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D52CE" w14:textId="77777777" w:rsidR="00D077E9" w:rsidRDefault="00D077E9" w:rsidP="00D70D02">
      <w:r>
        <w:rPr>
          <w:noProof/>
        </w:rPr>
        <w:drawing>
          <wp:anchor distT="0" distB="0" distL="114300" distR="114300" simplePos="0" relativeHeight="251658240" behindDoc="1" locked="0" layoutInCell="1" allowOverlap="1" wp14:anchorId="62577C90" wp14:editId="5DC29D55">
            <wp:simplePos x="0" y="0"/>
            <wp:positionH relativeFrom="column">
              <wp:posOffset>-528320</wp:posOffset>
            </wp:positionH>
            <wp:positionV relativeFrom="page">
              <wp:posOffset>-1035050</wp:posOffset>
            </wp:positionV>
            <wp:extent cx="7760970" cy="11004550"/>
            <wp:effectExtent l="0" t="0" r="0" b="635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110045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4B1DD11" w14:textId="77777777" w:rsidTr="00D077E9">
        <w:trPr>
          <w:trHeight w:val="1894"/>
        </w:trPr>
        <w:tc>
          <w:tcPr>
            <w:tcW w:w="5580" w:type="dxa"/>
            <w:tcBorders>
              <w:top w:val="nil"/>
              <w:left w:val="nil"/>
              <w:bottom w:val="nil"/>
              <w:right w:val="nil"/>
            </w:tcBorders>
          </w:tcPr>
          <w:p w14:paraId="291E9363" w14:textId="77777777" w:rsidR="00D077E9" w:rsidRDefault="00D077E9" w:rsidP="00D077E9">
            <w:r>
              <w:rPr>
                <w:noProof/>
              </w:rPr>
              <mc:AlternateContent>
                <mc:Choice Requires="wps">
                  <w:drawing>
                    <wp:inline distT="0" distB="0" distL="0" distR="0" wp14:anchorId="63F13E2A" wp14:editId="438C22E2">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2596019" w14:textId="066B6A6F" w:rsidR="00EF6B43" w:rsidRDefault="00EF6B43" w:rsidP="00EF6B43">
                                  <w:pPr>
                                    <w:pStyle w:val="Title"/>
                                    <w:spacing w:after="0"/>
                                  </w:pPr>
                                  <w:r>
                                    <w:t>CPI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F13E2A"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12596019" w14:textId="066B6A6F" w:rsidR="00EF6B43" w:rsidRDefault="00EF6B43" w:rsidP="00EF6B43">
                            <w:pPr>
                              <w:pStyle w:val="Title"/>
                              <w:spacing w:after="0"/>
                            </w:pPr>
                            <w:r>
                              <w:t>CPI ANALYSIS</w:t>
                            </w:r>
                          </w:p>
                        </w:txbxContent>
                      </v:textbox>
                      <w10:anchorlock/>
                    </v:shape>
                  </w:pict>
                </mc:Fallback>
              </mc:AlternateContent>
            </w:r>
          </w:p>
          <w:p w14:paraId="1508FBD5" w14:textId="61DEC90A" w:rsidR="00D077E9" w:rsidRDefault="00D077E9" w:rsidP="00D077E9"/>
        </w:tc>
      </w:tr>
      <w:tr w:rsidR="00D077E9" w14:paraId="29A4D4A1" w14:textId="77777777" w:rsidTr="00D077E9">
        <w:trPr>
          <w:trHeight w:val="7636"/>
        </w:trPr>
        <w:tc>
          <w:tcPr>
            <w:tcW w:w="5580" w:type="dxa"/>
            <w:tcBorders>
              <w:top w:val="nil"/>
              <w:left w:val="nil"/>
              <w:bottom w:val="nil"/>
              <w:right w:val="nil"/>
            </w:tcBorders>
          </w:tcPr>
          <w:p w14:paraId="067AA1FB" w14:textId="77777777" w:rsidR="00D077E9" w:rsidRDefault="00D077E9" w:rsidP="00D077E9">
            <w:pPr>
              <w:rPr>
                <w:noProof/>
              </w:rPr>
            </w:pPr>
          </w:p>
        </w:tc>
      </w:tr>
      <w:tr w:rsidR="00D077E9" w14:paraId="777A4B4A" w14:textId="77777777" w:rsidTr="00D077E9">
        <w:trPr>
          <w:trHeight w:val="2171"/>
        </w:trPr>
        <w:tc>
          <w:tcPr>
            <w:tcW w:w="5580" w:type="dxa"/>
            <w:tcBorders>
              <w:top w:val="nil"/>
              <w:left w:val="nil"/>
              <w:bottom w:val="nil"/>
              <w:right w:val="nil"/>
            </w:tcBorders>
          </w:tcPr>
          <w:sdt>
            <w:sdtPr>
              <w:id w:val="1080870105"/>
              <w:placeholder>
                <w:docPart w:val="C03CFEA715C04A4A8FF2227241D962EF"/>
              </w:placeholder>
              <w15:appearance w15:val="hidden"/>
            </w:sdtPr>
            <w:sdtContent>
              <w:p w14:paraId="01BB4367" w14:textId="71D81C0C" w:rsidR="00D077E9" w:rsidRPr="00EF6B43" w:rsidRDefault="006A04E6" w:rsidP="00D077E9">
                <w:r>
                  <w:t xml:space="preserve">                            </w:t>
                </w:r>
              </w:p>
            </w:sdtContent>
          </w:sdt>
          <w:p w14:paraId="08156AC3" w14:textId="77777777" w:rsidR="00D077E9" w:rsidRDefault="00D077E9" w:rsidP="00D077E9">
            <w:pPr>
              <w:rPr>
                <w:noProof/>
                <w:sz w:val="10"/>
                <w:szCs w:val="10"/>
              </w:rPr>
            </w:pPr>
          </w:p>
          <w:p w14:paraId="38AD71FD" w14:textId="77777777" w:rsidR="00D077E9" w:rsidRDefault="00D077E9" w:rsidP="00D077E9">
            <w:pPr>
              <w:rPr>
                <w:noProof/>
                <w:sz w:val="10"/>
                <w:szCs w:val="10"/>
              </w:rPr>
            </w:pPr>
          </w:p>
          <w:p w14:paraId="7AC5206F" w14:textId="3FB4F94D" w:rsidR="00D077E9" w:rsidRPr="00D86945" w:rsidRDefault="00D077E9" w:rsidP="00EF6B43">
            <w:pPr>
              <w:rPr>
                <w:noProof/>
                <w:sz w:val="10"/>
                <w:szCs w:val="10"/>
              </w:rPr>
            </w:pPr>
          </w:p>
        </w:tc>
      </w:tr>
    </w:tbl>
    <w:p w14:paraId="29A75796" w14:textId="4FF0DCC4" w:rsidR="00D077E9" w:rsidRDefault="00D077E9">
      <w:pPr>
        <w:spacing w:after="200"/>
      </w:pPr>
      <w:r>
        <w:rPr>
          <w:noProof/>
        </w:rPr>
        <mc:AlternateContent>
          <mc:Choice Requires="wps">
            <w:drawing>
              <wp:anchor distT="0" distB="0" distL="114300" distR="114300" simplePos="0" relativeHeight="251660288" behindDoc="1" locked="0" layoutInCell="1" allowOverlap="1" wp14:anchorId="5A07437E" wp14:editId="6652245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871AD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28691500" w14:textId="3F441BE7" w:rsidR="0087605E" w:rsidRDefault="00EF6B43" w:rsidP="00DF027C">
      <w:pPr>
        <w:rPr>
          <w:sz w:val="52"/>
          <w:szCs w:val="52"/>
        </w:rPr>
      </w:pPr>
      <w:r>
        <w:rPr>
          <w:sz w:val="52"/>
          <w:szCs w:val="52"/>
        </w:rPr>
        <w:lastRenderedPageBreak/>
        <w:t>CPI INSIGHS:</w:t>
      </w:r>
    </w:p>
    <w:p w14:paraId="6D1FC345" w14:textId="77777777" w:rsidR="00EF6B43" w:rsidRPr="00EF6B43" w:rsidRDefault="00EF6B43" w:rsidP="00EF6B43">
      <w:pPr>
        <w:rPr>
          <w:b w:val="0"/>
          <w:sz w:val="32"/>
          <w:szCs w:val="32"/>
          <w:lang w:val="en-IN"/>
        </w:rPr>
      </w:pPr>
      <w:r w:rsidRPr="00EF6B43">
        <w:rPr>
          <w:b w:val="0"/>
          <w:sz w:val="32"/>
          <w:szCs w:val="32"/>
          <w:lang w:val="en-IN"/>
        </w:rPr>
        <w:t>CPI (Consumer Price Index) is an economic indicator that measures the average change in prices paid by consumers for goods and services over time. It is used to track inflation and the cost of living.</w:t>
      </w:r>
    </w:p>
    <w:p w14:paraId="76931D1B" w14:textId="77777777" w:rsidR="00EF6B43" w:rsidRPr="00EF6B43" w:rsidRDefault="00EF6B43" w:rsidP="00EF6B43">
      <w:pPr>
        <w:rPr>
          <w:b w:val="0"/>
          <w:sz w:val="32"/>
          <w:szCs w:val="32"/>
          <w:lang w:val="en-IN"/>
        </w:rPr>
      </w:pPr>
      <w:r w:rsidRPr="00EF6B43">
        <w:rPr>
          <w:b w:val="0"/>
          <w:sz w:val="32"/>
          <w:szCs w:val="32"/>
          <w:lang w:val="en-IN"/>
        </w:rPr>
        <w:t>Key Points about CPI:</w:t>
      </w:r>
    </w:p>
    <w:p w14:paraId="04D09C82" w14:textId="77777777" w:rsidR="00EF6B43" w:rsidRPr="00EF6B43" w:rsidRDefault="00EF6B43" w:rsidP="00EF6B43">
      <w:pPr>
        <w:numPr>
          <w:ilvl w:val="0"/>
          <w:numId w:val="1"/>
        </w:numPr>
        <w:rPr>
          <w:b w:val="0"/>
          <w:sz w:val="32"/>
          <w:szCs w:val="32"/>
          <w:lang w:val="en-IN"/>
        </w:rPr>
      </w:pPr>
      <w:r w:rsidRPr="00EF6B43">
        <w:rPr>
          <w:b w:val="0"/>
          <w:sz w:val="32"/>
          <w:szCs w:val="32"/>
          <w:lang w:val="en-IN"/>
        </w:rPr>
        <w:t>It reflects price changes for everyday expenses like food, housing, transportation, healthcare, and clothing.</w:t>
      </w:r>
    </w:p>
    <w:p w14:paraId="5210D8E7" w14:textId="77777777" w:rsidR="00EF6B43" w:rsidRPr="00EF6B43" w:rsidRDefault="00EF6B43" w:rsidP="00EF6B43">
      <w:pPr>
        <w:numPr>
          <w:ilvl w:val="0"/>
          <w:numId w:val="1"/>
        </w:numPr>
        <w:rPr>
          <w:b w:val="0"/>
          <w:sz w:val="32"/>
          <w:szCs w:val="32"/>
          <w:lang w:val="en-IN"/>
        </w:rPr>
      </w:pPr>
      <w:r w:rsidRPr="00EF6B43">
        <w:rPr>
          <w:b w:val="0"/>
          <w:sz w:val="32"/>
          <w:szCs w:val="32"/>
          <w:lang w:val="en-IN"/>
        </w:rPr>
        <w:t>Governments and central banks use it to adjust policies, wages, and benefits.</w:t>
      </w:r>
    </w:p>
    <w:p w14:paraId="4FDA7B56" w14:textId="2A6EC75E" w:rsidR="00616276" w:rsidRPr="00EC6DC1" w:rsidRDefault="00EF6B43" w:rsidP="00616276">
      <w:pPr>
        <w:numPr>
          <w:ilvl w:val="0"/>
          <w:numId w:val="1"/>
        </w:numPr>
        <w:rPr>
          <w:b w:val="0"/>
          <w:sz w:val="32"/>
          <w:szCs w:val="32"/>
          <w:lang w:val="en-IN"/>
        </w:rPr>
      </w:pPr>
      <w:r w:rsidRPr="00EF6B43">
        <w:rPr>
          <w:b w:val="0"/>
          <w:sz w:val="32"/>
          <w:szCs w:val="32"/>
          <w:lang w:val="en-IN"/>
        </w:rPr>
        <w:t>It is calculated by taking a weighted average of selected items in a market basket.</w:t>
      </w:r>
    </w:p>
    <w:p w14:paraId="032A7251" w14:textId="07F3D06B" w:rsidR="00616276" w:rsidRPr="00616276" w:rsidRDefault="00616276" w:rsidP="00616276">
      <w:pPr>
        <w:ind w:left="360"/>
        <w:jc w:val="center"/>
        <w:rPr>
          <w:bCs/>
          <w:sz w:val="32"/>
          <w:szCs w:val="32"/>
          <w:lang w:val="en-IN"/>
        </w:rPr>
      </w:pPr>
      <w:r>
        <w:rPr>
          <w:bCs/>
          <w:sz w:val="32"/>
          <w:szCs w:val="32"/>
          <w:lang w:val="en-IN"/>
        </w:rPr>
        <w:t>“</w:t>
      </w:r>
      <w:r w:rsidRPr="00616276">
        <w:rPr>
          <w:bCs/>
          <w:sz w:val="32"/>
          <w:szCs w:val="32"/>
          <w:lang w:val="en-IN"/>
        </w:rPr>
        <w:t>The analysis taken on bases of 2012 as base index</w:t>
      </w:r>
      <w:r>
        <w:rPr>
          <w:bCs/>
          <w:sz w:val="32"/>
          <w:szCs w:val="32"/>
          <w:lang w:val="en-IN"/>
        </w:rPr>
        <w:t>”</w:t>
      </w:r>
    </w:p>
    <w:p w14:paraId="412822FE" w14:textId="77777777" w:rsidR="00EF6B43" w:rsidRDefault="00EF6B43" w:rsidP="00EF6B43">
      <w:pPr>
        <w:rPr>
          <w:b w:val="0"/>
          <w:sz w:val="32"/>
          <w:szCs w:val="32"/>
          <w:lang w:val="en-IN"/>
        </w:rPr>
      </w:pPr>
    </w:p>
    <w:p w14:paraId="60049C65" w14:textId="1076E5FA" w:rsidR="00EF6B43" w:rsidRDefault="00EF6B43" w:rsidP="00EF6B43">
      <w:pPr>
        <w:rPr>
          <w:b w:val="0"/>
          <w:sz w:val="32"/>
          <w:szCs w:val="32"/>
          <w:lang w:val="en-IN"/>
        </w:rPr>
      </w:pPr>
      <w:r w:rsidRPr="00EF6B43">
        <w:rPr>
          <w:b w:val="0"/>
          <w:sz w:val="32"/>
          <w:szCs w:val="32"/>
          <w:lang w:val="en-IN"/>
        </w:rPr>
        <w:drawing>
          <wp:inline distT="0" distB="0" distL="0" distR="0" wp14:anchorId="144D3B73" wp14:editId="5E159C19">
            <wp:extent cx="6242050" cy="4159250"/>
            <wp:effectExtent l="0" t="0" r="6350" b="0"/>
            <wp:docPr id="1097576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050" cy="4159250"/>
                    </a:xfrm>
                    <a:prstGeom prst="rect">
                      <a:avLst/>
                    </a:prstGeom>
                    <a:noFill/>
                    <a:ln>
                      <a:noFill/>
                    </a:ln>
                  </pic:spPr>
                </pic:pic>
              </a:graphicData>
            </a:graphic>
          </wp:inline>
        </w:drawing>
      </w:r>
    </w:p>
    <w:p w14:paraId="218879C4" w14:textId="77777777" w:rsidR="00EF6B43" w:rsidRDefault="00EF6B43" w:rsidP="00EF6B43">
      <w:pPr>
        <w:rPr>
          <w:b w:val="0"/>
          <w:sz w:val="32"/>
          <w:szCs w:val="32"/>
          <w:lang w:val="en-IN"/>
        </w:rPr>
      </w:pPr>
    </w:p>
    <w:p w14:paraId="2ADD68F1" w14:textId="51015EBA" w:rsidR="00616276" w:rsidRDefault="00EF6B43" w:rsidP="00EF6B43">
      <w:pPr>
        <w:rPr>
          <w:b w:val="0"/>
          <w:sz w:val="32"/>
          <w:szCs w:val="32"/>
          <w:lang w:val="en-IN"/>
        </w:rPr>
      </w:pPr>
      <w:r>
        <w:rPr>
          <w:b w:val="0"/>
          <w:sz w:val="32"/>
          <w:szCs w:val="32"/>
          <w:lang w:val="en-IN"/>
        </w:rPr>
        <w:lastRenderedPageBreak/>
        <w:t>Here we can observe the state vs inflation graph. The graph shows that the inflation is high in Telangana</w:t>
      </w:r>
      <w:r w:rsidR="00616276">
        <w:rPr>
          <w:b w:val="0"/>
          <w:sz w:val="32"/>
          <w:szCs w:val="32"/>
          <w:lang w:val="en-IN"/>
        </w:rPr>
        <w:t>. In Karnataka can see low inflation when compared to other states. The Kerala and Tamil Nadu have all most same Inflation. The Andhra Pradesh has higher inflation compared to Kerala. There could be various reason.  The Inflation increases the cost of living is also increases, necessary measures need to take to reduce inflation rate in this state. The policy which is used in Karnataka where the inflation rate is low can be implemented in other states also.</w:t>
      </w:r>
      <w:r w:rsidR="00EA5E62">
        <w:rPr>
          <w:b w:val="0"/>
          <w:sz w:val="32"/>
          <w:szCs w:val="32"/>
          <w:lang w:val="en-IN"/>
        </w:rPr>
        <w:t xml:space="preserve"> The inflation rate is in range of 5.4 to 5.6. May be the difference between the states is minimal. We should make sure that the inflation rate is always be low which is good for nation economy.</w:t>
      </w:r>
    </w:p>
    <w:p w14:paraId="37D06647" w14:textId="77777777" w:rsidR="00EC6DC1" w:rsidRDefault="00EC6DC1" w:rsidP="00EF6B43">
      <w:pPr>
        <w:rPr>
          <w:b w:val="0"/>
          <w:sz w:val="32"/>
          <w:szCs w:val="32"/>
          <w:lang w:val="en-IN"/>
        </w:rPr>
      </w:pPr>
    </w:p>
    <w:p w14:paraId="44FB981D" w14:textId="3A8C9FBB" w:rsidR="00EA5E62" w:rsidRDefault="00EA5E62" w:rsidP="00EF6B43">
      <w:pPr>
        <w:rPr>
          <w:b w:val="0"/>
          <w:sz w:val="32"/>
          <w:szCs w:val="32"/>
          <w:lang w:val="en-IN"/>
        </w:rPr>
      </w:pPr>
      <w:r>
        <w:rPr>
          <w:b w:val="0"/>
          <w:sz w:val="32"/>
          <w:szCs w:val="32"/>
          <w:lang w:val="en-IN"/>
        </w:rPr>
        <w:t xml:space="preserve">There are mainly three sectors are: Rural, Urban, </w:t>
      </w:r>
      <w:proofErr w:type="gramStart"/>
      <w:r>
        <w:rPr>
          <w:b w:val="0"/>
          <w:sz w:val="32"/>
          <w:szCs w:val="32"/>
          <w:lang w:val="en-IN"/>
        </w:rPr>
        <w:t>Combined(</w:t>
      </w:r>
      <w:proofErr w:type="gramEnd"/>
      <w:r>
        <w:rPr>
          <w:b w:val="0"/>
          <w:sz w:val="32"/>
          <w:szCs w:val="32"/>
          <w:lang w:val="en-IN"/>
        </w:rPr>
        <w:t>which is a combination of  both rural, urban).</w:t>
      </w:r>
    </w:p>
    <w:p w14:paraId="2A9BEAD4" w14:textId="77777777" w:rsidR="00EA5E62" w:rsidRDefault="00EA5E62" w:rsidP="00EF6B43">
      <w:pPr>
        <w:rPr>
          <w:b w:val="0"/>
          <w:sz w:val="32"/>
          <w:szCs w:val="32"/>
          <w:lang w:val="en-IN"/>
        </w:rPr>
      </w:pPr>
    </w:p>
    <w:p w14:paraId="08FD595A" w14:textId="2810938D" w:rsidR="00EA5E62" w:rsidRPr="00EA5E62" w:rsidRDefault="00EA5E62" w:rsidP="00EA5E62">
      <w:pPr>
        <w:rPr>
          <w:b w:val="0"/>
          <w:sz w:val="32"/>
          <w:szCs w:val="32"/>
          <w:lang w:val="en-IN"/>
        </w:rPr>
      </w:pPr>
      <w:r w:rsidRPr="00EA5E62">
        <w:rPr>
          <w:b w:val="0"/>
          <w:sz w:val="32"/>
          <w:szCs w:val="32"/>
          <w:lang w:val="en-IN"/>
        </w:rPr>
        <w:drawing>
          <wp:inline distT="0" distB="0" distL="0" distR="0" wp14:anchorId="704C777B" wp14:editId="2A90BBC3">
            <wp:extent cx="6115050" cy="4159250"/>
            <wp:effectExtent l="0" t="0" r="0" b="0"/>
            <wp:docPr id="78670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159250"/>
                    </a:xfrm>
                    <a:prstGeom prst="rect">
                      <a:avLst/>
                    </a:prstGeom>
                    <a:noFill/>
                    <a:ln>
                      <a:noFill/>
                    </a:ln>
                  </pic:spPr>
                </pic:pic>
              </a:graphicData>
            </a:graphic>
          </wp:inline>
        </w:drawing>
      </w:r>
    </w:p>
    <w:p w14:paraId="0117E605" w14:textId="71DE2A31" w:rsidR="00EA5E62" w:rsidRDefault="00EA5E62" w:rsidP="00EF6B43">
      <w:pPr>
        <w:rPr>
          <w:b w:val="0"/>
          <w:sz w:val="32"/>
          <w:szCs w:val="32"/>
          <w:lang w:val="en-IN"/>
        </w:rPr>
      </w:pPr>
      <w:r>
        <w:rPr>
          <w:b w:val="0"/>
          <w:sz w:val="32"/>
          <w:szCs w:val="32"/>
          <w:lang w:val="en-IN"/>
        </w:rPr>
        <w:lastRenderedPageBreak/>
        <w:t xml:space="preserve">Here again we observe the inflation on states in respective sectors. In this graph the inflation is high in Telangana which is already observed in above graph. In Telangana we observe that rural area is facing high inflation compared to urban and combined area. In can also see that the urban sector is having very low inflation it means </w:t>
      </w:r>
      <w:r w:rsidR="00EC6DC1">
        <w:rPr>
          <w:b w:val="0"/>
          <w:sz w:val="32"/>
          <w:szCs w:val="32"/>
          <w:lang w:val="en-IN"/>
        </w:rPr>
        <w:t>their</w:t>
      </w:r>
      <w:r>
        <w:rPr>
          <w:b w:val="0"/>
          <w:sz w:val="32"/>
          <w:szCs w:val="32"/>
          <w:lang w:val="en-IN"/>
        </w:rPr>
        <w:t xml:space="preserve"> cost of living is very </w:t>
      </w:r>
      <w:r w:rsidR="00EC6DC1">
        <w:rPr>
          <w:b w:val="0"/>
          <w:sz w:val="32"/>
          <w:szCs w:val="32"/>
          <w:lang w:val="en-IN"/>
        </w:rPr>
        <w:t>low.</w:t>
      </w:r>
    </w:p>
    <w:p w14:paraId="0E25E704" w14:textId="28435380" w:rsidR="00EC6DC1" w:rsidRDefault="00EC6DC1" w:rsidP="00EF6B43">
      <w:pPr>
        <w:rPr>
          <w:b w:val="0"/>
          <w:sz w:val="32"/>
          <w:szCs w:val="32"/>
          <w:lang w:val="en-IN"/>
        </w:rPr>
      </w:pPr>
      <w:r>
        <w:rPr>
          <w:b w:val="0"/>
          <w:sz w:val="32"/>
          <w:szCs w:val="32"/>
          <w:lang w:val="en-IN"/>
        </w:rPr>
        <w:t>If the rural is also well developed then the Telangana well have a robust economy compared to all. In Karnataka which is reverse to Telangana state,</w:t>
      </w:r>
    </w:p>
    <w:p w14:paraId="70D43F08" w14:textId="2E491578" w:rsidR="00EC6DC1" w:rsidRDefault="00EC6DC1" w:rsidP="00EF6B43">
      <w:pPr>
        <w:rPr>
          <w:b w:val="0"/>
          <w:sz w:val="32"/>
          <w:szCs w:val="32"/>
          <w:lang w:val="en-IN"/>
        </w:rPr>
      </w:pPr>
      <w:r>
        <w:rPr>
          <w:b w:val="0"/>
          <w:sz w:val="32"/>
          <w:szCs w:val="32"/>
          <w:lang w:val="en-IN"/>
        </w:rPr>
        <w:t xml:space="preserve">That is the urban area is having high inflation compared to remaining sectors. The rural area is having less inflation. Combined sector is having a moderate inflation on all states. We can say that, much focus on urban and rural area of states to reduce inflation rate. </w:t>
      </w:r>
    </w:p>
    <w:p w14:paraId="7CC6550A" w14:textId="77777777" w:rsidR="00EC6DC1" w:rsidRDefault="00EC6DC1" w:rsidP="00EF6B43">
      <w:pPr>
        <w:rPr>
          <w:b w:val="0"/>
          <w:sz w:val="32"/>
          <w:szCs w:val="32"/>
          <w:lang w:val="en-IN"/>
        </w:rPr>
      </w:pPr>
    </w:p>
    <w:p w14:paraId="7F7EE70F" w14:textId="08DD4762" w:rsidR="00EC6DC1" w:rsidRDefault="00EC6DC1" w:rsidP="00EF6B43">
      <w:pPr>
        <w:rPr>
          <w:b w:val="0"/>
          <w:sz w:val="32"/>
          <w:szCs w:val="32"/>
          <w:lang w:val="en-IN"/>
        </w:rPr>
      </w:pPr>
      <w:r>
        <w:rPr>
          <w:b w:val="0"/>
          <w:sz w:val="32"/>
          <w:szCs w:val="32"/>
          <w:lang w:val="en-IN"/>
        </w:rPr>
        <w:t xml:space="preserve">Index value is also </w:t>
      </w:r>
      <w:proofErr w:type="gramStart"/>
      <w:r>
        <w:rPr>
          <w:b w:val="0"/>
          <w:sz w:val="32"/>
          <w:szCs w:val="32"/>
          <w:lang w:val="en-IN"/>
        </w:rPr>
        <w:t>a</w:t>
      </w:r>
      <w:proofErr w:type="gramEnd"/>
      <w:r>
        <w:rPr>
          <w:b w:val="0"/>
          <w:sz w:val="32"/>
          <w:szCs w:val="32"/>
          <w:lang w:val="en-IN"/>
        </w:rPr>
        <w:t xml:space="preserve"> important parameter of customer index.</w:t>
      </w:r>
    </w:p>
    <w:p w14:paraId="6C0C1DA0" w14:textId="0F2A3811" w:rsidR="00EC6DC1" w:rsidRPr="00EC6DC1" w:rsidRDefault="00EC6DC1" w:rsidP="00EC6DC1">
      <w:pPr>
        <w:rPr>
          <w:b w:val="0"/>
          <w:sz w:val="32"/>
          <w:szCs w:val="32"/>
          <w:lang w:val="en-IN"/>
        </w:rPr>
      </w:pPr>
      <w:r w:rsidRPr="00EC6DC1">
        <w:rPr>
          <w:b w:val="0"/>
          <w:sz w:val="32"/>
          <w:szCs w:val="32"/>
          <w:lang w:val="en-IN"/>
        </w:rPr>
        <w:drawing>
          <wp:inline distT="0" distB="0" distL="0" distR="0" wp14:anchorId="5FFAC60F" wp14:editId="00085EAB">
            <wp:extent cx="6191250" cy="4159250"/>
            <wp:effectExtent l="0" t="0" r="0" b="0"/>
            <wp:docPr id="6695975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159250"/>
                    </a:xfrm>
                    <a:prstGeom prst="rect">
                      <a:avLst/>
                    </a:prstGeom>
                    <a:noFill/>
                    <a:ln>
                      <a:noFill/>
                    </a:ln>
                  </pic:spPr>
                </pic:pic>
              </a:graphicData>
            </a:graphic>
          </wp:inline>
        </w:drawing>
      </w:r>
    </w:p>
    <w:p w14:paraId="66575CF7" w14:textId="77777777" w:rsidR="00EC6DC1" w:rsidRDefault="00EC6DC1" w:rsidP="00EF6B43">
      <w:pPr>
        <w:rPr>
          <w:b w:val="0"/>
          <w:sz w:val="32"/>
          <w:szCs w:val="32"/>
          <w:lang w:val="en-IN"/>
        </w:rPr>
      </w:pPr>
    </w:p>
    <w:p w14:paraId="0E8489CB" w14:textId="1BBC8E89" w:rsidR="00016419" w:rsidRDefault="00EC6DC1" w:rsidP="00EF6B43">
      <w:pPr>
        <w:rPr>
          <w:b w:val="0"/>
          <w:sz w:val="32"/>
          <w:szCs w:val="32"/>
          <w:lang w:val="en-IN"/>
        </w:rPr>
      </w:pPr>
      <w:r>
        <w:rPr>
          <w:b w:val="0"/>
          <w:sz w:val="32"/>
          <w:szCs w:val="32"/>
          <w:lang w:val="en-IN"/>
        </w:rPr>
        <w:lastRenderedPageBreak/>
        <w:t xml:space="preserve">Index value </w:t>
      </w:r>
      <w:r w:rsidR="00016419">
        <w:rPr>
          <w:b w:val="0"/>
          <w:sz w:val="32"/>
          <w:szCs w:val="32"/>
          <w:lang w:val="en-IN"/>
        </w:rPr>
        <w:t>says</w:t>
      </w:r>
      <w:r>
        <w:rPr>
          <w:b w:val="0"/>
          <w:sz w:val="32"/>
          <w:szCs w:val="32"/>
          <w:lang w:val="en-IN"/>
        </w:rPr>
        <w:t xml:space="preserve"> about the rise in prices of goods which are consumed by </w:t>
      </w:r>
      <w:r w:rsidR="00016419">
        <w:rPr>
          <w:b w:val="0"/>
          <w:sz w:val="32"/>
          <w:szCs w:val="32"/>
          <w:lang w:val="en-IN"/>
        </w:rPr>
        <w:t>the customer</w:t>
      </w:r>
      <w:r>
        <w:rPr>
          <w:b w:val="0"/>
          <w:sz w:val="32"/>
          <w:szCs w:val="32"/>
          <w:lang w:val="en-IN"/>
        </w:rPr>
        <w:t>.</w:t>
      </w:r>
      <w:r w:rsidR="00016419">
        <w:rPr>
          <w:b w:val="0"/>
          <w:sz w:val="32"/>
          <w:szCs w:val="32"/>
          <w:lang w:val="en-IN"/>
        </w:rPr>
        <w:t xml:space="preserve"> In Kerala we can index values of good high in every sector. Low index prices are observed in Andhra Pradesh. In remaining states having moderate index values. High index value is a sign of disturbance in economy. The necessary action has to be taken to reduce the index value of prices on goods and services. If the higher index value badly effects the economy. The inflation will also rise.</w:t>
      </w:r>
    </w:p>
    <w:p w14:paraId="5777F9C2" w14:textId="77777777" w:rsidR="00016419" w:rsidRDefault="00016419" w:rsidP="00EF6B43">
      <w:pPr>
        <w:rPr>
          <w:b w:val="0"/>
          <w:sz w:val="32"/>
          <w:szCs w:val="32"/>
          <w:lang w:val="en-IN"/>
        </w:rPr>
      </w:pPr>
    </w:p>
    <w:p w14:paraId="3B1DDE2F" w14:textId="77777777" w:rsidR="00016419" w:rsidRDefault="00016419" w:rsidP="00EF6B43">
      <w:pPr>
        <w:rPr>
          <w:b w:val="0"/>
          <w:sz w:val="32"/>
          <w:szCs w:val="32"/>
          <w:lang w:val="en-IN"/>
        </w:rPr>
      </w:pPr>
    </w:p>
    <w:p w14:paraId="4C3E548F" w14:textId="3005CB53" w:rsidR="00016419" w:rsidRDefault="00016419" w:rsidP="00EF6B43">
      <w:pPr>
        <w:rPr>
          <w:b w:val="0"/>
          <w:sz w:val="32"/>
          <w:szCs w:val="32"/>
          <w:lang w:val="en-IN"/>
        </w:rPr>
      </w:pPr>
      <w:r>
        <w:rPr>
          <w:noProof/>
        </w:rPr>
        <w:drawing>
          <wp:inline distT="0" distB="0" distL="0" distR="0" wp14:anchorId="159A9A9E" wp14:editId="564819DB">
            <wp:extent cx="6591300" cy="4608195"/>
            <wp:effectExtent l="0" t="0" r="0" b="1905"/>
            <wp:docPr id="404096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4608195"/>
                    </a:xfrm>
                    <a:prstGeom prst="rect">
                      <a:avLst/>
                    </a:prstGeom>
                    <a:noFill/>
                    <a:ln>
                      <a:noFill/>
                    </a:ln>
                  </pic:spPr>
                </pic:pic>
              </a:graphicData>
            </a:graphic>
          </wp:inline>
        </w:drawing>
      </w:r>
    </w:p>
    <w:p w14:paraId="19FA579C" w14:textId="77777777" w:rsidR="00016419" w:rsidRDefault="00016419" w:rsidP="00EF6B43">
      <w:pPr>
        <w:rPr>
          <w:b w:val="0"/>
          <w:sz w:val="32"/>
          <w:szCs w:val="32"/>
          <w:lang w:val="en-IN"/>
        </w:rPr>
      </w:pPr>
    </w:p>
    <w:p w14:paraId="614884AF" w14:textId="3083E9F6" w:rsidR="00016419" w:rsidRDefault="00016419" w:rsidP="00EF6B43">
      <w:pPr>
        <w:rPr>
          <w:b w:val="0"/>
          <w:sz w:val="32"/>
          <w:szCs w:val="32"/>
          <w:lang w:val="en-IN"/>
        </w:rPr>
      </w:pPr>
      <w:r>
        <w:rPr>
          <w:b w:val="0"/>
          <w:sz w:val="32"/>
          <w:szCs w:val="32"/>
          <w:lang w:val="en-IN"/>
        </w:rPr>
        <w:t>The major goods and services are clothing and footwear, food and beverages, fuel and light, general, housing, miscellaneous, pan, tobacco and Intoxicants.</w:t>
      </w:r>
    </w:p>
    <w:p w14:paraId="068E3A9C" w14:textId="33E78BC8" w:rsidR="006A04E6" w:rsidRDefault="006A04E6" w:rsidP="006A04E6">
      <w:pPr>
        <w:rPr>
          <w:b w:val="0"/>
          <w:sz w:val="32"/>
          <w:szCs w:val="32"/>
          <w:lang w:val="en-IN"/>
        </w:rPr>
      </w:pPr>
      <w:r>
        <w:rPr>
          <w:b w:val="0"/>
          <w:sz w:val="32"/>
          <w:szCs w:val="32"/>
          <w:lang w:val="en-IN"/>
        </w:rPr>
        <w:lastRenderedPageBreak/>
        <w:t xml:space="preserve">We can observe that the </w:t>
      </w:r>
      <w:r>
        <w:rPr>
          <w:b w:val="0"/>
          <w:sz w:val="32"/>
          <w:szCs w:val="32"/>
          <w:lang w:val="en-IN"/>
        </w:rPr>
        <w:t>pan, tobacco and Intoxicants</w:t>
      </w:r>
      <w:r>
        <w:rPr>
          <w:b w:val="0"/>
          <w:sz w:val="32"/>
          <w:szCs w:val="32"/>
          <w:lang w:val="en-IN"/>
        </w:rPr>
        <w:t xml:space="preserve"> index value is high in all states. Food and beverages, housing are very basic necessary of customer, the index values high will affect them very badly. One thing is observed is fuel and light values low in very state which is relief to people.</w:t>
      </w:r>
    </w:p>
    <w:p w14:paraId="5ECBEA34" w14:textId="12DA724E" w:rsidR="00CA1B35" w:rsidRDefault="006A04E6" w:rsidP="006A04E6">
      <w:pPr>
        <w:rPr>
          <w:b w:val="0"/>
          <w:sz w:val="32"/>
          <w:szCs w:val="32"/>
          <w:lang w:val="en-IN"/>
        </w:rPr>
      </w:pPr>
      <w:r>
        <w:rPr>
          <w:b w:val="0"/>
          <w:sz w:val="32"/>
          <w:szCs w:val="32"/>
          <w:lang w:val="en-IN"/>
        </w:rPr>
        <w:t xml:space="preserve">Clothing and footwear are moderate in all states. The major sources of good which is basic necessaries of person is available in very high cost is not good thing. Due to this the poor people will affect very badly. The index increases the economy is in struggle. To get rid of it is necessary for the wellbeing of the nation. The index values could </w:t>
      </w:r>
      <w:r w:rsidR="00CA1B35">
        <w:rPr>
          <w:b w:val="0"/>
          <w:sz w:val="32"/>
          <w:szCs w:val="32"/>
          <w:lang w:val="en-IN"/>
        </w:rPr>
        <w:t>rise</w:t>
      </w:r>
      <w:r>
        <w:rPr>
          <w:b w:val="0"/>
          <w:sz w:val="32"/>
          <w:szCs w:val="32"/>
          <w:lang w:val="en-IN"/>
        </w:rPr>
        <w:t xml:space="preserve"> due to lack of production, the unexpected climate condition which will </w:t>
      </w:r>
      <w:r w:rsidR="00CA1B35">
        <w:rPr>
          <w:b w:val="0"/>
          <w:sz w:val="32"/>
          <w:szCs w:val="32"/>
          <w:lang w:val="en-IN"/>
        </w:rPr>
        <w:t>affect</w:t>
      </w:r>
      <w:r>
        <w:rPr>
          <w:b w:val="0"/>
          <w:sz w:val="32"/>
          <w:szCs w:val="32"/>
          <w:lang w:val="en-IN"/>
        </w:rPr>
        <w:t xml:space="preserve"> the </w:t>
      </w:r>
      <w:r w:rsidR="00CA1B35">
        <w:rPr>
          <w:b w:val="0"/>
          <w:sz w:val="32"/>
          <w:szCs w:val="32"/>
          <w:lang w:val="en-IN"/>
        </w:rPr>
        <w:t>agricultural products. The government should stop export and release the buffer stock. It may reduce the prices of index to some extent. But it is a short-term solution.</w:t>
      </w:r>
    </w:p>
    <w:p w14:paraId="6848303A" w14:textId="322E2455" w:rsidR="00CA1B35" w:rsidRDefault="00CA1B35" w:rsidP="006A04E6">
      <w:pPr>
        <w:rPr>
          <w:b w:val="0"/>
          <w:sz w:val="32"/>
          <w:szCs w:val="32"/>
          <w:lang w:val="en-IN"/>
        </w:rPr>
      </w:pPr>
      <w:r>
        <w:rPr>
          <w:b w:val="0"/>
          <w:sz w:val="32"/>
          <w:szCs w:val="32"/>
          <w:lang w:val="en-IN"/>
        </w:rPr>
        <w:t>We need to work on exploring long-term solution.</w:t>
      </w:r>
    </w:p>
    <w:p w14:paraId="10C89A90" w14:textId="77777777" w:rsidR="00CA1B35" w:rsidRDefault="00CA1B35" w:rsidP="006A04E6">
      <w:pPr>
        <w:rPr>
          <w:b w:val="0"/>
          <w:sz w:val="32"/>
          <w:szCs w:val="32"/>
          <w:lang w:val="en-IN"/>
        </w:rPr>
      </w:pPr>
    </w:p>
    <w:p w14:paraId="2169F387" w14:textId="2278B881" w:rsidR="00CA1B35" w:rsidRPr="00CA1B35" w:rsidRDefault="00CA1B35" w:rsidP="00CA1B35">
      <w:pPr>
        <w:rPr>
          <w:b w:val="0"/>
          <w:sz w:val="32"/>
          <w:szCs w:val="32"/>
          <w:lang w:val="en-IN"/>
        </w:rPr>
      </w:pPr>
      <w:r w:rsidRPr="00CA1B35">
        <w:rPr>
          <w:b w:val="0"/>
          <w:sz w:val="32"/>
          <w:szCs w:val="32"/>
          <w:lang w:val="en-IN"/>
        </w:rPr>
        <w:drawing>
          <wp:inline distT="0" distB="0" distL="0" distR="0" wp14:anchorId="1F8AF2C4" wp14:editId="2751A826">
            <wp:extent cx="6309360" cy="4083050"/>
            <wp:effectExtent l="0" t="0" r="0" b="0"/>
            <wp:docPr id="2240533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4083050"/>
                    </a:xfrm>
                    <a:prstGeom prst="rect">
                      <a:avLst/>
                    </a:prstGeom>
                    <a:noFill/>
                    <a:ln>
                      <a:noFill/>
                    </a:ln>
                  </pic:spPr>
                </pic:pic>
              </a:graphicData>
            </a:graphic>
          </wp:inline>
        </w:drawing>
      </w:r>
    </w:p>
    <w:p w14:paraId="3E07C1C4" w14:textId="77777777" w:rsidR="00CA1B35" w:rsidRDefault="00CA1B35" w:rsidP="006A04E6">
      <w:pPr>
        <w:rPr>
          <w:b w:val="0"/>
          <w:sz w:val="32"/>
          <w:szCs w:val="32"/>
          <w:lang w:val="en-IN"/>
        </w:rPr>
      </w:pPr>
    </w:p>
    <w:p w14:paraId="57DC3CCB" w14:textId="0CC191BF" w:rsidR="00A81D12" w:rsidRDefault="00CA1B35" w:rsidP="006A04E6">
      <w:pPr>
        <w:rPr>
          <w:b w:val="0"/>
          <w:sz w:val="32"/>
          <w:szCs w:val="32"/>
          <w:lang w:val="en-IN"/>
        </w:rPr>
      </w:pPr>
      <w:r>
        <w:rPr>
          <w:b w:val="0"/>
          <w:sz w:val="32"/>
          <w:szCs w:val="32"/>
          <w:lang w:val="en-IN"/>
        </w:rPr>
        <w:lastRenderedPageBreak/>
        <w:t xml:space="preserve">These graph gives an in-detail information of what kind of goods are having a high index value. Here vegetables are having high index values. Spices, meet and fish, oil and fat are having relatively low index value </w:t>
      </w:r>
      <w:r w:rsidR="00A81D12">
        <w:rPr>
          <w:b w:val="0"/>
          <w:sz w:val="32"/>
          <w:szCs w:val="32"/>
          <w:lang w:val="en-IN"/>
        </w:rPr>
        <w:t>compare to vegetable. The food is essential for survival of human being. Availability of the food resources will become difficult. There is a chance of increase malnutrition in people due to poor access to the food resources, since the prices are increases. The government should provide subsides to food resources so that poor people can get them in less prices. The remaining goods are having moderate index value.  The government should make policy to reduce the index values of goods and services.</w:t>
      </w:r>
    </w:p>
    <w:p w14:paraId="34CC6553" w14:textId="77777777" w:rsidR="00A81D12" w:rsidRDefault="00A81D12" w:rsidP="006A04E6">
      <w:pPr>
        <w:rPr>
          <w:b w:val="0"/>
          <w:sz w:val="32"/>
          <w:szCs w:val="32"/>
          <w:lang w:val="en-IN"/>
        </w:rPr>
      </w:pPr>
    </w:p>
    <w:p w14:paraId="5E0687B2" w14:textId="53555C44" w:rsidR="00A81D12" w:rsidRPr="00A81D12" w:rsidRDefault="00A81D12" w:rsidP="00A81D12">
      <w:pPr>
        <w:jc w:val="center"/>
        <w:rPr>
          <w:bCs/>
          <w:sz w:val="32"/>
          <w:szCs w:val="32"/>
          <w:lang w:val="en-IN"/>
        </w:rPr>
      </w:pPr>
      <w:r>
        <w:rPr>
          <w:bCs/>
          <w:sz w:val="32"/>
          <w:szCs w:val="32"/>
          <w:lang w:val="en-IN"/>
        </w:rPr>
        <w:t>“</w:t>
      </w:r>
      <w:r w:rsidRPr="00A81D12">
        <w:rPr>
          <w:bCs/>
          <w:sz w:val="32"/>
          <w:szCs w:val="32"/>
          <w:lang w:val="en-IN"/>
        </w:rPr>
        <w:t>The main indicator of the economy are index value and inflation</w:t>
      </w:r>
      <w:r>
        <w:rPr>
          <w:bCs/>
          <w:sz w:val="32"/>
          <w:szCs w:val="32"/>
          <w:lang w:val="en-IN"/>
        </w:rPr>
        <w:t>”</w:t>
      </w:r>
    </w:p>
    <w:p w14:paraId="4E3D51B3" w14:textId="652E4459" w:rsidR="00A81D12" w:rsidRPr="00A81D12" w:rsidRDefault="00A81D12" w:rsidP="00A81D12">
      <w:pPr>
        <w:rPr>
          <w:b w:val="0"/>
          <w:sz w:val="32"/>
          <w:szCs w:val="32"/>
          <w:lang w:val="en-IN"/>
        </w:rPr>
      </w:pPr>
      <w:r w:rsidRPr="00A81D12">
        <w:rPr>
          <w:b w:val="0"/>
          <w:sz w:val="32"/>
          <w:szCs w:val="32"/>
          <w:lang w:val="en-IN"/>
        </w:rPr>
        <w:drawing>
          <wp:inline distT="0" distB="0" distL="0" distR="0" wp14:anchorId="0010B624" wp14:editId="2166C1C5">
            <wp:extent cx="6045200" cy="4159250"/>
            <wp:effectExtent l="0" t="0" r="0" b="0"/>
            <wp:docPr id="12787638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5200" cy="4159250"/>
                    </a:xfrm>
                    <a:prstGeom prst="rect">
                      <a:avLst/>
                    </a:prstGeom>
                    <a:noFill/>
                    <a:ln>
                      <a:noFill/>
                    </a:ln>
                  </pic:spPr>
                </pic:pic>
              </a:graphicData>
            </a:graphic>
          </wp:inline>
        </w:drawing>
      </w:r>
    </w:p>
    <w:p w14:paraId="55296409" w14:textId="441E23EF" w:rsidR="00A81D12" w:rsidRDefault="00A81D12" w:rsidP="006A04E6">
      <w:pPr>
        <w:rPr>
          <w:b w:val="0"/>
          <w:sz w:val="32"/>
          <w:szCs w:val="32"/>
          <w:lang w:val="en-IN"/>
        </w:rPr>
      </w:pPr>
      <w:r>
        <w:rPr>
          <w:b w:val="0"/>
          <w:sz w:val="32"/>
          <w:szCs w:val="32"/>
          <w:lang w:val="en-IN"/>
        </w:rPr>
        <w:t xml:space="preserve"> In this we can clearly understand the index value is steadily increase from year by year. We say the economy is not stable. </w:t>
      </w:r>
    </w:p>
    <w:p w14:paraId="5DEB36AD" w14:textId="7BE8040D" w:rsidR="00A81D12" w:rsidRPr="00A81D12" w:rsidRDefault="00A81D12" w:rsidP="00A81D12">
      <w:pPr>
        <w:rPr>
          <w:b w:val="0"/>
          <w:sz w:val="32"/>
          <w:szCs w:val="32"/>
          <w:lang w:val="en-IN"/>
        </w:rPr>
      </w:pPr>
    </w:p>
    <w:p w14:paraId="0B2138DD" w14:textId="2AD91D4E" w:rsidR="003830CB" w:rsidRPr="003830CB" w:rsidRDefault="003830CB" w:rsidP="003830CB">
      <w:pPr>
        <w:rPr>
          <w:b w:val="0"/>
          <w:sz w:val="32"/>
          <w:szCs w:val="32"/>
          <w:lang w:val="en-IN"/>
        </w:rPr>
      </w:pPr>
      <w:r w:rsidRPr="003830CB">
        <w:rPr>
          <w:b w:val="0"/>
          <w:sz w:val="32"/>
          <w:szCs w:val="32"/>
          <w:lang w:val="en-IN"/>
        </w:rPr>
        <w:lastRenderedPageBreak/>
        <w:drawing>
          <wp:inline distT="0" distB="0" distL="0" distR="0" wp14:anchorId="362862EA" wp14:editId="0C7620E8">
            <wp:extent cx="5067300" cy="4159250"/>
            <wp:effectExtent l="0" t="0" r="0" b="0"/>
            <wp:docPr id="5891179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159250"/>
                    </a:xfrm>
                    <a:prstGeom prst="rect">
                      <a:avLst/>
                    </a:prstGeom>
                    <a:noFill/>
                    <a:ln>
                      <a:noFill/>
                    </a:ln>
                  </pic:spPr>
                </pic:pic>
              </a:graphicData>
            </a:graphic>
          </wp:inline>
        </w:drawing>
      </w:r>
    </w:p>
    <w:p w14:paraId="239D715A" w14:textId="1BEAF5BA" w:rsidR="00A81D12" w:rsidRDefault="00A81D12" w:rsidP="00A81D12">
      <w:pPr>
        <w:rPr>
          <w:b w:val="0"/>
          <w:sz w:val="32"/>
          <w:szCs w:val="32"/>
          <w:lang w:val="en-IN"/>
        </w:rPr>
      </w:pPr>
    </w:p>
    <w:p w14:paraId="65E9661F" w14:textId="7BAC03E2" w:rsidR="00A81D12" w:rsidRDefault="00A81D12" w:rsidP="00A81D12">
      <w:pPr>
        <w:rPr>
          <w:b w:val="0"/>
          <w:sz w:val="32"/>
          <w:szCs w:val="32"/>
          <w:lang w:val="en-IN"/>
        </w:rPr>
      </w:pPr>
    </w:p>
    <w:p w14:paraId="46C87287" w14:textId="46ADEB5A" w:rsidR="00A81D12" w:rsidRDefault="00A81D12" w:rsidP="00A81D12">
      <w:pPr>
        <w:rPr>
          <w:b w:val="0"/>
          <w:sz w:val="32"/>
          <w:szCs w:val="32"/>
          <w:lang w:val="en-IN"/>
        </w:rPr>
      </w:pPr>
      <w:r>
        <w:rPr>
          <w:b w:val="0"/>
          <w:sz w:val="32"/>
          <w:szCs w:val="32"/>
          <w:lang w:val="en-IN"/>
        </w:rPr>
        <w:t xml:space="preserve">The inflation </w:t>
      </w:r>
      <w:r w:rsidR="003830CB">
        <w:rPr>
          <w:b w:val="0"/>
          <w:sz w:val="32"/>
          <w:szCs w:val="32"/>
          <w:lang w:val="en-IN"/>
        </w:rPr>
        <w:t>fluctuates over the years this indicates the economy is not stable.</w:t>
      </w:r>
    </w:p>
    <w:p w14:paraId="149A706E" w14:textId="77777777" w:rsidR="003830CB" w:rsidRDefault="003830CB" w:rsidP="00A81D12">
      <w:pPr>
        <w:rPr>
          <w:b w:val="0"/>
          <w:sz w:val="32"/>
          <w:szCs w:val="32"/>
          <w:lang w:val="en-IN"/>
        </w:rPr>
      </w:pPr>
    </w:p>
    <w:p w14:paraId="6E3DB1D9" w14:textId="77777777" w:rsidR="003830CB" w:rsidRDefault="003830CB" w:rsidP="00A81D12">
      <w:pPr>
        <w:rPr>
          <w:b w:val="0"/>
          <w:sz w:val="32"/>
          <w:szCs w:val="32"/>
          <w:lang w:val="en-IN"/>
        </w:rPr>
      </w:pPr>
      <w:r>
        <w:rPr>
          <w:b w:val="0"/>
          <w:sz w:val="32"/>
          <w:szCs w:val="32"/>
          <w:lang w:val="en-IN"/>
        </w:rPr>
        <w:t>With this I conclude that the index value and inflation are two pillars of economy. The economy stability decides the development of nation.</w:t>
      </w:r>
    </w:p>
    <w:p w14:paraId="0D138CCF" w14:textId="364AAFCB" w:rsidR="003830CB" w:rsidRPr="00A81D12" w:rsidRDefault="003830CB" w:rsidP="00A81D12">
      <w:pPr>
        <w:rPr>
          <w:b w:val="0"/>
          <w:sz w:val="32"/>
          <w:szCs w:val="32"/>
          <w:lang w:val="en-IN"/>
        </w:rPr>
      </w:pPr>
      <w:r>
        <w:rPr>
          <w:b w:val="0"/>
          <w:sz w:val="32"/>
          <w:szCs w:val="32"/>
          <w:lang w:val="en-IN"/>
        </w:rPr>
        <w:t xml:space="preserve">Necessary action and measures to be taken to reduce index value and inflation. </w:t>
      </w:r>
      <w:r w:rsidR="00FB5A2E">
        <w:rPr>
          <w:b w:val="0"/>
          <w:sz w:val="32"/>
          <w:szCs w:val="32"/>
          <w:lang w:val="en-IN"/>
        </w:rPr>
        <w:t xml:space="preserve">I hope this analysis will </w:t>
      </w:r>
      <w:r w:rsidR="001F3CD3">
        <w:rPr>
          <w:b w:val="0"/>
          <w:sz w:val="32"/>
          <w:szCs w:val="32"/>
          <w:lang w:val="en-IN"/>
        </w:rPr>
        <w:t>help.</w:t>
      </w:r>
      <w:r>
        <w:rPr>
          <w:b w:val="0"/>
          <w:sz w:val="32"/>
          <w:szCs w:val="32"/>
          <w:lang w:val="en-IN"/>
        </w:rPr>
        <w:t xml:space="preserve"> </w:t>
      </w:r>
    </w:p>
    <w:p w14:paraId="054E5581" w14:textId="77777777" w:rsidR="00A81D12" w:rsidRDefault="00A81D12" w:rsidP="006A04E6">
      <w:pPr>
        <w:rPr>
          <w:b w:val="0"/>
          <w:sz w:val="32"/>
          <w:szCs w:val="32"/>
          <w:lang w:val="en-IN"/>
        </w:rPr>
      </w:pPr>
    </w:p>
    <w:p w14:paraId="34879981" w14:textId="196B257A" w:rsidR="006A04E6" w:rsidRDefault="006A04E6" w:rsidP="00EF6B43">
      <w:pPr>
        <w:rPr>
          <w:b w:val="0"/>
          <w:sz w:val="32"/>
          <w:szCs w:val="32"/>
          <w:lang w:val="en-IN"/>
        </w:rPr>
      </w:pPr>
    </w:p>
    <w:p w14:paraId="46D24A5D" w14:textId="77777777" w:rsidR="00016419" w:rsidRPr="00EF6B43" w:rsidRDefault="00016419" w:rsidP="00EF6B43">
      <w:pPr>
        <w:rPr>
          <w:b w:val="0"/>
          <w:sz w:val="32"/>
          <w:szCs w:val="32"/>
          <w:lang w:val="en-IN"/>
        </w:rPr>
      </w:pPr>
    </w:p>
    <w:p w14:paraId="32730383" w14:textId="77777777" w:rsidR="00EF6B43" w:rsidRPr="00EF6B43" w:rsidRDefault="00EF6B43" w:rsidP="00EF6B43">
      <w:pPr>
        <w:rPr>
          <w:b w:val="0"/>
          <w:sz w:val="32"/>
          <w:szCs w:val="32"/>
          <w:lang w:val="en-IN"/>
        </w:rPr>
      </w:pPr>
    </w:p>
    <w:p w14:paraId="2265DC09" w14:textId="77777777" w:rsidR="00EF6B43" w:rsidRPr="00EF6B43" w:rsidRDefault="00EF6B43" w:rsidP="00DF027C">
      <w:pPr>
        <w:rPr>
          <w:b w:val="0"/>
          <w:sz w:val="32"/>
          <w:szCs w:val="32"/>
        </w:rPr>
      </w:pPr>
    </w:p>
    <w:sectPr w:rsidR="00EF6B43" w:rsidRPr="00EF6B43"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18903" w14:textId="77777777" w:rsidR="00F358F8" w:rsidRDefault="00F358F8">
      <w:r>
        <w:separator/>
      </w:r>
    </w:p>
    <w:p w14:paraId="1F11FFA6" w14:textId="77777777" w:rsidR="00F358F8" w:rsidRDefault="00F358F8"/>
  </w:endnote>
  <w:endnote w:type="continuationSeparator" w:id="0">
    <w:p w14:paraId="7DB6696A" w14:textId="77777777" w:rsidR="00F358F8" w:rsidRDefault="00F358F8">
      <w:r>
        <w:continuationSeparator/>
      </w:r>
    </w:p>
    <w:p w14:paraId="59F713C6" w14:textId="77777777" w:rsidR="00F358F8" w:rsidRDefault="00F35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02FFC90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9D05435"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CA068" w14:textId="77777777" w:rsidR="00F358F8" w:rsidRDefault="00F358F8">
      <w:r>
        <w:separator/>
      </w:r>
    </w:p>
    <w:p w14:paraId="6D629BFB" w14:textId="77777777" w:rsidR="00F358F8" w:rsidRDefault="00F358F8"/>
  </w:footnote>
  <w:footnote w:type="continuationSeparator" w:id="0">
    <w:p w14:paraId="5242F3BF" w14:textId="77777777" w:rsidR="00F358F8" w:rsidRDefault="00F358F8">
      <w:r>
        <w:continuationSeparator/>
      </w:r>
    </w:p>
    <w:p w14:paraId="6D8DD31B" w14:textId="77777777" w:rsidR="00F358F8" w:rsidRDefault="00F358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D79A134" w14:textId="77777777" w:rsidTr="00D077E9">
      <w:trPr>
        <w:trHeight w:val="978"/>
      </w:trPr>
      <w:tc>
        <w:tcPr>
          <w:tcW w:w="9990" w:type="dxa"/>
          <w:tcBorders>
            <w:top w:val="nil"/>
            <w:left w:val="nil"/>
            <w:bottom w:val="single" w:sz="36" w:space="0" w:color="34ABA2" w:themeColor="accent3"/>
            <w:right w:val="nil"/>
          </w:tcBorders>
        </w:tcPr>
        <w:p w14:paraId="03429C7A" w14:textId="77777777" w:rsidR="00D077E9" w:rsidRDefault="00D077E9">
          <w:pPr>
            <w:pStyle w:val="Header"/>
          </w:pPr>
        </w:p>
      </w:tc>
    </w:tr>
  </w:tbl>
  <w:p w14:paraId="2E2A1A2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3014F"/>
    <w:multiLevelType w:val="multilevel"/>
    <w:tmpl w:val="DBC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10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43"/>
    <w:rsid w:val="00016419"/>
    <w:rsid w:val="0002482E"/>
    <w:rsid w:val="00050324"/>
    <w:rsid w:val="000A0150"/>
    <w:rsid w:val="000E63C9"/>
    <w:rsid w:val="00130E9D"/>
    <w:rsid w:val="00150A6D"/>
    <w:rsid w:val="00185B35"/>
    <w:rsid w:val="001F2BC8"/>
    <w:rsid w:val="001F3CD3"/>
    <w:rsid w:val="001F5F6B"/>
    <w:rsid w:val="00243EBC"/>
    <w:rsid w:val="00246A35"/>
    <w:rsid w:val="00284348"/>
    <w:rsid w:val="002F51F5"/>
    <w:rsid w:val="00312137"/>
    <w:rsid w:val="00330359"/>
    <w:rsid w:val="0033762F"/>
    <w:rsid w:val="00366C7E"/>
    <w:rsid w:val="003830CB"/>
    <w:rsid w:val="00384EA3"/>
    <w:rsid w:val="003A39A1"/>
    <w:rsid w:val="003C2191"/>
    <w:rsid w:val="003D3863"/>
    <w:rsid w:val="004110DE"/>
    <w:rsid w:val="0044085A"/>
    <w:rsid w:val="004B21A5"/>
    <w:rsid w:val="005037F0"/>
    <w:rsid w:val="00516A86"/>
    <w:rsid w:val="005275F6"/>
    <w:rsid w:val="00572102"/>
    <w:rsid w:val="005C6B3E"/>
    <w:rsid w:val="005F1BB0"/>
    <w:rsid w:val="00616276"/>
    <w:rsid w:val="00656C4D"/>
    <w:rsid w:val="006A04E6"/>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1D12"/>
    <w:rsid w:val="00A8489E"/>
    <w:rsid w:val="00AC29F3"/>
    <w:rsid w:val="00B231E5"/>
    <w:rsid w:val="00C02B87"/>
    <w:rsid w:val="00C4086D"/>
    <w:rsid w:val="00CA1896"/>
    <w:rsid w:val="00CA1B35"/>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A5E62"/>
    <w:rsid w:val="00EC6DC1"/>
    <w:rsid w:val="00EF555B"/>
    <w:rsid w:val="00EF6B43"/>
    <w:rsid w:val="00F027BB"/>
    <w:rsid w:val="00F11DCF"/>
    <w:rsid w:val="00F162EA"/>
    <w:rsid w:val="00F358F8"/>
    <w:rsid w:val="00F52D27"/>
    <w:rsid w:val="00F83527"/>
    <w:rsid w:val="00FB5A2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AC4B6"/>
  <w15:docId w15:val="{4B1BE584-CB44-4AFE-B419-237B4803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HTMLPreformatted">
    <w:name w:val="HTML Preformatted"/>
    <w:basedOn w:val="Normal"/>
    <w:link w:val="HTMLPreformattedChar"/>
    <w:uiPriority w:val="99"/>
    <w:semiHidden/>
    <w:unhideWhenUsed/>
    <w:rsid w:val="00EF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EF6B43"/>
    <w:rPr>
      <w:rFonts w:ascii="Courier New" w:eastAsia="Times New Roman" w:hAnsi="Courier New" w:cs="Courier New"/>
      <w:sz w:val="20"/>
      <w:szCs w:val="20"/>
      <w:lang w:val="en-IN" w:eastAsia="en-IN"/>
    </w:rPr>
  </w:style>
  <w:style w:type="paragraph" w:styleId="ListParagraph">
    <w:name w:val="List Paragraph"/>
    <w:basedOn w:val="Normal"/>
    <w:uiPriority w:val="34"/>
    <w:unhideWhenUsed/>
    <w:qFormat/>
    <w:rsid w:val="00EF6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9653">
      <w:bodyDiv w:val="1"/>
      <w:marLeft w:val="0"/>
      <w:marRight w:val="0"/>
      <w:marTop w:val="0"/>
      <w:marBottom w:val="0"/>
      <w:divBdr>
        <w:top w:val="none" w:sz="0" w:space="0" w:color="auto"/>
        <w:left w:val="none" w:sz="0" w:space="0" w:color="auto"/>
        <w:bottom w:val="none" w:sz="0" w:space="0" w:color="auto"/>
        <w:right w:val="none" w:sz="0" w:space="0" w:color="auto"/>
      </w:divBdr>
      <w:divsChild>
        <w:div w:id="280495185">
          <w:marLeft w:val="0"/>
          <w:marRight w:val="0"/>
          <w:marTop w:val="0"/>
          <w:marBottom w:val="0"/>
          <w:divBdr>
            <w:top w:val="none" w:sz="0" w:space="0" w:color="auto"/>
            <w:left w:val="none" w:sz="0" w:space="0" w:color="auto"/>
            <w:bottom w:val="none" w:sz="0" w:space="0" w:color="auto"/>
            <w:right w:val="none" w:sz="0" w:space="0" w:color="auto"/>
          </w:divBdr>
          <w:divsChild>
            <w:div w:id="1258635309">
              <w:marLeft w:val="0"/>
              <w:marRight w:val="0"/>
              <w:marTop w:val="0"/>
              <w:marBottom w:val="0"/>
              <w:divBdr>
                <w:top w:val="none" w:sz="0" w:space="0" w:color="auto"/>
                <w:left w:val="none" w:sz="0" w:space="0" w:color="auto"/>
                <w:bottom w:val="none" w:sz="0" w:space="0" w:color="auto"/>
                <w:right w:val="none" w:sz="0" w:space="0" w:color="auto"/>
              </w:divBdr>
            </w:div>
          </w:divsChild>
        </w:div>
        <w:div w:id="647588031">
          <w:marLeft w:val="0"/>
          <w:marRight w:val="0"/>
          <w:marTop w:val="0"/>
          <w:marBottom w:val="0"/>
          <w:divBdr>
            <w:top w:val="none" w:sz="0" w:space="0" w:color="auto"/>
            <w:left w:val="none" w:sz="0" w:space="0" w:color="auto"/>
            <w:bottom w:val="none" w:sz="0" w:space="0" w:color="auto"/>
            <w:right w:val="none" w:sz="0" w:space="0" w:color="auto"/>
          </w:divBdr>
          <w:divsChild>
            <w:div w:id="2744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740">
      <w:bodyDiv w:val="1"/>
      <w:marLeft w:val="0"/>
      <w:marRight w:val="0"/>
      <w:marTop w:val="0"/>
      <w:marBottom w:val="0"/>
      <w:divBdr>
        <w:top w:val="none" w:sz="0" w:space="0" w:color="auto"/>
        <w:left w:val="none" w:sz="0" w:space="0" w:color="auto"/>
        <w:bottom w:val="none" w:sz="0" w:space="0" w:color="auto"/>
        <w:right w:val="none" w:sz="0" w:space="0" w:color="auto"/>
      </w:divBdr>
      <w:divsChild>
        <w:div w:id="650989376">
          <w:marLeft w:val="0"/>
          <w:marRight w:val="0"/>
          <w:marTop w:val="0"/>
          <w:marBottom w:val="0"/>
          <w:divBdr>
            <w:top w:val="none" w:sz="0" w:space="0" w:color="auto"/>
            <w:left w:val="none" w:sz="0" w:space="0" w:color="auto"/>
            <w:bottom w:val="none" w:sz="0" w:space="0" w:color="auto"/>
            <w:right w:val="none" w:sz="0" w:space="0" w:color="auto"/>
          </w:divBdr>
          <w:divsChild>
            <w:div w:id="927350632">
              <w:marLeft w:val="0"/>
              <w:marRight w:val="0"/>
              <w:marTop w:val="0"/>
              <w:marBottom w:val="0"/>
              <w:divBdr>
                <w:top w:val="none" w:sz="0" w:space="0" w:color="auto"/>
                <w:left w:val="none" w:sz="0" w:space="0" w:color="auto"/>
                <w:bottom w:val="none" w:sz="0" w:space="0" w:color="auto"/>
                <w:right w:val="none" w:sz="0" w:space="0" w:color="auto"/>
              </w:divBdr>
            </w:div>
          </w:divsChild>
        </w:div>
        <w:div w:id="408500668">
          <w:marLeft w:val="0"/>
          <w:marRight w:val="0"/>
          <w:marTop w:val="0"/>
          <w:marBottom w:val="0"/>
          <w:divBdr>
            <w:top w:val="none" w:sz="0" w:space="0" w:color="auto"/>
            <w:left w:val="none" w:sz="0" w:space="0" w:color="auto"/>
            <w:bottom w:val="none" w:sz="0" w:space="0" w:color="auto"/>
            <w:right w:val="none" w:sz="0" w:space="0" w:color="auto"/>
          </w:divBdr>
          <w:divsChild>
            <w:div w:id="16978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597">
      <w:bodyDiv w:val="1"/>
      <w:marLeft w:val="0"/>
      <w:marRight w:val="0"/>
      <w:marTop w:val="0"/>
      <w:marBottom w:val="0"/>
      <w:divBdr>
        <w:top w:val="none" w:sz="0" w:space="0" w:color="auto"/>
        <w:left w:val="none" w:sz="0" w:space="0" w:color="auto"/>
        <w:bottom w:val="none" w:sz="0" w:space="0" w:color="auto"/>
        <w:right w:val="none" w:sz="0" w:space="0" w:color="auto"/>
      </w:divBdr>
      <w:divsChild>
        <w:div w:id="847863789">
          <w:marLeft w:val="0"/>
          <w:marRight w:val="0"/>
          <w:marTop w:val="0"/>
          <w:marBottom w:val="0"/>
          <w:divBdr>
            <w:top w:val="none" w:sz="0" w:space="0" w:color="auto"/>
            <w:left w:val="none" w:sz="0" w:space="0" w:color="auto"/>
            <w:bottom w:val="none" w:sz="0" w:space="0" w:color="auto"/>
            <w:right w:val="none" w:sz="0" w:space="0" w:color="auto"/>
          </w:divBdr>
          <w:divsChild>
            <w:div w:id="1867517274">
              <w:marLeft w:val="0"/>
              <w:marRight w:val="0"/>
              <w:marTop w:val="0"/>
              <w:marBottom w:val="0"/>
              <w:divBdr>
                <w:top w:val="none" w:sz="0" w:space="0" w:color="auto"/>
                <w:left w:val="none" w:sz="0" w:space="0" w:color="auto"/>
                <w:bottom w:val="none" w:sz="0" w:space="0" w:color="auto"/>
                <w:right w:val="none" w:sz="0" w:space="0" w:color="auto"/>
              </w:divBdr>
            </w:div>
          </w:divsChild>
        </w:div>
        <w:div w:id="1292979325">
          <w:marLeft w:val="0"/>
          <w:marRight w:val="0"/>
          <w:marTop w:val="0"/>
          <w:marBottom w:val="0"/>
          <w:divBdr>
            <w:top w:val="none" w:sz="0" w:space="0" w:color="auto"/>
            <w:left w:val="none" w:sz="0" w:space="0" w:color="auto"/>
            <w:bottom w:val="none" w:sz="0" w:space="0" w:color="auto"/>
            <w:right w:val="none" w:sz="0" w:space="0" w:color="auto"/>
          </w:divBdr>
          <w:divsChild>
            <w:div w:id="959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5840">
      <w:bodyDiv w:val="1"/>
      <w:marLeft w:val="0"/>
      <w:marRight w:val="0"/>
      <w:marTop w:val="0"/>
      <w:marBottom w:val="0"/>
      <w:divBdr>
        <w:top w:val="none" w:sz="0" w:space="0" w:color="auto"/>
        <w:left w:val="none" w:sz="0" w:space="0" w:color="auto"/>
        <w:bottom w:val="none" w:sz="0" w:space="0" w:color="auto"/>
        <w:right w:val="none" w:sz="0" w:space="0" w:color="auto"/>
      </w:divBdr>
      <w:divsChild>
        <w:div w:id="825364761">
          <w:marLeft w:val="0"/>
          <w:marRight w:val="0"/>
          <w:marTop w:val="0"/>
          <w:marBottom w:val="0"/>
          <w:divBdr>
            <w:top w:val="none" w:sz="0" w:space="0" w:color="auto"/>
            <w:left w:val="none" w:sz="0" w:space="0" w:color="auto"/>
            <w:bottom w:val="none" w:sz="0" w:space="0" w:color="auto"/>
            <w:right w:val="none" w:sz="0" w:space="0" w:color="auto"/>
          </w:divBdr>
          <w:divsChild>
            <w:div w:id="1566573152">
              <w:marLeft w:val="0"/>
              <w:marRight w:val="0"/>
              <w:marTop w:val="0"/>
              <w:marBottom w:val="0"/>
              <w:divBdr>
                <w:top w:val="none" w:sz="0" w:space="0" w:color="auto"/>
                <w:left w:val="none" w:sz="0" w:space="0" w:color="auto"/>
                <w:bottom w:val="none" w:sz="0" w:space="0" w:color="auto"/>
                <w:right w:val="none" w:sz="0" w:space="0" w:color="auto"/>
              </w:divBdr>
            </w:div>
          </w:divsChild>
        </w:div>
        <w:div w:id="528642953">
          <w:marLeft w:val="0"/>
          <w:marRight w:val="0"/>
          <w:marTop w:val="0"/>
          <w:marBottom w:val="0"/>
          <w:divBdr>
            <w:top w:val="none" w:sz="0" w:space="0" w:color="auto"/>
            <w:left w:val="none" w:sz="0" w:space="0" w:color="auto"/>
            <w:bottom w:val="none" w:sz="0" w:space="0" w:color="auto"/>
            <w:right w:val="none" w:sz="0" w:space="0" w:color="auto"/>
          </w:divBdr>
          <w:divsChild>
            <w:div w:id="6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7021">
      <w:bodyDiv w:val="1"/>
      <w:marLeft w:val="0"/>
      <w:marRight w:val="0"/>
      <w:marTop w:val="0"/>
      <w:marBottom w:val="0"/>
      <w:divBdr>
        <w:top w:val="none" w:sz="0" w:space="0" w:color="auto"/>
        <w:left w:val="none" w:sz="0" w:space="0" w:color="auto"/>
        <w:bottom w:val="none" w:sz="0" w:space="0" w:color="auto"/>
        <w:right w:val="none" w:sz="0" w:space="0" w:color="auto"/>
      </w:divBdr>
      <w:divsChild>
        <w:div w:id="404454354">
          <w:marLeft w:val="0"/>
          <w:marRight w:val="0"/>
          <w:marTop w:val="0"/>
          <w:marBottom w:val="0"/>
          <w:divBdr>
            <w:top w:val="none" w:sz="0" w:space="0" w:color="auto"/>
            <w:left w:val="none" w:sz="0" w:space="0" w:color="auto"/>
            <w:bottom w:val="none" w:sz="0" w:space="0" w:color="auto"/>
            <w:right w:val="none" w:sz="0" w:space="0" w:color="auto"/>
          </w:divBdr>
          <w:divsChild>
            <w:div w:id="2055885330">
              <w:marLeft w:val="0"/>
              <w:marRight w:val="0"/>
              <w:marTop w:val="0"/>
              <w:marBottom w:val="0"/>
              <w:divBdr>
                <w:top w:val="none" w:sz="0" w:space="0" w:color="auto"/>
                <w:left w:val="none" w:sz="0" w:space="0" w:color="auto"/>
                <w:bottom w:val="none" w:sz="0" w:space="0" w:color="auto"/>
                <w:right w:val="none" w:sz="0" w:space="0" w:color="auto"/>
              </w:divBdr>
            </w:div>
          </w:divsChild>
        </w:div>
        <w:div w:id="1321081722">
          <w:marLeft w:val="0"/>
          <w:marRight w:val="0"/>
          <w:marTop w:val="0"/>
          <w:marBottom w:val="0"/>
          <w:divBdr>
            <w:top w:val="none" w:sz="0" w:space="0" w:color="auto"/>
            <w:left w:val="none" w:sz="0" w:space="0" w:color="auto"/>
            <w:bottom w:val="none" w:sz="0" w:space="0" w:color="auto"/>
            <w:right w:val="none" w:sz="0" w:space="0" w:color="auto"/>
          </w:divBdr>
          <w:divsChild>
            <w:div w:id="14209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923">
      <w:bodyDiv w:val="1"/>
      <w:marLeft w:val="0"/>
      <w:marRight w:val="0"/>
      <w:marTop w:val="0"/>
      <w:marBottom w:val="0"/>
      <w:divBdr>
        <w:top w:val="none" w:sz="0" w:space="0" w:color="auto"/>
        <w:left w:val="none" w:sz="0" w:space="0" w:color="auto"/>
        <w:bottom w:val="none" w:sz="0" w:space="0" w:color="auto"/>
        <w:right w:val="none" w:sz="0" w:space="0" w:color="auto"/>
      </w:divBdr>
    </w:div>
    <w:div w:id="524516498">
      <w:bodyDiv w:val="1"/>
      <w:marLeft w:val="0"/>
      <w:marRight w:val="0"/>
      <w:marTop w:val="0"/>
      <w:marBottom w:val="0"/>
      <w:divBdr>
        <w:top w:val="none" w:sz="0" w:space="0" w:color="auto"/>
        <w:left w:val="none" w:sz="0" w:space="0" w:color="auto"/>
        <w:bottom w:val="none" w:sz="0" w:space="0" w:color="auto"/>
        <w:right w:val="none" w:sz="0" w:space="0" w:color="auto"/>
      </w:divBdr>
      <w:divsChild>
        <w:div w:id="1847816700">
          <w:marLeft w:val="0"/>
          <w:marRight w:val="0"/>
          <w:marTop w:val="0"/>
          <w:marBottom w:val="0"/>
          <w:divBdr>
            <w:top w:val="none" w:sz="0" w:space="0" w:color="auto"/>
            <w:left w:val="none" w:sz="0" w:space="0" w:color="auto"/>
            <w:bottom w:val="none" w:sz="0" w:space="0" w:color="auto"/>
            <w:right w:val="none" w:sz="0" w:space="0" w:color="auto"/>
          </w:divBdr>
          <w:divsChild>
            <w:div w:id="1458063828">
              <w:marLeft w:val="0"/>
              <w:marRight w:val="0"/>
              <w:marTop w:val="0"/>
              <w:marBottom w:val="0"/>
              <w:divBdr>
                <w:top w:val="none" w:sz="0" w:space="0" w:color="auto"/>
                <w:left w:val="none" w:sz="0" w:space="0" w:color="auto"/>
                <w:bottom w:val="none" w:sz="0" w:space="0" w:color="auto"/>
                <w:right w:val="none" w:sz="0" w:space="0" w:color="auto"/>
              </w:divBdr>
            </w:div>
          </w:divsChild>
        </w:div>
        <w:div w:id="1754430800">
          <w:marLeft w:val="0"/>
          <w:marRight w:val="0"/>
          <w:marTop w:val="0"/>
          <w:marBottom w:val="0"/>
          <w:divBdr>
            <w:top w:val="none" w:sz="0" w:space="0" w:color="auto"/>
            <w:left w:val="none" w:sz="0" w:space="0" w:color="auto"/>
            <w:bottom w:val="none" w:sz="0" w:space="0" w:color="auto"/>
            <w:right w:val="none" w:sz="0" w:space="0" w:color="auto"/>
          </w:divBdr>
          <w:divsChild>
            <w:div w:id="20864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129">
      <w:bodyDiv w:val="1"/>
      <w:marLeft w:val="0"/>
      <w:marRight w:val="0"/>
      <w:marTop w:val="0"/>
      <w:marBottom w:val="0"/>
      <w:divBdr>
        <w:top w:val="none" w:sz="0" w:space="0" w:color="auto"/>
        <w:left w:val="none" w:sz="0" w:space="0" w:color="auto"/>
        <w:bottom w:val="none" w:sz="0" w:space="0" w:color="auto"/>
        <w:right w:val="none" w:sz="0" w:space="0" w:color="auto"/>
      </w:divBdr>
      <w:divsChild>
        <w:div w:id="1191534704">
          <w:marLeft w:val="0"/>
          <w:marRight w:val="0"/>
          <w:marTop w:val="0"/>
          <w:marBottom w:val="0"/>
          <w:divBdr>
            <w:top w:val="none" w:sz="0" w:space="0" w:color="auto"/>
            <w:left w:val="none" w:sz="0" w:space="0" w:color="auto"/>
            <w:bottom w:val="none" w:sz="0" w:space="0" w:color="auto"/>
            <w:right w:val="none" w:sz="0" w:space="0" w:color="auto"/>
          </w:divBdr>
          <w:divsChild>
            <w:div w:id="123281615">
              <w:marLeft w:val="0"/>
              <w:marRight w:val="0"/>
              <w:marTop w:val="0"/>
              <w:marBottom w:val="0"/>
              <w:divBdr>
                <w:top w:val="none" w:sz="0" w:space="0" w:color="auto"/>
                <w:left w:val="none" w:sz="0" w:space="0" w:color="auto"/>
                <w:bottom w:val="none" w:sz="0" w:space="0" w:color="auto"/>
                <w:right w:val="none" w:sz="0" w:space="0" w:color="auto"/>
              </w:divBdr>
            </w:div>
          </w:divsChild>
        </w:div>
        <w:div w:id="66223961">
          <w:marLeft w:val="0"/>
          <w:marRight w:val="0"/>
          <w:marTop w:val="0"/>
          <w:marBottom w:val="0"/>
          <w:divBdr>
            <w:top w:val="none" w:sz="0" w:space="0" w:color="auto"/>
            <w:left w:val="none" w:sz="0" w:space="0" w:color="auto"/>
            <w:bottom w:val="none" w:sz="0" w:space="0" w:color="auto"/>
            <w:right w:val="none" w:sz="0" w:space="0" w:color="auto"/>
          </w:divBdr>
          <w:divsChild>
            <w:div w:id="11865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7919">
      <w:bodyDiv w:val="1"/>
      <w:marLeft w:val="0"/>
      <w:marRight w:val="0"/>
      <w:marTop w:val="0"/>
      <w:marBottom w:val="0"/>
      <w:divBdr>
        <w:top w:val="none" w:sz="0" w:space="0" w:color="auto"/>
        <w:left w:val="none" w:sz="0" w:space="0" w:color="auto"/>
        <w:bottom w:val="none" w:sz="0" w:space="0" w:color="auto"/>
        <w:right w:val="none" w:sz="0" w:space="0" w:color="auto"/>
      </w:divBdr>
      <w:divsChild>
        <w:div w:id="1020858688">
          <w:marLeft w:val="0"/>
          <w:marRight w:val="0"/>
          <w:marTop w:val="0"/>
          <w:marBottom w:val="0"/>
          <w:divBdr>
            <w:top w:val="none" w:sz="0" w:space="0" w:color="auto"/>
            <w:left w:val="none" w:sz="0" w:space="0" w:color="auto"/>
            <w:bottom w:val="none" w:sz="0" w:space="0" w:color="auto"/>
            <w:right w:val="none" w:sz="0" w:space="0" w:color="auto"/>
          </w:divBdr>
          <w:divsChild>
            <w:div w:id="788860160">
              <w:marLeft w:val="0"/>
              <w:marRight w:val="0"/>
              <w:marTop w:val="0"/>
              <w:marBottom w:val="0"/>
              <w:divBdr>
                <w:top w:val="none" w:sz="0" w:space="0" w:color="auto"/>
                <w:left w:val="none" w:sz="0" w:space="0" w:color="auto"/>
                <w:bottom w:val="none" w:sz="0" w:space="0" w:color="auto"/>
                <w:right w:val="none" w:sz="0" w:space="0" w:color="auto"/>
              </w:divBdr>
            </w:div>
          </w:divsChild>
        </w:div>
        <w:div w:id="1464079877">
          <w:marLeft w:val="0"/>
          <w:marRight w:val="0"/>
          <w:marTop w:val="0"/>
          <w:marBottom w:val="0"/>
          <w:divBdr>
            <w:top w:val="none" w:sz="0" w:space="0" w:color="auto"/>
            <w:left w:val="none" w:sz="0" w:space="0" w:color="auto"/>
            <w:bottom w:val="none" w:sz="0" w:space="0" w:color="auto"/>
            <w:right w:val="none" w:sz="0" w:space="0" w:color="auto"/>
          </w:divBdr>
          <w:divsChild>
            <w:div w:id="12570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612">
      <w:bodyDiv w:val="1"/>
      <w:marLeft w:val="0"/>
      <w:marRight w:val="0"/>
      <w:marTop w:val="0"/>
      <w:marBottom w:val="0"/>
      <w:divBdr>
        <w:top w:val="none" w:sz="0" w:space="0" w:color="auto"/>
        <w:left w:val="none" w:sz="0" w:space="0" w:color="auto"/>
        <w:bottom w:val="none" w:sz="0" w:space="0" w:color="auto"/>
        <w:right w:val="none" w:sz="0" w:space="0" w:color="auto"/>
      </w:divBdr>
      <w:divsChild>
        <w:div w:id="1967276416">
          <w:marLeft w:val="0"/>
          <w:marRight w:val="0"/>
          <w:marTop w:val="0"/>
          <w:marBottom w:val="0"/>
          <w:divBdr>
            <w:top w:val="none" w:sz="0" w:space="0" w:color="auto"/>
            <w:left w:val="none" w:sz="0" w:space="0" w:color="auto"/>
            <w:bottom w:val="none" w:sz="0" w:space="0" w:color="auto"/>
            <w:right w:val="none" w:sz="0" w:space="0" w:color="auto"/>
          </w:divBdr>
          <w:divsChild>
            <w:div w:id="848524876">
              <w:marLeft w:val="0"/>
              <w:marRight w:val="0"/>
              <w:marTop w:val="0"/>
              <w:marBottom w:val="0"/>
              <w:divBdr>
                <w:top w:val="none" w:sz="0" w:space="0" w:color="auto"/>
                <w:left w:val="none" w:sz="0" w:space="0" w:color="auto"/>
                <w:bottom w:val="none" w:sz="0" w:space="0" w:color="auto"/>
                <w:right w:val="none" w:sz="0" w:space="0" w:color="auto"/>
              </w:divBdr>
            </w:div>
          </w:divsChild>
        </w:div>
        <w:div w:id="1848474891">
          <w:marLeft w:val="0"/>
          <w:marRight w:val="0"/>
          <w:marTop w:val="0"/>
          <w:marBottom w:val="0"/>
          <w:divBdr>
            <w:top w:val="none" w:sz="0" w:space="0" w:color="auto"/>
            <w:left w:val="none" w:sz="0" w:space="0" w:color="auto"/>
            <w:bottom w:val="none" w:sz="0" w:space="0" w:color="auto"/>
            <w:right w:val="none" w:sz="0" w:space="0" w:color="auto"/>
          </w:divBdr>
          <w:divsChild>
            <w:div w:id="14066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70599">
      <w:bodyDiv w:val="1"/>
      <w:marLeft w:val="0"/>
      <w:marRight w:val="0"/>
      <w:marTop w:val="0"/>
      <w:marBottom w:val="0"/>
      <w:divBdr>
        <w:top w:val="none" w:sz="0" w:space="0" w:color="auto"/>
        <w:left w:val="none" w:sz="0" w:space="0" w:color="auto"/>
        <w:bottom w:val="none" w:sz="0" w:space="0" w:color="auto"/>
        <w:right w:val="none" w:sz="0" w:space="0" w:color="auto"/>
      </w:divBdr>
      <w:divsChild>
        <w:div w:id="387152132">
          <w:marLeft w:val="0"/>
          <w:marRight w:val="0"/>
          <w:marTop w:val="0"/>
          <w:marBottom w:val="0"/>
          <w:divBdr>
            <w:top w:val="none" w:sz="0" w:space="0" w:color="auto"/>
            <w:left w:val="none" w:sz="0" w:space="0" w:color="auto"/>
            <w:bottom w:val="none" w:sz="0" w:space="0" w:color="auto"/>
            <w:right w:val="none" w:sz="0" w:space="0" w:color="auto"/>
          </w:divBdr>
          <w:divsChild>
            <w:div w:id="2088921896">
              <w:marLeft w:val="0"/>
              <w:marRight w:val="0"/>
              <w:marTop w:val="0"/>
              <w:marBottom w:val="0"/>
              <w:divBdr>
                <w:top w:val="none" w:sz="0" w:space="0" w:color="auto"/>
                <w:left w:val="none" w:sz="0" w:space="0" w:color="auto"/>
                <w:bottom w:val="none" w:sz="0" w:space="0" w:color="auto"/>
                <w:right w:val="none" w:sz="0" w:space="0" w:color="auto"/>
              </w:divBdr>
            </w:div>
          </w:divsChild>
        </w:div>
        <w:div w:id="1286307234">
          <w:marLeft w:val="0"/>
          <w:marRight w:val="0"/>
          <w:marTop w:val="0"/>
          <w:marBottom w:val="0"/>
          <w:divBdr>
            <w:top w:val="none" w:sz="0" w:space="0" w:color="auto"/>
            <w:left w:val="none" w:sz="0" w:space="0" w:color="auto"/>
            <w:bottom w:val="none" w:sz="0" w:space="0" w:color="auto"/>
            <w:right w:val="none" w:sz="0" w:space="0" w:color="auto"/>
          </w:divBdr>
          <w:divsChild>
            <w:div w:id="12440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5810">
      <w:bodyDiv w:val="1"/>
      <w:marLeft w:val="0"/>
      <w:marRight w:val="0"/>
      <w:marTop w:val="0"/>
      <w:marBottom w:val="0"/>
      <w:divBdr>
        <w:top w:val="none" w:sz="0" w:space="0" w:color="auto"/>
        <w:left w:val="none" w:sz="0" w:space="0" w:color="auto"/>
        <w:bottom w:val="none" w:sz="0" w:space="0" w:color="auto"/>
        <w:right w:val="none" w:sz="0" w:space="0" w:color="auto"/>
      </w:divBdr>
      <w:divsChild>
        <w:div w:id="350912074">
          <w:marLeft w:val="0"/>
          <w:marRight w:val="0"/>
          <w:marTop w:val="0"/>
          <w:marBottom w:val="0"/>
          <w:divBdr>
            <w:top w:val="none" w:sz="0" w:space="0" w:color="auto"/>
            <w:left w:val="none" w:sz="0" w:space="0" w:color="auto"/>
            <w:bottom w:val="none" w:sz="0" w:space="0" w:color="auto"/>
            <w:right w:val="none" w:sz="0" w:space="0" w:color="auto"/>
          </w:divBdr>
          <w:divsChild>
            <w:div w:id="1376465230">
              <w:marLeft w:val="0"/>
              <w:marRight w:val="0"/>
              <w:marTop w:val="0"/>
              <w:marBottom w:val="0"/>
              <w:divBdr>
                <w:top w:val="none" w:sz="0" w:space="0" w:color="auto"/>
                <w:left w:val="none" w:sz="0" w:space="0" w:color="auto"/>
                <w:bottom w:val="none" w:sz="0" w:space="0" w:color="auto"/>
                <w:right w:val="none" w:sz="0" w:space="0" w:color="auto"/>
              </w:divBdr>
            </w:div>
          </w:divsChild>
        </w:div>
        <w:div w:id="556817313">
          <w:marLeft w:val="0"/>
          <w:marRight w:val="0"/>
          <w:marTop w:val="0"/>
          <w:marBottom w:val="0"/>
          <w:divBdr>
            <w:top w:val="none" w:sz="0" w:space="0" w:color="auto"/>
            <w:left w:val="none" w:sz="0" w:space="0" w:color="auto"/>
            <w:bottom w:val="none" w:sz="0" w:space="0" w:color="auto"/>
            <w:right w:val="none" w:sz="0" w:space="0" w:color="auto"/>
          </w:divBdr>
          <w:divsChild>
            <w:div w:id="20168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80158">
      <w:bodyDiv w:val="1"/>
      <w:marLeft w:val="0"/>
      <w:marRight w:val="0"/>
      <w:marTop w:val="0"/>
      <w:marBottom w:val="0"/>
      <w:divBdr>
        <w:top w:val="none" w:sz="0" w:space="0" w:color="auto"/>
        <w:left w:val="none" w:sz="0" w:space="0" w:color="auto"/>
        <w:bottom w:val="none" w:sz="0" w:space="0" w:color="auto"/>
        <w:right w:val="none" w:sz="0" w:space="0" w:color="auto"/>
      </w:divBdr>
      <w:divsChild>
        <w:div w:id="1989044844">
          <w:marLeft w:val="0"/>
          <w:marRight w:val="0"/>
          <w:marTop w:val="0"/>
          <w:marBottom w:val="0"/>
          <w:divBdr>
            <w:top w:val="none" w:sz="0" w:space="0" w:color="auto"/>
            <w:left w:val="none" w:sz="0" w:space="0" w:color="auto"/>
            <w:bottom w:val="none" w:sz="0" w:space="0" w:color="auto"/>
            <w:right w:val="none" w:sz="0" w:space="0" w:color="auto"/>
          </w:divBdr>
          <w:divsChild>
            <w:div w:id="1291476671">
              <w:marLeft w:val="0"/>
              <w:marRight w:val="0"/>
              <w:marTop w:val="0"/>
              <w:marBottom w:val="0"/>
              <w:divBdr>
                <w:top w:val="none" w:sz="0" w:space="0" w:color="auto"/>
                <w:left w:val="none" w:sz="0" w:space="0" w:color="auto"/>
                <w:bottom w:val="none" w:sz="0" w:space="0" w:color="auto"/>
                <w:right w:val="none" w:sz="0" w:space="0" w:color="auto"/>
              </w:divBdr>
            </w:div>
          </w:divsChild>
        </w:div>
        <w:div w:id="327633307">
          <w:marLeft w:val="0"/>
          <w:marRight w:val="0"/>
          <w:marTop w:val="0"/>
          <w:marBottom w:val="0"/>
          <w:divBdr>
            <w:top w:val="none" w:sz="0" w:space="0" w:color="auto"/>
            <w:left w:val="none" w:sz="0" w:space="0" w:color="auto"/>
            <w:bottom w:val="none" w:sz="0" w:space="0" w:color="auto"/>
            <w:right w:val="none" w:sz="0" w:space="0" w:color="auto"/>
          </w:divBdr>
          <w:divsChild>
            <w:div w:id="1535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8143">
      <w:bodyDiv w:val="1"/>
      <w:marLeft w:val="0"/>
      <w:marRight w:val="0"/>
      <w:marTop w:val="0"/>
      <w:marBottom w:val="0"/>
      <w:divBdr>
        <w:top w:val="none" w:sz="0" w:space="0" w:color="auto"/>
        <w:left w:val="none" w:sz="0" w:space="0" w:color="auto"/>
        <w:bottom w:val="none" w:sz="0" w:space="0" w:color="auto"/>
        <w:right w:val="none" w:sz="0" w:space="0" w:color="auto"/>
      </w:divBdr>
      <w:divsChild>
        <w:div w:id="546842622">
          <w:marLeft w:val="0"/>
          <w:marRight w:val="0"/>
          <w:marTop w:val="0"/>
          <w:marBottom w:val="0"/>
          <w:divBdr>
            <w:top w:val="none" w:sz="0" w:space="0" w:color="auto"/>
            <w:left w:val="none" w:sz="0" w:space="0" w:color="auto"/>
            <w:bottom w:val="none" w:sz="0" w:space="0" w:color="auto"/>
            <w:right w:val="none" w:sz="0" w:space="0" w:color="auto"/>
          </w:divBdr>
          <w:divsChild>
            <w:div w:id="452291365">
              <w:marLeft w:val="0"/>
              <w:marRight w:val="0"/>
              <w:marTop w:val="0"/>
              <w:marBottom w:val="0"/>
              <w:divBdr>
                <w:top w:val="none" w:sz="0" w:space="0" w:color="auto"/>
                <w:left w:val="none" w:sz="0" w:space="0" w:color="auto"/>
                <w:bottom w:val="none" w:sz="0" w:space="0" w:color="auto"/>
                <w:right w:val="none" w:sz="0" w:space="0" w:color="auto"/>
              </w:divBdr>
            </w:div>
          </w:divsChild>
        </w:div>
        <w:div w:id="1196692811">
          <w:marLeft w:val="0"/>
          <w:marRight w:val="0"/>
          <w:marTop w:val="0"/>
          <w:marBottom w:val="0"/>
          <w:divBdr>
            <w:top w:val="none" w:sz="0" w:space="0" w:color="auto"/>
            <w:left w:val="none" w:sz="0" w:space="0" w:color="auto"/>
            <w:bottom w:val="none" w:sz="0" w:space="0" w:color="auto"/>
            <w:right w:val="none" w:sz="0" w:space="0" w:color="auto"/>
          </w:divBdr>
          <w:divsChild>
            <w:div w:id="12619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077">
      <w:bodyDiv w:val="1"/>
      <w:marLeft w:val="0"/>
      <w:marRight w:val="0"/>
      <w:marTop w:val="0"/>
      <w:marBottom w:val="0"/>
      <w:divBdr>
        <w:top w:val="none" w:sz="0" w:space="0" w:color="auto"/>
        <w:left w:val="none" w:sz="0" w:space="0" w:color="auto"/>
        <w:bottom w:val="none" w:sz="0" w:space="0" w:color="auto"/>
        <w:right w:val="none" w:sz="0" w:space="0" w:color="auto"/>
      </w:divBdr>
      <w:divsChild>
        <w:div w:id="1980912281">
          <w:marLeft w:val="0"/>
          <w:marRight w:val="0"/>
          <w:marTop w:val="0"/>
          <w:marBottom w:val="0"/>
          <w:divBdr>
            <w:top w:val="none" w:sz="0" w:space="0" w:color="auto"/>
            <w:left w:val="none" w:sz="0" w:space="0" w:color="auto"/>
            <w:bottom w:val="none" w:sz="0" w:space="0" w:color="auto"/>
            <w:right w:val="none" w:sz="0" w:space="0" w:color="auto"/>
          </w:divBdr>
          <w:divsChild>
            <w:div w:id="500893202">
              <w:marLeft w:val="0"/>
              <w:marRight w:val="0"/>
              <w:marTop w:val="0"/>
              <w:marBottom w:val="0"/>
              <w:divBdr>
                <w:top w:val="none" w:sz="0" w:space="0" w:color="auto"/>
                <w:left w:val="none" w:sz="0" w:space="0" w:color="auto"/>
                <w:bottom w:val="none" w:sz="0" w:space="0" w:color="auto"/>
                <w:right w:val="none" w:sz="0" w:space="0" w:color="auto"/>
              </w:divBdr>
            </w:div>
          </w:divsChild>
        </w:div>
        <w:div w:id="658729387">
          <w:marLeft w:val="0"/>
          <w:marRight w:val="0"/>
          <w:marTop w:val="0"/>
          <w:marBottom w:val="0"/>
          <w:divBdr>
            <w:top w:val="none" w:sz="0" w:space="0" w:color="auto"/>
            <w:left w:val="none" w:sz="0" w:space="0" w:color="auto"/>
            <w:bottom w:val="none" w:sz="0" w:space="0" w:color="auto"/>
            <w:right w:val="none" w:sz="0" w:space="0" w:color="auto"/>
          </w:divBdr>
          <w:divsChild>
            <w:div w:id="12667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364">
      <w:bodyDiv w:val="1"/>
      <w:marLeft w:val="0"/>
      <w:marRight w:val="0"/>
      <w:marTop w:val="0"/>
      <w:marBottom w:val="0"/>
      <w:divBdr>
        <w:top w:val="none" w:sz="0" w:space="0" w:color="auto"/>
        <w:left w:val="none" w:sz="0" w:space="0" w:color="auto"/>
        <w:bottom w:val="none" w:sz="0" w:space="0" w:color="auto"/>
        <w:right w:val="none" w:sz="0" w:space="0" w:color="auto"/>
      </w:divBdr>
      <w:divsChild>
        <w:div w:id="1857188787">
          <w:marLeft w:val="0"/>
          <w:marRight w:val="0"/>
          <w:marTop w:val="0"/>
          <w:marBottom w:val="0"/>
          <w:divBdr>
            <w:top w:val="none" w:sz="0" w:space="0" w:color="auto"/>
            <w:left w:val="none" w:sz="0" w:space="0" w:color="auto"/>
            <w:bottom w:val="none" w:sz="0" w:space="0" w:color="auto"/>
            <w:right w:val="none" w:sz="0" w:space="0" w:color="auto"/>
          </w:divBdr>
          <w:divsChild>
            <w:div w:id="1814365400">
              <w:marLeft w:val="0"/>
              <w:marRight w:val="0"/>
              <w:marTop w:val="0"/>
              <w:marBottom w:val="0"/>
              <w:divBdr>
                <w:top w:val="none" w:sz="0" w:space="0" w:color="auto"/>
                <w:left w:val="none" w:sz="0" w:space="0" w:color="auto"/>
                <w:bottom w:val="none" w:sz="0" w:space="0" w:color="auto"/>
                <w:right w:val="none" w:sz="0" w:space="0" w:color="auto"/>
              </w:divBdr>
            </w:div>
          </w:divsChild>
        </w:div>
        <w:div w:id="1948349564">
          <w:marLeft w:val="0"/>
          <w:marRight w:val="0"/>
          <w:marTop w:val="0"/>
          <w:marBottom w:val="0"/>
          <w:divBdr>
            <w:top w:val="none" w:sz="0" w:space="0" w:color="auto"/>
            <w:left w:val="none" w:sz="0" w:space="0" w:color="auto"/>
            <w:bottom w:val="none" w:sz="0" w:space="0" w:color="auto"/>
            <w:right w:val="none" w:sz="0" w:space="0" w:color="auto"/>
          </w:divBdr>
          <w:divsChild>
            <w:div w:id="11539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idituhi\AppData\Local\Microsoft\Office\16.0\DTS\en-IN%7b394B0530-E047-47BA-9003-608184B8DF32%7d\%7bBFA5298A-1564-4222-99ED-5587BC6FFF35%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03CFEA715C04A4A8FF2227241D962EF"/>
        <w:category>
          <w:name w:val="General"/>
          <w:gallery w:val="placeholder"/>
        </w:category>
        <w:types>
          <w:type w:val="bbPlcHdr"/>
        </w:types>
        <w:behaviors>
          <w:behavior w:val="content"/>
        </w:behaviors>
        <w:guid w:val="{195750F0-ABFD-4AB6-A270-375F6CA9F81B}"/>
      </w:docPartPr>
      <w:docPartBody>
        <w:p w:rsidR="00000000" w:rsidRDefault="00000000">
          <w:pPr>
            <w:pStyle w:val="C03CFEA715C04A4A8FF2227241D962E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29</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08"/>
    <w:rsid w:val="00060408"/>
    <w:rsid w:val="005C6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szCs w:val="22"/>
      <w:lang w:val="en-US" w:eastAsia="en-US"/>
      <w14:ligatures w14:val="none"/>
    </w:rPr>
  </w:style>
  <w:style w:type="paragraph" w:customStyle="1" w:styleId="C03CFEA715C04A4A8FF2227241D962EF">
    <w:name w:val="C03CFEA715C04A4A8FF2227241D962EF"/>
  </w:style>
  <w:style w:type="paragraph" w:customStyle="1" w:styleId="7CB3C539E109422799186C060EDFE2C7">
    <w:name w:val="7CB3C539E109422799186C060EDFE2C7"/>
  </w:style>
  <w:style w:type="paragraph" w:customStyle="1" w:styleId="7BB956F84AF248C09D124DEEF24A1EE4">
    <w:name w:val="7BB956F84AF248C09D124DEEF24A1EE4"/>
  </w:style>
  <w:style w:type="paragraph" w:customStyle="1" w:styleId="2F7E881BA3204D5A9F534D720B54666B">
    <w:name w:val="2F7E881BA3204D5A9F534D720B54666B"/>
  </w:style>
  <w:style w:type="paragraph" w:customStyle="1" w:styleId="027343136ADB431B9EDDB8B6DA7689E5">
    <w:name w:val="027343136ADB431B9EDDB8B6DA7689E5"/>
  </w:style>
  <w:style w:type="paragraph" w:customStyle="1" w:styleId="DBD4F46AE11B44CAAB056B457F9A371A">
    <w:name w:val="DBD4F46AE11B44CAAB056B457F9A371A"/>
  </w:style>
  <w:style w:type="paragraph" w:customStyle="1" w:styleId="9B740A9B59E544BB908A9F3BE44DF2A7">
    <w:name w:val="9B740A9B59E544BB908A9F3BE44DF2A7"/>
  </w:style>
  <w:style w:type="paragraph" w:customStyle="1" w:styleId="4B317ABE53514903BF285F97A90C277E">
    <w:name w:val="4B317ABE53514903BF285F97A90C2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{BFA5298A-1564-4222-99ED-5587BC6FFF35}tf16392850_win32</Template>
  <TotalTime>101</TotalTime>
  <Pages>8</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Mamidituhi</dc:creator>
  <cp:keywords/>
  <cp:lastModifiedBy>Tuhi Mamidi</cp:lastModifiedBy>
  <cp:revision>2</cp:revision>
  <cp:lastPrinted>2006-08-01T17:47:00Z</cp:lastPrinted>
  <dcterms:created xsi:type="dcterms:W3CDTF">2025-03-29T10:31:00Z</dcterms:created>
  <dcterms:modified xsi:type="dcterms:W3CDTF">2025-03-29T12:12:00Z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