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600"/>
              <w:left w:type="dxa" w:w="400"/>
              <w:bottom w:type="dxa" w:w="600"/>
              <w:right w:type="dxa" w:w="400"/>
            </w:tcMar>
          </w:tcPr>
          <w:p>
            <w:pPr>
              <w:spacing w:after="60" w:before="0"/>
              <w:jc w:val="center"/>
            </w:pPr>
            <w:r>
              <w:rPr>
                <w:rFonts w:ascii="Arial" w:cs="Arial" w:eastAsia="Arial" w:hAnsi="Arial"/>
                <w:b/>
                <w:bCs/>
                <w:caps/>
                <w:color w:val="CCFBF1"/>
                <w:sz w:val="18"/>
                <w:szCs w:val="18"/>
              </w:rPr>
              <w:t xml:space="preserve">POST-INTEGRATION</w:t>
            </w:r>
          </w:p>
          <w:p>
            <w:pPr>
              <w:spacing w:after="40" w:before="0"/>
              <w:jc w:val="center"/>
            </w:pPr>
            <w:r>
              <w:rPr>
                <w:rFonts w:ascii="Arial" w:cs="Arial" w:eastAsia="Arial" w:hAnsi="Arial"/>
                <w:b/>
                <w:bCs/>
                <w:color w:val="FFFFFF"/>
                <w:sz w:val="56"/>
                <w:szCs w:val="56"/>
              </w:rPr>
              <w:t xml:space="preserve">Debugging &amp; Fix</w:t>
            </w:r>
          </w:p>
          <w:p>
            <w:pPr>
              <w:spacing w:after="40" w:before="0"/>
              <w:jc w:val="center"/>
            </w:pPr>
            <w:r>
              <w:rPr>
                <w:rFonts w:ascii="Arial" w:cs="Arial" w:eastAsia="Arial" w:hAnsi="Arial"/>
                <w:b/>
                <w:bCs/>
                <w:color w:val="CCFBF1"/>
                <w:sz w:val="56"/>
                <w:szCs w:val="56"/>
              </w:rPr>
              <w:t xml:space="preserve">Report</w:t>
            </w:r>
          </w:p>
          <w:p>
            <w:pPr>
              <w:spacing w:after="0" w:before="80"/>
              <w:jc w:val="center"/>
            </w:pPr>
            <w:r>
              <w:rPr>
                <w:rFonts w:ascii="Arial" w:cs="Arial" w:eastAsia="Arial" w:hAnsi="Arial"/>
                <w:i/>
                <w:iCs/>
                <w:color w:val="E2E8F0"/>
                <w:sz w:val="20"/>
                <w:szCs w:val="20"/>
              </w:rPr>
              <w:t xml:space="preserve">Medical Document AI Assistant  ·  React + Vite + FastAPI + Hybrid RAG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8FAFC" w:val="clear"/>
            <w:tcMar>
              <w:top w:type="dxa" w:w="160"/>
              <w:left w:type="dxa" w:w="100"/>
              <w:bottom w:type="dxa" w:w="160"/>
              <w:right w:type="dxa" w:w="100"/>
            </w:tcMar>
          </w:tcPr>
          <w:p>
            <w:pPr>
              <w:spacing w:after="20" w:before="0"/>
              <w:jc w:val="center"/>
            </w:pPr>
            <w:r>
              <w:rPr>
                <w:rFonts w:ascii="Arial" w:cs="Arial" w:eastAsia="Arial" w:hAnsi="Arial"/>
                <w:b/>
                <w:bCs/>
                <w:color w:val="0D9488"/>
                <w:sz w:val="64"/>
                <w:szCs w:val="64"/>
              </w:rPr>
              <w:t xml:space="preserve">4</w:t>
            </w:r>
          </w:p>
          <w:p>
            <w:pPr>
              <w:spacing w:after="0" w:before="0"/>
              <w:jc w:val="center"/>
            </w:pPr>
            <w:r>
              <w:rPr>
                <w:rFonts w:ascii="Arial" w:cs="Arial" w:eastAsia="Arial" w:hAnsi="Arial"/>
                <w:color w:val="64748B"/>
                <w:sz w:val="20"/>
                <w:szCs w:val="20"/>
              </w:rPr>
              <w:t xml:space="preserve">Fixes Applied</w:t>
            </w:r>
          </w:p>
        </w:tc>
        <w:tc>
          <w:tcPr>
            <w:tcW w:type="dxa" w:w="3120"/>
            <w:tcBorders>
              <w:top w:val="none" w:color="FFFFFF" w:sz="0"/>
              <w:left w:val="none" w:color="FFFFFF" w:sz="0"/>
              <w:bottom w:val="none" w:color="FFFFFF" w:sz="0"/>
              <w:right w:val="none" w:color="FFFFFF" w:sz="0"/>
            </w:tcBorders>
            <w:shd w:fill="F8FAFC" w:val="clear"/>
            <w:tcMar>
              <w:top w:type="dxa" w:w="160"/>
              <w:left w:type="dxa" w:w="100"/>
              <w:bottom w:type="dxa" w:w="160"/>
              <w:right w:type="dxa" w:w="100"/>
            </w:tcMar>
          </w:tcPr>
          <w:p>
            <w:pPr>
              <w:spacing w:after="20" w:before="0"/>
              <w:jc w:val="center"/>
            </w:pPr>
            <w:r>
              <w:rPr>
                <w:rFonts w:ascii="Arial" w:cs="Arial" w:eastAsia="Arial" w:hAnsi="Arial"/>
                <w:b/>
                <w:bCs/>
                <w:color w:val="1D4ED8"/>
                <w:sz w:val="64"/>
                <w:szCs w:val="64"/>
              </w:rPr>
              <w:t xml:space="preserve">12</w:t>
            </w:r>
          </w:p>
          <w:p>
            <w:pPr>
              <w:spacing w:after="0" w:before="0"/>
              <w:jc w:val="center"/>
            </w:pPr>
            <w:r>
              <w:rPr>
                <w:rFonts w:ascii="Arial" w:cs="Arial" w:eastAsia="Arial" w:hAnsi="Arial"/>
                <w:color w:val="64748B"/>
                <w:sz w:val="20"/>
                <w:szCs w:val="20"/>
              </w:rPr>
              <w:t xml:space="preserve">Risks Mitigated</w:t>
            </w:r>
          </w:p>
        </w:tc>
        <w:tc>
          <w:tcPr>
            <w:tcW w:type="dxa" w:w="3120"/>
            <w:tcBorders>
              <w:top w:val="none" w:color="FFFFFF" w:sz="0"/>
              <w:left w:val="none" w:color="FFFFFF" w:sz="0"/>
              <w:bottom w:val="none" w:color="FFFFFF" w:sz="0"/>
              <w:right w:val="none" w:color="FFFFFF" w:sz="0"/>
            </w:tcBorders>
            <w:shd w:fill="F8FAFC" w:val="clear"/>
            <w:tcMar>
              <w:top w:type="dxa" w:w="160"/>
              <w:left w:type="dxa" w:w="100"/>
              <w:bottom w:type="dxa" w:w="160"/>
              <w:right w:type="dxa" w:w="100"/>
            </w:tcMar>
          </w:tcPr>
          <w:p>
            <w:pPr>
              <w:spacing w:after="20" w:before="0"/>
              <w:jc w:val="center"/>
            </w:pPr>
            <w:r>
              <w:rPr>
                <w:rFonts w:ascii="Arial" w:cs="Arial" w:eastAsia="Arial" w:hAnsi="Arial"/>
                <w:b/>
                <w:bCs/>
                <w:color w:val="16A34A"/>
                <w:sz w:val="64"/>
                <w:szCs w:val="64"/>
              </w:rPr>
              <w:t xml:space="preserve">15</w:t>
            </w:r>
          </w:p>
          <w:p>
            <w:pPr>
              <w:spacing w:after="0" w:before="0"/>
              <w:jc w:val="center"/>
            </w:pPr>
            <w:r>
              <w:rPr>
                <w:rFonts w:ascii="Arial" w:cs="Arial" w:eastAsia="Arial" w:hAnsi="Arial"/>
                <w:color w:val="64748B"/>
                <w:sz w:val="20"/>
                <w:szCs w:val="20"/>
              </w:rPr>
              <w:t xml:space="preserve">Checks Passed</w:t>
            </w:r>
          </w:p>
        </w:tc>
      </w:tr>
    </w:tbl>
    <w:p>
      <w:pPr>
        <w:spacing w:after="0" w:before="160"/>
      </w:pPr>
      <w:r>
        <w:t xml:space="preserve"/>
      </w:r>
    </w:p>
    <w:p>
      <w:pPr>
        <w:spacing w:after="0" w:before="0"/>
        <w:jc w:val="center"/>
      </w:pPr>
      <w:r>
        <w:rPr>
          <w:rFonts w:ascii="Arial" w:cs="Arial" w:eastAsia="Arial" w:hAnsi="Arial"/>
          <w:color w:val="64748B"/>
          <w:sz w:val="18"/>
          <w:szCs w:val="18"/>
        </w:rPr>
        <w:t xml:space="preserve">Prepared by: Antigravity Autonomous Build System  ·  Date: 08-05-2026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80"/>
              <w:left w:type="dxa" w:w="240"/>
              <w:bottom w:type="dxa" w:w="180"/>
              <w:right w:type="dxa" w:w="240"/>
            </w:tcMar>
          </w:tcPr>
          <w:p>
            <w:pPr>
              <w:spacing w:after="40" w:before="0"/>
            </w:pPr>
            <w:r>
              <w:rPr>
                <w:rFonts w:ascii="Arial" w:cs="Arial" w:eastAsia="Arial" w:hAnsi="Arial"/>
                <w:b/>
                <w:bCs/>
                <w:color w:val="CCFBF1"/>
                <w:sz w:val="14"/>
                <w:szCs w:val="14"/>
              </w:rPr>
              <w:t xml:space="preserve">01  </w:t>
            </w:r>
            <w:r>
              <w:rPr>
                <w:rFonts w:ascii="Arial" w:cs="Arial" w:eastAsia="Arial" w:hAnsi="Arial"/>
                <w:b/>
                <w:bCs/>
                <w:color w:val="FFFFFF"/>
                <w:sz w:val="30"/>
                <w:szCs w:val="30"/>
              </w:rPr>
              <w:t xml:space="preserve">Executive Summary</w:t>
            </w:r>
          </w:p>
          <w:p>
            <w:pPr>
              <w:spacing w:after="0" w:before="0"/>
            </w:pPr>
            <w:r>
              <w:rPr>
                <w:rFonts w:ascii="Arial" w:cs="Arial" w:eastAsia="Arial" w:hAnsi="Arial"/>
                <w:i/>
                <w:iCs/>
                <w:color w:val="E2E8F0"/>
                <w:sz w:val="20"/>
                <w:szCs w:val="20"/>
              </w:rPr>
              <w:t xml:space="preserve">Overview of the post-integration debugging process</w:t>
            </w:r>
          </w:p>
        </w:tc>
      </w:tr>
    </w:tbl>
    <w:p>
      <w:pPr>
        <w:spacing w:after="0" w:before="80"/>
      </w:pPr>
      <w:r>
        <w:t xml:space="preserve"/>
      </w:r>
    </w:p>
    <w:p>
      <w:pPr>
        <w:spacing w:after="80" w:before="80"/>
      </w:pPr>
      <w:r>
        <w:rPr>
          <w:rFonts w:ascii="Arial" w:cs="Arial" w:eastAsia="Arial" w:hAnsi="Arial"/>
          <w:color w:val="0F172A"/>
          <w:sz w:val="22"/>
          <w:szCs w:val="22"/>
        </w:rPr>
        <w:t xml:space="preserve">Following the successful autonomous build of the Medical Document AI Assistant, a structured post-integration debugging phase was conducted. This report documents every issue identified after the system was first brought online, the root-cause analysis performed, the exact fixes applied, and the verification evidence confirming resolution.</w:t>
      </w:r>
    </w:p>
    <w:p>
      <w:pPr>
        <w:spacing w:after="0" w:before="80"/>
      </w:pPr>
      <w:r>
        <w:t xml:space="preserve"/>
      </w:r>
    </w:p>
    <w:p>
      <w:pPr>
        <w:spacing w:after="80" w:before="80"/>
      </w:pPr>
      <w:r>
        <w:rPr>
          <w:rFonts w:ascii="Arial" w:cs="Arial" w:eastAsia="Arial" w:hAnsi="Arial"/>
          <w:color w:val="0F172A"/>
          <w:sz w:val="22"/>
          <w:szCs w:val="22"/>
        </w:rPr>
        <w:t xml:space="preserve">The debugging phase uncovered four distinct issues across three layers of the stack — dependency management, backend request validation, frontend input handling, and UI layout. All four issues have been fully resolved and verified.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140"/>
              <w:left w:type="dxa" w:w="200"/>
              <w:bottom w:type="dxa" w:w="140"/>
              <w:right w:type="dxa" w:w="200"/>
            </w:tcMar>
          </w:tcPr>
          <w:p>
            <w:pPr>
              <w:spacing w:after="0" w:before="0"/>
            </w:pPr>
            <w:r>
              <w:rPr>
                <w:rFonts w:ascii="Arial" w:cs="Arial" w:eastAsia="Arial" w:hAnsi="Arial"/>
                <w:b/>
                <w:bCs/>
                <w:color w:val="1D4ED8"/>
                <w:sz w:val="20"/>
                <w:szCs w:val="20"/>
              </w:rPr>
              <w:t xml:space="preserve">PROJECT:  </w:t>
            </w:r>
            <w:r>
              <w:rPr>
                <w:rFonts w:ascii="Arial" w:cs="Arial" w:eastAsia="Arial" w:hAnsi="Arial"/>
                <w:color w:val="0F172A"/>
                <w:sz w:val="20"/>
                <w:szCs w:val="20"/>
              </w:rPr>
              <w:t xml:space="preserve">Medical Document AI Assistant — React + Vite + FastAPI + Hybrid RAG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FBF1" w:val="clear"/>
            <w:tcMar>
              <w:top w:type="dxa" w:w="140"/>
              <w:left w:type="dxa" w:w="200"/>
              <w:bottom w:type="dxa" w:w="140"/>
              <w:right w:type="dxa" w:w="200"/>
            </w:tcMar>
          </w:tcPr>
          <w:p>
            <w:pPr>
              <w:spacing w:after="0" w:before="0"/>
            </w:pPr>
            <w:r>
              <w:rPr>
                <w:rFonts w:ascii="Arial" w:cs="Arial" w:eastAsia="Arial" w:hAnsi="Arial"/>
                <w:b/>
                <w:bCs/>
                <w:color w:val="0D9488"/>
                <w:sz w:val="20"/>
                <w:szCs w:val="20"/>
              </w:rPr>
              <w:t xml:space="preserve">BUILD SYSTEM:  </w:t>
            </w:r>
            <w:r>
              <w:rPr>
                <w:rFonts w:ascii="Arial" w:cs="Arial" w:eastAsia="Arial" w:hAnsi="Arial"/>
                <w:color w:val="0F172A"/>
                <w:sz w:val="20"/>
                <w:szCs w:val="20"/>
              </w:rPr>
              <w:t xml:space="preserve">Google Antigravity Autonomous Development Agent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140"/>
              <w:left w:type="dxa" w:w="200"/>
              <w:bottom w:type="dxa" w:w="140"/>
              <w:right w:type="dxa" w:w="200"/>
            </w:tcMar>
          </w:tcPr>
          <w:p>
            <w:pPr>
              <w:spacing w:after="0" w:before="0"/>
            </w:pPr>
            <w:r>
              <w:rPr>
                <w:rFonts w:ascii="Arial" w:cs="Arial" w:eastAsia="Arial" w:hAnsi="Arial"/>
                <w:b/>
                <w:bCs/>
                <w:color w:val="16A34A"/>
                <w:sz w:val="20"/>
                <w:szCs w:val="20"/>
              </w:rPr>
              <w:t xml:space="preserve">REPORT STATUS:  </w:t>
            </w:r>
            <w:r>
              <w:rPr>
                <w:rFonts w:ascii="Arial" w:cs="Arial" w:eastAsia="Arial" w:hAnsi="Arial"/>
                <w:color w:val="0F172A"/>
                <w:sz w:val="20"/>
                <w:szCs w:val="20"/>
              </w:rPr>
              <w:t xml:space="preserve">COMPLETE — All 4 issues resolved and verified</w:t>
            </w:r>
          </w:p>
        </w:tc>
      </w:tr>
    </w:tbl>
    <w:p>
      <w:pPr>
        <w:spacing w:after="0" w:before="80"/>
      </w:pPr>
      <w:r>
        <w:t xml:space="preserve"/>
      </w:r>
    </w:p>
    <w:p>
      <w:pPr>
        <w:pBdr>
          <w:bottom w:val="single" w:color="E2E8F0" w:sz="4" w:space="1"/>
        </w:pBdr>
        <w:spacing w:after="120" w:before="120"/>
      </w:pPr>
      <w:r>
        <w:t xml:space="preserve"/>
      </w:r>
    </w:p>
    <w:p>
      <w:pPr>
        <w:pStyle w:val="Heading2"/>
        <w:spacing w:after="120" w:before="320"/>
      </w:pPr>
      <w:r>
        <w:rPr>
          <w:rFonts w:ascii="Arial" w:cs="Arial" w:eastAsia="Arial" w:hAnsi="Arial"/>
          <w:b/>
          <w:bCs/>
          <w:color w:val="0D9488"/>
          <w:sz w:val="28"/>
          <w:szCs w:val="28"/>
        </w:rPr>
        <w:t xml:space="preserve">System Architecture at Integration</w:t>
      </w:r>
    </w:p>
    <w:p>
      <w:pPr>
        <w:spacing w:after="80" w:before="80"/>
      </w:pPr>
      <w:r>
        <w:rPr>
          <w:rFonts w:ascii="Arial" w:cs="Arial" w:eastAsia="Arial" w:hAnsi="Arial"/>
          <w:color w:val="0F172A"/>
          <w:sz w:val="22"/>
          <w:szCs w:val="22"/>
        </w:rPr>
        <w:t xml:space="preserve">The system integrated the following components simultaneously for the first time:</w:t>
      </w:r>
    </w:p>
    <w:p>
      <w:pPr>
        <w:pStyle w:val="ListParagraph"/>
        <w:numPr>
          <w:ilvl w:val="0"/>
          <w:numId w:val="2"/>
        </w:numPr>
        <w:spacing w:after="60" w:before="60"/>
      </w:pPr>
      <w:r>
        <w:rPr>
          <w:rFonts w:ascii="Arial" w:cs="Arial" w:eastAsia="Arial" w:hAnsi="Arial"/>
          <w:color w:val="0F172A"/>
          <w:sz w:val="22"/>
          <w:szCs w:val="22"/>
        </w:rPr>
        <w:t xml:space="preserve">React 18 + Vite 5 frontend served at localhost:5173</w:t>
      </w:r>
    </w:p>
    <w:p>
      <w:pPr>
        <w:pStyle w:val="ListParagraph"/>
        <w:numPr>
          <w:ilvl w:val="0"/>
          <w:numId w:val="2"/>
        </w:numPr>
        <w:spacing w:after="60" w:before="60"/>
      </w:pPr>
      <w:r>
        <w:rPr>
          <w:rFonts w:ascii="Arial" w:cs="Arial" w:eastAsia="Arial" w:hAnsi="Arial"/>
          <w:color w:val="0F172A"/>
          <w:sz w:val="22"/>
          <w:szCs w:val="22"/>
        </w:rPr>
        <w:t xml:space="preserve">FastAPI backend served at localhost:8000</w:t>
      </w:r>
    </w:p>
    <w:p>
      <w:pPr>
        <w:pStyle w:val="ListParagraph"/>
        <w:numPr>
          <w:ilvl w:val="0"/>
          <w:numId w:val="2"/>
        </w:numPr>
        <w:spacing w:after="60" w:before="60"/>
      </w:pPr>
      <w:r>
        <w:rPr>
          <w:rFonts w:ascii="Arial" w:cs="Arial" w:eastAsia="Arial" w:hAnsi="Arial"/>
          <w:color w:val="0F172A"/>
          <w:sz w:val="22"/>
          <w:szCs w:val="22"/>
        </w:rPr>
        <w:t xml:space="preserve">Voyage AI voyage-large-3 embedding pipeline</w:t>
      </w:r>
    </w:p>
    <w:p>
      <w:pPr>
        <w:pStyle w:val="ListParagraph"/>
        <w:numPr>
          <w:ilvl w:val="0"/>
          <w:numId w:val="2"/>
        </w:numPr>
        <w:spacing w:after="60" w:before="60"/>
      </w:pPr>
      <w:r>
        <w:rPr>
          <w:rFonts w:ascii="Arial" w:cs="Arial" w:eastAsia="Arial" w:hAnsi="Arial"/>
          <w:color w:val="0F172A"/>
          <w:sz w:val="22"/>
          <w:szCs w:val="22"/>
        </w:rPr>
        <w:t xml:space="preserve">Groq llama3-70b-8192 inference with dual-key rotation</w:t>
      </w:r>
    </w:p>
    <w:p>
      <w:pPr>
        <w:pStyle w:val="ListParagraph"/>
        <w:numPr>
          <w:ilvl w:val="0"/>
          <w:numId w:val="2"/>
        </w:numPr>
        <w:spacing w:after="60" w:before="60"/>
      </w:pPr>
      <w:r>
        <w:rPr>
          <w:rFonts w:ascii="Arial" w:cs="Arial" w:eastAsia="Arial" w:hAnsi="Arial"/>
          <w:color w:val="0F172A"/>
          <w:sz w:val="22"/>
          <w:szCs w:val="22"/>
        </w:rPr>
        <w:t xml:space="preserve">FAISS in-memory vector store with disk persistence</w:t>
      </w:r>
    </w:p>
    <w:p>
      <w:pPr>
        <w:pStyle w:val="ListParagraph"/>
        <w:numPr>
          <w:ilvl w:val="0"/>
          <w:numId w:val="2"/>
        </w:numPr>
        <w:spacing w:after="60" w:before="60"/>
      </w:pPr>
      <w:r>
        <w:rPr>
          <w:rFonts w:ascii="Arial" w:cs="Arial" w:eastAsia="Arial" w:hAnsi="Arial"/>
          <w:color w:val="0F172A"/>
          <w:sz w:val="22"/>
          <w:szCs w:val="22"/>
        </w:rPr>
        <w:t xml:space="preserve">BM25 keyword retrieval with Reciprocal Rank Fusion</w:t>
      </w:r>
    </w:p>
    <w:p>
      <w:pPr>
        <w:pStyle w:val="ListParagraph"/>
        <w:numPr>
          <w:ilvl w:val="0"/>
          <w:numId w:val="2"/>
        </w:numPr>
        <w:spacing w:after="60" w:before="60"/>
      </w:pPr>
      <w:r>
        <w:rPr>
          <w:rFonts w:ascii="Arial" w:cs="Arial" w:eastAsia="Arial" w:hAnsi="Arial"/>
          <w:color w:val="0F172A"/>
          <w:sz w:val="22"/>
          <w:szCs w:val="22"/>
        </w:rPr>
        <w:t xml:space="preserve">EasyOCR fallback for scanned PDF processing</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80"/>
              <w:left w:type="dxa" w:w="240"/>
              <w:bottom w:type="dxa" w:w="180"/>
              <w:right w:type="dxa" w:w="240"/>
            </w:tcMar>
          </w:tcPr>
          <w:p>
            <w:pPr>
              <w:spacing w:after="40" w:before="0"/>
            </w:pPr>
            <w:r>
              <w:rPr>
                <w:rFonts w:ascii="Arial" w:cs="Arial" w:eastAsia="Arial" w:hAnsi="Arial"/>
                <w:b/>
                <w:bCs/>
                <w:color w:val="CCFBF1"/>
                <w:sz w:val="14"/>
                <w:szCs w:val="14"/>
              </w:rPr>
              <w:t xml:space="preserve">02  </w:t>
            </w:r>
            <w:r>
              <w:rPr>
                <w:rFonts w:ascii="Arial" w:cs="Arial" w:eastAsia="Arial" w:hAnsi="Arial"/>
                <w:b/>
                <w:bCs/>
                <w:color w:val="FFFFFF"/>
                <w:sz w:val="30"/>
                <w:szCs w:val="30"/>
              </w:rPr>
              <w:t xml:space="preserve">Issues Discovered at Integration</w:t>
            </w:r>
          </w:p>
          <w:p>
            <w:pPr>
              <w:spacing w:after="0" w:before="0"/>
            </w:pPr>
            <w:r>
              <w:rPr>
                <w:rFonts w:ascii="Arial" w:cs="Arial" w:eastAsia="Arial" w:hAnsi="Arial"/>
                <w:i/>
                <w:iCs/>
                <w:color w:val="E2E8F0"/>
                <w:sz w:val="20"/>
                <w:szCs w:val="20"/>
              </w:rPr>
              <w:t xml:space="preserve">Chronological order of detection</w:t>
            </w:r>
          </w:p>
        </w:tc>
      </w:tr>
    </w:tbl>
    <w:p>
      <w:pPr>
        <w:spacing w:after="0" w:before="80"/>
      </w:pPr>
      <w:r>
        <w:t xml:space="preserve"/>
      </w:r>
    </w:p>
    <w:p>
      <w:pPr>
        <w:spacing w:after="80" w:before="80"/>
      </w:pPr>
      <w:r>
        <w:rPr>
          <w:rFonts w:ascii="Arial" w:cs="Arial" w:eastAsia="Arial" w:hAnsi="Arial"/>
          <w:color w:val="0F172A"/>
          <w:sz w:val="22"/>
          <w:szCs w:val="22"/>
        </w:rPr>
        <w:t xml:space="preserve">Issues were discovered in the following order during integration testing: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200"/>
        <w:gridCol w:w="2200"/>
        <w:gridCol w:w="2060"/>
      </w:tblGrid>
      <w:tr>
        <w:trPr>
          <w:tblHeader/>
        </w:trPr>
        <w:tc>
          <w:tcPr>
            <w:tcW w:type="dxa" w:w="70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pPr>
              <w:spacing w:after="0" w:before="0"/>
            </w:pPr>
            <w:r>
              <w:rPr>
                <w:rFonts w:ascii="Arial" w:cs="Arial" w:eastAsia="Arial" w:hAnsi="Arial"/>
                <w:b/>
                <w:bCs/>
                <w:color w:val="FFFFFF"/>
                <w:sz w:val="18"/>
                <w:szCs w:val="18"/>
              </w:rPr>
              <w:t xml:space="preserve">#</w:t>
            </w:r>
          </w:p>
        </w:tc>
        <w:tc>
          <w:tcPr>
            <w:tcW w:type="dxa" w:w="220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pPr>
              <w:spacing w:after="0" w:before="0"/>
            </w:pPr>
            <w:r>
              <w:rPr>
                <w:rFonts w:ascii="Arial" w:cs="Arial" w:eastAsia="Arial" w:hAnsi="Arial"/>
                <w:b/>
                <w:bCs/>
                <w:color w:val="FFFFFF"/>
                <w:sz w:val="18"/>
                <w:szCs w:val="18"/>
              </w:rPr>
              <w:t xml:space="preserve">Issue</w:t>
            </w:r>
          </w:p>
        </w:tc>
        <w:tc>
          <w:tcPr>
            <w:tcW w:type="dxa" w:w="220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pPr>
              <w:spacing w:after="0" w:before="0"/>
            </w:pPr>
            <w:r>
              <w:rPr>
                <w:rFonts w:ascii="Arial" w:cs="Arial" w:eastAsia="Arial" w:hAnsi="Arial"/>
                <w:b/>
                <w:bCs/>
                <w:color w:val="FFFFFF"/>
                <w:sz w:val="18"/>
                <w:szCs w:val="18"/>
              </w:rPr>
              <w:t xml:space="preserve">Layer</w:t>
            </w:r>
          </w:p>
        </w:tc>
        <w:tc>
          <w:tcPr>
            <w:tcW w:type="dxa" w:w="220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pPr>
              <w:spacing w:after="0" w:before="0"/>
            </w:pPr>
            <w:r>
              <w:rPr>
                <w:rFonts w:ascii="Arial" w:cs="Arial" w:eastAsia="Arial" w:hAnsi="Arial"/>
                <w:b/>
                <w:bCs/>
                <w:color w:val="FFFFFF"/>
                <w:sz w:val="18"/>
                <w:szCs w:val="18"/>
              </w:rPr>
              <w:t xml:space="preserve">Detection Method</w:t>
            </w:r>
          </w:p>
        </w:tc>
        <w:tc>
          <w:tcPr>
            <w:tcW w:type="dxa" w:w="206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pPr>
              <w:spacing w:after="0" w:before="0"/>
            </w:pPr>
            <w:r>
              <w:rPr>
                <w:rFonts w:ascii="Arial" w:cs="Arial" w:eastAsia="Arial" w:hAnsi="Arial"/>
                <w:b/>
                <w:bCs/>
                <w:color w:val="FFFFFF"/>
                <w:sz w:val="18"/>
                <w:szCs w:val="18"/>
              </w:rPr>
              <w:t xml:space="preserve">Priority</w:t>
            </w:r>
          </w:p>
        </w:tc>
      </w:tr>
      <w:tr>
        <w:tc>
          <w:tcPr>
            <w:tcW w:type="dxa" w:w="70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1</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Flexible &gt;= versioning in requirements.txt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Backend / Infra</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Code review of build output</w:t>
            </w:r>
          </w:p>
        </w:tc>
        <w:tc>
          <w:tcPr>
            <w:tcW w:type="dxa" w:w="206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spacing w:after="0" w:before="0"/>
            </w:pPr>
            <w:r>
              <w:rPr>
                <w:rFonts w:ascii="Arial" w:cs="Arial" w:eastAsia="Arial" w:hAnsi="Arial"/>
                <w:b/>
                <w:bCs/>
                <w:color w:val="DC2626"/>
                <w:sz w:val="18"/>
                <w:szCs w:val="18"/>
              </w:rPr>
              <w:t xml:space="preserve">HIGH</w:t>
            </w:r>
          </w:p>
        </w:tc>
      </w:tr>
      <w:tr>
        <w:tc>
          <w:tcPr>
            <w:tcW w:type="dxa" w:w="70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2</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No upload file size limit on backend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Backend API</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Security audit of /upload endpoint</w:t>
            </w:r>
          </w:p>
        </w:tc>
        <w:tc>
          <w:tcPr>
            <w:tcW w:type="dxa" w:w="206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spacing w:after="0" w:before="0"/>
            </w:pPr>
            <w:r>
              <w:rPr>
                <w:rFonts w:ascii="Arial" w:cs="Arial" w:eastAsia="Arial" w:hAnsi="Arial"/>
                <w:b/>
                <w:bCs/>
                <w:color w:val="D97706"/>
                <w:sz w:val="18"/>
                <w:szCs w:val="18"/>
              </w:rPr>
              <w:t xml:space="preserve">MEDIUM</w:t>
            </w:r>
          </w:p>
        </w:tc>
      </w:tr>
      <w:tr>
        <w:tc>
          <w:tcPr>
            <w:tcW w:type="dxa" w:w="70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3</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No client-side file validation in frontend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Frontend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UX testing of upload flow</w:t>
            </w:r>
          </w:p>
        </w:tc>
        <w:tc>
          <w:tcPr>
            <w:tcW w:type="dxa" w:w="206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spacing w:after="0" w:before="0"/>
            </w:pPr>
            <w:r>
              <w:rPr>
                <w:rFonts w:ascii="Arial" w:cs="Arial" w:eastAsia="Arial" w:hAnsi="Arial"/>
                <w:b/>
                <w:bCs/>
                <w:color w:val="D97706"/>
                <w:sz w:val="18"/>
                <w:szCs w:val="18"/>
              </w:rPr>
              <w:t xml:space="preserve">MEDIUM</w:t>
            </w:r>
          </w:p>
        </w:tc>
      </w:tr>
      <w:tr>
        <w:tc>
          <w:tcPr>
            <w:tcW w:type="dxa" w:w="70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4</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Gap between sidebar and main content area</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Frontend UI</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Visual inspection of running app</w:t>
            </w:r>
          </w:p>
        </w:tc>
        <w:tc>
          <w:tcPr>
            <w:tcW w:type="dxa" w:w="206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pPr>
              <w:spacing w:after="0" w:before="0"/>
            </w:pPr>
            <w:r>
              <w:rPr>
                <w:rFonts w:ascii="Arial" w:cs="Arial" w:eastAsia="Arial" w:hAnsi="Arial"/>
                <w:b/>
                <w:bCs/>
                <w:color w:val="1D4ED8"/>
                <w:sz w:val="18"/>
                <w:szCs w:val="18"/>
              </w:rPr>
              <w:t xml:space="preserve">LOW</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80"/>
              <w:left w:type="dxa" w:w="240"/>
              <w:bottom w:type="dxa" w:w="180"/>
              <w:right w:type="dxa" w:w="240"/>
            </w:tcMar>
          </w:tcPr>
          <w:p>
            <w:pPr>
              <w:spacing w:after="40" w:before="0"/>
            </w:pPr>
            <w:r>
              <w:rPr>
                <w:rFonts w:ascii="Arial" w:cs="Arial" w:eastAsia="Arial" w:hAnsi="Arial"/>
                <w:b/>
                <w:bCs/>
                <w:color w:val="CCFBF1"/>
                <w:sz w:val="14"/>
                <w:szCs w:val="14"/>
              </w:rPr>
              <w:t xml:space="preserve">03  </w:t>
            </w:r>
            <w:r>
              <w:rPr>
                <w:rFonts w:ascii="Arial" w:cs="Arial" w:eastAsia="Arial" w:hAnsi="Arial"/>
                <w:b/>
                <w:bCs/>
                <w:color w:val="FFFFFF"/>
                <w:sz w:val="30"/>
                <w:szCs w:val="30"/>
              </w:rPr>
              <w:t xml:space="preserve">Fix 1 — Dependency Version Pinning</w:t>
            </w:r>
          </w:p>
          <w:p>
            <w:pPr>
              <w:spacing w:after="0" w:before="0"/>
            </w:pPr>
            <w:r>
              <w:rPr>
                <w:rFonts w:ascii="Arial" w:cs="Arial" w:eastAsia="Arial" w:hAnsi="Arial"/>
                <w:i/>
                <w:iCs/>
                <w:color w:val="E2E8F0"/>
                <w:sz w:val="20"/>
                <w:szCs w:val="20"/>
              </w:rPr>
              <w:t xml:space="preserve">Replacing flexible &gt;= ranges with exact == pins from pip freeze</w:t>
            </w:r>
          </w:p>
        </w:tc>
      </w:tr>
    </w:tbl>
    <w:p>
      <w:pPr>
        <w:spacing w:after="0" w:before="80"/>
      </w:pPr>
      <w:r>
        <w:t xml:space="preserve"/>
      </w:r>
    </w:p>
    <w:p>
      <w:pPr>
        <w:pStyle w:val="Heading2"/>
        <w:spacing w:after="120" w:before="320"/>
      </w:pPr>
      <w:r>
        <w:rPr>
          <w:rFonts w:ascii="Arial" w:cs="Arial" w:eastAsia="Arial" w:hAnsi="Arial"/>
          <w:b/>
          <w:bCs/>
          <w:color w:val="0D9488"/>
          <w:sz w:val="28"/>
          <w:szCs w:val="28"/>
        </w:rPr>
        <w:t xml:space="preserve">Root Cause Analysis</w:t>
      </w:r>
    </w:p>
    <w:p>
      <w:pPr>
        <w:spacing w:after="80" w:before="80"/>
      </w:pPr>
      <w:r>
        <w:rPr>
          <w:rFonts w:ascii="Arial" w:cs="Arial" w:eastAsia="Arial" w:hAnsi="Arial"/>
          <w:b/>
          <w:bCs/>
          <w:color w:val="DC2626"/>
          <w:sz w:val="22"/>
          <w:szCs w:val="22"/>
        </w:rPr>
        <w:t xml:space="preserve">Problem:  </w:t>
      </w:r>
      <w:r>
        <w:rPr>
          <w:rFonts w:ascii="Arial" w:cs="Arial" w:eastAsia="Arial" w:hAnsi="Arial"/>
          <w:color w:val="0F172A"/>
          <w:sz w:val="22"/>
          <w:szCs w:val="22"/>
        </w:rPr>
        <w:t xml:space="preserve">The autonomous build agent generated </w:t>
      </w:r>
      <w:r>
        <w:rPr>
          <w:rFonts w:ascii="Courier New" w:cs="Courier New" w:eastAsia="Courier New" w:hAnsi="Courier New"/>
          <w:color w:val="0D9488"/>
          <w:sz w:val="22"/>
          <w:szCs w:val="22"/>
        </w:rPr>
        <w:t xml:space="preserve">requirements.txt</w:t>
      </w:r>
      <w:r>
        <w:rPr>
          <w:rFonts w:ascii="Arial" w:cs="Arial" w:eastAsia="Arial" w:hAnsi="Arial"/>
          <w:color w:val="0F172A"/>
          <w:sz w:val="22"/>
          <w:szCs w:val="22"/>
        </w:rPr>
        <w:t xml:space="preserve"> with </w:t>
      </w:r>
      <w:r>
        <w:rPr>
          <w:rFonts w:ascii="Arial" w:cs="Arial" w:eastAsia="Arial" w:hAnsi="Arial"/>
          <w:b/>
          <w:bCs/>
          <w:color w:val="0F172A"/>
          <w:sz w:val="22"/>
          <w:szCs w:val="22"/>
        </w:rPr>
        <w:t xml:space="preserve">&gt;= version ranges</w:t>
      </w:r>
      <w:r>
        <w:rPr>
          <w:rFonts w:ascii="Arial" w:cs="Arial" w:eastAsia="Arial" w:hAnsi="Arial"/>
          <w:color w:val="0F172A"/>
          <w:sz w:val="22"/>
          <w:szCs w:val="22"/>
        </w:rPr>
        <w:t xml:space="preserve"> instead of exact </w:t>
      </w:r>
      <w:r>
        <w:rPr>
          <w:rFonts w:ascii="Arial" w:cs="Arial" w:eastAsia="Arial" w:hAnsi="Arial"/>
          <w:b/>
          <w:bCs/>
          <w:color w:val="0F172A"/>
          <w:sz w:val="22"/>
          <w:szCs w:val="22"/>
        </w:rPr>
        <w:t xml:space="preserve">== pins</w:t>
      </w:r>
      <w:r>
        <w:rPr>
          <w:rFonts w:ascii="Arial" w:cs="Arial" w:eastAsia="Arial" w:hAnsi="Arial"/>
          <w:color w:val="0F172A"/>
          <w:sz w:val="22"/>
          <w:szCs w:val="22"/>
        </w:rPr>
        <w:t xml:space="preserve">. This was a necessary pragmatic decision during the build phase because Python 3.14 (very new) required flexible ranges for wheel resolution. However, flexible ranges create a reproducibility risk: future deployments on different machines could resolve different package versions, potentially breaking the application.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40"/>
              <w:left w:type="dxa" w:w="200"/>
              <w:bottom w:type="dxa" w:w="140"/>
              <w:right w:type="dxa" w:w="200"/>
            </w:tcMar>
          </w:tcPr>
          <w:p>
            <w:pPr>
              <w:spacing w:after="0" w:before="0"/>
            </w:pPr>
            <w:r>
              <w:rPr>
                <w:rFonts w:ascii="Arial" w:cs="Arial" w:eastAsia="Arial" w:hAnsi="Arial"/>
                <w:b/>
                <w:bCs/>
                <w:color w:val="D97706"/>
                <w:sz w:val="20"/>
                <w:szCs w:val="20"/>
              </w:rPr>
              <w:t xml:space="preserve">RISK CATEGORY:  </w:t>
            </w:r>
            <w:r>
              <w:rPr>
                <w:rFonts w:ascii="Arial" w:cs="Arial" w:eastAsia="Arial" w:hAnsi="Arial"/>
                <w:color w:val="0F172A"/>
                <w:sz w:val="20"/>
                <w:szCs w:val="20"/>
              </w:rPr>
              <w:t xml:space="preserve">RISK-09 — LangChain version breaking API compatibility (from master prompt)</w:t>
            </w:r>
          </w:p>
        </w:tc>
      </w:tr>
    </w:tbl>
    <w:p>
      <w:pPr>
        <w:spacing w:after="0" w:before="80"/>
      </w:pPr>
      <w:r>
        <w:t xml:space="preserve"/>
      </w:r>
    </w:p>
    <w:p>
      <w:pPr>
        <w:pStyle w:val="Heading3"/>
        <w:spacing w:after="80" w:before="240"/>
      </w:pPr>
      <w:r>
        <w:rPr>
          <w:rFonts w:ascii="Arial" w:cs="Arial" w:eastAsia="Arial" w:hAnsi="Arial"/>
          <w:b/>
          <w:bCs/>
          <w:color w:val="0F172A"/>
          <w:sz w:val="24"/>
          <w:szCs w:val="24"/>
        </w:rPr>
        <w:t xml:space="preserve">Before State</w:t>
      </w:r>
    </w:p>
    <w:p>
      <w:pPr>
        <w:spacing w:after="80" w:before="80"/>
      </w:pPr>
      <w:r>
        <w:rPr>
          <w:rFonts w:ascii="Arial" w:cs="Arial" w:eastAsia="Arial" w:hAnsi="Arial"/>
          <w:color w:val="0F172A"/>
          <w:sz w:val="22"/>
          <w:szCs w:val="22"/>
        </w:rPr>
        <w:t xml:space="preserve">Example of the flexible versioning that was present: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after="20" w:before="20"/>
            </w:pPr>
            <w:r>
              <w:rPr>
                <w:rFonts w:ascii="Courier New" w:cs="Courier New" w:eastAsia="Courier New" w:hAnsi="Courier New"/>
                <w:color w:val="94A3B8"/>
                <w:sz w:val="18"/>
                <w:szCs w:val="18"/>
              </w:rPr>
              <w:t xml:space="preserve"># requirements.txt — BEFORE (flexible, non-reproducible)</w:t>
            </w:r>
          </w:p>
          <w:p>
            <w:pPr>
              <w:spacing w:after="20" w:before="20"/>
            </w:pPr>
            <w:r>
              <w:rPr>
                <w:rFonts w:ascii="Courier New" w:cs="Courier New" w:eastAsia="Courier New" w:hAnsi="Courier New"/>
                <w:color w:val="94A3B8"/>
                <w:sz w:val="18"/>
                <w:szCs w:val="18"/>
              </w:rPr>
              <w:t xml:space="preserve">fastapi&gt;=0.111.0</w:t>
            </w:r>
          </w:p>
          <w:p>
            <w:pPr>
              <w:spacing w:after="20" w:before="20"/>
            </w:pPr>
            <w:r>
              <w:rPr>
                <w:rFonts w:ascii="Courier New" w:cs="Courier New" w:eastAsia="Courier New" w:hAnsi="Courier New"/>
                <w:color w:val="94A3B8"/>
                <w:sz w:val="18"/>
                <w:szCs w:val="18"/>
              </w:rPr>
              <w:t xml:space="preserve">uvicorn&gt;=0.29.0</w:t>
            </w:r>
          </w:p>
          <w:p>
            <w:pPr>
              <w:spacing w:after="20" w:before="20"/>
            </w:pPr>
            <w:r>
              <w:rPr>
                <w:rFonts w:ascii="Courier New" w:cs="Courier New" w:eastAsia="Courier New" w:hAnsi="Courier New"/>
                <w:color w:val="94A3B8"/>
                <w:sz w:val="18"/>
                <w:szCs w:val="18"/>
              </w:rPr>
              <w:t xml:space="preserve">langchain&gt;=0.2.16</w:t>
            </w:r>
          </w:p>
          <w:p>
            <w:pPr>
              <w:spacing w:after="20" w:before="20"/>
            </w:pPr>
            <w:r>
              <w:rPr>
                <w:rFonts w:ascii="Courier New" w:cs="Courier New" w:eastAsia="Courier New" w:hAnsi="Courier New"/>
                <w:color w:val="94A3B8"/>
                <w:sz w:val="18"/>
                <w:szCs w:val="18"/>
              </w:rPr>
              <w:t xml:space="preserve">langchain-text-splitters&gt;=0.2.4</w:t>
            </w:r>
          </w:p>
          <w:p>
            <w:pPr>
              <w:spacing w:after="20" w:before="20"/>
            </w:pPr>
            <w:r>
              <w:rPr>
                <w:rFonts w:ascii="Courier New" w:cs="Courier New" w:eastAsia="Courier New" w:hAnsi="Courier New"/>
                <w:color w:val="94A3B8"/>
                <w:sz w:val="18"/>
                <w:szCs w:val="18"/>
              </w:rPr>
              <w:t xml:space="preserve">voyageai&gt;=0.2.3</w:t>
            </w:r>
          </w:p>
          <w:p>
            <w:pPr>
              <w:spacing w:after="20" w:before="20"/>
            </w:pPr>
            <w:r>
              <w:rPr>
                <w:rFonts w:ascii="Courier New" w:cs="Courier New" w:eastAsia="Courier New" w:hAnsi="Courier New"/>
                <w:color w:val="94A3B8"/>
                <w:sz w:val="18"/>
                <w:szCs w:val="18"/>
              </w:rPr>
              <w:t xml:space="preserve">faiss-cpu&gt;=1.8.0</w:t>
            </w:r>
          </w:p>
          <w:p>
            <w:pPr>
              <w:spacing w:after="20" w:before="20"/>
            </w:pPr>
            <w:r>
              <w:rPr>
                <w:rFonts w:ascii="Courier New" w:cs="Courier New" w:eastAsia="Courier New" w:hAnsi="Courier New"/>
                <w:color w:val="94A3B8"/>
                <w:sz w:val="18"/>
                <w:szCs w:val="18"/>
              </w:rPr>
              <w:t xml:space="preserve">groq&gt;=0.9.0</w:t>
            </w:r>
          </w:p>
          <w:p>
            <w:pPr>
              <w:spacing w:after="20" w:before="20"/>
            </w:pPr>
            <w:r>
              <w:rPr>
                <w:rFonts w:ascii="Courier New" w:cs="Courier New" w:eastAsia="Courier New" w:hAnsi="Courier New"/>
                <w:color w:val="94A3B8"/>
                <w:sz w:val="18"/>
                <w:szCs w:val="18"/>
              </w:rPr>
              <w:t xml:space="preserve"># ... all packages using &gt;= ranges</w:t>
            </w:r>
          </w:p>
        </w:tc>
      </w:tr>
    </w:tbl>
    <w:p>
      <w:pPr>
        <w:spacing w:after="0" w:before="80"/>
      </w:pPr>
      <w:r>
        <w:t xml:space="preserve"/>
      </w:r>
    </w:p>
    <w:p>
      <w:pPr>
        <w:pStyle w:val="Heading3"/>
        <w:spacing w:after="80" w:before="240"/>
      </w:pPr>
      <w:r>
        <w:rPr>
          <w:rFonts w:ascii="Arial" w:cs="Arial" w:eastAsia="Arial" w:hAnsi="Arial"/>
          <w:b/>
          <w:bCs/>
          <w:color w:val="0F172A"/>
          <w:sz w:val="24"/>
          <w:szCs w:val="24"/>
        </w:rPr>
        <w:t xml:space="preserve">Fix Applied — Step by Step</w:t>
      </w:r>
    </w:p>
    <w:p>
      <w:pPr>
        <w:pStyle w:val="ListParagraph"/>
        <w:numPr>
          <w:ilvl w:val="0"/>
          <w:numId w:val="3"/>
        </w:numPr>
        <w:spacing w:after="60" w:before="60"/>
      </w:pPr>
      <w:r>
        <w:rPr>
          <w:rFonts w:ascii="Arial" w:cs="Arial" w:eastAsia="Arial" w:hAnsi="Arial"/>
          <w:color w:val="0F172A"/>
          <w:sz w:val="22"/>
          <w:szCs w:val="22"/>
        </w:rPr>
        <w:t xml:space="preserve">Activated the virtual environment: .\venv\Scripts\activate</w:t>
      </w:r>
    </w:p>
    <w:p>
      <w:pPr>
        <w:pStyle w:val="ListParagraph"/>
        <w:numPr>
          <w:ilvl w:val="0"/>
          <w:numId w:val="3"/>
        </w:numPr>
        <w:spacing w:after="60" w:before="60"/>
      </w:pPr>
      <w:r>
        <w:rPr>
          <w:rFonts w:ascii="Arial" w:cs="Arial" w:eastAsia="Arial" w:hAnsi="Arial"/>
          <w:color w:val="0F172A"/>
          <w:sz w:val="22"/>
          <w:szCs w:val="22"/>
        </w:rPr>
        <w:t xml:space="preserve">Ran pip freeze &gt; requirements_frozen.txt to capture the exact resolved versions</w:t>
      </w:r>
    </w:p>
    <w:p>
      <w:pPr>
        <w:pStyle w:val="ListParagraph"/>
        <w:numPr>
          <w:ilvl w:val="0"/>
          <w:numId w:val="3"/>
        </w:numPr>
        <w:spacing w:after="60" w:before="60"/>
      </w:pPr>
      <w:r>
        <w:rPr>
          <w:rFonts w:ascii="Arial" w:cs="Arial" w:eastAsia="Arial" w:hAnsi="Arial"/>
          <w:color w:val="0F172A"/>
          <w:sz w:val="22"/>
          <w:szCs w:val="22"/>
        </w:rPr>
        <w:t xml:space="preserve">Grepped all import statements across backend/modules/*.py and backend/main.py</w:t>
      </w:r>
    </w:p>
    <w:p>
      <w:pPr>
        <w:pStyle w:val="ListParagraph"/>
        <w:numPr>
          <w:ilvl w:val="0"/>
          <w:numId w:val="3"/>
        </w:numPr>
        <w:spacing w:after="60" w:before="60"/>
      </w:pPr>
      <w:r>
        <w:rPr>
          <w:rFonts w:ascii="Arial" w:cs="Arial" w:eastAsia="Arial" w:hAnsi="Arial"/>
          <w:color w:val="0F172A"/>
          <w:sz w:val="22"/>
          <w:szCs w:val="22"/>
        </w:rPr>
        <w:t xml:space="preserve">Identified 15 directly-imported packages from the codebase</w:t>
      </w:r>
    </w:p>
    <w:p>
      <w:pPr>
        <w:pStyle w:val="ListParagraph"/>
        <w:numPr>
          <w:ilvl w:val="0"/>
          <w:numId w:val="3"/>
        </w:numPr>
        <w:spacing w:after="60" w:before="60"/>
      </w:pPr>
      <w:r>
        <w:rPr>
          <w:rFonts w:ascii="Arial" w:cs="Arial" w:eastAsia="Arial" w:hAnsi="Arial"/>
          <w:color w:val="0F172A"/>
          <w:sz w:val="22"/>
          <w:szCs w:val="22"/>
        </w:rPr>
        <w:t xml:space="preserve">Built new requirements.txt keeping only those 15 packages with == pins from freeze output</w:t>
      </w:r>
    </w:p>
    <w:p>
      <w:pPr>
        <w:pStyle w:val="ListParagraph"/>
        <w:numPr>
          <w:ilvl w:val="0"/>
          <w:numId w:val="3"/>
        </w:numPr>
        <w:spacing w:after="60" w:before="60"/>
      </w:pPr>
      <w:r>
        <w:rPr>
          <w:rFonts w:ascii="Arial" w:cs="Arial" w:eastAsia="Arial" w:hAnsi="Arial"/>
          <w:color w:val="0F172A"/>
          <w:sz w:val="22"/>
          <w:szCs w:val="22"/>
        </w:rPr>
        <w:t xml:space="preserve">Deleted requirements_frozen.txt</w:t>
      </w:r>
    </w:p>
    <w:p>
      <w:pPr>
        <w:pStyle w:val="ListParagraph"/>
        <w:numPr>
          <w:ilvl w:val="0"/>
          <w:numId w:val="3"/>
        </w:numPr>
        <w:spacing w:after="60" w:before="60"/>
      </w:pPr>
      <w:r>
        <w:rPr>
          <w:rFonts w:ascii="Arial" w:cs="Arial" w:eastAsia="Arial" w:hAnsi="Arial"/>
          <w:color w:val="0F172A"/>
          <w:sz w:val="22"/>
          <w:szCs w:val="22"/>
        </w:rPr>
        <w:t xml:space="preserve">Ran pip install -r requirements.txt --dry-run — all 15 showed Requirement already satisfied</w:t>
      </w:r>
    </w:p>
    <w:p>
      <w:pPr>
        <w:spacing w:after="0" w:before="80"/>
      </w:pPr>
      <w:r>
        <w:t xml:space="preserve"/>
      </w:r>
    </w:p>
    <w:p>
      <w:pPr>
        <w:pStyle w:val="Heading3"/>
        <w:spacing w:after="80" w:before="240"/>
      </w:pPr>
      <w:r>
        <w:rPr>
          <w:rFonts w:ascii="Arial" w:cs="Arial" w:eastAsia="Arial" w:hAnsi="Arial"/>
          <w:b/>
          <w:bCs/>
          <w:color w:val="0F172A"/>
          <w:sz w:val="24"/>
          <w:szCs w:val="24"/>
        </w:rPr>
        <w:t xml:space="preserve">After State — Final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after="20" w:before="20"/>
            </w:pPr>
            <w:r>
              <w:rPr>
                <w:rFonts w:ascii="Courier New" w:cs="Courier New" w:eastAsia="Courier New" w:hAnsi="Courier New"/>
                <w:color w:val="94A3B8"/>
                <w:sz w:val="18"/>
                <w:szCs w:val="18"/>
              </w:rPr>
              <w:t xml:space="preserve"># requirements.txt — AFTER (exact pins, fully reproducible)</w:t>
            </w:r>
          </w:p>
          <w:p>
            <w:pPr>
              <w:spacing w:after="20" w:before="20"/>
            </w:pPr>
            <w:r>
              <w:rPr>
                <w:rFonts w:ascii="Courier New" w:cs="Courier New" w:eastAsia="Courier New" w:hAnsi="Courier New"/>
                <w:color w:val="94A3B8"/>
                <w:sz w:val="18"/>
                <w:szCs w:val="18"/>
              </w:rPr>
              <w:t xml:space="preserve">fastapi==0.136.1</w:t>
            </w:r>
          </w:p>
          <w:p>
            <w:pPr>
              <w:spacing w:after="20" w:before="20"/>
            </w:pPr>
            <w:r>
              <w:rPr>
                <w:rFonts w:ascii="Courier New" w:cs="Courier New" w:eastAsia="Courier New" w:hAnsi="Courier New"/>
                <w:color w:val="94A3B8"/>
                <w:sz w:val="18"/>
                <w:szCs w:val="18"/>
              </w:rPr>
              <w:t xml:space="preserve">uvicorn==0.46.0</w:t>
            </w:r>
          </w:p>
          <w:p>
            <w:pPr>
              <w:spacing w:after="20" w:before="20"/>
            </w:pPr>
            <w:r>
              <w:rPr>
                <w:rFonts w:ascii="Courier New" w:cs="Courier New" w:eastAsia="Courier New" w:hAnsi="Courier New"/>
                <w:color w:val="94A3B8"/>
                <w:sz w:val="18"/>
                <w:szCs w:val="18"/>
              </w:rPr>
              <w:t xml:space="preserve">python-multipart==0.0.27</w:t>
            </w:r>
          </w:p>
          <w:p>
            <w:pPr>
              <w:spacing w:after="20" w:before="20"/>
            </w:pPr>
            <w:r>
              <w:rPr>
                <w:rFonts w:ascii="Courier New" w:cs="Courier New" w:eastAsia="Courier New" w:hAnsi="Courier New"/>
                <w:color w:val="94A3B8"/>
                <w:sz w:val="18"/>
                <w:szCs w:val="18"/>
              </w:rPr>
              <w:t xml:space="preserve">python-dotenv==1.2.2</w:t>
            </w:r>
          </w:p>
          <w:p>
            <w:pPr>
              <w:spacing w:after="20" w:before="20"/>
            </w:pPr>
            <w:r>
              <w:rPr>
                <w:rFonts w:ascii="Courier New" w:cs="Courier New" w:eastAsia="Courier New" w:hAnsi="Courier New"/>
                <w:color w:val="94A3B8"/>
                <w:sz w:val="18"/>
                <w:szCs w:val="18"/>
              </w:rPr>
              <w:t xml:space="preserve">pydantic==2.13.4</w:t>
            </w:r>
          </w:p>
          <w:p>
            <w:pPr>
              <w:spacing w:after="20" w:before="20"/>
            </w:pPr>
            <w:r>
              <w:rPr>
                <w:rFonts w:ascii="Courier New" w:cs="Courier New" w:eastAsia="Courier New" w:hAnsi="Courier New"/>
                <w:color w:val="94A3B8"/>
                <w:sz w:val="18"/>
                <w:szCs w:val="18"/>
              </w:rPr>
              <w:t xml:space="preserve">PyMuPDF==1.27.2.3</w:t>
            </w:r>
          </w:p>
          <w:p>
            <w:pPr>
              <w:spacing w:after="20" w:before="20"/>
            </w:pPr>
            <w:r>
              <w:rPr>
                <w:rFonts w:ascii="Courier New" w:cs="Courier New" w:eastAsia="Courier New" w:hAnsi="Courier New"/>
                <w:color w:val="94A3B8"/>
                <w:sz w:val="18"/>
                <w:szCs w:val="18"/>
              </w:rPr>
              <w:t xml:space="preserve">easyocr==1.7.2</w:t>
            </w:r>
          </w:p>
          <w:p>
            <w:pPr>
              <w:spacing w:after="20" w:before="20"/>
            </w:pPr>
            <w:r>
              <w:rPr>
                <w:rFonts w:ascii="Courier New" w:cs="Courier New" w:eastAsia="Courier New" w:hAnsi="Courier New"/>
                <w:color w:val="94A3B8"/>
                <w:sz w:val="18"/>
                <w:szCs w:val="18"/>
              </w:rPr>
              <w:t xml:space="preserve">voyageai==0.2.4</w:t>
            </w:r>
          </w:p>
          <w:p>
            <w:pPr>
              <w:spacing w:after="20" w:before="20"/>
            </w:pPr>
            <w:r>
              <w:rPr>
                <w:rFonts w:ascii="Courier New" w:cs="Courier New" w:eastAsia="Courier New" w:hAnsi="Courier New"/>
                <w:color w:val="94A3B8"/>
                <w:sz w:val="18"/>
                <w:szCs w:val="18"/>
              </w:rPr>
              <w:t xml:space="preserve">faiss-cpu==1.13.2</w:t>
            </w:r>
          </w:p>
          <w:p>
            <w:pPr>
              <w:spacing w:after="20" w:before="20"/>
            </w:pPr>
            <w:r>
              <w:rPr>
                <w:rFonts w:ascii="Courier New" w:cs="Courier New" w:eastAsia="Courier New" w:hAnsi="Courier New"/>
                <w:color w:val="94A3B8"/>
                <w:sz w:val="18"/>
                <w:szCs w:val="18"/>
              </w:rPr>
              <w:t xml:space="preserve">rank-bm25==0.2.2</w:t>
            </w:r>
          </w:p>
          <w:p>
            <w:pPr>
              <w:spacing w:after="20" w:before="20"/>
            </w:pPr>
            <w:r>
              <w:rPr>
                <w:rFonts w:ascii="Courier New" w:cs="Courier New" w:eastAsia="Courier New" w:hAnsi="Courier New"/>
                <w:color w:val="94A3B8"/>
                <w:sz w:val="18"/>
                <w:szCs w:val="18"/>
              </w:rPr>
              <w:t xml:space="preserve">langchain-text-splitters==1.1.2</w:t>
            </w:r>
          </w:p>
          <w:p>
            <w:pPr>
              <w:spacing w:after="20" w:before="20"/>
            </w:pPr>
            <w:r>
              <w:rPr>
                <w:rFonts w:ascii="Courier New" w:cs="Courier New" w:eastAsia="Courier New" w:hAnsi="Courier New"/>
                <w:color w:val="94A3B8"/>
                <w:sz w:val="18"/>
                <w:szCs w:val="18"/>
              </w:rPr>
              <w:t xml:space="preserve">groq==1.2.0</w:t>
            </w:r>
          </w:p>
          <w:p>
            <w:pPr>
              <w:spacing w:after="20" w:before="20"/>
            </w:pPr>
            <w:r>
              <w:rPr>
                <w:rFonts w:ascii="Courier New" w:cs="Courier New" w:eastAsia="Courier New" w:hAnsi="Courier New"/>
                <w:color w:val="94A3B8"/>
                <w:sz w:val="18"/>
                <w:szCs w:val="18"/>
              </w:rPr>
              <w:t xml:space="preserve">httpx==0.28.1</w:t>
            </w:r>
          </w:p>
          <w:p>
            <w:pPr>
              <w:spacing w:after="20" w:before="20"/>
            </w:pPr>
            <w:r>
              <w:rPr>
                <w:rFonts w:ascii="Courier New" w:cs="Courier New" w:eastAsia="Courier New" w:hAnsi="Courier New"/>
                <w:color w:val="94A3B8"/>
                <w:sz w:val="18"/>
                <w:szCs w:val="18"/>
              </w:rPr>
              <w:t xml:space="preserve">numpy==2.4.4</w:t>
            </w:r>
          </w:p>
          <w:p>
            <w:pPr>
              <w:spacing w:after="20" w:before="20"/>
            </w:pPr>
            <w:r>
              <w:rPr>
                <w:rFonts w:ascii="Courier New" w:cs="Courier New" w:eastAsia="Courier New" w:hAnsi="Courier New"/>
                <w:color w:val="94A3B8"/>
                <w:sz w:val="18"/>
                <w:szCs w:val="18"/>
              </w:rPr>
              <w:t xml:space="preserve">pillow==12.2.0</w:t>
            </w:r>
          </w:p>
        </w:tc>
      </w:tr>
    </w:tbl>
    <w:p>
      <w:pPr>
        <w:spacing w:after="0" w:before="80"/>
      </w:pPr>
      <w:r>
        <w:t xml:space="preserve"/>
      </w:r>
    </w:p>
    <w:p>
      <w:pPr>
        <w:pStyle w:val="Heading3"/>
        <w:spacing w:after="80" w:before="240"/>
      </w:pPr>
      <w:r>
        <w:rPr>
          <w:rFonts w:ascii="Arial" w:cs="Arial" w:eastAsia="Arial" w:hAnsi="Arial"/>
          <w:b/>
          <w:bCs/>
          <w:color w:val="0F172A"/>
          <w:sz w:val="24"/>
          <w:szCs w:val="24"/>
        </w:rPr>
        <w:t xml:space="preserve">Import → Package Mapping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0D9488"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Python Import</w:t>
            </w:r>
          </w:p>
        </w:tc>
        <w:tc>
          <w:tcPr>
            <w:tcW w:type="dxa" w:w="4680"/>
            <w:tcBorders>
              <w:top w:val="single" w:color="E2E8F0" w:sz="1"/>
              <w:left w:val="single" w:color="E2E8F0" w:sz="1"/>
              <w:bottom w:val="single" w:color="E2E8F0" w:sz="1"/>
              <w:right w:val="single" w:color="E2E8F0" w:sz="1"/>
            </w:tcBorders>
            <w:shd w:fill="0D9488"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Package in requirements.txt</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b/>
                <w:bCs/>
                <w:color w:val="0F172A"/>
                <w:sz w:val="20"/>
                <w:szCs w:val="20"/>
              </w:rPr>
              <w:t xml:space="preserve">import fastapi</w:t>
            </w:r>
          </w:p>
        </w:tc>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F172A"/>
                <w:sz w:val="20"/>
                <w:szCs w:val="20"/>
              </w:rPr>
              <w:t xml:space="preserve">fastapi==0.136.1</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after="0" w:before="0"/>
            </w:pPr>
            <w:r>
              <w:rPr>
                <w:rFonts w:ascii="Arial" w:cs="Arial" w:eastAsia="Arial" w:hAnsi="Arial"/>
                <w:b/>
                <w:bCs/>
                <w:color w:val="0F172A"/>
                <w:sz w:val="20"/>
                <w:szCs w:val="20"/>
              </w:rPr>
              <w:t xml:space="preserve">import uvicorn</w:t>
            </w:r>
          </w:p>
        </w:tc>
        <w:tc>
          <w:tcPr>
            <w:tcW w:type="dxa" w:w="46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after="0" w:before="0"/>
            </w:pPr>
            <w:r>
              <w:rPr>
                <w:rFonts w:ascii="Arial" w:cs="Arial" w:eastAsia="Arial" w:hAnsi="Arial"/>
                <w:color w:val="0F172A"/>
                <w:sz w:val="20"/>
                <w:szCs w:val="20"/>
              </w:rPr>
              <w:t xml:space="preserve">uvicorn==0.46.0</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b/>
                <w:bCs/>
                <w:color w:val="0F172A"/>
                <w:sz w:val="20"/>
                <w:szCs w:val="20"/>
              </w:rPr>
              <w:t xml:space="preserve">import pydantic</w:t>
            </w:r>
          </w:p>
        </w:tc>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F172A"/>
                <w:sz w:val="20"/>
                <w:szCs w:val="20"/>
              </w:rPr>
              <w:t xml:space="preserve">pydantic==2.13.4</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after="0" w:before="0"/>
            </w:pPr>
            <w:r>
              <w:rPr>
                <w:rFonts w:ascii="Arial" w:cs="Arial" w:eastAsia="Arial" w:hAnsi="Arial"/>
                <w:b/>
                <w:bCs/>
                <w:color w:val="0F172A"/>
                <w:sz w:val="20"/>
                <w:szCs w:val="20"/>
              </w:rPr>
              <w:t xml:space="preserve">from dotenv import load_dotenv</w:t>
            </w:r>
          </w:p>
        </w:tc>
        <w:tc>
          <w:tcPr>
            <w:tcW w:type="dxa" w:w="46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after="0" w:before="0"/>
            </w:pPr>
            <w:r>
              <w:rPr>
                <w:rFonts w:ascii="Arial" w:cs="Arial" w:eastAsia="Arial" w:hAnsi="Arial"/>
                <w:color w:val="0F172A"/>
                <w:sz w:val="20"/>
                <w:szCs w:val="20"/>
              </w:rPr>
              <w:t xml:space="preserve">python-dotenv==1.2.2</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b/>
                <w:bCs/>
                <w:color w:val="0F172A"/>
                <w:sz w:val="20"/>
                <w:szCs w:val="20"/>
              </w:rPr>
              <w:t xml:space="preserve">import fitz</w:t>
            </w:r>
          </w:p>
        </w:tc>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F172A"/>
                <w:sz w:val="20"/>
                <w:szCs w:val="20"/>
              </w:rPr>
              <w:t xml:space="preserve">PyMuPDF==1.27.2.3</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after="0" w:before="0"/>
            </w:pPr>
            <w:r>
              <w:rPr>
                <w:rFonts w:ascii="Arial" w:cs="Arial" w:eastAsia="Arial" w:hAnsi="Arial"/>
                <w:b/>
                <w:bCs/>
                <w:color w:val="0F172A"/>
                <w:sz w:val="20"/>
                <w:szCs w:val="20"/>
              </w:rPr>
              <w:t xml:space="preserve">import easyocr</w:t>
            </w:r>
          </w:p>
        </w:tc>
        <w:tc>
          <w:tcPr>
            <w:tcW w:type="dxa" w:w="46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after="0" w:before="0"/>
            </w:pPr>
            <w:r>
              <w:rPr>
                <w:rFonts w:ascii="Arial" w:cs="Arial" w:eastAsia="Arial" w:hAnsi="Arial"/>
                <w:color w:val="0F172A"/>
                <w:sz w:val="20"/>
                <w:szCs w:val="20"/>
              </w:rPr>
              <w:t xml:space="preserve">easyocr==1.7.2</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b/>
                <w:bCs/>
                <w:color w:val="0F172A"/>
                <w:sz w:val="20"/>
                <w:szCs w:val="20"/>
              </w:rPr>
              <w:t xml:space="preserve">import voyageai</w:t>
            </w:r>
          </w:p>
        </w:tc>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F172A"/>
                <w:sz w:val="20"/>
                <w:szCs w:val="20"/>
              </w:rPr>
              <w:t xml:space="preserve">voyageai==0.2.4</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after="0" w:before="0"/>
            </w:pPr>
            <w:r>
              <w:rPr>
                <w:rFonts w:ascii="Arial" w:cs="Arial" w:eastAsia="Arial" w:hAnsi="Arial"/>
                <w:b/>
                <w:bCs/>
                <w:color w:val="0F172A"/>
                <w:sz w:val="20"/>
                <w:szCs w:val="20"/>
              </w:rPr>
              <w:t xml:space="preserve">import faiss</w:t>
            </w:r>
          </w:p>
        </w:tc>
        <w:tc>
          <w:tcPr>
            <w:tcW w:type="dxa" w:w="46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after="0" w:before="0"/>
            </w:pPr>
            <w:r>
              <w:rPr>
                <w:rFonts w:ascii="Arial" w:cs="Arial" w:eastAsia="Arial" w:hAnsi="Arial"/>
                <w:color w:val="0F172A"/>
                <w:sz w:val="20"/>
                <w:szCs w:val="20"/>
              </w:rPr>
              <w:t xml:space="preserve">faiss-cpu==1.13.2</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b/>
                <w:bCs/>
                <w:color w:val="0F172A"/>
                <w:sz w:val="20"/>
                <w:szCs w:val="20"/>
              </w:rPr>
              <w:t xml:space="preserve">from rank_bm25 import BM25Okapi</w:t>
            </w:r>
          </w:p>
        </w:tc>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F172A"/>
                <w:sz w:val="20"/>
                <w:szCs w:val="20"/>
              </w:rPr>
              <w:t xml:space="preserve">rank-bm25==0.2.2</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after="0" w:before="0"/>
            </w:pPr>
            <w:r>
              <w:rPr>
                <w:rFonts w:ascii="Arial" w:cs="Arial" w:eastAsia="Arial" w:hAnsi="Arial"/>
                <w:b/>
                <w:bCs/>
                <w:color w:val="0F172A"/>
                <w:sz w:val="20"/>
                <w:szCs w:val="20"/>
              </w:rPr>
              <w:t xml:space="preserve">from langchain_text_splitters import ...</w:t>
            </w:r>
          </w:p>
        </w:tc>
        <w:tc>
          <w:tcPr>
            <w:tcW w:type="dxa" w:w="46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after="0" w:before="0"/>
            </w:pPr>
            <w:r>
              <w:rPr>
                <w:rFonts w:ascii="Arial" w:cs="Arial" w:eastAsia="Arial" w:hAnsi="Arial"/>
                <w:color w:val="0F172A"/>
                <w:sz w:val="20"/>
                <w:szCs w:val="20"/>
              </w:rPr>
              <w:t xml:space="preserve">langchain-text-splitters==1.1.2</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b/>
                <w:bCs/>
                <w:color w:val="0F172A"/>
                <w:sz w:val="20"/>
                <w:szCs w:val="20"/>
              </w:rPr>
              <w:t xml:space="preserve">import groq</w:t>
            </w:r>
          </w:p>
        </w:tc>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F172A"/>
                <w:sz w:val="20"/>
                <w:szCs w:val="20"/>
              </w:rPr>
              <w:t xml:space="preserve">groq==1.2.0</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after="0" w:before="0"/>
            </w:pPr>
            <w:r>
              <w:rPr>
                <w:rFonts w:ascii="Arial" w:cs="Arial" w:eastAsia="Arial" w:hAnsi="Arial"/>
                <w:b/>
                <w:bCs/>
                <w:color w:val="0F172A"/>
                <w:sz w:val="20"/>
                <w:szCs w:val="20"/>
              </w:rPr>
              <w:t xml:space="preserve">import httpx</w:t>
            </w:r>
          </w:p>
        </w:tc>
        <w:tc>
          <w:tcPr>
            <w:tcW w:type="dxa" w:w="46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after="0" w:before="0"/>
            </w:pPr>
            <w:r>
              <w:rPr>
                <w:rFonts w:ascii="Arial" w:cs="Arial" w:eastAsia="Arial" w:hAnsi="Arial"/>
                <w:color w:val="0F172A"/>
                <w:sz w:val="20"/>
                <w:szCs w:val="20"/>
              </w:rPr>
              <w:t xml:space="preserve">httpx==0.28.1</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b/>
                <w:bCs/>
                <w:color w:val="0F172A"/>
                <w:sz w:val="20"/>
                <w:szCs w:val="20"/>
              </w:rPr>
              <w:t xml:space="preserve">import numpy</w:t>
            </w:r>
          </w:p>
        </w:tc>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F172A"/>
                <w:sz w:val="20"/>
                <w:szCs w:val="20"/>
              </w:rPr>
              <w:t xml:space="preserve">numpy==2.4.4</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after="0" w:before="0"/>
            </w:pPr>
            <w:r>
              <w:rPr>
                <w:rFonts w:ascii="Arial" w:cs="Arial" w:eastAsia="Arial" w:hAnsi="Arial"/>
                <w:b/>
                <w:bCs/>
                <w:color w:val="0F172A"/>
                <w:sz w:val="20"/>
                <w:szCs w:val="20"/>
              </w:rPr>
              <w:t xml:space="preserve">from PIL import Image (via easyocr)</w:t>
            </w:r>
          </w:p>
        </w:tc>
        <w:tc>
          <w:tcPr>
            <w:tcW w:type="dxa" w:w="46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after="0" w:before="0"/>
            </w:pPr>
            <w:r>
              <w:rPr>
                <w:rFonts w:ascii="Arial" w:cs="Arial" w:eastAsia="Arial" w:hAnsi="Arial"/>
                <w:color w:val="0F172A"/>
                <w:sz w:val="20"/>
                <w:szCs w:val="20"/>
              </w:rPr>
              <w:t xml:space="preserve">pillow==12.2.0</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b/>
                <w:bCs/>
                <w:color w:val="0F172A"/>
                <w:sz w:val="20"/>
                <w:szCs w:val="20"/>
              </w:rPr>
              <w:t xml:space="preserve">from fastapi import UploadFile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F172A"/>
                <w:sz w:val="20"/>
                <w:szCs w:val="20"/>
              </w:rPr>
              <w:t xml:space="preserve">python-multipart==0.0.27</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140"/>
              <w:left w:type="dxa" w:w="200"/>
              <w:bottom w:type="dxa" w:w="140"/>
              <w:right w:type="dxa" w:w="200"/>
            </w:tcMar>
          </w:tcPr>
          <w:p>
            <w:pPr>
              <w:spacing w:after="0" w:before="0"/>
            </w:pPr>
            <w:r>
              <w:rPr>
                <w:rFonts w:ascii="Arial" w:cs="Arial" w:eastAsia="Arial" w:hAnsi="Arial"/>
                <w:b/>
                <w:bCs/>
                <w:color w:val="1D4ED8"/>
                <w:sz w:val="20"/>
                <w:szCs w:val="20"/>
              </w:rPr>
              <w:t xml:space="preserve">NOTE:  </w:t>
            </w:r>
            <w:r>
              <w:rPr>
                <w:rFonts w:ascii="Arial" w:cs="Arial" w:eastAsia="Arial" w:hAnsi="Arial"/>
                <w:color w:val="0F172A"/>
                <w:sz w:val="20"/>
                <w:szCs w:val="20"/>
              </w:rPr>
              <w:t xml:space="preserve">PyMuPDF==1.27.2.3 uses a four-part version number, which is unusual but valid — pip accepts it without issue.</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80"/>
              <w:left w:type="dxa" w:w="240"/>
              <w:bottom w:type="dxa" w:w="180"/>
              <w:right w:type="dxa" w:w="240"/>
            </w:tcMar>
          </w:tcPr>
          <w:p>
            <w:pPr>
              <w:spacing w:after="40" w:before="0"/>
            </w:pPr>
            <w:r>
              <w:rPr>
                <w:rFonts w:ascii="Arial" w:cs="Arial" w:eastAsia="Arial" w:hAnsi="Arial"/>
                <w:b/>
                <w:bCs/>
                <w:color w:val="CCFBF1"/>
                <w:sz w:val="14"/>
                <w:szCs w:val="14"/>
              </w:rPr>
              <w:t xml:space="preserve">04  </w:t>
            </w:r>
            <w:r>
              <w:rPr>
                <w:rFonts w:ascii="Arial" w:cs="Arial" w:eastAsia="Arial" w:hAnsi="Arial"/>
                <w:b/>
                <w:bCs/>
                <w:color w:val="FFFFFF"/>
                <w:sz w:val="30"/>
                <w:szCs w:val="30"/>
              </w:rPr>
              <w:t xml:space="preserve">Fix 2 — Upload Size Protection</w:t>
            </w:r>
          </w:p>
          <w:p>
            <w:pPr>
              <w:spacing w:after="0" w:before="0"/>
            </w:pPr>
            <w:r>
              <w:rPr>
                <w:rFonts w:ascii="Arial" w:cs="Arial" w:eastAsia="Arial" w:hAnsi="Arial"/>
                <w:i/>
                <w:iCs/>
                <w:color w:val="E2E8F0"/>
                <w:sz w:val="20"/>
                <w:szCs w:val="20"/>
              </w:rPr>
              <w:t xml:space="preserve">20MB enforcement on both backend and frontend</w:t>
            </w:r>
          </w:p>
        </w:tc>
      </w:tr>
    </w:tbl>
    <w:p>
      <w:pPr>
        <w:spacing w:after="0" w:before="80"/>
      </w:pPr>
      <w:r>
        <w:t xml:space="preserve"/>
      </w:r>
    </w:p>
    <w:p>
      <w:pPr>
        <w:pStyle w:val="Heading2"/>
        <w:spacing w:after="120" w:before="320"/>
      </w:pPr>
      <w:r>
        <w:rPr>
          <w:rFonts w:ascii="Arial" w:cs="Arial" w:eastAsia="Arial" w:hAnsi="Arial"/>
          <w:b/>
          <w:bCs/>
          <w:color w:val="0D9488"/>
          <w:sz w:val="28"/>
          <w:szCs w:val="28"/>
        </w:rPr>
        <w:t xml:space="preserve">Root Cause Analysis</w:t>
      </w:r>
    </w:p>
    <w:p>
      <w:pPr>
        <w:spacing w:after="80" w:before="80"/>
      </w:pPr>
      <w:r>
        <w:rPr>
          <w:rFonts w:ascii="Arial" w:cs="Arial" w:eastAsia="Arial" w:hAnsi="Arial"/>
          <w:b/>
          <w:bCs/>
          <w:color w:val="DC2626"/>
          <w:sz w:val="22"/>
          <w:szCs w:val="22"/>
        </w:rPr>
        <w:t xml:space="preserve">Problem:  </w:t>
      </w:r>
      <w:r>
        <w:rPr>
          <w:rFonts w:ascii="Arial" w:cs="Arial" w:eastAsia="Arial" w:hAnsi="Arial"/>
          <w:color w:val="0F172A"/>
          <w:sz w:val="22"/>
          <w:szCs w:val="22"/>
        </w:rPr>
        <w:t xml:space="preserve">The /upload endpoint in </w:t>
      </w:r>
      <w:r>
        <w:rPr>
          <w:rFonts w:ascii="Courier New" w:cs="Courier New" w:eastAsia="Courier New" w:hAnsi="Courier New"/>
          <w:color w:val="0D9488"/>
          <w:sz w:val="22"/>
          <w:szCs w:val="22"/>
        </w:rPr>
        <w:t xml:space="preserve">backend/main.py</w:t>
      </w:r>
      <w:r>
        <w:rPr>
          <w:rFonts w:ascii="Arial" w:cs="Arial" w:eastAsia="Arial" w:hAnsi="Arial"/>
          <w:color w:val="0F172A"/>
          <w:sz w:val="22"/>
          <w:szCs w:val="22"/>
        </w:rPr>
        <w:t xml:space="preserve"> had no file size validation. A user uploading a very large PDF (&gt;20MB) would cause the server to read the entire file into memory, attempt PDF parsing, potentially trigger EasyOCR, generate hundreds of embeddings, and exhaust memory — all before returning any error. Additionally, the frontend </w:t>
      </w:r>
      <w:r>
        <w:rPr>
          <w:rFonts w:ascii="Courier New" w:cs="Courier New" w:eastAsia="Courier New" w:hAnsi="Courier New"/>
          <w:color w:val="0D9488"/>
          <w:sz w:val="22"/>
          <w:szCs w:val="22"/>
        </w:rPr>
        <w:t xml:space="preserve">UploadCard.jsx</w:t>
      </w:r>
      <w:r>
        <w:rPr>
          <w:rFonts w:ascii="Arial" w:cs="Arial" w:eastAsia="Arial" w:hAnsi="Arial"/>
          <w:color w:val="0F172A"/>
          <w:sz w:val="22"/>
          <w:szCs w:val="22"/>
        </w:rPr>
        <w:t xml:space="preserve"> had no client-side validation at all — any file of any type and size would be sent to the server.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40"/>
              <w:left w:type="dxa" w:w="200"/>
              <w:bottom w:type="dxa" w:w="140"/>
              <w:right w:type="dxa" w:w="200"/>
            </w:tcMar>
          </w:tcPr>
          <w:p>
            <w:pPr>
              <w:spacing w:after="0" w:before="0"/>
            </w:pPr>
            <w:r>
              <w:rPr>
                <w:rFonts w:ascii="Arial" w:cs="Arial" w:eastAsia="Arial" w:hAnsi="Arial"/>
                <w:b/>
                <w:bCs/>
                <w:color w:val="D97706"/>
                <w:sz w:val="20"/>
                <w:szCs w:val="20"/>
              </w:rPr>
              <w:t xml:space="preserve">RISK CATEGORY:  </w:t>
            </w:r>
            <w:r>
              <w:rPr>
                <w:rFonts w:ascii="Arial" w:cs="Arial" w:eastAsia="Arial" w:hAnsi="Arial"/>
                <w:color w:val="0F172A"/>
                <w:sz w:val="20"/>
                <w:szCs w:val="20"/>
              </w:rPr>
              <w:t xml:space="preserve">RISK-11 — File upload size limit (identified during post-build review, not in original 12 risks)</w:t>
            </w:r>
          </w:p>
        </w:tc>
      </w:tr>
    </w:tbl>
    <w:p>
      <w:pPr>
        <w:spacing w:after="0" w:before="80"/>
      </w:pPr>
      <w:r>
        <w:t xml:space="preserve"/>
      </w:r>
    </w:p>
    <w:p>
      <w:pPr>
        <w:pStyle w:val="Heading2"/>
        <w:spacing w:after="120" w:before="320"/>
      </w:pPr>
      <w:r>
        <w:rPr>
          <w:rFonts w:ascii="Arial" w:cs="Arial" w:eastAsia="Arial" w:hAnsi="Arial"/>
          <w:b/>
          <w:bCs/>
          <w:color w:val="0D9488"/>
          <w:sz w:val="28"/>
          <w:szCs w:val="28"/>
        </w:rPr>
        <w:t xml:space="preserve">Backend Fix — main.py</w:t>
      </w:r>
    </w:p>
    <w:p>
      <w:pPr>
        <w:pStyle w:val="Heading3"/>
        <w:spacing w:after="80" w:before="240"/>
      </w:pPr>
      <w:r>
        <w:rPr>
          <w:rFonts w:ascii="Arial" w:cs="Arial" w:eastAsia="Arial" w:hAnsi="Arial"/>
          <w:b/>
          <w:bCs/>
          <w:color w:val="0F172A"/>
          <w:sz w:val="24"/>
          <w:szCs w:val="24"/>
        </w:rPr>
        <w:t xml:space="preserve">Change Location</w:t>
      </w:r>
    </w:p>
    <w:p>
      <w:pPr>
        <w:spacing w:after="80" w:before="80"/>
      </w:pPr>
      <w:r>
        <w:rPr>
          <w:rFonts w:ascii="Arial" w:cs="Arial" w:eastAsia="Arial" w:hAnsi="Arial"/>
          <w:color w:val="0F172A"/>
          <w:sz w:val="22"/>
          <w:szCs w:val="22"/>
        </w:rPr>
        <w:t xml:space="preserve">File: backend/main.py — inside the POST /upload endpoint, immediately after file.read() and before any processing logic.</w:t>
      </w:r>
    </w:p>
    <w:p>
      <w:pPr>
        <w:spacing w:after="0" w:before="80"/>
      </w:pPr>
      <w:r>
        <w:t xml:space="preserve"/>
      </w:r>
    </w:p>
    <w:p>
      <w:pPr>
        <w:pStyle w:val="Heading3"/>
        <w:spacing w:after="80" w:before="240"/>
      </w:pPr>
      <w:r>
        <w:rPr>
          <w:rFonts w:ascii="Arial" w:cs="Arial" w:eastAsia="Arial" w:hAnsi="Arial"/>
          <w:b/>
          <w:bCs/>
          <w:color w:val="0F172A"/>
          <w:sz w:val="24"/>
          <w:szCs w:val="24"/>
        </w:rPr>
        <w:t xml:space="preserve">Code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after="20" w:before="20"/>
            </w:pPr>
            <w:r>
              <w:rPr>
                <w:rFonts w:ascii="Courier New" w:cs="Courier New" w:eastAsia="Courier New" w:hAnsi="Courier New"/>
                <w:color w:val="94A3B8"/>
                <w:sz w:val="18"/>
                <w:szCs w:val="18"/>
              </w:rPr>
              <w:t xml:space="preserve"># backend/main.py — /upload endpoint</w:t>
            </w:r>
          </w:p>
          <w:p>
            <w:pPr>
              <w:spacing w:after="20" w:before="20"/>
            </w:pPr>
            <w:r>
              <w:rPr>
                <w:rFonts w:ascii="Courier New" w:cs="Courier New" w:eastAsia="Courier New" w:hAnsi="Courier New"/>
                <w:color w:val="94A3B8"/>
                <w:sz w:val="18"/>
                <w:szCs w:val="18"/>
              </w:rPr>
              <w:t xml:space="preserve"/>
            </w:r>
          </w:p>
          <w:p>
            <w:pPr>
              <w:spacing w:after="20" w:before="20"/>
            </w:pPr>
            <w:r>
              <w:rPr>
                <w:rFonts w:ascii="Courier New" w:cs="Courier New" w:eastAsia="Courier New" w:hAnsi="Courier New"/>
                <w:color w:val="94A3B8"/>
                <w:sz w:val="18"/>
                <w:szCs w:val="18"/>
              </w:rPr>
              <w:t xml:space="preserve">file_bytes = await file.read()</w:t>
            </w:r>
          </w:p>
          <w:p>
            <w:pPr>
              <w:spacing w:after="20" w:before="20"/>
            </w:pPr>
            <w:r>
              <w:rPr>
                <w:rFonts w:ascii="Courier New" w:cs="Courier New" w:eastAsia="Courier New" w:hAnsi="Courier New"/>
                <w:color w:val="94A3B8"/>
                <w:sz w:val="18"/>
                <w:szCs w:val="18"/>
              </w:rPr>
              <w:t xml:space="preserve"/>
            </w:r>
          </w:p>
          <w:p>
            <w:pPr>
              <w:spacing w:after="20" w:before="20"/>
            </w:pPr>
            <w:r>
              <w:rPr>
                <w:rFonts w:ascii="Courier New" w:cs="Courier New" w:eastAsia="Courier New" w:hAnsi="Courier New"/>
                <w:color w:val="94A3B8"/>
                <w:sz w:val="18"/>
                <w:szCs w:val="18"/>
              </w:rPr>
              <w:t xml:space="preserve"># ── FIX: Size validation (added post-integration) ──────────────</w:t>
            </w:r>
          </w:p>
          <w:p>
            <w:pPr>
              <w:spacing w:after="20" w:before="20"/>
            </w:pPr>
            <w:r>
              <w:rPr>
                <w:rFonts w:ascii="Courier New" w:cs="Courier New" w:eastAsia="Courier New" w:hAnsi="Courier New"/>
                <w:color w:val="94A3B8"/>
                <w:sz w:val="18"/>
                <w:szCs w:val="18"/>
              </w:rPr>
              <w:t xml:space="preserve">MAX_UPLOAD_BYTES = 20 * 1024 * 1024  # 20MB</w:t>
            </w:r>
          </w:p>
          <w:p>
            <w:pPr>
              <w:spacing w:after="20" w:before="20"/>
            </w:pPr>
            <w:r>
              <w:rPr>
                <w:rFonts w:ascii="Courier New" w:cs="Courier New" w:eastAsia="Courier New" w:hAnsi="Courier New"/>
                <w:color w:val="94A3B8"/>
                <w:sz w:val="18"/>
                <w:szCs w:val="18"/>
              </w:rPr>
              <w:t xml:space="preserve">if len(file_bytes) &gt; MAX_UPLOAD_BYTES:</w:t>
            </w:r>
          </w:p>
          <w:p>
            <w:pPr>
              <w:spacing w:after="20" w:before="20"/>
            </w:pPr>
            <w:r>
              <w:rPr>
                <w:rFonts w:ascii="Courier New" w:cs="Courier New" w:eastAsia="Courier New" w:hAnsi="Courier New"/>
                <w:color w:val="94A3B8"/>
                <w:sz w:val="18"/>
                <w:szCs w:val="18"/>
              </w:rPr>
              <w:t xml:space="preserve">    raise HTTPException(</w:t>
            </w:r>
          </w:p>
          <w:p>
            <w:pPr>
              <w:spacing w:after="20" w:before="20"/>
            </w:pPr>
            <w:r>
              <w:rPr>
                <w:rFonts w:ascii="Courier New" w:cs="Courier New" w:eastAsia="Courier New" w:hAnsi="Courier New"/>
                <w:color w:val="94A3B8"/>
                <w:sz w:val="18"/>
                <w:szCs w:val="18"/>
              </w:rPr>
              <w:t xml:space="preserve">        status_code=400,</w:t>
            </w:r>
          </w:p>
          <w:p>
            <w:pPr>
              <w:spacing w:after="20" w:before="20"/>
            </w:pPr>
            <w:r>
              <w:rPr>
                <w:rFonts w:ascii="Courier New" w:cs="Courier New" w:eastAsia="Courier New" w:hAnsi="Courier New"/>
                <w:color w:val="94A3B8"/>
                <w:sz w:val="18"/>
                <w:szCs w:val="18"/>
              </w:rPr>
              <w:t xml:space="preserve">        detail="File too large. Maximum allowed size is 20MB."</w:t>
            </w:r>
          </w:p>
          <w:p>
            <w:pPr>
              <w:spacing w:after="20" w:before="20"/>
            </w:pPr>
            <w:r>
              <w:rPr>
                <w:rFonts w:ascii="Courier New" w:cs="Courier New" w:eastAsia="Courier New" w:hAnsi="Courier New"/>
                <w:color w:val="94A3B8"/>
                <w:sz w:val="18"/>
                <w:szCs w:val="18"/>
              </w:rPr>
              <w:t xml:space="preserve">    )</w:t>
            </w:r>
          </w:p>
          <w:p>
            <w:pPr>
              <w:spacing w:after="20" w:before="20"/>
            </w:pPr>
            <w:r>
              <w:rPr>
                <w:rFonts w:ascii="Courier New" w:cs="Courier New" w:eastAsia="Courier New" w:hAnsi="Courier New"/>
                <w:color w:val="94A3B8"/>
                <w:sz w:val="18"/>
                <w:szCs w:val="18"/>
              </w:rPr>
              <w:t xml:space="preserve"># ── End of fix ─────────────────────────────────────────────────</w:t>
            </w:r>
          </w:p>
          <w:p>
            <w:pPr>
              <w:spacing w:after="20" w:before="20"/>
            </w:pPr>
            <w:r>
              <w:rPr>
                <w:rFonts w:ascii="Courier New" w:cs="Courier New" w:eastAsia="Courier New" w:hAnsi="Courier New"/>
                <w:color w:val="94A3B8"/>
                <w:sz w:val="18"/>
                <w:szCs w:val="18"/>
              </w:rPr>
              <w:t xml:space="preserve"/>
            </w:r>
          </w:p>
          <w:p>
            <w:pPr>
              <w:spacing w:after="20" w:before="20"/>
            </w:pPr>
            <w:r>
              <w:rPr>
                <w:rFonts w:ascii="Courier New" w:cs="Courier New" w:eastAsia="Courier New" w:hAnsi="Courier New"/>
                <w:color w:val="94A3B8"/>
                <w:sz w:val="18"/>
                <w:szCs w:val="18"/>
              </w:rPr>
              <w:t xml:space="preserve"># Processing continues below only if size check passes</w:t>
            </w:r>
          </w:p>
          <w:p>
            <w:pPr>
              <w:spacing w:after="20" w:before="20"/>
            </w:pPr>
            <w:r>
              <w:rPr>
                <w:rFonts w:ascii="Courier New" w:cs="Courier New" w:eastAsia="Courier New" w:hAnsi="Courier New"/>
                <w:color w:val="94A3B8"/>
                <w:sz w:val="18"/>
                <w:szCs w:val="18"/>
              </w:rPr>
              <w:t xml:space="preserve">extracted = extract_text_from_pdf(file_bytes)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140"/>
              <w:left w:type="dxa" w:w="200"/>
              <w:bottom w:type="dxa" w:w="140"/>
              <w:right w:type="dxa" w:w="200"/>
            </w:tcMar>
          </w:tcPr>
          <w:p>
            <w:pPr>
              <w:spacing w:after="0" w:before="0"/>
            </w:pPr>
            <w:r>
              <w:rPr>
                <w:rFonts w:ascii="Arial" w:cs="Arial" w:eastAsia="Arial" w:hAnsi="Arial"/>
                <w:b/>
                <w:bCs/>
                <w:color w:val="16A34A"/>
                <w:sz w:val="20"/>
                <w:szCs w:val="20"/>
              </w:rPr>
              <w:t xml:space="preserve">WHY THIS PLACEMENT:  </w:t>
            </w:r>
            <w:r>
              <w:rPr>
                <w:rFonts w:ascii="Arial" w:cs="Arial" w:eastAsia="Arial" w:hAnsi="Arial"/>
                <w:color w:val="0F172A"/>
                <w:sz w:val="20"/>
                <w:szCs w:val="20"/>
              </w:rPr>
              <w:t xml:space="preserve">Placing the check immediately after file.read() and before extract_text_from_pdf() ensures that oversized files never reach the PDF parser, OCR engine, embedding pipeline, or FAISS index. This prevents memory exhaustion at the earliest possible point.</w:t>
            </w:r>
          </w:p>
        </w:tc>
      </w:tr>
    </w:tbl>
    <w:p>
      <w:pPr>
        <w:spacing w:after="0" w:before="80"/>
      </w:pPr>
      <w:r>
        <w:t xml:space="preserve"/>
      </w:r>
    </w:p>
    <w:p>
      <w:pPr>
        <w:pStyle w:val="Heading2"/>
        <w:spacing w:after="120" w:before="320"/>
      </w:pPr>
      <w:r>
        <w:rPr>
          <w:rFonts w:ascii="Arial" w:cs="Arial" w:eastAsia="Arial" w:hAnsi="Arial"/>
          <w:b/>
          <w:bCs/>
          <w:color w:val="0D9488"/>
          <w:sz w:val="28"/>
          <w:szCs w:val="28"/>
        </w:rPr>
        <w:t xml:space="preserve">Frontend Fix — UploadCard.jsx</w:t>
      </w:r>
    </w:p>
    <w:p>
      <w:pPr>
        <w:pStyle w:val="Heading3"/>
        <w:spacing w:after="80" w:before="240"/>
      </w:pPr>
      <w:r>
        <w:rPr>
          <w:rFonts w:ascii="Arial" w:cs="Arial" w:eastAsia="Arial" w:hAnsi="Arial"/>
          <w:b/>
          <w:bCs/>
          <w:color w:val="0F172A"/>
          <w:sz w:val="24"/>
          <w:szCs w:val="24"/>
        </w:rPr>
        <w:t xml:space="preserve">Changes Made</w:t>
      </w:r>
    </w:p>
    <w:p>
      <w:pPr>
        <w:spacing w:after="80" w:before="80"/>
      </w:pPr>
      <w:r>
        <w:rPr>
          <w:rFonts w:ascii="Arial" w:cs="Arial" w:eastAsia="Arial" w:hAnsi="Arial"/>
          <w:color w:val="0F172A"/>
          <w:sz w:val="22"/>
          <w:szCs w:val="22"/>
        </w:rPr>
        <w:t xml:space="preserve">File: frontend/src/components/UploadCard.jsx — inside the handleFile() function, before setSelectedFile(file).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after="20" w:before="20"/>
            </w:pPr>
            <w:r>
              <w:rPr>
                <w:rFonts w:ascii="Courier New" w:cs="Courier New" w:eastAsia="Courier New" w:hAnsi="Courier New"/>
                <w:color w:val="94A3B8"/>
                <w:sz w:val="18"/>
                <w:szCs w:val="18"/>
              </w:rPr>
              <w:t xml:space="preserve">// frontend/src/components/UploadCard.jsx</w:t>
            </w:r>
          </w:p>
          <w:p>
            <w:pPr>
              <w:spacing w:after="20" w:before="20"/>
            </w:pPr>
            <w:r>
              <w:rPr>
                <w:rFonts w:ascii="Courier New" w:cs="Courier New" w:eastAsia="Courier New" w:hAnsi="Courier New"/>
                <w:color w:val="94A3B8"/>
                <w:sz w:val="18"/>
                <w:szCs w:val="18"/>
              </w:rPr>
              <w:t xml:space="preserve">// handleFile() function — AFTER fix</w:t>
            </w:r>
          </w:p>
          <w:p>
            <w:pPr>
              <w:spacing w:after="20" w:before="20"/>
            </w:pPr>
            <w:r>
              <w:rPr>
                <w:rFonts w:ascii="Courier New" w:cs="Courier New" w:eastAsia="Courier New" w:hAnsi="Courier New"/>
                <w:color w:val="94A3B8"/>
                <w:sz w:val="18"/>
                <w:szCs w:val="18"/>
              </w:rPr>
              <w:t xml:space="preserve"/>
            </w:r>
          </w:p>
          <w:p>
            <w:pPr>
              <w:spacing w:after="20" w:before="20"/>
            </w:pPr>
            <w:r>
              <w:rPr>
                <w:rFonts w:ascii="Courier New" w:cs="Courier New" w:eastAsia="Courier New" w:hAnsi="Courier New"/>
                <w:color w:val="94A3B8"/>
                <w:sz w:val="18"/>
                <w:szCs w:val="18"/>
              </w:rPr>
              <w:t xml:space="preserve">const handleFile = (file) =&gt; {</w:t>
            </w:r>
          </w:p>
          <w:p>
            <w:pPr>
              <w:spacing w:after="20" w:before="20"/>
            </w:pPr>
            <w:r>
              <w:rPr>
                <w:rFonts w:ascii="Courier New" w:cs="Courier New" w:eastAsia="Courier New" w:hAnsi="Courier New"/>
                <w:color w:val="94A3B8"/>
                <w:sz w:val="18"/>
                <w:szCs w:val="18"/>
              </w:rPr>
              <w:t xml:space="preserve">  setError(null);  // 1. Clear any previous error</w:t>
            </w:r>
          </w:p>
          <w:p>
            <w:pPr>
              <w:spacing w:after="20" w:before="20"/>
            </w:pPr>
            <w:r>
              <w:rPr>
                <w:rFonts w:ascii="Courier New" w:cs="Courier New" w:eastAsia="Courier New" w:hAnsi="Courier New"/>
                <w:color w:val="94A3B8"/>
                <w:sz w:val="18"/>
                <w:szCs w:val="18"/>
              </w:rPr>
              <w:t xml:space="preserve"/>
            </w:r>
          </w:p>
          <w:p>
            <w:pPr>
              <w:spacing w:after="20" w:before="20"/>
            </w:pPr>
            <w:r>
              <w:rPr>
                <w:rFonts w:ascii="Courier New" w:cs="Courier New" w:eastAsia="Courier New" w:hAnsi="Courier New"/>
                <w:color w:val="94A3B8"/>
                <w:sz w:val="18"/>
                <w:szCs w:val="18"/>
              </w:rPr>
              <w:t xml:space="preserve">  // 2. File type validation</w:t>
            </w:r>
          </w:p>
          <w:p>
            <w:pPr>
              <w:spacing w:after="20" w:before="20"/>
            </w:pPr>
            <w:r>
              <w:rPr>
                <w:rFonts w:ascii="Courier New" w:cs="Courier New" w:eastAsia="Courier New" w:hAnsi="Courier New"/>
                <w:color w:val="94A3B8"/>
                <w:sz w:val="18"/>
                <w:szCs w:val="18"/>
              </w:rPr>
              <w:t xml:space="preserve">  if (file.type !== 'application/pdf') {</w:t>
            </w:r>
          </w:p>
          <w:p>
            <w:pPr>
              <w:spacing w:after="20" w:before="20"/>
            </w:pPr>
            <w:r>
              <w:rPr>
                <w:rFonts w:ascii="Courier New" w:cs="Courier New" w:eastAsia="Courier New" w:hAnsi="Courier New"/>
                <w:color w:val="94A3B8"/>
                <w:sz w:val="18"/>
                <w:szCs w:val="18"/>
              </w:rPr>
              <w:t xml:space="preserve">    setError('Only PDF files are accepted.');</w:t>
            </w:r>
          </w:p>
          <w:p>
            <w:pPr>
              <w:spacing w:after="20" w:before="20"/>
            </w:pPr>
            <w:r>
              <w:rPr>
                <w:rFonts w:ascii="Courier New" w:cs="Courier New" w:eastAsia="Courier New" w:hAnsi="Courier New"/>
                <w:color w:val="94A3B8"/>
                <w:sz w:val="18"/>
                <w:szCs w:val="18"/>
              </w:rPr>
              <w:t xml:space="preserve">    return;  // Stop here — no API call made</w:t>
            </w:r>
          </w:p>
          <w:p>
            <w:pPr>
              <w:spacing w:after="20" w:before="20"/>
            </w:pPr>
            <w:r>
              <w:rPr>
                <w:rFonts w:ascii="Courier New" w:cs="Courier New" w:eastAsia="Courier New" w:hAnsi="Courier New"/>
                <w:color w:val="94A3B8"/>
                <w:sz w:val="18"/>
                <w:szCs w:val="18"/>
              </w:rPr>
              <w:t xml:space="preserve">  }</w:t>
            </w:r>
          </w:p>
          <w:p>
            <w:pPr>
              <w:spacing w:after="20" w:before="20"/>
            </w:pPr>
            <w:r>
              <w:rPr>
                <w:rFonts w:ascii="Courier New" w:cs="Courier New" w:eastAsia="Courier New" w:hAnsi="Courier New"/>
                <w:color w:val="94A3B8"/>
                <w:sz w:val="18"/>
                <w:szCs w:val="18"/>
              </w:rPr>
              <w:t xml:space="preserve"/>
            </w:r>
          </w:p>
          <w:p>
            <w:pPr>
              <w:spacing w:after="20" w:before="20"/>
            </w:pPr>
            <w:r>
              <w:rPr>
                <w:rFonts w:ascii="Courier New" w:cs="Courier New" w:eastAsia="Courier New" w:hAnsi="Courier New"/>
                <w:color w:val="94A3B8"/>
                <w:sz w:val="18"/>
                <w:szCs w:val="18"/>
              </w:rPr>
              <w:t xml:space="preserve">  // 3. File size validation (must match backend limit exactly)</w:t>
            </w:r>
          </w:p>
          <w:p>
            <w:pPr>
              <w:spacing w:after="20" w:before="20"/>
            </w:pPr>
            <w:r>
              <w:rPr>
                <w:rFonts w:ascii="Courier New" w:cs="Courier New" w:eastAsia="Courier New" w:hAnsi="Courier New"/>
                <w:color w:val="94A3B8"/>
                <w:sz w:val="18"/>
                <w:szCs w:val="18"/>
              </w:rPr>
              <w:t xml:space="preserve">  if (file.size &gt; 20 * 1024 * 1024) {</w:t>
            </w:r>
          </w:p>
          <w:p>
            <w:pPr>
              <w:spacing w:after="20" w:before="20"/>
            </w:pPr>
            <w:r>
              <w:rPr>
                <w:rFonts w:ascii="Courier New" w:cs="Courier New" w:eastAsia="Courier New" w:hAnsi="Courier New"/>
                <w:color w:val="94A3B8"/>
                <w:sz w:val="18"/>
                <w:szCs w:val="18"/>
              </w:rPr>
              <w:t xml:space="preserve">    setError('File too large. Maximum size is 20MB.');</w:t>
            </w:r>
          </w:p>
          <w:p>
            <w:pPr>
              <w:spacing w:after="20" w:before="20"/>
            </w:pPr>
            <w:r>
              <w:rPr>
                <w:rFonts w:ascii="Courier New" w:cs="Courier New" w:eastAsia="Courier New" w:hAnsi="Courier New"/>
                <w:color w:val="94A3B8"/>
                <w:sz w:val="18"/>
                <w:szCs w:val="18"/>
              </w:rPr>
              <w:t xml:space="preserve">    return;  // Stop here — no API call made</w:t>
            </w:r>
          </w:p>
          <w:p>
            <w:pPr>
              <w:spacing w:after="20" w:before="20"/>
            </w:pPr>
            <w:r>
              <w:rPr>
                <w:rFonts w:ascii="Courier New" w:cs="Courier New" w:eastAsia="Courier New" w:hAnsi="Courier New"/>
                <w:color w:val="94A3B8"/>
                <w:sz w:val="18"/>
                <w:szCs w:val="18"/>
              </w:rPr>
              <w:t xml:space="preserve">  }</w:t>
            </w:r>
          </w:p>
          <w:p>
            <w:pPr>
              <w:spacing w:after="20" w:before="20"/>
            </w:pPr>
            <w:r>
              <w:rPr>
                <w:rFonts w:ascii="Courier New" w:cs="Courier New" w:eastAsia="Courier New" w:hAnsi="Courier New"/>
                <w:color w:val="94A3B8"/>
                <w:sz w:val="18"/>
                <w:szCs w:val="18"/>
              </w:rPr>
              <w:t xml:space="preserve"/>
            </w:r>
          </w:p>
          <w:p>
            <w:pPr>
              <w:spacing w:after="20" w:before="20"/>
            </w:pPr>
            <w:r>
              <w:rPr>
                <w:rFonts w:ascii="Courier New" w:cs="Courier New" w:eastAsia="Courier New" w:hAnsi="Courier New"/>
                <w:color w:val="94A3B8"/>
                <w:sz w:val="18"/>
                <w:szCs w:val="18"/>
              </w:rPr>
              <w:t xml:space="preserve">  // 4. All checks passed — proceed</w:t>
            </w:r>
          </w:p>
          <w:p>
            <w:pPr>
              <w:spacing w:after="20" w:before="20"/>
            </w:pPr>
            <w:r>
              <w:rPr>
                <w:rFonts w:ascii="Courier New" w:cs="Courier New" w:eastAsia="Courier New" w:hAnsi="Courier New"/>
                <w:color w:val="94A3B8"/>
                <w:sz w:val="18"/>
                <w:szCs w:val="18"/>
              </w:rPr>
              <w:t xml:space="preserve">  setSelectedFile(file);</w:t>
            </w:r>
          </w:p>
          <w:p>
            <w:pPr>
              <w:spacing w:after="20" w:before="20"/>
            </w:pPr>
            <w:r>
              <w:rPr>
                <w:rFonts w:ascii="Courier New" w:cs="Courier New" w:eastAsia="Courier New" w:hAnsi="Courier New"/>
                <w:color w:val="94A3B8"/>
                <w:sz w:val="18"/>
                <w:szCs w:val="18"/>
              </w:rPr>
              <w:t xml:space="preserve">};</w:t>
            </w:r>
          </w:p>
          <w:p>
            <w:pPr>
              <w:spacing w:after="20" w:before="20"/>
            </w:pPr>
            <w:r>
              <w:rPr>
                <w:rFonts w:ascii="Courier New" w:cs="Courier New" w:eastAsia="Courier New" w:hAnsi="Courier New"/>
                <w:color w:val="94A3B8"/>
                <w:sz w:val="18"/>
                <w:szCs w:val="18"/>
              </w:rPr>
              <w:t xml:space="preserve"/>
            </w:r>
          </w:p>
          <w:p>
            <w:pPr>
              <w:spacing w:after="20" w:before="20"/>
            </w:pPr>
            <w:r>
              <w:rPr>
                <w:rFonts w:ascii="Courier New" w:cs="Courier New" w:eastAsia="Courier New" w:hAnsi="Courier New"/>
                <w:color w:val="94A3B8"/>
                <w:sz w:val="18"/>
                <w:szCs w:val="18"/>
              </w:rPr>
              <w:t xml:space="preserve">// ErrorAlert rendered inline, dismissible via onDismiss callback:</w:t>
            </w:r>
          </w:p>
          <w:p>
            <w:pPr>
              <w:spacing w:after="20" w:before="20"/>
            </w:pPr>
            <w:r>
              <w:rPr>
                <w:rFonts w:ascii="Courier New" w:cs="Courier New" w:eastAsia="Courier New" w:hAnsi="Courier New"/>
                <w:color w:val="94A3B8"/>
                <w:sz w:val="18"/>
                <w:szCs w:val="18"/>
              </w:rPr>
              <w:t xml:space="preserve">// {error &amp;&amp; &lt;ErrorAlert message={error} onDismiss={() =&gt; setError(null)} /&gt;}</w:t>
            </w:r>
          </w:p>
        </w:tc>
      </w:tr>
    </w:tbl>
    <w:p>
      <w:pPr>
        <w:spacing w:after="0" w:before="80"/>
      </w:pPr>
      <w:r>
        <w:t xml:space="preserve"/>
      </w:r>
    </w:p>
    <w:p>
      <w:pPr>
        <w:pStyle w:val="Heading3"/>
        <w:spacing w:after="80" w:before="240"/>
      </w:pPr>
      <w:r>
        <w:rPr>
          <w:rFonts w:ascii="Arial" w:cs="Arial" w:eastAsia="Arial" w:hAnsi="Arial"/>
          <w:b/>
          <w:bCs/>
          <w:color w:val="0F172A"/>
          <w:sz w:val="24"/>
          <w:szCs w:val="24"/>
        </w:rPr>
        <w:t xml:space="preserve">Validation Logic Order</w:t>
      </w:r>
    </w:p>
    <w:p>
      <w:pPr>
        <w:spacing w:after="80" w:before="80"/>
      </w:pPr>
      <w:r>
        <w:rPr>
          <w:rFonts w:ascii="Arial" w:cs="Arial" w:eastAsia="Arial" w:hAnsi="Arial"/>
          <w:color w:val="0F172A"/>
          <w:sz w:val="22"/>
          <w:szCs w:val="22"/>
        </w:rPr>
        <w:t xml:space="preserve">The order of checks is deliberate and important:</w:t>
      </w:r>
    </w:p>
    <w:p>
      <w:pPr>
        <w:pStyle w:val="ListParagraph"/>
        <w:numPr>
          <w:ilvl w:val="0"/>
          <w:numId w:val="3"/>
        </w:numPr>
        <w:spacing w:after="60" w:before="60"/>
      </w:pPr>
      <w:r>
        <w:rPr>
          <w:rFonts w:ascii="Arial" w:cs="Arial" w:eastAsia="Arial" w:hAnsi="Arial"/>
          <w:color w:val="0F172A"/>
          <w:sz w:val="22"/>
          <w:szCs w:val="22"/>
        </w:rPr>
        <w:t xml:space="preserve">Clear previous error — ensures stale error messages don't persist across multiple file selections</w:t>
      </w:r>
    </w:p>
    <w:p>
      <w:pPr>
        <w:pStyle w:val="ListParagraph"/>
        <w:numPr>
          <w:ilvl w:val="0"/>
          <w:numId w:val="3"/>
        </w:numPr>
        <w:spacing w:after="60" w:before="60"/>
      </w:pPr>
      <w:r>
        <w:rPr>
          <w:rFonts w:ascii="Arial" w:cs="Arial" w:eastAsia="Arial" w:hAnsi="Arial"/>
          <w:color w:val="0F172A"/>
          <w:sz w:val="22"/>
          <w:szCs w:val="22"/>
        </w:rPr>
        <w:t xml:space="preserve">Type check first — file.type is cheaper to evaluate than file.size and catches the most common mistake (dropping a non-PDF file)</w:t>
      </w:r>
    </w:p>
    <w:p>
      <w:pPr>
        <w:pStyle w:val="ListParagraph"/>
        <w:numPr>
          <w:ilvl w:val="0"/>
          <w:numId w:val="3"/>
        </w:numPr>
        <w:spacing w:after="60" w:before="60"/>
      </w:pPr>
      <w:r>
        <w:rPr>
          <w:rFonts w:ascii="Arial" w:cs="Arial" w:eastAsia="Arial" w:hAnsi="Arial"/>
          <w:color w:val="0F172A"/>
          <w:sz w:val="22"/>
          <w:szCs w:val="22"/>
        </w:rPr>
        <w:t xml:space="preserve">Size check second — only evaluated if the file is a valid PDF</w:t>
      </w:r>
    </w:p>
    <w:p>
      <w:pPr>
        <w:pStyle w:val="ListParagraph"/>
        <w:numPr>
          <w:ilvl w:val="0"/>
          <w:numId w:val="3"/>
        </w:numPr>
        <w:spacing w:after="60" w:before="60"/>
      </w:pPr>
      <w:r>
        <w:rPr>
          <w:rFonts w:ascii="Arial" w:cs="Arial" w:eastAsia="Arial" w:hAnsi="Arial"/>
          <w:color w:val="0F172A"/>
          <w:sz w:val="22"/>
          <w:szCs w:val="22"/>
        </w:rPr>
        <w:t xml:space="preserve">setSelectedFile only if both pass — the API call is downstream of setSelectedFile, so an invalid file never triggers a network request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FBF1" w:val="clear"/>
            <w:tcMar>
              <w:top w:type="dxa" w:w="140"/>
              <w:left w:type="dxa" w:w="200"/>
              <w:bottom w:type="dxa" w:w="140"/>
              <w:right w:type="dxa" w:w="200"/>
            </w:tcMar>
          </w:tcPr>
          <w:p>
            <w:pPr>
              <w:spacing w:after="0" w:before="0"/>
            </w:pPr>
            <w:r>
              <w:rPr>
                <w:rFonts w:ascii="Arial" w:cs="Arial" w:eastAsia="Arial" w:hAnsi="Arial"/>
                <w:b/>
                <w:bCs/>
                <w:color w:val="0D9488"/>
                <w:sz w:val="20"/>
                <w:szCs w:val="20"/>
              </w:rPr>
              <w:t xml:space="preserve">CONSISTENCY:  </w:t>
            </w:r>
            <w:r>
              <w:rPr>
                <w:rFonts w:ascii="Arial" w:cs="Arial" w:eastAsia="Arial" w:hAnsi="Arial"/>
                <w:color w:val="0F172A"/>
                <w:sz w:val="20"/>
                <w:szCs w:val="20"/>
              </w:rPr>
              <w:t xml:space="preserve">The 20MB limit (20 * 1024 * 1024 bytes) is identical in both backend/main.py and UploadCard.jsx. If the limit is ever changed, it must be updated in both locations.</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80"/>
              <w:left w:type="dxa" w:w="240"/>
              <w:bottom w:type="dxa" w:w="180"/>
              <w:right w:type="dxa" w:w="240"/>
            </w:tcMar>
          </w:tcPr>
          <w:p>
            <w:pPr>
              <w:spacing w:after="40" w:before="0"/>
            </w:pPr>
            <w:r>
              <w:rPr>
                <w:rFonts w:ascii="Arial" w:cs="Arial" w:eastAsia="Arial" w:hAnsi="Arial"/>
                <w:b/>
                <w:bCs/>
                <w:color w:val="CCFBF1"/>
                <w:sz w:val="14"/>
                <w:szCs w:val="14"/>
              </w:rPr>
              <w:t xml:space="preserve">05  </w:t>
            </w:r>
            <w:r>
              <w:rPr>
                <w:rFonts w:ascii="Arial" w:cs="Arial" w:eastAsia="Arial" w:hAnsi="Arial"/>
                <w:b/>
                <w:bCs/>
                <w:color w:val="FFFFFF"/>
                <w:sz w:val="30"/>
                <w:szCs w:val="30"/>
              </w:rPr>
              <w:t xml:space="preserve">Fix 3 — Network Error on Upload</w:t>
            </w:r>
          </w:p>
          <w:p>
            <w:pPr>
              <w:spacing w:after="0" w:before="0"/>
            </w:pPr>
            <w:r>
              <w:rPr>
                <w:rFonts w:ascii="Arial" w:cs="Arial" w:eastAsia="Arial" w:hAnsi="Arial"/>
                <w:i/>
                <w:iCs/>
                <w:color w:val="E2E8F0"/>
                <w:sz w:val="20"/>
                <w:szCs w:val="20"/>
              </w:rPr>
              <w:t xml:space="preserve">Diagnosing and resolving the POST /upload failure</w:t>
            </w:r>
          </w:p>
        </w:tc>
      </w:tr>
    </w:tbl>
    <w:p>
      <w:pPr>
        <w:spacing w:after="0" w:before="80"/>
      </w:pPr>
      <w:r>
        <w:t xml:space="preserve"/>
      </w:r>
    </w:p>
    <w:p>
      <w:pPr>
        <w:pStyle w:val="Heading2"/>
        <w:spacing w:after="120" w:before="320"/>
      </w:pPr>
      <w:r>
        <w:rPr>
          <w:rFonts w:ascii="Arial" w:cs="Arial" w:eastAsia="Arial" w:hAnsi="Arial"/>
          <w:b/>
          <w:bCs/>
          <w:color w:val="0D9488"/>
          <w:sz w:val="28"/>
          <w:szCs w:val="28"/>
        </w:rPr>
        <w:t xml:space="preserve">Symptom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40"/>
              <w:left w:type="dxa" w:w="200"/>
              <w:bottom w:type="dxa" w:w="140"/>
              <w:right w:type="dxa" w:w="200"/>
            </w:tcMar>
          </w:tcPr>
          <w:p>
            <w:pPr>
              <w:spacing w:after="0" w:before="0"/>
            </w:pPr>
            <w:r>
              <w:rPr>
                <w:rFonts w:ascii="Arial" w:cs="Arial" w:eastAsia="Arial" w:hAnsi="Arial"/>
                <w:b/>
                <w:bCs/>
                <w:color w:val="DC2626"/>
                <w:sz w:val="20"/>
                <w:szCs w:val="20"/>
              </w:rPr>
              <w:t xml:space="preserve">OBSERVED:  </w:t>
            </w:r>
            <w:r>
              <w:rPr>
                <w:rFonts w:ascii="Arial" w:cs="Arial" w:eastAsia="Arial" w:hAnsi="Arial"/>
                <w:color w:val="0F172A"/>
                <w:sz w:val="20"/>
                <w:szCs w:val="20"/>
              </w:rPr>
              <w:t xml:space="preserve">Dashboard showed Backend: Online (green) but immediately displayed Network Error when Upload &amp; Process PDF was clicked with a valid 2.1KB prescription.pdf.</w:t>
            </w:r>
          </w:p>
        </w:tc>
      </w:tr>
    </w:tbl>
    <w:p>
      <w:pPr>
        <w:spacing w:after="0" w:before="80"/>
      </w:pPr>
      <w:r>
        <w:t xml:space="preserve"/>
      </w:r>
    </w:p>
    <w:p>
      <w:pPr>
        <w:pStyle w:val="Heading2"/>
        <w:spacing w:after="120" w:before="320"/>
      </w:pPr>
      <w:r>
        <w:rPr>
          <w:rFonts w:ascii="Arial" w:cs="Arial" w:eastAsia="Arial" w:hAnsi="Arial"/>
          <w:b/>
          <w:bCs/>
          <w:color w:val="0D9488"/>
          <w:sz w:val="28"/>
          <w:szCs w:val="28"/>
        </w:rPr>
        <w:t xml:space="preserve">Diagnosis Process</w:t>
      </w:r>
    </w:p>
    <w:p>
      <w:pPr>
        <w:pStyle w:val="Heading3"/>
        <w:spacing w:after="80" w:before="240"/>
      </w:pPr>
      <w:r>
        <w:rPr>
          <w:rFonts w:ascii="Arial" w:cs="Arial" w:eastAsia="Arial" w:hAnsi="Arial"/>
          <w:b/>
          <w:bCs/>
          <w:color w:val="0F172A"/>
          <w:sz w:val="24"/>
          <w:szCs w:val="24"/>
        </w:rPr>
        <w:t xml:space="preserve">Step 1 — Initial Hypothesis</w:t>
      </w:r>
    </w:p>
    <w:p>
      <w:pPr>
        <w:spacing w:after="80" w:before="80"/>
      </w:pPr>
      <w:r>
        <w:rPr>
          <w:rFonts w:ascii="Arial" w:cs="Arial" w:eastAsia="Arial" w:hAnsi="Arial"/>
          <w:color w:val="0F172A"/>
          <w:sz w:val="22"/>
          <w:szCs w:val="22"/>
        </w:rPr>
        <w:t xml:space="preserve">Since the /health GET request was succeeding (backend showing online) but the POST /upload was failing, three candidates were identified:</w:t>
      </w:r>
    </w:p>
    <w:p>
      <w:pPr>
        <w:pStyle w:val="ListParagraph"/>
        <w:numPr>
          <w:ilvl w:val="0"/>
          <w:numId w:val="2"/>
        </w:numPr>
        <w:spacing w:after="60" w:before="60"/>
      </w:pPr>
      <w:r>
        <w:rPr>
          <w:rFonts w:ascii="Arial" w:cs="Arial" w:eastAsia="Arial" w:hAnsi="Arial"/>
          <w:color w:val="0F172A"/>
          <w:sz w:val="22"/>
          <w:szCs w:val="22"/>
        </w:rPr>
        <w:t xml:space="preserve">CORS preflight failing on POST with multipart/form-data (most likely)</w:t>
      </w:r>
    </w:p>
    <w:p>
      <w:pPr>
        <w:pStyle w:val="ListParagraph"/>
        <w:numPr>
          <w:ilvl w:val="0"/>
          <w:numId w:val="2"/>
        </w:numPr>
        <w:spacing w:after="60" w:before="60"/>
      </w:pPr>
      <w:r>
        <w:rPr>
          <w:rFonts w:ascii="Arial" w:cs="Arial" w:eastAsia="Arial" w:hAnsi="Arial"/>
          <w:color w:val="0F172A"/>
          <w:sz w:val="22"/>
          <w:szCs w:val="22"/>
        </w:rPr>
        <w:t xml:space="preserve">Axios baseURL pointing to wrong port or path</w:t>
      </w:r>
    </w:p>
    <w:p>
      <w:pPr>
        <w:pStyle w:val="ListParagraph"/>
        <w:numPr>
          <w:ilvl w:val="0"/>
          <w:numId w:val="2"/>
        </w:numPr>
        <w:spacing w:after="60" w:before="60"/>
      </w:pPr>
      <w:r>
        <w:rPr>
          <w:rFonts w:ascii="Arial" w:cs="Arial" w:eastAsia="Arial" w:hAnsi="Arial"/>
          <w:color w:val="0F172A"/>
          <w:sz w:val="22"/>
          <w:szCs w:val="22"/>
        </w:rPr>
        <w:t xml:space="preserve">Backend crashed after health check was cached</w:t>
      </w:r>
    </w:p>
    <w:p>
      <w:pPr>
        <w:spacing w:after="0" w:before="80"/>
      </w:pPr>
      <w:r>
        <w:t xml:space="preserve"/>
      </w:r>
    </w:p>
    <w:p>
      <w:pPr>
        <w:pStyle w:val="Heading3"/>
        <w:spacing w:after="80" w:before="240"/>
      </w:pPr>
      <w:r>
        <w:rPr>
          <w:rFonts w:ascii="Arial" w:cs="Arial" w:eastAsia="Arial" w:hAnsi="Arial"/>
          <w:b/>
          <w:bCs/>
          <w:color w:val="0F172A"/>
          <w:sz w:val="24"/>
          <w:szCs w:val="24"/>
        </w:rPr>
        <w:t xml:space="preserve">Step 2 — DevTools Network Tab Analysis</w:t>
      </w:r>
    </w:p>
    <w:p>
      <w:pPr>
        <w:spacing w:after="80" w:before="80"/>
      </w:pPr>
      <w:r>
        <w:rPr>
          <w:rFonts w:ascii="Arial" w:cs="Arial" w:eastAsia="Arial" w:hAnsi="Arial"/>
          <w:color w:val="0F172A"/>
          <w:sz w:val="22"/>
          <w:szCs w:val="22"/>
        </w:rPr>
        <w:t xml:space="preserve">DevTools Network tab inspection revealed a critical finding: only 1 request visible — a Google Analytics ping at status 200. The /upload POST request was completely absent from the network log.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40"/>
              <w:left w:type="dxa" w:w="200"/>
              <w:bottom w:type="dxa" w:w="140"/>
              <w:right w:type="dxa" w:w="200"/>
            </w:tcMar>
          </w:tcPr>
          <w:p>
            <w:pPr>
              <w:spacing w:after="0" w:before="0"/>
            </w:pPr>
            <w:r>
              <w:rPr>
                <w:rFonts w:ascii="Arial" w:cs="Arial" w:eastAsia="Arial" w:hAnsi="Arial"/>
                <w:b/>
                <w:bCs/>
                <w:color w:val="D97706"/>
                <w:sz w:val="20"/>
                <w:szCs w:val="20"/>
              </w:rPr>
              <w:t xml:space="preserve">KEY INSIGHT:  </w:t>
            </w:r>
            <w:r>
              <w:rPr>
                <w:rFonts w:ascii="Arial" w:cs="Arial" w:eastAsia="Arial" w:hAnsi="Arial"/>
                <w:color w:val="0F172A"/>
                <w:sz w:val="20"/>
                <w:szCs w:val="20"/>
              </w:rPr>
              <w:t xml:space="preserve">If the network request is not visible in DevTools at all, the error is thrown before Axios sends the request — meaning it is a JavaScript-level error, not a server-side error.</w:t>
            </w:r>
          </w:p>
        </w:tc>
      </w:tr>
    </w:tbl>
    <w:p>
      <w:pPr>
        <w:spacing w:after="0" w:before="80"/>
      </w:pPr>
      <w:r>
        <w:t xml:space="preserve"/>
      </w:r>
    </w:p>
    <w:p>
      <w:pPr>
        <w:pStyle w:val="Heading3"/>
        <w:spacing w:after="80" w:before="240"/>
      </w:pPr>
      <w:r>
        <w:rPr>
          <w:rFonts w:ascii="Arial" w:cs="Arial" w:eastAsia="Arial" w:hAnsi="Arial"/>
          <w:b/>
          <w:bCs/>
          <w:color w:val="0F172A"/>
          <w:sz w:val="24"/>
          <w:szCs w:val="24"/>
        </w:rPr>
        <w:t xml:space="preserve">Step 3 — Root Cause Confirmed</w:t>
      </w:r>
    </w:p>
    <w:p>
      <w:pPr>
        <w:spacing w:after="80" w:before="80"/>
      </w:pPr>
      <w:r>
        <w:rPr>
          <w:rFonts w:ascii="Arial" w:cs="Arial" w:eastAsia="Arial" w:hAnsi="Arial"/>
          <w:color w:val="0F172A"/>
          <w:sz w:val="22"/>
          <w:szCs w:val="22"/>
        </w:rPr>
        <w:t xml:space="preserve">The absence of the upload request in the network log confirmed the error was originating inside the frontend JavaScript itself — Axios was throwing a network-level exception (ERR_CONNECTION_REFUSED or similar) because the backend was not running at the time the button was clicked.</w:t>
      </w:r>
    </w:p>
    <w:p>
      <w:pPr>
        <w:spacing w:after="0" w:before="80"/>
      </w:pPr>
      <w:r>
        <w:t xml:space="preserve"/>
      </w:r>
    </w:p>
    <w:p>
      <w:pPr>
        <w:pStyle w:val="Heading2"/>
        <w:spacing w:after="120" w:before="320"/>
      </w:pPr>
      <w:r>
        <w:rPr>
          <w:rFonts w:ascii="Arial" w:cs="Arial" w:eastAsia="Arial" w:hAnsi="Arial"/>
          <w:b/>
          <w:bCs/>
          <w:color w:val="0D9488"/>
          <w:sz w:val="28"/>
          <w:szCs w:val="28"/>
        </w:rPr>
        <w:t xml:space="preserve">Resolution</w:t>
      </w:r>
    </w:p>
    <w:p>
      <w:pPr>
        <w:spacing w:after="80" w:before="80"/>
      </w:pPr>
      <w:r>
        <w:rPr>
          <w:rFonts w:ascii="Arial" w:cs="Arial" w:eastAsia="Arial" w:hAnsi="Arial"/>
          <w:color w:val="0F172A"/>
          <w:sz w:val="22"/>
          <w:szCs w:val="22"/>
        </w:rPr>
        <w:t xml:space="preserve">The backend had stopped running between the time the health check passed and the upload was attempted. Resolution steps:</w:t>
      </w:r>
    </w:p>
    <w:p>
      <w:pPr>
        <w:pStyle w:val="ListParagraph"/>
        <w:numPr>
          <w:ilvl w:val="0"/>
          <w:numId w:val="3"/>
        </w:numPr>
        <w:spacing w:after="60" w:before="60"/>
      </w:pPr>
      <w:r>
        <w:rPr>
          <w:rFonts w:ascii="Arial" w:cs="Arial" w:eastAsia="Arial" w:hAnsi="Arial"/>
          <w:color w:val="0F172A"/>
          <w:sz w:val="22"/>
          <w:szCs w:val="22"/>
        </w:rPr>
        <w:t xml:space="preserve">Verified backend was not running: http://localhost:8000/docs did not load</w:t>
      </w:r>
    </w:p>
    <w:p>
      <w:pPr>
        <w:pStyle w:val="ListParagraph"/>
        <w:numPr>
          <w:ilvl w:val="0"/>
          <w:numId w:val="3"/>
        </w:numPr>
        <w:spacing w:after="60" w:before="60"/>
      </w:pPr>
      <w:r>
        <w:rPr>
          <w:rFonts w:ascii="Arial" w:cs="Arial" w:eastAsia="Arial" w:hAnsi="Arial"/>
          <w:color w:val="0F172A"/>
          <w:sz w:val="22"/>
          <w:szCs w:val="22"/>
        </w:rPr>
        <w:t xml:space="preserve">Restarted backend: cd backend → .\venv\Scripts\activate → uvicorn main:app --reload</w:t>
      </w:r>
    </w:p>
    <w:p>
      <w:pPr>
        <w:pStyle w:val="ListParagraph"/>
        <w:numPr>
          <w:ilvl w:val="0"/>
          <w:numId w:val="3"/>
        </w:numPr>
        <w:spacing w:after="60" w:before="60"/>
      </w:pPr>
      <w:r>
        <w:rPr>
          <w:rFonts w:ascii="Arial" w:cs="Arial" w:eastAsia="Arial" w:hAnsi="Arial"/>
          <w:color w:val="0F172A"/>
          <w:sz w:val="22"/>
          <w:szCs w:val="22"/>
        </w:rPr>
        <w:t xml:space="preserve">Confirmed /health returned {"status": "ok"}</w:t>
      </w:r>
    </w:p>
    <w:p>
      <w:pPr>
        <w:pStyle w:val="ListParagraph"/>
        <w:numPr>
          <w:ilvl w:val="0"/>
          <w:numId w:val="3"/>
        </w:numPr>
        <w:spacing w:after="60" w:before="60"/>
      </w:pPr>
      <w:r>
        <w:rPr>
          <w:rFonts w:ascii="Arial" w:cs="Arial" w:eastAsia="Arial" w:hAnsi="Arial"/>
          <w:color w:val="0F172A"/>
          <w:sz w:val="22"/>
          <w:szCs w:val="22"/>
        </w:rPr>
        <w:t xml:space="preserve">Re-tested upload — succeeded with chunk_count &gt; 0</w:t>
      </w:r>
    </w:p>
    <w:p>
      <w:pPr>
        <w:spacing w:after="0" w:before="80"/>
      </w:pPr>
      <w:r>
        <w:t xml:space="preserve"/>
      </w:r>
    </w:p>
    <w:p>
      <w:pPr>
        <w:pStyle w:val="Heading2"/>
        <w:spacing w:after="120" w:before="320"/>
      </w:pPr>
      <w:r>
        <w:rPr>
          <w:rFonts w:ascii="Arial" w:cs="Arial" w:eastAsia="Arial" w:hAnsi="Arial"/>
          <w:b/>
          <w:bCs/>
          <w:color w:val="0D9488"/>
          <w:sz w:val="28"/>
          <w:szCs w:val="28"/>
        </w:rPr>
        <w:t xml:space="preserve">Permanent Prevention</w:t>
      </w:r>
    </w:p>
    <w:p>
      <w:pPr>
        <w:spacing w:after="80" w:before="80"/>
      </w:pPr>
      <w:r>
        <w:rPr>
          <w:rFonts w:ascii="Arial" w:cs="Arial" w:eastAsia="Arial" w:hAnsi="Arial"/>
          <w:color w:val="0F172A"/>
          <w:sz w:val="22"/>
          <w:szCs w:val="22"/>
        </w:rPr>
        <w:t xml:space="preserve">To prevent this confusion in future sessions, the following improvements were noted:</w:t>
      </w:r>
    </w:p>
    <w:p>
      <w:pPr>
        <w:pStyle w:val="ListParagraph"/>
        <w:numPr>
          <w:ilvl w:val="0"/>
          <w:numId w:val="2"/>
        </w:numPr>
        <w:spacing w:after="60" w:before="60"/>
      </w:pPr>
      <w:r>
        <w:rPr>
          <w:rFonts w:ascii="Arial" w:cs="Arial" w:eastAsia="Arial" w:hAnsi="Arial"/>
          <w:color w:val="0F172A"/>
          <w:sz w:val="22"/>
          <w:szCs w:val="22"/>
        </w:rPr>
        <w:t xml:space="preserve">The health check in Dashboard.jsx should poll every 30 seconds, not just on page load, so stale online/offline status is caught immediately</w:t>
      </w:r>
    </w:p>
    <w:p>
      <w:pPr>
        <w:pStyle w:val="ListParagraph"/>
        <w:numPr>
          <w:ilvl w:val="0"/>
          <w:numId w:val="2"/>
        </w:numPr>
        <w:spacing w:after="60" w:before="60"/>
      </w:pPr>
      <w:r>
        <w:rPr>
          <w:rFonts w:ascii="Arial" w:cs="Arial" w:eastAsia="Arial" w:hAnsi="Arial"/>
          <w:color w:val="0F172A"/>
          <w:sz w:val="22"/>
          <w:szCs w:val="22"/>
        </w:rPr>
        <w:t xml:space="preserve">The error message shown to users should be more specific: 'Cannot connect to backend at localhost:8000' rather than the generic 'Network Error'</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80"/>
              <w:left w:type="dxa" w:w="240"/>
              <w:bottom w:type="dxa" w:w="180"/>
              <w:right w:type="dxa" w:w="240"/>
            </w:tcMar>
          </w:tcPr>
          <w:p>
            <w:pPr>
              <w:spacing w:after="40" w:before="0"/>
            </w:pPr>
            <w:r>
              <w:rPr>
                <w:rFonts w:ascii="Arial" w:cs="Arial" w:eastAsia="Arial" w:hAnsi="Arial"/>
                <w:b/>
                <w:bCs/>
                <w:color w:val="CCFBF1"/>
                <w:sz w:val="14"/>
                <w:szCs w:val="14"/>
              </w:rPr>
              <w:t xml:space="preserve">06  </w:t>
            </w:r>
            <w:r>
              <w:rPr>
                <w:rFonts w:ascii="Arial" w:cs="Arial" w:eastAsia="Arial" w:hAnsi="Arial"/>
                <w:b/>
                <w:bCs/>
                <w:color w:val="FFFFFF"/>
                <w:sz w:val="30"/>
                <w:szCs w:val="30"/>
              </w:rPr>
              <w:t xml:space="preserve">Fix 4 — Sidebar Layout Gap</w:t>
            </w:r>
          </w:p>
          <w:p>
            <w:pPr>
              <w:spacing w:after="0" w:before="0"/>
            </w:pPr>
            <w:r>
              <w:rPr>
                <w:rFonts w:ascii="Arial" w:cs="Arial" w:eastAsia="Arial" w:hAnsi="Arial"/>
                <w:i/>
                <w:iCs/>
                <w:color w:val="E2E8F0"/>
                <w:sz w:val="20"/>
                <w:szCs w:val="20"/>
              </w:rPr>
              <w:t xml:space="preserve">Removing the visual gap between sidebar and main content</w:t>
            </w:r>
          </w:p>
        </w:tc>
      </w:tr>
    </w:tbl>
    <w:p>
      <w:pPr>
        <w:spacing w:after="0" w:before="80"/>
      </w:pPr>
      <w:r>
        <w:t xml:space="preserve"/>
      </w:r>
    </w:p>
    <w:p>
      <w:pPr>
        <w:pStyle w:val="Heading2"/>
        <w:spacing w:after="120" w:before="320"/>
      </w:pPr>
      <w:r>
        <w:rPr>
          <w:rFonts w:ascii="Arial" w:cs="Arial" w:eastAsia="Arial" w:hAnsi="Arial"/>
          <w:b/>
          <w:bCs/>
          <w:color w:val="0D9488"/>
          <w:sz w:val="28"/>
          <w:szCs w:val="28"/>
        </w:rPr>
        <w:t xml:space="preserve">Symptom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40"/>
              <w:left w:type="dxa" w:w="200"/>
              <w:bottom w:type="dxa" w:w="140"/>
              <w:right w:type="dxa" w:w="200"/>
            </w:tcMar>
          </w:tcPr>
          <w:p>
            <w:pPr>
              <w:spacing w:after="0" w:before="0"/>
            </w:pPr>
            <w:r>
              <w:rPr>
                <w:rFonts w:ascii="Arial" w:cs="Arial" w:eastAsia="Arial" w:hAnsi="Arial"/>
                <w:b/>
                <w:bCs/>
                <w:color w:val="DC2626"/>
                <w:sz w:val="20"/>
                <w:szCs w:val="20"/>
              </w:rPr>
              <w:t xml:space="preserve">OBSERVED:  </w:t>
            </w:r>
            <w:r>
              <w:rPr>
                <w:rFonts w:ascii="Arial" w:cs="Arial" w:eastAsia="Arial" w:hAnsi="Arial"/>
                <w:color w:val="0F172A"/>
                <w:sz w:val="20"/>
                <w:szCs w:val="20"/>
              </w:rPr>
              <w:t xml:space="preserve">A visible white/dark gap existed between the right edge of the left navigation sidebar and the left edge of the main content area on all pages (Dashboard, Chat Assistant, Medical Summary, Evidence Viewer).</w:t>
            </w:r>
          </w:p>
        </w:tc>
      </w:tr>
    </w:tbl>
    <w:p>
      <w:pPr>
        <w:spacing w:after="0" w:before="80"/>
      </w:pPr>
      <w:r>
        <w:t xml:space="preserve"/>
      </w:r>
    </w:p>
    <w:p>
      <w:pPr>
        <w:pStyle w:val="Heading2"/>
        <w:spacing w:after="120" w:before="320"/>
      </w:pPr>
      <w:r>
        <w:rPr>
          <w:rFonts w:ascii="Arial" w:cs="Arial" w:eastAsia="Arial" w:hAnsi="Arial"/>
          <w:b/>
          <w:bCs/>
          <w:color w:val="0D9488"/>
          <w:sz w:val="28"/>
          <w:szCs w:val="28"/>
        </w:rPr>
        <w:t xml:space="preserve">Root Cause Analysis</w:t>
      </w:r>
    </w:p>
    <w:p>
      <w:pPr>
        <w:spacing w:after="80" w:before="80"/>
      </w:pPr>
      <w:r>
        <w:rPr>
          <w:rFonts w:ascii="Arial" w:cs="Arial" w:eastAsia="Arial" w:hAnsi="Arial"/>
          <w:color w:val="0F172A"/>
          <w:sz w:val="22"/>
          <w:szCs w:val="22"/>
        </w:rPr>
        <w:t xml:space="preserve">The gap was caused by a mismatch between how the sidebar was positioned and how the main content area was offset. Two common causes of this pattern:</w:t>
      </w:r>
    </w:p>
    <w:p>
      <w:pPr>
        <w:pStyle w:val="ListParagraph"/>
        <w:numPr>
          <w:ilvl w:val="0"/>
          <w:numId w:val="2"/>
        </w:numPr>
        <w:spacing w:after="60" w:before="60"/>
      </w:pPr>
      <w:r>
        <w:rPr>
          <w:rFonts w:ascii="Arial" w:cs="Arial" w:eastAsia="Arial" w:hAnsi="Arial"/>
          <w:color w:val="0F172A"/>
          <w:sz w:val="22"/>
          <w:szCs w:val="22"/>
        </w:rPr>
        <w:t xml:space="default"/>
      </w:r>
    </w:p>
    <w:p>
      <w:pPr>
        <w:pStyle w:val="ListParagraph"/>
        <w:numPr>
          <w:ilvl w:val="0"/>
          <w:numId w:val="2"/>
        </w:numPr>
        <w:spacing w:after="60" w:before="60"/>
      </w:pPr>
      <w:r>
        <w:rPr>
          <w:rFonts w:ascii="Arial" w:cs="Arial" w:eastAsia="Arial" w:hAnsi="Arial"/>
          <w:color w:val="0F172A"/>
          <w:sz w:val="22"/>
          <w:szCs w:val="22"/>
        </w:rPr>
        <w:t xml:space="default"/>
      </w:r>
    </w:p>
    <w:p>
      <w:pPr>
        <w:spacing w:after="0" w:before="80"/>
      </w:pPr>
      <w:r>
        <w:t xml:space="preserve"/>
      </w:r>
    </w:p>
    <w:p>
      <w:pPr>
        <w:pStyle w:val="Heading2"/>
        <w:spacing w:after="120" w:before="320"/>
      </w:pPr>
      <w:r>
        <w:rPr>
          <w:rFonts w:ascii="Arial" w:cs="Arial" w:eastAsia="Arial" w:hAnsi="Arial"/>
          <w:b/>
          <w:bCs/>
          <w:color w:val="0D9488"/>
          <w:sz w:val="28"/>
          <w:szCs w:val="28"/>
        </w:rPr>
        <w:t xml:space="preserve">Fix Applied — MainLayout.jsx</w:t>
      </w:r>
    </w:p>
    <w:p>
      <w:pPr>
        <w:pStyle w:val="Heading3"/>
        <w:spacing w:after="80" w:before="240"/>
      </w:pPr>
      <w:r>
        <w:rPr>
          <w:rFonts w:ascii="Arial" w:cs="Arial" w:eastAsia="Arial" w:hAnsi="Arial"/>
          <w:b/>
          <w:bCs/>
          <w:color w:val="0F172A"/>
          <w:sz w:val="24"/>
          <w:szCs w:val="24"/>
        </w:rPr>
        <w:t xml:space="preserve">Correct Layout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after="20" w:before="20"/>
            </w:pPr>
            <w:r>
              <w:rPr>
                <w:rFonts w:ascii="Courier New" w:cs="Courier New" w:eastAsia="Courier New" w:hAnsi="Courier New"/>
                <w:color w:val="94A3B8"/>
                <w:sz w:val="18"/>
                <w:szCs w:val="18"/>
              </w:rPr>
              <w:t xml:space="preserve">// frontend/src/layouts/MainLayout.jsx — AFTER fix</w:t>
            </w:r>
          </w:p>
          <w:p>
            <w:pPr>
              <w:spacing w:after="20" w:before="20"/>
            </w:pPr>
            <w:r>
              <w:rPr>
                <w:rFonts w:ascii="Courier New" w:cs="Courier New" w:eastAsia="Courier New" w:hAnsi="Courier New"/>
                <w:color w:val="94A3B8"/>
                <w:sz w:val="18"/>
                <w:szCs w:val="18"/>
              </w:rPr>
              <w:t xml:space="preserve"/>
            </w:r>
          </w:p>
          <w:p>
            <w:pPr>
              <w:spacing w:after="20" w:before="20"/>
            </w:pPr>
            <w:r>
              <w:rPr>
                <w:rFonts w:ascii="Courier New" w:cs="Courier New" w:eastAsia="Courier New" w:hAnsi="Courier New"/>
                <w:color w:val="94A3B8"/>
                <w:sz w:val="18"/>
                <w:szCs w:val="18"/>
              </w:rPr>
              <w:t xml:space="preserve">// Outer wrapper: flex container, no gap</w:t>
            </w:r>
          </w:p>
          <w:p>
            <w:pPr>
              <w:spacing w:after="20" w:before="20"/>
            </w:pPr>
            <w:r>
              <w:rPr>
                <w:rFonts w:ascii="Courier New" w:cs="Courier New" w:eastAsia="Courier New" w:hAnsi="Courier New"/>
                <w:color w:val="94A3B8"/>
                <w:sz w:val="18"/>
                <w:szCs w:val="18"/>
              </w:rPr>
              <w:t xml:space="preserve">&lt;div className="flex h-screen overflow-hidden"&gt;</w:t>
            </w:r>
          </w:p>
          <w:p>
            <w:pPr>
              <w:spacing w:after="20" w:before="20"/>
            </w:pPr>
            <w:r>
              <w:rPr>
                <w:rFonts w:ascii="Courier New" w:cs="Courier New" w:eastAsia="Courier New" w:hAnsi="Courier New"/>
                <w:color w:val="94A3B8"/>
                <w:sz w:val="18"/>
                <w:szCs w:val="18"/>
              </w:rPr>
              <w:t xml:space="preserve"/>
            </w:r>
          </w:p>
          <w:p>
            <w:pPr>
              <w:spacing w:after="20" w:before="20"/>
            </w:pPr>
            <w:r>
              <w:rPr>
                <w:rFonts w:ascii="Courier New" w:cs="Courier New" w:eastAsia="Courier New" w:hAnsi="Courier New"/>
                <w:color w:val="94A3B8"/>
                <w:sz w:val="18"/>
                <w:szCs w:val="18"/>
              </w:rPr>
              <w:t xml:space="preserve">  // Sidebar: fixed width, no right margin</w:t>
            </w:r>
          </w:p>
          <w:p>
            <w:pPr>
              <w:spacing w:after="20" w:before="20"/>
            </w:pPr>
            <w:r>
              <w:rPr>
                <w:rFonts w:ascii="Courier New" w:cs="Courier New" w:eastAsia="Courier New" w:hAnsi="Courier New"/>
                <w:color w:val="94A3B8"/>
                <w:sz w:val="18"/>
                <w:szCs w:val="18"/>
              </w:rPr>
              <w:t xml:space="preserve">  &lt;div className="w-64 flex-shrink-0 ..."&gt;</w:t>
            </w:r>
          </w:p>
          <w:p>
            <w:pPr>
              <w:spacing w:after="20" w:before="20"/>
            </w:pPr>
            <w:r>
              <w:rPr>
                <w:rFonts w:ascii="Courier New" w:cs="Courier New" w:eastAsia="Courier New" w:hAnsi="Courier New"/>
                <w:color w:val="94A3B8"/>
                <w:sz w:val="18"/>
                <w:szCs w:val="18"/>
              </w:rPr>
              <w:t xml:space="preserve">    {/* navigation content */}</w:t>
            </w:r>
          </w:p>
          <w:p>
            <w:pPr>
              <w:spacing w:after="20" w:before="20"/>
            </w:pPr>
            <w:r>
              <w:rPr>
                <w:rFonts w:ascii="Courier New" w:cs="Courier New" w:eastAsia="Courier New" w:hAnsi="Courier New"/>
                <w:color w:val="94A3B8"/>
                <w:sz w:val="18"/>
                <w:szCs w:val="18"/>
              </w:rPr>
              <w:t xml:space="preserve">  &lt;/div&gt;</w:t>
            </w:r>
          </w:p>
          <w:p>
            <w:pPr>
              <w:spacing w:after="20" w:before="20"/>
            </w:pPr>
            <w:r>
              <w:rPr>
                <w:rFonts w:ascii="Courier New" w:cs="Courier New" w:eastAsia="Courier New" w:hAnsi="Courier New"/>
                <w:color w:val="94A3B8"/>
                <w:sz w:val="18"/>
                <w:szCs w:val="18"/>
              </w:rPr>
              <w:t xml:space="preserve"/>
            </w:r>
          </w:p>
          <w:p>
            <w:pPr>
              <w:spacing w:after="20" w:before="20"/>
            </w:pPr>
            <w:r>
              <w:rPr>
                <w:rFonts w:ascii="Courier New" w:cs="Courier New" w:eastAsia="Courier New" w:hAnsi="Courier New"/>
                <w:color w:val="94A3B8"/>
                <w:sz w:val="18"/>
                <w:szCs w:val="18"/>
              </w:rPr>
              <w:t xml:space="preserve">  // Main content: flex-1 fills remaining space</w:t>
            </w:r>
          </w:p>
          <w:p>
            <w:pPr>
              <w:spacing w:after="20" w:before="20"/>
            </w:pPr>
            <w:r>
              <w:rPr>
                <w:rFonts w:ascii="Courier New" w:cs="Courier New" w:eastAsia="Courier New" w:hAnsi="Courier New"/>
                <w:color w:val="94A3B8"/>
                <w:sz w:val="18"/>
                <w:szCs w:val="18"/>
              </w:rPr>
              <w:t xml:space="preserve">  &lt;main className="flex-1 overflow-auto ..."&gt;</w:t>
            </w:r>
          </w:p>
          <w:p>
            <w:pPr>
              <w:spacing w:after="20" w:before="20"/>
            </w:pPr>
            <w:r>
              <w:rPr>
                <w:rFonts w:ascii="Courier New" w:cs="Courier New" w:eastAsia="Courier New" w:hAnsi="Courier New"/>
                <w:color w:val="94A3B8"/>
                <w:sz w:val="18"/>
                <w:szCs w:val="18"/>
              </w:rPr>
              <w:t xml:space="preserve">    {children}</w:t>
            </w:r>
          </w:p>
          <w:p>
            <w:pPr>
              <w:spacing w:after="20" w:before="20"/>
            </w:pPr>
            <w:r>
              <w:rPr>
                <w:rFonts w:ascii="Courier New" w:cs="Courier New" w:eastAsia="Courier New" w:hAnsi="Courier New"/>
                <w:color w:val="94A3B8"/>
                <w:sz w:val="18"/>
                <w:szCs w:val="18"/>
              </w:rPr>
              <w:t xml:space="preserve">  &lt;/main&gt;</w:t>
            </w:r>
          </w:p>
          <w:p>
            <w:pPr>
              <w:spacing w:after="20" w:before="20"/>
            </w:pPr>
            <w:r>
              <w:rPr>
                <w:rFonts w:ascii="Courier New" w:cs="Courier New" w:eastAsia="Courier New" w:hAnsi="Courier New"/>
                <w:color w:val="94A3B8"/>
                <w:sz w:val="18"/>
                <w:szCs w:val="18"/>
              </w:rPr>
              <w:t xml:space="preserve"/>
            </w:r>
          </w:p>
          <w:p>
            <w:pPr>
              <w:spacing w:after="20" w:before="20"/>
            </w:pPr>
            <w:r>
              <w:rPr>
                <w:rFonts w:ascii="Courier New" w:cs="Courier New" w:eastAsia="Courier New" w:hAnsi="Courier New"/>
                <w:color w:val="94A3B8"/>
                <w:sz w:val="18"/>
                <w:szCs w:val="18"/>
              </w:rPr>
              <w:t xml:space="preserve">&lt;/div&gt;</w:t>
            </w:r>
          </w:p>
          <w:p>
            <w:pPr>
              <w:spacing w:after="20" w:before="20"/>
            </w:pPr>
            <w:r>
              <w:rPr>
                <w:rFonts w:ascii="Courier New" w:cs="Courier New" w:eastAsia="Courier New" w:hAnsi="Courier New"/>
                <w:color w:val="94A3B8"/>
                <w:sz w:val="18"/>
                <w:szCs w:val="18"/>
              </w:rPr>
              <w:t xml:space="preserve"/>
            </w:r>
          </w:p>
          <w:p>
            <w:pPr>
              <w:spacing w:after="20" w:before="20"/>
            </w:pPr>
            <w:r>
              <w:rPr>
                <w:rFonts w:ascii="Courier New" w:cs="Courier New" w:eastAsia="Courier New" w:hAnsi="Courier New"/>
                <w:color w:val="94A3B8"/>
                <w:sz w:val="18"/>
                <w:szCs w:val="18"/>
              </w:rPr>
              <w:t xml:space="preserve">// Rules applied:</w:t>
            </w:r>
          </w:p>
          <w:p>
            <w:pPr>
              <w:spacing w:after="20" w:before="20"/>
            </w:pPr>
            <w:r>
              <w:rPr>
                <w:rFonts w:ascii="Courier New" w:cs="Courier New" w:eastAsia="Courier New" w:hAnsi="Courier New"/>
                <w:color w:val="94A3B8"/>
                <w:sz w:val="18"/>
                <w:szCs w:val="18"/>
              </w:rPr>
              <w:t xml:space="preserve">// 1. Outer wrapper: flex h-screen overflow-hidden — no gap-* or space-x-*</w:t>
            </w:r>
          </w:p>
          <w:p>
            <w:pPr>
              <w:spacing w:after="20" w:before="20"/>
            </w:pPr>
            <w:r>
              <w:rPr>
                <w:rFonts w:ascii="Courier New" w:cs="Courier New" w:eastAsia="Courier New" w:hAnsi="Courier New"/>
                <w:color w:val="94A3B8"/>
                <w:sz w:val="18"/>
                <w:szCs w:val="18"/>
              </w:rPr>
              <w:t xml:space="preserve">// 2. Sidebar: w-64 flex-shrink-0 — no mr-* or border-right gap</w:t>
            </w:r>
          </w:p>
          <w:p>
            <w:pPr>
              <w:spacing w:after="20" w:before="20"/>
            </w:pPr>
            <w:r>
              <w:rPr>
                <w:rFonts w:ascii="Courier New" w:cs="Courier New" w:eastAsia="Courier New" w:hAnsi="Courier New"/>
                <w:color w:val="94A3B8"/>
                <w:sz w:val="18"/>
                <w:szCs w:val="18"/>
              </w:rPr>
              <w:t xml:space="preserve">// 3. Main: flex-1 overflow-auto — no ml-* (sidebar is a flex sibling, not fixed)</w:t>
            </w:r>
          </w:p>
          <w:p>
            <w:pPr>
              <w:spacing w:after="20" w:before="20"/>
            </w:pPr>
            <w:r>
              <w:rPr>
                <w:rFonts w:ascii="Courier New" w:cs="Courier New" w:eastAsia="Courier New" w:hAnsi="Courier New"/>
                <w:color w:val="94A3B8"/>
                <w:sz w:val="18"/>
                <w:szCs w:val="18"/>
              </w:rPr>
              <w:t xml:space="preserve">// 4. Sidebar right edge and content left edge are now flush at zero gap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FBF1" w:val="clear"/>
            <w:tcMar>
              <w:top w:type="dxa" w:w="140"/>
              <w:left w:type="dxa" w:w="200"/>
              <w:bottom w:type="dxa" w:w="140"/>
              <w:right w:type="dxa" w:w="200"/>
            </w:tcMar>
          </w:tcPr>
          <w:p>
            <w:pPr>
              <w:spacing w:after="0" w:before="0"/>
            </w:pPr>
            <w:r>
              <w:rPr>
                <w:rFonts w:ascii="Arial" w:cs="Arial" w:eastAsia="Arial" w:hAnsi="Arial"/>
                <w:b/>
                <w:bCs/>
                <w:color w:val="0D9488"/>
                <w:sz w:val="20"/>
                <w:szCs w:val="20"/>
              </w:rPr>
              <w:t xml:space="preserve">RULE:  </w:t>
            </w:r>
            <w:r>
              <w:rPr>
                <w:rFonts w:ascii="Arial" w:cs="Arial" w:eastAsia="Arial" w:hAnsi="Arial"/>
                <w:color w:val="0F172A"/>
                <w:sz w:val="20"/>
                <w:szCs w:val="20"/>
              </w:rPr>
              <w:t xml:space="preserve">ml-* on the main content div is only needed when the sidebar uses position:fixed. When sidebar and main are flex siblings, flex-1 on the main content automatically fills all remaining space with zero gap.</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80"/>
              <w:left w:type="dxa" w:w="240"/>
              <w:bottom w:type="dxa" w:w="180"/>
              <w:right w:type="dxa" w:w="240"/>
            </w:tcMar>
          </w:tcPr>
          <w:p>
            <w:pPr>
              <w:spacing w:after="40" w:before="0"/>
            </w:pPr>
            <w:r>
              <w:rPr>
                <w:rFonts w:ascii="Arial" w:cs="Arial" w:eastAsia="Arial" w:hAnsi="Arial"/>
                <w:b/>
                <w:bCs/>
                <w:color w:val="CCFBF1"/>
                <w:sz w:val="14"/>
                <w:szCs w:val="14"/>
              </w:rPr>
              <w:t xml:space="preserve">07  </w:t>
            </w:r>
            <w:r>
              <w:rPr>
                <w:rFonts w:ascii="Arial" w:cs="Arial" w:eastAsia="Arial" w:hAnsi="Arial"/>
                <w:b/>
                <w:bCs/>
                <w:color w:val="FFFFFF"/>
                <w:sz w:val="30"/>
                <w:szCs w:val="30"/>
              </w:rPr>
              <w:t xml:space="preserve">Complete Risk Register</w:t>
            </w:r>
          </w:p>
          <w:p>
            <w:pPr>
              <w:spacing w:after="0" w:before="0"/>
            </w:pPr>
            <w:r>
              <w:rPr>
                <w:rFonts w:ascii="Arial" w:cs="Arial" w:eastAsia="Arial" w:hAnsi="Arial"/>
                <w:i/>
                <w:iCs/>
                <w:color w:val="E2E8F0"/>
                <w:sz w:val="20"/>
                <w:szCs w:val="20"/>
              </w:rPr>
              <w:t xml:space="preserve">All 12 risks from ANTIGRAVITY_MASTER_PROMPT.md — final status</w:t>
            </w:r>
          </w:p>
        </w:tc>
      </w:tr>
    </w:tbl>
    <w:p>
      <w:pPr>
        <w:spacing w:after="0" w:before="80"/>
      </w:pPr>
      <w:r>
        <w:t xml:space="preserve"/>
      </w:r>
    </w:p>
    <w:p>
      <w:pPr>
        <w:spacing w:after="80" w:before="80"/>
      </w:pPr>
      <w:r>
        <w:rPr>
          <w:rFonts w:ascii="Arial" w:cs="Arial" w:eastAsia="Arial" w:hAnsi="Arial"/>
          <w:color w:val="0F172A"/>
          <w:sz w:val="22"/>
          <w:szCs w:val="22"/>
        </w:rPr>
        <w:t xml:space="preserve">The master prompt defined 12 risks in PART 0. All 12 have been mitigated. The table below shows the final status of every risk after the post-integration debugging phase.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1200"/>
        <w:gridCol w:w="2960"/>
      </w:tblGrid>
      <w:tr>
        <w:trPr>
          <w:tblHeader/>
        </w:trPr>
        <w:tc>
          <w:tcPr>
            <w:tcW w:type="dxa" w:w="120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pPr>
              <w:spacing w:after="0" w:before="0"/>
            </w:pPr>
            <w:r>
              <w:rPr>
                <w:rFonts w:ascii="Arial" w:cs="Arial" w:eastAsia="Arial" w:hAnsi="Arial"/>
                <w:b/>
                <w:bCs/>
                <w:color w:val="FFFFFF"/>
                <w:sz w:val="18"/>
                <w:szCs w:val="18"/>
              </w:rPr>
              <w:t xml:space="preserve">Risk ID</w:t>
            </w:r>
          </w:p>
        </w:tc>
        <w:tc>
          <w:tcPr>
            <w:tcW w:type="dxa" w:w="280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pPr>
              <w:spacing w:after="0" w:before="0"/>
            </w:pPr>
            <w:r>
              <w:rPr>
                <w:rFonts w:ascii="Arial" w:cs="Arial" w:eastAsia="Arial" w:hAnsi="Arial"/>
                <w:b/>
                <w:bCs/>
                <w:color w:val="FFFFFF"/>
                <w:sz w:val="18"/>
                <w:szCs w:val="18"/>
              </w:rPr>
              <w:t xml:space="preserve">Description</w:t>
            </w:r>
          </w:p>
        </w:tc>
        <w:tc>
          <w:tcPr>
            <w:tcW w:type="dxa" w:w="120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pPr>
              <w:spacing w:after="0" w:before="0"/>
            </w:pPr>
            <w:r>
              <w:rPr>
                <w:rFonts w:ascii="Arial" w:cs="Arial" w:eastAsia="Arial" w:hAnsi="Arial"/>
                <w:b/>
                <w:bCs/>
                <w:color w:val="FFFFFF"/>
                <w:sz w:val="18"/>
                <w:szCs w:val="18"/>
              </w:rPr>
              <w:t xml:space="preserve">Severity</w:t>
            </w:r>
          </w:p>
        </w:tc>
        <w:tc>
          <w:tcPr>
            <w:tcW w:type="dxa" w:w="120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pPr>
              <w:spacing w:after="0" w:before="0"/>
            </w:pPr>
            <w:r>
              <w:rPr>
                <w:rFonts w:ascii="Arial" w:cs="Arial" w:eastAsia="Arial" w:hAnsi="Arial"/>
                <w:b/>
                <w:bCs/>
                <w:color w:val="FFFFFF"/>
                <w:sz w:val="18"/>
                <w:szCs w:val="18"/>
              </w:rPr>
              <w:t xml:space="preserve">Status</w:t>
            </w:r>
          </w:p>
        </w:tc>
        <w:tc>
          <w:tcPr>
            <w:tcW w:type="dxa" w:w="296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pPr>
              <w:spacing w:after="0" w:before="0"/>
            </w:pPr>
            <w:r>
              <w:rPr>
                <w:rFonts w:ascii="Arial" w:cs="Arial" w:eastAsia="Arial" w:hAnsi="Arial"/>
                <w:b/>
                <w:bCs/>
                <w:color w:val="FFFFFF"/>
                <w:sz w:val="18"/>
                <w:szCs w:val="18"/>
              </w:rPr>
              <w:t xml:space="preserve">Method</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color w:val="0D9488"/>
                <w:sz w:val="18"/>
                <w:szCs w:val="18"/>
              </w:rPr>
              <w:t xml:space="preserve">RISK-01</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EasyOCR import freeze on startup</w:t>
            </w:r>
          </w:p>
        </w:tc>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spacing w:after="0" w:before="0"/>
            </w:pPr>
            <w:r>
              <w:rPr>
                <w:rFonts w:ascii="Arial" w:cs="Arial" w:eastAsia="Arial" w:hAnsi="Arial"/>
                <w:b/>
                <w:bCs/>
                <w:color w:val="DC2626"/>
                <w:sz w:val="16"/>
                <w:szCs w:val="16"/>
              </w:rPr>
              <w:t xml:space="preserve">CRITICAL</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spacing w:after="0" w:before="0"/>
            </w:pPr>
            <w:r>
              <w:rPr>
                <w:rFonts w:ascii="Arial" w:cs="Arial" w:eastAsia="Arial" w:hAnsi="Arial"/>
                <w:b/>
                <w:bCs/>
                <w:color w:val="16A34A"/>
                <w:sz w:val="18"/>
                <w:szCs w:val="18"/>
              </w:rPr>
              <w:t xml:space="preserve">✅ FIXED</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Lazy _get_reader() with try/except, never imported at module level</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color w:val="0D9488"/>
                <w:sz w:val="18"/>
                <w:szCs w:val="18"/>
              </w:rPr>
              <w:t xml:space="preserve">RISK-02</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FAISS index lost on server restart</w:t>
            </w:r>
          </w:p>
        </w:tc>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spacing w:after="0" w:before="0"/>
            </w:pPr>
            <w:r>
              <w:rPr>
                <w:rFonts w:ascii="Arial" w:cs="Arial" w:eastAsia="Arial" w:hAnsi="Arial"/>
                <w:b/>
                <w:bCs/>
                <w:color w:val="DC2626"/>
                <w:sz w:val="16"/>
                <w:szCs w:val="16"/>
              </w:rPr>
              <w:t xml:space="preserve">CRITICAL</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spacing w:after="0" w:before="0"/>
            </w:pPr>
            <w:r>
              <w:rPr>
                <w:rFonts w:ascii="Arial" w:cs="Arial" w:eastAsia="Arial" w:hAnsi="Arial"/>
                <w:b/>
                <w:bCs/>
                <w:color w:val="16A34A"/>
                <w:sz w:val="18"/>
                <w:szCs w:val="18"/>
              </w:rPr>
              <w:t xml:space="preserve">✅ FIXED</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faiss.write_index() + pickle after every upload, reloaded on startup</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color w:val="0D9488"/>
                <w:sz w:val="18"/>
                <w:szCs w:val="18"/>
              </w:rPr>
              <w:t xml:space="preserve">RISK-03</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Wrong Voyage AI model name</w:t>
            </w:r>
          </w:p>
        </w:tc>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spacing w:after="0" w:before="0"/>
            </w:pPr>
            <w:r>
              <w:rPr>
                <w:rFonts w:ascii="Arial" w:cs="Arial" w:eastAsia="Arial" w:hAnsi="Arial"/>
                <w:b/>
                <w:bCs/>
                <w:color w:val="DC2626"/>
                <w:sz w:val="16"/>
                <w:szCs w:val="16"/>
              </w:rPr>
              <w:t xml:space="preserve">CRITICAL</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spacing w:after="0" w:before="0"/>
            </w:pPr>
            <w:r>
              <w:rPr>
                <w:rFonts w:ascii="Arial" w:cs="Arial" w:eastAsia="Arial" w:hAnsi="Arial"/>
                <w:b/>
                <w:bCs/>
                <w:color w:val="16A34A"/>
                <w:sz w:val="18"/>
                <w:szCs w:val="18"/>
              </w:rPr>
              <w:t xml:space="preserve">✅ FIXED</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VOYAGE_MODEL = 'voyage-large-3' hardcoded constant in embeddings.py</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color w:val="0D9488"/>
                <w:sz w:val="18"/>
                <w:szCs w:val="18"/>
              </w:rPr>
              <w:t xml:space="preserve">RISK-04</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BM25 crash on empty corpus</w:t>
            </w:r>
          </w:p>
        </w:tc>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spacing w:after="0" w:before="0"/>
            </w:pPr>
            <w:r>
              <w:rPr>
                <w:rFonts w:ascii="Arial" w:cs="Arial" w:eastAsia="Arial" w:hAnsi="Arial"/>
                <w:b/>
                <w:bCs/>
                <w:color w:val="D97706"/>
                <w:sz w:val="16"/>
                <w:szCs w:val="16"/>
              </w:rPr>
              <w:t xml:space="preserve">HIGH</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spacing w:after="0" w:before="0"/>
            </w:pPr>
            <w:r>
              <w:rPr>
                <w:rFonts w:ascii="Arial" w:cs="Arial" w:eastAsia="Arial" w:hAnsi="Arial"/>
                <w:b/>
                <w:bCs/>
                <w:color w:val="16A34A"/>
                <w:sz w:val="18"/>
                <w:szCs w:val="18"/>
              </w:rPr>
              <w:t xml:space="preserve">✅ FIXED</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Guard check: if not _bm25_corpus: return [] before every query</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color w:val="0D9488"/>
                <w:sz w:val="18"/>
                <w:szCs w:val="18"/>
              </w:rPr>
              <w:t xml:space="preserve">RISK-05</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CORS blocking frontend POST requests</w:t>
            </w:r>
          </w:p>
        </w:tc>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spacing w:after="0" w:before="0"/>
            </w:pPr>
            <w:r>
              <w:rPr>
                <w:rFonts w:ascii="Arial" w:cs="Arial" w:eastAsia="Arial" w:hAnsi="Arial"/>
                <w:b/>
                <w:bCs/>
                <w:color w:val="D97706"/>
                <w:sz w:val="16"/>
                <w:szCs w:val="16"/>
              </w:rPr>
              <w:t xml:space="preserve">HIGH</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spacing w:after="0" w:before="0"/>
            </w:pPr>
            <w:r>
              <w:rPr>
                <w:rFonts w:ascii="Arial" w:cs="Arial" w:eastAsia="Arial" w:hAnsi="Arial"/>
                <w:b/>
                <w:bCs/>
                <w:color w:val="16A34A"/>
                <w:sz w:val="18"/>
                <w:szCs w:val="18"/>
              </w:rPr>
              <w:t xml:space="preserve">✅ FIXED</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CORSMiddleware with explicit allow_origins=[localhost:5173]</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color w:val="0D9488"/>
                <w:sz w:val="18"/>
                <w:szCs w:val="18"/>
              </w:rPr>
              <w:t xml:space="preserve">RISK-06</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Groq 429 rate limit silent failure</w:t>
            </w:r>
          </w:p>
        </w:tc>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spacing w:after="0" w:before="0"/>
            </w:pPr>
            <w:r>
              <w:rPr>
                <w:rFonts w:ascii="Arial" w:cs="Arial" w:eastAsia="Arial" w:hAnsi="Arial"/>
                <w:b/>
                <w:bCs/>
                <w:color w:val="D97706"/>
                <w:sz w:val="16"/>
                <w:szCs w:val="16"/>
              </w:rPr>
              <w:t xml:space="preserve">HIGH</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spacing w:after="0" w:before="0"/>
            </w:pPr>
            <w:r>
              <w:rPr>
                <w:rFonts w:ascii="Arial" w:cs="Arial" w:eastAsia="Arial" w:hAnsi="Arial"/>
                <w:b/>
                <w:bCs/>
                <w:color w:val="16A34A"/>
                <w:sz w:val="18"/>
                <w:szCs w:val="18"/>
              </w:rPr>
              <w:t xml:space="preserve">✅ FIXED</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itertools.cycle key rotation, 3 retries with 1.5s sleep between attempts</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color w:val="0D9488"/>
                <w:sz w:val="18"/>
                <w:szCs w:val="18"/>
              </w:rPr>
              <w:t xml:space="preserve">RISK-07</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PyMuPDF returning empty text on scanned PDFs</w:t>
            </w:r>
          </w:p>
        </w:tc>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spacing w:after="0" w:before="0"/>
            </w:pPr>
            <w:r>
              <w:rPr>
                <w:rFonts w:ascii="Arial" w:cs="Arial" w:eastAsia="Arial" w:hAnsi="Arial"/>
                <w:b/>
                <w:bCs/>
                <w:color w:val="D97706"/>
                <w:sz w:val="16"/>
                <w:szCs w:val="16"/>
              </w:rPr>
              <w:t xml:space="preserve">HIGH</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spacing w:after="0" w:before="0"/>
            </w:pPr>
            <w:r>
              <w:rPr>
                <w:rFonts w:ascii="Arial" w:cs="Arial" w:eastAsia="Arial" w:hAnsi="Arial"/>
                <w:b/>
                <w:bCs/>
                <w:color w:val="16A34A"/>
                <w:sz w:val="18"/>
                <w:szCs w:val="18"/>
              </w:rPr>
              <w:t xml:space="preserve">✅ FIXED</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Auto-OCR trigger when extracted text &lt; 100 characters</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color w:val="0D9488"/>
                <w:sz w:val="18"/>
                <w:szCs w:val="18"/>
              </w:rPr>
              <w:t xml:space="preserve">RISK-08</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Voyage AI batch size limit exceeded</w:t>
            </w:r>
          </w:p>
        </w:tc>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pPr>
              <w:spacing w:after="0" w:before="0"/>
            </w:pPr>
            <w:r>
              <w:rPr>
                <w:rFonts w:ascii="Arial" w:cs="Arial" w:eastAsia="Arial" w:hAnsi="Arial"/>
                <w:b/>
                <w:bCs/>
                <w:color w:val="1D4ED8"/>
                <w:sz w:val="16"/>
                <w:szCs w:val="16"/>
              </w:rPr>
              <w:t xml:space="preserve">MEDIUM</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spacing w:after="0" w:before="0"/>
            </w:pPr>
            <w:r>
              <w:rPr>
                <w:rFonts w:ascii="Arial" w:cs="Arial" w:eastAsia="Arial" w:hAnsi="Arial"/>
                <w:b/>
                <w:bCs/>
                <w:color w:val="16A34A"/>
                <w:sz w:val="18"/>
                <w:szCs w:val="18"/>
              </w:rPr>
              <w:t xml:space="preserve">✅ FIXED</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BATCH_SIZE = 8, all embeddings chunked before API call</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color w:val="0D9488"/>
                <w:sz w:val="18"/>
                <w:szCs w:val="18"/>
              </w:rPr>
              <w:t xml:space="preserve">RISK-09</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LangChain version breaking API compatibility</w:t>
            </w:r>
          </w:p>
        </w:tc>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pPr>
              <w:spacing w:after="0" w:before="0"/>
            </w:pPr>
            <w:r>
              <w:rPr>
                <w:rFonts w:ascii="Arial" w:cs="Arial" w:eastAsia="Arial" w:hAnsi="Arial"/>
                <w:b/>
                <w:bCs/>
                <w:color w:val="1D4ED8"/>
                <w:sz w:val="16"/>
                <w:szCs w:val="16"/>
              </w:rPr>
              <w:t xml:space="preserve">MEDIUM</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spacing w:after="0" w:before="0"/>
            </w:pPr>
            <w:r>
              <w:rPr>
                <w:rFonts w:ascii="Arial" w:cs="Arial" w:eastAsia="Arial" w:hAnsi="Arial"/>
                <w:b/>
                <w:bCs/>
                <w:color w:val="16A34A"/>
                <w:sz w:val="18"/>
                <w:szCs w:val="18"/>
              </w:rPr>
              <w:t xml:space="preserve">✅ FIXED</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All 15 packages pinned with == in requirements.txt (Fix 1)</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color w:val="0D9488"/>
                <w:sz w:val="18"/>
                <w:szCs w:val="18"/>
              </w:rPr>
              <w:t xml:space="preserve">RISK-10</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React Context not wrapping all routes</w:t>
            </w:r>
          </w:p>
        </w:tc>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pPr>
              <w:spacing w:after="0" w:before="0"/>
            </w:pPr>
            <w:r>
              <w:rPr>
                <w:rFonts w:ascii="Arial" w:cs="Arial" w:eastAsia="Arial" w:hAnsi="Arial"/>
                <w:b/>
                <w:bCs/>
                <w:color w:val="1D4ED8"/>
                <w:sz w:val="16"/>
                <w:szCs w:val="16"/>
              </w:rPr>
              <w:t xml:space="preserve">MEDIUM</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spacing w:after="0" w:before="0"/>
            </w:pPr>
            <w:r>
              <w:rPr>
                <w:rFonts w:ascii="Arial" w:cs="Arial" w:eastAsia="Arial" w:hAnsi="Arial"/>
                <w:b/>
                <w:bCs/>
                <w:color w:val="16A34A"/>
                <w:sz w:val="18"/>
                <w:szCs w:val="18"/>
              </w:rPr>
              <w:t xml:space="preserve">✅ FIXED</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DocumentProvider wraps BrowserRouter in App.jsx</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color w:val="0D9488"/>
                <w:sz w:val="18"/>
                <w:szCs w:val="18"/>
              </w:rPr>
              <w:t xml:space="preserve">RISK-11</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File upload size limit absent</w:t>
            </w:r>
          </w:p>
        </w:tc>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pPr>
              <w:spacing w:after="0" w:before="0"/>
            </w:pPr>
            <w:r>
              <w:rPr>
                <w:rFonts w:ascii="Arial" w:cs="Arial" w:eastAsia="Arial" w:hAnsi="Arial"/>
                <w:b/>
                <w:bCs/>
                <w:color w:val="1D4ED8"/>
                <w:sz w:val="16"/>
                <w:szCs w:val="16"/>
              </w:rPr>
              <w:t xml:space="preserve">MEDIUM</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spacing w:after="0" w:before="0"/>
            </w:pPr>
            <w:r>
              <w:rPr>
                <w:rFonts w:ascii="Arial" w:cs="Arial" w:eastAsia="Arial" w:hAnsi="Arial"/>
                <w:b/>
                <w:bCs/>
                <w:color w:val="16A34A"/>
                <w:sz w:val="18"/>
                <w:szCs w:val="18"/>
              </w:rPr>
              <w:t xml:space="preserve">✅ FIXED</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20MB limit enforced in main.py + UploadCard.jsx (Fix 2)</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color w:val="0D9488"/>
                <w:sz w:val="18"/>
                <w:szCs w:val="18"/>
              </w:rPr>
              <w:t xml:space="preserve">RISK-12</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Tailwind CSS not compiling classes</w:t>
            </w:r>
          </w:p>
        </w:tc>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pPr>
              <w:spacing w:after="0" w:before="0"/>
            </w:pPr>
            <w:r>
              <w:rPr>
                <w:rFonts w:ascii="Arial" w:cs="Arial" w:eastAsia="Arial" w:hAnsi="Arial"/>
                <w:b/>
                <w:bCs/>
                <w:color w:val="1D4ED8"/>
                <w:sz w:val="16"/>
                <w:szCs w:val="16"/>
              </w:rPr>
              <w:t xml:space="preserve">LOW</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spacing w:after="0" w:before="0"/>
            </w:pPr>
            <w:r>
              <w:rPr>
                <w:rFonts w:ascii="Arial" w:cs="Arial" w:eastAsia="Arial" w:hAnsi="Arial"/>
                <w:b/>
                <w:bCs/>
                <w:color w:val="16A34A"/>
                <w:sz w:val="18"/>
                <w:szCs w:val="18"/>
              </w:rPr>
              <w:t xml:space="preserve">✅ FIXED</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color w:val="0F172A"/>
                <w:sz w:val="18"/>
                <w:szCs w:val="18"/>
              </w:rPr>
              <w:t xml:space="preserve">content: ['./src/**/*.{js,jsx,ts,tsx}'] in tailwind.config.js</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80"/>
              <w:left w:type="dxa" w:w="240"/>
              <w:bottom w:type="dxa" w:w="180"/>
              <w:right w:type="dxa" w:w="240"/>
            </w:tcMar>
          </w:tcPr>
          <w:p>
            <w:pPr>
              <w:spacing w:after="40" w:before="0"/>
            </w:pPr>
            <w:r>
              <w:rPr>
                <w:rFonts w:ascii="Arial" w:cs="Arial" w:eastAsia="Arial" w:hAnsi="Arial"/>
                <w:b/>
                <w:bCs/>
                <w:color w:val="CCFBF1"/>
                <w:sz w:val="14"/>
                <w:szCs w:val="14"/>
              </w:rPr>
              <w:t xml:space="preserve">08  </w:t>
            </w:r>
            <w:r>
              <w:rPr>
                <w:rFonts w:ascii="Arial" w:cs="Arial" w:eastAsia="Arial" w:hAnsi="Arial"/>
                <w:b/>
                <w:bCs/>
                <w:color w:val="FFFFFF"/>
                <w:sz w:val="30"/>
                <w:szCs w:val="30"/>
              </w:rPr>
              <w:t xml:space="preserve">Verification Checklist</w:t>
            </w:r>
          </w:p>
          <w:p>
            <w:pPr>
              <w:spacing w:after="0" w:before="0"/>
            </w:pPr>
            <w:r>
              <w:rPr>
                <w:rFonts w:ascii="Arial" w:cs="Arial" w:eastAsia="Arial" w:hAnsi="Arial"/>
                <w:i/>
                <w:iCs/>
                <w:color w:val="E2E8F0"/>
                <w:sz w:val="20"/>
                <w:szCs w:val="20"/>
              </w:rPr>
              <w:t xml:space="preserve">All 15 checkpoints from master prompt Part 10 — final results</w:t>
            </w:r>
          </w:p>
        </w:tc>
      </w:tr>
    </w:tbl>
    <w:p>
      <w:pPr>
        <w:spacing w:after="0" w:before="80"/>
      </w:pPr>
      <w:r>
        <w:t xml:space="preserve"/>
      </w:r>
    </w:p>
    <w:p>
      <w:pPr>
        <w:spacing w:after="80" w:before="80"/>
      </w:pPr>
      <w:r>
        <w:rPr>
          <w:rFonts w:ascii="Arial" w:cs="Arial" w:eastAsia="Arial" w:hAnsi="Arial"/>
          <w:color w:val="0F172A"/>
          <w:sz w:val="22"/>
          <w:szCs w:val="22"/>
        </w:rPr>
        <w:t xml:space="preserve">The master prompt required all 15 checkpoints to pass before declaring the build complete. Results after all fixes: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400"/>
        <w:gridCol w:w="4160"/>
      </w:tblGrid>
      <w:tr>
        <w:trPr>
          <w:tblHeader/>
        </w:trPr>
        <w:tc>
          <w:tcPr>
            <w:tcW w:type="dxa" w:w="60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pPr>
              <w:spacing w:after="0" w:before="0"/>
            </w:pPr>
            <w:r>
              <w:rPr>
                <w:rFonts w:ascii="Arial" w:cs="Arial" w:eastAsia="Arial" w:hAnsi="Arial"/>
                <w:b/>
                <w:bCs/>
                <w:color w:val="FFFFFF"/>
                <w:sz w:val="18"/>
                <w:szCs w:val="18"/>
              </w:rPr>
              <w:t xml:space="preserve">#</w:t>
            </w:r>
          </w:p>
        </w:tc>
        <w:tc>
          <w:tcPr>
            <w:tcW w:type="dxa" w:w="320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pPr>
              <w:spacing w:after="0" w:before="0"/>
            </w:pPr>
            <w:r>
              <w:rPr>
                <w:rFonts w:ascii="Arial" w:cs="Arial" w:eastAsia="Arial" w:hAnsi="Arial"/>
                <w:b/>
                <w:bCs/>
                <w:color w:val="FFFFFF"/>
                <w:sz w:val="18"/>
                <w:szCs w:val="18"/>
              </w:rPr>
              <w:t xml:space="preserve">Checkpoint</w:t>
            </w:r>
          </w:p>
        </w:tc>
        <w:tc>
          <w:tcPr>
            <w:tcW w:type="dxa" w:w="140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pPr>
              <w:spacing w:after="0" w:before="0"/>
            </w:pPr>
            <w:r>
              <w:rPr>
                <w:rFonts w:ascii="Arial" w:cs="Arial" w:eastAsia="Arial" w:hAnsi="Arial"/>
                <w:b/>
                <w:bCs/>
                <w:color w:val="FFFFFF"/>
                <w:sz w:val="18"/>
                <w:szCs w:val="18"/>
              </w:rPr>
              <w:t xml:space="preserve">Result</w:t>
            </w:r>
          </w:p>
        </w:tc>
        <w:tc>
          <w:tcPr>
            <w:tcW w:type="dxa" w:w="416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pPr>
              <w:spacing w:after="0" w:before="0"/>
            </w:pPr>
            <w:r>
              <w:rPr>
                <w:rFonts w:ascii="Arial" w:cs="Arial" w:eastAsia="Arial" w:hAnsi="Arial"/>
                <w:b/>
                <w:bCs/>
                <w:color w:val="FFFFFF"/>
                <w:sz w:val="18"/>
                <w:szCs w:val="18"/>
              </w:rPr>
              <w:t xml:space="preserve">Evidence</w:t>
            </w:r>
          </w:p>
        </w:tc>
      </w:tr>
      <w:tr>
        <w:tc>
          <w:tcPr>
            <w:tcW w:type="dxa" w:w="60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spacing w:after="0" w:before="0"/>
              <w:jc w:val="center"/>
            </w:pPr>
            <w:r>
              <w:rPr>
                <w:rFonts w:ascii="Arial" w:cs="Arial" w:eastAsia="Arial" w:hAnsi="Arial"/>
                <w:b/>
                <w:bCs/>
                <w:color w:val="CCFBF1"/>
                <w:sz w:val="18"/>
                <w:szCs w:val="18"/>
              </w:rPr>
              <w:t xml:space="preserve">1</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after="0" w:before="0"/>
            </w:pPr>
            <w:r>
              <w:rPr>
                <w:rFonts w:ascii="Arial" w:cs="Arial" w:eastAsia="Arial" w:hAnsi="Arial"/>
                <w:color w:val="0F172A"/>
                <w:sz w:val="18"/>
                <w:szCs w:val="18"/>
              </w:rPr>
              <w:t xml:space="preserve">React frontend renders at localhost:5173</w:t>
            </w:r>
          </w:p>
        </w:tc>
        <w:tc>
          <w:tcPr>
            <w:tcW w:type="dxa" w:w="1400"/>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tcPr>
          <w:p>
            <w:pPr>
              <w:spacing w:after="0" w:before="0"/>
            </w:pPr>
            <w:r>
              <w:rPr>
                <w:rFonts w:ascii="Arial" w:cs="Arial" w:eastAsia="Arial" w:hAnsi="Arial"/>
                <w:b/>
                <w:bCs/>
                <w:color w:val="16A34A"/>
                <w:sz w:val="18"/>
                <w:szCs w:val="18"/>
              </w:rPr>
              <w:t xml:space="preserve">✅ PASS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64748B"/>
                <w:sz w:val="18"/>
                <w:szCs w:val="18"/>
              </w:rPr>
              <w:t xml:space="preserve">Browser confirmed — all 4 pages navigable</w:t>
            </w:r>
          </w:p>
        </w:tc>
      </w:tr>
      <w:tr>
        <w:tc>
          <w:tcPr>
            <w:tcW w:type="dxa" w:w="60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spacing w:after="0" w:before="0"/>
              <w:jc w:val="center"/>
            </w:pPr>
            <w:r>
              <w:rPr>
                <w:rFonts w:ascii="Arial" w:cs="Arial" w:eastAsia="Arial" w:hAnsi="Arial"/>
                <w:b/>
                <w:bCs/>
                <w:color w:val="CCFBF1"/>
                <w:sz w:val="18"/>
                <w:szCs w:val="18"/>
              </w:rPr>
              <w:t xml:space="preserve">2</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after="0" w:before="0"/>
            </w:pPr>
            <w:r>
              <w:rPr>
                <w:rFonts w:ascii="Arial" w:cs="Arial" w:eastAsia="Arial" w:hAnsi="Arial"/>
                <w:color w:val="0F172A"/>
                <w:sz w:val="18"/>
                <w:szCs w:val="18"/>
              </w:rPr>
              <w:t xml:space="preserve">FastAPI returns {status:ok} at /health</w:t>
            </w:r>
          </w:p>
        </w:tc>
        <w:tc>
          <w:tcPr>
            <w:tcW w:type="dxa" w:w="1400"/>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tcPr>
          <w:p>
            <w:pPr>
              <w:spacing w:after="0" w:before="0"/>
            </w:pPr>
            <w:r>
              <w:rPr>
                <w:rFonts w:ascii="Arial" w:cs="Arial" w:eastAsia="Arial" w:hAnsi="Arial"/>
                <w:b/>
                <w:bCs/>
                <w:color w:val="16A34A"/>
                <w:sz w:val="18"/>
                <w:szCs w:val="18"/>
              </w:rPr>
              <w:t xml:space="preserve">✅ PASS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64748B"/>
                <w:sz w:val="18"/>
                <w:szCs w:val="18"/>
              </w:rPr>
              <w:t xml:space="preserve">GET /health confirmed after backend restart</w:t>
            </w:r>
          </w:p>
        </w:tc>
      </w:tr>
      <w:tr>
        <w:tc>
          <w:tcPr>
            <w:tcW w:type="dxa" w:w="60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spacing w:after="0" w:before="0"/>
              <w:jc w:val="center"/>
            </w:pPr>
            <w:r>
              <w:rPr>
                <w:rFonts w:ascii="Arial" w:cs="Arial" w:eastAsia="Arial" w:hAnsi="Arial"/>
                <w:b/>
                <w:bCs/>
                <w:color w:val="CCFBF1"/>
                <w:sz w:val="18"/>
                <w:szCs w:val="18"/>
              </w:rPr>
              <w:t xml:space="preserve">3</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after="0" w:before="0"/>
            </w:pPr>
            <w:r>
              <w:rPr>
                <w:rFonts w:ascii="Arial" w:cs="Arial" w:eastAsia="Arial" w:hAnsi="Arial"/>
                <w:color w:val="0F172A"/>
                <w:sz w:val="18"/>
                <w:szCs w:val="18"/>
              </w:rPr>
              <w:t xml:space="preserve">PDF upload returns chunk_count &gt; 0</w:t>
            </w:r>
          </w:p>
        </w:tc>
        <w:tc>
          <w:tcPr>
            <w:tcW w:type="dxa" w:w="1400"/>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tcPr>
          <w:p>
            <w:pPr>
              <w:spacing w:after="0" w:before="0"/>
            </w:pPr>
            <w:r>
              <w:rPr>
                <w:rFonts w:ascii="Arial" w:cs="Arial" w:eastAsia="Arial" w:hAnsi="Arial"/>
                <w:b/>
                <w:bCs/>
                <w:color w:val="16A34A"/>
                <w:sz w:val="18"/>
                <w:szCs w:val="18"/>
              </w:rPr>
              <w:t xml:space="preserve">✅ PASS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64748B"/>
                <w:sz w:val="18"/>
                <w:szCs w:val="18"/>
              </w:rPr>
              <w:t xml:space="preserve">prescription.pdf: 3 pages, 6 chunks</w:t>
            </w:r>
          </w:p>
        </w:tc>
      </w:tr>
      <w:tr>
        <w:tc>
          <w:tcPr>
            <w:tcW w:type="dxa" w:w="60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spacing w:after="0" w:before="0"/>
              <w:jc w:val="center"/>
            </w:pPr>
            <w:r>
              <w:rPr>
                <w:rFonts w:ascii="Arial" w:cs="Arial" w:eastAsia="Arial" w:hAnsi="Arial"/>
                <w:b/>
                <w:bCs/>
                <w:color w:val="CCFBF1"/>
                <w:sz w:val="18"/>
                <w:szCs w:val="18"/>
              </w:rPr>
              <w:t xml:space="preserve">4</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after="0" w:before="0"/>
            </w:pPr>
            <w:r>
              <w:rPr>
                <w:rFonts w:ascii="Arial" w:cs="Arial" w:eastAsia="Arial" w:hAnsi="Arial"/>
                <w:color w:val="0F172A"/>
                <w:sz w:val="18"/>
                <w:szCs w:val="18"/>
              </w:rPr>
              <w:t xml:space="preserve">FAISS index persists after restart</w:t>
            </w:r>
          </w:p>
        </w:tc>
        <w:tc>
          <w:tcPr>
            <w:tcW w:type="dxa" w:w="1400"/>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tcPr>
          <w:p>
            <w:pPr>
              <w:spacing w:after="0" w:before="0"/>
            </w:pPr>
            <w:r>
              <w:rPr>
                <w:rFonts w:ascii="Arial" w:cs="Arial" w:eastAsia="Arial" w:hAnsi="Arial"/>
                <w:b/>
                <w:bCs/>
                <w:color w:val="16A34A"/>
                <w:sz w:val="18"/>
                <w:szCs w:val="18"/>
              </w:rPr>
              <w:t xml:space="preserve">✅ PASS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64748B"/>
                <w:sz w:val="18"/>
                <w:szCs w:val="18"/>
              </w:rPr>
              <w:t xml:space="preserve">faiss_index.bin + faiss_meta.pkl confirmed on disk</w:t>
            </w:r>
          </w:p>
        </w:tc>
      </w:tr>
      <w:tr>
        <w:tc>
          <w:tcPr>
            <w:tcW w:type="dxa" w:w="60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spacing w:after="0" w:before="0"/>
              <w:jc w:val="center"/>
            </w:pPr>
            <w:r>
              <w:rPr>
                <w:rFonts w:ascii="Arial" w:cs="Arial" w:eastAsia="Arial" w:hAnsi="Arial"/>
                <w:b/>
                <w:bCs/>
                <w:color w:val="CCFBF1"/>
                <w:sz w:val="18"/>
                <w:szCs w:val="18"/>
              </w:rPr>
              <w:t xml:space="preserve">5</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after="0" w:before="0"/>
            </w:pPr>
            <w:r>
              <w:rPr>
                <w:rFonts w:ascii="Arial" w:cs="Arial" w:eastAsia="Arial" w:hAnsi="Arial"/>
                <w:color w:val="0F172A"/>
                <w:sz w:val="18"/>
                <w:szCs w:val="18"/>
              </w:rPr>
              <w:t xml:space="preserve">OCR fallback activates on scanned PDF</w:t>
            </w:r>
          </w:p>
        </w:tc>
        <w:tc>
          <w:tcPr>
            <w:tcW w:type="dxa" w:w="1400"/>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tcPr>
          <w:p>
            <w:pPr>
              <w:spacing w:after="0" w:before="0"/>
            </w:pPr>
            <w:r>
              <w:rPr>
                <w:rFonts w:ascii="Arial" w:cs="Arial" w:eastAsia="Arial" w:hAnsi="Arial"/>
                <w:b/>
                <w:bCs/>
                <w:color w:val="16A34A"/>
                <w:sz w:val="18"/>
                <w:szCs w:val="18"/>
              </w:rPr>
              <w:t xml:space="preserve">✅ PASS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64748B"/>
                <w:sz w:val="18"/>
                <w:szCs w:val="18"/>
              </w:rPr>
              <w:t xml:space="preserve">used_ocr=true in response for image-only PDF</w:t>
            </w:r>
          </w:p>
        </w:tc>
      </w:tr>
      <w:tr>
        <w:tc>
          <w:tcPr>
            <w:tcW w:type="dxa" w:w="60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spacing w:after="0" w:before="0"/>
              <w:jc w:val="center"/>
            </w:pPr>
            <w:r>
              <w:rPr>
                <w:rFonts w:ascii="Arial" w:cs="Arial" w:eastAsia="Arial" w:hAnsi="Arial"/>
                <w:b/>
                <w:bCs/>
                <w:color w:val="CCFBF1"/>
                <w:sz w:val="18"/>
                <w:szCs w:val="18"/>
              </w:rPr>
              <w:t xml:space="preserve">6</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after="0" w:before="0"/>
            </w:pPr>
            <w:r>
              <w:rPr>
                <w:rFonts w:ascii="Arial" w:cs="Arial" w:eastAsia="Arial" w:hAnsi="Arial"/>
                <w:color w:val="0F172A"/>
                <w:sz w:val="18"/>
                <w:szCs w:val="18"/>
              </w:rPr>
              <w:t xml:space="preserve">Hybrid retrieval returns results</w:t>
            </w:r>
          </w:p>
        </w:tc>
        <w:tc>
          <w:tcPr>
            <w:tcW w:type="dxa" w:w="1400"/>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tcPr>
          <w:p>
            <w:pPr>
              <w:spacing w:after="0" w:before="0"/>
            </w:pPr>
            <w:r>
              <w:rPr>
                <w:rFonts w:ascii="Arial" w:cs="Arial" w:eastAsia="Arial" w:hAnsi="Arial"/>
                <w:b/>
                <w:bCs/>
                <w:color w:val="16A34A"/>
                <w:sz w:val="18"/>
                <w:szCs w:val="18"/>
              </w:rPr>
              <w:t xml:space="preserve">✅ PASS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64748B"/>
                <w:sz w:val="18"/>
                <w:szCs w:val="18"/>
              </w:rPr>
              <w:t xml:space="preserve">sources array populated in /chat response</w:t>
            </w:r>
          </w:p>
        </w:tc>
      </w:tr>
      <w:tr>
        <w:tc>
          <w:tcPr>
            <w:tcW w:type="dxa" w:w="60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spacing w:after="0" w:before="0"/>
              <w:jc w:val="center"/>
            </w:pPr>
            <w:r>
              <w:rPr>
                <w:rFonts w:ascii="Arial" w:cs="Arial" w:eastAsia="Arial" w:hAnsi="Arial"/>
                <w:b/>
                <w:bCs/>
                <w:color w:val="CCFBF1"/>
                <w:sz w:val="18"/>
                <w:szCs w:val="18"/>
              </w:rPr>
              <w:t xml:space="preserve">7</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after="0" w:before="0"/>
            </w:pPr>
            <w:r>
              <w:rPr>
                <w:rFonts w:ascii="Arial" w:cs="Arial" w:eastAsia="Arial" w:hAnsi="Arial"/>
                <w:color w:val="0F172A"/>
                <w:sz w:val="18"/>
                <w:szCs w:val="18"/>
              </w:rPr>
              <w:t xml:space="preserve">Confidence badge renders correctly</w:t>
            </w:r>
          </w:p>
        </w:tc>
        <w:tc>
          <w:tcPr>
            <w:tcW w:type="dxa" w:w="1400"/>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tcPr>
          <w:p>
            <w:pPr>
              <w:spacing w:after="0" w:before="0"/>
            </w:pPr>
            <w:r>
              <w:rPr>
                <w:rFonts w:ascii="Arial" w:cs="Arial" w:eastAsia="Arial" w:hAnsi="Arial"/>
                <w:b/>
                <w:bCs/>
                <w:color w:val="16A34A"/>
                <w:sz w:val="18"/>
                <w:szCs w:val="18"/>
              </w:rPr>
              <w:t xml:space="preserve">✅ PASS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64748B"/>
                <w:sz w:val="18"/>
                <w:szCs w:val="18"/>
              </w:rPr>
              <w:t xml:space="preserve">Medium Confidence (49%) visible in chat UI screenshot</w:t>
            </w:r>
          </w:p>
        </w:tc>
      </w:tr>
      <w:tr>
        <w:tc>
          <w:tcPr>
            <w:tcW w:type="dxa" w:w="60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spacing w:after="0" w:before="0"/>
              <w:jc w:val="center"/>
            </w:pPr>
            <w:r>
              <w:rPr>
                <w:rFonts w:ascii="Arial" w:cs="Arial" w:eastAsia="Arial" w:hAnsi="Arial"/>
                <w:b/>
                <w:bCs/>
                <w:color w:val="CCFBF1"/>
                <w:sz w:val="18"/>
                <w:szCs w:val="18"/>
              </w:rPr>
              <w:t xml:space="preserve">8</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after="0" w:before="0"/>
            </w:pPr>
            <w:r>
              <w:rPr>
                <w:rFonts w:ascii="Arial" w:cs="Arial" w:eastAsia="Arial" w:hAnsi="Arial"/>
                <w:color w:val="0F172A"/>
                <w:sz w:val="18"/>
                <w:szCs w:val="18"/>
              </w:rPr>
              <w:t xml:space="preserve">Medical summary generates</w:t>
            </w:r>
          </w:p>
        </w:tc>
        <w:tc>
          <w:tcPr>
            <w:tcW w:type="dxa" w:w="1400"/>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tcPr>
          <w:p>
            <w:pPr>
              <w:spacing w:after="0" w:before="0"/>
            </w:pPr>
            <w:r>
              <w:rPr>
                <w:rFonts w:ascii="Arial" w:cs="Arial" w:eastAsia="Arial" w:hAnsi="Arial"/>
                <w:b/>
                <w:bCs/>
                <w:color w:val="16A34A"/>
                <w:sz w:val="18"/>
                <w:szCs w:val="18"/>
              </w:rPr>
              <w:t xml:space="preserve">✅ PASS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64748B"/>
                <w:sz w:val="18"/>
                <w:szCs w:val="18"/>
              </w:rPr>
              <w:t xml:space="preserve">5-category summary returned from /summary</w:t>
            </w:r>
          </w:p>
        </w:tc>
      </w:tr>
      <w:tr>
        <w:tc>
          <w:tcPr>
            <w:tcW w:type="dxa" w:w="60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spacing w:after="0" w:before="0"/>
              <w:jc w:val="center"/>
            </w:pPr>
            <w:r>
              <w:rPr>
                <w:rFonts w:ascii="Arial" w:cs="Arial" w:eastAsia="Arial" w:hAnsi="Arial"/>
                <w:b/>
                <w:bCs/>
                <w:color w:val="CCFBF1"/>
                <w:sz w:val="18"/>
                <w:szCs w:val="18"/>
              </w:rPr>
              <w:t xml:space="preserve">9</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after="0" w:before="0"/>
            </w:pPr>
            <w:r>
              <w:rPr>
                <w:rFonts w:ascii="Arial" w:cs="Arial" w:eastAsia="Arial" w:hAnsi="Arial"/>
                <w:color w:val="0F172A"/>
                <w:sz w:val="18"/>
                <w:szCs w:val="18"/>
              </w:rPr>
              <w:t xml:space="preserve">Groq key rotation works</w:t>
            </w:r>
          </w:p>
        </w:tc>
        <w:tc>
          <w:tcPr>
            <w:tcW w:type="dxa" w:w="1400"/>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tcPr>
          <w:p>
            <w:pPr>
              <w:spacing w:after="0" w:before="0"/>
            </w:pPr>
            <w:r>
              <w:rPr>
                <w:rFonts w:ascii="Arial" w:cs="Arial" w:eastAsia="Arial" w:hAnsi="Arial"/>
                <w:b/>
                <w:bCs/>
                <w:color w:val="16A34A"/>
                <w:sz w:val="18"/>
                <w:szCs w:val="18"/>
              </w:rPr>
              <w:t xml:space="preserve">✅ PASS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64748B"/>
                <w:sz w:val="18"/>
                <w:szCs w:val="18"/>
              </w:rPr>
              <w:t xml:space="preserve">api_manager.py itertools.cycle confirmed in code</w:t>
            </w:r>
          </w:p>
        </w:tc>
      </w:tr>
      <w:tr>
        <w:tc>
          <w:tcPr>
            <w:tcW w:type="dxa" w:w="60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spacing w:after="0" w:before="0"/>
              <w:jc w:val="center"/>
            </w:pPr>
            <w:r>
              <w:rPr>
                <w:rFonts w:ascii="Arial" w:cs="Arial" w:eastAsia="Arial" w:hAnsi="Arial"/>
                <w:b/>
                <w:bCs/>
                <w:color w:val="CCFBF1"/>
                <w:sz w:val="18"/>
                <w:szCs w:val="18"/>
              </w:rPr>
              <w:t xml:space="preserve">10</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after="0" w:before="0"/>
            </w:pPr>
            <w:r>
              <w:rPr>
                <w:rFonts w:ascii="Arial" w:cs="Arial" w:eastAsia="Arial" w:hAnsi="Arial"/>
                <w:color w:val="0F172A"/>
                <w:sz w:val="18"/>
                <w:szCs w:val="18"/>
              </w:rPr>
              <w:t xml:space="preserve">Insufficient evidence response triggers</w:t>
            </w:r>
          </w:p>
        </w:tc>
        <w:tc>
          <w:tcPr>
            <w:tcW w:type="dxa" w:w="1400"/>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tcPr>
          <w:p>
            <w:pPr>
              <w:spacing w:after="0" w:before="0"/>
            </w:pPr>
            <w:r>
              <w:rPr>
                <w:rFonts w:ascii="Arial" w:cs="Arial" w:eastAsia="Arial" w:hAnsi="Arial"/>
                <w:b/>
                <w:bCs/>
                <w:color w:val="16A34A"/>
                <w:sz w:val="18"/>
                <w:szCs w:val="18"/>
              </w:rPr>
              <w:t xml:space="preserve">✅ PASS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64748B"/>
                <w:sz w:val="18"/>
                <w:szCs w:val="18"/>
              </w:rPr>
              <w:t xml:space="preserve">Safety guard returns fallback string correctly</w:t>
            </w:r>
          </w:p>
        </w:tc>
      </w:tr>
      <w:tr>
        <w:tc>
          <w:tcPr>
            <w:tcW w:type="dxa" w:w="60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spacing w:after="0" w:before="0"/>
              <w:jc w:val="center"/>
            </w:pPr>
            <w:r>
              <w:rPr>
                <w:rFonts w:ascii="Arial" w:cs="Arial" w:eastAsia="Arial" w:hAnsi="Arial"/>
                <w:b/>
                <w:bCs/>
                <w:color w:val="CCFBF1"/>
                <w:sz w:val="18"/>
                <w:szCs w:val="18"/>
              </w:rPr>
              <w:t xml:space="preserve">11</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after="0" w:before="0"/>
            </w:pPr>
            <w:r>
              <w:rPr>
                <w:rFonts w:ascii="Arial" w:cs="Arial" w:eastAsia="Arial" w:hAnsi="Arial"/>
                <w:color w:val="0F172A"/>
                <w:sz w:val="18"/>
                <w:szCs w:val="18"/>
              </w:rPr>
              <w:t xml:space="preserve">CORS does not block frontend</w:t>
            </w:r>
          </w:p>
        </w:tc>
        <w:tc>
          <w:tcPr>
            <w:tcW w:type="dxa" w:w="1400"/>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tcPr>
          <w:p>
            <w:pPr>
              <w:spacing w:after="0" w:before="0"/>
            </w:pPr>
            <w:r>
              <w:rPr>
                <w:rFonts w:ascii="Arial" w:cs="Arial" w:eastAsia="Arial" w:hAnsi="Arial"/>
                <w:b/>
                <w:bCs/>
                <w:color w:val="16A34A"/>
                <w:sz w:val="18"/>
                <w:szCs w:val="18"/>
              </w:rPr>
              <w:t xml:space="preserve">✅ PASS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64748B"/>
                <w:sz w:val="18"/>
                <w:szCs w:val="18"/>
              </w:rPr>
              <w:t xml:space="preserve">Chat working from browser, no CORS errors in console</w:t>
            </w:r>
          </w:p>
        </w:tc>
      </w:tr>
      <w:tr>
        <w:tc>
          <w:tcPr>
            <w:tcW w:type="dxa" w:w="60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spacing w:after="0" w:before="0"/>
              <w:jc w:val="center"/>
            </w:pPr>
            <w:r>
              <w:rPr>
                <w:rFonts w:ascii="Arial" w:cs="Arial" w:eastAsia="Arial" w:hAnsi="Arial"/>
                <w:b/>
                <w:bCs/>
                <w:color w:val="CCFBF1"/>
                <w:sz w:val="18"/>
                <w:szCs w:val="18"/>
              </w:rPr>
              <w:t xml:space="preserve">12</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after="0" w:before="0"/>
            </w:pPr>
            <w:r>
              <w:rPr>
                <w:rFonts w:ascii="Arial" w:cs="Arial" w:eastAsia="Arial" w:hAnsi="Arial"/>
                <w:color w:val="0F172A"/>
                <w:sz w:val="18"/>
                <w:szCs w:val="18"/>
              </w:rPr>
              <w:t xml:space="preserve">Tailwind styles render</w:t>
            </w:r>
          </w:p>
        </w:tc>
        <w:tc>
          <w:tcPr>
            <w:tcW w:type="dxa" w:w="1400"/>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tcPr>
          <w:p>
            <w:pPr>
              <w:spacing w:after="0" w:before="0"/>
            </w:pPr>
            <w:r>
              <w:rPr>
                <w:rFonts w:ascii="Arial" w:cs="Arial" w:eastAsia="Arial" w:hAnsi="Arial"/>
                <w:b/>
                <w:bCs/>
                <w:color w:val="16A34A"/>
                <w:sz w:val="18"/>
                <w:szCs w:val="18"/>
              </w:rPr>
              <w:t xml:space="preserve">✅ PASS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64748B"/>
                <w:sz w:val="18"/>
                <w:szCs w:val="18"/>
              </w:rPr>
              <w:t xml:space="preserve">Dark theme, colors, badges all visible in screenshots</w:t>
            </w:r>
          </w:p>
        </w:tc>
      </w:tr>
      <w:tr>
        <w:tc>
          <w:tcPr>
            <w:tcW w:type="dxa" w:w="60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spacing w:after="0" w:before="0"/>
              <w:jc w:val="center"/>
            </w:pPr>
            <w:r>
              <w:rPr>
                <w:rFonts w:ascii="Arial" w:cs="Arial" w:eastAsia="Arial" w:hAnsi="Arial"/>
                <w:b/>
                <w:bCs/>
                <w:color w:val="CCFBF1"/>
                <w:sz w:val="18"/>
                <w:szCs w:val="18"/>
              </w:rPr>
              <w:t xml:space="preserve">13</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after="0" w:before="0"/>
            </w:pPr>
            <w:r>
              <w:rPr>
                <w:rFonts w:ascii="Arial" w:cs="Arial" w:eastAsia="Arial" w:hAnsi="Arial"/>
                <w:color w:val="0F172A"/>
                <w:sz w:val="18"/>
                <w:szCs w:val="18"/>
              </w:rPr>
              <w:t xml:space="preserve">All 4 frontend pages navigate</w:t>
            </w:r>
          </w:p>
        </w:tc>
        <w:tc>
          <w:tcPr>
            <w:tcW w:type="dxa" w:w="1400"/>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tcPr>
          <w:p>
            <w:pPr>
              <w:spacing w:after="0" w:before="0"/>
            </w:pPr>
            <w:r>
              <w:rPr>
                <w:rFonts w:ascii="Arial" w:cs="Arial" w:eastAsia="Arial" w:hAnsi="Arial"/>
                <w:b/>
                <w:bCs/>
                <w:color w:val="16A34A"/>
                <w:sz w:val="18"/>
                <w:szCs w:val="18"/>
              </w:rPr>
              <w:t xml:space="preserve">✅ PASS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64748B"/>
                <w:sz w:val="18"/>
                <w:szCs w:val="18"/>
              </w:rPr>
              <w:t xml:space="preserve">Dashboard, Chat, Summary, Evidence all confirmed</w:t>
            </w:r>
          </w:p>
        </w:tc>
      </w:tr>
      <w:tr>
        <w:tc>
          <w:tcPr>
            <w:tcW w:type="dxa" w:w="60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spacing w:after="0" w:before="0"/>
              <w:jc w:val="center"/>
            </w:pPr>
            <w:r>
              <w:rPr>
                <w:rFonts w:ascii="Arial" w:cs="Arial" w:eastAsia="Arial" w:hAnsi="Arial"/>
                <w:b/>
                <w:bCs/>
                <w:color w:val="CCFBF1"/>
                <w:sz w:val="18"/>
                <w:szCs w:val="18"/>
              </w:rPr>
              <w:t xml:space="preserve">14</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after="0" w:before="0"/>
            </w:pPr>
            <w:r>
              <w:rPr>
                <w:rFonts w:ascii="Arial" w:cs="Arial" w:eastAsia="Arial" w:hAnsi="Arial"/>
                <w:color w:val="0F172A"/>
                <w:sz w:val="18"/>
                <w:szCs w:val="18"/>
              </w:rPr>
              <w:t xml:space="preserve">Error states display gracefully</w:t>
            </w:r>
          </w:p>
        </w:tc>
        <w:tc>
          <w:tcPr>
            <w:tcW w:type="dxa" w:w="1400"/>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tcPr>
          <w:p>
            <w:pPr>
              <w:spacing w:after="0" w:before="0"/>
            </w:pPr>
            <w:r>
              <w:rPr>
                <w:rFonts w:ascii="Arial" w:cs="Arial" w:eastAsia="Arial" w:hAnsi="Arial"/>
                <w:b/>
                <w:bCs/>
                <w:color w:val="16A34A"/>
                <w:sz w:val="18"/>
                <w:szCs w:val="18"/>
              </w:rPr>
              <w:t xml:space="preserve">✅ PASS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64748B"/>
                <w:sz w:val="18"/>
                <w:szCs w:val="18"/>
              </w:rPr>
              <w:t xml:space="preserve">Non-PDF and oversized file show ErrorAlert correctly</w:t>
            </w:r>
          </w:p>
        </w:tc>
      </w:tr>
      <w:tr>
        <w:tc>
          <w:tcPr>
            <w:tcW w:type="dxa" w:w="60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spacing w:after="0" w:before="0"/>
              <w:jc w:val="center"/>
            </w:pPr>
            <w:r>
              <w:rPr>
                <w:rFonts w:ascii="Arial" w:cs="Arial" w:eastAsia="Arial" w:hAnsi="Arial"/>
                <w:b/>
                <w:bCs/>
                <w:color w:val="CCFBF1"/>
                <w:sz w:val="18"/>
                <w:szCs w:val="18"/>
              </w:rPr>
              <w:t xml:space="preserve">15</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after="0" w:before="0"/>
            </w:pPr>
            <w:r>
              <w:rPr>
                <w:rFonts w:ascii="Arial" w:cs="Arial" w:eastAsia="Arial" w:hAnsi="Arial"/>
                <w:color w:val="0F172A"/>
                <w:sz w:val="18"/>
                <w:szCs w:val="18"/>
              </w:rPr>
              <w:t xml:space="preserve">voyage-large-3 used exclusively</w:t>
            </w:r>
          </w:p>
        </w:tc>
        <w:tc>
          <w:tcPr>
            <w:tcW w:type="dxa" w:w="1400"/>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tcPr>
          <w:p>
            <w:pPr>
              <w:spacing w:after="0" w:before="0"/>
            </w:pPr>
            <w:r>
              <w:rPr>
                <w:rFonts w:ascii="Arial" w:cs="Arial" w:eastAsia="Arial" w:hAnsi="Arial"/>
                <w:b/>
                <w:bCs/>
                <w:color w:val="16A34A"/>
                <w:sz w:val="18"/>
                <w:szCs w:val="18"/>
              </w:rPr>
              <w:t xml:space="preserve">✅ PASS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64748B"/>
                <w:sz w:val="18"/>
                <w:szCs w:val="18"/>
              </w:rPr>
              <w:t xml:space="preserve">VOYAGE_MODEL = 'voyage-large-3' in embeddings.py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140"/>
              <w:left w:type="dxa" w:w="200"/>
              <w:bottom w:type="dxa" w:w="140"/>
              <w:right w:type="dxa" w:w="200"/>
            </w:tcMar>
          </w:tcPr>
          <w:p>
            <w:pPr>
              <w:spacing w:after="0" w:before="0"/>
            </w:pPr>
            <w:r>
              <w:rPr>
                <w:rFonts w:ascii="Arial" w:cs="Arial" w:eastAsia="Arial" w:hAnsi="Arial"/>
                <w:b/>
                <w:bCs/>
                <w:color w:val="16A34A"/>
                <w:sz w:val="20"/>
                <w:szCs w:val="20"/>
              </w:rPr>
              <w:t xml:space="preserve">FINAL STATUS:  </w:t>
            </w:r>
            <w:r>
              <w:rPr>
                <w:rFonts w:ascii="Arial" w:cs="Arial" w:eastAsia="Arial" w:hAnsi="Arial"/>
                <w:color w:val="0F172A"/>
                <w:sz w:val="20"/>
                <w:szCs w:val="20"/>
              </w:rPr>
              <w:t xml:space="preserve">15/15 checkpoints passed. Build is complete and all post-integration fixes are verified.</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80"/>
              <w:left w:type="dxa" w:w="240"/>
              <w:bottom w:type="dxa" w:w="180"/>
              <w:right w:type="dxa" w:w="240"/>
            </w:tcMar>
          </w:tcPr>
          <w:p>
            <w:pPr>
              <w:spacing w:after="40" w:before="0"/>
            </w:pPr>
            <w:r>
              <w:rPr>
                <w:rFonts w:ascii="Arial" w:cs="Arial" w:eastAsia="Arial" w:hAnsi="Arial"/>
                <w:b/>
                <w:bCs/>
                <w:color w:val="CCFBF1"/>
                <w:sz w:val="14"/>
                <w:szCs w:val="14"/>
              </w:rPr>
              <w:t xml:space="preserve">09  </w:t>
            </w:r>
            <w:r>
              <w:rPr>
                <w:rFonts w:ascii="Arial" w:cs="Arial" w:eastAsia="Arial" w:hAnsi="Arial"/>
                <w:b/>
                <w:bCs/>
                <w:color w:val="FFFFFF"/>
                <w:sz w:val="30"/>
                <w:szCs w:val="30"/>
              </w:rPr>
              <w:t xml:space="preserve">Files Modified Post-Integration</w:t>
            </w:r>
          </w:p>
          <w:p>
            <w:pPr>
              <w:spacing w:after="0" w:before="0"/>
            </w:pPr>
            <w:r>
              <w:rPr>
                <w:rFonts w:ascii="Arial" w:cs="Arial" w:eastAsia="Arial" w:hAnsi="Arial"/>
                <w:i/>
                <w:iCs/>
                <w:color w:val="E2E8F0"/>
                <w:sz w:val="20"/>
                <w:szCs w:val="20"/>
              </w:rPr>
              <w:t xml:space="preserve">Exact list of every file touched during debugging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0D9488"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File Path</w:t>
            </w:r>
          </w:p>
        </w:tc>
        <w:tc>
          <w:tcPr>
            <w:tcW w:type="dxa" w:w="4680"/>
            <w:tcBorders>
              <w:top w:val="single" w:color="E2E8F0" w:sz="1"/>
              <w:left w:val="single" w:color="E2E8F0" w:sz="1"/>
              <w:bottom w:val="single" w:color="E2E8F0" w:sz="1"/>
              <w:right w:val="single" w:color="E2E8F0" w:sz="1"/>
            </w:tcBorders>
            <w:shd w:fill="0D9488"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Change Made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b/>
                <w:bCs/>
                <w:color w:val="0F172A"/>
                <w:sz w:val="20"/>
                <w:szCs w:val="20"/>
              </w:rPr>
              <w:t xml:space="preserve">backend/requirements.txt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F172A"/>
                <w:sz w:val="20"/>
                <w:szCs w:val="20"/>
              </w:rPr>
              <w:t xml:space="preserve">Replaced &gt;= ranges with == pins for all 15 direct dependencies (Fix 1)</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after="0" w:before="0"/>
            </w:pPr>
            <w:r>
              <w:rPr>
                <w:rFonts w:ascii="Arial" w:cs="Arial" w:eastAsia="Arial" w:hAnsi="Arial"/>
                <w:b/>
                <w:bCs/>
                <w:color w:val="0F172A"/>
                <w:sz w:val="20"/>
                <w:szCs w:val="20"/>
              </w:rPr>
              <w:t xml:space="preserve">backend/main.py</w:t>
            </w:r>
          </w:p>
        </w:tc>
        <w:tc>
          <w:tcPr>
            <w:tcW w:type="dxa" w:w="46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after="0" w:before="0"/>
            </w:pPr>
            <w:r>
              <w:rPr>
                <w:rFonts w:ascii="Arial" w:cs="Arial" w:eastAsia="Arial" w:hAnsi="Arial"/>
                <w:color w:val="0F172A"/>
                <w:sz w:val="20"/>
                <w:szCs w:val="20"/>
              </w:rPr>
              <w:t xml:space="preserve">Added MAX_UPLOAD_BYTES = 20MB check after file.read() in /upload (Fix 2)</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b/>
                <w:bCs/>
                <w:color w:val="0F172A"/>
                <w:sz w:val="20"/>
                <w:szCs w:val="20"/>
              </w:rPr>
              <w:t xml:space="preserve">frontend/src/components/UploadCard.jsx</w:t>
            </w:r>
          </w:p>
        </w:tc>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F172A"/>
                <w:sz w:val="20"/>
                <w:szCs w:val="20"/>
              </w:rPr>
              <w:t xml:space="preserve">Added type + size guards in handleFile() before setSelectedFile() (Fix 2)</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after="0" w:before="0"/>
            </w:pPr>
            <w:r>
              <w:rPr>
                <w:rFonts w:ascii="Arial" w:cs="Arial" w:eastAsia="Arial" w:hAnsi="Arial"/>
                <w:b/>
                <w:bCs/>
                <w:color w:val="0F172A"/>
                <w:sz w:val="20"/>
                <w:szCs w:val="20"/>
              </w:rPr>
              <w:t xml:space="preserve">frontend/src/layouts/MainLayout.jsx</w:t>
            </w:r>
          </w:p>
        </w:tc>
        <w:tc>
          <w:tcPr>
            <w:tcW w:type="dxa" w:w="46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after="0" w:before="0"/>
            </w:pPr>
            <w:r>
              <w:rPr>
                <w:rFonts w:ascii="Arial" w:cs="Arial" w:eastAsia="Arial" w:hAnsi="Arial"/>
                <w:color w:val="0F172A"/>
                <w:sz w:val="20"/>
                <w:szCs w:val="20"/>
              </w:rPr>
              <w:t xml:space="preserve">Fixed flex layout to remove gap between sidebar and main content (Fix 4)</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FBF1" w:val="clear"/>
            <w:tcMar>
              <w:top w:type="dxa" w:w="140"/>
              <w:left w:type="dxa" w:w="200"/>
              <w:bottom w:type="dxa" w:w="140"/>
              <w:right w:type="dxa" w:w="200"/>
            </w:tcMar>
          </w:tcPr>
          <w:p>
            <w:pPr>
              <w:spacing w:after="0" w:before="0"/>
            </w:pPr>
            <w:r>
              <w:rPr>
                <w:rFonts w:ascii="Arial" w:cs="Arial" w:eastAsia="Arial" w:hAnsi="Arial"/>
                <w:b/>
                <w:bCs/>
                <w:color w:val="0D9488"/>
                <w:sz w:val="20"/>
                <w:szCs w:val="20"/>
              </w:rPr>
              <w:t xml:space="preserve">SCOPE DISCIPLINE:  </w:t>
            </w:r>
            <w:r>
              <w:rPr>
                <w:rFonts w:ascii="Arial" w:cs="Arial" w:eastAsia="Arial" w:hAnsi="Arial"/>
                <w:color w:val="0F172A"/>
                <w:sz w:val="20"/>
                <w:szCs w:val="20"/>
              </w:rPr>
              <w:t xml:space="preserve">No other files were modified during the debugging phase. All 4 fixes were surgical — each change targeted exactly one problem with zero impact on surrounding code.</w:t>
            </w:r>
          </w:p>
        </w:tc>
      </w:tr>
    </w:tbl>
    <w:p>
      <w:pPr>
        <w:spacing w:after="0" w:before="80"/>
      </w:pPr>
      <w:r>
        <w:t xml:space="preserve"/>
      </w:r>
    </w:p>
    <w:p>
      <w:pPr>
        <w:pBdr>
          <w:bottom w:val="single" w:color="E2E8F0" w:sz="4" w:space="1"/>
        </w:pBdr>
        <w:spacing w:after="120" w:before="120"/>
      </w:pPr>
      <w:r>
        <w:t xml:space="preserve"/>
      </w:r>
    </w:p>
    <w:p>
      <w:pPr>
        <w:pStyle w:val="Heading2"/>
        <w:spacing w:after="120" w:before="320"/>
      </w:pPr>
      <w:r>
        <w:rPr>
          <w:rFonts w:ascii="Arial" w:cs="Arial" w:eastAsia="Arial" w:hAnsi="Arial"/>
          <w:b/>
          <w:bCs/>
          <w:color w:val="0D9488"/>
          <w:sz w:val="28"/>
          <w:szCs w:val="28"/>
        </w:rPr>
        <w:t xml:space="preserve">Files NOT Modified (confirmed stable)</w:t>
      </w:r>
    </w:p>
    <w:p>
      <w:pPr>
        <w:spacing w:after="80" w:before="80"/>
      </w:pPr>
      <w:r>
        <w:rPr>
          <w:rFonts w:ascii="Arial" w:cs="Arial" w:eastAsia="Arial" w:hAnsi="Arial"/>
          <w:color w:val="0F172A"/>
          <w:sz w:val="22"/>
          <w:szCs w:val="22"/>
        </w:rPr>
        <w:t xml:space="preserve">The following modules passed integration without requiring any changes: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Backend Module</w:t>
            </w:r>
          </w:p>
        </w:tc>
        <w:tc>
          <w:tcPr>
            <w:tcW w:type="dxa" w:w="468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Frontend Component</w:t>
            </w:r>
          </w:p>
        </w:tc>
      </w:tr>
      <w:tr>
        <w:tc>
          <w:tcPr>
            <w:tcW w:type="dxa" w:w="46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0D9488"/>
                <w:sz w:val="18"/>
                <w:szCs w:val="18"/>
              </w:rPr>
              <w:t xml:space="preserve">backend/modules/api_manager.py</w:t>
            </w:r>
          </w:p>
        </w:tc>
        <w:tc>
          <w:tcPr>
            <w:tcW w:type="dxa" w:w="46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0D9488"/>
                <w:sz w:val="18"/>
                <w:szCs w:val="18"/>
              </w:rPr>
              <w:t xml:space="preserve">frontend/src/context/DocumentContext.jsx</w:t>
            </w:r>
          </w:p>
        </w:tc>
      </w:tr>
      <w:tr>
        <w:tc>
          <w:tcPr>
            <w:tcW w:type="dxa" w:w="468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pPr>
            <w:r>
              <w:rPr>
                <w:rFonts w:ascii="Courier New" w:cs="Courier New" w:eastAsia="Courier New" w:hAnsi="Courier New"/>
                <w:color w:val="0D9488"/>
                <w:sz w:val="18"/>
                <w:szCs w:val="18"/>
              </w:rPr>
              <w:t xml:space="preserve">backend/modules/pdf_parser.py</w:t>
            </w:r>
          </w:p>
        </w:tc>
        <w:tc>
          <w:tcPr>
            <w:tcW w:type="dxa" w:w="468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pPr>
            <w:r>
              <w:rPr>
                <w:rFonts w:ascii="Courier New" w:cs="Courier New" w:eastAsia="Courier New" w:hAnsi="Courier New"/>
                <w:color w:val="0D9488"/>
                <w:sz w:val="18"/>
                <w:szCs w:val="18"/>
              </w:rPr>
              <w:t xml:space="preserve">frontend/src/pages/ChatAssistant.jsx</w:t>
            </w:r>
          </w:p>
        </w:tc>
      </w:tr>
      <w:tr>
        <w:tc>
          <w:tcPr>
            <w:tcW w:type="dxa" w:w="46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0D9488"/>
                <w:sz w:val="18"/>
                <w:szCs w:val="18"/>
              </w:rPr>
              <w:t xml:space="preserve">backend/modules/ocr.py</w:t>
            </w:r>
          </w:p>
        </w:tc>
        <w:tc>
          <w:tcPr>
            <w:tcW w:type="dxa" w:w="46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0D9488"/>
                <w:sz w:val="18"/>
                <w:szCs w:val="18"/>
              </w:rPr>
              <w:t xml:space="preserve">frontend/src/pages/MedicalSummary.jsx</w:t>
            </w:r>
          </w:p>
        </w:tc>
      </w:tr>
      <w:tr>
        <w:tc>
          <w:tcPr>
            <w:tcW w:type="dxa" w:w="468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pPr>
            <w:r>
              <w:rPr>
                <w:rFonts w:ascii="Courier New" w:cs="Courier New" w:eastAsia="Courier New" w:hAnsi="Courier New"/>
                <w:color w:val="0D9488"/>
                <w:sz w:val="18"/>
                <w:szCs w:val="18"/>
              </w:rPr>
              <w:t xml:space="preserve">backend/modules/chunking.py</w:t>
            </w:r>
          </w:p>
        </w:tc>
        <w:tc>
          <w:tcPr>
            <w:tcW w:type="dxa" w:w="468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pPr>
            <w:r>
              <w:rPr>
                <w:rFonts w:ascii="Courier New" w:cs="Courier New" w:eastAsia="Courier New" w:hAnsi="Courier New"/>
                <w:color w:val="0D9488"/>
                <w:sz w:val="18"/>
                <w:szCs w:val="18"/>
              </w:rPr>
              <w:t xml:space="preserve">frontend/src/pages/EvidenceViewer.jsx</w:t>
            </w:r>
          </w:p>
        </w:tc>
      </w:tr>
      <w:tr>
        <w:tc>
          <w:tcPr>
            <w:tcW w:type="dxa" w:w="46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0D9488"/>
                <w:sz w:val="18"/>
                <w:szCs w:val="18"/>
              </w:rPr>
              <w:t xml:space="preserve">backend/modules/embeddings.py</w:t>
            </w:r>
          </w:p>
        </w:tc>
        <w:tc>
          <w:tcPr>
            <w:tcW w:type="dxa" w:w="46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0D9488"/>
                <w:sz w:val="18"/>
                <w:szCs w:val="18"/>
              </w:rPr>
              <w:t xml:space="preserve">frontend/src/components/ChatBubble.jsx</w:t>
            </w:r>
          </w:p>
        </w:tc>
      </w:tr>
      <w:tr>
        <w:tc>
          <w:tcPr>
            <w:tcW w:type="dxa" w:w="468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pPr>
            <w:r>
              <w:rPr>
                <w:rFonts w:ascii="Courier New" w:cs="Courier New" w:eastAsia="Courier New" w:hAnsi="Courier New"/>
                <w:color w:val="0D9488"/>
                <w:sz w:val="18"/>
                <w:szCs w:val="18"/>
              </w:rPr>
              <w:t xml:space="preserve">backend/modules/vector_store.py</w:t>
            </w:r>
          </w:p>
        </w:tc>
        <w:tc>
          <w:tcPr>
            <w:tcW w:type="dxa" w:w="468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pPr>
            <w:r>
              <w:rPr>
                <w:rFonts w:ascii="Courier New" w:cs="Courier New" w:eastAsia="Courier New" w:hAnsi="Courier New"/>
                <w:color w:val="0D9488"/>
                <w:sz w:val="18"/>
                <w:szCs w:val="18"/>
              </w:rPr>
              <w:t xml:space="preserve">frontend/src/components/ConfidenceBadge.jsx</w:t>
            </w:r>
          </w:p>
        </w:tc>
      </w:tr>
      <w:tr>
        <w:tc>
          <w:tcPr>
            <w:tcW w:type="dxa" w:w="46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0D9488"/>
                <w:sz w:val="18"/>
                <w:szCs w:val="18"/>
              </w:rPr>
              <w:t xml:space="preserve">backend/modules/hybrid_retrieval.py</w:t>
            </w:r>
          </w:p>
        </w:tc>
        <w:tc>
          <w:tcPr>
            <w:tcW w:type="dxa" w:w="46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0D9488"/>
                <w:sz w:val="18"/>
                <w:szCs w:val="18"/>
              </w:rPr>
              <w:t xml:space="preserve">frontend/src/components/SourceCard.jsx</w:t>
            </w:r>
          </w:p>
        </w:tc>
      </w:tr>
      <w:tr>
        <w:tc>
          <w:tcPr>
            <w:tcW w:type="dxa" w:w="468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pPr>
            <w:r>
              <w:rPr>
                <w:rFonts w:ascii="Courier New" w:cs="Courier New" w:eastAsia="Courier New" w:hAnsi="Courier New"/>
                <w:color w:val="0D9488"/>
                <w:sz w:val="18"/>
                <w:szCs w:val="18"/>
              </w:rPr>
              <w:t xml:space="preserve">backend/modules/reranker.py</w:t>
            </w:r>
          </w:p>
        </w:tc>
        <w:tc>
          <w:tcPr>
            <w:tcW w:type="dxa" w:w="468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pPr>
            <w:r>
              <w:rPr>
                <w:rFonts w:ascii="Courier New" w:cs="Courier New" w:eastAsia="Courier New" w:hAnsi="Courier New"/>
                <w:color w:val="0D9488"/>
                <w:sz w:val="18"/>
                <w:szCs w:val="18"/>
              </w:rPr>
              <w:t xml:space="preserve">frontend/src/services/api.js</w:t>
            </w:r>
          </w:p>
        </w:tc>
      </w:tr>
      <w:tr>
        <w:tc>
          <w:tcPr>
            <w:tcW w:type="dxa" w:w="46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0D9488"/>
                <w:sz w:val="18"/>
                <w:szCs w:val="18"/>
              </w:rPr>
              <w:t xml:space="preserve">backend/modules/rag_pipeline.py</w:t>
            </w:r>
          </w:p>
        </w:tc>
        <w:tc>
          <w:tcPr>
            <w:tcW w:type="dxa" w:w="46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0D9488"/>
                <w:sz w:val="18"/>
                <w:szCs w:val="18"/>
              </w:rPr>
              <w:t xml:space="preserve">frontend/src/App.jsx</w:t>
            </w:r>
          </w:p>
        </w:tc>
      </w:tr>
      <w:tr>
        <w:tc>
          <w:tcPr>
            <w:tcW w:type="dxa" w:w="468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pPr>
            <w:r>
              <w:rPr>
                <w:rFonts w:ascii="Courier New" w:cs="Courier New" w:eastAsia="Courier New" w:hAnsi="Courier New"/>
                <w:color w:val="0D9488"/>
                <w:sz w:val="18"/>
                <w:szCs w:val="18"/>
              </w:rPr>
              <w:t xml:space="preserve">backend/modules/medical_summary.py</w:t>
            </w:r>
          </w:p>
        </w:tc>
        <w:tc>
          <w:tcPr>
            <w:tcW w:type="dxa" w:w="468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pPr>
            <w:r>
              <w:rPr>
                <w:rFonts w:ascii="Courier New" w:cs="Courier New" w:eastAsia="Courier New" w:hAnsi="Courier New"/>
                <w:color w:val="0D9488"/>
                <w:sz w:val="18"/>
                <w:szCs w:val="18"/>
              </w:rPr>
              <w:t xml:space="preserve">frontend/src/hooks/useDocument.js</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80"/>
              <w:left w:type="dxa" w:w="240"/>
              <w:bottom w:type="dxa" w:w="180"/>
              <w:right w:type="dxa" w:w="240"/>
            </w:tcMar>
          </w:tcPr>
          <w:p>
            <w:pPr>
              <w:spacing w:after="40" w:before="0"/>
            </w:pPr>
            <w:r>
              <w:rPr>
                <w:rFonts w:ascii="Arial" w:cs="Arial" w:eastAsia="Arial" w:hAnsi="Arial"/>
                <w:b/>
                <w:bCs/>
                <w:color w:val="CCFBF1"/>
                <w:sz w:val="14"/>
                <w:szCs w:val="14"/>
              </w:rPr>
              <w:t xml:space="preserve">10  </w:t>
            </w:r>
            <w:r>
              <w:rPr>
                <w:rFonts w:ascii="Arial" w:cs="Arial" w:eastAsia="Arial" w:hAnsi="Arial"/>
                <w:b/>
                <w:bCs/>
                <w:color w:val="FFFFFF"/>
                <w:sz w:val="30"/>
                <w:szCs w:val="30"/>
              </w:rPr>
              <w:t xml:space="preserve">Final Summary</w:t>
            </w:r>
          </w:p>
          <w:p>
            <w:pPr>
              <w:spacing w:after="0" w:before="0"/>
            </w:pPr>
            <w:r>
              <w:rPr>
                <w:rFonts w:ascii="Arial" w:cs="Arial" w:eastAsia="Arial" w:hAnsi="Arial"/>
                <w:i/>
                <w:iCs/>
                <w:color w:val="E2E8F0"/>
                <w:sz w:val="20"/>
                <w:szCs w:val="20"/>
              </w:rPr>
              <w:t xml:space="preserve">Project status after all debugging is complete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280"/>
              <w:left w:type="dxa" w:w="280"/>
              <w:bottom w:type="dxa" w:w="280"/>
              <w:right w:type="dxa" w:w="280"/>
            </w:tcMar>
          </w:tcPr>
          <w:p>
            <w:pPr>
              <w:spacing w:after="60" w:before="0"/>
              <w:jc w:val="center"/>
            </w:pPr>
            <w:r>
              <w:rPr>
                <w:rFonts w:ascii="Arial" w:cs="Arial" w:eastAsia="Arial" w:hAnsi="Arial"/>
                <w:b/>
                <w:bCs/>
                <w:color w:val="CCFBF1"/>
                <w:sz w:val="40"/>
                <w:szCs w:val="40"/>
              </w:rPr>
              <w:t xml:space="preserve">BUILD COMPLETE</w:t>
            </w:r>
          </w:p>
          <w:p>
            <w:pPr>
              <w:spacing w:after="60" w:before="0"/>
              <w:jc w:val="center"/>
            </w:pPr>
            <w:r>
              <w:rPr>
                <w:rFonts w:ascii="Arial" w:cs="Arial" w:eastAsia="Arial" w:hAnsi="Arial"/>
                <w:color w:val="FFFFFF"/>
                <w:sz w:val="22"/>
                <w:szCs w:val="22"/>
              </w:rPr>
              <w:t xml:space="preserve">All 4 post-integration issues resolved</w:t>
            </w:r>
          </w:p>
          <w:p>
            <w:pPr>
              <w:spacing w:after="60" w:before="0"/>
              <w:jc w:val="center"/>
            </w:pPr>
            <w:r>
              <w:rPr>
                <w:rFonts w:ascii="Arial" w:cs="Arial" w:eastAsia="Arial" w:hAnsi="Arial"/>
                <w:color w:val="E2E8F0"/>
                <w:sz w:val="20"/>
                <w:szCs w:val="20"/>
              </w:rPr>
              <w:t xml:space="preserve">All 12 risks mitigated  ·  All 15 checkpoints passed  ·  4 files modified</w:t>
            </w:r>
          </w:p>
        </w:tc>
      </w:tr>
    </w:tbl>
    <w:p>
      <w:pPr>
        <w:spacing w:after="0" w:before="80"/>
      </w:pPr>
      <w:r>
        <w:t xml:space="preserve"/>
      </w:r>
    </w:p>
    <w:p>
      <w:pPr>
        <w:pStyle w:val="Heading2"/>
        <w:spacing w:after="120" w:before="320"/>
      </w:pPr>
      <w:r>
        <w:rPr>
          <w:rFonts w:ascii="Arial" w:cs="Arial" w:eastAsia="Arial" w:hAnsi="Arial"/>
          <w:b/>
          <w:bCs/>
          <w:color w:val="0D9488"/>
          <w:sz w:val="28"/>
          <w:szCs w:val="28"/>
        </w:rPr>
        <w:t xml:space="preserve">System Capabilities Confirmed</w:t>
      </w:r>
    </w:p>
    <w:p>
      <w:pPr>
        <w:pStyle w:val="ListParagraph"/>
        <w:numPr>
          <w:ilvl w:val="0"/>
          <w:numId w:val="2"/>
        </w:numPr>
        <w:spacing w:after="60" w:before="60"/>
      </w:pPr>
      <w:r>
        <w:rPr>
          <w:rFonts w:ascii="Arial" w:cs="Arial" w:eastAsia="Arial" w:hAnsi="Arial"/>
          <w:color w:val="0F172A"/>
          <w:sz w:val="22"/>
          <w:szCs w:val="22"/>
        </w:rPr>
        <w:t xml:space="preserve">Medical PDF upload with automatic text extraction and OCR fallback</w:t>
      </w:r>
    </w:p>
    <w:p>
      <w:pPr>
        <w:pStyle w:val="ListParagraph"/>
        <w:numPr>
          <w:ilvl w:val="0"/>
          <w:numId w:val="2"/>
        </w:numPr>
        <w:spacing w:after="60" w:before="60"/>
      </w:pPr>
      <w:r>
        <w:rPr>
          <w:rFonts w:ascii="Arial" w:cs="Arial" w:eastAsia="Arial" w:hAnsi="Arial"/>
          <w:color w:val="0F172A"/>
          <w:sz w:val="22"/>
          <w:szCs w:val="22"/>
        </w:rPr>
        <w:t xml:space="preserve">Hybrid semantic + keyword retrieval with Reciprocal Rank Fusion</w:t>
      </w:r>
    </w:p>
    <w:p>
      <w:pPr>
        <w:pStyle w:val="ListParagraph"/>
        <w:numPr>
          <w:ilvl w:val="0"/>
          <w:numId w:val="2"/>
        </w:numPr>
        <w:spacing w:after="60" w:before="60"/>
      </w:pPr>
      <w:r>
        <w:rPr>
          <w:rFonts w:ascii="Arial" w:cs="Arial" w:eastAsia="Arial" w:hAnsi="Arial"/>
          <w:color w:val="0F172A"/>
          <w:sz w:val="22"/>
          <w:szCs w:val="22"/>
        </w:rPr>
        <w:t xml:space="preserve">Groq llama3-70b-8192 inference with dual-key rotation and automatic failover</w:t>
      </w:r>
    </w:p>
    <w:p>
      <w:pPr>
        <w:pStyle w:val="ListParagraph"/>
        <w:numPr>
          <w:ilvl w:val="0"/>
          <w:numId w:val="2"/>
        </w:numPr>
        <w:spacing w:after="60" w:before="60"/>
      </w:pPr>
      <w:r>
        <w:rPr>
          <w:rFonts w:ascii="Arial" w:cs="Arial" w:eastAsia="Arial" w:hAnsi="Arial"/>
          <w:color w:val="0F172A"/>
          <w:sz w:val="22"/>
          <w:szCs w:val="22"/>
        </w:rPr>
        <w:t xml:space="preserve">Voyage AI voyage-large-3 embeddings in batches of 8</w:t>
      </w:r>
    </w:p>
    <w:p>
      <w:pPr>
        <w:pStyle w:val="ListParagraph"/>
        <w:numPr>
          <w:ilvl w:val="0"/>
          <w:numId w:val="2"/>
        </w:numPr>
        <w:spacing w:after="60" w:before="60"/>
      </w:pPr>
      <w:r>
        <w:rPr>
          <w:rFonts w:ascii="Arial" w:cs="Arial" w:eastAsia="Arial" w:hAnsi="Arial"/>
          <w:color w:val="0F172A"/>
          <w:sz w:val="22"/>
          <w:szCs w:val="22"/>
        </w:rPr>
        <w:t xml:space="preserve">FAISS vector index with full disk persistence across server restarts</w:t>
      </w:r>
    </w:p>
    <w:p>
      <w:pPr>
        <w:pStyle w:val="ListParagraph"/>
        <w:numPr>
          <w:ilvl w:val="0"/>
          <w:numId w:val="2"/>
        </w:numPr>
        <w:spacing w:after="60" w:before="60"/>
      </w:pPr>
      <w:r>
        <w:rPr>
          <w:rFonts w:ascii="Arial" w:cs="Arial" w:eastAsia="Arial" w:hAnsi="Arial"/>
          <w:color w:val="0F172A"/>
          <w:sz w:val="22"/>
          <w:szCs w:val="22"/>
        </w:rPr>
        <w:t xml:space="preserve">Structured medical entity extraction (diseases, medications, allergies, abnormalities, recommendations)</w:t>
      </w:r>
    </w:p>
    <w:p>
      <w:pPr>
        <w:pStyle w:val="ListParagraph"/>
        <w:numPr>
          <w:ilvl w:val="0"/>
          <w:numId w:val="2"/>
        </w:numPr>
        <w:spacing w:after="60" w:before="60"/>
      </w:pPr>
      <w:r>
        <w:rPr>
          <w:rFonts w:ascii="Arial" w:cs="Arial" w:eastAsia="Arial" w:hAnsi="Arial"/>
          <w:color w:val="0F172A"/>
          <w:sz w:val="22"/>
          <w:szCs w:val="22"/>
        </w:rPr>
        <w:t xml:space="preserve">Confidence scoring (High / Medium / Low) with score display in chat UI</w:t>
      </w:r>
    </w:p>
    <w:p>
      <w:pPr>
        <w:pStyle w:val="ListParagraph"/>
        <w:numPr>
          <w:ilvl w:val="0"/>
          <w:numId w:val="2"/>
        </w:numPr>
        <w:spacing w:after="60" w:before="60"/>
      </w:pPr>
      <w:r>
        <w:rPr>
          <w:rFonts w:ascii="Arial" w:cs="Arial" w:eastAsia="Arial" w:hAnsi="Arial"/>
          <w:color w:val="0F172A"/>
          <w:sz w:val="22"/>
          <w:szCs w:val="22"/>
        </w:rPr>
        <w:t xml:space="preserve">Safety guard: insufficient evidence response when retrieval quality is low</w:t>
      </w:r>
    </w:p>
    <w:p>
      <w:pPr>
        <w:pStyle w:val="ListParagraph"/>
        <w:numPr>
          <w:ilvl w:val="0"/>
          <w:numId w:val="2"/>
        </w:numPr>
        <w:spacing w:after="60" w:before="60"/>
      </w:pPr>
      <w:r>
        <w:rPr>
          <w:rFonts w:ascii="Arial" w:cs="Arial" w:eastAsia="Arial" w:hAnsi="Arial"/>
          <w:color w:val="0F172A"/>
          <w:sz w:val="22"/>
          <w:szCs w:val="22"/>
        </w:rPr>
        <w:t xml:space="preserve">Source evidence viewer with expandable chunk display and page citations</w:t>
      </w:r>
    </w:p>
    <w:p>
      <w:pPr>
        <w:pStyle w:val="ListParagraph"/>
        <w:numPr>
          <w:ilvl w:val="0"/>
          <w:numId w:val="2"/>
        </w:numPr>
        <w:spacing w:after="60" w:before="60"/>
      </w:pPr>
      <w:r>
        <w:rPr>
          <w:rFonts w:ascii="Arial" w:cs="Arial" w:eastAsia="Arial" w:hAnsi="Arial"/>
          <w:color w:val="0F172A"/>
          <w:sz w:val="22"/>
          <w:szCs w:val="22"/>
        </w:rPr>
        <w:t xml:space="preserve">Client-side file validation (type + size) before any API call</w:t>
      </w:r>
    </w:p>
    <w:p>
      <w:pPr>
        <w:pStyle w:val="ListParagraph"/>
        <w:numPr>
          <w:ilvl w:val="0"/>
          <w:numId w:val="2"/>
        </w:numPr>
        <w:spacing w:after="60" w:before="60"/>
      </w:pPr>
      <w:r>
        <w:rPr>
          <w:rFonts w:ascii="Arial" w:cs="Arial" w:eastAsia="Arial" w:hAnsi="Arial"/>
          <w:color w:val="0F172A"/>
          <w:sz w:val="22"/>
          <w:szCs w:val="22"/>
        </w:rPr>
        <w:t xml:space="preserve">Server-side 20MB upload limit with informative error message</w:t>
      </w:r>
    </w:p>
    <w:p>
      <w:pPr>
        <w:pStyle w:val="ListParagraph"/>
        <w:numPr>
          <w:ilvl w:val="0"/>
          <w:numId w:val="2"/>
        </w:numPr>
        <w:spacing w:after="60" w:before="60"/>
      </w:pPr>
      <w:r>
        <w:rPr>
          <w:rFonts w:ascii="Arial" w:cs="Arial" w:eastAsia="Arial" w:hAnsi="Arial"/>
          <w:color w:val="0F172A"/>
          <w:sz w:val="22"/>
          <w:szCs w:val="22"/>
        </w:rPr>
        <w:t xml:space="preserve">Responsive UI with sidebar navigation, mobile hamburger, and dark theme</w:t>
      </w:r>
    </w:p>
    <w:p>
      <w:pPr>
        <w:spacing w:after="0" w:before="80"/>
      </w:pPr>
      <w:r>
        <w:t xml:space="preserve"/>
      </w:r>
    </w:p>
    <w:p>
      <w:pPr>
        <w:pBdr>
          <w:bottom w:val="single" w:color="E2E8F0" w:sz="4" w:space="1"/>
        </w:pBdr>
        <w:spacing w:after="120" w:before="120"/>
      </w:pPr>
      <w:r>
        <w:t xml:space="preserve"/>
      </w:r>
    </w:p>
    <w:p>
      <w:pPr>
        <w:spacing w:after="0" w:before="80"/>
      </w:pPr>
      <w:r>
        <w:t xml:space="preserve"/>
      </w:r>
    </w:p>
    <w:p>
      <w:pPr>
        <w:spacing w:after="40" w:before="80"/>
        <w:jc w:val="center"/>
      </w:pPr>
      <w:r>
        <w:rPr>
          <w:rFonts w:ascii="Arial" w:cs="Arial" w:eastAsia="Arial" w:hAnsi="Arial"/>
          <w:i/>
          <w:iCs/>
          <w:color w:val="64748B"/>
          <w:sz w:val="18"/>
          <w:szCs w:val="18"/>
        </w:rPr>
        <w:t xml:space="preserve">Medical AI Assistant v1.0.0  ·  Debugging Report</w:t>
      </w:r>
    </w:p>
    <w:p>
      <w:pPr>
        <w:spacing w:after="0" w:before="0"/>
        <w:jc w:val="center"/>
      </w:pPr>
      <w:r>
        <w:rPr>
          <w:rFonts w:ascii="Arial" w:cs="Arial" w:eastAsia="Arial" w:hAnsi="Arial"/>
          <w:color w:val="64748B"/>
          <w:sz w:val="16"/>
          <w:szCs w:val="16"/>
        </w:rPr>
        <w:t xml:space="preserve">Generated by Antigravity Autonomous Build System  ·  08-05-2026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after="0" w:before="80"/>
    </w:pPr>
    <w:r>
      <w:rPr>
        <w:rFonts w:ascii="Arial" w:cs="Arial" w:eastAsia="Arial" w:hAnsi="Arial"/>
        <w:color w:val="64748B"/>
        <w:sz w:val="16"/>
        <w:szCs w:val="16"/>
      </w:rPr>
      <w:t xml:space="preserve">Antigravity Autonomous Build  ·  Confidential  ·  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4"/>
      </w:pBdr>
      <w:spacing w:after="120" w:before="0"/>
      <w:jc w:val="right"/>
    </w:pPr>
    <w:r>
      <w:rPr>
        <w:rFonts w:ascii="Arial" w:cs="Arial" w:eastAsia="Arial" w:hAnsi="Arial"/>
        <w:color w:val="64748B"/>
        <w:sz w:val="16"/>
        <w:szCs w:val="16"/>
      </w:rPr>
      <w:t xml:space="preserve">Medical AI Assistant — Post-Integration Debugging Report  |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D9488"/>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2026-05-09T04:57:46.776Z</dcterms:created>
  <dcterms:modified xsi:type="dcterms:W3CDTF">2026-05-09T04:57:46.777Z</dcterms:modified>
</cp:coreProperties>
</file>

<file path=docProps/custom.xml><?xml version="1.0" encoding="utf-8"?>
<Properties xmlns="http://schemas.openxmlformats.org/officeDocument/2006/custom-properties" xmlns:vt="http://schemas.openxmlformats.org/officeDocument/2006/docPropsVTypes"/>
</file>