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如何写自定义验证类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创建一个自定义约束类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#Acme/DemoBundle/Validator/Constraints/ContaintsAlphanumberic.php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namespace Acme\DemoBundle\Validator\Constraints;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 Symfony\Component\Validator\Constraint;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class ContainsAlphanumeric extends Constraint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//只需要定义一个消息的属性；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public $message = 'he string "%string%" contains an illegal character: it can only contain 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letters or numbers.';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//创建一个真正用来验证的类；默认名称对应是 类名+Validator(eg: </w:t>
      </w:r>
      <w:r>
        <w:rPr>
          <w:rFonts w:hint="eastAsia"/>
          <w:lang w:eastAsia="zh-CN"/>
        </w:rPr>
        <w:t>ContainsAlphanumeric</w:t>
      </w:r>
      <w:r>
        <w:rPr>
          <w:rFonts w:hint="eastAsia"/>
          <w:lang w:val="en-US" w:eastAsia="zh-CN"/>
        </w:rPr>
        <w:t>Validator.php),如果不使用默认名称就需要在约束类中重写validatedBy方法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#Acme/DemoBundle/Validator/Constraints/</w:t>
      </w:r>
      <w:r>
        <w:rPr>
          <w:rFonts w:hint="eastAsia"/>
          <w:lang w:eastAsia="zh-CN"/>
        </w:rPr>
        <w:t>ContainsAlphanumeric</w:t>
      </w:r>
      <w:r>
        <w:rPr>
          <w:rFonts w:hint="eastAsia"/>
          <w:lang w:val="en-US" w:eastAsia="zh-CN"/>
        </w:rPr>
        <w:t>Validator.php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Acme\DemoBundle\Validator\Constraints;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Symfony\Component\Validator\Constraint;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Symfony\Component\Validator\ConstraintValidator;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ContainsAlphanumericValidator extends ConstraintValidator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可以注入container;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__construct()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validate($value, Constraint $constraint)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//具体的验证方法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(!preg_match('/^[a-zA-Za0-9]+$/', $value, $matches))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$this-&gt;context-&gt;addViolation(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$constraint-&gt;message,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array('%string%' =&gt; $value))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8171B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</w:rPr>
      </w:pP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8171B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eastAsia" w:ascii="Menlo" w:hAnsi="Menlo" w:eastAsia="宋体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  <w:lang w:val="en-US" w:eastAsia="zh-CN"/>
        </w:rPr>
      </w:pPr>
      <w:r>
        <w:rPr>
          <w:rFonts w:hint="eastAsia" w:ascii="Menlo" w:hAnsi="Menlo" w:cs="Menlo"/>
          <w:b w:val="0"/>
          <w:i w:val="0"/>
          <w:color w:val="FFFFFF"/>
          <w:spacing w:val="0"/>
          <w:sz w:val="18"/>
          <w:szCs w:val="18"/>
          <w:shd w:val="clear" w:color="auto" w:fill="18171B"/>
          <w:lang w:val="en-US" w:eastAsia="zh-CN"/>
        </w:rPr>
        <w:t>S</w:t>
      </w:r>
      <w:r>
        <w:rPr>
          <w:rFonts w:hint="eastAsia" w:ascii="Menlo" w:hAnsi="Menlo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  <w:lang w:val="en-US" w:eastAsia="zh-CN"/>
        </w:rPr>
        <w:t>ymfony2 2.5 的写法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8171B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</w:rPr>
        <w:t>$this</w:t>
      </w:r>
      <w:r>
        <w:rPr>
          <w:rFonts w:hint="default" w:ascii="Menlo" w:hAnsi="Menlo" w:eastAsia="Menlo" w:cs="Menlo"/>
          <w:b w:val="0"/>
          <w:i w:val="0"/>
          <w:caps w:val="0"/>
          <w:color w:val="E67700"/>
          <w:spacing w:val="0"/>
          <w:sz w:val="18"/>
          <w:szCs w:val="18"/>
          <w:shd w:val="clear" w:color="auto" w:fill="18171B"/>
        </w:rPr>
        <w:t>-&gt;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</w:rPr>
        <w:t>context</w:t>
      </w:r>
      <w:r>
        <w:rPr>
          <w:rFonts w:hint="default" w:ascii="Menlo" w:hAnsi="Menlo" w:eastAsia="Menlo" w:cs="Menlo"/>
          <w:b w:val="0"/>
          <w:i w:val="0"/>
          <w:caps w:val="0"/>
          <w:color w:val="E67700"/>
          <w:spacing w:val="0"/>
          <w:sz w:val="18"/>
          <w:szCs w:val="18"/>
          <w:shd w:val="clear" w:color="auto" w:fill="18171B"/>
        </w:rPr>
        <w:t>-&gt;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</w:rPr>
        <w:t>buildViolation</w:t>
      </w:r>
      <w:r>
        <w:rPr>
          <w:rFonts w:hint="default" w:ascii="Menlo" w:hAnsi="Menlo" w:eastAsia="Menlo" w:cs="Menlo"/>
          <w:b w:val="0"/>
          <w:i w:val="0"/>
          <w:caps w:val="0"/>
          <w:color w:val="939393"/>
          <w:spacing w:val="0"/>
          <w:sz w:val="18"/>
          <w:szCs w:val="18"/>
          <w:shd w:val="clear" w:color="auto" w:fill="18171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</w:rPr>
        <w:t>$constraint</w:t>
      </w:r>
      <w:r>
        <w:rPr>
          <w:rFonts w:hint="default" w:ascii="Menlo" w:hAnsi="Menlo" w:eastAsia="Menlo" w:cs="Menlo"/>
          <w:b w:val="0"/>
          <w:i w:val="0"/>
          <w:caps w:val="0"/>
          <w:color w:val="E67700"/>
          <w:spacing w:val="0"/>
          <w:sz w:val="18"/>
          <w:szCs w:val="18"/>
          <w:shd w:val="clear" w:color="auto" w:fill="18171B"/>
        </w:rPr>
        <w:t>-&gt;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</w:rPr>
        <w:t>message</w:t>
      </w:r>
      <w:r>
        <w:rPr>
          <w:rFonts w:hint="default" w:ascii="Menlo" w:hAnsi="Menlo" w:eastAsia="Menlo" w:cs="Menlo"/>
          <w:b w:val="0"/>
          <w:i w:val="0"/>
          <w:caps w:val="0"/>
          <w:color w:val="939393"/>
          <w:spacing w:val="0"/>
          <w:sz w:val="18"/>
          <w:szCs w:val="18"/>
          <w:shd w:val="clear" w:color="auto" w:fill="18171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E67700"/>
          <w:spacing w:val="0"/>
          <w:sz w:val="18"/>
          <w:szCs w:val="18"/>
          <w:shd w:val="clear" w:color="auto" w:fill="18171B"/>
        </w:rPr>
        <w:t>-&gt;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</w:rPr>
        <w:t>setParameter</w:t>
      </w:r>
      <w:r>
        <w:rPr>
          <w:rFonts w:hint="default" w:ascii="Menlo" w:hAnsi="Menlo" w:eastAsia="Menlo" w:cs="Menlo"/>
          <w:b w:val="0"/>
          <w:i w:val="0"/>
          <w:caps w:val="0"/>
          <w:color w:val="939393"/>
          <w:spacing w:val="0"/>
          <w:sz w:val="18"/>
          <w:szCs w:val="18"/>
          <w:shd w:val="clear" w:color="auto" w:fill="18171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56DB3A"/>
          <w:spacing w:val="0"/>
          <w:sz w:val="18"/>
          <w:szCs w:val="18"/>
          <w:shd w:val="clear" w:color="auto" w:fill="18171B"/>
        </w:rPr>
        <w:t>'%string%'</w:t>
      </w:r>
      <w:r>
        <w:rPr>
          <w:rFonts w:hint="default" w:ascii="Menlo" w:hAnsi="Menlo" w:eastAsia="Menlo" w:cs="Menlo"/>
          <w:b w:val="0"/>
          <w:i w:val="0"/>
          <w:caps w:val="0"/>
          <w:color w:val="939393"/>
          <w:spacing w:val="0"/>
          <w:sz w:val="18"/>
          <w:szCs w:val="18"/>
          <w:shd w:val="clear" w:color="auto" w:fill="18171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</w:rPr>
        <w:t xml:space="preserve"> $value</w:t>
      </w:r>
      <w:r>
        <w:rPr>
          <w:rFonts w:hint="default" w:ascii="Menlo" w:hAnsi="Menlo" w:eastAsia="Menlo" w:cs="Menlo"/>
          <w:b w:val="0"/>
          <w:i w:val="0"/>
          <w:caps w:val="0"/>
          <w:color w:val="939393"/>
          <w:spacing w:val="0"/>
          <w:sz w:val="18"/>
          <w:szCs w:val="18"/>
          <w:shd w:val="clear" w:color="auto" w:fill="18171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E67700"/>
          <w:spacing w:val="0"/>
          <w:sz w:val="18"/>
          <w:szCs w:val="18"/>
          <w:shd w:val="clear" w:color="auto" w:fill="18171B"/>
        </w:rPr>
        <w:t>-&gt;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shd w:val="clear" w:color="auto" w:fill="18171B"/>
        </w:rPr>
        <w:t>addViolation</w:t>
      </w:r>
      <w:r>
        <w:rPr>
          <w:rFonts w:hint="default" w:ascii="Menlo" w:hAnsi="Menlo" w:eastAsia="Menlo" w:cs="Menlo"/>
          <w:b w:val="0"/>
          <w:i w:val="0"/>
          <w:caps w:val="0"/>
          <w:color w:val="939393"/>
          <w:spacing w:val="0"/>
          <w:sz w:val="18"/>
          <w:szCs w:val="18"/>
          <w:shd w:val="clear" w:color="auto" w:fill="18171B"/>
        </w:rPr>
        <w:t>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使用；直接指向这个约束；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8171B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/>
          <w:caps w:val="0"/>
          <w:color w:val="B729D9"/>
          <w:spacing w:val="0"/>
          <w:sz w:val="18"/>
          <w:szCs w:val="18"/>
          <w:bdr w:val="none" w:color="auto" w:sz="0" w:space="0"/>
          <w:shd w:val="clear" w:color="auto" w:fill="18171B"/>
        </w:rPr>
        <w:t># src/Acme/BlogBundle/Resources/config/validation.yml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>Acme\DemoBundle\Entity\AcmeEntity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>_x000D_    properties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>_x000D_        name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_x000D_            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NotBlank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~_x000D_            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Acme\DemoBundle\Validator\Constraints\ContainsAlphanumeric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把自定义的约束做为一个服务（可以增加参数；注入服务就可以操作数据库等服务）</w:t>
      </w:r>
    </w:p>
    <w:p>
      <w:pPr>
        <w:rPr>
          <w:rFonts w:hint="eastAsia"/>
          <w:lang w:val="en-US" w:eastAsia="zh-CN"/>
        </w:rPr>
      </w:pP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8171B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>services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>_x000D_    validator.unique.your_validator_name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>_x000D_        class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Acme\DemoBundle\Validator\Constraints\ContainsAlphanumericValidator        tags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_x000D_            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name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validator.constraint_validator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alias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alias_name 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此时就可以使用别名来验证</w:t>
      </w:r>
      <w:r>
        <w:rPr>
          <w:rFonts w:hint="eastAsia"/>
          <w:lang w:val="en-US" w:eastAsia="zh-CN"/>
        </w:rPr>
        <w:t>(重写validateBy方法)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##Acme/DemoBundle/Validator/Constraints/</w:t>
      </w:r>
      <w:r>
        <w:rPr>
          <w:rFonts w:hint="eastAsia"/>
          <w:lang w:eastAsia="zh-CN"/>
        </w:rPr>
        <w:t>ContainsAlphanumeric</w:t>
      </w:r>
      <w:r>
        <w:rPr>
          <w:rFonts w:hint="eastAsia"/>
          <w:lang w:val="en-US" w:eastAsia="zh-CN"/>
        </w:rPr>
        <w:t>Validator.php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8171B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939393"/>
          <w:spacing w:val="0"/>
          <w:sz w:val="18"/>
          <w:szCs w:val="18"/>
          <w:bdr w:val="none" w:color="auto" w:sz="0" w:space="0"/>
          <w:shd w:val="clear" w:color="auto" w:fill="18171B"/>
        </w:rPr>
      </w:pP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validatedBy</w:t>
      </w:r>
      <w:r>
        <w:rPr>
          <w:rFonts w:hint="default" w:ascii="Menlo" w:hAnsi="Menlo" w:eastAsia="Menlo" w:cs="Menlo"/>
          <w:b w:val="0"/>
          <w:i w:val="0"/>
          <w:caps w:val="0"/>
          <w:color w:val="939393"/>
          <w:spacing w:val="0"/>
          <w:sz w:val="18"/>
          <w:szCs w:val="18"/>
          <w:bdr w:val="none" w:color="auto" w:sz="0" w:space="0"/>
          <w:shd w:val="clear" w:color="auto" w:fill="18171B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_x000D_    </w:t>
      </w:r>
      <w:r>
        <w:rPr>
          <w:rFonts w:hint="default" w:ascii="Menlo" w:hAnsi="Menlo" w:eastAsia="Menlo" w:cs="Menlo"/>
          <w:b w:val="0"/>
          <w:i w:val="0"/>
          <w:caps w:val="0"/>
          <w:color w:val="FF8400"/>
          <w:spacing w:val="0"/>
          <w:sz w:val="18"/>
          <w:szCs w:val="18"/>
          <w:bdr w:val="none" w:color="auto" w:sz="0" w:space="0"/>
          <w:shd w:val="clear" w:color="auto" w:fill="18171B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color="auto" w:fill="18171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56DB3A"/>
          <w:spacing w:val="0"/>
          <w:sz w:val="18"/>
          <w:szCs w:val="18"/>
          <w:bdr w:val="none" w:color="auto" w:sz="0" w:space="0"/>
          <w:shd w:val="clear" w:color="auto" w:fill="18171B"/>
        </w:rPr>
        <w:t>'alias_name'</w:t>
      </w:r>
      <w:r>
        <w:rPr>
          <w:rFonts w:hint="default" w:ascii="Menlo" w:hAnsi="Menlo" w:eastAsia="Menlo" w:cs="Menlo"/>
          <w:b w:val="0"/>
          <w:i w:val="0"/>
          <w:caps w:val="0"/>
          <w:color w:val="939393"/>
          <w:spacing w:val="0"/>
          <w:sz w:val="18"/>
          <w:szCs w:val="18"/>
          <w:bdr w:val="none" w:color="auto" w:sz="0" w:space="0"/>
          <w:shd w:val="clear" w:color="auto" w:fill="18171B"/>
        </w:rPr>
        <w:t>;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8171B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939393"/>
          <w:spacing w:val="0"/>
          <w:sz w:val="18"/>
          <w:szCs w:val="18"/>
          <w:bdr w:val="none" w:color="auto" w:sz="0" w:space="0"/>
          <w:shd w:val="clear" w:color="auto" w:fill="18171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5682E"/>
    <w:rsid w:val="00022DC9"/>
    <w:rsid w:val="000507DB"/>
    <w:rsid w:val="0008216C"/>
    <w:rsid w:val="00085CF6"/>
    <w:rsid w:val="000C4EA0"/>
    <w:rsid w:val="00183E89"/>
    <w:rsid w:val="001C1EA8"/>
    <w:rsid w:val="002120FD"/>
    <w:rsid w:val="002A07EF"/>
    <w:rsid w:val="00304F31"/>
    <w:rsid w:val="00305A09"/>
    <w:rsid w:val="00305EDE"/>
    <w:rsid w:val="003700F0"/>
    <w:rsid w:val="00405979"/>
    <w:rsid w:val="00441494"/>
    <w:rsid w:val="0045682E"/>
    <w:rsid w:val="00496720"/>
    <w:rsid w:val="00583020"/>
    <w:rsid w:val="005A5935"/>
    <w:rsid w:val="00620EB5"/>
    <w:rsid w:val="0067158D"/>
    <w:rsid w:val="00703419"/>
    <w:rsid w:val="00710F99"/>
    <w:rsid w:val="00734983"/>
    <w:rsid w:val="00751B74"/>
    <w:rsid w:val="0086602B"/>
    <w:rsid w:val="00890CFB"/>
    <w:rsid w:val="008D5B28"/>
    <w:rsid w:val="00917264"/>
    <w:rsid w:val="009A341A"/>
    <w:rsid w:val="00A13CCB"/>
    <w:rsid w:val="00A16310"/>
    <w:rsid w:val="00A31086"/>
    <w:rsid w:val="00A62779"/>
    <w:rsid w:val="00B77E2E"/>
    <w:rsid w:val="00C22EF3"/>
    <w:rsid w:val="00CA6160"/>
    <w:rsid w:val="00D03BD0"/>
    <w:rsid w:val="00D83E8A"/>
    <w:rsid w:val="00D841D9"/>
    <w:rsid w:val="00DB608E"/>
    <w:rsid w:val="00E119AB"/>
    <w:rsid w:val="00E90E9B"/>
    <w:rsid w:val="00F0311C"/>
    <w:rsid w:val="00F64424"/>
    <w:rsid w:val="00F80B26"/>
    <w:rsid w:val="00FA00C3"/>
    <w:rsid w:val="019A6EAF"/>
    <w:rsid w:val="0AB2039C"/>
    <w:rsid w:val="0B6B55CC"/>
    <w:rsid w:val="0CAF495E"/>
    <w:rsid w:val="0D1F0495"/>
    <w:rsid w:val="0DBB5D95"/>
    <w:rsid w:val="0E440278"/>
    <w:rsid w:val="0E8E3B6F"/>
    <w:rsid w:val="0EC6754C"/>
    <w:rsid w:val="0F1550CD"/>
    <w:rsid w:val="0F5500B5"/>
    <w:rsid w:val="100833DB"/>
    <w:rsid w:val="100C1DE2"/>
    <w:rsid w:val="165556AF"/>
    <w:rsid w:val="17761009"/>
    <w:rsid w:val="19073D1E"/>
    <w:rsid w:val="1EBF357F"/>
    <w:rsid w:val="1F734328"/>
    <w:rsid w:val="21BA41E2"/>
    <w:rsid w:val="23011F7A"/>
    <w:rsid w:val="24CF4AF4"/>
    <w:rsid w:val="260B6A7A"/>
    <w:rsid w:val="26B3018D"/>
    <w:rsid w:val="28842606"/>
    <w:rsid w:val="294F0DD5"/>
    <w:rsid w:val="29AE0DEF"/>
    <w:rsid w:val="2B616237"/>
    <w:rsid w:val="2D48195B"/>
    <w:rsid w:val="2E2F2B52"/>
    <w:rsid w:val="3168491E"/>
    <w:rsid w:val="31961F6A"/>
    <w:rsid w:val="31990970"/>
    <w:rsid w:val="367904EE"/>
    <w:rsid w:val="36985520"/>
    <w:rsid w:val="36E41D9C"/>
    <w:rsid w:val="3D4F6EA2"/>
    <w:rsid w:val="409E2E12"/>
    <w:rsid w:val="414E51B4"/>
    <w:rsid w:val="479010F6"/>
    <w:rsid w:val="47986502"/>
    <w:rsid w:val="47B50031"/>
    <w:rsid w:val="4AB61CA3"/>
    <w:rsid w:val="4AE95975"/>
    <w:rsid w:val="4B8A76FC"/>
    <w:rsid w:val="4F7C66F8"/>
    <w:rsid w:val="4F9C11AB"/>
    <w:rsid w:val="50B057F0"/>
    <w:rsid w:val="51E000E1"/>
    <w:rsid w:val="56DB3D0C"/>
    <w:rsid w:val="593B5DF4"/>
    <w:rsid w:val="5BB70707"/>
    <w:rsid w:val="5C235838"/>
    <w:rsid w:val="5F75272C"/>
    <w:rsid w:val="60746A4B"/>
    <w:rsid w:val="61ED0836"/>
    <w:rsid w:val="63883E5B"/>
    <w:rsid w:val="6458542D"/>
    <w:rsid w:val="66B3780A"/>
    <w:rsid w:val="6EAF50A7"/>
    <w:rsid w:val="6EDF37BD"/>
    <w:rsid w:val="6F425A60"/>
    <w:rsid w:val="71270FB3"/>
    <w:rsid w:val="71DB1D5C"/>
    <w:rsid w:val="725561A2"/>
    <w:rsid w:val="72946F8C"/>
    <w:rsid w:val="73FF61DE"/>
    <w:rsid w:val="74F76776"/>
    <w:rsid w:val="770664D6"/>
    <w:rsid w:val="773A43A6"/>
    <w:rsid w:val="782878B2"/>
    <w:rsid w:val="7A4430A5"/>
    <w:rsid w:val="7B640F7E"/>
    <w:rsid w:val="7C8A45E3"/>
    <w:rsid w:val="7EA67DD6"/>
    <w:rsid w:val="7EF66C5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customStyle="1" w:styleId="10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标题 2 Char"/>
    <w:basedOn w:val="8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2014-06-06T05:27:00Z</dcterms:created>
  <dc:creator>songda</dc:creator>
  <cp:lastModifiedBy>Administrator</cp:lastModifiedBy>
  <dcterms:modified xsi:type="dcterms:W3CDTF">2014-11-05T06:47:06Z</dcterms:modified>
  <dc:title>如何自定义验证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