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D07" w:rsidRPr="003D2F23" w:rsidRDefault="00F903C0">
      <w:pPr>
        <w:pStyle w:val="Ttulo"/>
        <w:rPr>
          <w:rFonts w:ascii="Calibri" w:hAnsi="Calibri" w:cs="Calibri"/>
        </w:rPr>
      </w:pPr>
      <w:r w:rsidRPr="003D2F23">
        <w:rPr>
          <w:rFonts w:ascii="Calibri" w:hAnsi="Calibri" w:cs="Calibri"/>
        </w:rPr>
        <w:t>Guía de Estilo: Nombres en JavaScript</w:t>
      </w:r>
    </w:p>
    <w:p w:rsidR="000A7D07" w:rsidRPr="003D2F23" w:rsidRDefault="00F903C0">
      <w:pPr>
        <w:rPr>
          <w:rFonts w:ascii="Calibri" w:hAnsi="Calibri" w:cs="Calibri"/>
        </w:rPr>
      </w:pPr>
      <w:r w:rsidRPr="003D2F23">
        <w:rPr>
          <w:rFonts w:ascii="Calibri" w:hAnsi="Calibri" w:cs="Calibri"/>
        </w:rPr>
        <w:t>Esta guía resume cómo nombrar funciones, variables, constantes, clases y arrays en JavaScript siguiendo buenas prácticas modernas.</w:t>
      </w:r>
    </w:p>
    <w:p w:rsidR="000A7D07" w:rsidRPr="003D2F23" w:rsidRDefault="00F903C0">
      <w:pPr>
        <w:pStyle w:val="Ttulo1"/>
        <w:rPr>
          <w:rFonts w:ascii="Calibri" w:hAnsi="Calibri" w:cs="Calibri"/>
        </w:rPr>
      </w:pPr>
      <w:r w:rsidRPr="003D2F23">
        <w:rPr>
          <w:rFonts w:ascii="Calibri" w:hAnsi="Calibri" w:cs="Calibri"/>
        </w:rPr>
        <w:t>Resumen de Estilos</w:t>
      </w:r>
    </w:p>
    <w:tbl>
      <w:tblPr>
        <w:tblStyle w:val="Tablaconcuadrcula"/>
        <w:tblW w:w="0" w:type="auto"/>
        <w:tblLook w:val="04A0"/>
      </w:tblPr>
      <w:tblGrid>
        <w:gridCol w:w="2880"/>
        <w:gridCol w:w="2880"/>
        <w:gridCol w:w="2880"/>
      </w:tblGrid>
      <w:tr w:rsidR="000A7D07" w:rsidRPr="003D2F23" w:rsidTr="003D2F23">
        <w:tc>
          <w:tcPr>
            <w:tcW w:w="2880" w:type="dxa"/>
            <w:shd w:val="clear" w:color="auto" w:fill="C6D9F1" w:themeFill="tex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Elemento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Estilo recomendado</w:t>
            </w:r>
          </w:p>
        </w:tc>
        <w:tc>
          <w:tcPr>
            <w:tcW w:w="2880" w:type="dxa"/>
            <w:shd w:val="clear" w:color="auto" w:fill="C6D9F1" w:themeFill="tex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Ejemplo</w:t>
            </w:r>
          </w:p>
        </w:tc>
      </w:tr>
      <w:tr w:rsidR="000A7D07" w:rsidRPr="003D2F23" w:rsidTr="003D2F23">
        <w:tc>
          <w:tcPr>
            <w:tcW w:w="2880" w:type="dxa"/>
            <w:shd w:val="clear" w:color="auto" w:fill="F2DBDB" w:themeFill="accen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proofErr w:type="spellStart"/>
            <w:r w:rsidRPr="003D2F23">
              <w:rPr>
                <w:rFonts w:ascii="Calibri" w:hAnsi="Calibri" w:cs="Calibri"/>
              </w:rPr>
              <w:t>Funciones</w:t>
            </w:r>
            <w:proofErr w:type="spellEnd"/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camelCase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mostrarMensaje()</w:t>
            </w:r>
          </w:p>
        </w:tc>
      </w:tr>
      <w:tr w:rsidR="000A7D07" w:rsidRPr="003D2F23" w:rsidTr="003D2F23">
        <w:tc>
          <w:tcPr>
            <w:tcW w:w="2880" w:type="dxa"/>
            <w:shd w:val="clear" w:color="auto" w:fill="F2DBDB" w:themeFill="accen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Variables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camelCase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contadorProductos</w:t>
            </w:r>
          </w:p>
        </w:tc>
      </w:tr>
      <w:tr w:rsidR="000A7D07" w:rsidRPr="003D2F23" w:rsidTr="003D2F23">
        <w:tc>
          <w:tcPr>
            <w:tcW w:w="2880" w:type="dxa"/>
            <w:shd w:val="clear" w:color="auto" w:fill="F2DBDB" w:themeFill="accen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proofErr w:type="spellStart"/>
            <w:r w:rsidRPr="003D2F23">
              <w:rPr>
                <w:rFonts w:ascii="Calibri" w:hAnsi="Calibri" w:cs="Calibri"/>
              </w:rPr>
              <w:t>Constantes</w:t>
            </w:r>
            <w:proofErr w:type="spellEnd"/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UPPER_SNAKE_CASE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API_URL</w:t>
            </w:r>
          </w:p>
        </w:tc>
      </w:tr>
      <w:tr w:rsidR="000A7D07" w:rsidRPr="003D2F23" w:rsidTr="003D2F23">
        <w:tc>
          <w:tcPr>
            <w:tcW w:w="2880" w:type="dxa"/>
            <w:shd w:val="clear" w:color="auto" w:fill="F2DBDB" w:themeFill="accen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Clases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PascalCase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ProductoCarrito</w:t>
            </w:r>
          </w:p>
        </w:tc>
      </w:tr>
      <w:tr w:rsidR="000A7D07" w:rsidRPr="003D2F23" w:rsidTr="003D2F23">
        <w:tc>
          <w:tcPr>
            <w:tcW w:w="2880" w:type="dxa"/>
            <w:shd w:val="clear" w:color="auto" w:fill="F2DBDB" w:themeFill="accent2" w:themeFillTint="33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Arrays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camelCase</w:t>
            </w:r>
          </w:p>
        </w:tc>
        <w:tc>
          <w:tcPr>
            <w:tcW w:w="2880" w:type="dxa"/>
          </w:tcPr>
          <w:p w:rsidR="000A7D07" w:rsidRPr="003D2F23" w:rsidRDefault="00F903C0">
            <w:pPr>
              <w:rPr>
                <w:rFonts w:ascii="Calibri" w:hAnsi="Calibri" w:cs="Calibri"/>
              </w:rPr>
            </w:pPr>
            <w:r w:rsidRPr="003D2F23">
              <w:rPr>
                <w:rFonts w:ascii="Calibri" w:hAnsi="Calibri" w:cs="Calibri"/>
              </w:rPr>
              <w:t>listaUsuarios</w:t>
            </w:r>
          </w:p>
        </w:tc>
      </w:tr>
    </w:tbl>
    <w:p w:rsidR="000A7D07" w:rsidRPr="003D2F23" w:rsidRDefault="00F903C0">
      <w:pPr>
        <w:rPr>
          <w:rFonts w:ascii="Calibri" w:hAnsi="Calibri" w:cs="Calibri"/>
        </w:rPr>
      </w:pPr>
      <w:r w:rsidRPr="003D2F23">
        <w:rPr>
          <w:rFonts w:ascii="Calibri" w:hAnsi="Calibri" w:cs="Calibri"/>
        </w:rPr>
        <w:br w:type="page"/>
      </w:r>
    </w:p>
    <w:p w:rsidR="000A7D07" w:rsidRPr="00F903C0" w:rsidRDefault="00F903C0" w:rsidP="00387C3B">
      <w:pPr>
        <w:pStyle w:val="Ttulo1"/>
        <w:spacing w:before="0"/>
        <w:rPr>
          <w:rFonts w:ascii="Calibri" w:hAnsi="Calibri" w:cs="Calibri"/>
        </w:rPr>
      </w:pPr>
      <w:r w:rsidRPr="00F903C0">
        <w:rPr>
          <w:rFonts w:ascii="Calibri" w:hAnsi="Calibri" w:cs="Calibri"/>
        </w:rPr>
        <w:lastRenderedPageBreak/>
        <w:t>Funciones</w:t>
      </w:r>
    </w:p>
    <w:p w:rsidR="000A7D07" w:rsidRPr="00F903C0" w:rsidRDefault="00F903C0" w:rsidP="00387C3B">
      <w:pPr>
        <w:spacing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Las funciones deben usar camelCase. Es decir, la primera palabra en minúscula y las</w:t>
      </w:r>
      <w:r w:rsidRPr="00F903C0">
        <w:rPr>
          <w:rFonts w:ascii="Calibri" w:hAnsi="Calibri" w:cs="Calibri"/>
        </w:rPr>
        <w:t xml:space="preserve"> siguientes empiezan con mayúscula.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Ejemplo: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function calcularTotal() { ... }</w:t>
      </w:r>
    </w:p>
    <w:p w:rsidR="000A7D07" w:rsidRPr="00F903C0" w:rsidRDefault="00F903C0" w:rsidP="00387C3B">
      <w:pPr>
        <w:pStyle w:val="Ttulo1"/>
        <w:spacing w:before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Variables</w:t>
      </w:r>
    </w:p>
    <w:p w:rsidR="000A7D07" w:rsidRPr="00F903C0" w:rsidRDefault="00F903C0" w:rsidP="00387C3B">
      <w:pPr>
        <w:spacing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Las variables también deben usar camelCase para facilitar su lectura.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Ejemplo: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let nombreUsuario = "Mar";</w:t>
      </w:r>
    </w:p>
    <w:p w:rsidR="000A7D07" w:rsidRPr="00F903C0" w:rsidRDefault="00F903C0" w:rsidP="00387C3B">
      <w:pPr>
        <w:pStyle w:val="Ttulo1"/>
        <w:spacing w:before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Constantes</w:t>
      </w:r>
    </w:p>
    <w:p w:rsidR="000A7D07" w:rsidRPr="00F903C0" w:rsidRDefault="00F903C0" w:rsidP="00387C3B">
      <w:pPr>
        <w:spacing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Las constantes deben escribirse en mayúsculas con g</w:t>
      </w:r>
      <w:r w:rsidRPr="00F903C0">
        <w:rPr>
          <w:rFonts w:ascii="Calibri" w:hAnsi="Calibri" w:cs="Calibri"/>
        </w:rPr>
        <w:t>uiones bajos, indicando que no deben cambiar durante la ejecución.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Ejemplo: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const API_URL = "https://api.ejemplo.com/";</w:t>
      </w:r>
    </w:p>
    <w:p w:rsidR="000A7D07" w:rsidRPr="00F903C0" w:rsidRDefault="00F903C0" w:rsidP="00387C3B">
      <w:pPr>
        <w:pStyle w:val="Ttulo1"/>
        <w:spacing w:before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Clases</w:t>
      </w:r>
    </w:p>
    <w:p w:rsidR="000A7D07" w:rsidRPr="00F903C0" w:rsidRDefault="00F903C0" w:rsidP="00387C3B">
      <w:pPr>
        <w:spacing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Las clases deben usar PascalCase, es decir, cada palabra inicia con mayúscula, sin espacios ni guiones.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Ejemplo: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class UsuarioCli</w:t>
      </w:r>
      <w:r w:rsidRPr="00F903C0">
        <w:rPr>
          <w:rFonts w:ascii="Calibri" w:hAnsi="Calibri" w:cs="Calibri"/>
        </w:rPr>
        <w:t>ente { ... }</w:t>
      </w:r>
    </w:p>
    <w:p w:rsidR="000A7D07" w:rsidRPr="00F903C0" w:rsidRDefault="00F903C0" w:rsidP="00387C3B">
      <w:pPr>
        <w:pStyle w:val="Ttulo1"/>
        <w:spacing w:before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Arrays</w:t>
      </w:r>
    </w:p>
    <w:p w:rsidR="000A7D07" w:rsidRPr="00F903C0" w:rsidRDefault="00F903C0" w:rsidP="00387C3B">
      <w:pPr>
        <w:spacing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Los arrays deben usar camelCase y normalmente nombres en plural para indicar múltiples elementos.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Ejemplo:</w:t>
      </w:r>
    </w:p>
    <w:p w:rsidR="000A7D07" w:rsidRPr="00F903C0" w:rsidRDefault="00F903C0" w:rsidP="00387C3B">
      <w:pPr>
        <w:pStyle w:val="Citadestacada"/>
        <w:spacing w:before="0"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t>const listaProductos = ["Manzana", "Pera"];</w:t>
      </w:r>
    </w:p>
    <w:p w:rsidR="000A7D07" w:rsidRPr="00F903C0" w:rsidRDefault="00F903C0" w:rsidP="00387C3B">
      <w:pPr>
        <w:spacing w:after="0"/>
        <w:rPr>
          <w:rFonts w:ascii="Calibri" w:hAnsi="Calibri" w:cs="Calibri"/>
        </w:rPr>
      </w:pPr>
      <w:r w:rsidRPr="00F903C0">
        <w:rPr>
          <w:rFonts w:ascii="Calibri" w:hAnsi="Calibri" w:cs="Calibri"/>
        </w:rPr>
        <w:br/>
        <w:t xml:space="preserve">Adoptar estos estilos de manera consistente mejora la legibilidad y mantenibilidad </w:t>
      </w:r>
      <w:r w:rsidRPr="00F903C0">
        <w:rPr>
          <w:rFonts w:ascii="Calibri" w:hAnsi="Calibri" w:cs="Calibri"/>
        </w:rPr>
        <w:t>de tu código.</w:t>
      </w:r>
    </w:p>
    <w:sectPr w:rsidR="000A7D07" w:rsidRPr="00F903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0A7D07"/>
    <w:rsid w:val="0015074B"/>
    <w:rsid w:val="0029639D"/>
    <w:rsid w:val="00326F90"/>
    <w:rsid w:val="00387C3B"/>
    <w:rsid w:val="003D2F23"/>
    <w:rsid w:val="00AA1D8D"/>
    <w:rsid w:val="00B47730"/>
    <w:rsid w:val="00CB0664"/>
    <w:rsid w:val="00F903C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197</Words>
  <Characters>1085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 Moreno </cp:lastModifiedBy>
  <cp:revision>3</cp:revision>
  <dcterms:created xsi:type="dcterms:W3CDTF">2013-12-23T23:15:00Z</dcterms:created>
  <dcterms:modified xsi:type="dcterms:W3CDTF">2025-04-28T09:40:00Z</dcterms:modified>
  <cp:category/>
</cp:coreProperties>
</file>