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7E49" w:rsidRDefault="00750675">
      <w:proofErr w:type="spellStart"/>
      <w:r>
        <w:t>Phần</w:t>
      </w:r>
      <w:proofErr w:type="spellEnd"/>
      <w:r>
        <w:t xml:space="preserve"> 1.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</w:p>
    <w:p w:rsidR="00750675" w:rsidRDefault="00750675">
      <w:proofErr w:type="spellStart"/>
      <w:r w:rsidRPr="00750675">
        <w:t>Vì</w:t>
      </w:r>
      <w:proofErr w:type="spellEnd"/>
      <w:r w:rsidRPr="00750675">
        <w:t xml:space="preserve"> token </w:t>
      </w:r>
      <w:proofErr w:type="spellStart"/>
      <w:r w:rsidRPr="00750675">
        <w:t>là</w:t>
      </w:r>
      <w:proofErr w:type="spellEnd"/>
      <w:r w:rsidRPr="00750675">
        <w:t xml:space="preserve"> </w:t>
      </w:r>
      <w:proofErr w:type="spellStart"/>
      <w:r w:rsidRPr="00750675">
        <w:t>đơn</w:t>
      </w:r>
      <w:proofErr w:type="spellEnd"/>
      <w:r w:rsidRPr="00750675">
        <w:t xml:space="preserve"> </w:t>
      </w:r>
      <w:proofErr w:type="spellStart"/>
      <w:r w:rsidRPr="00750675">
        <w:t>vị</w:t>
      </w:r>
      <w:proofErr w:type="spellEnd"/>
      <w:r w:rsidRPr="00750675">
        <w:t xml:space="preserve"> AI </w:t>
      </w:r>
      <w:proofErr w:type="spellStart"/>
      <w:r w:rsidRPr="00750675"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1 </w:t>
      </w:r>
      <w:proofErr w:type="spellStart"/>
      <w:r>
        <w:t>từ</w:t>
      </w:r>
      <w:proofErr w:type="spellEnd"/>
      <w:r>
        <w:t xml:space="preserve"> 1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. Markdown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token tang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</w:p>
    <w:p w:rsidR="00750675" w:rsidRDefault="00750675">
      <w:proofErr w:type="spellStart"/>
      <w:r>
        <w:t>Phần</w:t>
      </w:r>
      <w:proofErr w:type="spellEnd"/>
      <w:r>
        <w:t xml:space="preserve"> 2.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50675" w:rsidTr="00750675">
        <w:tc>
          <w:tcPr>
            <w:tcW w:w="3116" w:type="dxa"/>
          </w:tcPr>
          <w:p w:rsidR="00750675" w:rsidRDefault="00750675">
            <w:proofErr w:type="spellStart"/>
            <w:r>
              <w:t>Tiêu</w:t>
            </w:r>
            <w:proofErr w:type="spellEnd"/>
            <w:r>
              <w:t xml:space="preserve"> </w:t>
            </w:r>
            <w:proofErr w:type="spellStart"/>
            <w:r>
              <w:t>chí</w:t>
            </w:r>
            <w:proofErr w:type="spellEnd"/>
          </w:p>
        </w:tc>
        <w:tc>
          <w:tcPr>
            <w:tcW w:w="3117" w:type="dxa"/>
          </w:tcPr>
          <w:p w:rsidR="00750675" w:rsidRDefault="00750675">
            <w:r>
              <w:t>Markdown</w:t>
            </w:r>
          </w:p>
        </w:tc>
        <w:tc>
          <w:tcPr>
            <w:tcW w:w="3117" w:type="dxa"/>
          </w:tcPr>
          <w:p w:rsidR="00750675" w:rsidRDefault="00750675">
            <w:r>
              <w:t>HTML</w:t>
            </w:r>
          </w:p>
        </w:tc>
      </w:tr>
      <w:tr w:rsidR="00750675" w:rsidTr="00750675">
        <w:tc>
          <w:tcPr>
            <w:tcW w:w="3116" w:type="dxa"/>
          </w:tcPr>
          <w:p w:rsidR="00750675" w:rsidRDefault="00750675"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kí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</w:p>
        </w:tc>
        <w:tc>
          <w:tcPr>
            <w:tcW w:w="3117" w:type="dxa"/>
          </w:tcPr>
          <w:p w:rsidR="00750675" w:rsidRDefault="00750675">
            <w:proofErr w:type="spellStart"/>
            <w:r>
              <w:t>Ít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</w:p>
        </w:tc>
        <w:tc>
          <w:tcPr>
            <w:tcW w:w="3117" w:type="dxa"/>
          </w:tcPr>
          <w:p w:rsidR="00750675" w:rsidRDefault="00750675">
            <w:proofErr w:type="spellStart"/>
            <w:r>
              <w:t>Nhiều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  <w:r>
              <w:t xml:space="preserve"> </w:t>
            </w:r>
            <w:proofErr w:type="spellStart"/>
            <w:r>
              <w:t>vì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thẻ</w:t>
            </w:r>
            <w:proofErr w:type="spellEnd"/>
            <w:r>
              <w:t xml:space="preserve"> </w:t>
            </w:r>
            <w:proofErr w:type="spellStart"/>
            <w:r>
              <w:t>đóng</w:t>
            </w:r>
            <w:proofErr w:type="spellEnd"/>
            <w:r>
              <w:t xml:space="preserve"> </w:t>
            </w:r>
            <w:proofErr w:type="spellStart"/>
            <w:r>
              <w:t>mở</w:t>
            </w:r>
            <w:proofErr w:type="spellEnd"/>
            <w:r>
              <w:t xml:space="preserve"> </w:t>
            </w:r>
          </w:p>
        </w:tc>
      </w:tr>
      <w:tr w:rsidR="00750675" w:rsidRPr="00750675" w:rsidTr="00750675">
        <w:tc>
          <w:tcPr>
            <w:tcW w:w="3116" w:type="dxa"/>
          </w:tcPr>
          <w:p w:rsidR="00750675" w:rsidRDefault="00750675">
            <w:r>
              <w:t xml:space="preserve">Chi </w:t>
            </w:r>
            <w:proofErr w:type="spellStart"/>
            <w:r>
              <w:t>phí</w:t>
            </w:r>
            <w:proofErr w:type="spellEnd"/>
            <w:r>
              <w:t xml:space="preserve"> token</w:t>
            </w:r>
          </w:p>
        </w:tc>
        <w:tc>
          <w:tcPr>
            <w:tcW w:w="3117" w:type="dxa"/>
          </w:tcPr>
          <w:p w:rsidR="00750675" w:rsidRPr="00750675" w:rsidRDefault="00750675">
            <w:proofErr w:type="spellStart"/>
            <w:r w:rsidRPr="00750675">
              <w:t>Tiết</w:t>
            </w:r>
            <w:proofErr w:type="spellEnd"/>
            <w:r w:rsidRPr="00750675">
              <w:t xml:space="preserve"> </w:t>
            </w:r>
            <w:proofErr w:type="spellStart"/>
            <w:r w:rsidRPr="00750675">
              <w:t>kiệm</w:t>
            </w:r>
            <w:proofErr w:type="spellEnd"/>
            <w:r w:rsidRPr="00750675">
              <w:t xml:space="preserve"> </w:t>
            </w:r>
            <w:proofErr w:type="spellStart"/>
            <w:r w:rsidRPr="00750675">
              <w:t>với</w:t>
            </w:r>
            <w:proofErr w:type="spellEnd"/>
            <w:r w:rsidRPr="00750675">
              <w:t xml:space="preserve"> </w:t>
            </w:r>
            <w:proofErr w:type="spellStart"/>
            <w:r w:rsidRPr="00750675">
              <w:t>nội</w:t>
            </w:r>
            <w:proofErr w:type="spellEnd"/>
            <w:r w:rsidRPr="00750675">
              <w:t xml:space="preserve"> dun</w:t>
            </w:r>
            <w:r>
              <w:t xml:space="preserve">g </w:t>
            </w:r>
            <w:proofErr w:type="spellStart"/>
            <w:r>
              <w:t>tương</w:t>
            </w:r>
            <w:proofErr w:type="spellEnd"/>
            <w:r>
              <w:t xml:space="preserve"> </w:t>
            </w:r>
            <w:proofErr w:type="spellStart"/>
            <w:r>
              <w:t>đương</w:t>
            </w:r>
            <w:proofErr w:type="spellEnd"/>
          </w:p>
        </w:tc>
        <w:tc>
          <w:tcPr>
            <w:tcW w:w="3117" w:type="dxa"/>
          </w:tcPr>
          <w:p w:rsidR="00750675" w:rsidRPr="00750675" w:rsidRDefault="00750675">
            <w:proofErr w:type="spellStart"/>
            <w:r>
              <w:t>Tốn</w:t>
            </w:r>
            <w:proofErr w:type="spellEnd"/>
            <w:r>
              <w:t xml:space="preserve"> </w:t>
            </w:r>
            <w:proofErr w:type="spellStart"/>
            <w:r>
              <w:t>nhiều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</w:p>
        </w:tc>
      </w:tr>
      <w:tr w:rsidR="00750675" w:rsidRPr="00750675" w:rsidTr="00750675">
        <w:tc>
          <w:tcPr>
            <w:tcW w:w="3116" w:type="dxa"/>
          </w:tcPr>
          <w:p w:rsidR="00750675" w:rsidRPr="00750675" w:rsidRDefault="00750675">
            <w:proofErr w:type="spellStart"/>
            <w:r>
              <w:t>Dễ</w:t>
            </w:r>
            <w:proofErr w:type="spellEnd"/>
            <w:r>
              <w:t xml:space="preserve"> </w:t>
            </w:r>
            <w:proofErr w:type="spellStart"/>
            <w:r>
              <w:t>đọc</w:t>
            </w:r>
            <w:proofErr w:type="spellEnd"/>
            <w:r>
              <w:t xml:space="preserve"> </w:t>
            </w:r>
            <w:proofErr w:type="spellStart"/>
            <w:r>
              <w:t>đối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con </w:t>
            </w:r>
            <w:proofErr w:type="spellStart"/>
            <w:r>
              <w:t>người</w:t>
            </w:r>
            <w:proofErr w:type="spellEnd"/>
          </w:p>
        </w:tc>
        <w:tc>
          <w:tcPr>
            <w:tcW w:w="3117" w:type="dxa"/>
          </w:tcPr>
          <w:p w:rsidR="00750675" w:rsidRPr="00750675" w:rsidRDefault="00750675">
            <w:proofErr w:type="spellStart"/>
            <w:r w:rsidRPr="00750675">
              <w:t>Cú</w:t>
            </w:r>
            <w:proofErr w:type="spellEnd"/>
            <w:r w:rsidRPr="00750675">
              <w:t xml:space="preserve"> </w:t>
            </w:r>
            <w:proofErr w:type="spellStart"/>
            <w:r w:rsidRPr="00750675">
              <w:t>pháp</w:t>
            </w:r>
            <w:proofErr w:type="spellEnd"/>
            <w:r w:rsidRPr="00750675">
              <w:t xml:space="preserve"> </w:t>
            </w:r>
            <w:proofErr w:type="spellStart"/>
            <w:r w:rsidRPr="00750675">
              <w:t>đơn</w:t>
            </w:r>
            <w:proofErr w:type="spellEnd"/>
            <w:r w:rsidRPr="00750675">
              <w:t xml:space="preserve"> </w:t>
            </w:r>
            <w:proofErr w:type="spellStart"/>
            <w:r w:rsidRPr="00750675">
              <w:t>giả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dễ</w:t>
            </w:r>
            <w:proofErr w:type="spellEnd"/>
            <w:r>
              <w:t xml:space="preserve"> </w:t>
            </w:r>
            <w:proofErr w:type="spellStart"/>
            <w:r>
              <w:t>đọc</w:t>
            </w:r>
            <w:proofErr w:type="spellEnd"/>
          </w:p>
        </w:tc>
        <w:tc>
          <w:tcPr>
            <w:tcW w:w="3117" w:type="dxa"/>
          </w:tcPr>
          <w:p w:rsidR="00750675" w:rsidRPr="00750675" w:rsidRDefault="00750675">
            <w:proofErr w:type="spellStart"/>
            <w:r w:rsidRPr="00750675">
              <w:t>Rối</w:t>
            </w:r>
            <w:proofErr w:type="spellEnd"/>
            <w:r w:rsidRPr="00750675">
              <w:t xml:space="preserve"> </w:t>
            </w:r>
            <w:proofErr w:type="spellStart"/>
            <w:r w:rsidRPr="00750675">
              <w:t>khi</w:t>
            </w:r>
            <w:proofErr w:type="spellEnd"/>
            <w:r w:rsidRPr="00750675">
              <w:t xml:space="preserve"> </w:t>
            </w:r>
            <w:proofErr w:type="spellStart"/>
            <w:r w:rsidRPr="00750675">
              <w:t>có</w:t>
            </w:r>
            <w:proofErr w:type="spellEnd"/>
            <w:r w:rsidRPr="00750675">
              <w:t xml:space="preserve"> </w:t>
            </w:r>
            <w:proofErr w:type="spellStart"/>
            <w:r w:rsidRPr="00750675">
              <w:t>nhiều</w:t>
            </w:r>
            <w:proofErr w:type="spellEnd"/>
            <w:r w:rsidRPr="00750675">
              <w:t xml:space="preserve"> </w:t>
            </w:r>
            <w:proofErr w:type="spellStart"/>
            <w:r w:rsidRPr="00750675">
              <w:t>th</w:t>
            </w:r>
            <w:r>
              <w:t>ẻ</w:t>
            </w:r>
            <w:proofErr w:type="spellEnd"/>
          </w:p>
        </w:tc>
      </w:tr>
      <w:tr w:rsidR="00750675" w:rsidRPr="00B77A05" w:rsidTr="00750675">
        <w:tc>
          <w:tcPr>
            <w:tcW w:w="3116" w:type="dxa"/>
          </w:tcPr>
          <w:p w:rsidR="00750675" w:rsidRPr="00750675" w:rsidRDefault="00750675">
            <w:proofErr w:type="spellStart"/>
            <w:r>
              <w:t>Khả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AI</w:t>
            </w:r>
          </w:p>
        </w:tc>
        <w:tc>
          <w:tcPr>
            <w:tcW w:w="3117" w:type="dxa"/>
          </w:tcPr>
          <w:p w:rsidR="00750675" w:rsidRPr="00750675" w:rsidRDefault="00750675">
            <w:proofErr w:type="spellStart"/>
            <w:r w:rsidRPr="00750675">
              <w:t>Dễ</w:t>
            </w:r>
            <w:proofErr w:type="spellEnd"/>
            <w:r w:rsidRPr="00750675">
              <w:t xml:space="preserve"> </w:t>
            </w:r>
            <w:proofErr w:type="spellStart"/>
            <w:r w:rsidRPr="00750675">
              <w:t>nhận</w:t>
            </w:r>
            <w:proofErr w:type="spellEnd"/>
            <w:r w:rsidRPr="00750675">
              <w:t xml:space="preserve"> </w:t>
            </w:r>
            <w:proofErr w:type="spellStart"/>
            <w:r w:rsidRPr="00750675">
              <w:t>biết</w:t>
            </w:r>
            <w:proofErr w:type="spellEnd"/>
            <w:r w:rsidRPr="00750675">
              <w:t xml:space="preserve"> </w:t>
            </w:r>
            <w:proofErr w:type="spellStart"/>
            <w:r w:rsidRPr="00750675">
              <w:t>cấu</w:t>
            </w:r>
            <w:proofErr w:type="spellEnd"/>
            <w:r w:rsidRPr="00750675">
              <w:t xml:space="preserve"> </w:t>
            </w:r>
            <w:proofErr w:type="spellStart"/>
            <w:r w:rsidRPr="00750675">
              <w:t>tr</w:t>
            </w:r>
            <w:r>
              <w:t>úc</w:t>
            </w:r>
            <w:proofErr w:type="spellEnd"/>
            <w:r>
              <w:t xml:space="preserve"> </w:t>
            </w:r>
            <w:proofErr w:type="spellStart"/>
            <w:r>
              <w:t>nội</w:t>
            </w:r>
            <w:proofErr w:type="spellEnd"/>
            <w:r>
              <w:t xml:space="preserve"> dung </w:t>
            </w:r>
          </w:p>
        </w:tc>
        <w:tc>
          <w:tcPr>
            <w:tcW w:w="3117" w:type="dxa"/>
          </w:tcPr>
          <w:p w:rsidR="00750675" w:rsidRPr="00B77A05" w:rsidRDefault="00B77A05">
            <w:proofErr w:type="spellStart"/>
            <w:r w:rsidRPr="00B77A05">
              <w:t>Có</w:t>
            </w:r>
            <w:proofErr w:type="spellEnd"/>
            <w:r w:rsidRPr="00B77A05">
              <w:t xml:space="preserve"> </w:t>
            </w:r>
            <w:proofErr w:type="spellStart"/>
            <w:r w:rsidRPr="00B77A05">
              <w:t>thể</w:t>
            </w:r>
            <w:proofErr w:type="spellEnd"/>
            <w:r w:rsidRPr="00B77A05">
              <w:t xml:space="preserve"> </w:t>
            </w:r>
            <w:proofErr w:type="spellStart"/>
            <w:r w:rsidRPr="00B77A05">
              <w:t>phải</w:t>
            </w:r>
            <w:proofErr w:type="spellEnd"/>
            <w:r w:rsidRPr="00B77A05">
              <w:t xml:space="preserve"> </w:t>
            </w:r>
            <w:proofErr w:type="spellStart"/>
            <w:r w:rsidRPr="00B77A05">
              <w:t>đọc</w:t>
            </w:r>
            <w:proofErr w:type="spellEnd"/>
            <w:r w:rsidRPr="00B77A05">
              <w:t xml:space="preserve"> </w:t>
            </w:r>
            <w:proofErr w:type="spellStart"/>
            <w:r w:rsidRPr="00B77A05">
              <w:t>th</w:t>
            </w:r>
            <w:r>
              <w:t>êm</w:t>
            </w:r>
            <w:proofErr w:type="spellEnd"/>
            <w:r>
              <w:t xml:space="preserve"> </w:t>
            </w:r>
            <w:proofErr w:type="spellStart"/>
            <w:r>
              <w:t>nhiều</w:t>
            </w:r>
            <w:proofErr w:type="spellEnd"/>
            <w:r>
              <w:t xml:space="preserve"> </w:t>
            </w:r>
            <w:proofErr w:type="spellStart"/>
            <w:r>
              <w:t>cú</w:t>
            </w:r>
            <w:proofErr w:type="spellEnd"/>
            <w:r>
              <w:t xml:space="preserve"> </w:t>
            </w:r>
            <w:proofErr w:type="spellStart"/>
            <w:r>
              <w:t>pháp</w:t>
            </w:r>
            <w:proofErr w:type="spellEnd"/>
          </w:p>
        </w:tc>
      </w:tr>
      <w:tr w:rsidR="00750675" w:rsidRPr="00B77A05" w:rsidTr="00750675">
        <w:tc>
          <w:tcPr>
            <w:tcW w:w="3116" w:type="dxa"/>
          </w:tcPr>
          <w:p w:rsidR="00750675" w:rsidRPr="00B77A05" w:rsidRDefault="00B77A05"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dạng</w:t>
            </w:r>
            <w:proofErr w:type="spellEnd"/>
            <w:r>
              <w:t xml:space="preserve"> </w:t>
            </w:r>
            <w:proofErr w:type="spellStart"/>
            <w:r>
              <w:t>nội</w:t>
            </w:r>
            <w:proofErr w:type="spellEnd"/>
            <w:r>
              <w:t xml:space="preserve"> dung</w:t>
            </w:r>
          </w:p>
        </w:tc>
        <w:tc>
          <w:tcPr>
            <w:tcW w:w="3117" w:type="dxa"/>
          </w:tcPr>
          <w:p w:rsidR="00750675" w:rsidRPr="00B77A05" w:rsidRDefault="00B77A05">
            <w:proofErr w:type="spellStart"/>
            <w:r w:rsidRPr="00B77A05">
              <w:t>Phù</w:t>
            </w:r>
            <w:proofErr w:type="spellEnd"/>
            <w:r w:rsidRPr="00B77A05">
              <w:t xml:space="preserve"> </w:t>
            </w:r>
            <w:proofErr w:type="spellStart"/>
            <w:r w:rsidRPr="00B77A05">
              <w:t>hợp</w:t>
            </w:r>
            <w:proofErr w:type="spellEnd"/>
            <w:r w:rsidRPr="00B77A05">
              <w:t xml:space="preserve"> </w:t>
            </w:r>
            <w:proofErr w:type="spellStart"/>
            <w:r w:rsidRPr="00B77A05">
              <w:t>với</w:t>
            </w:r>
            <w:proofErr w:type="spellEnd"/>
            <w:r w:rsidRPr="00B77A05">
              <w:t xml:space="preserve"> </w:t>
            </w:r>
            <w:proofErr w:type="spellStart"/>
            <w:r w:rsidRPr="00B77A05">
              <w:t>danh</w:t>
            </w:r>
            <w:proofErr w:type="spellEnd"/>
            <w:r w:rsidRPr="00B77A05">
              <w:t xml:space="preserve"> </w:t>
            </w:r>
            <w:proofErr w:type="spellStart"/>
            <w:r w:rsidRPr="00B77A05">
              <w:t>sách</w:t>
            </w:r>
            <w:proofErr w:type="spellEnd"/>
            <w:r w:rsidRPr="00B77A05">
              <w:t xml:space="preserve"> </w:t>
            </w:r>
            <w:proofErr w:type="spellStart"/>
            <w:r w:rsidRPr="00B77A05">
              <w:t>t</w:t>
            </w:r>
            <w:r>
              <w:t>iêu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  <w:r>
              <w:t xml:space="preserve">,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, in </w:t>
            </w:r>
            <w:proofErr w:type="spellStart"/>
            <w:r>
              <w:t>đậm</w:t>
            </w:r>
            <w:proofErr w:type="spellEnd"/>
            <w:r>
              <w:t xml:space="preserve">, </w:t>
            </w:r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</w:p>
        </w:tc>
        <w:tc>
          <w:tcPr>
            <w:tcW w:w="3117" w:type="dxa"/>
          </w:tcPr>
          <w:p w:rsidR="00750675" w:rsidRPr="00B77A05" w:rsidRDefault="00B77A05">
            <w:proofErr w:type="spellStart"/>
            <w:r w:rsidRPr="00B77A05">
              <w:t>Cấu</w:t>
            </w:r>
            <w:proofErr w:type="spellEnd"/>
            <w:r w:rsidRPr="00B77A05">
              <w:t xml:space="preserve"> </w:t>
            </w:r>
            <w:proofErr w:type="spellStart"/>
            <w:r w:rsidRPr="00B77A05">
              <w:t>trúc</w:t>
            </w:r>
            <w:proofErr w:type="spellEnd"/>
            <w:r w:rsidRPr="00B77A05">
              <w:t xml:space="preserve"> </w:t>
            </w:r>
            <w:proofErr w:type="spellStart"/>
            <w:r w:rsidRPr="00B77A05">
              <w:t>phức</w:t>
            </w:r>
            <w:proofErr w:type="spellEnd"/>
            <w:r w:rsidRPr="00B77A05">
              <w:t xml:space="preserve"> </w:t>
            </w:r>
            <w:proofErr w:type="spellStart"/>
            <w:r w:rsidRPr="00B77A05">
              <w:t>tạp</w:t>
            </w:r>
            <w:proofErr w:type="spellEnd"/>
            <w:r w:rsidRPr="00B77A05">
              <w:t xml:space="preserve">, </w:t>
            </w:r>
            <w:proofErr w:type="spellStart"/>
            <w:r w:rsidRPr="00B77A05">
              <w:t>biể</w:t>
            </w:r>
            <w:r>
              <w:t>u</w:t>
            </w:r>
            <w:proofErr w:type="spellEnd"/>
            <w:r>
              <w:t xml:space="preserve"> </w:t>
            </w:r>
            <w:proofErr w:type="spellStart"/>
            <w:r>
              <w:t>mẫu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nhiều</w:t>
            </w:r>
            <w:proofErr w:type="spellEnd"/>
            <w:r>
              <w:t xml:space="preserve"> </w:t>
            </w:r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</w:p>
        </w:tc>
      </w:tr>
      <w:tr w:rsidR="00750675" w:rsidRPr="00B77A05" w:rsidTr="00750675">
        <w:tc>
          <w:tcPr>
            <w:tcW w:w="3116" w:type="dxa"/>
          </w:tcPr>
          <w:p w:rsidR="00750675" w:rsidRPr="00B77A05" w:rsidRDefault="00B77A05">
            <w:proofErr w:type="spellStart"/>
            <w:r>
              <w:t>Khả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tùy</w:t>
            </w:r>
            <w:proofErr w:type="spellEnd"/>
            <w:r>
              <w:t xml:space="preserve"> </w:t>
            </w:r>
            <w:proofErr w:type="spellStart"/>
            <w:r>
              <w:t>chỉnh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</w:p>
        </w:tc>
        <w:tc>
          <w:tcPr>
            <w:tcW w:w="3117" w:type="dxa"/>
          </w:tcPr>
          <w:p w:rsidR="00750675" w:rsidRPr="00B77A05" w:rsidRDefault="00B77A05">
            <w:proofErr w:type="spellStart"/>
            <w:r>
              <w:t>Hạn</w:t>
            </w:r>
            <w:proofErr w:type="spellEnd"/>
            <w:r>
              <w:t xml:space="preserve"> </w:t>
            </w:r>
            <w:proofErr w:type="spellStart"/>
            <w:r>
              <w:t>chế</w:t>
            </w:r>
            <w:proofErr w:type="spellEnd"/>
          </w:p>
        </w:tc>
        <w:tc>
          <w:tcPr>
            <w:tcW w:w="3117" w:type="dxa"/>
          </w:tcPr>
          <w:p w:rsidR="00750675" w:rsidRPr="00B77A05" w:rsidRDefault="00B77A05">
            <w:proofErr w:type="spellStart"/>
            <w:r>
              <w:t>Linh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CSS </w:t>
            </w:r>
            <w:proofErr w:type="spellStart"/>
            <w:r>
              <w:t>và</w:t>
            </w:r>
            <w:proofErr w:type="spellEnd"/>
            <w:r>
              <w:t xml:space="preserve"> JavaScript</w:t>
            </w:r>
          </w:p>
        </w:tc>
      </w:tr>
      <w:tr w:rsidR="00750675" w:rsidRPr="00B77A05" w:rsidTr="00750675">
        <w:tc>
          <w:tcPr>
            <w:tcW w:w="3116" w:type="dxa"/>
          </w:tcPr>
          <w:p w:rsidR="00750675" w:rsidRPr="00B77A05" w:rsidRDefault="00B77A05"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phù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</w:p>
        </w:tc>
        <w:tc>
          <w:tcPr>
            <w:tcW w:w="3117" w:type="dxa"/>
          </w:tcPr>
          <w:p w:rsidR="00750675" w:rsidRPr="00B77A05" w:rsidRDefault="00B77A05">
            <w:proofErr w:type="spellStart"/>
            <w:r>
              <w:t>Chatbot</w:t>
            </w:r>
            <w:proofErr w:type="spellEnd"/>
            <w:r>
              <w:t xml:space="preserve">,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hướng</w:t>
            </w:r>
            <w:proofErr w:type="spellEnd"/>
            <w:r>
              <w:t xml:space="preserve"> </w:t>
            </w:r>
            <w:proofErr w:type="spellStart"/>
            <w:r>
              <w:t>dẫn</w:t>
            </w:r>
            <w:proofErr w:type="spellEnd"/>
            <w:r>
              <w:t xml:space="preserve">, </w:t>
            </w:r>
            <w:proofErr w:type="spellStart"/>
            <w:r>
              <w:t>câu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lời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AI</w:t>
            </w:r>
          </w:p>
        </w:tc>
        <w:tc>
          <w:tcPr>
            <w:tcW w:w="3117" w:type="dxa"/>
          </w:tcPr>
          <w:p w:rsidR="00750675" w:rsidRPr="00B77A05" w:rsidRDefault="00B77A05"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 xml:space="preserve"> website,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web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nội</w:t>
            </w:r>
            <w:proofErr w:type="spellEnd"/>
            <w:r>
              <w:t xml:space="preserve"> dung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trúc</w:t>
            </w:r>
            <w:proofErr w:type="spellEnd"/>
            <w:r>
              <w:t xml:space="preserve"> </w:t>
            </w:r>
            <w:proofErr w:type="spellStart"/>
            <w:r>
              <w:t>phức</w:t>
            </w:r>
            <w:proofErr w:type="spellEnd"/>
            <w:r>
              <w:t xml:space="preserve"> </w:t>
            </w:r>
            <w:proofErr w:type="spellStart"/>
            <w:r>
              <w:t>tạp</w:t>
            </w:r>
            <w:proofErr w:type="spellEnd"/>
          </w:p>
        </w:tc>
      </w:tr>
    </w:tbl>
    <w:p w:rsidR="00750675" w:rsidRDefault="00750675"/>
    <w:p w:rsidR="00B77A05" w:rsidRDefault="00B77A05"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GreenTech</w:t>
      </w:r>
      <w:proofErr w:type="spellEnd"/>
    </w:p>
    <w:p w:rsidR="00B77A05" w:rsidRDefault="00B77A05">
      <w:proofErr w:type="spellStart"/>
      <w:r>
        <w:t>Nên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Markdown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đến</w:t>
      </w:r>
      <w:proofErr w:type="spellEnd"/>
      <w:r>
        <w:t xml:space="preserve"> AI</w:t>
      </w:r>
    </w:p>
    <w:p w:rsidR="00B77A05" w:rsidRDefault="00B77A05">
      <w:proofErr w:type="spellStart"/>
      <w:r>
        <w:t>Lý</w:t>
      </w:r>
      <w:proofErr w:type="spellEnd"/>
      <w:r>
        <w:t xml:space="preserve"> do:</w:t>
      </w:r>
    </w:p>
    <w:p w:rsidR="00B77A05" w:rsidRDefault="00B77A05" w:rsidP="00B77A05">
      <w:pPr>
        <w:pStyle w:val="ListParagraph"/>
        <w:numPr>
          <w:ilvl w:val="0"/>
          <w:numId w:val="1"/>
        </w:numPr>
      </w:pPr>
      <w:proofErr w:type="spellStart"/>
      <w:r>
        <w:t>Ngắn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Token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</w:p>
    <w:p w:rsidR="00B77A05" w:rsidRDefault="00B77A05" w:rsidP="00B77A05">
      <w:pPr>
        <w:pStyle w:val="ListParagraph"/>
        <w:numPr>
          <w:ilvl w:val="0"/>
          <w:numId w:val="1"/>
        </w:numPr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</w:p>
    <w:p w:rsidR="00B77A05" w:rsidRDefault="00B77A05" w:rsidP="00B77A05">
      <w:pPr>
        <w:pStyle w:val="ListParagraph"/>
        <w:numPr>
          <w:ilvl w:val="0"/>
          <w:numId w:val="1"/>
        </w:numPr>
      </w:pP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,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in </w:t>
      </w:r>
      <w:proofErr w:type="spellStart"/>
      <w:r>
        <w:t>đậm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rang</w:t>
      </w:r>
    </w:p>
    <w:p w:rsidR="00B77A05" w:rsidRPr="00B77A05" w:rsidRDefault="00B77A05" w:rsidP="00B77A05">
      <w:pPr>
        <w:pStyle w:val="ListParagraph"/>
        <w:numPr>
          <w:ilvl w:val="0"/>
          <w:numId w:val="1"/>
        </w:numPr>
      </w:pPr>
      <w:r>
        <w:t xml:space="preserve">Markdown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mới</w:t>
      </w:r>
      <w:bookmarkStart w:id="0" w:name="_GoBack"/>
      <w:bookmarkEnd w:id="0"/>
    </w:p>
    <w:sectPr w:rsidR="00B77A05" w:rsidRPr="00B77A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7755D5A"/>
    <w:multiLevelType w:val="hybridMultilevel"/>
    <w:tmpl w:val="10E69F8C"/>
    <w:lvl w:ilvl="0" w:tplc="72441E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3786"/>
    <w:rsid w:val="00750675"/>
    <w:rsid w:val="00B77A05"/>
    <w:rsid w:val="00CF7E49"/>
    <w:rsid w:val="00F33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C998F"/>
  <w15:chartTrackingRefBased/>
  <w15:docId w15:val="{C234A99D-2C63-4317-80F6-A42217E9A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506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77A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180</Words>
  <Characters>1030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Tú Nguyễnn</dc:creator>
  <cp:keywords/>
  <dc:description/>
  <cp:lastModifiedBy>Tú Nguyễnn</cp:lastModifiedBy>
  <cp:revision>2</cp:revision>
  <dcterms:created xsi:type="dcterms:W3CDTF">2026-10-16T11:24:00Z</dcterms:created>
  <dcterms:modified xsi:type="dcterms:W3CDTF">2026-10-16T11:45:00Z</dcterms:modified>
</cp:coreProperties>
</file>