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B5C2" w14:textId="77777777" w:rsidR="00C5371B" w:rsidRDefault="00C5371B"/>
    <w:p w14:paraId="0EE3A287" w14:textId="77777777" w:rsidR="00C5371B" w:rsidRDefault="00C5371B"/>
    <w:p w14:paraId="4DDEE0B8" w14:textId="77777777" w:rsidR="00C5371B" w:rsidRDefault="00C5371B"/>
    <w:p w14:paraId="7A5FDE36" w14:textId="77777777" w:rsidR="00C5371B" w:rsidRDefault="00C5371B"/>
    <w:p w14:paraId="4ADCC8FC" w14:textId="77777777" w:rsidR="00C5371B" w:rsidRDefault="00C5371B"/>
    <w:p w14:paraId="13173FB2" w14:textId="77777777" w:rsidR="00C5371B" w:rsidRDefault="00C5371B"/>
    <w:p w14:paraId="7DF34276" w14:textId="77777777" w:rsidR="00C5371B" w:rsidRDefault="00C5371B"/>
    <w:p w14:paraId="7849AEE9" w14:textId="77777777" w:rsidR="00C5371B" w:rsidRDefault="00C5371B"/>
    <w:p w14:paraId="3DC81F33" w14:textId="77777777" w:rsidR="00C5371B" w:rsidRDefault="00C5371B"/>
    <w:p w14:paraId="4161B96D" w14:textId="77777777" w:rsidR="00C5371B" w:rsidRDefault="00C5371B"/>
    <w:p w14:paraId="5D135287" w14:textId="77777777" w:rsidR="00C5371B" w:rsidRDefault="00C5371B"/>
    <w:p w14:paraId="4951ED45" w14:textId="77777777" w:rsidR="00C5371B" w:rsidRDefault="00C5371B"/>
    <w:p w14:paraId="67083CF1" w14:textId="77777777" w:rsidR="00C5371B" w:rsidRDefault="00C5371B"/>
    <w:p w14:paraId="4216D154" w14:textId="77777777" w:rsidR="00C5371B" w:rsidRDefault="00C5371B"/>
    <w:p w14:paraId="00694CF3" w14:textId="77777777" w:rsidR="00C5371B" w:rsidRDefault="00C5371B"/>
    <w:p w14:paraId="62B9BA0D" w14:textId="77777777" w:rsidR="00C5371B" w:rsidRDefault="00C5371B"/>
    <w:p w14:paraId="0A237246" w14:textId="77777777" w:rsidR="00C5371B" w:rsidRDefault="00C5371B"/>
    <w:p w14:paraId="0CE3985C" w14:textId="77777777" w:rsidR="00C5371B" w:rsidRDefault="00C5371B"/>
    <w:p w14:paraId="1258CC5A" w14:textId="77777777" w:rsidR="00C5371B" w:rsidRDefault="00C5371B"/>
    <w:p w14:paraId="73A464BF" w14:textId="77777777" w:rsidR="00C5371B" w:rsidRDefault="00C5371B"/>
    <w:p w14:paraId="04B9DB3E" w14:textId="77777777" w:rsidR="00C5371B" w:rsidRDefault="00C5371B"/>
    <w:p w14:paraId="691C83B5" w14:textId="77777777" w:rsidR="00C5371B" w:rsidRDefault="00C5371B"/>
    <w:p w14:paraId="05F59AB6" w14:textId="77777777" w:rsidR="00C5371B" w:rsidRDefault="00C5371B"/>
    <w:p w14:paraId="3A3CF76F" w14:textId="77777777" w:rsidR="00C5371B" w:rsidRDefault="00C5371B"/>
    <w:p w14:paraId="4FED2375" w14:textId="77777777" w:rsidR="00C5371B" w:rsidRDefault="00C5371B"/>
    <w:p w14:paraId="577619F1" w14:textId="77777777" w:rsidR="00C5371B" w:rsidRDefault="00C5371B"/>
    <w:p w14:paraId="68CE159B" w14:textId="77777777" w:rsidR="00C5371B" w:rsidRDefault="00C5371B"/>
    <w:p w14:paraId="451FBA18" w14:textId="77777777" w:rsidR="00C5371B" w:rsidRDefault="00C5371B"/>
    <w:p w14:paraId="6D32FBF0" w14:textId="77777777" w:rsidR="00C5371B" w:rsidRDefault="00C5371B"/>
    <w:p w14:paraId="57F8227E" w14:textId="77777777" w:rsidR="00C5371B" w:rsidRDefault="00C5371B"/>
    <w:p w14:paraId="655022CC" w14:textId="77777777" w:rsidR="00C5371B" w:rsidRDefault="00C5371B"/>
    <w:p w14:paraId="4E53E2F2" w14:textId="77777777" w:rsidR="00C5371B" w:rsidRDefault="00C5371B"/>
    <w:p w14:paraId="03363AE7" w14:textId="77777777" w:rsidR="00C5371B" w:rsidRDefault="00C5371B"/>
    <w:p w14:paraId="527E735A" w14:textId="77777777" w:rsidR="00C5371B" w:rsidRDefault="00C5371B"/>
    <w:p w14:paraId="581C2FD1" w14:textId="77777777" w:rsidR="00C5371B" w:rsidRDefault="00C5371B"/>
    <w:p w14:paraId="4C6359E3" w14:textId="77777777" w:rsidR="00C5371B" w:rsidRDefault="00C5371B"/>
    <w:p w14:paraId="1A7C4810" w14:textId="77777777" w:rsidR="00C5371B" w:rsidRDefault="00C5371B"/>
    <w:p w14:paraId="2CE54530" w14:textId="77777777" w:rsidR="00C5371B" w:rsidRDefault="00C5371B"/>
    <w:p w14:paraId="729BFED4" w14:textId="77777777" w:rsidR="00C5371B" w:rsidRDefault="00C5371B"/>
    <w:p w14:paraId="658BF44A" w14:textId="77777777" w:rsidR="00C5371B" w:rsidRDefault="00C5371B"/>
    <w:p w14:paraId="45279CAA" w14:textId="77777777" w:rsidR="00C5371B" w:rsidRDefault="00C5371B"/>
    <w:p w14:paraId="1BB2012C" w14:textId="77777777" w:rsidR="00C5371B" w:rsidRDefault="00C5371B"/>
    <w:p w14:paraId="16E3BF8A" w14:textId="77777777" w:rsidR="00C5371B" w:rsidRDefault="00C5371B"/>
    <w:p w14:paraId="3A37E0B5" w14:textId="77777777" w:rsidR="00C5371B" w:rsidRDefault="00C5371B"/>
    <w:p w14:paraId="0CB455DA" w14:textId="77777777" w:rsidR="00C5371B" w:rsidRDefault="00C5371B"/>
    <w:p w14:paraId="7D4E345A" w14:textId="77777777" w:rsidR="00C5371B" w:rsidRDefault="00C5371B"/>
    <w:p w14:paraId="3C3B6EAF" w14:textId="77777777" w:rsidR="00C5371B" w:rsidRDefault="00C5371B"/>
    <w:p w14:paraId="4F121181" w14:textId="77777777" w:rsidR="00C5371B" w:rsidRDefault="00C5371B"/>
    <w:p w14:paraId="03366B37" w14:textId="77777777" w:rsidR="00C5371B" w:rsidRDefault="00C5371B"/>
    <w:p w14:paraId="59BBDF4A" w14:textId="77777777" w:rsidR="00C5371B" w:rsidRDefault="00C5371B"/>
    <w:p w14:paraId="17721093" w14:textId="77777777" w:rsidR="00C5371B" w:rsidRDefault="00C5371B"/>
    <w:p w14:paraId="0DF29718" w14:textId="77777777" w:rsidR="00C5371B" w:rsidRDefault="00C5371B"/>
    <w:p w14:paraId="2E9B3655" w14:textId="77777777" w:rsidR="00C5371B" w:rsidRDefault="00C5371B"/>
    <w:p w14:paraId="138020B7" w14:textId="77777777" w:rsidR="00C5371B" w:rsidRDefault="00C5371B"/>
    <w:p w14:paraId="3573CB0C" w14:textId="77777777" w:rsidR="00C5371B" w:rsidRDefault="00C5371B"/>
    <w:p w14:paraId="36415889" w14:textId="77777777" w:rsidR="00C5371B" w:rsidRDefault="00C5371B"/>
    <w:p w14:paraId="03EE5D0F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6A74C164" w14:textId="77777777" w:rsidR="00C5371B" w:rsidRDefault="004D2333">
      <w:pPr>
        <w:ind w:firstLine="0"/>
        <w:jc w:val="center"/>
      </w:pPr>
      <w:bookmarkStart w:id="0" w:name="_Hlk111457271"/>
      <w:r>
        <w:rPr>
          <w:b/>
          <w:bCs/>
        </w:rPr>
        <w:lastRenderedPageBreak/>
        <w:t>Реферат</w:t>
      </w:r>
      <w:bookmarkStart w:id="1" w:name="_GoBack"/>
      <w:bookmarkEnd w:id="1"/>
    </w:p>
    <w:p w14:paraId="1C2C1B55" w14:textId="77777777" w:rsidR="00C5371B" w:rsidRDefault="00C5371B">
      <w:pPr>
        <w:suppressAutoHyphens/>
        <w:jc w:val="center"/>
      </w:pPr>
    </w:p>
    <w:p w14:paraId="632144F9" w14:textId="3DF3FC6E" w:rsidR="00C5371B" w:rsidRDefault="004D2333">
      <w:pPr>
        <w:ind w:right="-1" w:firstLine="709"/>
      </w:pPr>
      <w:r>
        <w:t>Курсов</w:t>
      </w:r>
      <w:r w:rsidR="00471368">
        <w:t>ая</w:t>
      </w:r>
      <w:r>
        <w:t xml:space="preserve"> работа:</w:t>
      </w:r>
      <w:r w:rsidRPr="00471368">
        <w:t xml:space="preserve"> </w:t>
      </w:r>
      <w:r w:rsidR="003051C6" w:rsidRPr="003051C6">
        <w:t>30</w:t>
      </w:r>
      <w:r w:rsidRPr="00471368">
        <w:t xml:space="preserve"> </w:t>
      </w:r>
      <w:r>
        <w:t>страниц,</w:t>
      </w:r>
      <w:r w:rsidRPr="00471368">
        <w:t xml:space="preserve"> </w:t>
      </w:r>
      <w:r w:rsidR="003051C6" w:rsidRPr="003051C6">
        <w:t>17</w:t>
      </w:r>
      <w:r w:rsidRPr="00471368">
        <w:t xml:space="preserve"> </w:t>
      </w:r>
      <w:r>
        <w:t xml:space="preserve">рисунков, 2 таблицы, </w:t>
      </w:r>
      <w:r w:rsidR="00B003DE">
        <w:t>6</w:t>
      </w:r>
      <w:r>
        <w:t xml:space="preserve"> используемых источников, 2 приложения. </w:t>
      </w:r>
    </w:p>
    <w:p w14:paraId="0E5FEE09" w14:textId="77777777" w:rsidR="00C5371B" w:rsidRDefault="004D2333">
      <w:pPr>
        <w:ind w:right="-1" w:firstLine="709"/>
        <w:rPr>
          <w:caps/>
        </w:rPr>
      </w:pPr>
      <w:r>
        <w:rPr>
          <w:caps/>
        </w:rPr>
        <w:t xml:space="preserve">    </w:t>
      </w:r>
    </w:p>
    <w:p w14:paraId="113B8020" w14:textId="77777777" w:rsidR="00C5371B" w:rsidRDefault="004D2333">
      <w:pPr>
        <w:ind w:right="-1" w:firstLine="709"/>
      </w:pPr>
      <w:r>
        <w:rPr>
          <w:caps/>
        </w:rPr>
        <w:t xml:space="preserve"> СИМПЛЕКС-МЕТОД, ОПТИМИЗАЦИЯ, ВЫХОД ГОТОВЫХ ИЗДЕЛИЙ, СТРУКТУРЫ ДАННЫХ, ТЕСТИРОВАНИЕ по, ДИЗАЙН ПОЛЬЗОВАТЕЛЬСКИХ ИНТЕРФЕЙСОВ, СТРУКТУРНАЯ СХЕМА, ДИАГРАММА СОСТОЯНИЙ ИНТЕРФЕЙСА, ВВОД-ВЫВОД ИНФОРМАЦИИ, ДВИЖЕНИЕ ИНФОРМАЦИОННЫХ ПОТОКОВ</w:t>
      </w:r>
    </w:p>
    <w:p w14:paraId="32AF0F96" w14:textId="77777777" w:rsidR="00C5371B" w:rsidRDefault="00C5371B">
      <w:pPr>
        <w:ind w:right="-1" w:firstLine="709"/>
      </w:pPr>
    </w:p>
    <w:p w14:paraId="2AE1E6EE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3764FAD9" w14:textId="77777777" w:rsidR="00C5371B" w:rsidRDefault="004D2333">
      <w:pPr>
        <w:ind w:firstLine="0"/>
        <w:jc w:val="center"/>
      </w:pPr>
      <w:bookmarkStart w:id="2" w:name="_Hlk111461393"/>
      <w:bookmarkEnd w:id="0"/>
      <w:r>
        <w:rPr>
          <w:b/>
          <w:bCs/>
        </w:rPr>
        <w:lastRenderedPageBreak/>
        <w:t>Содержание</w:t>
      </w:r>
    </w:p>
    <w:bookmarkEnd w:id="2"/>
    <w:p w14:paraId="37F82E20" w14:textId="77777777" w:rsidR="00C5371B" w:rsidRDefault="00C5371B">
      <w:pPr>
        <w:ind w:firstLine="0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60705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E5B33" w14:textId="19A6D426" w:rsidR="00596104" w:rsidRDefault="00596104">
          <w:pPr>
            <w:pStyle w:val="af6"/>
          </w:pPr>
        </w:p>
        <w:p w14:paraId="4B9FF589" w14:textId="19025C94" w:rsidR="00596104" w:rsidRDefault="00596104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87508" w:history="1">
            <w:r w:rsidRPr="00766EDB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6C93" w14:textId="2316A155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09" w:history="1">
            <w:r w:rsidR="00596104" w:rsidRPr="00766EDB">
              <w:rPr>
                <w:rStyle w:val="ac"/>
                <w:noProof/>
              </w:rPr>
              <w:t>1 Нормативные ссылки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_Toc104287509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6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2FA11B25" w14:textId="1289F10D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10" w:history="1">
            <w:r w:rsidR="00596104" w:rsidRPr="00766EDB">
              <w:rPr>
                <w:rStyle w:val="ac"/>
                <w:noProof/>
              </w:rPr>
              <w:t>2 Анализ технических требований и уточнение спецификаций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_Toc104287510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7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529B28D1" w14:textId="56A38040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1" w:history="1">
            <w:r w:rsidR="00596104" w:rsidRPr="00766EDB">
              <w:rPr>
                <w:rStyle w:val="ac"/>
                <w:noProof/>
              </w:rPr>
              <w:t>2.1 Анализ задания и выбор технологии, языка и среды разработки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_Toc104287511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7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2579B39E" w14:textId="1E8C0CCD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2" w:history="1">
            <w:r w:rsidR="00596104" w:rsidRPr="00766EDB">
              <w:rPr>
                <w:rStyle w:val="ac"/>
                <w:noProof/>
              </w:rPr>
              <w:t>2.2 Анализ процесса обработки информации и построение функциональных диаграмм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_Toc104287512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8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48EC7822" w14:textId="46A88B5A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3" w:history="1">
            <w:r w:rsidR="00596104" w:rsidRPr="00766EDB">
              <w:rPr>
                <w:rStyle w:val="ac"/>
                <w:noProof/>
              </w:rPr>
              <w:t>2.3 Анализ хранимой информации и выбор структур данных для ее представления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_Toc104287513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10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32C991FC" w14:textId="13D95999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4" w:history="1">
            <w:r w:rsidR="00596104" w:rsidRPr="00766EDB">
              <w:rPr>
                <w:rStyle w:val="ac"/>
                <w:noProof/>
              </w:rPr>
              <w:t>2.4 Выбор методов и алгоритмов решения задачи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_Toc104287514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11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79F23E05" w14:textId="3EC0E9AB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15" w:history="1">
            <w:r w:rsidR="00596104" w:rsidRPr="00766EDB">
              <w:rPr>
                <w:rStyle w:val="ac"/>
                <w:noProof/>
              </w:rPr>
              <w:t>3 Проектирование структуры и компонентов программного продукта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_Toc104287515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13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5D423EF9" w14:textId="03BF42C2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6" w:history="1">
            <w:r w:rsidR="00596104" w:rsidRPr="00766EDB">
              <w:rPr>
                <w:rStyle w:val="ac"/>
                <w:noProof/>
              </w:rPr>
              <w:t>3.1 Разработка интерфейса пользователя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_Toc104287516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13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5176CBB8" w14:textId="3B44929D" w:rsidR="00596104" w:rsidRDefault="00B618FC" w:rsidP="00CF475E">
          <w:pPr>
            <w:pStyle w:val="34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7" w:history="1">
            <w:r w:rsidR="00596104" w:rsidRPr="00766EDB">
              <w:rPr>
                <w:rStyle w:val="ac"/>
                <w:noProof/>
              </w:rPr>
              <w:t>3.1.1 Разработка структурной схемы интерфейса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_Toc104287517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13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557235F2" w14:textId="107AFCE1" w:rsidR="00596104" w:rsidRDefault="00B618FC" w:rsidP="00CF475E">
          <w:pPr>
            <w:pStyle w:val="34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8" w:history="1">
            <w:r w:rsidR="00596104" w:rsidRPr="00766EDB">
              <w:rPr>
                <w:rStyle w:val="ac"/>
                <w:noProof/>
              </w:rPr>
              <w:t>3.1.2 Построение диаграммы состояний интерфейса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_Toc104287518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14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198C7888" w14:textId="34FFC1FA" w:rsidR="00596104" w:rsidRDefault="00B618FC" w:rsidP="00CF475E">
          <w:pPr>
            <w:pStyle w:val="34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19" w:history="1">
            <w:r w:rsidR="00596104" w:rsidRPr="00766EDB">
              <w:rPr>
                <w:rStyle w:val="ac"/>
                <w:noProof/>
              </w:rPr>
              <w:t>3.1.3 Разработка форм ввода-вывода информации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_Toc104287519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15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3CF8B74C" w14:textId="77FEC3F9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0" w:history="1">
            <w:r w:rsidR="00596104" w:rsidRPr="00766EDB">
              <w:rPr>
                <w:rStyle w:val="ac"/>
                <w:noProof/>
              </w:rPr>
              <w:t>3.2 Разработка алгоритма основной программы и                 структурной схемы программного продукта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_Toc104287520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16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2C9CB9CC" w14:textId="4238F57D" w:rsidR="00596104" w:rsidRDefault="00B618FC" w:rsidP="00CF475E">
          <w:pPr>
            <w:pStyle w:val="34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1" w:history="1">
            <w:r w:rsidR="00596104" w:rsidRPr="00766EDB">
              <w:rPr>
                <w:rStyle w:val="ac"/>
                <w:noProof/>
              </w:rPr>
              <w:t>3.2.1 Описание структуры приложения и схема связности модулей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_Toc104287521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16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1390A320" w14:textId="06A95894" w:rsidR="00596104" w:rsidRDefault="00B618FC" w:rsidP="00CF475E">
          <w:pPr>
            <w:pStyle w:val="34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2" w:history="1">
            <w:r w:rsidR="00596104" w:rsidRPr="00766EDB">
              <w:rPr>
                <w:rStyle w:val="ac"/>
                <w:noProof/>
              </w:rPr>
              <w:t>3.2.2 Схема движения информационных потоков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_Toc104287522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17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2ECEB833" w14:textId="31C3B8FB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3" w:history="1">
            <w:r w:rsidR="00596104" w:rsidRPr="00766EDB">
              <w:rPr>
                <w:rStyle w:val="ac"/>
                <w:noProof/>
              </w:rPr>
              <w:t>3.3 Разработка основных алгоритмов программного продукта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_Toc104287523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18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4B7D517F" w14:textId="26BFC9F1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24" w:history="1">
            <w:r w:rsidR="00596104" w:rsidRPr="00766EDB">
              <w:rPr>
                <w:rStyle w:val="ac"/>
                <w:noProof/>
              </w:rPr>
              <w:t>4 Тестирование программы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_Toc104287524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24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21AC4E3B" w14:textId="34CB901D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5" w:history="1">
            <w:r w:rsidR="00596104" w:rsidRPr="00766EDB">
              <w:rPr>
                <w:rStyle w:val="ac"/>
                <w:noProof/>
              </w:rPr>
              <w:t>4.1 Разработка плана тестирования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_Toc104287525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24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6A41DFC8" w14:textId="425BE0CA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6" w:history="1">
            <w:r w:rsidR="00596104" w:rsidRPr="00766EDB">
              <w:rPr>
                <w:rStyle w:val="ac"/>
                <w:noProof/>
              </w:rPr>
              <w:t>4.2 Разработка алгоритма процедуры тестирования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_Toc104287526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24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7C32FE41" w14:textId="6182031C" w:rsidR="00596104" w:rsidRDefault="00B618FC" w:rsidP="00CF475E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104287527" w:history="1">
            <w:r w:rsidR="00596104" w:rsidRPr="00766EDB">
              <w:rPr>
                <w:rStyle w:val="ac"/>
                <w:noProof/>
              </w:rPr>
              <w:t>4.3 Оценка результатов тестирования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_Toc104287527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25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4B50F474" w14:textId="26990A2E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28" w:history="1">
            <w:r w:rsidR="00596104" w:rsidRPr="00766EDB">
              <w:rPr>
                <w:rStyle w:val="ac"/>
                <w:noProof/>
              </w:rPr>
              <w:t>5 Сопровождение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_Toc104287528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28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7BBEF542" w14:textId="56BE3113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29" w:history="1">
            <w:r w:rsidR="00596104" w:rsidRPr="00766EDB">
              <w:rPr>
                <w:rStyle w:val="ac"/>
                <w:noProof/>
              </w:rPr>
              <w:t>6 Заключение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_Toc104287529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30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67D3CD20" w14:textId="6A9323BC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30" w:history="1">
            <w:r w:rsidR="00596104" w:rsidRPr="00766EDB">
              <w:rPr>
                <w:rStyle w:val="ac"/>
                <w:noProof/>
              </w:rPr>
              <w:t>Список использованных источников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_Toc104287530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31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4371310C" w14:textId="4A9A7DCC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31" w:history="1">
            <w:r w:rsidR="00596104" w:rsidRPr="00766EDB">
              <w:rPr>
                <w:rStyle w:val="ac"/>
                <w:noProof/>
              </w:rPr>
              <w:t>Приложение А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_Toc104287531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32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2F22E831" w14:textId="5A00BB64" w:rsidR="00596104" w:rsidRDefault="00B618FC" w:rsidP="00CF475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87533" w:history="1">
            <w:r w:rsidR="00596104" w:rsidRPr="00766EDB">
              <w:rPr>
                <w:rStyle w:val="ac"/>
                <w:noProof/>
              </w:rPr>
              <w:t>Приложение Б</w:t>
            </w:r>
            <w:r w:rsidR="00596104">
              <w:rPr>
                <w:noProof/>
                <w:webHidden/>
              </w:rPr>
              <w:tab/>
            </w:r>
            <w:r w:rsidR="00596104">
              <w:rPr>
                <w:noProof/>
                <w:webHidden/>
              </w:rPr>
              <w:fldChar w:fldCharType="begin"/>
            </w:r>
            <w:r w:rsidR="00596104">
              <w:rPr>
                <w:noProof/>
                <w:webHidden/>
              </w:rPr>
              <w:instrText xml:space="preserve"> PAGEREF _Toc104287533 \h </w:instrText>
            </w:r>
            <w:r w:rsidR="00596104">
              <w:rPr>
                <w:noProof/>
                <w:webHidden/>
              </w:rPr>
            </w:r>
            <w:r w:rsidR="00596104">
              <w:rPr>
                <w:noProof/>
                <w:webHidden/>
              </w:rPr>
              <w:fldChar w:fldCharType="separate"/>
            </w:r>
            <w:r w:rsidR="00596104">
              <w:rPr>
                <w:noProof/>
                <w:webHidden/>
              </w:rPr>
              <w:t>33</w:t>
            </w:r>
            <w:r w:rsidR="00596104">
              <w:rPr>
                <w:noProof/>
                <w:webHidden/>
              </w:rPr>
              <w:fldChar w:fldCharType="end"/>
            </w:r>
          </w:hyperlink>
        </w:p>
        <w:p w14:paraId="046DA007" w14:textId="4A97E5ED" w:rsidR="00596104" w:rsidRDefault="00596104">
          <w:r>
            <w:rPr>
              <w:b/>
              <w:bCs/>
            </w:rPr>
            <w:fldChar w:fldCharType="end"/>
          </w:r>
        </w:p>
      </w:sdtContent>
    </w:sdt>
    <w:p w14:paraId="48876B67" w14:textId="77777777" w:rsidR="00C5371B" w:rsidRDefault="00C5371B"/>
    <w:p w14:paraId="0E30342D" w14:textId="77777777" w:rsidR="00C5371B" w:rsidRDefault="00C5371B"/>
    <w:p w14:paraId="6A4E4915" w14:textId="77777777" w:rsidR="00C5371B" w:rsidRDefault="00C5371B"/>
    <w:p w14:paraId="5856A74F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0F5D6522" w14:textId="77777777" w:rsidR="00C5371B" w:rsidRDefault="004D2333">
      <w:pPr>
        <w:pStyle w:val="1"/>
        <w:ind w:firstLine="0"/>
        <w:jc w:val="center"/>
      </w:pPr>
      <w:bookmarkStart w:id="3" w:name="_Toc101029155"/>
      <w:bookmarkStart w:id="4" w:name="_Toc103951380"/>
      <w:bookmarkStart w:id="5" w:name="_Toc104287508"/>
      <w:bookmarkStart w:id="6" w:name="_Hlk111461469"/>
      <w:r>
        <w:lastRenderedPageBreak/>
        <w:t>Введение</w:t>
      </w:r>
      <w:bookmarkEnd w:id="3"/>
      <w:bookmarkEnd w:id="4"/>
      <w:bookmarkEnd w:id="5"/>
    </w:p>
    <w:bookmarkEnd w:id="6"/>
    <w:p w14:paraId="0CFD7E41" w14:textId="77777777" w:rsidR="00C5371B" w:rsidRDefault="00C5371B"/>
    <w:p w14:paraId="73E1403A" w14:textId="77777777" w:rsidR="00C5371B" w:rsidRDefault="004D2333">
      <w:pPr>
        <w:pStyle w:val="31"/>
        <w:ind w:left="0" w:right="0" w:firstLine="851"/>
      </w:pPr>
      <w:r>
        <w:t xml:space="preserve">Целью данный курсовой работы является решение задач на оптимизацию симплекс-методом. </w:t>
      </w:r>
    </w:p>
    <w:p w14:paraId="2369EF40" w14:textId="77777777" w:rsidR="00C5371B" w:rsidRDefault="004D2333">
      <w:pPr>
        <w:pStyle w:val="31"/>
        <w:ind w:left="0" w:right="0" w:firstLine="851"/>
      </w:pPr>
      <w:r>
        <w:t xml:space="preserve">В первой главе описаны основные нормативные ссылки, использованные в пояснительной записке. </w:t>
      </w:r>
    </w:p>
    <w:p w14:paraId="320C3F98" w14:textId="77777777" w:rsidR="00C5371B" w:rsidRDefault="004D2333">
      <w:pPr>
        <w:pStyle w:val="31"/>
        <w:ind w:left="0" w:right="0" w:firstLine="851"/>
      </w:pPr>
      <w:r>
        <w:t xml:space="preserve">Во второй главе происходит анализ технических требований и уточнение спецификации задачи. </w:t>
      </w:r>
    </w:p>
    <w:p w14:paraId="1AF07FCA" w14:textId="77777777" w:rsidR="00C5371B" w:rsidRDefault="004D2333">
      <w:pPr>
        <w:pStyle w:val="31"/>
        <w:ind w:left="0" w:right="0" w:firstLine="851"/>
      </w:pPr>
      <w:r>
        <w:t xml:space="preserve">В третьей главе разрабатывается дизайн, а также основные алгоритмы работы программного обеспечения. </w:t>
      </w:r>
    </w:p>
    <w:p w14:paraId="17632C7F" w14:textId="77777777" w:rsidR="00C5371B" w:rsidRDefault="004D2333">
      <w:pPr>
        <w:pStyle w:val="31"/>
        <w:ind w:left="0" w:right="0" w:firstLine="851"/>
      </w:pPr>
      <w:r>
        <w:t xml:space="preserve"> В четвёртой главе происходит тестирование программного обеспечение и сравнение реальных полученных результатов с ожидаемыми. </w:t>
      </w:r>
    </w:p>
    <w:p w14:paraId="52AEBBE2" w14:textId="77777777" w:rsidR="00C5371B" w:rsidRDefault="004D2333">
      <w:pPr>
        <w:pStyle w:val="31"/>
        <w:ind w:left="0" w:right="0" w:firstLine="851"/>
      </w:pPr>
      <w:r>
        <w:t xml:space="preserve">В пятой главе приведено руководство пользователя по эксплуатации программного обеспечения. </w:t>
      </w:r>
    </w:p>
    <w:p w14:paraId="146AAC57" w14:textId="77777777" w:rsidR="00C5371B" w:rsidRDefault="00C5371B">
      <w:pPr>
        <w:ind w:right="-1" w:firstLine="709"/>
      </w:pPr>
    </w:p>
    <w:p w14:paraId="5B6233E9" w14:textId="77777777" w:rsidR="00C5371B" w:rsidRDefault="00C5371B"/>
    <w:p w14:paraId="616E5539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60C854E8" w14:textId="77777777" w:rsidR="00C5371B" w:rsidRDefault="004D2333">
      <w:pPr>
        <w:pStyle w:val="1"/>
      </w:pPr>
      <w:bookmarkStart w:id="7" w:name="_Toc101029156"/>
      <w:bookmarkStart w:id="8" w:name="_Toc103951381"/>
      <w:bookmarkStart w:id="9" w:name="_Toc104287509"/>
      <w:r>
        <w:lastRenderedPageBreak/>
        <w:t>1 Нормативные ссылки</w:t>
      </w:r>
      <w:bookmarkEnd w:id="7"/>
      <w:bookmarkEnd w:id="8"/>
      <w:bookmarkEnd w:id="9"/>
    </w:p>
    <w:p w14:paraId="006E2306" w14:textId="77777777" w:rsidR="00C5371B" w:rsidRDefault="00C5371B"/>
    <w:p w14:paraId="1C424F62" w14:textId="77777777" w:rsidR="00C5371B" w:rsidRDefault="004D2333">
      <w:r>
        <w:t>В данной курсовой работе были использованы ссылки на следующие нормативные документы:</w:t>
      </w:r>
    </w:p>
    <w:p w14:paraId="36EC30E7" w14:textId="77777777" w:rsidR="00C5371B" w:rsidRDefault="004D2333">
      <w:pPr>
        <w:pStyle w:val="a"/>
      </w:pPr>
      <w:r>
        <w:t>ГОСТ Р7.0.5-2008 СИБИД. Библиографическая ссылка. Общие требования и правила составления;</w:t>
      </w:r>
    </w:p>
    <w:p w14:paraId="1E1CEC25" w14:textId="77777777" w:rsidR="00C5371B" w:rsidRDefault="004D2333">
      <w:pPr>
        <w:pStyle w:val="a"/>
      </w:pPr>
      <w:r>
        <w:t>ГОСТ Р1.5-2004. Стандарты национальные РФ. Правила построения, изложения, оформления и обозначения;</w:t>
      </w:r>
    </w:p>
    <w:p w14:paraId="569BF78B" w14:textId="77777777" w:rsidR="00C5371B" w:rsidRDefault="004D2333">
      <w:pPr>
        <w:pStyle w:val="a"/>
      </w:pPr>
      <w:r>
        <w:t>ГОСТ 2.301-68 ЕСКД. Форматы;</w:t>
      </w:r>
    </w:p>
    <w:p w14:paraId="387480DD" w14:textId="77777777" w:rsidR="00C5371B" w:rsidRDefault="004D2333">
      <w:pPr>
        <w:pStyle w:val="a"/>
      </w:pPr>
      <w:r>
        <w:t>ГОСТ 7.82-2001 СИБИД. Библиографическая запись. Библиографическое описание электронных ресурсов. Общие требования и правила составления;</w:t>
      </w:r>
    </w:p>
    <w:p w14:paraId="6880714E" w14:textId="77777777" w:rsidR="00C5371B" w:rsidRDefault="004D2333">
      <w:pPr>
        <w:pStyle w:val="a"/>
      </w:pPr>
      <w:r>
        <w:t>ГОСТ 7.12-93 СИБИД. Библиографическая запись. Сокращения слов на русском языке. Общие требования и правила;</w:t>
      </w:r>
    </w:p>
    <w:p w14:paraId="2287A111" w14:textId="77777777" w:rsidR="00C5371B" w:rsidRDefault="004D2333">
      <w:pPr>
        <w:pStyle w:val="a"/>
      </w:pPr>
      <w:r>
        <w:t>ГОСТ 7.9-95 СИБИД. Реферат и аннотация. Общие требования.</w:t>
      </w:r>
    </w:p>
    <w:p w14:paraId="483AD9F3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14C811C7" w14:textId="77777777" w:rsidR="00C5371B" w:rsidRDefault="004D2333">
      <w:pPr>
        <w:pStyle w:val="1"/>
      </w:pPr>
      <w:bookmarkStart w:id="10" w:name="_Toc103951382"/>
      <w:bookmarkStart w:id="11" w:name="_Toc104287510"/>
      <w:r>
        <w:lastRenderedPageBreak/>
        <w:t>2 Анализ технических требований и уточнение спецификаций</w:t>
      </w:r>
      <w:bookmarkEnd w:id="10"/>
      <w:bookmarkEnd w:id="11"/>
    </w:p>
    <w:p w14:paraId="5A5EB23E" w14:textId="77777777" w:rsidR="00C5371B" w:rsidRDefault="00C5371B">
      <w:pPr>
        <w:pStyle w:val="af3"/>
        <w:tabs>
          <w:tab w:val="left" w:pos="1418"/>
          <w:tab w:val="right" w:leader="dot" w:pos="7371"/>
        </w:tabs>
        <w:spacing w:line="240" w:lineRule="auto"/>
        <w:ind w:firstLine="0"/>
        <w:rPr>
          <w:sz w:val="28"/>
          <w:szCs w:val="28"/>
        </w:rPr>
      </w:pPr>
    </w:p>
    <w:p w14:paraId="7DE8E224" w14:textId="77777777" w:rsidR="00C5371B" w:rsidRDefault="00C5371B">
      <w:pPr>
        <w:pStyle w:val="af3"/>
        <w:tabs>
          <w:tab w:val="left" w:pos="1418"/>
          <w:tab w:val="right" w:leader="dot" w:pos="7371"/>
        </w:tabs>
        <w:spacing w:line="240" w:lineRule="auto"/>
        <w:ind w:firstLine="1276"/>
        <w:rPr>
          <w:sz w:val="28"/>
          <w:szCs w:val="28"/>
        </w:rPr>
      </w:pPr>
    </w:p>
    <w:p w14:paraId="6A387550" w14:textId="77777777" w:rsidR="00C5371B" w:rsidRDefault="004D2333">
      <w:pPr>
        <w:pStyle w:val="2"/>
      </w:pPr>
      <w:bookmarkStart w:id="12" w:name="_Toc104287511"/>
      <w:r>
        <w:t>2.1 Анализ задания и выбор технологии, языка и среды разработки</w:t>
      </w:r>
      <w:bookmarkEnd w:id="12"/>
    </w:p>
    <w:p w14:paraId="12F9702E" w14:textId="77777777" w:rsidR="00C5371B" w:rsidRDefault="00C5371B"/>
    <w:p w14:paraId="2D2A61B8" w14:textId="77777777" w:rsidR="004F3EE8" w:rsidRDefault="004D2333">
      <w:pPr>
        <w:shd w:val="clear" w:color="auto" w:fill="FFFFFF"/>
        <w:autoSpaceDE w:val="0"/>
        <w:autoSpaceDN w:val="0"/>
        <w:adjustRightInd w:val="0"/>
        <w:ind w:firstLine="709"/>
      </w:pPr>
      <w:r>
        <w:t xml:space="preserve">В задании к данной курсовой работе говорится о </w:t>
      </w:r>
      <w:r w:rsidR="004F3EE8">
        <w:t>комбинатах</w:t>
      </w:r>
      <w:r>
        <w:t>, котор</w:t>
      </w:r>
      <w:r w:rsidR="004F3EE8">
        <w:t>ые</w:t>
      </w:r>
      <w:r>
        <w:t xml:space="preserve"> </w:t>
      </w:r>
      <w:r w:rsidR="004F3EE8">
        <w:t>выпускают железобетонные панели</w:t>
      </w:r>
      <w:r>
        <w:t xml:space="preserve">. </w:t>
      </w:r>
      <w:r w:rsidR="004F3EE8" w:rsidRPr="004F3EE8">
        <w:t>Комбинаты производят три типа железобетонных панелей (по одному типу на каждом комбинате) для строительства жилых домов</w:t>
      </w:r>
      <w:r>
        <w:t xml:space="preserve">. </w:t>
      </w:r>
      <w:r w:rsidR="004F3EE8" w:rsidRPr="004F3EE8">
        <w:t>Для решения задачи необходимо определить оптимальные доли использования различных видов топлива (нефть, уголь, газ) для каждого комбината, чтобы максимизировать производство железобетонных панелей и общую прибыль. Также нужно учитывать доступные ресурсы (топливо, цемент, арматура) и требования к производству каждого типа панелей.</w:t>
      </w:r>
    </w:p>
    <w:p w14:paraId="7AF720D1" w14:textId="5B1F3B45" w:rsidR="00C5371B" w:rsidRDefault="004D2333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</w:rPr>
      </w:pPr>
      <w:r>
        <w:t xml:space="preserve">Данная задача относится к оптимизационным задачам, в данном случае – это задача на максимизацию выхода готовых изделий. Такого рода задачи могут быть решены с помощью симплекс-метода. В качестве входных данных будет выступать таблица, в которую будет занесена информация. Выходные данные будут хранить </w:t>
      </w:r>
      <w:r w:rsidR="004F3EE8">
        <w:t>максимальное количество комплектов и максимальную прибыль.</w:t>
      </w:r>
    </w:p>
    <w:p w14:paraId="75B2ECCE" w14:textId="77777777" w:rsidR="00C5371B" w:rsidRDefault="004D2333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</w:rPr>
      </w:pPr>
      <w:r>
        <w:rPr>
          <w:color w:val="000000"/>
        </w:rPr>
        <w:t xml:space="preserve">В качестве языка программирования был выбран язык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#, по нескольким причинам: </w:t>
      </w:r>
    </w:p>
    <w:p w14:paraId="6C3396D7" w14:textId="77777777" w:rsidR="00C5371B" w:rsidRDefault="004D2333">
      <w:pPr>
        <w:pStyle w:val="a"/>
      </w:pPr>
      <w:r>
        <w:t>С# — это объектно-ориентированный язык, который позволяет использовать ранее написанный код, как встроенный (библиотеки), так и собственный, позволяющий абстрагироваться от написания большого количества вспомогательных функций и сосредоточиться на выполнении основной последовательности действий;</w:t>
      </w:r>
    </w:p>
    <w:p w14:paraId="122EA7A0" w14:textId="77777777" w:rsidR="00C5371B" w:rsidRDefault="004D2333">
      <w:pPr>
        <w:pStyle w:val="a"/>
      </w:pPr>
      <w:r>
        <w:t xml:space="preserve"> структуры данных, которые поддерживает язык, например, такие как одномерные и многомерные массивы, массивы, позволяющие хранить в </w:t>
      </w:r>
      <w:r>
        <w:lastRenderedPageBreak/>
        <w:t>себе элементы управления и списки, дают возможность написать эффективный и лаконичный программный код;</w:t>
      </w:r>
    </w:p>
    <w:p w14:paraId="22E15FCC" w14:textId="77777777" w:rsidR="00C5371B" w:rsidRDefault="004D2333">
      <w:pPr>
        <w:pStyle w:val="a"/>
      </w:pPr>
      <w:r>
        <w:t xml:space="preserve">взаимодействие с элементами управления через программный код: </w:t>
      </w:r>
      <w:r>
        <w:rPr>
          <w:lang w:val="en-US"/>
        </w:rPr>
        <w:t>C</w:t>
      </w:r>
      <w:r>
        <w:t xml:space="preserve"># имеет множество как методов, так и структур данных, которые позволяют динамически манипулировать интерфейсом программы. </w:t>
      </w:r>
    </w:p>
    <w:p w14:paraId="3B24D134" w14:textId="77777777" w:rsidR="00C5371B" w:rsidRDefault="004D2333">
      <w:r>
        <w:t xml:space="preserve">Средой разработки была выбрана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. Среда позволяет создавать приложения с интерфейсом, который будет интуитивно понятен пользователю. В том числе,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поддерживает событийное программирование и позволяет писать программный код на языке программирования </w:t>
      </w:r>
      <w:r>
        <w:rPr>
          <w:lang w:val="en-US"/>
        </w:rPr>
        <w:t>C</w:t>
      </w:r>
      <w:r>
        <w:t xml:space="preserve">#, который был выбран в качестве языка разработки. </w:t>
      </w:r>
    </w:p>
    <w:p w14:paraId="0E7A854B" w14:textId="77777777" w:rsidR="00C5371B" w:rsidRDefault="00C5371B"/>
    <w:p w14:paraId="0D585A14" w14:textId="77777777" w:rsidR="00C5371B" w:rsidRDefault="004D2333">
      <w:r>
        <w:t xml:space="preserve"> </w:t>
      </w:r>
    </w:p>
    <w:p w14:paraId="11845DDA" w14:textId="77777777" w:rsidR="00C5371B" w:rsidRDefault="004D2333">
      <w:pPr>
        <w:pStyle w:val="2"/>
      </w:pPr>
      <w:bookmarkStart w:id="13" w:name="_Toc104287512"/>
      <w:r>
        <w:t>2.2 Анализ процесса обработки информации и построение функциональных диаграмм</w:t>
      </w:r>
      <w:bookmarkEnd w:id="13"/>
    </w:p>
    <w:p w14:paraId="1E112A98" w14:textId="77777777" w:rsidR="00C5371B" w:rsidRDefault="00C5371B"/>
    <w:p w14:paraId="139BDE1E" w14:textId="77777777" w:rsidR="00C5371B" w:rsidRDefault="004D2333">
      <w:r>
        <w:t>Для решения задачи был выбран симплекс-метод, вследствие чего обработка информации будет непосредственно связана с работой самого метода</w:t>
      </w:r>
      <w:r w:rsidRPr="00471368">
        <w:t xml:space="preserve"> [1]. </w:t>
      </w:r>
    </w:p>
    <w:p w14:paraId="5DA4D0A8" w14:textId="36123698" w:rsidR="00C5371B" w:rsidRPr="00596104" w:rsidRDefault="004D2333">
      <w:r>
        <w:t>Работа с симплекс-методом начинается с ввода ограничений и целевой функции. Целевая функция – функция, максимизация или минимизация которой, является целью, или степенью, решения задачи. Ограничения определяют условия, в рамках которых задача должна быть решена</w:t>
      </w:r>
      <w:r w:rsidR="00596104">
        <w:t xml:space="preserve"> </w:t>
      </w:r>
      <w:r w:rsidR="00596104" w:rsidRPr="00596104">
        <w:t xml:space="preserve">[6]. </w:t>
      </w:r>
    </w:p>
    <w:p w14:paraId="16E599DF" w14:textId="1ADF1725" w:rsidR="00C5371B" w:rsidRDefault="004D2333">
      <w:r>
        <w:t xml:space="preserve">Симплекс-метод сводится к построению опорных планов, пока значения переменных не будут максимально оптимизированы согласно целевой функции. </w:t>
      </w:r>
    </w:p>
    <w:p w14:paraId="7B87AA40" w14:textId="287321DD" w:rsidR="00692F26" w:rsidRDefault="00692F26">
      <w:r>
        <w:rPr>
          <w:noProof/>
          <w:lang w:eastAsia="ru-RU"/>
        </w:rPr>
        <w:lastRenderedPageBreak/>
        <w:drawing>
          <wp:inline distT="0" distB="0" distL="0" distR="0" wp14:anchorId="335C4882" wp14:editId="76566862">
            <wp:extent cx="4488024" cy="3029803"/>
            <wp:effectExtent l="19050" t="0" r="7776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41" cy="303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6E337" w14:textId="557D4ED6" w:rsidR="00692F26" w:rsidRDefault="00692F26" w:rsidP="00692F26">
      <w:r>
        <w:t>Рисунок 1 – Диаграмма вариантов использования приложения</w:t>
      </w:r>
    </w:p>
    <w:p w14:paraId="019C1378" w14:textId="77777777" w:rsidR="00692F26" w:rsidRDefault="00692F26"/>
    <w:p w14:paraId="014CB584" w14:textId="77777777" w:rsidR="00C5371B" w:rsidRDefault="004D2333">
      <w:r>
        <w:t xml:space="preserve">Первый опорный план подразумевает под собой введение дополнительных переменных. Например, в экономическом плане, такие переменные подразумевают под собой излишки сырья, времени и других ресурсов, остающихся на производстве при использовании данного опорного плана. Свободные переменные при этом приравниваются к нулю. </w:t>
      </w:r>
    </w:p>
    <w:p w14:paraId="76DC3096" w14:textId="77777777" w:rsidR="00C5371B" w:rsidRDefault="004D2333">
      <w:r>
        <w:t xml:space="preserve">Далее, симплекс-метод содержит 4 этапа, которые выполняются последовательно до тех пор, пока не будет найден оптимальный план: </w:t>
      </w:r>
    </w:p>
    <w:p w14:paraId="7840EE10" w14:textId="77777777" w:rsidR="00C5371B" w:rsidRDefault="004D2333">
      <w:r>
        <w:t xml:space="preserve">1 этап – проверка критерия оптимальности: строка, в данный момент, содержащая коэффициенты целевой функции проверяется на наличие положительных элементов. При наличии таковых план является неоптимальным и вычисления продолжаются, в противном случае, решение найдено: значения переменных, находящихся в базисе, записываются аналогично таблице, остальные переменные обращаются в нуль. </w:t>
      </w:r>
    </w:p>
    <w:p w14:paraId="6DF9E60D" w14:textId="77777777" w:rsidR="00C5371B" w:rsidRDefault="004D2333">
      <w:r>
        <w:t xml:space="preserve">2 этап – определение новой базисной переменной: в качестве ведущего выбирается столбец, который содержит наибольший коэффициент целевой функции.  </w:t>
      </w:r>
    </w:p>
    <w:p w14:paraId="26FB85DF" w14:textId="77777777" w:rsidR="00C5371B" w:rsidRDefault="004D2333">
      <w:r>
        <w:lastRenderedPageBreak/>
        <w:t xml:space="preserve">3 этап – определение новой свободной переменной: для определения строки, содержащий свободный элемент, необходимо выбрать минимальное частное от деления соответствующих элементов базисного столбца и элементов ведущего столбца, выбранного на этапе 2. </w:t>
      </w:r>
    </w:p>
    <w:p w14:paraId="1A4B8D50" w14:textId="77777777" w:rsidR="00C5371B" w:rsidRDefault="004D2333">
      <w:r>
        <w:t xml:space="preserve">4 этап – пересчет симплекс-таблицы. Каждый элемент новой таблицы, высчитывается по формуле: элемент старой таблицы – (элемент разрешающей строки * элемент разрешающего столбца) / разрешающий элемент. </w:t>
      </w:r>
    </w:p>
    <w:p w14:paraId="5F78EC9C" w14:textId="54D18099" w:rsidR="00C5371B" w:rsidRPr="00596104" w:rsidRDefault="004D2333">
      <w:r>
        <w:t>Далее цикл переходит вновь к этапу 1</w:t>
      </w:r>
      <w:r w:rsidR="00596104">
        <w:t xml:space="preserve"> </w:t>
      </w:r>
      <w:r w:rsidR="00596104" w:rsidRPr="00596104">
        <w:t xml:space="preserve">[7]. </w:t>
      </w:r>
    </w:p>
    <w:p w14:paraId="3D19FF81" w14:textId="77777777" w:rsidR="00C5371B" w:rsidRDefault="004D2333">
      <w:r>
        <w:t xml:space="preserve">Данный алгоритм можно увидеть на функциональной диаграмме, представленной на рисунках </w:t>
      </w:r>
    </w:p>
    <w:p w14:paraId="2E03FC7E" w14:textId="77777777" w:rsidR="00C5371B" w:rsidRDefault="004D2333">
      <w:pPr>
        <w:pStyle w:val="af0"/>
      </w:pPr>
      <w:r>
        <w:rPr>
          <w:noProof/>
        </w:rPr>
        <w:drawing>
          <wp:inline distT="0" distB="0" distL="0" distR="0" wp14:anchorId="1F227FC2" wp14:editId="098BE61C">
            <wp:extent cx="4244340" cy="10452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156" cy="10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38ED" w14:textId="0C42D21A" w:rsidR="00C5371B" w:rsidRDefault="004D2333">
      <w:pPr>
        <w:pStyle w:val="af0"/>
      </w:pPr>
      <w:r>
        <w:t xml:space="preserve">Рисунок </w:t>
      </w:r>
      <w:r w:rsidR="003051C6" w:rsidRPr="003051C6">
        <w:t>2</w:t>
      </w:r>
      <w:r>
        <w:t xml:space="preserve"> – Функциональная диаграмма (уровень А0)</w:t>
      </w:r>
    </w:p>
    <w:p w14:paraId="636F9D92" w14:textId="77777777" w:rsidR="00C5371B" w:rsidRDefault="004D2333">
      <w:pPr>
        <w:pStyle w:val="af0"/>
        <w:ind w:hanging="709"/>
      </w:pPr>
      <w:r>
        <w:rPr>
          <w:noProof/>
        </w:rPr>
        <w:drawing>
          <wp:inline distT="0" distB="0" distL="0" distR="0" wp14:anchorId="57076F3A" wp14:editId="5342E09B">
            <wp:extent cx="6565265" cy="22936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544" cy="22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1ED" w14:textId="097F1276" w:rsidR="00C5371B" w:rsidRDefault="004D2333">
      <w:pPr>
        <w:pStyle w:val="af0"/>
        <w:ind w:hanging="709"/>
      </w:pPr>
      <w:r>
        <w:t xml:space="preserve">Рисунок </w:t>
      </w:r>
      <w:r w:rsidR="003051C6">
        <w:rPr>
          <w:lang w:val="en-US"/>
        </w:rPr>
        <w:t>3</w:t>
      </w:r>
      <w:r>
        <w:t xml:space="preserve"> – Функциональная диаграмма</w:t>
      </w:r>
    </w:p>
    <w:p w14:paraId="3812E329" w14:textId="09995155" w:rsidR="00692F26" w:rsidRPr="00692F26" w:rsidRDefault="00692F26" w:rsidP="00692F26">
      <w:pPr>
        <w:pStyle w:val="af0"/>
        <w:ind w:hanging="709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9D1E778" wp14:editId="64A9CC45">
            <wp:extent cx="5323013" cy="2292824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13" cy="229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5BD79" w14:textId="47A163AD" w:rsidR="00692F26" w:rsidRDefault="00692F26" w:rsidP="00692F26">
      <w:pPr>
        <w:pStyle w:val="af0"/>
        <w:ind w:hanging="709"/>
      </w:pPr>
      <w:r>
        <w:t>Рисунок 4 – Концептуальная диаграмма классов приложения</w:t>
      </w:r>
    </w:p>
    <w:p w14:paraId="3F740C8D" w14:textId="77777777" w:rsidR="00C5371B" w:rsidRDefault="00C5371B">
      <w:pPr>
        <w:pStyle w:val="af0"/>
        <w:jc w:val="both"/>
      </w:pPr>
    </w:p>
    <w:p w14:paraId="621253B0" w14:textId="77777777" w:rsidR="00C5371B" w:rsidRDefault="004D2333">
      <w:pPr>
        <w:pStyle w:val="2"/>
      </w:pPr>
      <w:bookmarkStart w:id="14" w:name="_Toc104287513"/>
      <w:r>
        <w:t>2.3 Анализ хранимой информации и выбор структур данных для ее представления</w:t>
      </w:r>
      <w:bookmarkEnd w:id="14"/>
    </w:p>
    <w:p w14:paraId="7421784D" w14:textId="77777777" w:rsidR="00C5371B" w:rsidRDefault="00C5371B"/>
    <w:p w14:paraId="43111B5B" w14:textId="77777777" w:rsidR="00C5371B" w:rsidRDefault="004D2333">
      <w:r>
        <w:t xml:space="preserve">Основной информацией, которая необходима для написания программного кода симплекс-метода, является базис, а также сама пересчетная таблица. Информация такого рода будет хранится в течении всего времени работы программы, однако, есть необходимость хранить также промежуточные данные, использующиеся в циклах программы, пока ответ не будет найден. </w:t>
      </w:r>
    </w:p>
    <w:p w14:paraId="025355CB" w14:textId="77777777" w:rsidR="00C5371B" w:rsidRDefault="004D2333">
      <w:r>
        <w:t xml:space="preserve">При выборе структуры данных для представления базиса и пересчетной таблицы, стоит обратить внимание на следующее: структуры имеют четко определённые, заранее заданные размеры, имеется необходимость обращаться к элементам по индексам для использования в циклах, а также для изменения значения элемента. Для таких целей наилучшим выбором будет массив, который имеет все вышеперечисленные функции. Базис содержит лишь одно измерение, в то время как таблица содержит два, и будет хранится в многомерном массиве. </w:t>
      </w:r>
    </w:p>
    <w:p w14:paraId="520EF728" w14:textId="425283A1" w:rsidR="00C5371B" w:rsidRPr="00471368" w:rsidRDefault="004D2333">
      <w:pPr>
        <w:rPr>
          <w:rStyle w:val="af5"/>
          <w:lang w:val="ru-RU"/>
        </w:rPr>
      </w:pPr>
      <w:r>
        <w:t xml:space="preserve">Для определения новой базисной переменной, точнее указания столбца с наибольшим коэффициентом целевой функции, есть необходимость хранить </w:t>
      </w:r>
      <w:r>
        <w:lastRenderedPageBreak/>
        <w:t xml:space="preserve">только лишь индекс выбранного столбца. Для таких целей достаточно целочисленной переменной, например, переменной типа </w:t>
      </w:r>
      <w:r>
        <w:rPr>
          <w:rStyle w:val="af5"/>
        </w:rPr>
        <w:t>int</w:t>
      </w:r>
      <w:r w:rsidRPr="00471368">
        <w:rPr>
          <w:rStyle w:val="310"/>
          <w:rFonts w:eastAsiaTheme="minorHAnsi"/>
        </w:rPr>
        <w:t xml:space="preserve">. </w:t>
      </w:r>
    </w:p>
    <w:p w14:paraId="232C8C08" w14:textId="77777777" w:rsidR="00C5371B" w:rsidRDefault="004D2333">
      <w:r>
        <w:t xml:space="preserve">Определение свободной переменной проходит в два этапа: </w:t>
      </w:r>
    </w:p>
    <w:p w14:paraId="7F04D8DB" w14:textId="77777777" w:rsidR="00C5371B" w:rsidRDefault="004D2333">
      <w:pPr>
        <w:pStyle w:val="a"/>
      </w:pPr>
      <w:r>
        <w:t>сохранение частных от деления соответствующих элементов базиса и ведущего столбца: массив данных;</w:t>
      </w:r>
    </w:p>
    <w:p w14:paraId="78005479" w14:textId="77777777" w:rsidR="00C5371B" w:rsidRDefault="004D2333">
      <w:pPr>
        <w:pStyle w:val="a"/>
      </w:pPr>
      <w:r>
        <w:t xml:space="preserve">хранение минимального из них: целочисленная переменная. </w:t>
      </w:r>
    </w:p>
    <w:p w14:paraId="3FB59D2B" w14:textId="360798EA" w:rsidR="00C5371B" w:rsidRPr="00596104" w:rsidRDefault="004D2333">
      <w:r>
        <w:t>При пересчете таблицы данные меняются в том же массиве, в котором хранятся</w:t>
      </w:r>
      <w:r w:rsidR="00596104" w:rsidRPr="00596104">
        <w:t>.</w:t>
      </w:r>
    </w:p>
    <w:p w14:paraId="355B5429" w14:textId="77777777" w:rsidR="00C5371B" w:rsidRDefault="00C5371B"/>
    <w:p w14:paraId="0BB8850F" w14:textId="77777777" w:rsidR="00C5371B" w:rsidRDefault="004D2333">
      <w:pPr>
        <w:pStyle w:val="2"/>
      </w:pPr>
      <w:bookmarkStart w:id="15" w:name="_Toc104287514"/>
      <w:r>
        <w:t>2.4 Выбор методов и алгоритмов решения задачи</w:t>
      </w:r>
      <w:bookmarkEnd w:id="15"/>
      <w:r>
        <w:t xml:space="preserve"> </w:t>
      </w:r>
    </w:p>
    <w:p w14:paraId="40D553F6" w14:textId="77777777" w:rsidR="00C5371B" w:rsidRDefault="00C5371B"/>
    <w:p w14:paraId="5302D118" w14:textId="77777777" w:rsidR="00C5371B" w:rsidRDefault="004D2333">
      <w:r>
        <w:t xml:space="preserve">Для каждого из этапов симплекс-метода были использованы собственные алгоритмы: </w:t>
      </w:r>
    </w:p>
    <w:p w14:paraId="2E1C5F8F" w14:textId="77777777" w:rsidR="00C5371B" w:rsidRDefault="004D2333">
      <w:r>
        <w:t xml:space="preserve">1. Этап проверки критерия оптимальности: используется единственный метод, проходящий по всем элементам последней строки массива таблицы (доступ к элементам необходимой строки осуществляется с помощью индекса) для описка отрицательного элемента. </w:t>
      </w:r>
    </w:p>
    <w:p w14:paraId="118AC2A0" w14:textId="77777777" w:rsidR="00C5371B" w:rsidRDefault="004D2333">
      <w:r>
        <w:t xml:space="preserve">2. Поиск ведущего столбца: алгоритм проходит по всем элементам индексной строки и сохраняет ее данные в переменные, хранящие максимальное найденное значение и индекс элемента в строке. Сохраненный индекс и будет является номером ведущего столбца. </w:t>
      </w:r>
    </w:p>
    <w:p w14:paraId="13592727" w14:textId="6CAAAC54" w:rsidR="00C5371B" w:rsidRDefault="004D2333">
      <w:r>
        <w:t>3. Перерасчет таблицы: алгоритм преобразует все старые значения из таблицы в новые с помощью формулы. Формула содержит значения, не только найденного на пересечении ведущих столбца и строки разрешающего элемента, но и значения всех элементов этих столбца и строки. После проведенных действий меняется и состав базиса таблицы, содержащийся в отдельно созданном массиве</w:t>
      </w:r>
      <w:r w:rsidRPr="00471368">
        <w:t xml:space="preserve">. </w:t>
      </w:r>
    </w:p>
    <w:p w14:paraId="5E3FD164" w14:textId="77777777" w:rsidR="00C5371B" w:rsidRDefault="00C5371B">
      <w:pPr>
        <w:ind w:firstLine="0"/>
      </w:pPr>
    </w:p>
    <w:p w14:paraId="5150DB71" w14:textId="77777777" w:rsidR="00C5371B" w:rsidRDefault="004D2333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25FF7065" w14:textId="77777777" w:rsidR="00C5371B" w:rsidRDefault="004D2333">
      <w:pPr>
        <w:pStyle w:val="1"/>
      </w:pPr>
      <w:bookmarkStart w:id="16" w:name="_Toc103951383"/>
      <w:bookmarkStart w:id="17" w:name="_Toc104287515"/>
      <w:r>
        <w:lastRenderedPageBreak/>
        <w:t>3 Проектирование структуры и компонентов программного продукта</w:t>
      </w:r>
      <w:bookmarkEnd w:id="16"/>
      <w:bookmarkEnd w:id="17"/>
      <w:r>
        <w:t xml:space="preserve"> </w:t>
      </w:r>
    </w:p>
    <w:p w14:paraId="53878D36" w14:textId="77777777" w:rsidR="00C5371B" w:rsidRDefault="00C5371B"/>
    <w:p w14:paraId="12412524" w14:textId="77777777" w:rsidR="00C5371B" w:rsidRDefault="004D2333">
      <w:pPr>
        <w:pStyle w:val="2"/>
      </w:pPr>
      <w:bookmarkStart w:id="18" w:name="_Toc104287516"/>
      <w:r>
        <w:t>3.1 Разработка интерфейса пользователя</w:t>
      </w:r>
      <w:bookmarkEnd w:id="18"/>
      <w:r>
        <w:t xml:space="preserve"> </w:t>
      </w:r>
    </w:p>
    <w:p w14:paraId="683A855B" w14:textId="77777777" w:rsidR="00C5371B" w:rsidRDefault="00C5371B"/>
    <w:p w14:paraId="281AE580" w14:textId="77777777" w:rsidR="00C5371B" w:rsidRDefault="004D2333">
      <w:pPr>
        <w:pStyle w:val="3"/>
      </w:pPr>
      <w:bookmarkStart w:id="19" w:name="_Toc21853"/>
      <w:bookmarkStart w:id="20" w:name="_Toc104287517"/>
      <w:r>
        <w:t>3.1.1 Разработка структурной схемы интерфейса</w:t>
      </w:r>
      <w:bookmarkEnd w:id="19"/>
      <w:bookmarkEnd w:id="20"/>
      <w:r>
        <w:t xml:space="preserve">  </w:t>
      </w:r>
    </w:p>
    <w:p w14:paraId="2AE3397E" w14:textId="63BD32FB" w:rsidR="00C5371B" w:rsidRDefault="004D2333">
      <w:r>
        <w:t>При разработке интерфейса программы должны быть учтены все выполняемые ею функции: визуализация таблицы симплекс-метода, в том числе наличие в таблице раздела для вывода решения, возможность заполнить таблицу и очистить</w:t>
      </w:r>
      <w:r w:rsidRPr="00471368">
        <w:t xml:space="preserve">. </w:t>
      </w:r>
    </w:p>
    <w:p w14:paraId="6A215004" w14:textId="77777777" w:rsidR="00C5371B" w:rsidRPr="008E3EB2" w:rsidRDefault="004D2333">
      <w:r>
        <w:t xml:space="preserve">Учитывая все функции приложения, структурную схему интерфейса главного окна можно представить в следующем виде: </w:t>
      </w:r>
    </w:p>
    <w:p w14:paraId="1B07A0F7" w14:textId="77777777" w:rsidR="00C5371B" w:rsidRDefault="00C5371B"/>
    <w:p w14:paraId="0EB6F2B5" w14:textId="745BB7FB" w:rsidR="00C5371B" w:rsidRDefault="008B20F1">
      <w:pPr>
        <w:pStyle w:val="af0"/>
      </w:pPr>
      <w:r w:rsidRPr="008B20F1">
        <w:rPr>
          <w:noProof/>
        </w:rPr>
        <w:drawing>
          <wp:inline distT="0" distB="0" distL="0" distR="0" wp14:anchorId="7DAE0700" wp14:editId="3CF59902">
            <wp:extent cx="5940425" cy="34143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E77" w14:textId="2DAA1C04" w:rsidR="00C5371B" w:rsidRDefault="004D2333">
      <w:pPr>
        <w:pStyle w:val="af0"/>
      </w:pPr>
      <w:r>
        <w:t xml:space="preserve">Рисунок </w:t>
      </w:r>
      <w:r w:rsidR="003051C6" w:rsidRPr="003051C6">
        <w:t>5</w:t>
      </w:r>
      <w:r>
        <w:t xml:space="preserve"> – Структурная схема интерфейса главного окна</w:t>
      </w:r>
    </w:p>
    <w:p w14:paraId="10C2745D" w14:textId="77777777" w:rsidR="00C5371B" w:rsidRDefault="00C5371B"/>
    <w:p w14:paraId="2E521689" w14:textId="7201A1B0" w:rsidR="00C5371B" w:rsidRDefault="00C5371B"/>
    <w:p w14:paraId="43A4CDC8" w14:textId="77777777" w:rsidR="003051C6" w:rsidRDefault="003051C6"/>
    <w:p w14:paraId="1E374490" w14:textId="77777777" w:rsidR="00C5371B" w:rsidRPr="00C878E7" w:rsidRDefault="004D2333">
      <w:pPr>
        <w:pStyle w:val="3"/>
        <w:rPr>
          <w:b/>
          <w:bCs/>
        </w:rPr>
      </w:pPr>
      <w:bookmarkStart w:id="21" w:name="_Toc22036"/>
      <w:bookmarkStart w:id="22" w:name="_Toc104287518"/>
      <w:r w:rsidRPr="00C878E7">
        <w:rPr>
          <w:b/>
          <w:bCs/>
        </w:rPr>
        <w:lastRenderedPageBreak/>
        <w:t>3.1.2 Построение диаграммы состояний интерфейса</w:t>
      </w:r>
      <w:bookmarkEnd w:id="21"/>
      <w:bookmarkEnd w:id="22"/>
      <w:r w:rsidRPr="00C878E7">
        <w:rPr>
          <w:b/>
          <w:bCs/>
        </w:rPr>
        <w:t xml:space="preserve"> </w:t>
      </w:r>
    </w:p>
    <w:p w14:paraId="494E0408" w14:textId="77777777" w:rsidR="00C5371B" w:rsidRDefault="00C5371B"/>
    <w:p w14:paraId="1BB16CDA" w14:textId="7D463B26" w:rsidR="00C5371B" w:rsidRDefault="004D2333" w:rsidP="0061416F">
      <w:r>
        <w:t>При построении диаграммы состояний интерфейса следует учитывать специфику самого условия задачи: исследование выхода</w:t>
      </w:r>
      <w:r w:rsidR="0061416F">
        <w:t xml:space="preserve"> готовых комплектов</w:t>
      </w:r>
      <w:r>
        <w:t xml:space="preserve">: </w:t>
      </w:r>
    </w:p>
    <w:p w14:paraId="00A9AF35" w14:textId="77777777" w:rsidR="00C5371B" w:rsidRDefault="004D2333">
      <w:r>
        <w:t xml:space="preserve">Для реализации данной задачи следует предусмотреть несколько вариантов заполнения таблицы, в том числе тот, в котором таблица может быть полностью очищена. Все вышеперечисленные состояния отражены на следующей диаграмме: </w:t>
      </w:r>
    </w:p>
    <w:p w14:paraId="08B326BA" w14:textId="77777777" w:rsidR="00C5371B" w:rsidRDefault="00C5371B"/>
    <w:p w14:paraId="381BB6B1" w14:textId="77777777" w:rsidR="008B20F1" w:rsidRDefault="008B20F1">
      <w:pPr>
        <w:pStyle w:val="af0"/>
        <w:rPr>
          <w:noProof/>
        </w:rPr>
      </w:pPr>
    </w:p>
    <w:p w14:paraId="5BE14FF6" w14:textId="76C2CF22" w:rsidR="00C5371B" w:rsidRDefault="00914B1A">
      <w:pPr>
        <w:pStyle w:val="af0"/>
      </w:pPr>
      <w:r w:rsidRPr="00914B1A">
        <w:rPr>
          <w:noProof/>
        </w:rPr>
        <w:drawing>
          <wp:inline distT="0" distB="0" distL="0" distR="0" wp14:anchorId="2A913214" wp14:editId="14C76660">
            <wp:extent cx="5940425" cy="38715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8404" w14:textId="0D08B64C" w:rsidR="00C5371B" w:rsidRDefault="004D2333">
      <w:pPr>
        <w:pStyle w:val="af0"/>
      </w:pPr>
      <w:r>
        <w:rPr>
          <w:bCs/>
        </w:rPr>
        <w:t xml:space="preserve">Рисунок </w:t>
      </w:r>
      <w:r w:rsidR="003051C6">
        <w:rPr>
          <w:bCs/>
          <w:lang w:val="en-US"/>
        </w:rPr>
        <w:t>6</w:t>
      </w:r>
      <w:r>
        <w:rPr>
          <w:b/>
          <w:bCs/>
        </w:rPr>
        <w:t xml:space="preserve"> –</w:t>
      </w:r>
      <w:r>
        <w:t xml:space="preserve"> Диаграмма состояний интерфейса</w:t>
      </w:r>
    </w:p>
    <w:p w14:paraId="4D668856" w14:textId="77777777" w:rsidR="00C5371B" w:rsidRDefault="00C5371B"/>
    <w:p w14:paraId="718920E2" w14:textId="77777777" w:rsidR="00C5371B" w:rsidRPr="00C878E7" w:rsidRDefault="004D2333">
      <w:pPr>
        <w:pStyle w:val="3"/>
        <w:rPr>
          <w:b/>
          <w:bCs/>
        </w:rPr>
      </w:pPr>
      <w:bookmarkStart w:id="23" w:name="_Toc28265"/>
      <w:bookmarkStart w:id="24" w:name="_Toc104287519"/>
      <w:r w:rsidRPr="00C878E7">
        <w:rPr>
          <w:b/>
          <w:bCs/>
        </w:rPr>
        <w:t>3.1.3 Разработка форм ввода-вывода информации</w:t>
      </w:r>
      <w:bookmarkEnd w:id="23"/>
      <w:bookmarkEnd w:id="24"/>
    </w:p>
    <w:p w14:paraId="34BF6F8B" w14:textId="77777777" w:rsidR="00C5371B" w:rsidRDefault="00C5371B"/>
    <w:p w14:paraId="2F2701A3" w14:textId="77777777" w:rsidR="00C5371B" w:rsidRDefault="004D2333">
      <w:r>
        <w:t xml:space="preserve">При использовании данного приложения, большое значения имеет ввод-вывод информации, так как работа симплекс-метода без входных </w:t>
      </w:r>
      <w:r>
        <w:lastRenderedPageBreak/>
        <w:t xml:space="preserve">табличных значений, на основе которых выдается решение, невозможна. Приложение имеет несколько состояний: </w:t>
      </w:r>
    </w:p>
    <w:p w14:paraId="06769167" w14:textId="77777777" w:rsidR="00C5371B" w:rsidRDefault="004D2333">
      <w:pPr>
        <w:pStyle w:val="a"/>
      </w:pPr>
      <w:r>
        <w:t>заполнение таблицы (вариант №1);</w:t>
      </w:r>
    </w:p>
    <w:p w14:paraId="0DB4BEF7" w14:textId="77777777" w:rsidR="00C5371B" w:rsidRDefault="004D2333">
      <w:pPr>
        <w:pStyle w:val="a"/>
      </w:pPr>
      <w:r>
        <w:t>заполнение таблицы (вариант №2);</w:t>
      </w:r>
    </w:p>
    <w:p w14:paraId="6A0EB317" w14:textId="77777777" w:rsidR="00C5371B" w:rsidRDefault="004D2333">
      <w:pPr>
        <w:pStyle w:val="a"/>
      </w:pPr>
      <w:r>
        <w:t>вывод решения;</w:t>
      </w:r>
    </w:p>
    <w:p w14:paraId="50F95D62" w14:textId="77777777" w:rsidR="00C5371B" w:rsidRDefault="004D2333">
      <w:pPr>
        <w:pStyle w:val="a"/>
      </w:pPr>
      <w:r>
        <w:t xml:space="preserve">сообщение об отсутствии данных в таблице. </w:t>
      </w:r>
    </w:p>
    <w:p w14:paraId="09806540" w14:textId="77777777" w:rsidR="00C5371B" w:rsidRDefault="004D2333">
      <w:r>
        <w:t>На приведенной ниже диаграмме, отображена взаимосвязь между состояниями приложения на основе данных, которыми эти состояния оперируют:</w:t>
      </w:r>
    </w:p>
    <w:p w14:paraId="1DB90A44" w14:textId="77777777" w:rsidR="00C5371B" w:rsidRDefault="004D2333">
      <w:pPr>
        <w:pStyle w:val="af0"/>
      </w:pPr>
      <w:r>
        <w:rPr>
          <w:noProof/>
        </w:rPr>
        <w:drawing>
          <wp:inline distT="0" distB="0" distL="0" distR="0" wp14:anchorId="12E4E384" wp14:editId="71F8F6C6">
            <wp:extent cx="5318760" cy="2922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2403" cy="29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8727" w14:textId="7D327ED9" w:rsidR="00C5371B" w:rsidRDefault="004D2333">
      <w:pPr>
        <w:pStyle w:val="af0"/>
      </w:pPr>
      <w:r>
        <w:t xml:space="preserve">Рисунок </w:t>
      </w:r>
      <w:r w:rsidR="003051C6">
        <w:rPr>
          <w:lang w:val="en-US"/>
        </w:rPr>
        <w:t>7</w:t>
      </w:r>
      <w:r>
        <w:t xml:space="preserve"> – Диаграмма состояний формы интерфейса</w:t>
      </w:r>
    </w:p>
    <w:p w14:paraId="21963D92" w14:textId="77777777" w:rsidR="00C5371B" w:rsidRDefault="00C5371B" w:rsidP="00B003DE">
      <w:pPr>
        <w:ind w:firstLine="0"/>
      </w:pPr>
    </w:p>
    <w:p w14:paraId="1BC4DD23" w14:textId="77777777" w:rsidR="00C5371B" w:rsidRDefault="004D2333">
      <w:pPr>
        <w:pStyle w:val="2"/>
      </w:pPr>
      <w:bookmarkStart w:id="25" w:name="_Toc104287520"/>
      <w:r>
        <w:t>3.2 Разработка алгоритма основной программы и                 структурной схемы программного продукта</w:t>
      </w:r>
      <w:bookmarkEnd w:id="25"/>
    </w:p>
    <w:p w14:paraId="6A644C0C" w14:textId="77777777" w:rsidR="00C5371B" w:rsidRDefault="00C5371B"/>
    <w:p w14:paraId="24C65B60" w14:textId="77777777" w:rsidR="00C5371B" w:rsidRPr="00C878E7" w:rsidRDefault="004D2333">
      <w:pPr>
        <w:pStyle w:val="3"/>
        <w:rPr>
          <w:b/>
          <w:bCs/>
        </w:rPr>
      </w:pPr>
      <w:bookmarkStart w:id="26" w:name="_Toc104287521"/>
      <w:r w:rsidRPr="00C878E7">
        <w:rPr>
          <w:b/>
          <w:bCs/>
        </w:rPr>
        <w:t>3.2.1 Описание структуры приложения и схема связности модулей</w:t>
      </w:r>
      <w:bookmarkEnd w:id="26"/>
      <w:r w:rsidRPr="00C878E7">
        <w:rPr>
          <w:b/>
          <w:bCs/>
        </w:rPr>
        <w:t xml:space="preserve">  </w:t>
      </w:r>
    </w:p>
    <w:p w14:paraId="68AC44BE" w14:textId="77777777" w:rsidR="00C5371B" w:rsidRDefault="00C5371B"/>
    <w:p w14:paraId="33D6292E" w14:textId="77777777" w:rsidR="00C5371B" w:rsidRDefault="004D2333">
      <w:r>
        <w:t xml:space="preserve">При проектировании структуры будущего программного продукта стоит описать основные функциональные элементы продукта, а также характер их взаимодействия. </w:t>
      </w:r>
    </w:p>
    <w:p w14:paraId="39F6A2BA" w14:textId="6C59BDCB" w:rsidR="00C5371B" w:rsidRDefault="004D2333">
      <w:r>
        <w:lastRenderedPageBreak/>
        <w:t>Основные функциональные элементы приложения касаются ввода информации и ее очистки, получении выходных данных. Все вышеперечисленные элементы можно отобразить на структурной схеме, которая в полной мере отражает их взаимодействие:</w:t>
      </w:r>
    </w:p>
    <w:p w14:paraId="45CD8B51" w14:textId="6558F507" w:rsidR="00C5371B" w:rsidRDefault="00692F26">
      <w:pPr>
        <w:pStyle w:val="af0"/>
      </w:pPr>
      <w:r w:rsidRPr="0027445E">
        <w:rPr>
          <w:noProof/>
          <w:lang w:eastAsia="ru-RU"/>
        </w:rPr>
        <w:drawing>
          <wp:inline distT="0" distB="0" distL="0" distR="0" wp14:anchorId="20BCEBCE" wp14:editId="0AAF04A6">
            <wp:extent cx="5345850" cy="2255520"/>
            <wp:effectExtent l="19050" t="0" r="720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30" cy="225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82C8" w14:textId="4F7C86FC" w:rsidR="00C5371B" w:rsidRDefault="004D2333">
      <w:pPr>
        <w:pStyle w:val="af0"/>
      </w:pPr>
      <w:r>
        <w:t xml:space="preserve">Рисунок </w:t>
      </w:r>
      <w:r w:rsidR="003051C6" w:rsidRPr="003051C6">
        <w:t>8</w:t>
      </w:r>
      <w:r>
        <w:t xml:space="preserve"> – Структурная схема программного продукта</w:t>
      </w:r>
    </w:p>
    <w:p w14:paraId="6CB4231F" w14:textId="77777777" w:rsidR="00C5371B" w:rsidRDefault="00C5371B">
      <w:pPr>
        <w:ind w:firstLine="0"/>
      </w:pPr>
    </w:p>
    <w:p w14:paraId="55B44ED3" w14:textId="77777777" w:rsidR="00C5371B" w:rsidRPr="00C878E7" w:rsidRDefault="004D2333">
      <w:pPr>
        <w:pStyle w:val="3"/>
        <w:rPr>
          <w:b/>
          <w:bCs/>
        </w:rPr>
      </w:pPr>
      <w:bookmarkStart w:id="27" w:name="_Toc104287522"/>
      <w:r w:rsidRPr="00C878E7">
        <w:rPr>
          <w:b/>
          <w:bCs/>
        </w:rPr>
        <w:t>3.2.2 Схема движения информационных потоков</w:t>
      </w:r>
      <w:bookmarkEnd w:id="27"/>
    </w:p>
    <w:p w14:paraId="0140EA85" w14:textId="77777777" w:rsidR="00C5371B" w:rsidRDefault="00C5371B"/>
    <w:p w14:paraId="32719914" w14:textId="38AF56CE" w:rsidR="00C5371B" w:rsidRDefault="004D2333">
      <w:r>
        <w:t xml:space="preserve">Схема движения информационных поток, содержит несколько уровней детализации. Главный уровень содержит абстракцию, которая заключает в себе весь алгоритм программы, а также входной и выходной потоки. Вследствие того, что абстракция содержит в себе весь программный код, табличные данные – будут являться входными данными, а </w:t>
      </w:r>
      <w:r w:rsidR="0061416F">
        <w:t>решение</w:t>
      </w:r>
      <w:r>
        <w:t xml:space="preserve"> – выходными:</w:t>
      </w:r>
    </w:p>
    <w:p w14:paraId="4B0A66EA" w14:textId="77777777" w:rsidR="00C5371B" w:rsidRDefault="00C5371B"/>
    <w:p w14:paraId="691AEB65" w14:textId="39B26C87" w:rsidR="00C5371B" w:rsidRDefault="0061416F">
      <w:pPr>
        <w:pStyle w:val="af0"/>
      </w:pPr>
      <w:r w:rsidRPr="0061416F">
        <w:rPr>
          <w:noProof/>
        </w:rPr>
        <w:drawing>
          <wp:inline distT="0" distB="0" distL="0" distR="0" wp14:anchorId="0CFA58FA" wp14:editId="7B3431CE">
            <wp:extent cx="3772426" cy="143847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75AE" w14:textId="757B0DAA" w:rsidR="00C5371B" w:rsidRDefault="004D2333">
      <w:pPr>
        <w:pStyle w:val="af0"/>
      </w:pPr>
      <w:r>
        <w:t xml:space="preserve">Рисунок </w:t>
      </w:r>
      <w:r w:rsidR="003051C6" w:rsidRPr="003051C6">
        <w:t xml:space="preserve">9 </w:t>
      </w:r>
      <w:r>
        <w:t>– Диаграмма потоков данных (уровень А0)</w:t>
      </w:r>
    </w:p>
    <w:p w14:paraId="5A4074F1" w14:textId="77777777" w:rsidR="00C5371B" w:rsidRDefault="00C5371B">
      <w:pPr>
        <w:pStyle w:val="af0"/>
      </w:pPr>
    </w:p>
    <w:p w14:paraId="75D32E7E" w14:textId="0F0CD223" w:rsidR="00C5371B" w:rsidRDefault="004D2333">
      <w:r>
        <w:t xml:space="preserve">Далее главный уровень (А0) следует детализировать согласно состояниям программы и структурной схеме программного продукта. Диаграмма, приведенная на рисунке 9, отражает информационные потоки на уровне работы алгоритмов программы. Алгоритм получает входные данные в табличном формате, удобном для пользователя, затем заполняет структуры данных, заранее определенных программой, после чего управление передается симплекс-методу. Результаты работы симплекс-метода являются не полными в контексте задачи, вследствие чего некоторые значения необходимо вычислять дополнительно. Именно эти значения и передаются далее в </w:t>
      </w:r>
      <w:r w:rsidR="0061416F">
        <w:t>решение</w:t>
      </w:r>
      <w:r>
        <w:t xml:space="preserve">. </w:t>
      </w:r>
    </w:p>
    <w:p w14:paraId="41AB9C06" w14:textId="77777777" w:rsidR="00C5371B" w:rsidRDefault="00C5371B"/>
    <w:p w14:paraId="6F8D5C95" w14:textId="77777777" w:rsidR="00C5371B" w:rsidRDefault="00C5371B"/>
    <w:p w14:paraId="1D25A822" w14:textId="77777777" w:rsidR="00C5371B" w:rsidRDefault="004D2333">
      <w:pPr>
        <w:pStyle w:val="af0"/>
      </w:pPr>
      <w:r>
        <w:rPr>
          <w:noProof/>
        </w:rPr>
        <w:drawing>
          <wp:inline distT="0" distB="0" distL="0" distR="0" wp14:anchorId="3D12BF4E" wp14:editId="5FAC172F">
            <wp:extent cx="4133850" cy="19183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30412"/>
                    <a:stretch/>
                  </pic:blipFill>
                  <pic:spPr bwMode="auto">
                    <a:xfrm>
                      <a:off x="0" y="0"/>
                      <a:ext cx="4133850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FD853" w14:textId="0BF4DDBB" w:rsidR="00C5371B" w:rsidRDefault="004D2333">
      <w:pPr>
        <w:pStyle w:val="af0"/>
      </w:pPr>
      <w:r>
        <w:t xml:space="preserve">Рисунок </w:t>
      </w:r>
      <w:r w:rsidR="003051C6">
        <w:rPr>
          <w:lang w:val="en-US"/>
        </w:rPr>
        <w:t>10</w:t>
      </w:r>
      <w:r>
        <w:t xml:space="preserve"> – Диаграмма потоков данных</w:t>
      </w:r>
    </w:p>
    <w:p w14:paraId="1D0AB5EE" w14:textId="77777777" w:rsidR="00C5371B" w:rsidRDefault="00C5371B">
      <w:pPr>
        <w:ind w:firstLine="0"/>
      </w:pPr>
    </w:p>
    <w:p w14:paraId="3EF233C4" w14:textId="77777777" w:rsidR="00C5371B" w:rsidRDefault="004D2333">
      <w:pPr>
        <w:pStyle w:val="2"/>
      </w:pPr>
      <w:bookmarkStart w:id="28" w:name="_Toc104287523"/>
      <w:r>
        <w:t>3.3 Разработка основных алгоритмов программного продукта</w:t>
      </w:r>
      <w:bookmarkEnd w:id="28"/>
    </w:p>
    <w:p w14:paraId="6CB8CAE8" w14:textId="77777777" w:rsidR="00C5371B" w:rsidRDefault="00C5371B"/>
    <w:p w14:paraId="084D04EB" w14:textId="77777777" w:rsidR="00C5371B" w:rsidRDefault="004D2333">
      <w:r>
        <w:t>Основной алгоритм программы представлен на следующем рисунке:</w:t>
      </w:r>
    </w:p>
    <w:p w14:paraId="0DC26EBC" w14:textId="77777777" w:rsidR="00C5371B" w:rsidRDefault="00C5371B"/>
    <w:p w14:paraId="2BBDA23B" w14:textId="77777777" w:rsidR="0061416F" w:rsidRDefault="0061416F">
      <w:pPr>
        <w:pStyle w:val="af0"/>
        <w:rPr>
          <w:noProof/>
        </w:rPr>
      </w:pPr>
    </w:p>
    <w:p w14:paraId="771EE115" w14:textId="0E8BFEE0" w:rsidR="00C5371B" w:rsidRDefault="004D2333">
      <w:pPr>
        <w:pStyle w:val="af0"/>
      </w:pPr>
      <w:r>
        <w:rPr>
          <w:noProof/>
        </w:rPr>
        <w:lastRenderedPageBreak/>
        <w:drawing>
          <wp:inline distT="0" distB="0" distL="0" distR="0" wp14:anchorId="635A0756" wp14:editId="7D53AFCB">
            <wp:extent cx="3996690" cy="56197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22457"/>
                    <a:stretch/>
                  </pic:blipFill>
                  <pic:spPr bwMode="auto">
                    <a:xfrm>
                      <a:off x="0" y="0"/>
                      <a:ext cx="4004406" cy="563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EB12" w14:textId="113E4E07" w:rsidR="00C5371B" w:rsidRDefault="004D2333">
      <w:pPr>
        <w:pStyle w:val="af0"/>
      </w:pPr>
      <w:r>
        <w:t>Рисунок 1</w:t>
      </w:r>
      <w:r w:rsidR="003051C6">
        <w:rPr>
          <w:lang w:val="en-US"/>
        </w:rPr>
        <w:t>1</w:t>
      </w:r>
      <w:r>
        <w:t xml:space="preserve"> – Основной алгоритм программы</w:t>
      </w:r>
    </w:p>
    <w:p w14:paraId="092008E7" w14:textId="77777777" w:rsidR="00C5371B" w:rsidRDefault="00C5371B">
      <w:pPr>
        <w:pStyle w:val="a6"/>
        <w:spacing w:after="0"/>
        <w:ind w:firstLine="720"/>
        <w:jc w:val="both"/>
        <w:rPr>
          <w:sz w:val="28"/>
          <w:szCs w:val="28"/>
        </w:rPr>
      </w:pPr>
    </w:p>
    <w:p w14:paraId="2D024708" w14:textId="77777777" w:rsidR="00C5371B" w:rsidRDefault="004D2333">
      <w:r>
        <w:t xml:space="preserve">Основной алгоритм программы содержит в себе несколько подпрограмм, каждая из которых выполняет одно определенное действие. </w:t>
      </w:r>
    </w:p>
    <w:p w14:paraId="4B6BD1D3" w14:textId="77777777" w:rsidR="00C5371B" w:rsidRDefault="004D2333">
      <w:pPr>
        <w:pStyle w:val="31"/>
        <w:ind w:left="7" w:firstLine="833"/>
      </w:pPr>
      <w:r>
        <w:t xml:space="preserve">1. Алгоритм получения табличных данных. </w:t>
      </w:r>
    </w:p>
    <w:p w14:paraId="025D7648" w14:textId="77777777" w:rsidR="00C5371B" w:rsidRDefault="004D2333">
      <w:r>
        <w:t>Используемые переменные: массив вещественного типа данных для хранения непосредственно табличных значений (</w:t>
      </w:r>
      <w:r>
        <w:rPr>
          <w:rStyle w:val="af5"/>
        </w:rPr>
        <w:t>x</w:t>
      </w:r>
      <w:r>
        <w:t>), массив целочисленного типа для хранения номеров переменных, входящих в базис (</w:t>
      </w:r>
      <w:r>
        <w:rPr>
          <w:rStyle w:val="af5"/>
        </w:rPr>
        <w:t>basis</w:t>
      </w:r>
      <w:r>
        <w:t xml:space="preserve">). </w:t>
      </w:r>
    </w:p>
    <w:p w14:paraId="568F477A" w14:textId="77777777" w:rsidR="00C5371B" w:rsidRDefault="004D2333">
      <w:r>
        <w:t xml:space="preserve">Схема алгоритма: </w:t>
      </w:r>
    </w:p>
    <w:p w14:paraId="51B5EA50" w14:textId="77777777" w:rsidR="00C5371B" w:rsidRDefault="00C5371B"/>
    <w:p w14:paraId="4AEAEB7C" w14:textId="77777777" w:rsidR="00C5371B" w:rsidRDefault="004D2333">
      <w:pPr>
        <w:pStyle w:val="af0"/>
      </w:pPr>
      <w:r>
        <w:rPr>
          <w:noProof/>
        </w:rPr>
        <w:lastRenderedPageBreak/>
        <w:drawing>
          <wp:inline distT="0" distB="0" distL="0" distR="0" wp14:anchorId="7AB9181D" wp14:editId="29DEFB3C">
            <wp:extent cx="1633220" cy="29965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168" cy="30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C785" w14:textId="74E3C0B3" w:rsidR="00C5371B" w:rsidRDefault="004D2333">
      <w:pPr>
        <w:pStyle w:val="af0"/>
      </w:pPr>
      <w:r>
        <w:t>Рисунок 1</w:t>
      </w:r>
      <w:r w:rsidR="003051C6" w:rsidRPr="003051C6">
        <w:t>2</w:t>
      </w:r>
      <w:r>
        <w:t xml:space="preserve"> – Алгоритм подпрограммы получения данных</w:t>
      </w:r>
    </w:p>
    <w:p w14:paraId="128AA267" w14:textId="77777777" w:rsidR="00C5371B" w:rsidRDefault="004D2333">
      <w:r>
        <w:t xml:space="preserve">Функциональное назначение алгоритма: алгоритм предназначен для инициализации глобальной переменной </w:t>
      </w:r>
      <w:r>
        <w:rPr>
          <w:rStyle w:val="af5"/>
        </w:rPr>
        <w:t>x</w:t>
      </w:r>
      <w:r>
        <w:t xml:space="preserve"> типа «двумерный массив», которая будет хранить данные, на протяжение всего времени работы программы, до момента изменения табличных данных, либо их полной очистки.  </w:t>
      </w:r>
    </w:p>
    <w:p w14:paraId="6B84F7CC" w14:textId="77777777" w:rsidR="00C5371B" w:rsidRDefault="004D2333">
      <w:r>
        <w:t>Входные данные: данные, введенные пользователем через интерфейс программы, либо заполненные автоматически, содержащие непосредственно симплекс-таблицу (</w:t>
      </w:r>
      <w:r>
        <w:rPr>
          <w:rStyle w:val="af5"/>
        </w:rPr>
        <w:t>x</w:t>
      </w:r>
      <w:r>
        <w:t xml:space="preserve">). </w:t>
      </w:r>
    </w:p>
    <w:p w14:paraId="672337A8" w14:textId="77777777" w:rsidR="00C5371B" w:rsidRDefault="004D2333">
      <w:r>
        <w:t xml:space="preserve">Выходные данные: инициализированный двумерный массив, а также одномерный массив, хранящий порядковые номера базисных переменных. </w:t>
      </w:r>
    </w:p>
    <w:p w14:paraId="21D88607" w14:textId="77777777" w:rsidR="00C5371B" w:rsidRDefault="004D2333">
      <w:pPr>
        <w:pStyle w:val="31"/>
        <w:ind w:firstLine="273"/>
      </w:pPr>
      <w:r>
        <w:t xml:space="preserve">2. Алгоритм очистки данных таблицы. </w:t>
      </w:r>
    </w:p>
    <w:p w14:paraId="0A9A8759" w14:textId="77777777" w:rsidR="00C5371B" w:rsidRDefault="004D2333">
      <w:r>
        <w:t>Используемые переменные: массив вещественного типа данных для хранения непосредственно табличных значений (</w:t>
      </w:r>
      <w:r>
        <w:rPr>
          <w:rStyle w:val="af5"/>
        </w:rPr>
        <w:t>x</w:t>
      </w:r>
      <w:r>
        <w:t>), массив целочисленного типа для хранения номеров переменных, входящих в базис (</w:t>
      </w:r>
      <w:r>
        <w:rPr>
          <w:rStyle w:val="af5"/>
        </w:rPr>
        <w:t>basis</w:t>
      </w:r>
      <w:r>
        <w:t xml:space="preserve">). </w:t>
      </w:r>
    </w:p>
    <w:p w14:paraId="65471BC6" w14:textId="77777777" w:rsidR="00C5371B" w:rsidRDefault="004D2333">
      <w:r>
        <w:t xml:space="preserve">Схема алгоритма: </w:t>
      </w:r>
    </w:p>
    <w:p w14:paraId="76062E3B" w14:textId="77777777" w:rsidR="00C5371B" w:rsidRDefault="004D2333">
      <w:pPr>
        <w:pStyle w:val="af0"/>
      </w:pPr>
      <w:r>
        <w:rPr>
          <w:noProof/>
        </w:rPr>
        <w:lastRenderedPageBreak/>
        <w:drawing>
          <wp:inline distT="0" distB="0" distL="0" distR="0" wp14:anchorId="6A58F972" wp14:editId="726683A5">
            <wp:extent cx="2800350" cy="401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7EA6" w14:textId="0C855ACA" w:rsidR="00C5371B" w:rsidRDefault="004D2333">
      <w:pPr>
        <w:pStyle w:val="af0"/>
      </w:pPr>
      <w:r>
        <w:t>Рисунок 1</w:t>
      </w:r>
      <w:r w:rsidR="003051C6">
        <w:rPr>
          <w:lang w:val="en-US"/>
        </w:rPr>
        <w:t>3</w:t>
      </w:r>
      <w:r>
        <w:t xml:space="preserve"> – Алгоритм подпрограммы очищения данных</w:t>
      </w:r>
    </w:p>
    <w:p w14:paraId="30DA3E98" w14:textId="77777777" w:rsidR="00C5371B" w:rsidRDefault="004D2333">
      <w:r>
        <w:t xml:space="preserve">Функциональное назначение алгоритма: алгоритм предназначен для полной очистки данных двух массивов: </w:t>
      </w:r>
      <w:r>
        <w:rPr>
          <w:rStyle w:val="af5"/>
        </w:rPr>
        <w:t>x</w:t>
      </w:r>
      <w:r>
        <w:t xml:space="preserve"> и </w:t>
      </w:r>
      <w:r>
        <w:rPr>
          <w:rStyle w:val="af5"/>
        </w:rPr>
        <w:t>basis</w:t>
      </w:r>
      <w:r>
        <w:t xml:space="preserve">. После очищения, предыдущие данные не будут доступны в течении работы программы, до введения новых данных.   </w:t>
      </w:r>
    </w:p>
    <w:p w14:paraId="3FA0191F" w14:textId="77777777" w:rsidR="00C5371B" w:rsidRDefault="004D2333">
      <w:r>
        <w:t xml:space="preserve">Входные данные: не требуются. </w:t>
      </w:r>
    </w:p>
    <w:p w14:paraId="7BF0942C" w14:textId="77777777" w:rsidR="00C5371B" w:rsidRDefault="004D2333">
      <w:r>
        <w:t xml:space="preserve">Выходные данные: пустые массивы, ранее содержащие табличные значения и базис. </w:t>
      </w:r>
    </w:p>
    <w:p w14:paraId="32BC7141" w14:textId="77777777" w:rsidR="00C5371B" w:rsidRDefault="004D2333">
      <w:pPr>
        <w:pStyle w:val="31"/>
        <w:ind w:firstLine="273"/>
      </w:pPr>
      <w:r>
        <w:t xml:space="preserve">3. Алгоритм получения решения. </w:t>
      </w:r>
    </w:p>
    <w:p w14:paraId="0251A02F" w14:textId="77777777" w:rsidR="00C5371B" w:rsidRDefault="004D2333">
      <w:r>
        <w:t>Используемые переменные: массив вещественного типа данных для хранения непосредственно табличных значений (</w:t>
      </w:r>
      <w:r>
        <w:rPr>
          <w:rStyle w:val="af5"/>
        </w:rPr>
        <w:t>x</w:t>
      </w:r>
      <w:r>
        <w:t>), массив целочисленного типа для хранения номеров переменных, входящих в базис (</w:t>
      </w:r>
      <w:r>
        <w:rPr>
          <w:rStyle w:val="af5"/>
        </w:rPr>
        <w:t>basis</w:t>
      </w:r>
      <w:r>
        <w:t>), две целочисленные переменные для хранения индексов разрешающего элемента (</w:t>
      </w:r>
      <w:r>
        <w:rPr>
          <w:rStyle w:val="af5"/>
        </w:rPr>
        <w:t>index</w:t>
      </w:r>
      <w:r>
        <w:t xml:space="preserve"> и </w:t>
      </w:r>
      <w:r>
        <w:rPr>
          <w:rStyle w:val="af5"/>
        </w:rPr>
        <w:t>index</w:t>
      </w:r>
      <w:r>
        <w:rPr>
          <w:rStyle w:val="af5"/>
          <w:lang w:val="ru-RU"/>
        </w:rPr>
        <w:t>2</w:t>
      </w:r>
      <w:r>
        <w:t xml:space="preserve">). </w:t>
      </w:r>
    </w:p>
    <w:p w14:paraId="107AEF30" w14:textId="77777777" w:rsidR="00C5371B" w:rsidRDefault="004D2333">
      <w:r>
        <w:t xml:space="preserve">Схема алгоритма: </w:t>
      </w:r>
    </w:p>
    <w:p w14:paraId="69DE4D4F" w14:textId="77777777" w:rsidR="00C5371B" w:rsidRDefault="004D2333">
      <w:pPr>
        <w:pStyle w:val="af0"/>
      </w:pPr>
      <w:r>
        <w:rPr>
          <w:noProof/>
        </w:rPr>
        <w:lastRenderedPageBreak/>
        <w:drawing>
          <wp:inline distT="0" distB="0" distL="0" distR="0" wp14:anchorId="61D54D19" wp14:editId="17665AB7">
            <wp:extent cx="3695700" cy="4442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1AB" w14:textId="489FED04" w:rsidR="00C5371B" w:rsidRDefault="004D2333">
      <w:pPr>
        <w:pStyle w:val="af0"/>
      </w:pPr>
      <w:r>
        <w:t>Рисунок 1</w:t>
      </w:r>
      <w:r w:rsidR="003051C6">
        <w:rPr>
          <w:lang w:val="en-US"/>
        </w:rPr>
        <w:t>4</w:t>
      </w:r>
      <w:r>
        <w:t xml:space="preserve"> – Алгоритм подпрограммы получения решения</w:t>
      </w:r>
    </w:p>
    <w:p w14:paraId="523A7B29" w14:textId="77777777" w:rsidR="00C5371B" w:rsidRDefault="00C5371B">
      <w:pPr>
        <w:pStyle w:val="af0"/>
      </w:pPr>
    </w:p>
    <w:p w14:paraId="2893BD05" w14:textId="77777777" w:rsidR="00C5371B" w:rsidRDefault="004D2333">
      <w:r>
        <w:t xml:space="preserve">Функциональное назначение алгоритма: алгоритм предназначен для решения задачи симплекс-методом, полученные значения также используются для расчета других значений. </w:t>
      </w:r>
    </w:p>
    <w:p w14:paraId="46C73C96" w14:textId="77777777" w:rsidR="00C5371B" w:rsidRDefault="004D2333">
      <w:r>
        <w:t xml:space="preserve">Входные данные: двумерный массив табличных значений </w:t>
      </w:r>
      <w:r>
        <w:rPr>
          <w:rStyle w:val="af5"/>
        </w:rPr>
        <w:t>x</w:t>
      </w:r>
      <w:r>
        <w:t xml:space="preserve">, одномерный массив базисных переменных </w:t>
      </w:r>
      <w:r>
        <w:rPr>
          <w:rStyle w:val="af5"/>
        </w:rPr>
        <w:t>basis</w:t>
      </w:r>
      <w:r>
        <w:t xml:space="preserve">.  </w:t>
      </w:r>
    </w:p>
    <w:p w14:paraId="646C232D" w14:textId="3A5492E3" w:rsidR="00C5371B" w:rsidRDefault="004D2333">
      <w:r>
        <w:t xml:space="preserve">Выходные данные: двумерный массив </w:t>
      </w:r>
      <w:r>
        <w:rPr>
          <w:rStyle w:val="af5"/>
        </w:rPr>
        <w:t>x</w:t>
      </w:r>
      <w:r>
        <w:t xml:space="preserve">, содержащий готовое решение.  </w:t>
      </w:r>
    </w:p>
    <w:p w14:paraId="5993DF89" w14:textId="18F37924" w:rsidR="003051C6" w:rsidRDefault="003051C6"/>
    <w:p w14:paraId="4F7B22E8" w14:textId="062AB92A" w:rsidR="003051C6" w:rsidRDefault="003051C6"/>
    <w:p w14:paraId="300E45CB" w14:textId="6DAA9F23" w:rsidR="003051C6" w:rsidRDefault="003051C6"/>
    <w:p w14:paraId="45A7EF1C" w14:textId="50D33A4B" w:rsidR="003051C6" w:rsidRDefault="003051C6"/>
    <w:p w14:paraId="52704302" w14:textId="77777777" w:rsidR="003051C6" w:rsidRDefault="003051C6"/>
    <w:p w14:paraId="64EF2CF7" w14:textId="77777777" w:rsidR="00C5371B" w:rsidRDefault="004D2333">
      <w:pPr>
        <w:pStyle w:val="1"/>
      </w:pPr>
      <w:bookmarkStart w:id="29" w:name="_Toc103951384"/>
      <w:bookmarkStart w:id="30" w:name="_Toc104287524"/>
      <w:r>
        <w:lastRenderedPageBreak/>
        <w:t>4 Тестирование программы</w:t>
      </w:r>
      <w:bookmarkEnd w:id="29"/>
      <w:bookmarkEnd w:id="30"/>
    </w:p>
    <w:p w14:paraId="469CDF1D" w14:textId="77777777" w:rsidR="00C5371B" w:rsidRDefault="00C5371B">
      <w:pPr>
        <w:ind w:firstLine="0"/>
      </w:pPr>
    </w:p>
    <w:p w14:paraId="0B283E25" w14:textId="77777777" w:rsidR="00C5371B" w:rsidRDefault="004D2333">
      <w:pPr>
        <w:pStyle w:val="2"/>
      </w:pPr>
      <w:bookmarkStart w:id="31" w:name="_Toc104287525"/>
      <w:r>
        <w:t>4.1 Разработка плана тестирования</w:t>
      </w:r>
      <w:bookmarkEnd w:id="31"/>
    </w:p>
    <w:p w14:paraId="21E4C66B" w14:textId="77777777" w:rsidR="00C5371B" w:rsidRDefault="00C5371B"/>
    <w:p w14:paraId="609CBA74" w14:textId="77777777" w:rsidR="00C5371B" w:rsidRDefault="004D2333">
      <w:r>
        <w:t xml:space="preserve">При тестировании программного обеспечения, в первую очередь стоит обратить внимание на наличие сбоев в нем, возникающие при невозможности прочитать какие-либо данные, либо работать с пустыми данными, конвертировать один тип переменных в другой, выполнить определенные преобразования. Для предотвращения таких ошибок стоит обратить внимание на следующие пункты: </w:t>
      </w:r>
    </w:p>
    <w:p w14:paraId="77A9EE32" w14:textId="77777777" w:rsidR="00C5371B" w:rsidRDefault="004D2333">
      <w:pPr>
        <w:pStyle w:val="a"/>
      </w:pPr>
      <w:r>
        <w:t>если данные, использующиеся в решении не заполнены, программа должна выдавать сообщение об ошибке и не производить далее вычислений;</w:t>
      </w:r>
    </w:p>
    <w:p w14:paraId="76C472EE" w14:textId="77777777" w:rsidR="00C5371B" w:rsidRDefault="004D2333">
      <w:pPr>
        <w:pStyle w:val="31"/>
        <w:ind w:left="7" w:firstLine="833"/>
      </w:pPr>
      <w:r>
        <w:t xml:space="preserve">Вторым этапом тестирования программного продукта будет являться проверка правильности работы программы, в частности работы симплекс-метода. </w:t>
      </w:r>
    </w:p>
    <w:p w14:paraId="697A10B1" w14:textId="45BD404B" w:rsidR="00C5371B" w:rsidRDefault="004D2333">
      <w:pPr>
        <w:pStyle w:val="31"/>
        <w:ind w:left="7" w:firstLine="833"/>
      </w:pPr>
      <w:r>
        <w:t>И затем заключительным этапом будет являться проверка на правильность данных, которые были посчитаны на основе решения</w:t>
      </w:r>
      <w:r w:rsidRPr="00471368">
        <w:t xml:space="preserve">. </w:t>
      </w:r>
    </w:p>
    <w:p w14:paraId="0ADF3670" w14:textId="77777777" w:rsidR="00C5371B" w:rsidRDefault="00C5371B"/>
    <w:p w14:paraId="30381BE3" w14:textId="77777777" w:rsidR="00C5371B" w:rsidRDefault="004D2333">
      <w:pPr>
        <w:pStyle w:val="2"/>
      </w:pPr>
      <w:bookmarkStart w:id="32" w:name="_Toc104287526"/>
      <w:r>
        <w:t>4.2 Разработка алгоритма процедуры тестирования</w:t>
      </w:r>
      <w:bookmarkEnd w:id="32"/>
    </w:p>
    <w:p w14:paraId="7392ABF4" w14:textId="77777777" w:rsidR="00C5371B" w:rsidRDefault="00C5371B"/>
    <w:p w14:paraId="5CDB9D56" w14:textId="77777777" w:rsidR="00C5371B" w:rsidRDefault="004D2333">
      <w:r>
        <w:t xml:space="preserve">Учитывая этапы, описанные выше, можно составить следующий алгоритм проверки программы: </w:t>
      </w:r>
    </w:p>
    <w:p w14:paraId="702FC315" w14:textId="77777777" w:rsidR="00C5371B" w:rsidRDefault="004D2333">
      <w:pPr>
        <w:numPr>
          <w:ilvl w:val="0"/>
          <w:numId w:val="2"/>
        </w:numPr>
      </w:pPr>
      <w:r>
        <w:t xml:space="preserve">Проверка пользовательской истории при обращении к решению без входных данных. </w:t>
      </w:r>
    </w:p>
    <w:p w14:paraId="283F08E3" w14:textId="77777777" w:rsidR="00C5371B" w:rsidRDefault="004D2333">
      <w:pPr>
        <w:numPr>
          <w:ilvl w:val="0"/>
          <w:numId w:val="2"/>
        </w:numPr>
      </w:pPr>
      <w:r>
        <w:t xml:space="preserve">Проверка работы симплекс-метода на заранее сформированных данных, а также сравнение результатов. </w:t>
      </w:r>
    </w:p>
    <w:p w14:paraId="1544B9B8" w14:textId="3141F4B1" w:rsidR="00C5371B" w:rsidRDefault="004D2333">
      <w:pPr>
        <w:numPr>
          <w:ilvl w:val="0"/>
          <w:numId w:val="2"/>
        </w:numPr>
      </w:pPr>
      <w:r>
        <w:t xml:space="preserve">Сверка данных, отраженных в </w:t>
      </w:r>
      <w:r w:rsidR="0061416F">
        <w:t>решении</w:t>
      </w:r>
      <w:r>
        <w:t xml:space="preserve"> и полученных на основании решения. </w:t>
      </w:r>
    </w:p>
    <w:p w14:paraId="089585BD" w14:textId="77777777" w:rsidR="00C5371B" w:rsidRDefault="00C5371B"/>
    <w:p w14:paraId="6B38587B" w14:textId="77777777" w:rsidR="00C5371B" w:rsidRDefault="004D2333">
      <w:pPr>
        <w:pStyle w:val="2"/>
      </w:pPr>
      <w:bookmarkStart w:id="33" w:name="_Toc104287527"/>
      <w:r w:rsidRPr="005663F9">
        <w:t>4.3 Оценка результатов тестирования</w:t>
      </w:r>
      <w:bookmarkEnd w:id="33"/>
    </w:p>
    <w:p w14:paraId="6BA7690E" w14:textId="77777777" w:rsidR="00C5371B" w:rsidRDefault="00C5371B"/>
    <w:p w14:paraId="1E7AA05F" w14:textId="77777777" w:rsidR="00692F26" w:rsidRDefault="00692F26" w:rsidP="00692F26">
      <w:pPr>
        <w:pStyle w:val="af0"/>
        <w:ind w:firstLine="810"/>
        <w:jc w:val="both"/>
      </w:pPr>
      <w:r>
        <w:t>Ниже приведены результаты выполнения разработанных для приложения модульных тестов (рисунок 20).</w:t>
      </w:r>
    </w:p>
    <w:p w14:paraId="61672950" w14:textId="6C063672" w:rsidR="00692F26" w:rsidRDefault="00692F26" w:rsidP="00692F26">
      <w:pPr>
        <w:pStyle w:val="af0"/>
        <w:ind w:firstLine="810"/>
        <w:jc w:val="both"/>
      </w:pPr>
      <w:r>
        <w:rPr>
          <w:noProof/>
          <w:lang w:eastAsia="ru-RU"/>
        </w:rPr>
        <w:drawing>
          <wp:inline distT="0" distB="0" distL="0" distR="0" wp14:anchorId="45639B6A" wp14:editId="194E0FD8">
            <wp:extent cx="5042807" cy="4785230"/>
            <wp:effectExtent l="19050" t="0" r="5443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34" cy="478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8C2DF" w14:textId="77777777" w:rsidR="00692F26" w:rsidRDefault="00692F26" w:rsidP="00692F26">
      <w:pPr>
        <w:pStyle w:val="af0"/>
        <w:ind w:firstLine="810"/>
        <w:jc w:val="both"/>
      </w:pPr>
      <w:r>
        <w:t xml:space="preserve"> </w:t>
      </w:r>
    </w:p>
    <w:p w14:paraId="5E48B290" w14:textId="6A8E53D0" w:rsidR="00692F26" w:rsidRDefault="00692F26" w:rsidP="00692F26">
      <w:pPr>
        <w:pStyle w:val="af0"/>
        <w:ind w:firstLine="810"/>
        <w:jc w:val="both"/>
      </w:pPr>
      <w:r>
        <w:t xml:space="preserve">Рисунок </w:t>
      </w:r>
      <w:r w:rsidR="003051C6" w:rsidRPr="003051C6">
        <w:t>15</w:t>
      </w:r>
      <w:r>
        <w:t xml:space="preserve"> – Результат выполнения модульных тестов приложения</w:t>
      </w:r>
    </w:p>
    <w:p w14:paraId="25F71814" w14:textId="77777777" w:rsidR="00692F26" w:rsidRDefault="00692F26" w:rsidP="00692F26">
      <w:pPr>
        <w:pStyle w:val="af0"/>
        <w:ind w:firstLine="810"/>
        <w:jc w:val="both"/>
      </w:pPr>
    </w:p>
    <w:p w14:paraId="136381F9" w14:textId="77777777" w:rsidR="00692F26" w:rsidRDefault="00692F26" w:rsidP="00692F26">
      <w:pPr>
        <w:pStyle w:val="af0"/>
        <w:ind w:firstLine="810"/>
        <w:jc w:val="both"/>
      </w:pPr>
      <w:r>
        <w:t>Планы и результаты тестирования интерфейса представлены в приложении А.</w:t>
      </w:r>
    </w:p>
    <w:p w14:paraId="34C58DF8" w14:textId="6B7DE49A" w:rsidR="00C5371B" w:rsidRDefault="00692F26" w:rsidP="00692F26">
      <w:pPr>
        <w:pStyle w:val="af0"/>
        <w:ind w:firstLine="810"/>
        <w:jc w:val="both"/>
      </w:pPr>
      <w:r>
        <w:t xml:space="preserve">В данном разделе было проведено разноплановое тестирование программы. Были разработаны планы тестирования, разработан алгоритм процедуры тестирования и проведена оценка результатов. Основываясь на результатах тестирования приложения, можно сделать вывод о том, что оно </w:t>
      </w:r>
      <w:r>
        <w:lastRenderedPageBreak/>
        <w:t>полностью готово к эксплуатации, а ошибки, которые возможно обнаружатся в будущем будут несущественны и некритичны.</w:t>
      </w:r>
    </w:p>
    <w:p w14:paraId="294002A1" w14:textId="0D3CB759" w:rsidR="00C5371B" w:rsidRDefault="00C5371B" w:rsidP="00692F26">
      <w:pPr>
        <w:ind w:firstLine="0"/>
      </w:pPr>
    </w:p>
    <w:p w14:paraId="17B1AD23" w14:textId="77777777" w:rsidR="00C5371B" w:rsidRDefault="004D2333">
      <w:pPr>
        <w:pStyle w:val="1"/>
      </w:pPr>
      <w:bookmarkStart w:id="34" w:name="_Toc103951385"/>
      <w:bookmarkStart w:id="35" w:name="_Toc104287528"/>
      <w:r>
        <w:t>5 Сопровождение</w:t>
      </w:r>
      <w:bookmarkEnd w:id="34"/>
      <w:bookmarkEnd w:id="35"/>
    </w:p>
    <w:p w14:paraId="164BD89B" w14:textId="77777777" w:rsidR="00C5371B" w:rsidRDefault="00C5371B">
      <w:pPr>
        <w:ind w:firstLine="0"/>
      </w:pPr>
    </w:p>
    <w:p w14:paraId="76C17152" w14:textId="77777777" w:rsidR="00C5371B" w:rsidRDefault="004D2333">
      <w:pPr>
        <w:numPr>
          <w:ilvl w:val="0"/>
          <w:numId w:val="3"/>
        </w:numPr>
      </w:pPr>
      <w:r>
        <w:t xml:space="preserve">Вход в приложение. При входе в программу открывается главное окно приложения: </w:t>
      </w:r>
    </w:p>
    <w:p w14:paraId="76254DC6" w14:textId="77777777" w:rsidR="00C5371B" w:rsidRDefault="00C5371B"/>
    <w:p w14:paraId="10258FDB" w14:textId="17DCA969" w:rsidR="00C5371B" w:rsidRDefault="008B20F1">
      <w:pPr>
        <w:pStyle w:val="ae"/>
      </w:pPr>
      <w:r w:rsidRPr="008B20F1">
        <w:rPr>
          <w:noProof/>
        </w:rPr>
        <w:drawing>
          <wp:inline distT="0" distB="0" distL="0" distR="0" wp14:anchorId="075BD1ED" wp14:editId="719A9438">
            <wp:extent cx="5940425" cy="30854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FD5" w14:textId="32E017E7" w:rsidR="00C5371B" w:rsidRDefault="004D2333">
      <w:pPr>
        <w:pStyle w:val="ae"/>
      </w:pPr>
      <w:r>
        <w:t>Рисунок 1</w:t>
      </w:r>
      <w:r w:rsidR="003051C6">
        <w:rPr>
          <w:lang w:val="en-US"/>
        </w:rPr>
        <w:t>6</w:t>
      </w:r>
      <w:r w:rsidR="00B003DE">
        <w:t xml:space="preserve"> – Главное окно приложения</w:t>
      </w:r>
    </w:p>
    <w:p w14:paraId="5690B57E" w14:textId="77777777" w:rsidR="00C5371B" w:rsidRDefault="00C5371B"/>
    <w:p w14:paraId="088F7593" w14:textId="719B1F9C" w:rsidR="00C5371B" w:rsidRDefault="004D2333">
      <w:pPr>
        <w:numPr>
          <w:ilvl w:val="0"/>
          <w:numId w:val="3"/>
        </w:numPr>
      </w:pPr>
      <w:r>
        <w:t>Заполнение таблицы. Для удобства использования в программе предоставлено автоматическое заполнение таблицы</w:t>
      </w:r>
      <w:r w:rsidR="0061416F">
        <w:t>.</w:t>
      </w:r>
      <w:r>
        <w:t xml:space="preserve"> </w:t>
      </w:r>
    </w:p>
    <w:p w14:paraId="029E30DE" w14:textId="0B242AAD" w:rsidR="00C5371B" w:rsidRDefault="004D2333">
      <w:pPr>
        <w:numPr>
          <w:ilvl w:val="0"/>
          <w:numId w:val="3"/>
        </w:numPr>
      </w:pPr>
      <w:r>
        <w:t>Получение решения. При использовании функции “</w:t>
      </w:r>
      <w:r w:rsidR="0061416F">
        <w:rPr>
          <w:lang w:val="en-US"/>
        </w:rPr>
        <w:t>Go</w:t>
      </w:r>
      <w:r w:rsidR="0061416F" w:rsidRPr="0061416F">
        <w:t xml:space="preserve">” </w:t>
      </w:r>
      <w:r>
        <w:t xml:space="preserve">решение отображается в последней строке таблицы. </w:t>
      </w:r>
    </w:p>
    <w:p w14:paraId="75B6DF9B" w14:textId="208B0571" w:rsidR="00C5371B" w:rsidRDefault="005663F9">
      <w:pPr>
        <w:pStyle w:val="ae"/>
      </w:pPr>
      <w:r>
        <w:rPr>
          <w:noProof/>
        </w:rPr>
        <w:lastRenderedPageBreak/>
        <w:drawing>
          <wp:inline distT="0" distB="0" distL="0" distR="0" wp14:anchorId="105C8B6F" wp14:editId="5AB671B3">
            <wp:extent cx="5940425" cy="6505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995" w14:textId="6AF08017" w:rsidR="00C5371B" w:rsidRDefault="004D2333" w:rsidP="008B20F1">
      <w:pPr>
        <w:pStyle w:val="ae"/>
      </w:pPr>
      <w:r>
        <w:t xml:space="preserve">Рисунок </w:t>
      </w:r>
      <w:r w:rsidR="003051C6">
        <w:rPr>
          <w:lang w:val="en-US"/>
        </w:rPr>
        <w:t>17</w:t>
      </w:r>
      <w:r w:rsidR="008B20F1">
        <w:t>.1</w:t>
      </w:r>
      <w:r w:rsidR="00B003DE">
        <w:t xml:space="preserve"> – Окно с результатами</w:t>
      </w:r>
    </w:p>
    <w:p w14:paraId="056BB9A1" w14:textId="10BD145B" w:rsidR="008B20F1" w:rsidRDefault="008B20F1" w:rsidP="008B20F1">
      <w:pPr>
        <w:pStyle w:val="ae"/>
      </w:pPr>
    </w:p>
    <w:p w14:paraId="0B23E171" w14:textId="6E94F115" w:rsidR="008B20F1" w:rsidRDefault="005663F9" w:rsidP="008B20F1">
      <w:pPr>
        <w:pStyle w:val="ae"/>
      </w:pPr>
      <w:r>
        <w:rPr>
          <w:noProof/>
        </w:rPr>
        <w:lastRenderedPageBreak/>
        <w:drawing>
          <wp:inline distT="0" distB="0" distL="0" distR="0" wp14:anchorId="62F1A2F2" wp14:editId="6B05028A">
            <wp:extent cx="4933950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5F73" w14:textId="776FFF5C" w:rsidR="008B20F1" w:rsidRDefault="008B20F1" w:rsidP="008B20F1">
      <w:pPr>
        <w:pStyle w:val="ae"/>
      </w:pPr>
      <w:r>
        <w:t xml:space="preserve">Рисунок </w:t>
      </w:r>
      <w:r w:rsidR="003051C6">
        <w:rPr>
          <w:lang w:val="en-US"/>
        </w:rPr>
        <w:t>17</w:t>
      </w:r>
      <w:r>
        <w:t>.2 – Окно с результатами</w:t>
      </w:r>
    </w:p>
    <w:p w14:paraId="40C2A9BF" w14:textId="77777777" w:rsidR="008B20F1" w:rsidRDefault="008B20F1" w:rsidP="008B20F1">
      <w:pPr>
        <w:pStyle w:val="ae"/>
      </w:pPr>
    </w:p>
    <w:p w14:paraId="6FB5100B" w14:textId="77777777" w:rsidR="00C5371B" w:rsidRDefault="004D2333">
      <w:pPr>
        <w:pStyle w:val="ae"/>
      </w:pPr>
      <w:bookmarkStart w:id="36" w:name="_Toc101029158"/>
      <w:r>
        <w:br w:type="page"/>
      </w:r>
    </w:p>
    <w:p w14:paraId="10356AD0" w14:textId="77777777" w:rsidR="00C5371B" w:rsidRDefault="004D2333">
      <w:pPr>
        <w:pStyle w:val="1"/>
      </w:pPr>
      <w:bookmarkStart w:id="37" w:name="_Toc103951386"/>
      <w:bookmarkStart w:id="38" w:name="_Toc104287529"/>
      <w:r>
        <w:lastRenderedPageBreak/>
        <w:t>6 Заключение</w:t>
      </w:r>
      <w:bookmarkEnd w:id="36"/>
      <w:bookmarkEnd w:id="37"/>
      <w:bookmarkEnd w:id="38"/>
    </w:p>
    <w:p w14:paraId="6C4F67EE" w14:textId="77777777" w:rsidR="00C5371B" w:rsidRDefault="00C5371B"/>
    <w:p w14:paraId="2499CC43" w14:textId="77777777" w:rsidR="005663F9" w:rsidRDefault="005663F9" w:rsidP="005663F9">
      <w:r>
        <w:t>В результате выполнения курсовой работы было спроектировано и реализовано приложение по решению задачи оптимизации используя симплекс-метод.</w:t>
      </w:r>
    </w:p>
    <w:p w14:paraId="3B3DDC4A" w14:textId="77777777" w:rsidR="005663F9" w:rsidRDefault="005663F9" w:rsidP="005663F9">
      <w:r>
        <w:t xml:space="preserve">В первом разделе был проведён анализ технических требований и уточнение спецификаций продукта. Сначала был проведён анализ задания и выбор технологий, языка программирования и среды разработки. Их результатом стал выбор объектно-ориентированной парадигмы программирования, выбор языка программирования </w:t>
      </w:r>
      <w:r>
        <w:rPr>
          <w:lang w:val="en-US"/>
        </w:rPr>
        <w:t>C</w:t>
      </w:r>
      <w:r w:rsidRPr="000B24DA">
        <w:t>#</w:t>
      </w:r>
      <w:r>
        <w:t xml:space="preserve"> и использование среды разработки </w:t>
      </w:r>
      <w:r>
        <w:rPr>
          <w:lang w:val="en-US"/>
        </w:rPr>
        <w:t>Visual</w:t>
      </w:r>
      <w:r w:rsidRPr="00986293">
        <w:t xml:space="preserve"> </w:t>
      </w:r>
      <w:r>
        <w:rPr>
          <w:lang w:val="en-US"/>
        </w:rPr>
        <w:t>Studio</w:t>
      </w:r>
      <w:r w:rsidRPr="00986293">
        <w:t xml:space="preserve"> 2022</w:t>
      </w:r>
      <w:r>
        <w:t>. Затем был проанализирован процесс обработки информации, на основе которого были построены функциональные диаграммы программы. Далее был проведён анализ хранимой информации и выбор структур данных для её представления – двумерные массивы.</w:t>
      </w:r>
    </w:p>
    <w:p w14:paraId="4F38D454" w14:textId="77777777" w:rsidR="005663F9" w:rsidRDefault="005663F9" w:rsidP="005663F9">
      <w:pPr>
        <w:pStyle w:val="a0"/>
        <w:numPr>
          <w:ilvl w:val="0"/>
          <w:numId w:val="0"/>
        </w:numPr>
        <w:ind w:firstLine="851"/>
      </w:pPr>
      <w:r>
        <w:t>Во втором разделе было проведено проектирование структуры и компонентов программного продукта. Был разработан интерфейс – его структурная схема, диаграмма его состояний и формы ввода-вывода информации. Был разработан алгоритм основной программы и структурная схема продукта. Произведено описание структуры приложения и составлена схема связности модулей. Разработаны основные алгоритмы программного продукта.</w:t>
      </w:r>
    </w:p>
    <w:p w14:paraId="5236855D" w14:textId="77777777" w:rsidR="005663F9" w:rsidRDefault="005663F9" w:rsidP="005663F9">
      <w:r>
        <w:t>В третьем разделе было проведено разноплановое тестирование программы. Были разработаны планы тестирования, разработан алгоритм процедуры тестирования и проведена оценка результатов. Основываясь на результатах тестирования приложения, можно сделать вывод о том, что оно полностью готово к эксплуатации, а ошибки, которые возможно обнаружатся в будущем будут несущественны и некритичны.</w:t>
      </w:r>
    </w:p>
    <w:p w14:paraId="10A71B60" w14:textId="77777777" w:rsidR="005663F9" w:rsidRPr="000B24DA" w:rsidRDefault="005663F9" w:rsidP="005663F9">
      <w:r>
        <w:t xml:space="preserve">В четвертом разделе было составлено руководство пользователя, описывающее и разъясняющее работу с разработанным продуктом. Были </w:t>
      </w:r>
      <w:r>
        <w:lastRenderedPageBreak/>
        <w:t>определены и описаны процессы обслуживания модели, алгоритма и программы, а также их эксплуатация.</w:t>
      </w:r>
    </w:p>
    <w:p w14:paraId="75D1FC80" w14:textId="77777777" w:rsidR="005663F9" w:rsidRPr="00B637E1" w:rsidRDefault="005663F9" w:rsidP="005663F9">
      <w:r>
        <w:t>После поэтапного решения задач был получен готовый продукт, соответствующий поставленным требованиям, однако он готов к дальнейшим изменениям и усовершенствованиям при необходимости, например в плане дизайна интерфейса или добавления возможности решения других типов задач оптимизации. Продукт был протестирован в соответствии с методологиями, изученными в процессе обучения. Также важно отметить полученные посредством изучения предметной области в процессе работы знания и опыт разработки.</w:t>
      </w:r>
    </w:p>
    <w:p w14:paraId="46CFE608" w14:textId="77777777" w:rsidR="00C5371B" w:rsidRDefault="00C5371B"/>
    <w:p w14:paraId="30B8AE4E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3803A14E" w14:textId="77777777" w:rsidR="00C5371B" w:rsidRDefault="004D2333">
      <w:pPr>
        <w:pStyle w:val="1"/>
        <w:ind w:firstLine="0"/>
        <w:jc w:val="center"/>
      </w:pPr>
      <w:bookmarkStart w:id="39" w:name="_Toc101029159"/>
      <w:bookmarkStart w:id="40" w:name="_Toc103951387"/>
      <w:bookmarkStart w:id="41" w:name="_Toc104287530"/>
      <w:r>
        <w:lastRenderedPageBreak/>
        <w:t>Список использованных источников</w:t>
      </w:r>
      <w:bookmarkEnd w:id="39"/>
      <w:bookmarkEnd w:id="40"/>
      <w:bookmarkEnd w:id="41"/>
    </w:p>
    <w:p w14:paraId="7E50054C" w14:textId="77777777" w:rsidR="00C5371B" w:rsidRDefault="00C5371B"/>
    <w:p w14:paraId="152C402A" w14:textId="13052EAB" w:rsidR="00C878E7" w:rsidRDefault="004D2333" w:rsidP="00C878E7">
      <w:pPr>
        <w:pStyle w:val="31"/>
        <w:ind w:left="7" w:firstLine="833"/>
      </w:pPr>
      <w:r>
        <w:t xml:space="preserve">1. </w:t>
      </w:r>
      <w:r w:rsidR="00C878E7">
        <w:t xml:space="preserve">Балдин К. В. Математическое программирование / Балдин К.В., Брызгалов Н.А., Рукосуев А.В., - 2-е изд. - </w:t>
      </w:r>
      <w:proofErr w:type="gramStart"/>
      <w:r w:rsidR="00C878E7">
        <w:t>Москва :Дашков</w:t>
      </w:r>
      <w:proofErr w:type="gramEnd"/>
      <w:r w:rsidR="00C878E7">
        <w:t xml:space="preserve"> и К, 2018. - 218 с.: ISBN 978-5-394-01457-4. - </w:t>
      </w:r>
      <w:proofErr w:type="gramStart"/>
      <w:r w:rsidR="00C878E7">
        <w:t>Текст :</w:t>
      </w:r>
      <w:proofErr w:type="gramEnd"/>
      <w:r w:rsidR="00C878E7">
        <w:t xml:space="preserve"> электронный. - URL: https://znanium.com/bookread2.php?book=415097</w:t>
      </w:r>
    </w:p>
    <w:p w14:paraId="5DA646C0" w14:textId="77777777" w:rsidR="00C878E7" w:rsidRDefault="00C878E7" w:rsidP="00C878E7">
      <w:pPr>
        <w:pStyle w:val="31"/>
        <w:ind w:left="7" w:firstLine="833"/>
      </w:pPr>
      <w:r>
        <w:t>2.</w:t>
      </w:r>
      <w:r>
        <w:tab/>
      </w:r>
      <w:proofErr w:type="spellStart"/>
      <w:r>
        <w:t>Аттетков</w:t>
      </w:r>
      <w:proofErr w:type="spellEnd"/>
      <w:r>
        <w:t xml:space="preserve"> А. В. Методы оптимизации: Учебное пособие / А.В. </w:t>
      </w:r>
      <w:proofErr w:type="spellStart"/>
      <w:r>
        <w:t>Аттетков</w:t>
      </w:r>
      <w:proofErr w:type="spellEnd"/>
      <w:r>
        <w:t xml:space="preserve">, В.С. Зарубин, А.Н. Канатников. - М.: ИЦ РИОР: НИЦ Инфра-М, 2019. - 270 с.: ил.; - (Высшее образование: Бакалавриат). - ISBN 978-5-16-103309-8. - </w:t>
      </w:r>
      <w:proofErr w:type="gramStart"/>
      <w:r>
        <w:t>Текст :</w:t>
      </w:r>
      <w:proofErr w:type="gramEnd"/>
      <w:r>
        <w:t xml:space="preserve"> электронный. - URL: https://znanium.com/bookread2.php?book=1002733</w:t>
      </w:r>
    </w:p>
    <w:p w14:paraId="5EE83E40" w14:textId="4EF51621" w:rsidR="00C5371B" w:rsidRDefault="00C878E7" w:rsidP="00C878E7">
      <w:pPr>
        <w:pStyle w:val="31"/>
        <w:ind w:left="7" w:firstLine="833"/>
      </w:pPr>
      <w:r>
        <w:t>3.</w:t>
      </w:r>
      <w:r>
        <w:tab/>
        <w:t>Карманов В. Г. Математическое программирование [Электронный ресурс</w:t>
      </w:r>
      <w:proofErr w:type="gramStart"/>
      <w:r>
        <w:t>] :</w:t>
      </w:r>
      <w:proofErr w:type="gramEnd"/>
      <w:r>
        <w:t xml:space="preserve"> Учебное пособие / В. Г. Карманов. - 6-е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ФИЗМАТЛИТ, 2018. - 264 с. - ISBN 978-5-9221-0983-3. - </w:t>
      </w:r>
      <w:proofErr w:type="gramStart"/>
      <w:r>
        <w:t>Текст :</w:t>
      </w:r>
      <w:proofErr w:type="gramEnd"/>
      <w:r>
        <w:t xml:space="preserve"> электронный. - URL: https://znanium.com/bookread2.php?book=544747</w:t>
      </w:r>
    </w:p>
    <w:p w14:paraId="7B5D9993" w14:textId="5EC802C9" w:rsidR="00596104" w:rsidRPr="00C15B9F" w:rsidRDefault="00C878E7" w:rsidP="00596104">
      <w:r>
        <w:t>4</w:t>
      </w:r>
      <w:r w:rsidR="00596104">
        <w:t xml:space="preserve">. </w:t>
      </w:r>
      <w:r w:rsidR="00596104" w:rsidRPr="00C15B9F">
        <w:t>Каштанов В. А. Исследование операций (линейное программирование и стохастические модели</w:t>
      </w:r>
      <w:proofErr w:type="gramStart"/>
      <w:r w:rsidR="00596104" w:rsidRPr="00C15B9F">
        <w:t>) :</w:t>
      </w:r>
      <w:proofErr w:type="gramEnd"/>
      <w:r w:rsidR="00596104" w:rsidRPr="00C15B9F">
        <w:t xml:space="preserve"> учебник / В.А. Каштанов, О.Б. Зайцева. — </w:t>
      </w:r>
      <w:proofErr w:type="gramStart"/>
      <w:r w:rsidR="00596104" w:rsidRPr="00C15B9F">
        <w:t>Москва :</w:t>
      </w:r>
      <w:proofErr w:type="gramEnd"/>
      <w:r w:rsidR="00596104" w:rsidRPr="00C15B9F">
        <w:t xml:space="preserve"> КУРС, 2017. - 256 с. - ISBN 978-5-906818-78-2. - </w:t>
      </w:r>
      <w:proofErr w:type="gramStart"/>
      <w:r w:rsidR="00596104" w:rsidRPr="00C15B9F">
        <w:t>Текст :</w:t>
      </w:r>
      <w:proofErr w:type="gramEnd"/>
      <w:r w:rsidR="00596104" w:rsidRPr="00C15B9F">
        <w:t xml:space="preserve"> электронный. - URL: </w:t>
      </w:r>
      <w:hyperlink r:id="rId26" w:history="1">
        <w:r w:rsidR="00596104" w:rsidRPr="00C15B9F">
          <w:rPr>
            <w:rStyle w:val="ac"/>
          </w:rPr>
          <w:t>https://znanium.com/bookread2.php?book=1017099</w:t>
        </w:r>
      </w:hyperlink>
    </w:p>
    <w:p w14:paraId="1F735F4D" w14:textId="48F72415" w:rsidR="00C5371B" w:rsidRDefault="00C878E7">
      <w:pPr>
        <w:pStyle w:val="31"/>
        <w:ind w:left="7" w:firstLine="833"/>
      </w:pPr>
      <w:r>
        <w:t>5. Святослав Куликов. Тестирование программного обеспечения. Базовый курс, 2015 г.</w:t>
      </w:r>
    </w:p>
    <w:p w14:paraId="281BC6AB" w14:textId="7895A147" w:rsidR="00C5371B" w:rsidRDefault="00C878E7">
      <w:pPr>
        <w:pStyle w:val="31"/>
        <w:ind w:left="7" w:firstLine="833"/>
      </w:pPr>
      <w:r>
        <w:t xml:space="preserve">6. Фленов М. «Библия C#» БХВ-Петербург, 2019 год, 4-е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доп., 512 стр.</w:t>
      </w:r>
    </w:p>
    <w:p w14:paraId="41DD0E73" w14:textId="77777777" w:rsidR="00596104" w:rsidRDefault="00596104">
      <w:pPr>
        <w:spacing w:line="240" w:lineRule="auto"/>
        <w:ind w:firstLine="0"/>
        <w:jc w:val="left"/>
        <w:rPr>
          <w:bCs/>
        </w:rPr>
      </w:pPr>
      <w:bookmarkStart w:id="42" w:name="_Toc9931"/>
      <w:bookmarkStart w:id="43" w:name="_Toc87975028"/>
      <w:bookmarkStart w:id="44" w:name="_Toc101029160"/>
      <w:bookmarkStart w:id="45" w:name="_Toc103951388"/>
      <w:r>
        <w:rPr>
          <w:b/>
        </w:rPr>
        <w:br w:type="page"/>
      </w:r>
    </w:p>
    <w:p w14:paraId="2A5F904C" w14:textId="0EE6A88E" w:rsidR="00C5371B" w:rsidRPr="00C878E7" w:rsidRDefault="004D2333">
      <w:pPr>
        <w:pStyle w:val="1"/>
        <w:ind w:firstLine="0"/>
        <w:jc w:val="center"/>
        <w:rPr>
          <w:bCs w:val="0"/>
        </w:rPr>
      </w:pPr>
      <w:bookmarkStart w:id="46" w:name="_Toc104287531"/>
      <w:r w:rsidRPr="00C878E7">
        <w:rPr>
          <w:bCs w:val="0"/>
        </w:rPr>
        <w:lastRenderedPageBreak/>
        <w:t>Приложение А</w:t>
      </w:r>
      <w:bookmarkEnd w:id="42"/>
      <w:bookmarkEnd w:id="43"/>
      <w:bookmarkEnd w:id="44"/>
      <w:bookmarkEnd w:id="45"/>
      <w:bookmarkEnd w:id="46"/>
    </w:p>
    <w:p w14:paraId="2F2F8475" w14:textId="77777777" w:rsidR="00C5371B" w:rsidRDefault="004D2333">
      <w:pPr>
        <w:ind w:firstLine="0"/>
        <w:jc w:val="center"/>
        <w:outlineLvl w:val="0"/>
        <w:rPr>
          <w:b/>
          <w:bCs/>
        </w:rPr>
      </w:pPr>
      <w:bookmarkStart w:id="47" w:name="_Toc10380"/>
      <w:bookmarkStart w:id="48" w:name="_Toc87975029"/>
      <w:bookmarkStart w:id="49" w:name="_Toc103951389"/>
      <w:bookmarkStart w:id="50" w:name="_Toc104287532"/>
      <w:r>
        <w:rPr>
          <w:b/>
          <w:bCs/>
        </w:rPr>
        <w:t>Проверка на уникальность</w:t>
      </w:r>
      <w:bookmarkEnd w:id="47"/>
      <w:bookmarkEnd w:id="48"/>
      <w:bookmarkEnd w:id="49"/>
      <w:bookmarkEnd w:id="50"/>
    </w:p>
    <w:p w14:paraId="4CF955F8" w14:textId="77777777" w:rsidR="00C5371B" w:rsidRDefault="00C5371B"/>
    <w:p w14:paraId="1463E04A" w14:textId="77777777" w:rsidR="00C5371B" w:rsidRDefault="004D2333">
      <w:r>
        <w:t xml:space="preserve">Проверка на уникальность курсовой работы представлена на рисунке 20. </w:t>
      </w:r>
    </w:p>
    <w:p w14:paraId="56A03E83" w14:textId="77777777" w:rsidR="00C5371B" w:rsidRDefault="00C5371B"/>
    <w:p w14:paraId="5C8B1A4E" w14:textId="77777777" w:rsidR="00C5371B" w:rsidRDefault="004D2333">
      <w:pPr>
        <w:pStyle w:val="af0"/>
      </w:pPr>
      <w:r>
        <w:rPr>
          <w:noProof/>
        </w:rPr>
        <w:drawing>
          <wp:inline distT="0" distB="0" distL="114300" distR="114300" wp14:anchorId="3D8E70A6" wp14:editId="1C84643A">
            <wp:extent cx="2828925" cy="4810125"/>
            <wp:effectExtent l="0" t="0" r="5715" b="571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FFB2" w14:textId="77777777" w:rsidR="00C5371B" w:rsidRDefault="004D2333">
      <w:pPr>
        <w:pStyle w:val="af0"/>
      </w:pPr>
      <w:r>
        <w:t>Рисунок 20 – Проверка на уникальность</w:t>
      </w:r>
    </w:p>
    <w:p w14:paraId="596A35F1" w14:textId="77777777" w:rsidR="00C5371B" w:rsidRDefault="00C5371B"/>
    <w:p w14:paraId="5AA43611" w14:textId="77777777" w:rsidR="00C5371B" w:rsidRDefault="004D2333">
      <w:pPr>
        <w:spacing w:after="160" w:line="259" w:lineRule="auto"/>
        <w:ind w:firstLine="0"/>
        <w:jc w:val="left"/>
      </w:pPr>
      <w:r>
        <w:br w:type="page"/>
      </w:r>
    </w:p>
    <w:p w14:paraId="68BB0A02" w14:textId="77777777" w:rsidR="00C5371B" w:rsidRPr="00C878E7" w:rsidRDefault="004D2333">
      <w:pPr>
        <w:pStyle w:val="1"/>
        <w:ind w:hanging="142"/>
        <w:jc w:val="center"/>
        <w:rPr>
          <w:bCs w:val="0"/>
        </w:rPr>
      </w:pPr>
      <w:bookmarkStart w:id="51" w:name="_Toc19353"/>
      <w:bookmarkStart w:id="52" w:name="_Toc101029161"/>
      <w:bookmarkStart w:id="53" w:name="_Toc103951390"/>
      <w:bookmarkStart w:id="54" w:name="_Toc104287533"/>
      <w:r w:rsidRPr="00C878E7">
        <w:rPr>
          <w:bCs w:val="0"/>
        </w:rPr>
        <w:lastRenderedPageBreak/>
        <w:t>Приложение Б</w:t>
      </w:r>
      <w:bookmarkEnd w:id="51"/>
      <w:bookmarkEnd w:id="52"/>
      <w:bookmarkEnd w:id="53"/>
      <w:bookmarkEnd w:id="54"/>
    </w:p>
    <w:p w14:paraId="6A7BD4C7" w14:textId="77777777" w:rsidR="00C5371B" w:rsidRPr="00471368" w:rsidRDefault="004D2333">
      <w:pPr>
        <w:ind w:firstLine="0"/>
        <w:jc w:val="center"/>
        <w:outlineLvl w:val="0"/>
        <w:rPr>
          <w:b/>
          <w:bCs/>
          <w:lang w:val="en-US"/>
        </w:rPr>
      </w:pPr>
      <w:bookmarkStart w:id="55" w:name="_Toc3909"/>
      <w:bookmarkStart w:id="56" w:name="_Toc103951391"/>
      <w:bookmarkStart w:id="57" w:name="_Toc104287534"/>
      <w:r>
        <w:rPr>
          <w:b/>
          <w:bCs/>
        </w:rPr>
        <w:t>Листинг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bookmarkEnd w:id="55"/>
      <w:bookmarkEnd w:id="56"/>
      <w:bookmarkEnd w:id="57"/>
    </w:p>
    <w:p w14:paraId="2B9EBF45" w14:textId="77777777" w:rsidR="00C5371B" w:rsidRPr="00471368" w:rsidRDefault="00C5371B">
      <w:pPr>
        <w:ind w:firstLine="0"/>
        <w:jc w:val="center"/>
        <w:rPr>
          <w:b/>
          <w:bCs/>
          <w:lang w:val="en-US"/>
        </w:rPr>
      </w:pPr>
    </w:p>
    <w:p w14:paraId="041C7FE7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private void label14_</w:t>
      </w:r>
      <w:proofErr w:type="gramStart"/>
      <w:r>
        <w:rPr>
          <w:sz w:val="22"/>
          <w:szCs w:val="22"/>
        </w:rPr>
        <w:t>Click(</w:t>
      </w:r>
      <w:proofErr w:type="gramEnd"/>
      <w:r>
        <w:rPr>
          <w:sz w:val="22"/>
          <w:szCs w:val="22"/>
        </w:rPr>
        <w:t xml:space="preserve">object sender, </w:t>
      </w:r>
      <w:proofErr w:type="spellStart"/>
      <w:r>
        <w:rPr>
          <w:sz w:val="22"/>
          <w:szCs w:val="22"/>
        </w:rPr>
        <w:t>EventArgs</w:t>
      </w:r>
      <w:proofErr w:type="spellEnd"/>
      <w:r>
        <w:rPr>
          <w:sz w:val="22"/>
          <w:szCs w:val="22"/>
        </w:rPr>
        <w:t xml:space="preserve"> e)</w:t>
      </w:r>
    </w:p>
    <w:p w14:paraId="54637F7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081E853A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if (x11.Text == "") </w:t>
      </w:r>
      <w:proofErr w:type="gramStart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MessageBox.Show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заполнены</w:t>
      </w:r>
      <w:proofErr w:type="spellEnd"/>
      <w:r>
        <w:rPr>
          <w:sz w:val="22"/>
          <w:szCs w:val="22"/>
        </w:rPr>
        <w:t>!"); return; }</w:t>
      </w:r>
    </w:p>
    <w:p w14:paraId="15E9B8FF" w14:textId="77777777" w:rsidR="00C5371B" w:rsidRDefault="00C5371B">
      <w:pPr>
        <w:pStyle w:val="af4"/>
        <w:rPr>
          <w:sz w:val="22"/>
          <w:szCs w:val="22"/>
        </w:rPr>
      </w:pPr>
    </w:p>
    <w:p w14:paraId="426AC79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Label[</w:t>
      </w:r>
      <w:proofErr w:type="gramEnd"/>
      <w:r>
        <w:rPr>
          <w:sz w:val="22"/>
          <w:szCs w:val="22"/>
        </w:rPr>
        <w:t>] labels = new Label[8];</w:t>
      </w:r>
    </w:p>
    <w:p w14:paraId="15777AC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0] = l1;</w:t>
      </w:r>
    </w:p>
    <w:p w14:paraId="23AD90AA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1] = l2;</w:t>
      </w:r>
    </w:p>
    <w:p w14:paraId="54938CF8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2] = l3;</w:t>
      </w:r>
    </w:p>
    <w:p w14:paraId="3B93DD5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3] = l4;</w:t>
      </w:r>
    </w:p>
    <w:p w14:paraId="329E0A0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4] = l5;</w:t>
      </w:r>
    </w:p>
    <w:p w14:paraId="73F3585A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5] = l6;</w:t>
      </w:r>
    </w:p>
    <w:p w14:paraId="59915C2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6] = l7;</w:t>
      </w:r>
    </w:p>
    <w:p w14:paraId="3889D7F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7] = l8;</w:t>
      </w:r>
    </w:p>
    <w:p w14:paraId="1B2F836A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int[</w:t>
      </w:r>
      <w:proofErr w:type="gramEnd"/>
      <w:r>
        <w:rPr>
          <w:sz w:val="22"/>
          <w:szCs w:val="22"/>
        </w:rPr>
        <w:t>] basis = new int[4] { 8, 9, 10, 11 };</w:t>
      </w:r>
    </w:p>
    <w:p w14:paraId="08D13B1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double[</w:t>
      </w:r>
      <w:proofErr w:type="gramEnd"/>
      <w:r>
        <w:rPr>
          <w:sz w:val="22"/>
          <w:szCs w:val="22"/>
        </w:rPr>
        <w:t xml:space="preserve">,] result = </w:t>
      </w:r>
      <w:proofErr w:type="spellStart"/>
      <w:r>
        <w:rPr>
          <w:sz w:val="22"/>
          <w:szCs w:val="22"/>
        </w:rPr>
        <w:t>GetResultMass</w:t>
      </w:r>
      <w:proofErr w:type="spellEnd"/>
      <w:r>
        <w:rPr>
          <w:sz w:val="22"/>
          <w:szCs w:val="22"/>
        </w:rPr>
        <w:t>(x, basis);</w:t>
      </w:r>
    </w:p>
    <w:p w14:paraId="5DD3F8E7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int k = 0;</w:t>
      </w:r>
    </w:p>
    <w:p w14:paraId="2800AE2E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foreach (int b in basis)</w:t>
      </w:r>
    </w:p>
    <w:p w14:paraId="3D26E2A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14:paraId="17D195CE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labels[</w:t>
      </w:r>
      <w:proofErr w:type="gramEnd"/>
      <w:r>
        <w:rPr>
          <w:sz w:val="22"/>
          <w:szCs w:val="22"/>
        </w:rPr>
        <w:t>b - 1].Text = result[k, 0].</w:t>
      </w:r>
      <w:proofErr w:type="spellStart"/>
      <w:r>
        <w:rPr>
          <w:sz w:val="22"/>
          <w:szCs w:val="22"/>
        </w:rPr>
        <w:t>ToString</w:t>
      </w:r>
      <w:proofErr w:type="spellEnd"/>
      <w:r>
        <w:rPr>
          <w:sz w:val="22"/>
          <w:szCs w:val="22"/>
        </w:rPr>
        <w:t>();</w:t>
      </w:r>
    </w:p>
    <w:p w14:paraId="5E6CCCB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k++;</w:t>
      </w:r>
    </w:p>
    <w:p w14:paraId="0EF649E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14:paraId="197D9FA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l</w:t>
      </w:r>
      <w:proofErr w:type="gramStart"/>
      <w:r>
        <w:rPr>
          <w:sz w:val="22"/>
          <w:szCs w:val="22"/>
        </w:rPr>
        <w:t>8.Text</w:t>
      </w:r>
      <w:proofErr w:type="gramEnd"/>
      <w:r>
        <w:rPr>
          <w:sz w:val="22"/>
          <w:szCs w:val="22"/>
        </w:rPr>
        <w:t xml:space="preserve"> = l7.Text;</w:t>
      </w:r>
    </w:p>
    <w:p w14:paraId="036170E8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4C351519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private </w:t>
      </w:r>
      <w:proofErr w:type="gramStart"/>
      <w:r>
        <w:rPr>
          <w:sz w:val="22"/>
          <w:szCs w:val="22"/>
        </w:rPr>
        <w:t>double[</w:t>
      </w:r>
      <w:proofErr w:type="gramEnd"/>
      <w:r>
        <w:rPr>
          <w:sz w:val="22"/>
          <w:szCs w:val="22"/>
        </w:rPr>
        <w:t xml:space="preserve">,] </w:t>
      </w:r>
      <w:proofErr w:type="spellStart"/>
      <w:r>
        <w:rPr>
          <w:sz w:val="22"/>
          <w:szCs w:val="22"/>
        </w:rPr>
        <w:t>GetResultMass</w:t>
      </w:r>
      <w:proofErr w:type="spellEnd"/>
      <w:r>
        <w:rPr>
          <w:sz w:val="22"/>
          <w:szCs w:val="22"/>
        </w:rPr>
        <w:t>(double[,] x, int[] basis)</w:t>
      </w:r>
    </w:p>
    <w:p w14:paraId="2B774F5A" w14:textId="77777777" w:rsidR="00C5371B" w:rsidRPr="00471368" w:rsidRDefault="004D2333">
      <w:pPr>
        <w:pStyle w:val="af4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      </w:t>
      </w:r>
      <w:r w:rsidRPr="00471368">
        <w:rPr>
          <w:sz w:val="22"/>
          <w:szCs w:val="22"/>
          <w:lang w:val="ru-RU"/>
        </w:rPr>
        <w:t>{</w:t>
      </w:r>
    </w:p>
    <w:p w14:paraId="1B2BFF6C" w14:textId="77777777" w:rsidR="00C5371B" w:rsidRPr="00471368" w:rsidRDefault="004D2333">
      <w:pPr>
        <w:pStyle w:val="af4"/>
        <w:rPr>
          <w:sz w:val="22"/>
          <w:szCs w:val="22"/>
          <w:lang w:val="ru-RU"/>
        </w:rPr>
      </w:pPr>
      <w:r w:rsidRPr="00471368"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</w:rPr>
        <w:t>while</w:t>
      </w:r>
      <w:r w:rsidRPr="00471368"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</w:rPr>
        <w:t>allFIsBigger</w:t>
      </w:r>
      <w:proofErr w:type="spellEnd"/>
      <w:r w:rsidRPr="00471368">
        <w:rPr>
          <w:sz w:val="22"/>
          <w:szCs w:val="22"/>
          <w:lang w:val="ru-RU"/>
        </w:rPr>
        <w:t>0(</w:t>
      </w:r>
      <w:r>
        <w:rPr>
          <w:sz w:val="22"/>
          <w:szCs w:val="22"/>
        </w:rPr>
        <w:t>x</w:t>
      </w:r>
      <w:r w:rsidRPr="00471368">
        <w:rPr>
          <w:sz w:val="22"/>
          <w:szCs w:val="22"/>
          <w:lang w:val="ru-RU"/>
        </w:rPr>
        <w:t>))</w:t>
      </w:r>
    </w:p>
    <w:p w14:paraId="01F28FE8" w14:textId="77777777" w:rsidR="00C5371B" w:rsidRPr="00471368" w:rsidRDefault="004D2333">
      <w:pPr>
        <w:pStyle w:val="af4"/>
        <w:rPr>
          <w:sz w:val="22"/>
          <w:szCs w:val="22"/>
          <w:lang w:val="ru-RU"/>
        </w:rPr>
      </w:pPr>
      <w:r w:rsidRPr="00471368">
        <w:rPr>
          <w:sz w:val="22"/>
          <w:szCs w:val="22"/>
          <w:lang w:val="ru-RU"/>
        </w:rPr>
        <w:t xml:space="preserve">            {</w:t>
      </w:r>
    </w:p>
    <w:p w14:paraId="51875733" w14:textId="77777777" w:rsidR="00C5371B" w:rsidRDefault="004D2333">
      <w:pPr>
        <w:pStyle w:val="af4"/>
        <w:rPr>
          <w:sz w:val="22"/>
          <w:szCs w:val="22"/>
        </w:rPr>
      </w:pPr>
      <w:r w:rsidRPr="00471368">
        <w:rPr>
          <w:sz w:val="22"/>
          <w:szCs w:val="22"/>
          <w:lang w:val="ru-RU"/>
        </w:rPr>
        <w:t xml:space="preserve">                //нашли наибольшее значение функции по модулю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посл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строка</w:t>
      </w:r>
      <w:proofErr w:type="spellEnd"/>
      <w:r>
        <w:rPr>
          <w:sz w:val="22"/>
          <w:szCs w:val="22"/>
        </w:rPr>
        <w:t>)</w:t>
      </w:r>
    </w:p>
    <w:p w14:paraId="502927E7" w14:textId="77777777" w:rsidR="00C5371B" w:rsidRPr="004F3EE8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int</w:t>
      </w:r>
      <w:r w:rsidRPr="004F3EE8">
        <w:rPr>
          <w:sz w:val="22"/>
          <w:szCs w:val="22"/>
        </w:rPr>
        <w:t xml:space="preserve"> </w:t>
      </w:r>
      <w:r>
        <w:rPr>
          <w:sz w:val="22"/>
          <w:szCs w:val="22"/>
        </w:rPr>
        <w:t>index</w:t>
      </w:r>
      <w:r w:rsidRPr="004F3EE8"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BiggestIndInF</w:t>
      </w:r>
      <w:proofErr w:type="spellEnd"/>
      <w:r w:rsidRPr="004F3EE8">
        <w:rPr>
          <w:sz w:val="22"/>
          <w:szCs w:val="22"/>
        </w:rPr>
        <w:t>(</w:t>
      </w:r>
      <w:r>
        <w:rPr>
          <w:sz w:val="22"/>
          <w:szCs w:val="22"/>
        </w:rPr>
        <w:t>x</w:t>
      </w:r>
      <w:r w:rsidRPr="004F3EE8">
        <w:rPr>
          <w:sz w:val="22"/>
          <w:szCs w:val="22"/>
        </w:rPr>
        <w:t>);</w:t>
      </w:r>
    </w:p>
    <w:p w14:paraId="55ECBABC" w14:textId="77777777" w:rsidR="00C5371B" w:rsidRPr="00471368" w:rsidRDefault="004D2333">
      <w:pPr>
        <w:pStyle w:val="af4"/>
        <w:rPr>
          <w:sz w:val="22"/>
          <w:szCs w:val="22"/>
          <w:lang w:val="ru-RU"/>
        </w:rPr>
      </w:pPr>
      <w:r w:rsidRPr="004F3EE8">
        <w:rPr>
          <w:sz w:val="22"/>
          <w:szCs w:val="22"/>
        </w:rPr>
        <w:t xml:space="preserve">                </w:t>
      </w:r>
      <w:r w:rsidRPr="00471368">
        <w:rPr>
          <w:sz w:val="22"/>
          <w:szCs w:val="22"/>
          <w:lang w:val="ru-RU"/>
        </w:rPr>
        <w:t xml:space="preserve">//поиск минимальной строки (В / </w:t>
      </w:r>
      <w:r>
        <w:rPr>
          <w:sz w:val="22"/>
          <w:szCs w:val="22"/>
        </w:rPr>
        <w:t>xi</w:t>
      </w:r>
      <w:r w:rsidRPr="00471368">
        <w:rPr>
          <w:sz w:val="22"/>
          <w:szCs w:val="22"/>
          <w:lang w:val="ru-RU"/>
        </w:rPr>
        <w:t>)</w:t>
      </w:r>
    </w:p>
    <w:p w14:paraId="75C494C3" w14:textId="77777777" w:rsidR="00C5371B" w:rsidRDefault="004D2333">
      <w:pPr>
        <w:pStyle w:val="af4"/>
        <w:rPr>
          <w:sz w:val="22"/>
          <w:szCs w:val="22"/>
        </w:rPr>
      </w:pPr>
      <w:r w:rsidRPr="00471368">
        <w:rPr>
          <w:sz w:val="22"/>
          <w:szCs w:val="22"/>
          <w:lang w:val="ru-RU"/>
        </w:rPr>
        <w:t xml:space="preserve">                </w:t>
      </w:r>
      <w:proofErr w:type="gramStart"/>
      <w:r>
        <w:rPr>
          <w:sz w:val="22"/>
          <w:szCs w:val="22"/>
        </w:rPr>
        <w:t>double[</w:t>
      </w:r>
      <w:proofErr w:type="gramEnd"/>
      <w:r>
        <w:rPr>
          <w:sz w:val="22"/>
          <w:szCs w:val="22"/>
        </w:rPr>
        <w:t>] min = new double[4];</w:t>
      </w:r>
    </w:p>
    <w:p w14:paraId="118BEE3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4;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403E3A5A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{</w:t>
      </w:r>
    </w:p>
    <w:p w14:paraId="2E515308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if (</w:t>
      </w:r>
      <w:proofErr w:type="gramStart"/>
      <w:r>
        <w:rPr>
          <w:sz w:val="22"/>
          <w:szCs w:val="22"/>
        </w:rPr>
        <w:t>x[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index] &lt;= 0) min[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10000;</w:t>
      </w:r>
    </w:p>
    <w:p w14:paraId="00EB269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else min[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</w:t>
      </w:r>
      <w:proofErr w:type="gramStart"/>
      <w:r>
        <w:rPr>
          <w:sz w:val="22"/>
          <w:szCs w:val="22"/>
        </w:rPr>
        <w:t>x[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0] / 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index];</w:t>
      </w:r>
    </w:p>
    <w:p w14:paraId="58330ED2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39CC641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int index2 = -1;</w:t>
      </w:r>
    </w:p>
    <w:p w14:paraId="71285E1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double </w:t>
      </w:r>
      <w:proofErr w:type="spellStart"/>
      <w:r>
        <w:rPr>
          <w:sz w:val="22"/>
          <w:szCs w:val="22"/>
        </w:rPr>
        <w:t>min_el</w:t>
      </w:r>
      <w:proofErr w:type="spellEnd"/>
      <w:r>
        <w:rPr>
          <w:sz w:val="22"/>
          <w:szCs w:val="22"/>
        </w:rPr>
        <w:t xml:space="preserve"> = 1000;</w:t>
      </w:r>
    </w:p>
    <w:p w14:paraId="34AF21E7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proofErr w:type="gramStart"/>
      <w:r>
        <w:rPr>
          <w:sz w:val="22"/>
          <w:szCs w:val="22"/>
        </w:rPr>
        <w:t>min.Length</w:t>
      </w:r>
      <w:proofErr w:type="spellEnd"/>
      <w:proofErr w:type="gram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3DB46A91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4D6919B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if(min[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&lt; </w:t>
      </w:r>
      <w:proofErr w:type="spellStart"/>
      <w:r>
        <w:rPr>
          <w:sz w:val="22"/>
          <w:szCs w:val="22"/>
        </w:rPr>
        <w:t>min_el</w:t>
      </w:r>
      <w:proofErr w:type="spellEnd"/>
      <w:r>
        <w:rPr>
          <w:sz w:val="22"/>
          <w:szCs w:val="22"/>
        </w:rPr>
        <w:t>)</w:t>
      </w:r>
    </w:p>
    <w:p w14:paraId="540D321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 w14:paraId="194677D1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    index2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14:paraId="3F6F44E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r>
        <w:rPr>
          <w:sz w:val="22"/>
          <w:szCs w:val="22"/>
        </w:rPr>
        <w:t>min_el</w:t>
      </w:r>
      <w:proofErr w:type="spellEnd"/>
      <w:r>
        <w:rPr>
          <w:sz w:val="22"/>
          <w:szCs w:val="22"/>
        </w:rPr>
        <w:t xml:space="preserve"> = min[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14:paraId="2AB2F95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 w14:paraId="2F13FA3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2C71C1C8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double </w:t>
      </w:r>
      <w:proofErr w:type="spellStart"/>
      <w:r>
        <w:rPr>
          <w:sz w:val="22"/>
          <w:szCs w:val="22"/>
        </w:rPr>
        <w:t>razr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x[</w:t>
      </w:r>
      <w:proofErr w:type="gramEnd"/>
      <w:r>
        <w:rPr>
          <w:sz w:val="22"/>
          <w:szCs w:val="22"/>
        </w:rPr>
        <w:t>index2, index];</w:t>
      </w:r>
    </w:p>
    <w:p w14:paraId="2323CDEE" w14:textId="77777777" w:rsidR="00C5371B" w:rsidRPr="00471368" w:rsidRDefault="004D2333">
      <w:pPr>
        <w:pStyle w:val="af4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              </w:t>
      </w:r>
      <w:r w:rsidRPr="00471368">
        <w:rPr>
          <w:sz w:val="22"/>
          <w:szCs w:val="22"/>
          <w:lang w:val="ru-RU"/>
        </w:rPr>
        <w:t>//пересчет одного из базовых элементов</w:t>
      </w:r>
    </w:p>
    <w:p w14:paraId="2F9FE6BF" w14:textId="77777777" w:rsidR="00C5371B" w:rsidRPr="00471368" w:rsidRDefault="004D2333">
      <w:pPr>
        <w:pStyle w:val="af4"/>
        <w:rPr>
          <w:sz w:val="22"/>
          <w:szCs w:val="22"/>
          <w:lang w:val="ru-RU"/>
        </w:rPr>
      </w:pPr>
      <w:r w:rsidRPr="00471368"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</w:rPr>
        <w:t>int</w:t>
      </w:r>
      <w:r w:rsidRPr="0047136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index</w:t>
      </w:r>
      <w:r w:rsidRPr="00471368">
        <w:rPr>
          <w:sz w:val="22"/>
          <w:szCs w:val="22"/>
          <w:lang w:val="ru-RU"/>
        </w:rPr>
        <w:t>_</w:t>
      </w:r>
      <w:proofErr w:type="spellStart"/>
      <w:r>
        <w:rPr>
          <w:sz w:val="22"/>
          <w:szCs w:val="22"/>
        </w:rPr>
        <w:t>baz</w:t>
      </w:r>
      <w:proofErr w:type="spellEnd"/>
      <w:r w:rsidRPr="00471368">
        <w:rPr>
          <w:sz w:val="22"/>
          <w:szCs w:val="22"/>
          <w:lang w:val="ru-RU"/>
        </w:rPr>
        <w:t xml:space="preserve"> = </w:t>
      </w:r>
      <w:r>
        <w:rPr>
          <w:sz w:val="22"/>
          <w:szCs w:val="22"/>
        </w:rPr>
        <w:t>basis</w:t>
      </w:r>
      <w:r w:rsidRPr="00471368">
        <w:rPr>
          <w:sz w:val="22"/>
          <w:szCs w:val="22"/>
          <w:lang w:val="ru-RU"/>
        </w:rPr>
        <w:t>[</w:t>
      </w:r>
      <w:r>
        <w:rPr>
          <w:sz w:val="22"/>
          <w:szCs w:val="22"/>
        </w:rPr>
        <w:t>index</w:t>
      </w:r>
      <w:r w:rsidRPr="00471368">
        <w:rPr>
          <w:sz w:val="22"/>
          <w:szCs w:val="22"/>
          <w:lang w:val="ru-RU"/>
        </w:rPr>
        <w:t>2];</w:t>
      </w:r>
    </w:p>
    <w:p w14:paraId="24640B93" w14:textId="77777777" w:rsidR="00C5371B" w:rsidRDefault="004D2333">
      <w:pPr>
        <w:pStyle w:val="af4"/>
        <w:rPr>
          <w:sz w:val="22"/>
          <w:szCs w:val="22"/>
        </w:rPr>
      </w:pPr>
      <w:r w:rsidRPr="00471368"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</w:rPr>
        <w:t xml:space="preserve">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2D1CC63E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43EE0912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x[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index_baz</w:t>
      </w:r>
      <w:proofErr w:type="spellEnd"/>
      <w:r>
        <w:rPr>
          <w:sz w:val="22"/>
          <w:szCs w:val="22"/>
        </w:rPr>
        <w:t>] = 0;</w:t>
      </w:r>
    </w:p>
    <w:p w14:paraId="1DDEDB7F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09975674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x[</w:t>
      </w:r>
      <w:proofErr w:type="gramEnd"/>
      <w:r>
        <w:rPr>
          <w:sz w:val="22"/>
          <w:szCs w:val="22"/>
        </w:rPr>
        <w:t xml:space="preserve">index2, </w:t>
      </w:r>
      <w:proofErr w:type="spellStart"/>
      <w:r>
        <w:rPr>
          <w:sz w:val="22"/>
          <w:szCs w:val="22"/>
        </w:rPr>
        <w:t>index_baz</w:t>
      </w:r>
      <w:proofErr w:type="spellEnd"/>
      <w:r>
        <w:rPr>
          <w:sz w:val="22"/>
          <w:szCs w:val="22"/>
        </w:rPr>
        <w:t>] = 1;</w:t>
      </w:r>
    </w:p>
    <w:p w14:paraId="0DDC6647" w14:textId="77777777" w:rsidR="00C5371B" w:rsidRDefault="00C5371B">
      <w:pPr>
        <w:pStyle w:val="af4"/>
        <w:rPr>
          <w:sz w:val="22"/>
          <w:szCs w:val="22"/>
        </w:rPr>
      </w:pPr>
    </w:p>
    <w:p w14:paraId="5B4C65DE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//</w:t>
      </w:r>
      <w:proofErr w:type="spellStart"/>
      <w:r>
        <w:rPr>
          <w:sz w:val="22"/>
          <w:szCs w:val="22"/>
        </w:rPr>
        <w:t>пересчет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таблицы</w:t>
      </w:r>
      <w:proofErr w:type="spellEnd"/>
    </w:p>
    <w:p w14:paraId="1CECD8B5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double[</w:t>
      </w:r>
      <w:proofErr w:type="gramEnd"/>
      <w:r>
        <w:rPr>
          <w:sz w:val="22"/>
          <w:szCs w:val="22"/>
        </w:rPr>
        <w:t xml:space="preserve">] </w:t>
      </w:r>
      <w:proofErr w:type="spellStart"/>
      <w:r>
        <w:rPr>
          <w:sz w:val="22"/>
          <w:szCs w:val="22"/>
        </w:rPr>
        <w:t>razr_mas</w:t>
      </w:r>
      <w:proofErr w:type="spellEnd"/>
      <w:r>
        <w:rPr>
          <w:sz w:val="22"/>
          <w:szCs w:val="22"/>
        </w:rPr>
        <w:t xml:space="preserve"> = new double[5];</w:t>
      </w:r>
    </w:p>
    <w:p w14:paraId="4542502D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1C0A9F9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5E9879F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r>
        <w:rPr>
          <w:sz w:val="22"/>
          <w:szCs w:val="22"/>
        </w:rPr>
        <w:t>razr_mas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</w:t>
      </w:r>
      <w:proofErr w:type="gramStart"/>
      <w:r>
        <w:rPr>
          <w:sz w:val="22"/>
          <w:szCs w:val="22"/>
        </w:rPr>
        <w:t>x[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index];</w:t>
      </w:r>
    </w:p>
    <w:p w14:paraId="1A8C792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1A0FFD39" w14:textId="77777777" w:rsidR="00C5371B" w:rsidRDefault="00C5371B">
      <w:pPr>
        <w:pStyle w:val="af4"/>
        <w:rPr>
          <w:sz w:val="22"/>
          <w:szCs w:val="22"/>
        </w:rPr>
      </w:pPr>
    </w:p>
    <w:p w14:paraId="72722E7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216CDB34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6822233E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if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== index2) continue;</w:t>
      </w:r>
    </w:p>
    <w:p w14:paraId="00AEFB1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for (int j = 0; j &lt; 12; </w:t>
      </w:r>
      <w:proofErr w:type="spellStart"/>
      <w:r>
        <w:rPr>
          <w:sz w:val="22"/>
          <w:szCs w:val="22"/>
        </w:rPr>
        <w:t>j++</w:t>
      </w:r>
      <w:proofErr w:type="spellEnd"/>
      <w:r>
        <w:rPr>
          <w:sz w:val="22"/>
          <w:szCs w:val="22"/>
        </w:rPr>
        <w:t>)</w:t>
      </w:r>
    </w:p>
    <w:p w14:paraId="53E239C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 w14:paraId="28CE69A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x[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j] = 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j] - (x[index2, j]*</w:t>
      </w:r>
      <w:proofErr w:type="spellStart"/>
      <w:r>
        <w:rPr>
          <w:sz w:val="22"/>
          <w:szCs w:val="22"/>
        </w:rPr>
        <w:t>razr_mas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 / </w:t>
      </w:r>
      <w:proofErr w:type="spellStart"/>
      <w:r>
        <w:rPr>
          <w:sz w:val="22"/>
          <w:szCs w:val="22"/>
        </w:rPr>
        <w:t>razr</w:t>
      </w:r>
      <w:proofErr w:type="spellEnd"/>
      <w:r>
        <w:rPr>
          <w:sz w:val="22"/>
          <w:szCs w:val="22"/>
        </w:rPr>
        <w:t>;</w:t>
      </w:r>
    </w:p>
    <w:p w14:paraId="11B7BDA7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 w14:paraId="50F379E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}</w:t>
      </w:r>
    </w:p>
    <w:p w14:paraId="27992CCD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12;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3A5874B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6E8150F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x[</w:t>
      </w:r>
      <w:proofErr w:type="gramEnd"/>
      <w:r>
        <w:rPr>
          <w:sz w:val="22"/>
          <w:szCs w:val="22"/>
        </w:rPr>
        <w:t xml:space="preserve">index2,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x[index2,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/ </w:t>
      </w:r>
      <w:proofErr w:type="spellStart"/>
      <w:r>
        <w:rPr>
          <w:sz w:val="22"/>
          <w:szCs w:val="22"/>
        </w:rPr>
        <w:t>razr</w:t>
      </w:r>
      <w:proofErr w:type="spellEnd"/>
      <w:r>
        <w:rPr>
          <w:sz w:val="22"/>
          <w:szCs w:val="22"/>
        </w:rPr>
        <w:t>;</w:t>
      </w:r>
    </w:p>
    <w:p w14:paraId="720BE314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4D135DE4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basis[index2] = index;</w:t>
      </w:r>
    </w:p>
    <w:p w14:paraId="7B05D5C2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14:paraId="29E65CD4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return x;</w:t>
      </w:r>
    </w:p>
    <w:p w14:paraId="0583F37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32206D95" w14:textId="77777777" w:rsidR="00C5371B" w:rsidRDefault="00C5371B">
      <w:pPr>
        <w:pStyle w:val="af4"/>
        <w:rPr>
          <w:sz w:val="22"/>
          <w:szCs w:val="22"/>
        </w:rPr>
      </w:pPr>
    </w:p>
    <w:p w14:paraId="2118B3F0" w14:textId="77777777" w:rsidR="00C5371B" w:rsidRDefault="00C5371B">
      <w:pPr>
        <w:pStyle w:val="af4"/>
        <w:rPr>
          <w:sz w:val="22"/>
          <w:szCs w:val="22"/>
        </w:rPr>
      </w:pPr>
    </w:p>
    <w:p w14:paraId="4BBBCA9D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private bool allFIsBigger0(</w:t>
      </w:r>
      <w:proofErr w:type="gramStart"/>
      <w:r>
        <w:rPr>
          <w:sz w:val="22"/>
          <w:szCs w:val="22"/>
        </w:rPr>
        <w:t>double[</w:t>
      </w:r>
      <w:proofErr w:type="gramEnd"/>
      <w:r>
        <w:rPr>
          <w:sz w:val="22"/>
          <w:szCs w:val="22"/>
        </w:rPr>
        <w:t>,] mas)</w:t>
      </w:r>
    </w:p>
    <w:p w14:paraId="7E58CD5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2FCB4AF1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12;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2506D798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14:paraId="1289A61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if (</w:t>
      </w:r>
      <w:proofErr w:type="gramStart"/>
      <w:r>
        <w:rPr>
          <w:sz w:val="22"/>
          <w:szCs w:val="22"/>
        </w:rPr>
        <w:t>mas[</w:t>
      </w:r>
      <w:proofErr w:type="gramEnd"/>
      <w:r>
        <w:rPr>
          <w:sz w:val="22"/>
          <w:szCs w:val="22"/>
        </w:rPr>
        <w:t xml:space="preserve">4,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&lt; 0) return true;</w:t>
      </w:r>
    </w:p>
    <w:p w14:paraId="45B6230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14:paraId="776A15AF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return false;</w:t>
      </w:r>
    </w:p>
    <w:p w14:paraId="3BCED47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08BA60E8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private int </w:t>
      </w:r>
      <w:proofErr w:type="spellStart"/>
      <w:r>
        <w:rPr>
          <w:sz w:val="22"/>
          <w:szCs w:val="22"/>
        </w:rPr>
        <w:t>BiggestIndInF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double[</w:t>
      </w:r>
      <w:proofErr w:type="gramEnd"/>
      <w:r>
        <w:rPr>
          <w:sz w:val="22"/>
          <w:szCs w:val="22"/>
        </w:rPr>
        <w:t>,] mas)</w:t>
      </w:r>
    </w:p>
    <w:p w14:paraId="71245F2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1B641259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int index = -1;</w:t>
      </w:r>
    </w:p>
    <w:p w14:paraId="6920A171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double max = -1;</w:t>
      </w:r>
    </w:p>
    <w:p w14:paraId="23DE6656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12;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2608B581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 w14:paraId="3727DB8C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if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== 11) continue; </w:t>
      </w:r>
    </w:p>
    <w:p w14:paraId="0F1E60D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Math.Abs</w:t>
      </w:r>
      <w:proofErr w:type="spellEnd"/>
      <w:r>
        <w:rPr>
          <w:sz w:val="22"/>
          <w:szCs w:val="22"/>
        </w:rPr>
        <w:t xml:space="preserve">(mas[4,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 &gt; max)</w:t>
      </w:r>
    </w:p>
    <w:p w14:paraId="1B76609E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2765439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max = </w:t>
      </w:r>
      <w:proofErr w:type="spellStart"/>
      <w:r>
        <w:rPr>
          <w:sz w:val="22"/>
          <w:szCs w:val="22"/>
        </w:rPr>
        <w:t>Math.Abs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mas[</w:t>
      </w:r>
      <w:proofErr w:type="gramEnd"/>
      <w:r>
        <w:rPr>
          <w:sz w:val="22"/>
          <w:szCs w:val="22"/>
        </w:rPr>
        <w:t>4, i]);</w:t>
      </w:r>
    </w:p>
    <w:p w14:paraId="72DE1E63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    index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14:paraId="4E40C0D0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2531C75A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14:paraId="01B98EBB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    return index;</w:t>
      </w:r>
    </w:p>
    <w:p w14:paraId="46A556E7" w14:textId="77777777" w:rsidR="00C5371B" w:rsidRDefault="004D2333">
      <w:pPr>
        <w:pStyle w:val="af4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5003B3E3" w14:textId="77777777" w:rsidR="00C5371B" w:rsidRDefault="00C5371B">
      <w:pPr>
        <w:ind w:firstLine="0"/>
        <w:jc w:val="center"/>
        <w:rPr>
          <w:b/>
          <w:bCs/>
        </w:rPr>
      </w:pPr>
    </w:p>
    <w:p w14:paraId="3918DF63" w14:textId="77777777" w:rsidR="00C5371B" w:rsidRDefault="00C5371B">
      <w:pPr>
        <w:ind w:firstLine="0"/>
        <w:jc w:val="center"/>
        <w:rPr>
          <w:b/>
          <w:bCs/>
          <w:lang w:val="en-US"/>
        </w:rPr>
      </w:pPr>
    </w:p>
    <w:p w14:paraId="0A3E9D3A" w14:textId="77777777" w:rsidR="00C5371B" w:rsidRDefault="00C5371B"/>
    <w:sectPr w:rsidR="00C5371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1B1B" w14:textId="77777777" w:rsidR="00B618FC" w:rsidRDefault="00B618FC">
      <w:pPr>
        <w:spacing w:line="240" w:lineRule="auto"/>
      </w:pPr>
      <w:r>
        <w:separator/>
      </w:r>
    </w:p>
  </w:endnote>
  <w:endnote w:type="continuationSeparator" w:id="0">
    <w:p w14:paraId="771985F0" w14:textId="77777777" w:rsidR="00B618FC" w:rsidRDefault="00B6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4878497"/>
    </w:sdtPr>
    <w:sdtEndPr/>
    <w:sdtContent>
      <w:p w14:paraId="149B5764" w14:textId="77777777" w:rsidR="004F3EE8" w:rsidRDefault="004F3E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452E6" w14:textId="77777777" w:rsidR="004F3EE8" w:rsidRDefault="004F3E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9FAF2" w14:textId="77777777" w:rsidR="00B618FC" w:rsidRDefault="00B618FC">
      <w:r>
        <w:separator/>
      </w:r>
    </w:p>
  </w:footnote>
  <w:footnote w:type="continuationSeparator" w:id="0">
    <w:p w14:paraId="417BC9BF" w14:textId="77777777" w:rsidR="00B618FC" w:rsidRDefault="00B6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5277ED"/>
    <w:multiLevelType w:val="singleLevel"/>
    <w:tmpl w:val="D25277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AC4B79"/>
    <w:multiLevelType w:val="multilevel"/>
    <w:tmpl w:val="09AC4B79"/>
    <w:lvl w:ilvl="0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A8A34A"/>
    <w:multiLevelType w:val="singleLevel"/>
    <w:tmpl w:val="22A8A34A"/>
    <w:lvl w:ilvl="0">
      <w:start w:val="1"/>
      <w:numFmt w:val="decimal"/>
      <w:suff w:val="space"/>
      <w:lvlText w:val="%1."/>
      <w:lvlJc w:val="left"/>
      <w:pPr>
        <w:ind w:left="-11"/>
      </w:pPr>
    </w:lvl>
  </w:abstractNum>
  <w:abstractNum w:abstractNumId="3" w15:restartNumberingAfterBreak="0">
    <w:nsid w:val="3FD8790B"/>
    <w:multiLevelType w:val="hybridMultilevel"/>
    <w:tmpl w:val="CB1E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A7EAD"/>
    <w:multiLevelType w:val="multilevel"/>
    <w:tmpl w:val="9FD66E28"/>
    <w:lvl w:ilvl="0">
      <w:start w:val="1"/>
      <w:numFmt w:val="bullet"/>
      <w:pStyle w:val="a0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731611"/>
    <w:multiLevelType w:val="multilevel"/>
    <w:tmpl w:val="49731611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90"/>
    <w:rsid w:val="0001491B"/>
    <w:rsid w:val="0003109A"/>
    <w:rsid w:val="00036D3F"/>
    <w:rsid w:val="00047E8E"/>
    <w:rsid w:val="00056900"/>
    <w:rsid w:val="00056BBB"/>
    <w:rsid w:val="000A2725"/>
    <w:rsid w:val="000C37DE"/>
    <w:rsid w:val="000D5888"/>
    <w:rsid w:val="000D7BAF"/>
    <w:rsid w:val="000F5E26"/>
    <w:rsid w:val="001301B0"/>
    <w:rsid w:val="001554C9"/>
    <w:rsid w:val="00160A5E"/>
    <w:rsid w:val="001759D5"/>
    <w:rsid w:val="001D74A2"/>
    <w:rsid w:val="001E7F76"/>
    <w:rsid w:val="00241447"/>
    <w:rsid w:val="0026305E"/>
    <w:rsid w:val="00273A8E"/>
    <w:rsid w:val="00281A8C"/>
    <w:rsid w:val="00286A95"/>
    <w:rsid w:val="002A0E17"/>
    <w:rsid w:val="002D744D"/>
    <w:rsid w:val="003051C6"/>
    <w:rsid w:val="00381F93"/>
    <w:rsid w:val="003B1D62"/>
    <w:rsid w:val="003D26C7"/>
    <w:rsid w:val="0042021C"/>
    <w:rsid w:val="004561AC"/>
    <w:rsid w:val="00462444"/>
    <w:rsid w:val="00470184"/>
    <w:rsid w:val="00471368"/>
    <w:rsid w:val="00473E57"/>
    <w:rsid w:val="004758E5"/>
    <w:rsid w:val="004840A8"/>
    <w:rsid w:val="00484D57"/>
    <w:rsid w:val="00485405"/>
    <w:rsid w:val="004D2333"/>
    <w:rsid w:val="004E1EB6"/>
    <w:rsid w:val="004F3EE8"/>
    <w:rsid w:val="005007F4"/>
    <w:rsid w:val="00504FB1"/>
    <w:rsid w:val="00520BFE"/>
    <w:rsid w:val="00542C98"/>
    <w:rsid w:val="005663F9"/>
    <w:rsid w:val="005777CF"/>
    <w:rsid w:val="00593C28"/>
    <w:rsid w:val="00596104"/>
    <w:rsid w:val="005A383C"/>
    <w:rsid w:val="005A5EB9"/>
    <w:rsid w:val="005B289C"/>
    <w:rsid w:val="005E66DD"/>
    <w:rsid w:val="00601C02"/>
    <w:rsid w:val="0061416F"/>
    <w:rsid w:val="0061760A"/>
    <w:rsid w:val="00642054"/>
    <w:rsid w:val="00655F02"/>
    <w:rsid w:val="00692F26"/>
    <w:rsid w:val="006C57A6"/>
    <w:rsid w:val="006C677C"/>
    <w:rsid w:val="0071375A"/>
    <w:rsid w:val="00737891"/>
    <w:rsid w:val="007543D6"/>
    <w:rsid w:val="007C2450"/>
    <w:rsid w:val="007C341B"/>
    <w:rsid w:val="00811566"/>
    <w:rsid w:val="00817A6D"/>
    <w:rsid w:val="0082682D"/>
    <w:rsid w:val="00830690"/>
    <w:rsid w:val="00872FE2"/>
    <w:rsid w:val="008745DB"/>
    <w:rsid w:val="00894860"/>
    <w:rsid w:val="008B0641"/>
    <w:rsid w:val="008B20F1"/>
    <w:rsid w:val="008E3EB2"/>
    <w:rsid w:val="00914B1A"/>
    <w:rsid w:val="009237EF"/>
    <w:rsid w:val="009A01E2"/>
    <w:rsid w:val="009B201D"/>
    <w:rsid w:val="009C602E"/>
    <w:rsid w:val="009D000C"/>
    <w:rsid w:val="009F309A"/>
    <w:rsid w:val="00A16CFF"/>
    <w:rsid w:val="00A84B32"/>
    <w:rsid w:val="00AC3B61"/>
    <w:rsid w:val="00AE00DB"/>
    <w:rsid w:val="00AE45CC"/>
    <w:rsid w:val="00AF142E"/>
    <w:rsid w:val="00B003DE"/>
    <w:rsid w:val="00B2281F"/>
    <w:rsid w:val="00B618FC"/>
    <w:rsid w:val="00BE02D1"/>
    <w:rsid w:val="00BE33B1"/>
    <w:rsid w:val="00C5371B"/>
    <w:rsid w:val="00C82741"/>
    <w:rsid w:val="00C878E7"/>
    <w:rsid w:val="00CA3013"/>
    <w:rsid w:val="00CC14F5"/>
    <w:rsid w:val="00CC756B"/>
    <w:rsid w:val="00CE1F63"/>
    <w:rsid w:val="00CE64A4"/>
    <w:rsid w:val="00CF475E"/>
    <w:rsid w:val="00DE7DE4"/>
    <w:rsid w:val="00E02EB4"/>
    <w:rsid w:val="00E05069"/>
    <w:rsid w:val="00E373F6"/>
    <w:rsid w:val="00E80CB7"/>
    <w:rsid w:val="00E8524D"/>
    <w:rsid w:val="00EB17B3"/>
    <w:rsid w:val="00EF0234"/>
    <w:rsid w:val="00EF7826"/>
    <w:rsid w:val="00F14C2F"/>
    <w:rsid w:val="00F76E17"/>
    <w:rsid w:val="00F77542"/>
    <w:rsid w:val="00FD01E7"/>
    <w:rsid w:val="00FD3D0F"/>
    <w:rsid w:val="00FD4F6E"/>
    <w:rsid w:val="00FF132F"/>
    <w:rsid w:val="0D086ED3"/>
    <w:rsid w:val="142B4CEC"/>
    <w:rsid w:val="158B54CD"/>
    <w:rsid w:val="221A5CD1"/>
    <w:rsid w:val="29191A0F"/>
    <w:rsid w:val="65B81A99"/>
    <w:rsid w:val="67952082"/>
    <w:rsid w:val="67C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1EBB"/>
  <w15:docId w15:val="{6ECDE6C0-EB75-4082-9E02-BE4527C6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ind w:firstLine="851"/>
      <w:jc w:val="both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outlineLvl w:val="0"/>
    </w:pPr>
    <w:rPr>
      <w:b/>
      <w:bCs/>
    </w:rPr>
  </w:style>
  <w:style w:type="paragraph" w:styleId="2">
    <w:name w:val="heading 2"/>
    <w:basedOn w:val="1"/>
    <w:next w:val="a1"/>
    <w:link w:val="20"/>
    <w:uiPriority w:val="9"/>
    <w:unhideWhenUsed/>
    <w:qFormat/>
    <w:pPr>
      <w:outlineLvl w:val="1"/>
    </w:pPr>
  </w:style>
  <w:style w:type="paragraph" w:styleId="3">
    <w:name w:val="heading 3"/>
    <w:basedOn w:val="2"/>
    <w:next w:val="a1"/>
    <w:link w:val="30"/>
    <w:uiPriority w:val="9"/>
    <w:unhideWhenUsed/>
    <w:qFormat/>
    <w:pPr>
      <w:outlineLvl w:val="2"/>
    </w:pPr>
    <w:rPr>
      <w:b w:val="0"/>
      <w:bCs w:val="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92F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lock Text"/>
    <w:basedOn w:val="a1"/>
    <w:qFormat/>
    <w:pPr>
      <w:spacing w:line="240" w:lineRule="auto"/>
      <w:ind w:left="1701" w:right="-1" w:hanging="850"/>
    </w:pPr>
    <w:rPr>
      <w:rFonts w:eastAsia="Times New Roman"/>
      <w:sz w:val="32"/>
      <w:szCs w:val="20"/>
      <w:lang w:eastAsia="ru-RU"/>
    </w:rPr>
  </w:style>
  <w:style w:type="paragraph" w:styleId="a6">
    <w:name w:val="Body Text"/>
    <w:basedOn w:val="a1"/>
    <w:link w:val="a7"/>
    <w:uiPriority w:val="99"/>
    <w:unhideWhenUsed/>
    <w:pPr>
      <w:spacing w:after="12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paragraph" w:styleId="a8">
    <w:name w:val="footer"/>
    <w:basedOn w:val="a1"/>
    <w:link w:val="a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a">
    <w:name w:val="header"/>
    <w:basedOn w:val="a1"/>
    <w:link w:val="ab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ac">
    <w:name w:val="Hyperlink"/>
    <w:basedOn w:val="a2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3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uiPriority w:val="39"/>
    <w:unhideWhenUsed/>
    <w:pPr>
      <w:spacing w:after="100"/>
    </w:pPr>
  </w:style>
  <w:style w:type="paragraph" w:customStyle="1" w:styleId="ae">
    <w:name w:val="рисунок"/>
    <w:basedOn w:val="a1"/>
    <w:link w:val="af"/>
    <w:qFormat/>
    <w:pPr>
      <w:ind w:firstLine="0"/>
      <w:jc w:val="center"/>
    </w:pPr>
  </w:style>
  <w:style w:type="character" w:customStyle="1" w:styleId="10">
    <w:name w:val="Заголовок 1 Знак"/>
    <w:basedOn w:val="a2"/>
    <w:link w:val="1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af">
    <w:name w:val="рисунок Знак"/>
    <w:basedOn w:val="a2"/>
    <w:link w:val="ae"/>
    <w:qFormat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Верхний колонтитул Знак"/>
    <w:basedOn w:val="a2"/>
    <w:link w:val="aa"/>
    <w:uiPriority w:val="99"/>
    <w:qFormat/>
    <w:rPr>
      <w:rFonts w:ascii="Times New Roman" w:hAnsi="Times New Roman" w:cs="Times New Roman"/>
      <w:sz w:val="28"/>
      <w:szCs w:val="28"/>
    </w:rPr>
  </w:style>
  <w:style w:type="character" w:customStyle="1" w:styleId="a9">
    <w:name w:val="Нижний колонтитул Знак"/>
    <w:basedOn w:val="a2"/>
    <w:link w:val="a8"/>
    <w:uiPriority w:val="99"/>
    <w:qFormat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Times New Roman" w:hAnsi="Times New Roman" w:cs="Times New Roman"/>
      <w:sz w:val="28"/>
      <w:szCs w:val="28"/>
    </w:rPr>
  </w:style>
  <w:style w:type="paragraph" w:customStyle="1" w:styleId="12">
    <w:name w:val="Заголовок оглавления1"/>
    <w:basedOn w:val="1"/>
    <w:next w:val="a1"/>
    <w:uiPriority w:val="39"/>
    <w:unhideWhenUsed/>
    <w:qFormat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f0">
    <w:name w:val="Рисунок"/>
    <w:basedOn w:val="a1"/>
    <w:link w:val="af1"/>
    <w:qFormat/>
    <w:pPr>
      <w:spacing w:after="160"/>
      <w:ind w:firstLine="0"/>
      <w:jc w:val="center"/>
    </w:pPr>
  </w:style>
  <w:style w:type="character" w:customStyle="1" w:styleId="af1">
    <w:name w:val="Рисунок Знак"/>
    <w:basedOn w:val="a2"/>
    <w:link w:val="a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Перечисление"/>
    <w:basedOn w:val="a1"/>
    <w:link w:val="af2"/>
    <w:qFormat/>
    <w:pPr>
      <w:numPr>
        <w:numId w:val="1"/>
      </w:numPr>
      <w:tabs>
        <w:tab w:val="left" w:pos="1134"/>
      </w:tabs>
      <w:ind w:left="0" w:firstLine="851"/>
    </w:pPr>
  </w:style>
  <w:style w:type="paragraph" w:customStyle="1" w:styleId="af3">
    <w:name w:val="Норм. с кр. строкой"/>
    <w:basedOn w:val="a1"/>
    <w:qFormat/>
    <w:pPr>
      <w:ind w:firstLine="709"/>
    </w:pPr>
    <w:rPr>
      <w:rFonts w:eastAsia="Times New Roman"/>
      <w:sz w:val="20"/>
      <w:szCs w:val="20"/>
    </w:rPr>
  </w:style>
  <w:style w:type="character" w:customStyle="1" w:styleId="af2">
    <w:name w:val="Перечисление Знак"/>
    <w:basedOn w:val="a2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2"/>
    <w:link w:val="a6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">
    <w:name w:val="Основной текст 31"/>
    <w:basedOn w:val="a1"/>
    <w:link w:val="310"/>
    <w:uiPriority w:val="99"/>
    <w:pPr>
      <w:suppressAutoHyphens/>
      <w:autoSpaceDE w:val="0"/>
      <w:ind w:left="567" w:right="28" w:firstLine="709"/>
    </w:pPr>
    <w:rPr>
      <w:rFonts w:eastAsia="Times New Roman"/>
      <w:szCs w:val="24"/>
      <w:lang w:eastAsia="ar-SA"/>
    </w:rPr>
  </w:style>
  <w:style w:type="character" w:customStyle="1" w:styleId="310">
    <w:name w:val="Основной текст 31 Знак"/>
    <w:basedOn w:val="a2"/>
    <w:link w:val="31"/>
    <w:uiPriority w:val="99"/>
    <w:qFormat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f4">
    <w:name w:val="код"/>
    <w:basedOn w:val="a1"/>
    <w:link w:val="af5"/>
    <w:qFormat/>
    <w:rPr>
      <w:rFonts w:ascii="Courier New" w:hAnsi="Courier New" w:cs="Courier New"/>
      <w:lang w:val="en-US"/>
    </w:rPr>
  </w:style>
  <w:style w:type="character" w:customStyle="1" w:styleId="af5">
    <w:name w:val="код Знак"/>
    <w:basedOn w:val="a2"/>
    <w:link w:val="af4"/>
    <w:qFormat/>
    <w:rPr>
      <w:rFonts w:ascii="Courier New" w:hAnsi="Courier New" w:cs="Courier New"/>
      <w:sz w:val="28"/>
      <w:szCs w:val="28"/>
      <w:lang w:val="en-US"/>
    </w:rPr>
  </w:style>
  <w:style w:type="paragraph" w:customStyle="1" w:styleId="WPSOffice1">
    <w:name w:val="WPSOffice手动目录 1"/>
  </w:style>
  <w:style w:type="paragraph" w:styleId="32">
    <w:name w:val="Body Text Indent 3"/>
    <w:basedOn w:val="a1"/>
    <w:link w:val="33"/>
    <w:uiPriority w:val="99"/>
    <w:semiHidden/>
    <w:unhideWhenUsed/>
    <w:rsid w:val="00596104"/>
    <w:pPr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596104"/>
    <w:rPr>
      <w:rFonts w:eastAsia="Times New Roman"/>
      <w:sz w:val="16"/>
      <w:szCs w:val="16"/>
    </w:rPr>
  </w:style>
  <w:style w:type="paragraph" w:styleId="af6">
    <w:name w:val="TOC Heading"/>
    <w:basedOn w:val="1"/>
    <w:next w:val="a1"/>
    <w:uiPriority w:val="39"/>
    <w:unhideWhenUsed/>
    <w:qFormat/>
    <w:rsid w:val="0059610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96104"/>
    <w:pPr>
      <w:spacing w:after="100"/>
      <w:ind w:left="280"/>
    </w:pPr>
  </w:style>
  <w:style w:type="paragraph" w:styleId="34">
    <w:name w:val="toc 3"/>
    <w:basedOn w:val="a1"/>
    <w:next w:val="a1"/>
    <w:autoRedefine/>
    <w:uiPriority w:val="39"/>
    <w:unhideWhenUsed/>
    <w:rsid w:val="00596104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semiHidden/>
    <w:rsid w:val="00692F2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en-US"/>
    </w:rPr>
  </w:style>
  <w:style w:type="paragraph" w:customStyle="1" w:styleId="a0">
    <w:name w:val="Абзац Списка"/>
    <w:basedOn w:val="a1"/>
    <w:link w:val="af7"/>
    <w:qFormat/>
    <w:rsid w:val="005663F9"/>
    <w:pPr>
      <w:numPr>
        <w:numId w:val="6"/>
      </w:numPr>
      <w:tabs>
        <w:tab w:val="left" w:pos="1134"/>
      </w:tabs>
      <w:ind w:left="0" w:firstLine="851"/>
      <w:contextualSpacing/>
    </w:pPr>
    <w:rPr>
      <w:rFonts w:cstheme="minorBidi"/>
      <w:szCs w:val="22"/>
    </w:rPr>
  </w:style>
  <w:style w:type="character" w:customStyle="1" w:styleId="af7">
    <w:name w:val="Абзац Списка Знак"/>
    <w:basedOn w:val="a2"/>
    <w:link w:val="a0"/>
    <w:rsid w:val="005663F9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nanium.com/bookread2.php?book=101709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F2792-3D20-4144-9D0A-C07AD001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34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Artur K</cp:lastModifiedBy>
  <cp:revision>4</cp:revision>
  <dcterms:created xsi:type="dcterms:W3CDTF">2024-04-21T18:28:00Z</dcterms:created>
  <dcterms:modified xsi:type="dcterms:W3CDTF">2024-05-12T15:35:00Z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9201DD3B82994789AE82279BC2607EA1</vt:lpwstr>
  </property>
</Properties>
</file>