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C1" w:rsidRDefault="00B368C1" w:rsidP="00B368C1">
      <w:pPr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:rsidR="00B368C1" w:rsidRDefault="00B368C1" w:rsidP="00B368C1">
      <w:pPr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368C1" w:rsidRDefault="00B368C1" w:rsidP="00B368C1">
      <w:pPr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B368C1" w:rsidRDefault="00B368C1" w:rsidP="00B368C1">
      <w:pPr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 телекоммуникаций и</w:t>
      </w:r>
    </w:p>
    <w:p w:rsidR="00B368C1" w:rsidRDefault="00B368C1" w:rsidP="00B368C1">
      <w:pPr>
        <w:spacing w:line="239" w:lineRule="auto"/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</w:t>
      </w:r>
    </w:p>
    <w:p w:rsidR="00B368C1" w:rsidRDefault="00B368C1" w:rsidP="00B368C1">
      <w:pPr>
        <w:ind w:right="-17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368C1" w:rsidRDefault="00B368C1" w:rsidP="00B368C1">
      <w:pPr>
        <w:spacing w:line="373" w:lineRule="exact"/>
        <w:rPr>
          <w:sz w:val="20"/>
          <w:szCs w:val="20"/>
        </w:rPr>
      </w:pPr>
    </w:p>
    <w:p w:rsidR="00B368C1" w:rsidRDefault="00B368C1" w:rsidP="00B368C1">
      <w:pPr>
        <w:ind w:right="-15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ОТЗЫВ</w:t>
      </w:r>
    </w:p>
    <w:p w:rsidR="00B368C1" w:rsidRDefault="00B368C1" w:rsidP="00B368C1">
      <w:pPr>
        <w:spacing w:line="237" w:lineRule="auto"/>
        <w:ind w:left="14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выпускную квалификационную работу </w:t>
      </w:r>
      <w:r>
        <w:rPr>
          <w:rFonts w:ascii="Times New Roman" w:eastAsia="Times New Roman" w:hAnsi="Times New Roman" w:cs="Times New Roman"/>
          <w:sz w:val="28"/>
          <w:szCs w:val="28"/>
        </w:rPr>
        <w:t>Чусовитин А.Р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68C1" w:rsidRDefault="00B368C1" w:rsidP="00B368C1">
      <w:pPr>
        <w:ind w:left="5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>
        <w:rPr>
          <w:sz w:val="28"/>
        </w:rPr>
        <w:t>Реализация и исследование поточного шифра на основе алгорит</w:t>
      </w:r>
      <w:bookmarkStart w:id="0" w:name="_GoBack"/>
      <w:bookmarkEnd w:id="0"/>
      <w:r>
        <w:rPr>
          <w:sz w:val="28"/>
        </w:rPr>
        <w:t xml:space="preserve">ма </w:t>
      </w:r>
      <w:r w:rsidRPr="00843B05">
        <w:rPr>
          <w:sz w:val="28"/>
        </w:rPr>
        <w:t>Шеннона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368C1" w:rsidRDefault="00B368C1" w:rsidP="00B368C1">
      <w:pPr>
        <w:spacing w:line="13" w:lineRule="exact"/>
        <w:rPr>
          <w:sz w:val="20"/>
          <w:szCs w:val="20"/>
        </w:rPr>
      </w:pPr>
    </w:p>
    <w:p w:rsidR="00B368C1" w:rsidRDefault="00B368C1" w:rsidP="00B368C1">
      <w:pPr>
        <w:spacing w:line="316" w:lineRule="exact"/>
        <w:rPr>
          <w:sz w:val="20"/>
          <w:szCs w:val="20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220"/>
        <w:gridCol w:w="760"/>
        <w:gridCol w:w="1160"/>
        <w:gridCol w:w="1260"/>
        <w:gridCol w:w="1060"/>
        <w:gridCol w:w="220"/>
        <w:gridCol w:w="1080"/>
        <w:gridCol w:w="1140"/>
      </w:tblGrid>
      <w:tr w:rsidR="00B368C1" w:rsidTr="00420FE4">
        <w:trPr>
          <w:trHeight w:val="276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tcBorders>
              <w:top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350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Уровень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сформированности</w:t>
            </w:r>
            <w:proofErr w:type="spellEnd"/>
          </w:p>
        </w:tc>
      </w:tr>
      <w:tr w:rsidR="00B368C1" w:rsidTr="00420FE4">
        <w:trPr>
          <w:trHeight w:val="285"/>
        </w:trPr>
        <w:tc>
          <w:tcPr>
            <w:tcW w:w="2080" w:type="dxa"/>
            <w:tcBorders>
              <w:lef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368C1" w:rsidRDefault="00B368C1" w:rsidP="00420FE4">
            <w:pPr>
              <w:ind w:left="4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Компетенции</w:t>
            </w:r>
          </w:p>
        </w:tc>
        <w:tc>
          <w:tcPr>
            <w:tcW w:w="11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96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компетенций</w:t>
            </w:r>
          </w:p>
        </w:tc>
      </w:tr>
      <w:tr w:rsidR="00B368C1" w:rsidTr="00420FE4">
        <w:trPr>
          <w:trHeight w:val="262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ind w:left="1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высокий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средний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Общекультурные</w:t>
            </w:r>
          </w:p>
        </w:tc>
        <w:tc>
          <w:tcPr>
            <w:tcW w:w="4400" w:type="dxa"/>
            <w:gridSpan w:val="4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ОК-1 Способность совершенствовать и</w:t>
            </w:r>
          </w:p>
        </w:tc>
        <w:tc>
          <w:tcPr>
            <w:tcW w:w="1060" w:type="dxa"/>
            <w:vAlign w:val="bottom"/>
          </w:tcPr>
          <w:p w:rsidR="00B368C1" w:rsidRDefault="00B368C1" w:rsidP="00420FE4"/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развивать</w:t>
            </w:r>
          </w:p>
        </w:tc>
        <w:tc>
          <w:tcPr>
            <w:tcW w:w="760" w:type="dxa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свой</w:t>
            </w:r>
          </w:p>
        </w:tc>
        <w:tc>
          <w:tcPr>
            <w:tcW w:w="242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интеллектуальный   и</w:t>
            </w:r>
          </w:p>
        </w:tc>
        <w:tc>
          <w:tcPr>
            <w:tcW w:w="10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общекультурный уровень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</w:tr>
      <w:tr w:rsidR="00B368C1" w:rsidTr="00420FE4">
        <w:trPr>
          <w:trHeight w:val="263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4400" w:type="dxa"/>
            <w:gridSpan w:val="4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ОК-3 Способность к самостоятельному</w:t>
            </w:r>
          </w:p>
        </w:tc>
        <w:tc>
          <w:tcPr>
            <w:tcW w:w="1060" w:type="dxa"/>
            <w:vAlign w:val="bottom"/>
          </w:tcPr>
          <w:p w:rsidR="00B368C1" w:rsidRDefault="00B368C1" w:rsidP="00420FE4"/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обучению</w:t>
            </w:r>
          </w:p>
        </w:tc>
        <w:tc>
          <w:tcPr>
            <w:tcW w:w="1920" w:type="dxa"/>
            <w:gridSpan w:val="2"/>
            <w:vAlign w:val="bottom"/>
          </w:tcPr>
          <w:p w:rsidR="00B368C1" w:rsidRDefault="00B368C1" w:rsidP="00420FE4">
            <w:pPr>
              <w:ind w:left="7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новым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методам</w:t>
            </w:r>
          </w:p>
        </w:tc>
        <w:tc>
          <w:tcPr>
            <w:tcW w:w="10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4400" w:type="dxa"/>
            <w:gridSpan w:val="4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исследования, к изменению научного и</w:t>
            </w:r>
          </w:p>
        </w:tc>
        <w:tc>
          <w:tcPr>
            <w:tcW w:w="106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gridSpan w:val="3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научно-производственного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профиля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своей</w:t>
            </w: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профессиональной</w:t>
            </w:r>
          </w:p>
        </w:tc>
        <w:tc>
          <w:tcPr>
            <w:tcW w:w="10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</w:tr>
      <w:tr w:rsidR="00B368C1" w:rsidTr="00420FE4">
        <w:trPr>
          <w:trHeight w:val="365"/>
        </w:trPr>
        <w:tc>
          <w:tcPr>
            <w:tcW w:w="20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gridSpan w:val="3"/>
            <w:vAlign w:val="bottom"/>
          </w:tcPr>
          <w:p w:rsidR="00B368C1" w:rsidRDefault="00B368C1" w:rsidP="00420FE4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B368C1" w:rsidRDefault="00B368C1" w:rsidP="00B368C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8E17D9B" wp14:editId="4D9C48D9">
                <wp:simplePos x="0" y="0"/>
                <wp:positionH relativeFrom="column">
                  <wp:posOffset>214630</wp:posOffset>
                </wp:positionH>
                <wp:positionV relativeFrom="paragraph">
                  <wp:posOffset>-1842135</wp:posOffset>
                </wp:positionV>
                <wp:extent cx="12700" cy="12700"/>
                <wp:effectExtent l="0" t="0" r="0" b="0"/>
                <wp:wrapNone/>
                <wp:docPr id="26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C0D011" id="Shape 5" o:spid="_x0000_s1026" style="position:absolute;margin-left:16.9pt;margin-top:-145.0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" o:allowincell="f" fillcolor="black" stroked="f">
                <v:path arrowok="t"/>
              </v:rect>
            </w:pict>
          </mc:Fallback>
        </mc:AlternateContent>
      </w:r>
    </w:p>
    <w:p w:rsidR="00B368C1" w:rsidRDefault="00B368C1" w:rsidP="00B368C1">
      <w:pPr>
        <w:sectPr w:rsidR="00B368C1">
          <w:pgSz w:w="11900" w:h="16838"/>
          <w:pgMar w:top="844" w:right="446" w:bottom="419" w:left="1140" w:header="0" w:footer="0" w:gutter="0"/>
          <w:cols w:space="720" w:equalWidth="0">
            <w:col w:w="10320"/>
          </w:cols>
        </w:sect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540"/>
        <w:gridCol w:w="640"/>
        <w:gridCol w:w="280"/>
        <w:gridCol w:w="140"/>
        <w:gridCol w:w="340"/>
        <w:gridCol w:w="180"/>
        <w:gridCol w:w="40"/>
        <w:gridCol w:w="940"/>
        <w:gridCol w:w="340"/>
        <w:gridCol w:w="1280"/>
        <w:gridCol w:w="1080"/>
        <w:gridCol w:w="500"/>
        <w:gridCol w:w="560"/>
        <w:gridCol w:w="80"/>
        <w:gridCol w:w="30"/>
      </w:tblGrid>
      <w:tr w:rsidR="00B368C1" w:rsidTr="00420FE4">
        <w:trPr>
          <w:trHeight w:val="281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  <w:bookmarkStart w:id="1" w:name="page7"/>
            <w:bookmarkEnd w:id="1"/>
          </w:p>
        </w:tc>
        <w:tc>
          <w:tcPr>
            <w:tcW w:w="150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деятельности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960" w:type="dxa"/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ОК-4</w:t>
            </w:r>
          </w:p>
        </w:tc>
        <w:tc>
          <w:tcPr>
            <w:tcW w:w="1940" w:type="dxa"/>
            <w:gridSpan w:val="5"/>
            <w:vAlign w:val="bottom"/>
          </w:tcPr>
          <w:p w:rsidR="00B368C1" w:rsidRDefault="00B368C1" w:rsidP="00420FE4">
            <w:pPr>
              <w:spacing w:line="260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</w:t>
            </w:r>
          </w:p>
        </w:tc>
        <w:tc>
          <w:tcPr>
            <w:tcW w:w="180" w:type="dxa"/>
            <w:vAlign w:val="bottom"/>
          </w:tcPr>
          <w:p w:rsidR="00B368C1" w:rsidRDefault="00B368C1" w:rsidP="00420FE4"/>
        </w:tc>
        <w:tc>
          <w:tcPr>
            <w:tcW w:w="40" w:type="dxa"/>
            <w:vAlign w:val="bottom"/>
          </w:tcPr>
          <w:p w:rsidR="00B368C1" w:rsidRDefault="00B368C1" w:rsidP="00420FE4"/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заниматься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473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2900" w:type="dxa"/>
            <w:gridSpan w:val="6"/>
            <w:vMerge w:val="restart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научными исследованиями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44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2900" w:type="dxa"/>
            <w:gridSpan w:val="6"/>
            <w:vMerge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ОК-5   Использование   на   практике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умений</w:t>
            </w:r>
          </w:p>
        </w:tc>
        <w:tc>
          <w:tcPr>
            <w:tcW w:w="540" w:type="dxa"/>
            <w:vAlign w:val="bottom"/>
          </w:tcPr>
          <w:p w:rsidR="00B368C1" w:rsidRDefault="00B368C1" w:rsidP="00420FE4">
            <w:pPr>
              <w:ind w:left="1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920" w:type="dxa"/>
            <w:gridSpan w:val="2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навыков</w:t>
            </w: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ind w:right="63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500" w:type="dxa"/>
            <w:gridSpan w:val="4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380"/>
              <w:jc w:val="right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440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исследовательских и проектных работ, в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440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6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управлении коллективом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960" w:type="dxa"/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ОК-6</w:t>
            </w:r>
          </w:p>
        </w:tc>
        <w:tc>
          <w:tcPr>
            <w:tcW w:w="1940" w:type="dxa"/>
            <w:gridSpan w:val="5"/>
            <w:vAlign w:val="bottom"/>
          </w:tcPr>
          <w:p w:rsidR="00B368C1" w:rsidRDefault="00B368C1" w:rsidP="00420FE4">
            <w:pPr>
              <w:spacing w:line="260" w:lineRule="exact"/>
              <w:ind w:left="3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</w:t>
            </w:r>
          </w:p>
        </w:tc>
        <w:tc>
          <w:tcPr>
            <w:tcW w:w="180" w:type="dxa"/>
            <w:vAlign w:val="bottom"/>
          </w:tcPr>
          <w:p w:rsidR="00B368C1" w:rsidRDefault="00B368C1" w:rsidP="00420FE4"/>
        </w:tc>
        <w:tc>
          <w:tcPr>
            <w:tcW w:w="40" w:type="dxa"/>
            <w:vAlign w:val="bottom"/>
          </w:tcPr>
          <w:p w:rsidR="00B368C1" w:rsidRDefault="00B368C1" w:rsidP="00420FE4"/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проявлять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инициативу,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 том</w:t>
            </w:r>
          </w:p>
        </w:tc>
        <w:tc>
          <w:tcPr>
            <w:tcW w:w="940" w:type="dxa"/>
            <w:gridSpan w:val="4"/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числе  в</w:t>
            </w: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ситуациях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473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4400" w:type="dxa"/>
            <w:gridSpan w:val="10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риска,  брать  на  себя  всю  полноту</w:t>
            </w: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4400" w:type="dxa"/>
            <w:gridSpan w:val="10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3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ответственности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ОК-9   Умение   оформлять   отчеты   о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проведенной научно-исследовательской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работе и подготавливать публикации по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B368C1" w:rsidRDefault="00B368C1" w:rsidP="00420FE4">
            <w:pPr>
              <w:ind w:right="330"/>
              <w:jc w:val="righ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результатам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исследования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2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Общепрофессион</w:t>
            </w:r>
            <w:proofErr w:type="spellEnd"/>
          </w:p>
        </w:tc>
        <w:tc>
          <w:tcPr>
            <w:tcW w:w="960" w:type="dxa"/>
            <w:vAlign w:val="bottom"/>
          </w:tcPr>
          <w:p w:rsidR="00B368C1" w:rsidRDefault="00B368C1" w:rsidP="00420FE4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1460" w:type="dxa"/>
            <w:gridSpan w:val="3"/>
            <w:vAlign w:val="bottom"/>
          </w:tcPr>
          <w:p w:rsidR="00B368C1" w:rsidRDefault="00B368C1" w:rsidP="00420FE4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</w:t>
            </w:r>
          </w:p>
        </w:tc>
        <w:tc>
          <w:tcPr>
            <w:tcW w:w="1640" w:type="dxa"/>
            <w:gridSpan w:val="5"/>
            <w:vAlign w:val="bottom"/>
          </w:tcPr>
          <w:p w:rsidR="00B368C1" w:rsidRDefault="00B368C1" w:rsidP="00420FE4">
            <w:pPr>
              <w:spacing w:line="262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анализировать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2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альные</w:t>
            </w:r>
            <w:proofErr w:type="spellEnd"/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оценивать уровни своих компетенций в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сочетании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</w:p>
        </w:tc>
        <w:tc>
          <w:tcPr>
            <w:tcW w:w="1920" w:type="dxa"/>
            <w:gridSpan w:val="6"/>
            <w:vAlign w:val="bottom"/>
          </w:tcPr>
          <w:p w:rsidR="00B368C1" w:rsidRDefault="00B368C1" w:rsidP="00420FE4">
            <w:pPr>
              <w:ind w:right="244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способностью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380"/>
              <w:jc w:val="right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gridSpan w:val="2"/>
            <w:vMerge w:val="restart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готовностью</w:t>
            </w:r>
          </w:p>
        </w:tc>
        <w:tc>
          <w:tcPr>
            <w:tcW w:w="640" w:type="dxa"/>
            <w:vMerge w:val="restart"/>
            <w:vAlign w:val="bottom"/>
          </w:tcPr>
          <w:p w:rsidR="00B368C1" w:rsidRDefault="00B368C1" w:rsidP="00420FE4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226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саморегулированию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gridSpan w:val="2"/>
            <w:vMerge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Merge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226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дальнейшего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vAlign w:val="bottom"/>
          </w:tcPr>
          <w:p w:rsidR="00B368C1" w:rsidRDefault="00B368C1" w:rsidP="00420FE4">
            <w:pPr>
              <w:ind w:right="524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образования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9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профессиональной мобильности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3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960" w:type="dxa"/>
            <w:vAlign w:val="bottom"/>
          </w:tcPr>
          <w:p w:rsidR="00B368C1" w:rsidRDefault="00B368C1" w:rsidP="00420FE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1460" w:type="dxa"/>
            <w:gridSpan w:val="3"/>
            <w:vAlign w:val="bottom"/>
          </w:tcPr>
          <w:p w:rsidR="00B368C1" w:rsidRDefault="00B368C1" w:rsidP="00420FE4">
            <w:pPr>
              <w:spacing w:line="263" w:lineRule="exact"/>
              <w:ind w:left="3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Владение</w:t>
            </w:r>
          </w:p>
        </w:tc>
        <w:tc>
          <w:tcPr>
            <w:tcW w:w="140" w:type="dxa"/>
            <w:vAlign w:val="bottom"/>
          </w:tcPr>
          <w:p w:rsidR="00B368C1" w:rsidRDefault="00B368C1" w:rsidP="00420FE4"/>
        </w:tc>
        <w:tc>
          <w:tcPr>
            <w:tcW w:w="1500" w:type="dxa"/>
            <w:gridSpan w:val="4"/>
            <w:vAlign w:val="bottom"/>
          </w:tcPr>
          <w:p w:rsidR="00B368C1" w:rsidRDefault="00B368C1" w:rsidP="00420FE4">
            <w:pPr>
              <w:spacing w:line="263" w:lineRule="exact"/>
              <w:ind w:right="264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методами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средствами</w:t>
            </w:r>
          </w:p>
        </w:tc>
        <w:tc>
          <w:tcPr>
            <w:tcW w:w="1400" w:type="dxa"/>
            <w:gridSpan w:val="4"/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получения,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хранения,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переработки и трансляции информации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380"/>
              <w:jc w:val="right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gridSpan w:val="2"/>
            <w:vMerge w:val="restart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посредством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современных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gridSpan w:val="2"/>
            <w:vMerge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4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компьютерных технологий, в том числе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9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глобальных компьютерных сетях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3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</w:p>
        </w:tc>
        <w:tc>
          <w:tcPr>
            <w:tcW w:w="960" w:type="dxa"/>
            <w:vAlign w:val="bottom"/>
          </w:tcPr>
          <w:p w:rsidR="00B368C1" w:rsidRDefault="00B368C1" w:rsidP="00420FE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1180" w:type="dxa"/>
            <w:gridSpan w:val="2"/>
            <w:vAlign w:val="bottom"/>
          </w:tcPr>
          <w:p w:rsidR="00B368C1" w:rsidRDefault="00B368C1" w:rsidP="00420FE4">
            <w:pPr>
              <w:spacing w:line="263" w:lineRule="exact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знанием</w:t>
            </w:r>
          </w:p>
        </w:tc>
        <w:tc>
          <w:tcPr>
            <w:tcW w:w="940" w:type="dxa"/>
            <w:gridSpan w:val="4"/>
            <w:vAlign w:val="bottom"/>
          </w:tcPr>
          <w:p w:rsidR="00B368C1" w:rsidRDefault="00B368C1" w:rsidP="00420FE4">
            <w:pPr>
              <w:spacing w:line="26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методов</w:t>
            </w:r>
          </w:p>
        </w:tc>
        <w:tc>
          <w:tcPr>
            <w:tcW w:w="40" w:type="dxa"/>
            <w:vAlign w:val="bottom"/>
          </w:tcPr>
          <w:p w:rsidR="00B368C1" w:rsidRDefault="00B368C1" w:rsidP="00420FE4"/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ые</w:t>
            </w:r>
            <w:proofErr w:type="spellEnd"/>
          </w:p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исследований и владение навыками их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380"/>
              <w:jc w:val="right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проведения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ПК-7применениемперспективных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методов</w:t>
            </w:r>
          </w:p>
        </w:tc>
        <w:tc>
          <w:tcPr>
            <w:tcW w:w="1940" w:type="dxa"/>
            <w:gridSpan w:val="5"/>
            <w:vAlign w:val="bottom"/>
          </w:tcPr>
          <w:p w:rsidR="00B368C1" w:rsidRDefault="00B368C1" w:rsidP="00420FE4">
            <w:pPr>
              <w:ind w:left="2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исследования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3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профессиональных</w:t>
            </w:r>
          </w:p>
        </w:tc>
        <w:tc>
          <w:tcPr>
            <w:tcW w:w="760" w:type="dxa"/>
            <w:gridSpan w:val="3"/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3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  основе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380"/>
              <w:jc w:val="right"/>
              <w:rPr>
                <w:sz w:val="20"/>
                <w:szCs w:val="20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2900" w:type="dxa"/>
            <w:gridSpan w:val="6"/>
            <w:vMerge w:val="restart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знания мировых тенденций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2900" w:type="dxa"/>
            <w:gridSpan w:val="6"/>
            <w:vMerge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6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  вычислительной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техники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gridSpan w:val="9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61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4400" w:type="dxa"/>
            <w:gridSpan w:val="10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ПК-17   способностью   к   организации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500" w:type="dxa"/>
            <w:vAlign w:val="bottom"/>
          </w:tcPr>
          <w:p w:rsidR="00B368C1" w:rsidRDefault="00B368C1" w:rsidP="00420FE4"/>
        </w:tc>
        <w:tc>
          <w:tcPr>
            <w:tcW w:w="560" w:type="dxa"/>
            <w:vAlign w:val="bottom"/>
          </w:tcPr>
          <w:p w:rsidR="00B368C1" w:rsidRDefault="00B368C1" w:rsidP="00420FE4"/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/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3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промышленного</w:t>
            </w: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5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Merge w:val="restart"/>
            <w:vAlign w:val="bottom"/>
          </w:tcPr>
          <w:p w:rsidR="00B368C1" w:rsidRDefault="00B368C1" w:rsidP="00420FE4">
            <w:pPr>
              <w:ind w:right="330"/>
              <w:jc w:val="righ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7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gridSpan w:val="2"/>
            <w:vMerge w:val="restart"/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создаваемого</w:t>
            </w: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84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программного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1060" w:type="dxa"/>
            <w:gridSpan w:val="2"/>
            <w:vMerge/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139"/>
        </w:trPr>
        <w:tc>
          <w:tcPr>
            <w:tcW w:w="2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gridSpan w:val="2"/>
            <w:vMerge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81"/>
        </w:trPr>
        <w:tc>
          <w:tcPr>
            <w:tcW w:w="2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316"/>
        </w:trPr>
        <w:tc>
          <w:tcPr>
            <w:tcW w:w="4220" w:type="dxa"/>
            <w:gridSpan w:val="4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35"/>
        </w:trPr>
        <w:tc>
          <w:tcPr>
            <w:tcW w:w="4220" w:type="dxa"/>
            <w:gridSpan w:val="4"/>
            <w:vAlign w:val="bottom"/>
          </w:tcPr>
          <w:p w:rsidR="00B368C1" w:rsidRDefault="00B368C1" w:rsidP="00420FE4">
            <w:pPr>
              <w:spacing w:line="235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Работа имеет практическую ценность</w:t>
            </w: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spacing w:line="235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spacing w:line="235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Тема предложена предприятием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48"/>
        </w:trPr>
        <w:tc>
          <w:tcPr>
            <w:tcW w:w="4220" w:type="dxa"/>
            <w:gridSpan w:val="4"/>
            <w:vAlign w:val="bottom"/>
          </w:tcPr>
          <w:p w:rsidR="00B368C1" w:rsidRDefault="00B368C1" w:rsidP="00420FE4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Работа имеет теоретическую значимость</w:t>
            </w: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Тема предложена студентом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43"/>
        </w:trPr>
        <w:tc>
          <w:tcPr>
            <w:tcW w:w="2080" w:type="dxa"/>
            <w:vAlign w:val="bottom"/>
          </w:tcPr>
          <w:p w:rsidR="00B368C1" w:rsidRDefault="00B368C1" w:rsidP="00420FE4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Работа внедрена</w:t>
            </w:r>
          </w:p>
        </w:tc>
        <w:tc>
          <w:tcPr>
            <w:tcW w:w="96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Тема является фундаментальной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spacing w:line="242" w:lineRule="exact"/>
              <w:ind w:right="130"/>
              <w:jc w:val="righ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39"/>
        </w:trPr>
        <w:tc>
          <w:tcPr>
            <w:tcW w:w="4220" w:type="dxa"/>
            <w:gridSpan w:val="4"/>
            <w:vAlign w:val="bottom"/>
          </w:tcPr>
          <w:p w:rsidR="00B368C1" w:rsidRDefault="00B368C1" w:rsidP="00420FE4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Рекомендую работу к опубликованию</w:t>
            </w: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Рекомендую студента в аспирантуру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47"/>
        </w:trPr>
        <w:tc>
          <w:tcPr>
            <w:tcW w:w="4220" w:type="dxa"/>
            <w:gridSpan w:val="4"/>
            <w:vAlign w:val="bottom"/>
          </w:tcPr>
          <w:p w:rsidR="00B368C1" w:rsidRDefault="00B368C1" w:rsidP="00420FE4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Работа выполнена в рамках гранта НИОКР</w:t>
            </w:r>
          </w:p>
        </w:tc>
        <w:tc>
          <w:tcPr>
            <w:tcW w:w="2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3640" w:type="dxa"/>
            <w:gridSpan w:val="4"/>
            <w:vAlign w:val="bottom"/>
          </w:tcPr>
          <w:p w:rsidR="00B368C1" w:rsidRDefault="00B368C1" w:rsidP="00420FE4">
            <w:pPr>
              <w:spacing w:line="244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Имеются публикации по теме работы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629"/>
        </w:trPr>
        <w:tc>
          <w:tcPr>
            <w:tcW w:w="4980" w:type="dxa"/>
            <w:gridSpan w:val="7"/>
            <w:vAlign w:val="bottom"/>
          </w:tcPr>
          <w:p w:rsidR="00B368C1" w:rsidRDefault="00B368C1" w:rsidP="00B368C1">
            <w:pPr>
              <w:ind w:left="2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доцент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B368C1" w:rsidRDefault="00B368C1" w:rsidP="00420FE4">
            <w:pPr>
              <w:ind w:right="10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Ракитский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</w:t>
            </w: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  <w:tr w:rsidR="00B368C1" w:rsidTr="00420FE4">
        <w:trPr>
          <w:trHeight w:val="276"/>
        </w:trPr>
        <w:tc>
          <w:tcPr>
            <w:tcW w:w="3040" w:type="dxa"/>
            <w:gridSpan w:val="2"/>
            <w:vAlign w:val="bottom"/>
          </w:tcPr>
          <w:p w:rsidR="00B368C1" w:rsidRDefault="00B368C1" w:rsidP="00420FE4">
            <w:pPr>
              <w:ind w:left="2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руководителя</w:t>
            </w:r>
          </w:p>
        </w:tc>
        <w:tc>
          <w:tcPr>
            <w:tcW w:w="54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gridSpan w:val="4"/>
            <w:vAlign w:val="bottom"/>
          </w:tcPr>
          <w:p w:rsidR="00B368C1" w:rsidRDefault="00B368C1" w:rsidP="00420FE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8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B368C1" w:rsidRDefault="00B368C1" w:rsidP="00420FE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B368C1" w:rsidRDefault="00B368C1" w:rsidP="00420FE4">
            <w:pPr>
              <w:rPr>
                <w:sz w:val="1"/>
                <w:szCs w:val="1"/>
              </w:rPr>
            </w:pPr>
          </w:p>
        </w:tc>
      </w:tr>
    </w:tbl>
    <w:p w:rsidR="00B368C1" w:rsidRDefault="00B368C1" w:rsidP="00B368C1">
      <w:pPr>
        <w:rPr>
          <w:rFonts w:ascii="Times New Roman" w:hAnsi="Times New Roman" w:cs="Times New Roman"/>
          <w:sz w:val="28"/>
          <w:szCs w:val="28"/>
        </w:rPr>
      </w:pPr>
    </w:p>
    <w:p w:rsidR="00B368C1" w:rsidRPr="002A3354" w:rsidRDefault="00B368C1" w:rsidP="00B368C1">
      <w:pPr>
        <w:rPr>
          <w:rFonts w:ascii="Times New Roman" w:hAnsi="Times New Roman" w:cs="Times New Roman"/>
          <w:sz w:val="28"/>
          <w:szCs w:val="28"/>
        </w:rPr>
      </w:pPr>
    </w:p>
    <w:p w:rsidR="002802DA" w:rsidRDefault="002802DA"/>
    <w:sectPr w:rsidR="0028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D1"/>
    <w:rsid w:val="002802DA"/>
    <w:rsid w:val="00536791"/>
    <w:rsid w:val="00B358D1"/>
    <w:rsid w:val="00B3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86BE"/>
  <w15:chartTrackingRefBased/>
  <w15:docId w15:val="{04C811FF-62E4-44DC-93D2-84A1E031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Антон Чусовитин</cp:lastModifiedBy>
  <cp:revision>2</cp:revision>
  <dcterms:created xsi:type="dcterms:W3CDTF">2019-06-23T14:27:00Z</dcterms:created>
  <dcterms:modified xsi:type="dcterms:W3CDTF">2019-06-23T14:29:00Z</dcterms:modified>
</cp:coreProperties>
</file>