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1EDB" w14:textId="77777777" w:rsidR="00E54DE1" w:rsidRDefault="00F97AA9">
      <w:pPr>
        <w:spacing w:after="630" w:line="259" w:lineRule="auto"/>
        <w:ind w:left="0" w:firstLine="0"/>
      </w:pPr>
      <w:r>
        <w:rPr>
          <w:rFonts w:ascii="Calibri" w:eastAsia="Calibri" w:hAnsi="Calibri" w:cs="Calibri"/>
        </w:rPr>
        <w:t xml:space="preserve"> </w:t>
      </w:r>
    </w:p>
    <w:p w14:paraId="746BB0B7" w14:textId="77777777" w:rsidR="00E54DE1" w:rsidRDefault="00F97AA9">
      <w:pPr>
        <w:spacing w:after="10" w:line="259" w:lineRule="auto"/>
        <w:ind w:left="-1" w:right="671" w:firstLine="0"/>
        <w:jc w:val="right"/>
      </w:pPr>
      <w:r>
        <w:rPr>
          <w:rFonts w:ascii="Calibri" w:eastAsia="Calibri" w:hAnsi="Calibri" w:cs="Calibri"/>
          <w:noProof/>
        </w:rPr>
        <mc:AlternateContent>
          <mc:Choice Requires="wpg">
            <w:drawing>
              <wp:inline distT="0" distB="0" distL="0" distR="0" wp14:anchorId="753E3087" wp14:editId="6DD8A1A7">
                <wp:extent cx="5945885" cy="20701"/>
                <wp:effectExtent l="0" t="0" r="0" b="0"/>
                <wp:docPr id="16266" name="Group 16266"/>
                <wp:cNvGraphicFramePr/>
                <a:graphic xmlns:a="http://schemas.openxmlformats.org/drawingml/2006/main">
                  <a:graphicData uri="http://schemas.microsoft.com/office/word/2010/wordprocessingGroup">
                    <wpg:wgp>
                      <wpg:cNvGrpSpPr/>
                      <wpg:grpSpPr>
                        <a:xfrm>
                          <a:off x="0" y="0"/>
                          <a:ext cx="5945885" cy="20701"/>
                          <a:chOff x="0" y="0"/>
                          <a:chExt cx="5945885" cy="20701"/>
                        </a:xfrm>
                      </wpg:grpSpPr>
                      <wps:wsp>
                        <wps:cNvPr id="20918" name="Shape 20918"/>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19" name="Shape 20919"/>
                        <wps:cNvSpPr/>
                        <wps:spPr>
                          <a:xfrm>
                            <a:off x="318"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20" name="Shape 20920"/>
                        <wps:cNvSpPr/>
                        <wps:spPr>
                          <a:xfrm>
                            <a:off x="2857" y="253"/>
                            <a:ext cx="5940425" cy="9144"/>
                          </a:xfrm>
                          <a:custGeom>
                            <a:avLst/>
                            <a:gdLst/>
                            <a:ahLst/>
                            <a:cxnLst/>
                            <a:rect l="0" t="0" r="0" b="0"/>
                            <a:pathLst>
                              <a:path w="5940425" h="9144">
                                <a:moveTo>
                                  <a:pt x="0" y="0"/>
                                </a:moveTo>
                                <a:lnTo>
                                  <a:pt x="5940425" y="0"/>
                                </a:lnTo>
                                <a:lnTo>
                                  <a:pt x="59404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21" name="Shape 20921"/>
                        <wps:cNvSpPr/>
                        <wps:spPr>
                          <a:xfrm>
                            <a:off x="5943346"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22" name="Shape 20922"/>
                        <wps:cNvSpPr/>
                        <wps:spPr>
                          <a:xfrm>
                            <a:off x="318" y="279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23" name="Shape 20923"/>
                        <wps:cNvSpPr/>
                        <wps:spPr>
                          <a:xfrm>
                            <a:off x="5943346" y="279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24" name="Shape 20924"/>
                        <wps:cNvSpPr/>
                        <wps:spPr>
                          <a:xfrm>
                            <a:off x="318"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25" name="Shape 20925"/>
                        <wps:cNvSpPr/>
                        <wps:spPr>
                          <a:xfrm>
                            <a:off x="2857" y="18161"/>
                            <a:ext cx="5940425" cy="9144"/>
                          </a:xfrm>
                          <a:custGeom>
                            <a:avLst/>
                            <a:gdLst/>
                            <a:ahLst/>
                            <a:cxnLst/>
                            <a:rect l="0" t="0" r="0" b="0"/>
                            <a:pathLst>
                              <a:path w="5940425" h="9144">
                                <a:moveTo>
                                  <a:pt x="0" y="0"/>
                                </a:moveTo>
                                <a:lnTo>
                                  <a:pt x="5940425" y="0"/>
                                </a:lnTo>
                                <a:lnTo>
                                  <a:pt x="59404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26" name="Shape 20926"/>
                        <wps:cNvSpPr/>
                        <wps:spPr>
                          <a:xfrm>
                            <a:off x="5943346"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266" style="width:468.18pt;height:1.63pt;mso-position-horizontal-relative:char;mso-position-vertical-relative:line" coordsize="59458,207">
                <v:shape id="Shape 20927" style="position:absolute;width:59436;height:203;left:0;top:0;" coordsize="5943600,20320" path="m0,0l5943600,0l5943600,20320l0,20320l0,0">
                  <v:stroke weight="0pt" endcap="flat" joinstyle="miter" miterlimit="10" on="false" color="#000000" opacity="0"/>
                  <v:fill on="true" color="#a0a0a0"/>
                </v:shape>
                <v:shape id="Shape 20928" style="position:absolute;width:91;height:91;left:3;top:2;" coordsize="9144,9144" path="m0,0l9144,0l9144,9144l0,9144l0,0">
                  <v:stroke weight="0pt" endcap="flat" joinstyle="miter" miterlimit="10" on="false" color="#000000" opacity="0"/>
                  <v:fill on="true" color="#a0a0a0"/>
                </v:shape>
                <v:shape id="Shape 20929" style="position:absolute;width:59404;height:91;left:28;top:2;" coordsize="5940425,9144" path="m0,0l5940425,0l5940425,9144l0,9144l0,0">
                  <v:stroke weight="0pt" endcap="flat" joinstyle="miter" miterlimit="10" on="false" color="#000000" opacity="0"/>
                  <v:fill on="true" color="#a0a0a0"/>
                </v:shape>
                <v:shape id="Shape 20930" style="position:absolute;width:91;height:91;left:59433;top:2;" coordsize="9144,9144" path="m0,0l9144,0l9144,9144l0,9144l0,0">
                  <v:stroke weight="0pt" endcap="flat" joinstyle="miter" miterlimit="10" on="false" color="#000000" opacity="0"/>
                  <v:fill on="true" color="#a0a0a0"/>
                </v:shape>
                <v:shape id="Shape 20931" style="position:absolute;width:91;height:152;left:3;top:27;" coordsize="9144,15240" path="m0,0l9144,0l9144,15240l0,15240l0,0">
                  <v:stroke weight="0pt" endcap="flat" joinstyle="miter" miterlimit="10" on="false" color="#000000" opacity="0"/>
                  <v:fill on="true" color="#a0a0a0"/>
                </v:shape>
                <v:shape id="Shape 20932" style="position:absolute;width:91;height:152;left:59433;top:27;" coordsize="9144,15240" path="m0,0l9144,0l9144,15240l0,15240l0,0">
                  <v:stroke weight="0pt" endcap="flat" joinstyle="miter" miterlimit="10" on="false" color="#000000" opacity="0"/>
                  <v:fill on="true" color="#e3e3e3"/>
                </v:shape>
                <v:shape id="Shape 20933" style="position:absolute;width:91;height:91;left:3;top:181;" coordsize="9144,9144" path="m0,0l9144,0l9144,9144l0,9144l0,0">
                  <v:stroke weight="0pt" endcap="flat" joinstyle="miter" miterlimit="10" on="false" color="#000000" opacity="0"/>
                  <v:fill on="true" color="#e3e3e3"/>
                </v:shape>
                <v:shape id="Shape 20934" style="position:absolute;width:59404;height:91;left:28;top:181;" coordsize="5940425,9144" path="m0,0l5940425,0l5940425,9144l0,9144l0,0">
                  <v:stroke weight="0pt" endcap="flat" joinstyle="miter" miterlimit="10" on="false" color="#000000" opacity="0"/>
                  <v:fill on="true" color="#e3e3e3"/>
                </v:shape>
                <v:shape id="Shape 20935" style="position:absolute;width:91;height:91;left:59433;top:181;" coordsize="9144,9144" path="m0,0l9144,0l9144,9144l0,9144l0,0">
                  <v:stroke weight="0pt" endcap="flat" joinstyle="miter" miterlimit="10" on="false" color="#000000" opacity="0"/>
                  <v:fill on="true" color="#e3e3e3"/>
                </v:shape>
              </v:group>
            </w:pict>
          </mc:Fallback>
        </mc:AlternateContent>
      </w:r>
      <w:r>
        <w:rPr>
          <w:rFonts w:ascii="Calibri" w:eastAsia="Calibri" w:hAnsi="Calibri" w:cs="Calibri"/>
          <w:b/>
          <w:sz w:val="56"/>
        </w:rPr>
        <w:t xml:space="preserve"> </w:t>
      </w:r>
    </w:p>
    <w:p w14:paraId="15D5011D" w14:textId="2D8A295C" w:rsidR="00E54DE1" w:rsidRDefault="00F97AA9" w:rsidP="00A8099C">
      <w:pPr>
        <w:spacing w:after="146" w:line="259" w:lineRule="auto"/>
        <w:ind w:left="0" w:firstLine="0"/>
      </w:pPr>
      <w:r>
        <w:rPr>
          <w:rFonts w:ascii="Calibri" w:eastAsia="Calibri" w:hAnsi="Calibri" w:cs="Calibri"/>
          <w:b/>
          <w:sz w:val="56"/>
        </w:rPr>
        <w:t xml:space="preserve"> </w:t>
      </w:r>
      <w:r>
        <w:rPr>
          <w:b/>
          <w:sz w:val="56"/>
        </w:rPr>
        <w:t xml:space="preserve"> </w:t>
      </w:r>
    </w:p>
    <w:p w14:paraId="1773D185" w14:textId="03EEC908" w:rsidR="002D2551" w:rsidRPr="002D2551" w:rsidRDefault="002D2551" w:rsidP="00A8099C">
      <w:pPr>
        <w:spacing w:after="159" w:line="259" w:lineRule="auto"/>
        <w:ind w:left="0" w:firstLine="0"/>
        <w:rPr>
          <w:rFonts w:ascii="Times New Roman" w:hAnsi="Times New Roman" w:cs="Times New Roman"/>
          <w:b/>
          <w:i/>
          <w:iCs/>
          <w:sz w:val="72"/>
          <w:szCs w:val="72"/>
        </w:rPr>
      </w:pPr>
      <w:r w:rsidRPr="002D2551">
        <w:rPr>
          <w:rFonts w:ascii="Times New Roman" w:hAnsi="Times New Roman" w:cs="Times New Roman"/>
          <w:b/>
          <w:i/>
          <w:iCs/>
          <w:sz w:val="72"/>
          <w:szCs w:val="72"/>
        </w:rPr>
        <w:t>Rowan University</w:t>
      </w:r>
      <w:r w:rsidR="00B94EDE">
        <w:rPr>
          <w:rFonts w:ascii="Times New Roman" w:hAnsi="Times New Roman" w:cs="Times New Roman"/>
          <w:b/>
          <w:i/>
          <w:iCs/>
          <w:sz w:val="72"/>
          <w:szCs w:val="72"/>
        </w:rPr>
        <w:t>: Team Platypus</w:t>
      </w:r>
    </w:p>
    <w:p w14:paraId="27986F4F" w14:textId="65071A95" w:rsidR="00E54DE1" w:rsidRPr="002D2551" w:rsidRDefault="00B94EDE" w:rsidP="00A8099C">
      <w:pPr>
        <w:spacing w:after="159" w:line="259" w:lineRule="auto"/>
        <w:ind w:left="0" w:firstLine="0"/>
        <w:rPr>
          <w:rFonts w:ascii="Times New Roman" w:hAnsi="Times New Roman" w:cs="Times New Roman"/>
          <w:b/>
          <w:i/>
          <w:iCs/>
          <w:sz w:val="56"/>
          <w:szCs w:val="56"/>
        </w:rPr>
      </w:pPr>
      <w:r>
        <w:rPr>
          <w:rFonts w:ascii="Times New Roman" w:hAnsi="Times New Roman" w:cs="Times New Roman"/>
          <w:b/>
          <w:i/>
          <w:iCs/>
          <w:sz w:val="56"/>
          <w:szCs w:val="56"/>
        </w:rPr>
        <w:t xml:space="preserve">Balancing </w:t>
      </w:r>
      <w:proofErr w:type="gramStart"/>
      <w:r>
        <w:rPr>
          <w:rFonts w:ascii="Times New Roman" w:hAnsi="Times New Roman" w:cs="Times New Roman"/>
          <w:b/>
          <w:i/>
          <w:iCs/>
          <w:sz w:val="56"/>
          <w:szCs w:val="56"/>
        </w:rPr>
        <w:t>The</w:t>
      </w:r>
      <w:proofErr w:type="gramEnd"/>
      <w:r>
        <w:rPr>
          <w:rFonts w:ascii="Times New Roman" w:hAnsi="Times New Roman" w:cs="Times New Roman"/>
          <w:b/>
          <w:i/>
          <w:iCs/>
          <w:sz w:val="56"/>
          <w:szCs w:val="56"/>
        </w:rPr>
        <w:t xml:space="preserve"> Cost Of Security</w:t>
      </w:r>
    </w:p>
    <w:p w14:paraId="1DF2DEE7" w14:textId="77777777" w:rsidR="00E54DE1" w:rsidRPr="002D2551" w:rsidRDefault="00F97AA9">
      <w:pPr>
        <w:spacing w:after="159" w:line="259" w:lineRule="auto"/>
        <w:ind w:left="-5"/>
        <w:rPr>
          <w:sz w:val="44"/>
          <w:szCs w:val="44"/>
        </w:rPr>
      </w:pPr>
      <w:r w:rsidRPr="002D2551">
        <w:rPr>
          <w:b/>
          <w:sz w:val="44"/>
          <w:szCs w:val="44"/>
        </w:rPr>
        <w:t xml:space="preserve">Design Document </w:t>
      </w:r>
    </w:p>
    <w:p w14:paraId="095DF60C" w14:textId="77777777" w:rsidR="00E54DE1" w:rsidRDefault="00F97AA9">
      <w:pPr>
        <w:spacing w:after="285" w:line="259" w:lineRule="auto"/>
        <w:ind w:left="0" w:firstLine="0"/>
      </w:pPr>
      <w:r>
        <w:rPr>
          <w:b/>
          <w:sz w:val="56"/>
        </w:rPr>
        <w:t xml:space="preserve"> </w:t>
      </w:r>
    </w:p>
    <w:p w14:paraId="74B4F1B0" w14:textId="77777777" w:rsidR="00E54DE1" w:rsidRDefault="00F97AA9">
      <w:pPr>
        <w:spacing w:after="37" w:line="259" w:lineRule="auto"/>
        <w:ind w:left="-1" w:right="642" w:firstLine="0"/>
        <w:jc w:val="right"/>
      </w:pPr>
      <w:r>
        <w:rPr>
          <w:rFonts w:ascii="Calibri" w:eastAsia="Calibri" w:hAnsi="Calibri" w:cs="Calibri"/>
          <w:noProof/>
        </w:rPr>
        <mc:AlternateContent>
          <mc:Choice Requires="wpg">
            <w:drawing>
              <wp:inline distT="0" distB="0" distL="0" distR="0" wp14:anchorId="2ABE7230" wp14:editId="672F7247">
                <wp:extent cx="5945885" cy="21590"/>
                <wp:effectExtent l="0" t="0" r="0" b="0"/>
                <wp:docPr id="16267" name="Group 16267"/>
                <wp:cNvGraphicFramePr/>
                <a:graphic xmlns:a="http://schemas.openxmlformats.org/drawingml/2006/main">
                  <a:graphicData uri="http://schemas.microsoft.com/office/word/2010/wordprocessingGroup">
                    <wpg:wgp>
                      <wpg:cNvGrpSpPr/>
                      <wpg:grpSpPr>
                        <a:xfrm>
                          <a:off x="0" y="0"/>
                          <a:ext cx="5945885" cy="21590"/>
                          <a:chOff x="0" y="0"/>
                          <a:chExt cx="5945885" cy="21590"/>
                        </a:xfrm>
                      </wpg:grpSpPr>
                      <wps:wsp>
                        <wps:cNvPr id="20936" name="Shape 20936"/>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37" name="Shape 20937"/>
                        <wps:cNvSpPr/>
                        <wps:spPr>
                          <a:xfrm>
                            <a:off x="318"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38" name="Shape 20938"/>
                        <wps:cNvSpPr/>
                        <wps:spPr>
                          <a:xfrm>
                            <a:off x="2857" y="1270"/>
                            <a:ext cx="5940425" cy="9144"/>
                          </a:xfrm>
                          <a:custGeom>
                            <a:avLst/>
                            <a:gdLst/>
                            <a:ahLst/>
                            <a:cxnLst/>
                            <a:rect l="0" t="0" r="0" b="0"/>
                            <a:pathLst>
                              <a:path w="5940425" h="9144">
                                <a:moveTo>
                                  <a:pt x="0" y="0"/>
                                </a:moveTo>
                                <a:lnTo>
                                  <a:pt x="5940425" y="0"/>
                                </a:lnTo>
                                <a:lnTo>
                                  <a:pt x="5940425"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39" name="Shape 20939"/>
                        <wps:cNvSpPr/>
                        <wps:spPr>
                          <a:xfrm>
                            <a:off x="5943346"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40" name="Shape 20940"/>
                        <wps:cNvSpPr/>
                        <wps:spPr>
                          <a:xfrm>
                            <a:off x="318"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941" name="Shape 20941"/>
                        <wps:cNvSpPr/>
                        <wps:spPr>
                          <a:xfrm>
                            <a:off x="5943346" y="3810"/>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42" name="Shape 20942"/>
                        <wps:cNvSpPr/>
                        <wps:spPr>
                          <a:xfrm>
                            <a:off x="318"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43" name="Shape 20943"/>
                        <wps:cNvSpPr/>
                        <wps:spPr>
                          <a:xfrm>
                            <a:off x="2857" y="19050"/>
                            <a:ext cx="5940425" cy="9144"/>
                          </a:xfrm>
                          <a:custGeom>
                            <a:avLst/>
                            <a:gdLst/>
                            <a:ahLst/>
                            <a:cxnLst/>
                            <a:rect l="0" t="0" r="0" b="0"/>
                            <a:pathLst>
                              <a:path w="5940425" h="9144">
                                <a:moveTo>
                                  <a:pt x="0" y="0"/>
                                </a:moveTo>
                                <a:lnTo>
                                  <a:pt x="5940425" y="0"/>
                                </a:lnTo>
                                <a:lnTo>
                                  <a:pt x="5940425"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944" name="Shape 20944"/>
                        <wps:cNvSpPr/>
                        <wps:spPr>
                          <a:xfrm>
                            <a:off x="5943346" y="190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267" style="width:468.18pt;height:1.70001pt;mso-position-horizontal-relative:char;mso-position-vertical-relative:line" coordsize="59458,215">
                <v:shape id="Shape 20945" style="position:absolute;width:59436;height:203;left:0;top:0;" coordsize="5943600,20320" path="m0,0l5943600,0l5943600,20320l0,20320l0,0">
                  <v:stroke weight="0pt" endcap="flat" joinstyle="miter" miterlimit="10" on="false" color="#000000" opacity="0"/>
                  <v:fill on="true" color="#a0a0a0"/>
                </v:shape>
                <v:shape id="Shape 20946" style="position:absolute;width:91;height:91;left:3;top:12;" coordsize="9144,9144" path="m0,0l9144,0l9144,9144l0,9144l0,0">
                  <v:stroke weight="0pt" endcap="flat" joinstyle="miter" miterlimit="10" on="false" color="#000000" opacity="0"/>
                  <v:fill on="true" color="#a0a0a0"/>
                </v:shape>
                <v:shape id="Shape 20947" style="position:absolute;width:59404;height:91;left:28;top:12;" coordsize="5940425,9144" path="m0,0l5940425,0l5940425,9144l0,9144l0,0">
                  <v:stroke weight="0pt" endcap="flat" joinstyle="miter" miterlimit="10" on="false" color="#000000" opacity="0"/>
                  <v:fill on="true" color="#a0a0a0"/>
                </v:shape>
                <v:shape id="Shape 20948" style="position:absolute;width:91;height:91;left:59433;top:12;" coordsize="9144,9144" path="m0,0l9144,0l9144,9144l0,9144l0,0">
                  <v:stroke weight="0pt" endcap="flat" joinstyle="miter" miterlimit="10" on="false" color="#000000" opacity="0"/>
                  <v:fill on="true" color="#a0a0a0"/>
                </v:shape>
                <v:shape id="Shape 20949" style="position:absolute;width:91;height:152;left:3;top:38;" coordsize="9144,15240" path="m0,0l9144,0l9144,15240l0,15240l0,0">
                  <v:stroke weight="0pt" endcap="flat" joinstyle="miter" miterlimit="10" on="false" color="#000000" opacity="0"/>
                  <v:fill on="true" color="#a0a0a0"/>
                </v:shape>
                <v:shape id="Shape 20950" style="position:absolute;width:91;height:152;left:59433;top:38;" coordsize="9144,15240" path="m0,0l9144,0l9144,15240l0,15240l0,0">
                  <v:stroke weight="0pt" endcap="flat" joinstyle="miter" miterlimit="10" on="false" color="#000000" opacity="0"/>
                  <v:fill on="true" color="#e3e3e3"/>
                </v:shape>
                <v:shape id="Shape 20951" style="position:absolute;width:91;height:91;left:3;top:190;" coordsize="9144,9144" path="m0,0l9144,0l9144,9144l0,9144l0,0">
                  <v:stroke weight="0pt" endcap="flat" joinstyle="miter" miterlimit="10" on="false" color="#000000" opacity="0"/>
                  <v:fill on="true" color="#e3e3e3"/>
                </v:shape>
                <v:shape id="Shape 20952" style="position:absolute;width:59404;height:91;left:28;top:190;" coordsize="5940425,9144" path="m0,0l5940425,0l5940425,9144l0,9144l0,0">
                  <v:stroke weight="0pt" endcap="flat" joinstyle="miter" miterlimit="10" on="false" color="#000000" opacity="0"/>
                  <v:fill on="true" color="#e3e3e3"/>
                </v:shape>
                <v:shape id="Shape 20953" style="position:absolute;width:91;height:91;left:59433;top:190;" coordsize="9144,9144" path="m0,0l9144,0l9144,9144l0,9144l0,0">
                  <v:stroke weight="0pt" endcap="flat" joinstyle="miter" miterlimit="10" on="false" color="#000000" opacity="0"/>
                  <v:fill on="true" color="#e3e3e3"/>
                </v:shape>
              </v:group>
            </w:pict>
          </mc:Fallback>
        </mc:AlternateContent>
      </w:r>
      <w:r>
        <w:rPr>
          <w:b/>
          <w:sz w:val="56"/>
        </w:rPr>
        <w:t xml:space="preserve"> </w:t>
      </w:r>
    </w:p>
    <w:p w14:paraId="5CA8EA24" w14:textId="77777777" w:rsidR="00E54DE1" w:rsidRDefault="00F97AA9">
      <w:pPr>
        <w:spacing w:after="157" w:line="259" w:lineRule="auto"/>
        <w:ind w:left="0" w:firstLine="0"/>
      </w:pPr>
      <w:r>
        <w:rPr>
          <w:b/>
          <w:sz w:val="56"/>
        </w:rPr>
        <w:t xml:space="preserve"> </w:t>
      </w:r>
    </w:p>
    <w:p w14:paraId="572B54FF" w14:textId="77777777" w:rsidR="00E54DE1" w:rsidRDefault="00F97AA9">
      <w:pPr>
        <w:spacing w:after="160" w:line="259" w:lineRule="auto"/>
        <w:ind w:left="0" w:firstLine="0"/>
      </w:pPr>
      <w:r>
        <w:rPr>
          <w:b/>
          <w:sz w:val="56"/>
        </w:rPr>
        <w:t xml:space="preserve"> </w:t>
      </w:r>
    </w:p>
    <w:p w14:paraId="3468A662" w14:textId="77777777" w:rsidR="00E54DE1" w:rsidRDefault="00F97AA9">
      <w:pPr>
        <w:spacing w:after="0" w:line="259" w:lineRule="auto"/>
        <w:ind w:left="0" w:firstLine="0"/>
      </w:pPr>
      <w:r>
        <w:rPr>
          <w:b/>
          <w:sz w:val="56"/>
        </w:rPr>
        <w:t xml:space="preserve"> </w:t>
      </w:r>
    </w:p>
    <w:p w14:paraId="2DC3DF16" w14:textId="77777777" w:rsidR="00E54DE1" w:rsidRDefault="00F97AA9">
      <w:pPr>
        <w:spacing w:after="160" w:line="259" w:lineRule="auto"/>
        <w:ind w:left="0" w:firstLine="0"/>
      </w:pPr>
      <w:r>
        <w:rPr>
          <w:sz w:val="28"/>
        </w:rPr>
        <w:t xml:space="preserve"> </w:t>
      </w:r>
    </w:p>
    <w:p w14:paraId="4E520E88" w14:textId="77777777" w:rsidR="00E54DE1" w:rsidRDefault="00F97AA9">
      <w:pPr>
        <w:spacing w:after="160" w:line="259" w:lineRule="auto"/>
        <w:ind w:left="0" w:firstLine="0"/>
      </w:pPr>
      <w:r>
        <w:rPr>
          <w:sz w:val="28"/>
        </w:rPr>
        <w:t xml:space="preserve"> </w:t>
      </w:r>
    </w:p>
    <w:p w14:paraId="7B63BECE" w14:textId="2682F61E" w:rsidR="00FC7F96" w:rsidRDefault="00F97AA9" w:rsidP="00FC7F96">
      <w:pPr>
        <w:pStyle w:val="NormalWeb"/>
        <w:shd w:val="clear" w:color="auto" w:fill="FFFFFF"/>
        <w:spacing w:before="0" w:beforeAutospacing="0" w:after="240" w:afterAutospacing="0"/>
        <w:rPr>
          <w:rFonts w:ascii="Segoe UI" w:hAnsi="Segoe UI" w:cs="Segoe UI"/>
          <w:color w:val="24292E"/>
        </w:rPr>
      </w:pPr>
      <w:r>
        <w:rPr>
          <w:b/>
          <w:sz w:val="28"/>
        </w:rPr>
        <w:t xml:space="preserve">Prepared by: </w:t>
      </w:r>
      <w:r w:rsidR="00FC7F96">
        <w:rPr>
          <w:rFonts w:ascii="Segoe UI" w:hAnsi="Segoe UI" w:cs="Segoe UI"/>
          <w:color w:val="24292E"/>
        </w:rPr>
        <w:t>Eli</w:t>
      </w:r>
      <w:r w:rsidR="00166A96">
        <w:rPr>
          <w:rFonts w:ascii="Segoe UI" w:hAnsi="Segoe UI" w:cs="Segoe UI"/>
          <w:color w:val="24292E"/>
        </w:rPr>
        <w:t>ja Amponsah.</w:t>
      </w:r>
    </w:p>
    <w:p w14:paraId="69DBAD7D" w14:textId="77777777" w:rsidR="00E54DE1" w:rsidRDefault="00F97AA9" w:rsidP="00FC7F96">
      <w:pPr>
        <w:spacing w:after="159" w:line="259" w:lineRule="auto"/>
        <w:ind w:left="0" w:firstLine="0"/>
      </w:pPr>
      <w:r>
        <w:rPr>
          <w:b/>
          <w:sz w:val="28"/>
        </w:rPr>
        <w:t xml:space="preserve">Version: </w:t>
      </w:r>
      <w:r w:rsidRPr="00262166">
        <w:rPr>
          <w:rFonts w:ascii="Segoe UI" w:eastAsia="Times New Roman" w:hAnsi="Segoe UI" w:cs="Segoe UI"/>
          <w:color w:val="24292E"/>
          <w:sz w:val="24"/>
          <w:szCs w:val="24"/>
        </w:rPr>
        <w:t>1.0</w:t>
      </w:r>
      <w:r>
        <w:rPr>
          <w:b/>
          <w:sz w:val="28"/>
        </w:rPr>
        <w:t xml:space="preserve"> </w:t>
      </w:r>
    </w:p>
    <w:p w14:paraId="2B9B7897" w14:textId="5AB572F3" w:rsidR="00E54DE1" w:rsidRDefault="00F97AA9">
      <w:pPr>
        <w:spacing w:after="159" w:line="259" w:lineRule="auto"/>
        <w:ind w:left="-5"/>
      </w:pPr>
      <w:r>
        <w:rPr>
          <w:b/>
          <w:sz w:val="28"/>
        </w:rPr>
        <w:t xml:space="preserve">Date: </w:t>
      </w:r>
      <w:r w:rsidR="00FC7F96" w:rsidRPr="00262166">
        <w:rPr>
          <w:rFonts w:ascii="Segoe UI" w:eastAsia="Times New Roman" w:hAnsi="Segoe UI" w:cs="Segoe UI"/>
          <w:color w:val="24292E"/>
          <w:sz w:val="24"/>
          <w:szCs w:val="24"/>
        </w:rPr>
        <w:t>03</w:t>
      </w:r>
      <w:r w:rsidRPr="00262166">
        <w:rPr>
          <w:rFonts w:ascii="Segoe UI" w:eastAsia="Times New Roman" w:hAnsi="Segoe UI" w:cs="Segoe UI"/>
          <w:color w:val="24292E"/>
          <w:sz w:val="24"/>
          <w:szCs w:val="24"/>
        </w:rPr>
        <w:t>/</w:t>
      </w:r>
      <w:r w:rsidR="00FC7F96" w:rsidRPr="00262166">
        <w:rPr>
          <w:rFonts w:ascii="Segoe UI" w:eastAsia="Times New Roman" w:hAnsi="Segoe UI" w:cs="Segoe UI"/>
          <w:color w:val="24292E"/>
          <w:sz w:val="24"/>
          <w:szCs w:val="24"/>
        </w:rPr>
        <w:t>14</w:t>
      </w:r>
      <w:r w:rsidRPr="00262166">
        <w:rPr>
          <w:rFonts w:ascii="Segoe UI" w:eastAsia="Times New Roman" w:hAnsi="Segoe UI" w:cs="Segoe UI"/>
          <w:color w:val="24292E"/>
          <w:sz w:val="24"/>
          <w:szCs w:val="24"/>
        </w:rPr>
        <w:t>/</w:t>
      </w:r>
      <w:r w:rsidR="00FC7F96" w:rsidRPr="00262166">
        <w:rPr>
          <w:rFonts w:ascii="Segoe UI" w:eastAsia="Times New Roman" w:hAnsi="Segoe UI" w:cs="Segoe UI"/>
          <w:color w:val="24292E"/>
          <w:sz w:val="24"/>
          <w:szCs w:val="24"/>
        </w:rPr>
        <w:t>2020</w:t>
      </w:r>
      <w:r w:rsidRPr="00F97AA9">
        <w:rPr>
          <w:b/>
          <w:color w:val="2F5496" w:themeColor="accent1" w:themeShade="BF"/>
          <w:sz w:val="28"/>
        </w:rPr>
        <w:t xml:space="preserve"> </w:t>
      </w:r>
    </w:p>
    <w:p w14:paraId="066E0D14" w14:textId="6FA59DB6" w:rsidR="00E54DE1" w:rsidRDefault="00F97AA9">
      <w:pPr>
        <w:spacing w:after="159" w:line="259" w:lineRule="auto"/>
        <w:ind w:left="-5"/>
        <w:rPr>
          <w:rFonts w:ascii="Calibri" w:eastAsia="Calibri" w:hAnsi="Calibri" w:cs="Calibri"/>
          <w:sz w:val="28"/>
        </w:rPr>
      </w:pPr>
      <w:r>
        <w:rPr>
          <w:b/>
          <w:sz w:val="28"/>
        </w:rPr>
        <w:t>Sponsors:</w:t>
      </w:r>
      <w:r w:rsidR="0028699E" w:rsidRPr="0028699E">
        <w:rPr>
          <w:rFonts w:ascii="Segoe UI" w:eastAsia="Times New Roman" w:hAnsi="Segoe UI" w:cs="Segoe UI"/>
          <w:color w:val="24292E"/>
          <w:sz w:val="24"/>
          <w:szCs w:val="24"/>
          <w:shd w:val="clear" w:color="auto" w:fill="FFFFFF"/>
        </w:rPr>
        <w:t xml:space="preserve"> Ron</w:t>
      </w:r>
    </w:p>
    <w:p w14:paraId="46F87209" w14:textId="77777777" w:rsidR="00F97AA9" w:rsidRDefault="00F97AA9">
      <w:pPr>
        <w:spacing w:after="160" w:line="259" w:lineRule="auto"/>
        <w:ind w:left="0" w:firstLine="0"/>
      </w:pPr>
      <w:r>
        <w:br w:type="page"/>
      </w:r>
    </w:p>
    <w:p w14:paraId="443B9ED5" w14:textId="77777777" w:rsidR="00F97AA9" w:rsidRDefault="00F97AA9">
      <w:pPr>
        <w:spacing w:after="159" w:line="259" w:lineRule="auto"/>
        <w:ind w:left="-5"/>
      </w:pPr>
    </w:p>
    <w:sdt>
      <w:sdtPr>
        <w:id w:val="1250854406"/>
        <w:docPartObj>
          <w:docPartGallery w:val="Table of Contents"/>
        </w:docPartObj>
      </w:sdtPr>
      <w:sdtEndPr/>
      <w:sdtContent>
        <w:p w14:paraId="3E4929DF" w14:textId="77777777" w:rsidR="00E54DE1" w:rsidRDefault="00F97AA9" w:rsidP="00D31C2A">
          <w:pPr>
            <w:spacing w:after="0" w:line="259" w:lineRule="auto"/>
            <w:ind w:left="0" w:right="802" w:firstLine="0"/>
            <w:jc w:val="center"/>
          </w:pPr>
          <w:r>
            <w:rPr>
              <w:b/>
              <w:sz w:val="36"/>
            </w:rPr>
            <w:t>Table of Content</w:t>
          </w:r>
          <w:r w:rsidR="00D31C2A">
            <w:rPr>
              <w:b/>
              <w:sz w:val="36"/>
            </w:rPr>
            <w:t>s</w:t>
          </w:r>
        </w:p>
        <w:p w14:paraId="17D81759" w14:textId="77777777" w:rsidR="0013328B" w:rsidRDefault="00F97AA9">
          <w:pPr>
            <w:pStyle w:val="TOC1"/>
            <w:tabs>
              <w:tab w:val="left" w:pos="722"/>
              <w:tab w:val="right" w:pos="10150"/>
            </w:tabs>
            <w:rPr>
              <w:rFonts w:asciiTheme="minorHAnsi" w:eastAsiaTheme="minorEastAsia" w:hAnsiTheme="minorHAnsi" w:cstheme="minorBidi"/>
              <w:b w:val="0"/>
              <w:noProof/>
              <w:color w:val="auto"/>
              <w:u w:val="none"/>
            </w:rPr>
          </w:pPr>
          <w:r>
            <w:fldChar w:fldCharType="begin"/>
          </w:r>
          <w:r>
            <w:instrText xml:space="preserve"> TOC \o "1-4" \h \z \u </w:instrText>
          </w:r>
          <w:r>
            <w:fldChar w:fldCharType="separate"/>
          </w:r>
          <w:hyperlink w:anchor="_Toc809821" w:history="1">
            <w:r w:rsidR="0013328B" w:rsidRPr="002E72B6">
              <w:rPr>
                <w:rStyle w:val="Hyperlink"/>
                <w:noProof/>
              </w:rPr>
              <w:t>1.</w:t>
            </w:r>
            <w:r w:rsidR="0013328B">
              <w:rPr>
                <w:rFonts w:asciiTheme="minorHAnsi" w:eastAsiaTheme="minorEastAsia" w:hAnsiTheme="minorHAnsi" w:cstheme="minorBidi"/>
                <w:b w:val="0"/>
                <w:noProof/>
                <w:color w:val="auto"/>
                <w:u w:val="none"/>
              </w:rPr>
              <w:tab/>
            </w:r>
            <w:r w:rsidR="0013328B" w:rsidRPr="002E72B6">
              <w:rPr>
                <w:rStyle w:val="Hyperlink"/>
                <w:noProof/>
              </w:rPr>
              <w:t>Introduction</w:t>
            </w:r>
            <w:r w:rsidR="0013328B">
              <w:rPr>
                <w:noProof/>
                <w:webHidden/>
              </w:rPr>
              <w:tab/>
            </w:r>
            <w:r w:rsidR="0013328B">
              <w:rPr>
                <w:noProof/>
                <w:webHidden/>
              </w:rPr>
              <w:fldChar w:fldCharType="begin"/>
            </w:r>
            <w:r w:rsidR="0013328B">
              <w:rPr>
                <w:noProof/>
                <w:webHidden/>
              </w:rPr>
              <w:instrText xml:space="preserve"> PAGEREF _Toc809821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580461CF"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22" w:history="1">
            <w:r w:rsidR="0013328B" w:rsidRPr="002E72B6">
              <w:rPr>
                <w:rStyle w:val="Hyperlink"/>
                <w:noProof/>
              </w:rPr>
              <w:t>1.1. Purpose</w:t>
            </w:r>
            <w:r w:rsidR="0013328B">
              <w:rPr>
                <w:noProof/>
                <w:webHidden/>
              </w:rPr>
              <w:tab/>
            </w:r>
            <w:r w:rsidR="0013328B">
              <w:rPr>
                <w:noProof/>
                <w:webHidden/>
              </w:rPr>
              <w:fldChar w:fldCharType="begin"/>
            </w:r>
            <w:r w:rsidR="0013328B">
              <w:rPr>
                <w:noProof/>
                <w:webHidden/>
              </w:rPr>
              <w:instrText xml:space="preserve"> PAGEREF _Toc809822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3B29300B"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23" w:history="1">
            <w:r w:rsidR="0013328B" w:rsidRPr="002E72B6">
              <w:rPr>
                <w:rStyle w:val="Hyperlink"/>
                <w:noProof/>
              </w:rPr>
              <w:t>1.2. Scope</w:t>
            </w:r>
            <w:r w:rsidR="0013328B">
              <w:rPr>
                <w:noProof/>
                <w:webHidden/>
              </w:rPr>
              <w:tab/>
            </w:r>
            <w:r w:rsidR="0013328B">
              <w:rPr>
                <w:noProof/>
                <w:webHidden/>
              </w:rPr>
              <w:fldChar w:fldCharType="begin"/>
            </w:r>
            <w:r w:rsidR="0013328B">
              <w:rPr>
                <w:noProof/>
                <w:webHidden/>
              </w:rPr>
              <w:instrText xml:space="preserve"> PAGEREF _Toc809823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3624FAC7"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24" w:history="1">
            <w:r w:rsidR="0013328B" w:rsidRPr="002E72B6">
              <w:rPr>
                <w:rStyle w:val="Hyperlink"/>
                <w:noProof/>
              </w:rPr>
              <w:t>1.3. System Environment</w:t>
            </w:r>
            <w:r w:rsidR="0013328B">
              <w:rPr>
                <w:noProof/>
                <w:webHidden/>
              </w:rPr>
              <w:tab/>
            </w:r>
            <w:r w:rsidR="0013328B">
              <w:rPr>
                <w:noProof/>
                <w:webHidden/>
              </w:rPr>
              <w:fldChar w:fldCharType="begin"/>
            </w:r>
            <w:r w:rsidR="0013328B">
              <w:rPr>
                <w:noProof/>
                <w:webHidden/>
              </w:rPr>
              <w:instrText xml:space="preserve"> PAGEREF _Toc809824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43B56388"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25" w:history="1">
            <w:r w:rsidR="0013328B" w:rsidRPr="002E72B6">
              <w:rPr>
                <w:rStyle w:val="Hyperlink"/>
                <w:noProof/>
              </w:rPr>
              <w:t>1.4. UI Design</w:t>
            </w:r>
            <w:r w:rsidR="0013328B">
              <w:rPr>
                <w:noProof/>
                <w:webHidden/>
              </w:rPr>
              <w:tab/>
            </w:r>
            <w:r w:rsidR="0013328B">
              <w:rPr>
                <w:noProof/>
                <w:webHidden/>
              </w:rPr>
              <w:fldChar w:fldCharType="begin"/>
            </w:r>
            <w:r w:rsidR="0013328B">
              <w:rPr>
                <w:noProof/>
                <w:webHidden/>
              </w:rPr>
              <w:instrText xml:space="preserve"> PAGEREF _Toc809825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20B83DF0"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26" w:history="1">
            <w:r w:rsidR="0013328B" w:rsidRPr="002E72B6">
              <w:rPr>
                <w:rStyle w:val="Hyperlink"/>
                <w:noProof/>
                <w:color w:val="034990" w:themeColor="hyperlink" w:themeShade="BF"/>
              </w:rPr>
              <w:t>&lt;add snapshots here&gt;</w:t>
            </w:r>
            <w:r w:rsidR="0013328B">
              <w:rPr>
                <w:noProof/>
                <w:webHidden/>
              </w:rPr>
              <w:tab/>
            </w:r>
            <w:r w:rsidR="0013328B">
              <w:rPr>
                <w:noProof/>
                <w:webHidden/>
              </w:rPr>
              <w:fldChar w:fldCharType="begin"/>
            </w:r>
            <w:r w:rsidR="0013328B">
              <w:rPr>
                <w:noProof/>
                <w:webHidden/>
              </w:rPr>
              <w:instrText xml:space="preserve"> PAGEREF _Toc809826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572CD862"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27" w:history="1">
            <w:r w:rsidR="0013328B" w:rsidRPr="002E72B6">
              <w:rPr>
                <w:rStyle w:val="Hyperlink"/>
                <w:noProof/>
              </w:rPr>
              <w:t>2. Use Case Diagram</w:t>
            </w:r>
            <w:r w:rsidR="0013328B">
              <w:rPr>
                <w:noProof/>
                <w:webHidden/>
              </w:rPr>
              <w:tab/>
            </w:r>
            <w:r w:rsidR="0013328B">
              <w:rPr>
                <w:noProof/>
                <w:webHidden/>
              </w:rPr>
              <w:fldChar w:fldCharType="begin"/>
            </w:r>
            <w:r w:rsidR="0013328B">
              <w:rPr>
                <w:noProof/>
                <w:webHidden/>
              </w:rPr>
              <w:instrText xml:space="preserve"> PAGEREF _Toc809827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6E760A48"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28" w:history="1">
            <w:r w:rsidR="0013328B" w:rsidRPr="002E72B6">
              <w:rPr>
                <w:rStyle w:val="Hyperlink"/>
                <w:noProof/>
                <w:color w:val="034990" w:themeColor="hyperlink" w:themeShade="BF"/>
              </w:rPr>
              <w:t>&lt;add use case diagram here&gt;</w:t>
            </w:r>
            <w:r w:rsidR="0013328B">
              <w:rPr>
                <w:noProof/>
                <w:webHidden/>
              </w:rPr>
              <w:tab/>
            </w:r>
            <w:r w:rsidR="0013328B">
              <w:rPr>
                <w:noProof/>
                <w:webHidden/>
              </w:rPr>
              <w:fldChar w:fldCharType="begin"/>
            </w:r>
            <w:r w:rsidR="0013328B">
              <w:rPr>
                <w:noProof/>
                <w:webHidden/>
              </w:rPr>
              <w:instrText xml:space="preserve"> PAGEREF _Toc809828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41754E76"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29" w:history="1">
            <w:r w:rsidR="0013328B" w:rsidRPr="002E72B6">
              <w:rPr>
                <w:rStyle w:val="Hyperlink"/>
                <w:noProof/>
              </w:rPr>
              <w:t>3. Analysis Class Diagrams</w:t>
            </w:r>
            <w:r w:rsidR="0013328B">
              <w:rPr>
                <w:noProof/>
                <w:webHidden/>
              </w:rPr>
              <w:tab/>
            </w:r>
            <w:r w:rsidR="0013328B">
              <w:rPr>
                <w:noProof/>
                <w:webHidden/>
              </w:rPr>
              <w:fldChar w:fldCharType="begin"/>
            </w:r>
            <w:r w:rsidR="0013328B">
              <w:rPr>
                <w:noProof/>
                <w:webHidden/>
              </w:rPr>
              <w:instrText xml:space="preserve"> PAGEREF _Toc809829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4C4FEAB2"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30" w:history="1">
            <w:r w:rsidR="0013328B" w:rsidRPr="002E72B6">
              <w:rPr>
                <w:rStyle w:val="Hyperlink"/>
                <w:noProof/>
              </w:rPr>
              <w:t>3.1. General User</w:t>
            </w:r>
            <w:r w:rsidR="0013328B">
              <w:rPr>
                <w:noProof/>
                <w:webHidden/>
              </w:rPr>
              <w:tab/>
            </w:r>
            <w:r w:rsidR="0013328B">
              <w:rPr>
                <w:noProof/>
                <w:webHidden/>
              </w:rPr>
              <w:fldChar w:fldCharType="begin"/>
            </w:r>
            <w:r w:rsidR="0013328B">
              <w:rPr>
                <w:noProof/>
                <w:webHidden/>
              </w:rPr>
              <w:instrText xml:space="preserve"> PAGEREF _Toc809830 \h </w:instrText>
            </w:r>
            <w:r w:rsidR="0013328B">
              <w:rPr>
                <w:noProof/>
                <w:webHidden/>
              </w:rPr>
            </w:r>
            <w:r w:rsidR="0013328B">
              <w:rPr>
                <w:noProof/>
                <w:webHidden/>
              </w:rPr>
              <w:fldChar w:fldCharType="separate"/>
            </w:r>
            <w:r w:rsidR="0013328B">
              <w:rPr>
                <w:noProof/>
                <w:webHidden/>
              </w:rPr>
              <w:t>4</w:t>
            </w:r>
            <w:r w:rsidR="0013328B">
              <w:rPr>
                <w:noProof/>
                <w:webHidden/>
              </w:rPr>
              <w:fldChar w:fldCharType="end"/>
            </w:r>
          </w:hyperlink>
        </w:p>
        <w:p w14:paraId="30EB82BC"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31" w:history="1">
            <w:r w:rsidR="0013328B" w:rsidRPr="002E72B6">
              <w:rPr>
                <w:rStyle w:val="Hyperlink"/>
                <w:noProof/>
                <w:color w:val="034990" w:themeColor="hyperlink" w:themeShade="BF"/>
              </w:rPr>
              <w:t>&lt;add analysis class diagram here&gt;</w:t>
            </w:r>
            <w:r w:rsidR="0013328B">
              <w:rPr>
                <w:noProof/>
                <w:webHidden/>
              </w:rPr>
              <w:tab/>
            </w:r>
            <w:r w:rsidR="0013328B">
              <w:rPr>
                <w:noProof/>
                <w:webHidden/>
              </w:rPr>
              <w:fldChar w:fldCharType="begin"/>
            </w:r>
            <w:r w:rsidR="0013328B">
              <w:rPr>
                <w:noProof/>
                <w:webHidden/>
              </w:rPr>
              <w:instrText xml:space="preserve"> PAGEREF _Toc809831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5603387E"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32" w:history="1">
            <w:r w:rsidR="0013328B" w:rsidRPr="002E72B6">
              <w:rPr>
                <w:rStyle w:val="Hyperlink"/>
                <w:noProof/>
              </w:rPr>
              <w:t>3.2. Admin</w:t>
            </w:r>
            <w:r w:rsidR="0013328B">
              <w:rPr>
                <w:noProof/>
                <w:webHidden/>
              </w:rPr>
              <w:tab/>
            </w:r>
            <w:r w:rsidR="0013328B">
              <w:rPr>
                <w:noProof/>
                <w:webHidden/>
              </w:rPr>
              <w:fldChar w:fldCharType="begin"/>
            </w:r>
            <w:r w:rsidR="0013328B">
              <w:rPr>
                <w:noProof/>
                <w:webHidden/>
              </w:rPr>
              <w:instrText xml:space="preserve"> PAGEREF _Toc809832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549B1D94"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33" w:history="1">
            <w:r w:rsidR="0013328B" w:rsidRPr="002E72B6">
              <w:rPr>
                <w:rStyle w:val="Hyperlink"/>
                <w:noProof/>
                <w:color w:val="034990" w:themeColor="hyperlink" w:themeShade="BF"/>
              </w:rPr>
              <w:t>&lt;add analysis class diagram here&gt;</w:t>
            </w:r>
            <w:r w:rsidR="0013328B">
              <w:rPr>
                <w:noProof/>
                <w:webHidden/>
              </w:rPr>
              <w:tab/>
            </w:r>
            <w:r w:rsidR="0013328B">
              <w:rPr>
                <w:noProof/>
                <w:webHidden/>
              </w:rPr>
              <w:fldChar w:fldCharType="begin"/>
            </w:r>
            <w:r w:rsidR="0013328B">
              <w:rPr>
                <w:noProof/>
                <w:webHidden/>
              </w:rPr>
              <w:instrText xml:space="preserve"> PAGEREF _Toc809833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5DCA8E81"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34" w:history="1">
            <w:r w:rsidR="0013328B" w:rsidRPr="002E72B6">
              <w:rPr>
                <w:rStyle w:val="Hyperlink"/>
                <w:noProof/>
              </w:rPr>
              <w:t>4. Class Diagrams</w:t>
            </w:r>
            <w:r w:rsidR="0013328B">
              <w:rPr>
                <w:noProof/>
                <w:webHidden/>
              </w:rPr>
              <w:tab/>
            </w:r>
            <w:r w:rsidR="0013328B">
              <w:rPr>
                <w:noProof/>
                <w:webHidden/>
              </w:rPr>
              <w:fldChar w:fldCharType="begin"/>
            </w:r>
            <w:r w:rsidR="0013328B">
              <w:rPr>
                <w:noProof/>
                <w:webHidden/>
              </w:rPr>
              <w:instrText xml:space="preserve"> PAGEREF _Toc809834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3EC9DF9A"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35" w:history="1">
            <w:r w:rsidR="0013328B" w:rsidRPr="002E72B6">
              <w:rPr>
                <w:rStyle w:val="Hyperlink"/>
                <w:noProof/>
              </w:rPr>
              <w:t>4.1. Overview</w:t>
            </w:r>
            <w:r w:rsidR="0013328B">
              <w:rPr>
                <w:noProof/>
                <w:webHidden/>
              </w:rPr>
              <w:tab/>
            </w:r>
            <w:r w:rsidR="0013328B">
              <w:rPr>
                <w:noProof/>
                <w:webHidden/>
              </w:rPr>
              <w:fldChar w:fldCharType="begin"/>
            </w:r>
            <w:r w:rsidR="0013328B">
              <w:rPr>
                <w:noProof/>
                <w:webHidden/>
              </w:rPr>
              <w:instrText xml:space="preserve"> PAGEREF _Toc809835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6193F0A2"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36" w:history="1">
            <w:r w:rsidR="0013328B" w:rsidRPr="002E72B6">
              <w:rPr>
                <w:rStyle w:val="Hyperlink"/>
                <w:noProof/>
                <w:color w:val="034990" w:themeColor="hyperlink" w:themeShade="BF"/>
              </w:rPr>
              <w:t>&lt;add class diagram here&gt;</w:t>
            </w:r>
            <w:r w:rsidR="0013328B">
              <w:rPr>
                <w:noProof/>
                <w:webHidden/>
              </w:rPr>
              <w:tab/>
            </w:r>
            <w:r w:rsidR="0013328B">
              <w:rPr>
                <w:noProof/>
                <w:webHidden/>
              </w:rPr>
              <w:fldChar w:fldCharType="begin"/>
            </w:r>
            <w:r w:rsidR="0013328B">
              <w:rPr>
                <w:noProof/>
                <w:webHidden/>
              </w:rPr>
              <w:instrText xml:space="preserve"> PAGEREF _Toc809836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038360F4"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37" w:history="1">
            <w:r w:rsidR="0013328B" w:rsidRPr="002E72B6">
              <w:rPr>
                <w:rStyle w:val="Hyperlink"/>
                <w:noProof/>
              </w:rPr>
              <w:t>4.2. Main Activity and User Classes</w:t>
            </w:r>
            <w:r w:rsidR="0013328B">
              <w:rPr>
                <w:noProof/>
                <w:webHidden/>
              </w:rPr>
              <w:tab/>
            </w:r>
            <w:r w:rsidR="0013328B">
              <w:rPr>
                <w:noProof/>
                <w:webHidden/>
              </w:rPr>
              <w:fldChar w:fldCharType="begin"/>
            </w:r>
            <w:r w:rsidR="0013328B">
              <w:rPr>
                <w:noProof/>
                <w:webHidden/>
              </w:rPr>
              <w:instrText xml:space="preserve"> PAGEREF _Toc809837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622B2BE8"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38" w:history="1">
            <w:r w:rsidR="0013328B" w:rsidRPr="002E72B6">
              <w:rPr>
                <w:rStyle w:val="Hyperlink"/>
                <w:noProof/>
                <w:color w:val="034990" w:themeColor="hyperlink" w:themeShade="BF"/>
              </w:rPr>
              <w:t>&lt;add class diagram here&gt;</w:t>
            </w:r>
            <w:r w:rsidR="0013328B">
              <w:rPr>
                <w:noProof/>
                <w:webHidden/>
              </w:rPr>
              <w:tab/>
            </w:r>
            <w:r w:rsidR="0013328B">
              <w:rPr>
                <w:noProof/>
                <w:webHidden/>
              </w:rPr>
              <w:fldChar w:fldCharType="begin"/>
            </w:r>
            <w:r w:rsidR="0013328B">
              <w:rPr>
                <w:noProof/>
                <w:webHidden/>
              </w:rPr>
              <w:instrText xml:space="preserve"> PAGEREF _Toc809838 \h </w:instrText>
            </w:r>
            <w:r w:rsidR="0013328B">
              <w:rPr>
                <w:noProof/>
                <w:webHidden/>
              </w:rPr>
            </w:r>
            <w:r w:rsidR="0013328B">
              <w:rPr>
                <w:noProof/>
                <w:webHidden/>
              </w:rPr>
              <w:fldChar w:fldCharType="separate"/>
            </w:r>
            <w:r w:rsidR="0013328B">
              <w:rPr>
                <w:noProof/>
                <w:webHidden/>
              </w:rPr>
              <w:t>5</w:t>
            </w:r>
            <w:r w:rsidR="0013328B">
              <w:rPr>
                <w:noProof/>
                <w:webHidden/>
              </w:rPr>
              <w:fldChar w:fldCharType="end"/>
            </w:r>
          </w:hyperlink>
        </w:p>
        <w:p w14:paraId="2D40571F"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39" w:history="1">
            <w:r w:rsidR="0013328B" w:rsidRPr="002E72B6">
              <w:rPr>
                <w:rStyle w:val="Hyperlink"/>
                <w:noProof/>
              </w:rPr>
              <w:t>4.3. Report Log and File Classes</w:t>
            </w:r>
            <w:r w:rsidR="0013328B">
              <w:rPr>
                <w:noProof/>
                <w:webHidden/>
              </w:rPr>
              <w:tab/>
            </w:r>
            <w:r w:rsidR="0013328B">
              <w:rPr>
                <w:noProof/>
                <w:webHidden/>
              </w:rPr>
              <w:fldChar w:fldCharType="begin"/>
            </w:r>
            <w:r w:rsidR="0013328B">
              <w:rPr>
                <w:noProof/>
                <w:webHidden/>
              </w:rPr>
              <w:instrText xml:space="preserve"> PAGEREF _Toc809839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185B130F"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40" w:history="1">
            <w:r w:rsidR="0013328B" w:rsidRPr="002E72B6">
              <w:rPr>
                <w:rStyle w:val="Hyperlink"/>
                <w:noProof/>
                <w:color w:val="034990" w:themeColor="hyperlink" w:themeShade="BF"/>
              </w:rPr>
              <w:t>&lt;add class diagram here&gt;</w:t>
            </w:r>
            <w:r w:rsidR="0013328B">
              <w:rPr>
                <w:noProof/>
                <w:webHidden/>
              </w:rPr>
              <w:tab/>
            </w:r>
            <w:r w:rsidR="0013328B">
              <w:rPr>
                <w:noProof/>
                <w:webHidden/>
              </w:rPr>
              <w:fldChar w:fldCharType="begin"/>
            </w:r>
            <w:r w:rsidR="0013328B">
              <w:rPr>
                <w:noProof/>
                <w:webHidden/>
              </w:rPr>
              <w:instrText xml:space="preserve"> PAGEREF _Toc809840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78F6F545"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41" w:history="1">
            <w:r w:rsidR="0013328B" w:rsidRPr="002E72B6">
              <w:rPr>
                <w:rStyle w:val="Hyperlink"/>
                <w:noProof/>
              </w:rPr>
              <w:t>5. Activity Diagram</w:t>
            </w:r>
            <w:r w:rsidR="0013328B">
              <w:rPr>
                <w:noProof/>
                <w:webHidden/>
              </w:rPr>
              <w:tab/>
            </w:r>
            <w:r w:rsidR="0013328B">
              <w:rPr>
                <w:noProof/>
                <w:webHidden/>
              </w:rPr>
              <w:fldChar w:fldCharType="begin"/>
            </w:r>
            <w:r w:rsidR="0013328B">
              <w:rPr>
                <w:noProof/>
                <w:webHidden/>
              </w:rPr>
              <w:instrText xml:space="preserve"> PAGEREF _Toc809841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352C5B91"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42" w:history="1">
            <w:r w:rsidR="0013328B" w:rsidRPr="002E72B6">
              <w:rPr>
                <w:rStyle w:val="Hyperlink"/>
                <w:noProof/>
                <w:color w:val="034990" w:themeColor="hyperlink" w:themeShade="BF"/>
              </w:rPr>
              <w:t>&lt;add activity diagram here&gt;</w:t>
            </w:r>
            <w:r w:rsidR="0013328B">
              <w:rPr>
                <w:noProof/>
                <w:webHidden/>
              </w:rPr>
              <w:tab/>
            </w:r>
            <w:r w:rsidR="0013328B">
              <w:rPr>
                <w:noProof/>
                <w:webHidden/>
              </w:rPr>
              <w:fldChar w:fldCharType="begin"/>
            </w:r>
            <w:r w:rsidR="0013328B">
              <w:rPr>
                <w:noProof/>
                <w:webHidden/>
              </w:rPr>
              <w:instrText xml:space="preserve"> PAGEREF _Toc809842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01C19B21"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43" w:history="1">
            <w:r w:rsidR="0013328B" w:rsidRPr="002E72B6">
              <w:rPr>
                <w:rStyle w:val="Hyperlink"/>
                <w:noProof/>
              </w:rPr>
              <w:t>6. Sequence Diagrams</w:t>
            </w:r>
            <w:r w:rsidR="0013328B">
              <w:rPr>
                <w:noProof/>
                <w:webHidden/>
              </w:rPr>
              <w:tab/>
            </w:r>
            <w:r w:rsidR="0013328B">
              <w:rPr>
                <w:noProof/>
                <w:webHidden/>
              </w:rPr>
              <w:fldChar w:fldCharType="begin"/>
            </w:r>
            <w:r w:rsidR="0013328B">
              <w:rPr>
                <w:noProof/>
                <w:webHidden/>
              </w:rPr>
              <w:instrText xml:space="preserve"> PAGEREF _Toc809843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7B68DF1B"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44" w:history="1">
            <w:r w:rsidR="0013328B" w:rsidRPr="002E72B6">
              <w:rPr>
                <w:rStyle w:val="Hyperlink"/>
                <w:noProof/>
              </w:rPr>
              <w:t>6.1. User actions</w:t>
            </w:r>
            <w:r w:rsidR="0013328B">
              <w:rPr>
                <w:noProof/>
                <w:webHidden/>
              </w:rPr>
              <w:tab/>
            </w:r>
            <w:r w:rsidR="0013328B">
              <w:rPr>
                <w:noProof/>
                <w:webHidden/>
              </w:rPr>
              <w:fldChar w:fldCharType="begin"/>
            </w:r>
            <w:r w:rsidR="0013328B">
              <w:rPr>
                <w:noProof/>
                <w:webHidden/>
              </w:rPr>
              <w:instrText xml:space="preserve"> PAGEREF _Toc809844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01440FC4"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45" w:history="1">
            <w:r w:rsidR="0013328B" w:rsidRPr="002E72B6">
              <w:rPr>
                <w:rStyle w:val="Hyperlink"/>
                <w:noProof/>
              </w:rPr>
              <w:t>6.1.1 &lt;User action&gt;</w:t>
            </w:r>
            <w:r w:rsidR="0013328B">
              <w:rPr>
                <w:noProof/>
                <w:webHidden/>
              </w:rPr>
              <w:tab/>
            </w:r>
            <w:r w:rsidR="0013328B">
              <w:rPr>
                <w:noProof/>
                <w:webHidden/>
              </w:rPr>
              <w:fldChar w:fldCharType="begin"/>
            </w:r>
            <w:r w:rsidR="0013328B">
              <w:rPr>
                <w:noProof/>
                <w:webHidden/>
              </w:rPr>
              <w:instrText xml:space="preserve"> PAGEREF _Toc809845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2B1D8D79"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46"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_Toc809846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27C92870"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47" w:history="1">
            <w:r w:rsidR="0013328B" w:rsidRPr="002E72B6">
              <w:rPr>
                <w:rStyle w:val="Hyperlink"/>
                <w:noProof/>
              </w:rPr>
              <w:t>6.1.2. &lt;User action&gt;</w:t>
            </w:r>
            <w:r w:rsidR="0013328B">
              <w:rPr>
                <w:noProof/>
                <w:webHidden/>
              </w:rPr>
              <w:tab/>
            </w:r>
            <w:r w:rsidR="0013328B">
              <w:rPr>
                <w:noProof/>
                <w:webHidden/>
              </w:rPr>
              <w:fldChar w:fldCharType="begin"/>
            </w:r>
            <w:r w:rsidR="0013328B">
              <w:rPr>
                <w:noProof/>
                <w:webHidden/>
              </w:rPr>
              <w:instrText xml:space="preserve"> PAGEREF _Toc809847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6B21089F"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48"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_Toc809848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6D54993B"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49" w:history="1">
            <w:r w:rsidR="0013328B" w:rsidRPr="002E72B6">
              <w:rPr>
                <w:rStyle w:val="Hyperlink"/>
                <w:noProof/>
              </w:rPr>
              <w:t>6.1.3. &lt;User action&gt;</w:t>
            </w:r>
            <w:r w:rsidR="0013328B">
              <w:rPr>
                <w:noProof/>
                <w:webHidden/>
              </w:rPr>
              <w:tab/>
            </w:r>
            <w:r w:rsidR="0013328B">
              <w:rPr>
                <w:noProof/>
                <w:webHidden/>
              </w:rPr>
              <w:fldChar w:fldCharType="begin"/>
            </w:r>
            <w:r w:rsidR="0013328B">
              <w:rPr>
                <w:noProof/>
                <w:webHidden/>
              </w:rPr>
              <w:instrText xml:space="preserve"> PAGEREF _Toc809849 \h </w:instrText>
            </w:r>
            <w:r w:rsidR="0013328B">
              <w:rPr>
                <w:noProof/>
                <w:webHidden/>
              </w:rPr>
            </w:r>
            <w:r w:rsidR="0013328B">
              <w:rPr>
                <w:noProof/>
                <w:webHidden/>
              </w:rPr>
              <w:fldChar w:fldCharType="separate"/>
            </w:r>
            <w:r w:rsidR="0013328B">
              <w:rPr>
                <w:noProof/>
                <w:webHidden/>
              </w:rPr>
              <w:t>6</w:t>
            </w:r>
            <w:r w:rsidR="0013328B">
              <w:rPr>
                <w:noProof/>
                <w:webHidden/>
              </w:rPr>
              <w:fldChar w:fldCharType="end"/>
            </w:r>
          </w:hyperlink>
        </w:p>
        <w:p w14:paraId="61877061"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50"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_Toc809850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23EF347F"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51" w:history="1">
            <w:r w:rsidR="0013328B" w:rsidRPr="002E72B6">
              <w:rPr>
                <w:rStyle w:val="Hyperlink"/>
                <w:noProof/>
              </w:rPr>
              <w:t>6.1.4. &lt;Admin action&gt;</w:t>
            </w:r>
            <w:r w:rsidR="0013328B">
              <w:rPr>
                <w:noProof/>
                <w:webHidden/>
              </w:rPr>
              <w:tab/>
            </w:r>
            <w:r w:rsidR="0013328B">
              <w:rPr>
                <w:noProof/>
                <w:webHidden/>
              </w:rPr>
              <w:fldChar w:fldCharType="begin"/>
            </w:r>
            <w:r w:rsidR="0013328B">
              <w:rPr>
                <w:noProof/>
                <w:webHidden/>
              </w:rPr>
              <w:instrText xml:space="preserve"> PAGEREF _Toc809851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2ABDBE42"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52"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_Toc809852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4C38C6D0" w14:textId="77777777" w:rsidR="0013328B" w:rsidRDefault="00F46A21">
          <w:pPr>
            <w:pStyle w:val="TOC2"/>
            <w:tabs>
              <w:tab w:val="right" w:pos="10150"/>
            </w:tabs>
            <w:rPr>
              <w:rFonts w:asciiTheme="minorHAnsi" w:eastAsiaTheme="minorEastAsia" w:hAnsiTheme="minorHAnsi" w:cstheme="minorBidi"/>
              <w:noProof/>
              <w:color w:val="auto"/>
              <w:u w:val="none"/>
            </w:rPr>
          </w:pPr>
          <w:hyperlink w:anchor="_Toc809853" w:history="1">
            <w:r w:rsidR="0013328B" w:rsidRPr="002E72B6">
              <w:rPr>
                <w:rStyle w:val="Hyperlink"/>
                <w:noProof/>
              </w:rPr>
              <w:t>6.2. File Reading and Writing</w:t>
            </w:r>
            <w:r w:rsidR="0013328B">
              <w:rPr>
                <w:noProof/>
                <w:webHidden/>
              </w:rPr>
              <w:tab/>
            </w:r>
            <w:r w:rsidR="0013328B">
              <w:rPr>
                <w:noProof/>
                <w:webHidden/>
              </w:rPr>
              <w:fldChar w:fldCharType="begin"/>
            </w:r>
            <w:r w:rsidR="0013328B">
              <w:rPr>
                <w:noProof/>
                <w:webHidden/>
              </w:rPr>
              <w:instrText xml:space="preserve"> PAGEREF _Toc809853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392FF56D"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54" w:history="1">
            <w:r w:rsidR="0013328B" w:rsidRPr="002E72B6">
              <w:rPr>
                <w:rStyle w:val="Hyperlink"/>
                <w:noProof/>
              </w:rPr>
              <w:t>6.2.1. Write Output Report</w:t>
            </w:r>
            <w:r w:rsidR="0013328B">
              <w:rPr>
                <w:noProof/>
                <w:webHidden/>
              </w:rPr>
              <w:tab/>
            </w:r>
            <w:r w:rsidR="0013328B">
              <w:rPr>
                <w:noProof/>
                <w:webHidden/>
              </w:rPr>
              <w:fldChar w:fldCharType="begin"/>
            </w:r>
            <w:r w:rsidR="0013328B">
              <w:rPr>
                <w:noProof/>
                <w:webHidden/>
              </w:rPr>
              <w:instrText xml:space="preserve"> PAGEREF _Toc809854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7FE72498"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55"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_Toc809855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6173DECB"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56" w:history="1">
            <w:r w:rsidR="0013328B" w:rsidRPr="002E72B6">
              <w:rPr>
                <w:rStyle w:val="Hyperlink"/>
                <w:noProof/>
              </w:rPr>
              <w:t>6.2.2. Write Error Log</w:t>
            </w:r>
            <w:r w:rsidR="0013328B">
              <w:rPr>
                <w:noProof/>
                <w:webHidden/>
              </w:rPr>
              <w:tab/>
            </w:r>
            <w:r w:rsidR="0013328B">
              <w:rPr>
                <w:noProof/>
                <w:webHidden/>
              </w:rPr>
              <w:fldChar w:fldCharType="begin"/>
            </w:r>
            <w:r w:rsidR="0013328B">
              <w:rPr>
                <w:noProof/>
                <w:webHidden/>
              </w:rPr>
              <w:instrText xml:space="preserve"> PAGEREF _Toc809856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3536EA16"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57"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_Toc809857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16BF2DC1"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58" w:history="1">
            <w:r w:rsidR="0013328B" w:rsidRPr="002E72B6">
              <w:rPr>
                <w:rStyle w:val="Hyperlink"/>
                <w:noProof/>
              </w:rPr>
              <w:t>6.2.3. Read Input File(s)</w:t>
            </w:r>
            <w:r w:rsidR="0013328B">
              <w:rPr>
                <w:noProof/>
                <w:webHidden/>
              </w:rPr>
              <w:tab/>
            </w:r>
            <w:r w:rsidR="0013328B">
              <w:rPr>
                <w:noProof/>
                <w:webHidden/>
              </w:rPr>
              <w:fldChar w:fldCharType="begin"/>
            </w:r>
            <w:r w:rsidR="0013328B">
              <w:rPr>
                <w:noProof/>
                <w:webHidden/>
              </w:rPr>
              <w:instrText xml:space="preserve"> PAGEREF _Toc809858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3F4AFDD6"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59"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_Toc809859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3AF8C17A"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60" w:history="1">
            <w:r w:rsidR="0013328B" w:rsidRPr="002E72B6">
              <w:rPr>
                <w:rStyle w:val="Hyperlink"/>
                <w:noProof/>
              </w:rPr>
              <w:t>6.2.4. Writing Information to the Database (if applicable)</w:t>
            </w:r>
            <w:r w:rsidR="0013328B">
              <w:rPr>
                <w:noProof/>
                <w:webHidden/>
              </w:rPr>
              <w:tab/>
            </w:r>
            <w:r w:rsidR="0013328B">
              <w:rPr>
                <w:noProof/>
                <w:webHidden/>
              </w:rPr>
              <w:fldChar w:fldCharType="begin"/>
            </w:r>
            <w:r w:rsidR="0013328B">
              <w:rPr>
                <w:noProof/>
                <w:webHidden/>
              </w:rPr>
              <w:instrText xml:space="preserve"> PAGEREF _Toc809860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74232AC7"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61"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_Toc809861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042CFCBF" w14:textId="77777777" w:rsidR="0013328B" w:rsidRDefault="00F46A21">
          <w:pPr>
            <w:pStyle w:val="TOC3"/>
            <w:tabs>
              <w:tab w:val="right" w:pos="10150"/>
            </w:tabs>
            <w:rPr>
              <w:rFonts w:asciiTheme="minorHAnsi" w:eastAsiaTheme="minorEastAsia" w:hAnsiTheme="minorHAnsi" w:cstheme="minorBidi"/>
              <w:noProof/>
              <w:color w:val="auto"/>
              <w:u w:val="none"/>
            </w:rPr>
          </w:pPr>
          <w:hyperlink w:anchor="_Toc809862" w:history="1">
            <w:r w:rsidR="0013328B" w:rsidRPr="002E72B6">
              <w:rPr>
                <w:rStyle w:val="Hyperlink"/>
                <w:noProof/>
              </w:rPr>
              <w:t>6.2.5. Removing Information from the Database (if applicable)</w:t>
            </w:r>
            <w:r w:rsidR="0013328B">
              <w:rPr>
                <w:noProof/>
                <w:webHidden/>
              </w:rPr>
              <w:tab/>
            </w:r>
            <w:r w:rsidR="0013328B">
              <w:rPr>
                <w:noProof/>
                <w:webHidden/>
              </w:rPr>
              <w:fldChar w:fldCharType="begin"/>
            </w:r>
            <w:r w:rsidR="0013328B">
              <w:rPr>
                <w:noProof/>
                <w:webHidden/>
              </w:rPr>
              <w:instrText xml:space="preserve"> PAGEREF _Toc809862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4CE8E6F4" w14:textId="77777777" w:rsidR="0013328B" w:rsidRDefault="00F46A21">
          <w:pPr>
            <w:pStyle w:val="TOC4"/>
            <w:tabs>
              <w:tab w:val="right" w:pos="10150"/>
            </w:tabs>
            <w:rPr>
              <w:rFonts w:asciiTheme="minorHAnsi" w:eastAsiaTheme="minorEastAsia" w:hAnsiTheme="minorHAnsi" w:cstheme="minorBidi"/>
              <w:noProof/>
              <w:color w:val="auto"/>
              <w:u w:val="none"/>
            </w:rPr>
          </w:pPr>
          <w:hyperlink w:anchor="_Toc809863" w:history="1">
            <w:r w:rsidR="0013328B" w:rsidRPr="002E72B6">
              <w:rPr>
                <w:rStyle w:val="Hyperlink"/>
                <w:noProof/>
                <w:color w:val="034990" w:themeColor="hyperlink" w:themeShade="BF"/>
              </w:rPr>
              <w:t>&lt;add sequence diagram here&gt;</w:t>
            </w:r>
            <w:r w:rsidR="0013328B">
              <w:rPr>
                <w:noProof/>
                <w:webHidden/>
              </w:rPr>
              <w:tab/>
            </w:r>
            <w:r w:rsidR="0013328B">
              <w:rPr>
                <w:noProof/>
                <w:webHidden/>
              </w:rPr>
              <w:fldChar w:fldCharType="begin"/>
            </w:r>
            <w:r w:rsidR="0013328B">
              <w:rPr>
                <w:noProof/>
                <w:webHidden/>
              </w:rPr>
              <w:instrText xml:space="preserve"> PAGEREF _Toc809863 \h </w:instrText>
            </w:r>
            <w:r w:rsidR="0013328B">
              <w:rPr>
                <w:noProof/>
                <w:webHidden/>
              </w:rPr>
            </w:r>
            <w:r w:rsidR="0013328B">
              <w:rPr>
                <w:noProof/>
                <w:webHidden/>
              </w:rPr>
              <w:fldChar w:fldCharType="separate"/>
            </w:r>
            <w:r w:rsidR="0013328B">
              <w:rPr>
                <w:noProof/>
                <w:webHidden/>
              </w:rPr>
              <w:t>7</w:t>
            </w:r>
            <w:r w:rsidR="0013328B">
              <w:rPr>
                <w:noProof/>
                <w:webHidden/>
              </w:rPr>
              <w:fldChar w:fldCharType="end"/>
            </w:r>
          </w:hyperlink>
        </w:p>
        <w:p w14:paraId="1DF107FE"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64" w:history="1">
            <w:r w:rsidR="0013328B" w:rsidRPr="002E72B6">
              <w:rPr>
                <w:rStyle w:val="Hyperlink"/>
                <w:noProof/>
              </w:rPr>
              <w:t>7. Glossary of Terms</w:t>
            </w:r>
            <w:r w:rsidR="0013328B">
              <w:rPr>
                <w:noProof/>
                <w:webHidden/>
              </w:rPr>
              <w:tab/>
            </w:r>
            <w:r w:rsidR="0013328B">
              <w:rPr>
                <w:noProof/>
                <w:webHidden/>
              </w:rPr>
              <w:fldChar w:fldCharType="begin"/>
            </w:r>
            <w:r w:rsidR="0013328B">
              <w:rPr>
                <w:noProof/>
                <w:webHidden/>
              </w:rPr>
              <w:instrText xml:space="preserve"> PAGEREF _Toc809864 \h </w:instrText>
            </w:r>
            <w:r w:rsidR="0013328B">
              <w:rPr>
                <w:noProof/>
                <w:webHidden/>
              </w:rPr>
            </w:r>
            <w:r w:rsidR="0013328B">
              <w:rPr>
                <w:noProof/>
                <w:webHidden/>
              </w:rPr>
              <w:fldChar w:fldCharType="separate"/>
            </w:r>
            <w:r w:rsidR="0013328B">
              <w:rPr>
                <w:noProof/>
                <w:webHidden/>
              </w:rPr>
              <w:t>8</w:t>
            </w:r>
            <w:r w:rsidR="0013328B">
              <w:rPr>
                <w:noProof/>
                <w:webHidden/>
              </w:rPr>
              <w:fldChar w:fldCharType="end"/>
            </w:r>
          </w:hyperlink>
        </w:p>
        <w:p w14:paraId="42CC5D96" w14:textId="77777777" w:rsidR="0013328B" w:rsidRDefault="00F46A21">
          <w:pPr>
            <w:pStyle w:val="TOC1"/>
            <w:tabs>
              <w:tab w:val="right" w:pos="10150"/>
            </w:tabs>
            <w:rPr>
              <w:rFonts w:asciiTheme="minorHAnsi" w:eastAsiaTheme="minorEastAsia" w:hAnsiTheme="minorHAnsi" w:cstheme="minorBidi"/>
              <w:b w:val="0"/>
              <w:noProof/>
              <w:color w:val="auto"/>
              <w:u w:val="none"/>
            </w:rPr>
          </w:pPr>
          <w:hyperlink w:anchor="_Toc809865" w:history="1">
            <w:r w:rsidR="0013328B" w:rsidRPr="002E72B6">
              <w:rPr>
                <w:rStyle w:val="Hyperlink"/>
                <w:noProof/>
              </w:rPr>
              <w:t>8. Revision History</w:t>
            </w:r>
            <w:r w:rsidR="0013328B">
              <w:rPr>
                <w:noProof/>
                <w:webHidden/>
              </w:rPr>
              <w:tab/>
            </w:r>
            <w:r w:rsidR="0013328B">
              <w:rPr>
                <w:noProof/>
                <w:webHidden/>
              </w:rPr>
              <w:fldChar w:fldCharType="begin"/>
            </w:r>
            <w:r w:rsidR="0013328B">
              <w:rPr>
                <w:noProof/>
                <w:webHidden/>
              </w:rPr>
              <w:instrText xml:space="preserve"> PAGEREF _Toc809865 \h </w:instrText>
            </w:r>
            <w:r w:rsidR="0013328B">
              <w:rPr>
                <w:noProof/>
                <w:webHidden/>
              </w:rPr>
            </w:r>
            <w:r w:rsidR="0013328B">
              <w:rPr>
                <w:noProof/>
                <w:webHidden/>
              </w:rPr>
              <w:fldChar w:fldCharType="separate"/>
            </w:r>
            <w:r w:rsidR="0013328B">
              <w:rPr>
                <w:noProof/>
                <w:webHidden/>
              </w:rPr>
              <w:t>8</w:t>
            </w:r>
            <w:r w:rsidR="0013328B">
              <w:rPr>
                <w:noProof/>
                <w:webHidden/>
              </w:rPr>
              <w:fldChar w:fldCharType="end"/>
            </w:r>
          </w:hyperlink>
        </w:p>
        <w:p w14:paraId="352F13D1" w14:textId="77777777" w:rsidR="00E54DE1" w:rsidRDefault="00F97AA9">
          <w:r>
            <w:fldChar w:fldCharType="end"/>
          </w:r>
        </w:p>
      </w:sdtContent>
    </w:sdt>
    <w:p w14:paraId="6A1807F9" w14:textId="77777777" w:rsidR="00E54DE1" w:rsidRDefault="00F97AA9">
      <w:pPr>
        <w:spacing w:after="107" w:line="259" w:lineRule="auto"/>
        <w:ind w:left="0" w:firstLine="0"/>
      </w:pPr>
      <w:r>
        <w:rPr>
          <w:b/>
        </w:rPr>
        <w:t xml:space="preserve"> </w:t>
      </w:r>
    </w:p>
    <w:p w14:paraId="36F6CD80" w14:textId="77777777" w:rsidR="0013256A" w:rsidRDefault="00F97AA9">
      <w:pPr>
        <w:spacing w:after="111" w:line="259" w:lineRule="auto"/>
        <w:ind w:left="0" w:firstLine="0"/>
      </w:pPr>
      <w:r>
        <w:t xml:space="preserve"> </w:t>
      </w:r>
    </w:p>
    <w:p w14:paraId="35366C83" w14:textId="77777777" w:rsidR="0013256A" w:rsidRDefault="0013256A">
      <w:pPr>
        <w:spacing w:after="160" w:line="259" w:lineRule="auto"/>
        <w:ind w:left="0" w:firstLine="0"/>
      </w:pPr>
      <w:r>
        <w:br w:type="page"/>
      </w:r>
    </w:p>
    <w:p w14:paraId="4A9D1D8F" w14:textId="5BFAC656" w:rsidR="00877F96" w:rsidRPr="00FF33F6" w:rsidRDefault="00877F96" w:rsidP="00FF33F6">
      <w:pPr>
        <w:spacing w:after="0" w:line="259" w:lineRule="auto"/>
        <w:ind w:left="0" w:firstLine="0"/>
        <w:rPr>
          <w:b/>
          <w:iCs/>
          <w:sz w:val="24"/>
          <w:szCs w:val="24"/>
        </w:rPr>
      </w:pPr>
      <w:r w:rsidRPr="00FF33F6">
        <w:rPr>
          <w:b/>
          <w:iCs/>
          <w:sz w:val="24"/>
          <w:szCs w:val="24"/>
        </w:rPr>
        <w:lastRenderedPageBreak/>
        <w:t>1.</w:t>
      </w:r>
      <w:r w:rsidR="0013256A" w:rsidRPr="00FF33F6">
        <w:rPr>
          <w:b/>
          <w:iCs/>
          <w:sz w:val="24"/>
          <w:szCs w:val="24"/>
        </w:rPr>
        <w:t xml:space="preserve"> </w:t>
      </w:r>
      <w:bookmarkStart w:id="0" w:name="_Toc809821"/>
      <w:r w:rsidR="00F97AA9" w:rsidRPr="00FF33F6">
        <w:rPr>
          <w:b/>
          <w:iCs/>
          <w:sz w:val="24"/>
          <w:szCs w:val="24"/>
        </w:rPr>
        <w:t>Introduction</w:t>
      </w:r>
      <w:bookmarkEnd w:id="0"/>
    </w:p>
    <w:p w14:paraId="617685D5" w14:textId="77777777" w:rsidR="00877F96" w:rsidRPr="00877F96" w:rsidRDefault="00877F96" w:rsidP="00877F96">
      <w:pPr>
        <w:pStyle w:val="Heading1"/>
        <w:ind w:left="720" w:firstLine="0"/>
        <w:rPr>
          <w:rFonts w:ascii="Segoe UI" w:hAnsi="Segoe UI" w:cs="Segoe UI"/>
          <w:b w:val="0"/>
          <w:i w:val="0"/>
          <w:color w:val="24292E"/>
          <w:sz w:val="20"/>
          <w:szCs w:val="20"/>
          <w:shd w:val="clear" w:color="auto" w:fill="FFFFFF"/>
        </w:rPr>
      </w:pPr>
      <w:r w:rsidRPr="00933FCC">
        <w:rPr>
          <w:b w:val="0"/>
          <w:i w:val="0"/>
          <w:sz w:val="22"/>
        </w:rP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behavior models, and other supporting requirement information</w:t>
      </w:r>
      <w:r w:rsidRPr="00877F96">
        <w:rPr>
          <w:rFonts w:ascii="Segoe UI" w:hAnsi="Segoe UI" w:cs="Segoe UI"/>
          <w:b w:val="0"/>
          <w:i w:val="0"/>
          <w:color w:val="24292E"/>
          <w:sz w:val="20"/>
          <w:szCs w:val="20"/>
          <w:shd w:val="clear" w:color="auto" w:fill="FFFFFF"/>
        </w:rPr>
        <w:t>.</w:t>
      </w:r>
      <w:r w:rsidR="00F97AA9" w:rsidRPr="00877F96">
        <w:rPr>
          <w:rFonts w:ascii="Segoe UI" w:hAnsi="Segoe UI" w:cs="Segoe UI"/>
          <w:b w:val="0"/>
          <w:i w:val="0"/>
          <w:color w:val="24292E"/>
          <w:sz w:val="20"/>
          <w:szCs w:val="20"/>
          <w:shd w:val="clear" w:color="auto" w:fill="FFFFFF"/>
        </w:rPr>
        <w:t xml:space="preserve"> </w:t>
      </w:r>
      <w:bookmarkStart w:id="1" w:name="_Toc809822"/>
    </w:p>
    <w:p w14:paraId="4D8F5794" w14:textId="07A1B3AC" w:rsidR="00E54DE1" w:rsidRPr="00FF33F6" w:rsidRDefault="00F97AA9" w:rsidP="00FF33F6">
      <w:pPr>
        <w:spacing w:after="0" w:line="259" w:lineRule="auto"/>
        <w:ind w:left="0" w:firstLine="0"/>
        <w:rPr>
          <w:b/>
          <w:iCs/>
          <w:sz w:val="24"/>
          <w:szCs w:val="24"/>
        </w:rPr>
      </w:pPr>
      <w:r w:rsidRPr="00FF33F6">
        <w:rPr>
          <w:b/>
          <w:iCs/>
          <w:sz w:val="24"/>
          <w:szCs w:val="24"/>
        </w:rPr>
        <w:t>1.1. Purpose</w:t>
      </w:r>
      <w:bookmarkEnd w:id="1"/>
      <w:r w:rsidRPr="00FF33F6">
        <w:rPr>
          <w:b/>
          <w:iCs/>
          <w:sz w:val="24"/>
          <w:szCs w:val="24"/>
        </w:rPr>
        <w:t xml:space="preserve"> </w:t>
      </w:r>
    </w:p>
    <w:p w14:paraId="75D6EEEB" w14:textId="78B38B81" w:rsidR="00F2489D" w:rsidRPr="00933FCC" w:rsidRDefault="00877F96" w:rsidP="00F2489D">
      <w:pPr>
        <w:spacing w:after="345"/>
        <w:ind w:left="712" w:right="799" w:firstLine="0"/>
      </w:pPr>
      <w:r w:rsidRPr="00933FCC">
        <w:t xml:space="preserve">The purpose of </w:t>
      </w:r>
      <w:r w:rsidR="00301D91" w:rsidRPr="00933FCC">
        <w:t>this Platypus</w:t>
      </w:r>
      <w:r w:rsidRPr="00933FCC">
        <w:t xml:space="preserve"> Software Design Document is to provide a</w:t>
      </w:r>
      <w:r w:rsidR="00301D91" w:rsidRPr="00933FCC">
        <w:t xml:space="preserve"> </w:t>
      </w:r>
      <w:r w:rsidRPr="00933FCC">
        <w:t>description</w:t>
      </w:r>
      <w:r w:rsidR="00301D91" w:rsidRPr="00933FCC">
        <w:t xml:space="preserve"> of the design </w:t>
      </w:r>
      <w:r w:rsidRPr="00933FCC">
        <w:t>o</w:t>
      </w:r>
      <w:r w:rsidR="00301D91" w:rsidRPr="00933FCC">
        <w:t xml:space="preserve">f our Platypus </w:t>
      </w:r>
      <w:r w:rsidRPr="00933FCC">
        <w:t xml:space="preserve">system fully enough to allow for software development to proceed with an understanding of what </w:t>
      </w:r>
      <w:r w:rsidR="00301D91" w:rsidRPr="00933FCC">
        <w:t xml:space="preserve">we need to be </w:t>
      </w:r>
      <w:r w:rsidRPr="00933FCC">
        <w:t>built and how it is expected to build.</w:t>
      </w:r>
      <w:r w:rsidR="00301D91" w:rsidRPr="00933FCC">
        <w:t xml:space="preserve"> Platypus</w:t>
      </w:r>
      <w:r w:rsidRPr="00933FCC">
        <w:t xml:space="preserve"> Software Design Document provides information necessary to provide description of the details for the software and system to be built.</w:t>
      </w:r>
    </w:p>
    <w:p w14:paraId="4B940725" w14:textId="1AF91503" w:rsidR="00E54DE1" w:rsidRPr="00FF33F6" w:rsidRDefault="00F97AA9" w:rsidP="00FF33F6">
      <w:pPr>
        <w:spacing w:after="0" w:line="259" w:lineRule="auto"/>
        <w:ind w:left="0" w:firstLine="0"/>
        <w:rPr>
          <w:b/>
          <w:iCs/>
          <w:sz w:val="24"/>
          <w:szCs w:val="24"/>
        </w:rPr>
      </w:pPr>
      <w:r w:rsidRPr="00FF33F6">
        <w:rPr>
          <w:b/>
          <w:iCs/>
          <w:sz w:val="24"/>
          <w:szCs w:val="24"/>
        </w:rPr>
        <w:t xml:space="preserve"> </w:t>
      </w:r>
      <w:bookmarkStart w:id="2" w:name="_Toc809823"/>
      <w:r w:rsidRPr="00FF33F6">
        <w:rPr>
          <w:b/>
          <w:iCs/>
          <w:sz w:val="24"/>
          <w:szCs w:val="24"/>
        </w:rPr>
        <w:t>1.2. Scope</w:t>
      </w:r>
      <w:bookmarkEnd w:id="2"/>
      <w:r w:rsidRPr="00FF33F6">
        <w:rPr>
          <w:b/>
          <w:iCs/>
          <w:sz w:val="24"/>
          <w:szCs w:val="24"/>
        </w:rPr>
        <w:t xml:space="preserve"> </w:t>
      </w:r>
    </w:p>
    <w:p w14:paraId="7DD3488F" w14:textId="77777777" w:rsidR="004E5B2F" w:rsidRDefault="00CF1296" w:rsidP="0081720A">
      <w:pPr>
        <w:spacing w:after="351"/>
        <w:ind w:right="799"/>
        <w:rPr>
          <w:rFonts w:ascii="Segoe UI" w:hAnsi="Segoe UI" w:cs="Segoe UI"/>
          <w:color w:val="24292E"/>
          <w:sz w:val="20"/>
          <w:szCs w:val="20"/>
          <w:shd w:val="clear" w:color="auto" w:fill="FFFFFF"/>
        </w:rPr>
      </w:pPr>
      <w:r w:rsidRPr="00933FCC">
        <w:t>The main goal of our Platypus application is to provide</w:t>
      </w:r>
      <w:r w:rsidR="009A70A7" w:rsidRPr="00933FCC">
        <w:t xml:space="preserve"> business and individual software tool that could automate the task of tracking vulnerability assessment findings, security-relevant test data, and reports of incidents over time. Platypus software should highlight hotspots on the system and predict areas for future maintenance or mitigations. Having this data would allow a business to balance whether it is more long-term cost-effective to update a piece of software to a new major, modify the architecture, or replace some hardware or software over continuously patching or, otherwise, maintaining a specific machine. </w:t>
      </w:r>
      <w:r w:rsidR="00C90B49" w:rsidRPr="00933FCC">
        <w:t>This Software Design is focused on software and hardware systems. Any number of users can run the same application at the same time, whether they are a member of the same group or an admin. Ease of use is a main goal with this application, so it can be used by any user</w:t>
      </w:r>
      <w:r w:rsidR="00C90B49" w:rsidRPr="00C90B49">
        <w:rPr>
          <w:rFonts w:ascii="Segoe UI" w:hAnsi="Segoe UI" w:cs="Segoe UI"/>
          <w:color w:val="24292E"/>
          <w:sz w:val="20"/>
          <w:szCs w:val="20"/>
          <w:shd w:val="clear" w:color="auto" w:fill="FFFFFF"/>
        </w:rPr>
        <w:t>.</w:t>
      </w:r>
      <w:bookmarkStart w:id="3" w:name="_Toc809824"/>
    </w:p>
    <w:p w14:paraId="20CCD9EC" w14:textId="7F9198D8" w:rsidR="00F97AA9" w:rsidRPr="00FF33F6" w:rsidRDefault="00F97AA9" w:rsidP="00FF33F6">
      <w:pPr>
        <w:spacing w:after="0" w:line="259" w:lineRule="auto"/>
        <w:ind w:left="0" w:firstLine="0"/>
        <w:rPr>
          <w:b/>
          <w:iCs/>
          <w:sz w:val="24"/>
          <w:szCs w:val="24"/>
        </w:rPr>
      </w:pPr>
      <w:r w:rsidRPr="00FF33F6">
        <w:rPr>
          <w:b/>
          <w:iCs/>
          <w:sz w:val="24"/>
          <w:szCs w:val="24"/>
        </w:rPr>
        <w:t>1.3. System Environment</w:t>
      </w:r>
      <w:bookmarkEnd w:id="3"/>
      <w:r w:rsidRPr="00FF33F6">
        <w:rPr>
          <w:b/>
          <w:iCs/>
          <w:sz w:val="24"/>
          <w:szCs w:val="24"/>
        </w:rPr>
        <w:t xml:space="preserve"> </w:t>
      </w:r>
    </w:p>
    <w:p w14:paraId="63962B73" w14:textId="3F2761E3" w:rsidR="00001160" w:rsidRPr="00933FCC" w:rsidRDefault="00B405C0" w:rsidP="00372F7E">
      <w:pPr>
        <w:pStyle w:val="Heading2"/>
        <w:numPr>
          <w:ilvl w:val="0"/>
          <w:numId w:val="4"/>
        </w:numPr>
        <w:rPr>
          <w:b w:val="0"/>
          <w:i w:val="0"/>
          <w:sz w:val="22"/>
        </w:rPr>
      </w:pPr>
      <w:bookmarkStart w:id="4" w:name="_Toc809825"/>
      <w:r w:rsidRPr="00933FCC">
        <w:rPr>
          <w:b w:val="0"/>
          <w:i w:val="0"/>
          <w:sz w:val="22"/>
        </w:rPr>
        <w:t>The required Operating is Windows and Mac</w:t>
      </w:r>
    </w:p>
    <w:p w14:paraId="1D73F291" w14:textId="213B719E" w:rsidR="00B405C0" w:rsidRPr="00933FCC" w:rsidRDefault="00B405C0" w:rsidP="00372F7E">
      <w:pPr>
        <w:pStyle w:val="ListParagraph"/>
        <w:numPr>
          <w:ilvl w:val="0"/>
          <w:numId w:val="4"/>
        </w:numPr>
      </w:pPr>
      <w:r w:rsidRPr="00933FCC">
        <w:t>The current JavaGUI is</w:t>
      </w:r>
      <w:r w:rsidR="00372F7E" w:rsidRPr="00933FCC">
        <w:t xml:space="preserve"> version</w:t>
      </w:r>
      <w:r w:rsidR="00913422">
        <w:t xml:space="preserve"> 1</w:t>
      </w:r>
      <w:bookmarkStart w:id="5" w:name="_GoBack"/>
      <w:bookmarkEnd w:id="5"/>
      <w:r w:rsidR="00372F7E" w:rsidRPr="00933FCC">
        <w:t xml:space="preserve"> is </w:t>
      </w:r>
    </w:p>
    <w:p w14:paraId="55EC94AF" w14:textId="7845AA56" w:rsidR="00B405C0" w:rsidRPr="00933FCC" w:rsidRDefault="00B405C0" w:rsidP="00372F7E">
      <w:pPr>
        <w:pStyle w:val="ListParagraph"/>
        <w:numPr>
          <w:ilvl w:val="0"/>
          <w:numId w:val="4"/>
        </w:numPr>
      </w:pPr>
      <w:r w:rsidRPr="00933FCC">
        <w:t>The programming language of choice is Java</w:t>
      </w:r>
    </w:p>
    <w:p w14:paraId="1531C963" w14:textId="77777777" w:rsidR="008C6A6F" w:rsidRDefault="008C6A6F" w:rsidP="0097311B">
      <w:pPr>
        <w:pStyle w:val="Heading2"/>
        <w:ind w:left="0" w:firstLine="0"/>
        <w:rPr>
          <w:i w:val="0"/>
          <w:iCs/>
          <w:sz w:val="24"/>
          <w:szCs w:val="24"/>
        </w:rPr>
      </w:pPr>
    </w:p>
    <w:p w14:paraId="66D957C1" w14:textId="77777777" w:rsidR="008C6A6F" w:rsidRDefault="008C6A6F" w:rsidP="0097311B">
      <w:pPr>
        <w:pStyle w:val="Heading2"/>
        <w:ind w:left="0" w:firstLine="0"/>
        <w:rPr>
          <w:i w:val="0"/>
          <w:iCs/>
          <w:sz w:val="24"/>
          <w:szCs w:val="24"/>
        </w:rPr>
      </w:pPr>
    </w:p>
    <w:p w14:paraId="505BCA2F" w14:textId="77777777" w:rsidR="008C6A6F" w:rsidRDefault="008C6A6F" w:rsidP="0097311B">
      <w:pPr>
        <w:pStyle w:val="Heading2"/>
        <w:ind w:left="0" w:firstLine="0"/>
        <w:rPr>
          <w:i w:val="0"/>
          <w:iCs/>
          <w:sz w:val="24"/>
          <w:szCs w:val="24"/>
        </w:rPr>
      </w:pPr>
    </w:p>
    <w:p w14:paraId="7991B85D" w14:textId="77777777" w:rsidR="008C6A6F" w:rsidRDefault="008C6A6F" w:rsidP="0097311B">
      <w:pPr>
        <w:pStyle w:val="Heading2"/>
        <w:ind w:left="0" w:firstLine="0"/>
        <w:rPr>
          <w:i w:val="0"/>
          <w:iCs/>
          <w:sz w:val="24"/>
          <w:szCs w:val="24"/>
        </w:rPr>
      </w:pPr>
    </w:p>
    <w:p w14:paraId="428C141B" w14:textId="77777777" w:rsidR="008C6A6F" w:rsidRDefault="008C6A6F" w:rsidP="0097311B">
      <w:pPr>
        <w:pStyle w:val="Heading2"/>
        <w:ind w:left="0" w:firstLine="0"/>
        <w:rPr>
          <w:i w:val="0"/>
          <w:iCs/>
          <w:sz w:val="24"/>
          <w:szCs w:val="24"/>
        </w:rPr>
      </w:pPr>
    </w:p>
    <w:p w14:paraId="0AFDA059" w14:textId="77777777" w:rsidR="008C6A6F" w:rsidRDefault="008C6A6F" w:rsidP="0097311B">
      <w:pPr>
        <w:pStyle w:val="Heading2"/>
        <w:ind w:left="0" w:firstLine="0"/>
        <w:rPr>
          <w:i w:val="0"/>
          <w:iCs/>
          <w:sz w:val="24"/>
          <w:szCs w:val="24"/>
        </w:rPr>
      </w:pPr>
    </w:p>
    <w:p w14:paraId="12508F54" w14:textId="77777777" w:rsidR="008C6A6F" w:rsidRDefault="008C6A6F" w:rsidP="0097311B">
      <w:pPr>
        <w:pStyle w:val="Heading2"/>
        <w:ind w:left="0" w:firstLine="0"/>
        <w:rPr>
          <w:i w:val="0"/>
          <w:iCs/>
          <w:sz w:val="24"/>
          <w:szCs w:val="24"/>
        </w:rPr>
      </w:pPr>
    </w:p>
    <w:p w14:paraId="43502850" w14:textId="77777777" w:rsidR="008C6A6F" w:rsidRDefault="008C6A6F" w:rsidP="0097311B">
      <w:pPr>
        <w:pStyle w:val="Heading2"/>
        <w:ind w:left="0" w:firstLine="0"/>
        <w:rPr>
          <w:i w:val="0"/>
          <w:iCs/>
          <w:sz w:val="24"/>
          <w:szCs w:val="24"/>
        </w:rPr>
      </w:pPr>
    </w:p>
    <w:p w14:paraId="00E10792" w14:textId="77777777" w:rsidR="008C6A6F" w:rsidRDefault="008C6A6F" w:rsidP="0097311B">
      <w:pPr>
        <w:pStyle w:val="Heading2"/>
        <w:ind w:left="0" w:firstLine="0"/>
        <w:rPr>
          <w:i w:val="0"/>
          <w:iCs/>
          <w:sz w:val="24"/>
          <w:szCs w:val="24"/>
        </w:rPr>
      </w:pPr>
    </w:p>
    <w:bookmarkEnd w:id="4"/>
    <w:p w14:paraId="3F223132" w14:textId="1DC60E61" w:rsidR="00DE19D4" w:rsidRDefault="00DE19D4" w:rsidP="0097311B">
      <w:pPr>
        <w:spacing w:after="346"/>
        <w:ind w:left="712" w:right="799" w:firstLine="0"/>
        <w:rPr>
          <w:rFonts w:ascii="Segoe UI" w:hAnsi="Segoe UI" w:cs="Segoe UI"/>
          <w:color w:val="24292E"/>
          <w:sz w:val="20"/>
          <w:szCs w:val="20"/>
          <w:shd w:val="clear" w:color="auto" w:fill="FFFFFF"/>
        </w:rPr>
      </w:pPr>
    </w:p>
    <w:p w14:paraId="52225017" w14:textId="09676CAF" w:rsidR="00DE19D4" w:rsidRDefault="00DE19D4" w:rsidP="0097311B">
      <w:pPr>
        <w:spacing w:after="346"/>
        <w:ind w:left="712" w:right="799" w:firstLine="0"/>
        <w:rPr>
          <w:rFonts w:ascii="Segoe UI" w:hAnsi="Segoe UI" w:cs="Segoe UI"/>
          <w:color w:val="24292E"/>
          <w:sz w:val="20"/>
          <w:szCs w:val="20"/>
          <w:shd w:val="clear" w:color="auto" w:fill="FFFFFF"/>
        </w:rPr>
      </w:pPr>
    </w:p>
    <w:p w14:paraId="5FC11F62" w14:textId="0EDDDA15" w:rsidR="00DE19D4" w:rsidRDefault="00DE19D4" w:rsidP="006104F1">
      <w:pPr>
        <w:spacing w:after="346"/>
        <w:ind w:right="799"/>
        <w:rPr>
          <w:rFonts w:ascii="Segoe UI" w:hAnsi="Segoe UI" w:cs="Segoe UI"/>
          <w:color w:val="24292E"/>
          <w:sz w:val="20"/>
          <w:szCs w:val="20"/>
          <w:shd w:val="clear" w:color="auto" w:fill="FFFFFF"/>
        </w:rPr>
      </w:pPr>
    </w:p>
    <w:p w14:paraId="3C7DB496" w14:textId="77777777" w:rsidR="00DE19D4" w:rsidRPr="00FF33F6" w:rsidRDefault="00DE19D4" w:rsidP="00FF33F6">
      <w:pPr>
        <w:spacing w:after="0" w:line="259" w:lineRule="auto"/>
        <w:ind w:left="0" w:firstLine="0"/>
        <w:rPr>
          <w:b/>
          <w:iCs/>
          <w:sz w:val="24"/>
          <w:szCs w:val="24"/>
        </w:rPr>
      </w:pPr>
      <w:r w:rsidRPr="00FF33F6">
        <w:rPr>
          <w:b/>
          <w:iCs/>
          <w:sz w:val="24"/>
          <w:szCs w:val="24"/>
        </w:rPr>
        <w:t xml:space="preserve">1.4. UI Design </w:t>
      </w:r>
    </w:p>
    <w:p w14:paraId="547B3928" w14:textId="369842B3" w:rsidR="002361CE" w:rsidRDefault="00DE2609" w:rsidP="00E43BE6">
      <w:pPr>
        <w:spacing w:after="159" w:line="259" w:lineRule="auto"/>
        <w:ind w:left="0" w:firstLine="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    </w:t>
      </w:r>
      <w:r w:rsidR="00DE19D4" w:rsidRPr="00933FCC">
        <w:t>This</w:t>
      </w:r>
      <w:r w:rsidR="00E43BE6" w:rsidRPr="00933FCC">
        <w:t xml:space="preserve"> section will </w:t>
      </w:r>
      <w:r w:rsidR="00DE19D4" w:rsidRPr="00933FCC">
        <w:t>provide a</w:t>
      </w:r>
      <w:r w:rsidR="00B405C0" w:rsidRPr="00933FCC">
        <w:t xml:space="preserve"> quick snapshot of how we anticipate our</w:t>
      </w:r>
      <w:r w:rsidR="00E43BE6" w:rsidRPr="00933FCC">
        <w:t xml:space="preserve"> primary CS</w:t>
      </w:r>
      <w:r w:rsidR="00BD17D5">
        <w:t>V</w:t>
      </w:r>
      <w:r w:rsidR="00E43BE6" w:rsidRPr="00933FCC">
        <w:t xml:space="preserve"> files </w:t>
      </w:r>
      <w:r w:rsidR="00B405C0" w:rsidRPr="00933FCC">
        <w:t>interface to look like</w:t>
      </w:r>
      <w:r w:rsidR="00E43BE6" w:rsidRPr="00933FCC">
        <w:t xml:space="preserve"> within the Balancing </w:t>
      </w:r>
      <w:r w:rsidR="00933FCC" w:rsidRPr="00933FCC">
        <w:t>the</w:t>
      </w:r>
      <w:r w:rsidR="00E43BE6" w:rsidRPr="00933FCC">
        <w:t xml:space="preserve"> Cost </w:t>
      </w:r>
      <w:r w:rsidR="00933FCC">
        <w:t>o</w:t>
      </w:r>
      <w:r w:rsidR="00E43BE6" w:rsidRPr="00933FCC">
        <w:t>f Security</w:t>
      </w:r>
      <w:r w:rsidR="00080258" w:rsidRPr="00933FCC">
        <w:t xml:space="preserve"> </w:t>
      </w:r>
      <w:r w:rsidR="004F3FD4" w:rsidRPr="00933FCC">
        <w:t>application. N</w:t>
      </w:r>
      <w:r w:rsidR="00805482" w:rsidRPr="00933FCC">
        <w:t>ote</w:t>
      </w:r>
      <w:r w:rsidR="00080258" w:rsidRPr="00933FCC">
        <w:t xml:space="preserve">: the interface is developed and still </w:t>
      </w:r>
      <w:r w:rsidR="008C73B6" w:rsidRPr="00933FCC">
        <w:t>under</w:t>
      </w:r>
      <w:r w:rsidR="00080258" w:rsidRPr="00933FCC">
        <w:t xml:space="preserve"> </w:t>
      </w:r>
      <w:r w:rsidR="008C73B6" w:rsidRPr="00933FCC">
        <w:t>changes</w:t>
      </w:r>
      <w:r w:rsidR="00857E8B" w:rsidRPr="00933FCC">
        <w:t>, so Figure 1.1 below will change and adapt further on in our development cycle.</w:t>
      </w:r>
    </w:p>
    <w:p w14:paraId="242DAE38" w14:textId="078161FB" w:rsidR="00F75720" w:rsidRPr="00F75720" w:rsidRDefault="00F75720" w:rsidP="00F75720">
      <w:pPr>
        <w:spacing w:after="346"/>
        <w:ind w:left="0" w:right="799" w:firstLine="0"/>
        <w:rPr>
          <w:rFonts w:ascii="Segoe UI" w:hAnsi="Segoe UI" w:cs="Segoe UI"/>
          <w:color w:val="24292E"/>
          <w:sz w:val="20"/>
          <w:szCs w:val="20"/>
          <w:shd w:val="clear" w:color="auto" w:fill="FFFFFF"/>
        </w:rPr>
      </w:pPr>
      <w:r>
        <w:rPr>
          <w:noProof/>
        </w:rPr>
        <w:drawing>
          <wp:inline distT="0" distB="0" distL="0" distR="0" wp14:anchorId="0998802D" wp14:editId="0F0B1004">
            <wp:extent cx="6839820" cy="5887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8320" cy="6015389"/>
                    </a:xfrm>
                    <a:prstGeom prst="rect">
                      <a:avLst/>
                    </a:prstGeom>
                  </pic:spPr>
                </pic:pic>
              </a:graphicData>
            </a:graphic>
          </wp:inline>
        </w:drawing>
      </w:r>
    </w:p>
    <w:p w14:paraId="150F7073" w14:textId="28E10788" w:rsidR="002361CE" w:rsidRDefault="00F75720" w:rsidP="003E48A5">
      <w:pPr>
        <w:spacing w:after="0" w:line="259" w:lineRule="auto"/>
        <w:ind w:left="0" w:firstLine="0"/>
        <w:rPr>
          <w:b/>
          <w:iCs/>
          <w:sz w:val="24"/>
          <w:szCs w:val="24"/>
        </w:rPr>
      </w:pPr>
      <w:r>
        <w:rPr>
          <w:noProof/>
        </w:rPr>
        <w:lastRenderedPageBreak/>
        <w:drawing>
          <wp:inline distT="0" distB="0" distL="0" distR="0" wp14:anchorId="5BEAB3E3" wp14:editId="709BB2F5">
            <wp:extent cx="6593840" cy="66096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134" cy="6663021"/>
                    </a:xfrm>
                    <a:prstGeom prst="rect">
                      <a:avLst/>
                    </a:prstGeom>
                    <a:noFill/>
                    <a:ln>
                      <a:noFill/>
                    </a:ln>
                  </pic:spPr>
                </pic:pic>
              </a:graphicData>
            </a:graphic>
          </wp:inline>
        </w:drawing>
      </w:r>
    </w:p>
    <w:p w14:paraId="6858C598" w14:textId="77777777" w:rsidR="002361CE" w:rsidRDefault="002361CE" w:rsidP="003E48A5">
      <w:pPr>
        <w:spacing w:after="0" w:line="259" w:lineRule="auto"/>
        <w:ind w:left="0" w:firstLine="0"/>
        <w:rPr>
          <w:b/>
          <w:iCs/>
          <w:sz w:val="24"/>
          <w:szCs w:val="24"/>
        </w:rPr>
      </w:pPr>
    </w:p>
    <w:p w14:paraId="33A29445" w14:textId="77777777" w:rsidR="002361CE" w:rsidRDefault="002361CE" w:rsidP="003E48A5">
      <w:pPr>
        <w:spacing w:after="0" w:line="259" w:lineRule="auto"/>
        <w:ind w:left="0" w:firstLine="0"/>
        <w:rPr>
          <w:b/>
          <w:iCs/>
          <w:sz w:val="24"/>
          <w:szCs w:val="24"/>
        </w:rPr>
      </w:pPr>
    </w:p>
    <w:p w14:paraId="5D9888A3" w14:textId="77777777" w:rsidR="002361CE" w:rsidRDefault="002361CE" w:rsidP="003E48A5">
      <w:pPr>
        <w:spacing w:after="0" w:line="259" w:lineRule="auto"/>
        <w:ind w:left="0" w:firstLine="0"/>
        <w:rPr>
          <w:b/>
          <w:iCs/>
          <w:sz w:val="24"/>
          <w:szCs w:val="24"/>
        </w:rPr>
      </w:pPr>
    </w:p>
    <w:p w14:paraId="15BB0ACE" w14:textId="77777777" w:rsidR="002361CE" w:rsidRDefault="002361CE" w:rsidP="003E48A5">
      <w:pPr>
        <w:spacing w:after="0" w:line="259" w:lineRule="auto"/>
        <w:ind w:left="0" w:firstLine="0"/>
        <w:rPr>
          <w:b/>
          <w:iCs/>
          <w:sz w:val="24"/>
          <w:szCs w:val="24"/>
        </w:rPr>
      </w:pPr>
    </w:p>
    <w:p w14:paraId="11A706C4" w14:textId="77777777" w:rsidR="002361CE" w:rsidRDefault="002361CE" w:rsidP="003E48A5">
      <w:pPr>
        <w:spacing w:after="0" w:line="259" w:lineRule="auto"/>
        <w:ind w:left="0" w:firstLine="0"/>
        <w:rPr>
          <w:b/>
          <w:iCs/>
          <w:sz w:val="24"/>
          <w:szCs w:val="24"/>
        </w:rPr>
      </w:pPr>
    </w:p>
    <w:p w14:paraId="2BA17F0B" w14:textId="183563CE" w:rsidR="002361CE" w:rsidRDefault="002361CE" w:rsidP="003E48A5">
      <w:pPr>
        <w:spacing w:after="0" w:line="259" w:lineRule="auto"/>
        <w:ind w:left="0" w:firstLine="0"/>
        <w:rPr>
          <w:b/>
          <w:iCs/>
          <w:sz w:val="24"/>
          <w:szCs w:val="24"/>
        </w:rPr>
      </w:pPr>
      <w:bookmarkStart w:id="6" w:name="_Toc809827"/>
    </w:p>
    <w:p w14:paraId="5342991F" w14:textId="3CF91872" w:rsidR="00F75720" w:rsidRDefault="00F75720" w:rsidP="003E48A5">
      <w:pPr>
        <w:spacing w:after="0" w:line="259" w:lineRule="auto"/>
        <w:ind w:left="0" w:firstLine="0"/>
        <w:rPr>
          <w:b/>
          <w:iCs/>
          <w:sz w:val="24"/>
          <w:szCs w:val="24"/>
        </w:rPr>
      </w:pPr>
    </w:p>
    <w:p w14:paraId="3B2BB39E" w14:textId="169684F3" w:rsidR="00F75720" w:rsidRDefault="00F75720" w:rsidP="003E48A5">
      <w:pPr>
        <w:spacing w:after="0" w:line="259" w:lineRule="auto"/>
        <w:ind w:left="0" w:firstLine="0"/>
        <w:rPr>
          <w:b/>
          <w:iCs/>
          <w:sz w:val="24"/>
          <w:szCs w:val="24"/>
        </w:rPr>
      </w:pPr>
    </w:p>
    <w:p w14:paraId="27771BDF" w14:textId="703A70E9" w:rsidR="00F75720" w:rsidRDefault="004246BF" w:rsidP="003E48A5">
      <w:pPr>
        <w:spacing w:after="0" w:line="259" w:lineRule="auto"/>
        <w:ind w:left="0" w:firstLine="0"/>
        <w:rPr>
          <w:b/>
          <w:iCs/>
          <w:sz w:val="24"/>
          <w:szCs w:val="24"/>
        </w:rPr>
      </w:pPr>
      <w:r>
        <w:rPr>
          <w:b/>
          <w:iCs/>
          <w:sz w:val="24"/>
          <w:szCs w:val="24"/>
        </w:rPr>
        <w:lastRenderedPageBreak/>
        <w:t xml:space="preserve">2. </w:t>
      </w:r>
      <w:r w:rsidRPr="004246BF">
        <w:rPr>
          <w:b/>
          <w:iCs/>
          <w:sz w:val="24"/>
          <w:szCs w:val="24"/>
        </w:rPr>
        <w:t>Architectural Design Views</w:t>
      </w:r>
    </w:p>
    <w:p w14:paraId="0D0A97C7" w14:textId="3A184637" w:rsidR="004246BF" w:rsidRDefault="00FD13DA" w:rsidP="00FD13DA">
      <w:pPr>
        <w:spacing w:after="0" w:line="259" w:lineRule="auto"/>
        <w:ind w:left="0" w:firstLine="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      </w:t>
      </w:r>
      <w:r w:rsidR="006E0B5E">
        <w:rPr>
          <w:rFonts w:ascii="Segoe UI" w:hAnsi="Segoe UI" w:cs="Segoe UI"/>
          <w:color w:val="24292E"/>
          <w:sz w:val="20"/>
          <w:szCs w:val="20"/>
          <w:shd w:val="clear" w:color="auto" w:fill="FFFFFF"/>
        </w:rPr>
        <w:t xml:space="preserve"> </w:t>
      </w:r>
      <w:r w:rsidR="004246BF" w:rsidRPr="00933FCC">
        <w:t xml:space="preserve">The following Architectural Design View Diagrams describe the </w:t>
      </w:r>
      <w:r w:rsidRPr="00933FCC">
        <w:t xml:space="preserve">Balancing the Cost </w:t>
      </w:r>
      <w:r w:rsidR="00933FCC">
        <w:t>o</w:t>
      </w:r>
      <w:r w:rsidRPr="00933FCC">
        <w:t xml:space="preserve">f Security </w:t>
      </w:r>
      <w:r w:rsidR="004246BF" w:rsidRPr="00933FCC">
        <w:t>system from the viewpoint of different stakeholders, such as end-users, developers, system</w:t>
      </w:r>
      <w:r w:rsidR="00792073" w:rsidRPr="00933FCC">
        <w:t xml:space="preserve"> </w:t>
      </w:r>
      <w:r w:rsidR="004246BF" w:rsidRPr="00933FCC">
        <w:t>engineers, and project managers. These four view models illustrate the architecture of our</w:t>
      </w:r>
      <w:r w:rsidR="00792073" w:rsidRPr="00933FCC">
        <w:t xml:space="preserve"> </w:t>
      </w:r>
      <w:r w:rsidR="004246BF" w:rsidRPr="00933FCC">
        <w:t>system.</w:t>
      </w:r>
    </w:p>
    <w:p w14:paraId="06A055C5" w14:textId="5007079C" w:rsidR="00BF6548" w:rsidRDefault="00BF6548" w:rsidP="004246BF">
      <w:pPr>
        <w:spacing w:after="0" w:line="259" w:lineRule="auto"/>
        <w:ind w:left="0" w:firstLine="720"/>
        <w:rPr>
          <w:rFonts w:ascii="Segoe UI" w:hAnsi="Segoe UI" w:cs="Segoe UI"/>
          <w:color w:val="24292E"/>
          <w:sz w:val="20"/>
          <w:szCs w:val="20"/>
          <w:shd w:val="clear" w:color="auto" w:fill="FFFFFF"/>
        </w:rPr>
      </w:pPr>
    </w:p>
    <w:p w14:paraId="7DD82A03" w14:textId="77777777" w:rsidR="000928CE" w:rsidRDefault="00832C30" w:rsidP="000928CE">
      <w:pPr>
        <w:spacing w:after="0" w:line="259" w:lineRule="auto"/>
        <w:ind w:left="0" w:firstLine="0"/>
        <w:rPr>
          <w:b/>
          <w:iCs/>
          <w:sz w:val="24"/>
          <w:szCs w:val="24"/>
        </w:rPr>
      </w:pPr>
      <w:r>
        <w:rPr>
          <w:b/>
          <w:iCs/>
          <w:sz w:val="24"/>
          <w:szCs w:val="24"/>
        </w:rPr>
        <w:t xml:space="preserve">     </w:t>
      </w:r>
      <w:r w:rsidR="00BF6548" w:rsidRPr="00BF6548">
        <w:rPr>
          <w:b/>
          <w:iCs/>
          <w:sz w:val="24"/>
          <w:szCs w:val="24"/>
        </w:rPr>
        <w:t>2.1 Logical View</w:t>
      </w:r>
    </w:p>
    <w:p w14:paraId="566BD603" w14:textId="72621948" w:rsidR="00BF6548" w:rsidRPr="000928CE" w:rsidRDefault="000928CE" w:rsidP="000928CE">
      <w:pPr>
        <w:spacing w:after="0" w:line="259" w:lineRule="auto"/>
        <w:ind w:left="0" w:firstLine="0"/>
        <w:rPr>
          <w:b/>
          <w:iCs/>
          <w:sz w:val="24"/>
          <w:szCs w:val="24"/>
        </w:rPr>
      </w:pPr>
      <w:r>
        <w:rPr>
          <w:b/>
          <w:iCs/>
          <w:sz w:val="24"/>
          <w:szCs w:val="24"/>
        </w:rPr>
        <w:t xml:space="preserve">       </w:t>
      </w:r>
      <w:r w:rsidR="00BF6548" w:rsidRPr="00933FCC">
        <w:t>The following Logical View shows key abstraction in the system as objects.</w:t>
      </w:r>
    </w:p>
    <w:p w14:paraId="5D2A0D84" w14:textId="6AE127C4" w:rsidR="00BF6548" w:rsidRDefault="00BF6548" w:rsidP="004246BF">
      <w:pPr>
        <w:spacing w:after="0" w:line="259" w:lineRule="auto"/>
        <w:ind w:left="0" w:firstLine="720"/>
        <w:rPr>
          <w:rFonts w:ascii="Segoe UI" w:hAnsi="Segoe UI" w:cs="Segoe UI"/>
          <w:color w:val="24292E"/>
          <w:sz w:val="20"/>
          <w:szCs w:val="20"/>
          <w:shd w:val="clear" w:color="auto" w:fill="FFFFFF"/>
        </w:rPr>
      </w:pPr>
    </w:p>
    <w:p w14:paraId="3671426A" w14:textId="25AD76BC" w:rsidR="00BF6548" w:rsidRDefault="00BF6548" w:rsidP="00BF6548">
      <w:pPr>
        <w:spacing w:after="0" w:line="259" w:lineRule="auto"/>
        <w:ind w:left="0" w:firstLine="0"/>
        <w:rPr>
          <w:b/>
          <w:iCs/>
          <w:sz w:val="24"/>
          <w:szCs w:val="24"/>
        </w:rPr>
      </w:pPr>
      <w:r>
        <w:rPr>
          <w:rFonts w:ascii="Segoe UI" w:hAnsi="Segoe UI" w:cs="Segoe UI"/>
          <w:color w:val="24292E"/>
          <w:sz w:val="20"/>
          <w:szCs w:val="20"/>
          <w:shd w:val="clear" w:color="auto" w:fill="FFFFFF"/>
        </w:rPr>
        <w:t xml:space="preserve">    </w:t>
      </w:r>
      <w:r w:rsidRPr="00BF6548">
        <w:rPr>
          <w:b/>
          <w:iCs/>
          <w:sz w:val="24"/>
          <w:szCs w:val="24"/>
        </w:rPr>
        <w:t>2.2 Development View</w:t>
      </w:r>
    </w:p>
    <w:p w14:paraId="0FBBD44C" w14:textId="0DCD7239" w:rsidR="00A70B1D" w:rsidRDefault="000928CE" w:rsidP="00A70B1D">
      <w:pPr>
        <w:spacing w:after="0" w:line="259" w:lineRule="auto"/>
        <w:ind w:left="0" w:firstLine="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      </w:t>
      </w:r>
      <w:r w:rsidR="00BF6548" w:rsidRPr="00933FCC">
        <w:t>The following Development View shows how the software is decomposed into</w:t>
      </w:r>
      <w:r w:rsidRPr="00933FCC">
        <w:t xml:space="preserve"> </w:t>
      </w:r>
      <w:r w:rsidR="00BF6548" w:rsidRPr="00933FCC">
        <w:t>components for development. Figure 2.2 below is a simple Component Diagram to show</w:t>
      </w:r>
      <w:r w:rsidRPr="00933FCC">
        <w:t xml:space="preserve"> </w:t>
      </w:r>
      <w:r w:rsidR="00BF6548" w:rsidRPr="00933FCC">
        <w:t>how t</w:t>
      </w:r>
      <w:r w:rsidR="00B0181D" w:rsidRPr="00933FCC">
        <w:t>o</w:t>
      </w:r>
      <w:r w:rsidR="00BF6548" w:rsidRPr="00933FCC">
        <w:t xml:space="preserve"> </w:t>
      </w:r>
      <w:r w:rsidR="003563E6" w:rsidRPr="00933FCC">
        <w:t>Balance</w:t>
      </w:r>
      <w:r w:rsidR="004963FC" w:rsidRPr="00933FCC">
        <w:t xml:space="preserve"> the Cost of Security</w:t>
      </w:r>
      <w:r w:rsidR="00BF6548" w:rsidRPr="00933FCC">
        <w:t xml:space="preserve"> was broken</w:t>
      </w:r>
      <w:r w:rsidR="004963FC" w:rsidRPr="00933FCC">
        <w:t xml:space="preserve"> </w:t>
      </w:r>
      <w:r w:rsidR="00BF6548" w:rsidRPr="00933FCC">
        <w:t>down into the Model-View-Controller design</w:t>
      </w:r>
      <w:r w:rsidRPr="00933FCC">
        <w:t xml:space="preserve"> </w:t>
      </w:r>
      <w:r w:rsidR="00BF6548" w:rsidRPr="00933FCC">
        <w:t xml:space="preserve">pattern. </w:t>
      </w:r>
      <w:r w:rsidR="00A63B8D" w:rsidRPr="00933FCC">
        <w:t xml:space="preserve">The main interface for end-users will be the </w:t>
      </w:r>
      <w:r w:rsidR="00BD17D5">
        <w:t>CSV</w:t>
      </w:r>
      <w:r w:rsidR="00A63B8D" w:rsidRPr="00933FCC">
        <w:t xml:space="preserve"> which fits the</w:t>
      </w:r>
      <w:r w:rsidRPr="00933FCC">
        <w:t xml:space="preserve"> </w:t>
      </w:r>
      <w:r w:rsidR="00A63B8D" w:rsidRPr="00933FCC">
        <w:t>View portion. User inputs and decisions will be taken in and processed in the Controller,</w:t>
      </w:r>
      <w:r w:rsidRPr="00933FCC">
        <w:t xml:space="preserve"> </w:t>
      </w:r>
      <w:r w:rsidR="00A63B8D" w:rsidRPr="00933FCC">
        <w:t>Java classes. It facilitates the Model, the database, based on the user decision. Nature</w:t>
      </w:r>
      <w:r w:rsidRPr="00933FCC">
        <w:t xml:space="preserve"> </w:t>
      </w:r>
      <w:r w:rsidR="00A63B8D" w:rsidRPr="00933FCC">
        <w:t>of the MVC components made dividing up jobs for the development team very suitable.</w:t>
      </w:r>
    </w:p>
    <w:p w14:paraId="1DA3A317" w14:textId="35160704" w:rsidR="003564EB" w:rsidRPr="00A70B1D" w:rsidRDefault="003564EB" w:rsidP="00A70B1D">
      <w:pPr>
        <w:spacing w:after="0" w:line="259" w:lineRule="auto"/>
        <w:ind w:left="0" w:firstLine="0"/>
        <w:rPr>
          <w:rFonts w:ascii="Segoe UI" w:hAnsi="Segoe UI" w:cs="Segoe UI"/>
          <w:color w:val="24292E"/>
          <w:sz w:val="20"/>
          <w:szCs w:val="20"/>
          <w:shd w:val="clear" w:color="auto" w:fill="FFFFFF"/>
        </w:rPr>
      </w:pPr>
      <w:r>
        <w:rPr>
          <w:noProof/>
        </w:rPr>
        <w:drawing>
          <wp:inline distT="0" distB="0" distL="0" distR="0" wp14:anchorId="2917E7F7" wp14:editId="152ABB76">
            <wp:extent cx="598170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4095750"/>
                    </a:xfrm>
                    <a:prstGeom prst="rect">
                      <a:avLst/>
                    </a:prstGeom>
                  </pic:spPr>
                </pic:pic>
              </a:graphicData>
            </a:graphic>
          </wp:inline>
        </w:drawing>
      </w:r>
    </w:p>
    <w:p w14:paraId="12E74B07" w14:textId="77777777" w:rsidR="00BF6548" w:rsidRDefault="00BF6548" w:rsidP="003E48A5">
      <w:pPr>
        <w:spacing w:after="0" w:line="259" w:lineRule="auto"/>
        <w:ind w:left="0" w:firstLine="0"/>
        <w:rPr>
          <w:b/>
          <w:iCs/>
          <w:sz w:val="24"/>
          <w:szCs w:val="24"/>
        </w:rPr>
      </w:pPr>
    </w:p>
    <w:p w14:paraId="0973C9C2" w14:textId="77777777" w:rsidR="00BF6548" w:rsidRDefault="00BF6548" w:rsidP="003E48A5">
      <w:pPr>
        <w:spacing w:after="0" w:line="259" w:lineRule="auto"/>
        <w:ind w:left="0" w:firstLine="0"/>
        <w:rPr>
          <w:b/>
          <w:iCs/>
          <w:sz w:val="24"/>
          <w:szCs w:val="24"/>
        </w:rPr>
      </w:pPr>
    </w:p>
    <w:p w14:paraId="0B541F88" w14:textId="77777777" w:rsidR="00BF6548" w:rsidRDefault="00BF6548" w:rsidP="003E48A5">
      <w:pPr>
        <w:spacing w:after="0" w:line="259" w:lineRule="auto"/>
        <w:ind w:left="0" w:firstLine="0"/>
        <w:rPr>
          <w:b/>
          <w:iCs/>
          <w:sz w:val="24"/>
          <w:szCs w:val="24"/>
        </w:rPr>
      </w:pPr>
    </w:p>
    <w:p w14:paraId="32FFA642" w14:textId="3664F1E8" w:rsidR="00BF6548" w:rsidRDefault="00BF6548" w:rsidP="003E48A5">
      <w:pPr>
        <w:spacing w:after="0" w:line="259" w:lineRule="auto"/>
        <w:ind w:left="0" w:firstLine="0"/>
        <w:rPr>
          <w:b/>
          <w:iCs/>
          <w:sz w:val="24"/>
          <w:szCs w:val="24"/>
        </w:rPr>
      </w:pPr>
    </w:p>
    <w:p w14:paraId="59A11AB6" w14:textId="148A9242" w:rsidR="004F4600" w:rsidRDefault="004F4600" w:rsidP="003E48A5">
      <w:pPr>
        <w:spacing w:after="0" w:line="259" w:lineRule="auto"/>
        <w:ind w:left="0" w:firstLine="0"/>
        <w:rPr>
          <w:b/>
          <w:iCs/>
          <w:sz w:val="24"/>
          <w:szCs w:val="24"/>
        </w:rPr>
      </w:pPr>
    </w:p>
    <w:p w14:paraId="6474684E" w14:textId="77777777" w:rsidR="00753B02" w:rsidRDefault="00753B02" w:rsidP="003E48A5">
      <w:pPr>
        <w:spacing w:after="0" w:line="259" w:lineRule="auto"/>
        <w:ind w:left="0" w:firstLine="0"/>
        <w:rPr>
          <w:b/>
          <w:iCs/>
          <w:sz w:val="24"/>
          <w:szCs w:val="24"/>
        </w:rPr>
      </w:pPr>
    </w:p>
    <w:p w14:paraId="7926F115" w14:textId="77777777" w:rsidR="004C0A32" w:rsidRDefault="004C0A32" w:rsidP="003E48A5">
      <w:pPr>
        <w:spacing w:after="0" w:line="259" w:lineRule="auto"/>
        <w:ind w:left="0" w:firstLine="0"/>
        <w:rPr>
          <w:b/>
          <w:iCs/>
          <w:sz w:val="24"/>
          <w:szCs w:val="24"/>
        </w:rPr>
      </w:pPr>
    </w:p>
    <w:p w14:paraId="2319B529" w14:textId="5E3D8512" w:rsidR="004F4600" w:rsidRDefault="004F4600" w:rsidP="003E48A5">
      <w:pPr>
        <w:spacing w:after="0" w:line="259" w:lineRule="auto"/>
        <w:ind w:left="0" w:firstLine="0"/>
        <w:rPr>
          <w:b/>
          <w:iCs/>
          <w:sz w:val="24"/>
          <w:szCs w:val="24"/>
        </w:rPr>
      </w:pPr>
      <w:r>
        <w:rPr>
          <w:b/>
          <w:iCs/>
          <w:sz w:val="24"/>
          <w:szCs w:val="24"/>
        </w:rPr>
        <w:lastRenderedPageBreak/>
        <w:t>2.3. Process View</w:t>
      </w:r>
    </w:p>
    <w:p w14:paraId="226D4E58" w14:textId="0044E567" w:rsidR="00B14E23" w:rsidRDefault="004F4600" w:rsidP="003E48A5">
      <w:pPr>
        <w:spacing w:after="0" w:line="259" w:lineRule="auto"/>
        <w:ind w:left="0" w:firstLine="0"/>
        <w:rPr>
          <w:b/>
          <w:iCs/>
          <w:sz w:val="24"/>
          <w:szCs w:val="24"/>
        </w:rPr>
      </w:pPr>
      <w:r>
        <w:rPr>
          <w:b/>
          <w:iCs/>
          <w:sz w:val="24"/>
          <w:szCs w:val="24"/>
        </w:rPr>
        <w:t xml:space="preserve">     </w:t>
      </w:r>
      <w:r w:rsidRPr="00933FCC">
        <w:t xml:space="preserve">The following Process View shows the interactive processes of the system at runtime. Figure 2.3 below is a Communication Diagram showing how objects interact. It shows the process flow when an end-user begins to </w:t>
      </w:r>
      <w:r w:rsidR="00EE3362" w:rsidRPr="00933FCC">
        <w:t xml:space="preserve">Balance </w:t>
      </w:r>
      <w:r w:rsidR="00846B0B" w:rsidRPr="00933FCC">
        <w:t>the</w:t>
      </w:r>
      <w:r w:rsidR="00EE3362" w:rsidRPr="00933FCC">
        <w:t xml:space="preserve"> Cost </w:t>
      </w:r>
      <w:r w:rsidR="00933FCC" w:rsidRPr="00933FCC">
        <w:t>of</w:t>
      </w:r>
      <w:r w:rsidR="00EE3362" w:rsidRPr="00933FCC">
        <w:t xml:space="preserve"> Security </w:t>
      </w:r>
      <w:r w:rsidRPr="00933FCC">
        <w:t>application.</w:t>
      </w:r>
      <w:r>
        <w:rPr>
          <w:b/>
          <w:iCs/>
          <w:sz w:val="24"/>
          <w:szCs w:val="24"/>
        </w:rPr>
        <w:t xml:space="preserve"> </w:t>
      </w:r>
    </w:p>
    <w:p w14:paraId="051AEA65" w14:textId="77777777" w:rsidR="00B14E23" w:rsidRDefault="00B14E23" w:rsidP="003E48A5">
      <w:pPr>
        <w:spacing w:after="0" w:line="259" w:lineRule="auto"/>
        <w:ind w:left="0" w:firstLine="0"/>
        <w:rPr>
          <w:b/>
          <w:iCs/>
          <w:sz w:val="24"/>
          <w:szCs w:val="24"/>
        </w:rPr>
      </w:pPr>
    </w:p>
    <w:p w14:paraId="01DEA548" w14:textId="1BB4DDA3" w:rsidR="00B14E23" w:rsidRDefault="00B14E23" w:rsidP="00B14E23">
      <w:pPr>
        <w:spacing w:after="0" w:line="259" w:lineRule="auto"/>
        <w:ind w:left="0" w:firstLine="0"/>
      </w:pPr>
      <w:r>
        <w:rPr>
          <w:b/>
          <w:iCs/>
          <w:sz w:val="24"/>
          <w:szCs w:val="24"/>
        </w:rPr>
        <w:t>2.4</w:t>
      </w:r>
      <w:r>
        <w:t xml:space="preserve">. </w:t>
      </w:r>
      <w:r w:rsidRPr="00B14E23">
        <w:rPr>
          <w:b/>
          <w:iCs/>
          <w:sz w:val="24"/>
          <w:szCs w:val="24"/>
        </w:rPr>
        <w:t>Physical View</w:t>
      </w:r>
    </w:p>
    <w:p w14:paraId="56DCFDDE" w14:textId="03FA3F1A" w:rsidR="0061331D" w:rsidRDefault="00B14E23" w:rsidP="00B14E23">
      <w:pPr>
        <w:spacing w:after="0" w:line="259" w:lineRule="auto"/>
        <w:ind w:left="0" w:firstLine="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      </w:t>
      </w:r>
      <w:r w:rsidRPr="00933FCC">
        <w:t xml:space="preserve">The following Physical View shows the system from a system engineer’s perspective. It shows system hardware and how software components are distributed across the hardware. Figure 2.4 below is a Deployment Diagram which are great for visualizing the topology of the physical components of our </w:t>
      </w:r>
      <w:r w:rsidR="0064130B" w:rsidRPr="00933FCC">
        <w:t xml:space="preserve">Balancing </w:t>
      </w:r>
      <w:r w:rsidR="00763F89" w:rsidRPr="00933FCC">
        <w:t>the</w:t>
      </w:r>
      <w:r w:rsidR="0064130B" w:rsidRPr="00933FCC">
        <w:t xml:space="preserve"> Cost </w:t>
      </w:r>
      <w:r w:rsidR="000477DA" w:rsidRPr="00933FCC">
        <w:t>of</w:t>
      </w:r>
      <w:r w:rsidR="0064130B" w:rsidRPr="00933FCC">
        <w:t xml:space="preserve"> Security system</w:t>
      </w:r>
      <w:r w:rsidRPr="00933FCC">
        <w:t xml:space="preserve">. Our database will be residing in Elvis, Rowan University’s Sun Solaris based server that supports Unix. The main program, written in Java, will serve as the main bridge between the </w:t>
      </w:r>
      <w:r w:rsidR="00BD17D5">
        <w:t>CSV</w:t>
      </w:r>
      <w:r w:rsidRPr="00933FCC">
        <w:t xml:space="preserve"> interface and the database.</w:t>
      </w:r>
    </w:p>
    <w:p w14:paraId="1D3D861E" w14:textId="18B8621A" w:rsidR="0061331D" w:rsidRPr="00B14E23" w:rsidRDefault="0061331D" w:rsidP="00B14E23">
      <w:pPr>
        <w:spacing w:after="0" w:line="259" w:lineRule="auto"/>
        <w:ind w:left="0" w:firstLine="0"/>
        <w:rPr>
          <w:rFonts w:ascii="Segoe UI" w:hAnsi="Segoe UI" w:cs="Segoe UI"/>
          <w:color w:val="24292E"/>
          <w:sz w:val="20"/>
          <w:szCs w:val="20"/>
          <w:shd w:val="clear" w:color="auto" w:fill="FFFFFF"/>
        </w:rPr>
      </w:pPr>
    </w:p>
    <w:p w14:paraId="71D7CD3E" w14:textId="497355A3" w:rsidR="00BF6548" w:rsidRDefault="003564EB" w:rsidP="003E48A5">
      <w:pPr>
        <w:spacing w:after="0" w:line="259" w:lineRule="auto"/>
        <w:ind w:left="0" w:firstLine="0"/>
        <w:rPr>
          <w:b/>
          <w:iCs/>
          <w:sz w:val="24"/>
          <w:szCs w:val="24"/>
        </w:rPr>
      </w:pPr>
      <w:r>
        <w:rPr>
          <w:noProof/>
        </w:rPr>
        <w:drawing>
          <wp:inline distT="0" distB="0" distL="0" distR="0" wp14:anchorId="68A9334A" wp14:editId="6805864E">
            <wp:extent cx="6451600" cy="4834128"/>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5343" cy="4844425"/>
                    </a:xfrm>
                    <a:prstGeom prst="rect">
                      <a:avLst/>
                    </a:prstGeom>
                  </pic:spPr>
                </pic:pic>
              </a:graphicData>
            </a:graphic>
          </wp:inline>
        </w:drawing>
      </w:r>
    </w:p>
    <w:p w14:paraId="13012594" w14:textId="77777777" w:rsidR="00753B02" w:rsidRDefault="00753B02" w:rsidP="003E48A5">
      <w:pPr>
        <w:spacing w:after="0" w:line="259" w:lineRule="auto"/>
        <w:ind w:left="0" w:firstLine="0"/>
        <w:rPr>
          <w:b/>
          <w:iCs/>
          <w:sz w:val="24"/>
          <w:szCs w:val="24"/>
        </w:rPr>
      </w:pPr>
    </w:p>
    <w:p w14:paraId="650E027A" w14:textId="3EA31FA0" w:rsidR="003E48A5" w:rsidRPr="003E48A5" w:rsidRDefault="0061331D" w:rsidP="003E48A5">
      <w:pPr>
        <w:spacing w:after="0" w:line="259" w:lineRule="auto"/>
        <w:ind w:left="0" w:firstLine="0"/>
        <w:rPr>
          <w:b/>
          <w:iCs/>
          <w:sz w:val="24"/>
          <w:szCs w:val="24"/>
        </w:rPr>
      </w:pPr>
      <w:r>
        <w:rPr>
          <w:b/>
          <w:iCs/>
          <w:sz w:val="24"/>
          <w:szCs w:val="24"/>
        </w:rPr>
        <w:t>3</w:t>
      </w:r>
      <w:r w:rsidR="00F97AA9" w:rsidRPr="003E48A5">
        <w:rPr>
          <w:b/>
          <w:iCs/>
          <w:sz w:val="24"/>
          <w:szCs w:val="24"/>
        </w:rPr>
        <w:t>. Use Case Diagram</w:t>
      </w:r>
      <w:bookmarkEnd w:id="6"/>
      <w:r w:rsidR="00F97AA9" w:rsidRPr="003E48A5">
        <w:rPr>
          <w:b/>
          <w:iCs/>
          <w:sz w:val="24"/>
          <w:szCs w:val="24"/>
        </w:rPr>
        <w:t xml:space="preserve"> </w:t>
      </w:r>
    </w:p>
    <w:p w14:paraId="5B405775" w14:textId="282DC68C" w:rsidR="00E54DE1" w:rsidRDefault="00927316" w:rsidP="00927316">
      <w:pPr>
        <w:spacing w:after="0" w:line="259" w:lineRule="auto"/>
        <w:ind w:left="0" w:firstLine="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 xml:space="preserve">       </w:t>
      </w:r>
      <w:r w:rsidR="004378E8" w:rsidRPr="00933FCC">
        <w:t xml:space="preserve">The following use Case Diagram shows all the actions that the Actors above can perform while using the </w:t>
      </w:r>
      <w:r w:rsidRPr="00933FCC">
        <w:t xml:space="preserve">Balancing the Cost </w:t>
      </w:r>
      <w:r w:rsidR="00BF72CB" w:rsidRPr="00933FCC">
        <w:t>of</w:t>
      </w:r>
      <w:r w:rsidRPr="00933FCC">
        <w:t xml:space="preserve"> Security </w:t>
      </w:r>
      <w:r w:rsidR="004378E8" w:rsidRPr="00933FCC">
        <w:t xml:space="preserve">application. </w:t>
      </w:r>
      <w:r w:rsidR="00FD7150" w:rsidRPr="00933FCC">
        <w:t xml:space="preserve">Figure 3.1 Below helps visualize the different types of roles and show how these roles interact within </w:t>
      </w:r>
      <w:r w:rsidR="00BF72CB" w:rsidRPr="00933FCC">
        <w:t>Balancing the Cost of Security application</w:t>
      </w:r>
      <w:r w:rsidR="00AF0A08" w:rsidRPr="00933FCC">
        <w:t>.</w:t>
      </w:r>
      <w:r w:rsidR="00FD7150" w:rsidRPr="00933FCC">
        <w:t xml:space="preserve"> A General </w:t>
      </w:r>
      <w:r w:rsidR="00FD7150" w:rsidRPr="00933FCC">
        <w:lastRenderedPageBreak/>
        <w:t>User can scan their operating system or their hard drive</w:t>
      </w:r>
      <w:r w:rsidR="008575FD" w:rsidRPr="00933FCC">
        <w:t xml:space="preserve">, our system will </w:t>
      </w:r>
      <w:r w:rsidR="009354C1" w:rsidRPr="00933FCC">
        <w:t>be tracking</w:t>
      </w:r>
      <w:r w:rsidR="008575FD" w:rsidRPr="00933FCC">
        <w:t xml:space="preserve"> vulnerability assessment findings, security-relevant test data, and reports of incidents over time</w:t>
      </w:r>
    </w:p>
    <w:p w14:paraId="0FC4EC9F" w14:textId="28A5630F" w:rsidR="00941972" w:rsidRDefault="00941972" w:rsidP="008575FD">
      <w:pPr>
        <w:spacing w:after="0" w:line="259" w:lineRule="auto"/>
        <w:ind w:left="0" w:firstLine="0"/>
      </w:pPr>
    </w:p>
    <w:p w14:paraId="03BC827D" w14:textId="77777777" w:rsidR="00F77364" w:rsidRDefault="003649AC" w:rsidP="00F77364">
      <w:pPr>
        <w:spacing w:after="0" w:line="259" w:lineRule="auto"/>
        <w:ind w:left="0" w:firstLine="720"/>
        <w:rPr>
          <w:i/>
          <w:iCs/>
          <w:sz w:val="32"/>
          <w:szCs w:val="32"/>
        </w:rPr>
      </w:pPr>
      <w:r>
        <w:rPr>
          <w:noProof/>
        </w:rPr>
        <w:drawing>
          <wp:inline distT="0" distB="0" distL="0" distR="0" wp14:anchorId="70FD947E" wp14:editId="6774AA17">
            <wp:extent cx="6126828" cy="679094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4602" cy="6821728"/>
                    </a:xfrm>
                    <a:prstGeom prst="rect">
                      <a:avLst/>
                    </a:prstGeom>
                  </pic:spPr>
                </pic:pic>
              </a:graphicData>
            </a:graphic>
          </wp:inline>
        </w:drawing>
      </w:r>
      <w:bookmarkStart w:id="7" w:name="_Toc809829"/>
    </w:p>
    <w:p w14:paraId="7CB15883" w14:textId="0F9C8C3C" w:rsidR="00CF3A97" w:rsidRPr="00F77364" w:rsidRDefault="0061331D" w:rsidP="00390F92">
      <w:pPr>
        <w:spacing w:after="0" w:line="259" w:lineRule="auto"/>
        <w:rPr>
          <w:i/>
          <w:iCs/>
          <w:sz w:val="32"/>
          <w:szCs w:val="32"/>
        </w:rPr>
      </w:pPr>
      <w:r w:rsidRPr="00C77913">
        <w:rPr>
          <w:b/>
          <w:bCs/>
          <w:i/>
          <w:iCs/>
          <w:sz w:val="32"/>
          <w:szCs w:val="32"/>
        </w:rPr>
        <w:t>4</w:t>
      </w:r>
      <w:r w:rsidR="00F97AA9" w:rsidRPr="00C77913">
        <w:rPr>
          <w:b/>
          <w:bCs/>
          <w:iCs/>
          <w:sz w:val="32"/>
          <w:szCs w:val="32"/>
        </w:rPr>
        <w:t>. Analysis Class Diagrams</w:t>
      </w:r>
      <w:bookmarkEnd w:id="7"/>
    </w:p>
    <w:p w14:paraId="305E19F0" w14:textId="1E7A5A9B" w:rsidR="00E54DE1" w:rsidRDefault="00EF4DA8" w:rsidP="00EF4DA8">
      <w:pPr>
        <w:pStyle w:val="Heading1"/>
        <w:spacing w:after="0" w:line="240" w:lineRule="auto"/>
        <w:ind w:left="0" w:firstLine="0"/>
        <w:rPr>
          <w:b w:val="0"/>
          <w:i w:val="0"/>
          <w:sz w:val="22"/>
        </w:rPr>
      </w:pPr>
      <w:r>
        <w:rPr>
          <w:b w:val="0"/>
          <w:i w:val="0"/>
          <w:sz w:val="22"/>
        </w:rPr>
        <w:lastRenderedPageBreak/>
        <w:t xml:space="preserve">      </w:t>
      </w:r>
      <w:r w:rsidR="00390F92">
        <w:rPr>
          <w:b w:val="0"/>
          <w:i w:val="0"/>
          <w:sz w:val="22"/>
        </w:rPr>
        <w:t xml:space="preserve">           </w:t>
      </w:r>
      <w:r w:rsidRPr="00EF4DA8">
        <w:rPr>
          <w:b w:val="0"/>
          <w:i w:val="0"/>
          <w:sz w:val="22"/>
        </w:rPr>
        <w:t>The following Analysis Class Diagrams visually represents a use case’s behavior, showing both</w:t>
      </w:r>
      <w:r w:rsidR="00390F92">
        <w:rPr>
          <w:b w:val="0"/>
          <w:i w:val="0"/>
          <w:sz w:val="22"/>
        </w:rPr>
        <w:t xml:space="preserve"> </w:t>
      </w:r>
      <w:r w:rsidRPr="00EF4DA8">
        <w:rPr>
          <w:b w:val="0"/>
          <w:i w:val="0"/>
          <w:sz w:val="22"/>
        </w:rPr>
        <w:t>participating classes and software behaviors. Like many other UML diagrams, Analysis Class</w:t>
      </w:r>
      <w:r w:rsidR="00390F92">
        <w:rPr>
          <w:b w:val="0"/>
          <w:i w:val="0"/>
          <w:sz w:val="22"/>
        </w:rPr>
        <w:t xml:space="preserve"> </w:t>
      </w:r>
      <w:r w:rsidRPr="00EF4DA8">
        <w:rPr>
          <w:b w:val="0"/>
          <w:i w:val="0"/>
          <w:sz w:val="22"/>
        </w:rPr>
        <w:t>Diagrams depict how stereotyped objects talk to each other.</w:t>
      </w:r>
      <w:r w:rsidR="00F97AA9" w:rsidRPr="00EF4DA8">
        <w:rPr>
          <w:b w:val="0"/>
          <w:i w:val="0"/>
          <w:sz w:val="22"/>
        </w:rPr>
        <w:t xml:space="preserve"> </w:t>
      </w:r>
    </w:p>
    <w:p w14:paraId="00DD5E0C" w14:textId="77777777" w:rsidR="00EF4DA8" w:rsidRDefault="00EF4DA8" w:rsidP="0061331D">
      <w:pPr>
        <w:pStyle w:val="Heading1"/>
        <w:spacing w:after="0" w:line="240" w:lineRule="auto"/>
        <w:ind w:left="0" w:firstLine="0"/>
        <w:rPr>
          <w:i w:val="0"/>
          <w:iCs/>
          <w:sz w:val="24"/>
          <w:szCs w:val="24"/>
        </w:rPr>
      </w:pPr>
      <w:bookmarkStart w:id="8" w:name="_Toc809830"/>
    </w:p>
    <w:p w14:paraId="4F74E246" w14:textId="3E82DB46" w:rsidR="006D29CE" w:rsidRPr="00FA6A04" w:rsidRDefault="0061331D" w:rsidP="0061331D">
      <w:pPr>
        <w:pStyle w:val="Heading1"/>
        <w:spacing w:after="0" w:line="240" w:lineRule="auto"/>
        <w:ind w:left="0" w:firstLine="0"/>
        <w:rPr>
          <w:i w:val="0"/>
          <w:iCs/>
          <w:sz w:val="24"/>
          <w:szCs w:val="24"/>
        </w:rPr>
      </w:pPr>
      <w:r>
        <w:rPr>
          <w:i w:val="0"/>
          <w:iCs/>
          <w:sz w:val="24"/>
          <w:szCs w:val="24"/>
        </w:rPr>
        <w:t>4</w:t>
      </w:r>
      <w:r w:rsidR="00F97AA9" w:rsidRPr="00F06DF9">
        <w:rPr>
          <w:i w:val="0"/>
          <w:iCs/>
          <w:sz w:val="24"/>
          <w:szCs w:val="24"/>
        </w:rPr>
        <w:t xml:space="preserve">.1. </w:t>
      </w:r>
      <w:r w:rsidR="006D29CE" w:rsidRPr="00F06DF9">
        <w:rPr>
          <w:i w:val="0"/>
          <w:iCs/>
          <w:sz w:val="24"/>
          <w:szCs w:val="24"/>
        </w:rPr>
        <w:t>General</w:t>
      </w:r>
      <w:r w:rsidR="00F97AA9" w:rsidRPr="00F06DF9">
        <w:rPr>
          <w:i w:val="0"/>
          <w:iCs/>
          <w:sz w:val="24"/>
          <w:szCs w:val="24"/>
        </w:rPr>
        <w:t xml:space="preserve"> User</w:t>
      </w:r>
      <w:bookmarkEnd w:id="8"/>
    </w:p>
    <w:p w14:paraId="52196D12" w14:textId="3CE37FB1" w:rsidR="00E54DE1" w:rsidRDefault="00A05CF9" w:rsidP="0061331D">
      <w:pPr>
        <w:tabs>
          <w:tab w:val="center" w:pos="720"/>
          <w:tab w:val="center" w:pos="5232"/>
        </w:tabs>
        <w:spacing w:after="0" w:line="240" w:lineRule="auto"/>
        <w:ind w:left="0" w:firstLine="0"/>
      </w:pPr>
      <w:r>
        <w:t xml:space="preserve">   </w:t>
      </w:r>
      <w:r w:rsidR="001A4D4C">
        <w:t xml:space="preserve">   </w:t>
      </w:r>
      <w:r>
        <w:t xml:space="preserve"> </w:t>
      </w:r>
      <w:r w:rsidR="00CF3A97">
        <w:t xml:space="preserve"> </w:t>
      </w:r>
      <w:r w:rsidR="00E350E9">
        <w:t xml:space="preserve">  </w:t>
      </w:r>
      <w:r w:rsidR="00CF3A97" w:rsidRPr="00CF3A97">
        <w:rPr>
          <w:b/>
          <w:iCs/>
          <w:sz w:val="24"/>
          <w:szCs w:val="24"/>
        </w:rPr>
        <w:t>Figure 4.1</w:t>
      </w:r>
      <w:r w:rsidR="00CF3A97">
        <w:t xml:space="preserve"> Below show all c</w:t>
      </w:r>
      <w:r w:rsidR="00F97AA9">
        <w:t>lass</w:t>
      </w:r>
      <w:r w:rsidR="00CF3A97">
        <w:t xml:space="preserve">es a </w:t>
      </w:r>
      <w:r w:rsidR="006D29CE">
        <w:t>General</w:t>
      </w:r>
      <w:r w:rsidR="00F97AA9">
        <w:t xml:space="preserve"> User will interact with. </w:t>
      </w:r>
    </w:p>
    <w:p w14:paraId="339D6E5E" w14:textId="58E8616F" w:rsidR="006D29CE" w:rsidRDefault="00F97AA9" w:rsidP="00287708">
      <w:pPr>
        <w:spacing w:after="148" w:line="259" w:lineRule="auto"/>
        <w:ind w:left="-1" w:right="720" w:firstLine="0"/>
        <w:jc w:val="right"/>
      </w:pPr>
      <w:r>
        <w:rPr>
          <w:b/>
          <w:i/>
          <w:sz w:val="28"/>
        </w:rPr>
        <w:t xml:space="preserve"> </w:t>
      </w:r>
    </w:p>
    <w:p w14:paraId="40178FFC" w14:textId="77777777" w:rsidR="00630EF2" w:rsidRDefault="00287708" w:rsidP="00630EF2">
      <w:pPr>
        <w:spacing w:after="148" w:line="259" w:lineRule="auto"/>
        <w:ind w:left="0" w:right="720" w:firstLine="0"/>
        <w:rPr>
          <w:i/>
          <w:iCs/>
          <w:sz w:val="24"/>
          <w:szCs w:val="24"/>
        </w:rPr>
      </w:pPr>
      <w:r>
        <w:rPr>
          <w:noProof/>
        </w:rPr>
        <w:drawing>
          <wp:inline distT="0" distB="0" distL="0" distR="0" wp14:anchorId="6B02A7D6" wp14:editId="0CD22EB0">
            <wp:extent cx="6249600" cy="667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9325" cy="6694914"/>
                    </a:xfrm>
                    <a:prstGeom prst="rect">
                      <a:avLst/>
                    </a:prstGeom>
                  </pic:spPr>
                </pic:pic>
              </a:graphicData>
            </a:graphic>
          </wp:inline>
        </w:drawing>
      </w:r>
      <w:bookmarkStart w:id="9" w:name="_Toc809832"/>
    </w:p>
    <w:p w14:paraId="340CEF60" w14:textId="7AB9AC65" w:rsidR="006D29CE" w:rsidRPr="00630EF2" w:rsidRDefault="0061331D" w:rsidP="00630EF2">
      <w:pPr>
        <w:spacing w:after="148" w:line="259" w:lineRule="auto"/>
        <w:ind w:left="0" w:right="720" w:firstLine="0"/>
        <w:rPr>
          <w:b/>
          <w:bCs/>
        </w:rPr>
      </w:pPr>
      <w:r w:rsidRPr="00630EF2">
        <w:rPr>
          <w:b/>
          <w:bCs/>
          <w:i/>
          <w:iCs/>
          <w:sz w:val="24"/>
          <w:szCs w:val="24"/>
        </w:rPr>
        <w:lastRenderedPageBreak/>
        <w:t>4</w:t>
      </w:r>
      <w:r w:rsidR="00F97AA9" w:rsidRPr="00630EF2">
        <w:rPr>
          <w:b/>
          <w:bCs/>
          <w:iCs/>
          <w:sz w:val="24"/>
          <w:szCs w:val="24"/>
        </w:rPr>
        <w:t>.</w:t>
      </w:r>
      <w:r w:rsidR="006D29CE" w:rsidRPr="00630EF2">
        <w:rPr>
          <w:b/>
          <w:bCs/>
          <w:iCs/>
          <w:sz w:val="24"/>
          <w:szCs w:val="24"/>
        </w:rPr>
        <w:t>2.</w:t>
      </w:r>
      <w:r w:rsidR="00F97AA9" w:rsidRPr="00630EF2">
        <w:rPr>
          <w:b/>
          <w:bCs/>
          <w:iCs/>
          <w:sz w:val="24"/>
          <w:szCs w:val="24"/>
        </w:rPr>
        <w:t xml:space="preserve"> Admin</w:t>
      </w:r>
      <w:bookmarkEnd w:id="9"/>
      <w:r w:rsidR="00F97AA9" w:rsidRPr="00630EF2">
        <w:rPr>
          <w:b/>
          <w:bCs/>
          <w:iCs/>
          <w:sz w:val="24"/>
          <w:szCs w:val="24"/>
        </w:rPr>
        <w:t xml:space="preserve"> </w:t>
      </w:r>
    </w:p>
    <w:p w14:paraId="6F47F423" w14:textId="515E0B3A" w:rsidR="00E54DE1" w:rsidRDefault="00287708" w:rsidP="00287708">
      <w:pPr>
        <w:spacing w:after="226"/>
        <w:ind w:left="712" w:right="799" w:firstLine="0"/>
        <w:rPr>
          <w:b/>
          <w:i/>
          <w:sz w:val="28"/>
        </w:rPr>
      </w:pPr>
      <w:r>
        <w:t xml:space="preserve">   </w:t>
      </w:r>
      <w:r w:rsidR="00F97AA9">
        <w:t>The Following Analysis Class Diagram shows all the classes a Group Admin will interact with.</w:t>
      </w:r>
      <w:r w:rsidR="00F97AA9">
        <w:rPr>
          <w:b/>
          <w:i/>
          <w:sz w:val="28"/>
        </w:rPr>
        <w:t xml:space="preserve"> </w:t>
      </w:r>
    </w:p>
    <w:p w14:paraId="1534196E" w14:textId="26C59110" w:rsidR="005E77D8" w:rsidRDefault="005E77D8" w:rsidP="006D29CE">
      <w:pPr>
        <w:spacing w:after="226"/>
        <w:ind w:left="1440" w:right="799" w:firstLine="0"/>
      </w:pPr>
      <w:r>
        <w:rPr>
          <w:noProof/>
        </w:rPr>
        <w:drawing>
          <wp:inline distT="0" distB="0" distL="0" distR="0" wp14:anchorId="045AEB62" wp14:editId="2CCF57C4">
            <wp:extent cx="5823982" cy="639360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241" cy="6430112"/>
                    </a:xfrm>
                    <a:prstGeom prst="rect">
                      <a:avLst/>
                    </a:prstGeom>
                  </pic:spPr>
                </pic:pic>
              </a:graphicData>
            </a:graphic>
          </wp:inline>
        </w:drawing>
      </w:r>
    </w:p>
    <w:p w14:paraId="465CE8A0" w14:textId="77777777" w:rsidR="00026C40" w:rsidRDefault="00026C40" w:rsidP="003F676C">
      <w:pPr>
        <w:pStyle w:val="Heading2"/>
        <w:ind w:left="0" w:firstLine="0"/>
        <w:rPr>
          <w:i w:val="0"/>
          <w:iCs/>
          <w:sz w:val="32"/>
          <w:szCs w:val="32"/>
        </w:rPr>
      </w:pPr>
      <w:bookmarkStart w:id="10" w:name="_Toc809834"/>
    </w:p>
    <w:p w14:paraId="67975841" w14:textId="32FD9C2B" w:rsidR="00BB1C8D" w:rsidRPr="006A631E" w:rsidRDefault="0061331D" w:rsidP="003F676C">
      <w:pPr>
        <w:pStyle w:val="Heading2"/>
        <w:ind w:left="0" w:firstLine="0"/>
        <w:rPr>
          <w:i w:val="0"/>
          <w:iCs/>
          <w:sz w:val="32"/>
          <w:szCs w:val="32"/>
        </w:rPr>
      </w:pPr>
      <w:r>
        <w:rPr>
          <w:i w:val="0"/>
          <w:iCs/>
          <w:sz w:val="32"/>
          <w:szCs w:val="32"/>
        </w:rPr>
        <w:t>5</w:t>
      </w:r>
      <w:r w:rsidR="00F97AA9" w:rsidRPr="00135BBA">
        <w:rPr>
          <w:i w:val="0"/>
          <w:iCs/>
          <w:sz w:val="32"/>
          <w:szCs w:val="32"/>
        </w:rPr>
        <w:t xml:space="preserve">. </w:t>
      </w:r>
      <w:r w:rsidR="00F97AA9" w:rsidRPr="001A4D4C">
        <w:rPr>
          <w:i w:val="0"/>
          <w:iCs/>
          <w:sz w:val="32"/>
          <w:szCs w:val="32"/>
        </w:rPr>
        <w:t>Class Diagrams</w:t>
      </w:r>
      <w:bookmarkEnd w:id="10"/>
      <w:r w:rsidR="00F97AA9" w:rsidRPr="00135BBA">
        <w:rPr>
          <w:i w:val="0"/>
          <w:iCs/>
          <w:sz w:val="32"/>
          <w:szCs w:val="32"/>
        </w:rPr>
        <w:t xml:space="preserve"> </w:t>
      </w:r>
    </w:p>
    <w:p w14:paraId="3421B704" w14:textId="5708F150" w:rsidR="00E54DE1" w:rsidRPr="00BB5346" w:rsidRDefault="003F676C" w:rsidP="003F676C">
      <w:pPr>
        <w:pStyle w:val="Heading2"/>
        <w:ind w:left="0" w:firstLine="0"/>
        <w:rPr>
          <w:i w:val="0"/>
          <w:iCs/>
          <w:sz w:val="24"/>
          <w:szCs w:val="24"/>
        </w:rPr>
      </w:pPr>
      <w:bookmarkStart w:id="11" w:name="_Toc809835"/>
      <w:r>
        <w:rPr>
          <w:i w:val="0"/>
          <w:iCs/>
          <w:sz w:val="24"/>
          <w:szCs w:val="24"/>
        </w:rPr>
        <w:t xml:space="preserve">    </w:t>
      </w:r>
      <w:r w:rsidR="0061331D">
        <w:rPr>
          <w:i w:val="0"/>
          <w:iCs/>
          <w:sz w:val="24"/>
          <w:szCs w:val="24"/>
        </w:rPr>
        <w:t>5</w:t>
      </w:r>
      <w:r w:rsidR="00F97AA9" w:rsidRPr="00BB5346">
        <w:rPr>
          <w:i w:val="0"/>
          <w:iCs/>
          <w:sz w:val="24"/>
          <w:szCs w:val="24"/>
        </w:rPr>
        <w:t>.1. Overview</w:t>
      </w:r>
      <w:bookmarkEnd w:id="11"/>
      <w:r w:rsidR="00F97AA9" w:rsidRPr="00BB5346">
        <w:rPr>
          <w:i w:val="0"/>
          <w:iCs/>
          <w:sz w:val="24"/>
          <w:szCs w:val="24"/>
        </w:rPr>
        <w:t xml:space="preserve"> </w:t>
      </w:r>
    </w:p>
    <w:p w14:paraId="37B7C9FA" w14:textId="07722970" w:rsidR="00805482" w:rsidRPr="00933FCC" w:rsidRDefault="00AE4B61" w:rsidP="00933FCC">
      <w:pPr>
        <w:spacing w:after="500"/>
        <w:ind w:right="799"/>
      </w:pPr>
      <w:r w:rsidRPr="00933FCC">
        <w:t xml:space="preserve">This is an </w:t>
      </w:r>
      <w:r w:rsidR="00F97AA9" w:rsidRPr="00933FCC">
        <w:t xml:space="preserve">overview of all the Classes used within the </w:t>
      </w:r>
      <w:r w:rsidR="006B30AB" w:rsidRPr="00933FCC">
        <w:t>Balancing the Cost of Security application</w:t>
      </w:r>
      <w:r w:rsidR="003F676C" w:rsidRPr="00933FCC">
        <w:t>. This overview does not include fields and functions to give a quick insight on how the classes interact.</w:t>
      </w:r>
    </w:p>
    <w:p w14:paraId="74EE46D5" w14:textId="742055E8" w:rsidR="00805482" w:rsidRPr="00805482" w:rsidRDefault="00805482" w:rsidP="00805482">
      <w:pPr>
        <w:ind w:left="0" w:right="799" w:firstLine="0"/>
        <w:rPr>
          <w:rFonts w:ascii="Segoe UI" w:hAnsi="Segoe UI" w:cs="Segoe UI"/>
          <w:color w:val="24292E"/>
          <w:sz w:val="20"/>
          <w:szCs w:val="20"/>
          <w:shd w:val="clear" w:color="auto" w:fill="FFFFFF"/>
        </w:rPr>
      </w:pPr>
      <w:r>
        <w:rPr>
          <w:noProof/>
        </w:rPr>
        <w:drawing>
          <wp:inline distT="0" distB="0" distL="0" distR="0" wp14:anchorId="178CA14A" wp14:editId="5E3A9ED0">
            <wp:extent cx="6652800" cy="4002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1324" cy="4038090"/>
                    </a:xfrm>
                    <a:prstGeom prst="rect">
                      <a:avLst/>
                    </a:prstGeom>
                  </pic:spPr>
                </pic:pic>
              </a:graphicData>
            </a:graphic>
          </wp:inline>
        </w:drawing>
      </w:r>
    </w:p>
    <w:p w14:paraId="42A0247E" w14:textId="5E147245" w:rsidR="003E56D7" w:rsidRDefault="003E56D7" w:rsidP="00AE4B61">
      <w:pPr>
        <w:spacing w:after="141"/>
        <w:ind w:left="1417" w:right="799" w:firstLine="0"/>
        <w:rPr>
          <w:rFonts w:ascii="Segoe UI" w:hAnsi="Segoe UI" w:cs="Segoe UI"/>
          <w:color w:val="24292E"/>
          <w:sz w:val="20"/>
          <w:szCs w:val="20"/>
          <w:shd w:val="clear" w:color="auto" w:fill="FFFFFF"/>
        </w:rPr>
      </w:pPr>
    </w:p>
    <w:p w14:paraId="0CE913EE" w14:textId="2C07A360" w:rsidR="00BB1C8D" w:rsidRPr="003B78A0" w:rsidRDefault="00BB1C8D" w:rsidP="003B78A0">
      <w:pPr>
        <w:spacing w:after="141"/>
        <w:ind w:left="1427" w:right="799"/>
        <w:rPr>
          <w:rFonts w:ascii="Segoe UI" w:hAnsi="Segoe UI" w:cs="Segoe UI"/>
          <w:color w:val="24292E"/>
          <w:sz w:val="20"/>
          <w:szCs w:val="20"/>
          <w:shd w:val="clear" w:color="auto" w:fill="FFFFFF"/>
        </w:rPr>
      </w:pPr>
    </w:p>
    <w:p w14:paraId="64AE4B3B" w14:textId="77777777" w:rsidR="00E54DE1" w:rsidRDefault="00F97AA9">
      <w:pPr>
        <w:spacing w:after="0" w:line="259" w:lineRule="auto"/>
        <w:ind w:left="720" w:firstLine="0"/>
      </w:pPr>
      <w:r>
        <w:rPr>
          <w:b/>
          <w:i/>
          <w:sz w:val="28"/>
        </w:rPr>
        <w:t xml:space="preserve"> </w:t>
      </w:r>
    </w:p>
    <w:p w14:paraId="2705A5C8" w14:textId="77777777" w:rsidR="00805482" w:rsidRDefault="00805482" w:rsidP="00FF33F6">
      <w:pPr>
        <w:pStyle w:val="Heading2"/>
        <w:ind w:left="0" w:firstLine="0"/>
        <w:rPr>
          <w:i w:val="0"/>
          <w:iCs/>
          <w:sz w:val="24"/>
          <w:szCs w:val="24"/>
        </w:rPr>
      </w:pPr>
      <w:bookmarkStart w:id="12" w:name="_Toc809837"/>
    </w:p>
    <w:p w14:paraId="3C7603B1" w14:textId="77777777" w:rsidR="00805482" w:rsidRDefault="00805482" w:rsidP="00FF33F6">
      <w:pPr>
        <w:pStyle w:val="Heading2"/>
        <w:ind w:left="0" w:firstLine="0"/>
        <w:rPr>
          <w:i w:val="0"/>
          <w:iCs/>
          <w:sz w:val="24"/>
          <w:szCs w:val="24"/>
        </w:rPr>
      </w:pPr>
    </w:p>
    <w:p w14:paraId="249C877B" w14:textId="77777777" w:rsidR="00805482" w:rsidRDefault="00805482" w:rsidP="00FF33F6">
      <w:pPr>
        <w:pStyle w:val="Heading2"/>
        <w:ind w:left="0" w:firstLine="0"/>
        <w:rPr>
          <w:i w:val="0"/>
          <w:iCs/>
          <w:sz w:val="24"/>
          <w:szCs w:val="24"/>
        </w:rPr>
      </w:pPr>
    </w:p>
    <w:p w14:paraId="1C330D3E" w14:textId="77777777" w:rsidR="00805482" w:rsidRDefault="00805482" w:rsidP="00FF33F6">
      <w:pPr>
        <w:pStyle w:val="Heading2"/>
        <w:ind w:left="0" w:firstLine="0"/>
        <w:rPr>
          <w:i w:val="0"/>
          <w:iCs/>
          <w:sz w:val="24"/>
          <w:szCs w:val="24"/>
        </w:rPr>
      </w:pPr>
    </w:p>
    <w:p w14:paraId="3DBCC90D" w14:textId="77777777" w:rsidR="00805482" w:rsidRDefault="00805482" w:rsidP="00FF33F6">
      <w:pPr>
        <w:pStyle w:val="Heading2"/>
        <w:ind w:left="0" w:firstLine="0"/>
        <w:rPr>
          <w:i w:val="0"/>
          <w:iCs/>
          <w:sz w:val="24"/>
          <w:szCs w:val="24"/>
        </w:rPr>
      </w:pPr>
    </w:p>
    <w:p w14:paraId="299451DE" w14:textId="5D7AD3C6" w:rsidR="00805482" w:rsidRDefault="00805482" w:rsidP="00FF33F6">
      <w:pPr>
        <w:pStyle w:val="Heading2"/>
        <w:ind w:left="0" w:firstLine="0"/>
        <w:rPr>
          <w:i w:val="0"/>
          <w:iCs/>
          <w:sz w:val="24"/>
          <w:szCs w:val="24"/>
        </w:rPr>
      </w:pPr>
    </w:p>
    <w:p w14:paraId="4C1B286C" w14:textId="77777777" w:rsidR="00805482" w:rsidRPr="00805482" w:rsidRDefault="00805482" w:rsidP="00805482"/>
    <w:p w14:paraId="64FD09F4" w14:textId="77777777" w:rsidR="00805482" w:rsidRDefault="00805482" w:rsidP="00FF33F6">
      <w:pPr>
        <w:pStyle w:val="Heading2"/>
        <w:ind w:left="0" w:firstLine="0"/>
        <w:rPr>
          <w:i w:val="0"/>
          <w:iCs/>
          <w:sz w:val="24"/>
          <w:szCs w:val="24"/>
        </w:rPr>
      </w:pPr>
    </w:p>
    <w:p w14:paraId="2D6D8457" w14:textId="77777777" w:rsidR="00805482" w:rsidRDefault="00805482" w:rsidP="00FF33F6">
      <w:pPr>
        <w:pStyle w:val="Heading2"/>
        <w:ind w:left="0" w:firstLine="0"/>
        <w:rPr>
          <w:i w:val="0"/>
          <w:iCs/>
          <w:sz w:val="24"/>
          <w:szCs w:val="24"/>
        </w:rPr>
      </w:pPr>
    </w:p>
    <w:p w14:paraId="0D88F200" w14:textId="22082483" w:rsidR="00E54DE1" w:rsidRPr="00BB5346" w:rsidRDefault="0061331D" w:rsidP="00FF33F6">
      <w:pPr>
        <w:pStyle w:val="Heading2"/>
        <w:ind w:left="0" w:firstLine="0"/>
        <w:rPr>
          <w:i w:val="0"/>
          <w:iCs/>
          <w:sz w:val="24"/>
          <w:szCs w:val="24"/>
        </w:rPr>
      </w:pPr>
      <w:r>
        <w:rPr>
          <w:i w:val="0"/>
          <w:iCs/>
          <w:sz w:val="24"/>
          <w:szCs w:val="24"/>
        </w:rPr>
        <w:t>5</w:t>
      </w:r>
      <w:r w:rsidR="00F97AA9" w:rsidRPr="00BB5346">
        <w:rPr>
          <w:i w:val="0"/>
          <w:iCs/>
          <w:sz w:val="24"/>
          <w:szCs w:val="24"/>
        </w:rPr>
        <w:t>.2. Main Activity and User Classes</w:t>
      </w:r>
      <w:bookmarkEnd w:id="12"/>
      <w:r w:rsidR="00F97AA9" w:rsidRPr="00BB5346">
        <w:rPr>
          <w:i w:val="0"/>
          <w:iCs/>
          <w:sz w:val="24"/>
          <w:szCs w:val="24"/>
        </w:rPr>
        <w:t xml:space="preserve"> </w:t>
      </w:r>
    </w:p>
    <w:p w14:paraId="19BAAEB4" w14:textId="70F698C4" w:rsidR="00AB0C52" w:rsidRPr="00933FCC" w:rsidRDefault="00F97AA9" w:rsidP="00412C16">
      <w:pPr>
        <w:spacing w:after="500"/>
        <w:ind w:right="799"/>
      </w:pPr>
      <w:r w:rsidRPr="00933FCC">
        <w:t xml:space="preserve">Shows Class Diagrams for the Main Activity and all Classes associated with a User to show how these classes interact. </w:t>
      </w:r>
      <w:bookmarkStart w:id="13" w:name="_Toc809839"/>
    </w:p>
    <w:p w14:paraId="46854547" w14:textId="6B3F26E4" w:rsidR="000477AA" w:rsidRDefault="00A27975" w:rsidP="00805482">
      <w:pPr>
        <w:spacing w:after="500"/>
        <w:ind w:left="0" w:right="799" w:firstLine="0"/>
        <w:rPr>
          <w:rFonts w:ascii="Segoe UI" w:hAnsi="Segoe UI" w:cs="Segoe UI"/>
          <w:color w:val="24292E"/>
          <w:sz w:val="20"/>
          <w:szCs w:val="20"/>
          <w:shd w:val="clear" w:color="auto" w:fill="FFFFFF"/>
        </w:rPr>
      </w:pPr>
      <w:r>
        <w:rPr>
          <w:noProof/>
        </w:rPr>
        <w:drawing>
          <wp:inline distT="0" distB="0" distL="0" distR="0" wp14:anchorId="51C2C8D9" wp14:editId="5A0A826F">
            <wp:extent cx="6673439" cy="6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1453" cy="6033637"/>
                    </a:xfrm>
                    <a:prstGeom prst="rect">
                      <a:avLst/>
                    </a:prstGeom>
                  </pic:spPr>
                </pic:pic>
              </a:graphicData>
            </a:graphic>
          </wp:inline>
        </w:drawing>
      </w:r>
    </w:p>
    <w:p w14:paraId="70C3D7AF" w14:textId="77777777" w:rsidR="00805482" w:rsidRPr="00805482" w:rsidRDefault="00805482" w:rsidP="00805482">
      <w:pPr>
        <w:spacing w:after="500"/>
        <w:ind w:left="0" w:right="799" w:firstLine="0"/>
        <w:rPr>
          <w:rFonts w:ascii="Segoe UI" w:hAnsi="Segoe UI" w:cs="Segoe UI"/>
          <w:color w:val="24292E"/>
          <w:sz w:val="20"/>
          <w:szCs w:val="20"/>
          <w:shd w:val="clear" w:color="auto" w:fill="FFFFFF"/>
        </w:rPr>
      </w:pPr>
    </w:p>
    <w:p w14:paraId="2E9395E0" w14:textId="603AB02B" w:rsidR="00BB1C8D" w:rsidRPr="00FF33F6" w:rsidRDefault="0061331D" w:rsidP="003E6B96">
      <w:pPr>
        <w:pStyle w:val="Heading2"/>
        <w:ind w:left="0" w:firstLine="0"/>
        <w:rPr>
          <w:i w:val="0"/>
          <w:iCs/>
          <w:sz w:val="24"/>
          <w:szCs w:val="24"/>
        </w:rPr>
      </w:pPr>
      <w:r>
        <w:rPr>
          <w:i w:val="0"/>
          <w:iCs/>
          <w:sz w:val="24"/>
          <w:szCs w:val="24"/>
        </w:rPr>
        <w:lastRenderedPageBreak/>
        <w:t>5</w:t>
      </w:r>
      <w:r w:rsidR="00F97AA9" w:rsidRPr="00BB5346">
        <w:rPr>
          <w:i w:val="0"/>
          <w:iCs/>
          <w:sz w:val="24"/>
          <w:szCs w:val="24"/>
        </w:rPr>
        <w:t>.</w:t>
      </w:r>
      <w:r w:rsidR="00BB1C8D" w:rsidRPr="00BB5346">
        <w:rPr>
          <w:i w:val="0"/>
          <w:iCs/>
          <w:sz w:val="24"/>
          <w:szCs w:val="24"/>
        </w:rPr>
        <w:t>3</w:t>
      </w:r>
      <w:r w:rsidR="00F97AA9" w:rsidRPr="00BB5346">
        <w:rPr>
          <w:i w:val="0"/>
          <w:iCs/>
          <w:sz w:val="24"/>
          <w:szCs w:val="24"/>
        </w:rPr>
        <w:t xml:space="preserve">. </w:t>
      </w:r>
      <w:r w:rsidR="00BB1C8D" w:rsidRPr="00BB5346">
        <w:rPr>
          <w:i w:val="0"/>
          <w:iCs/>
          <w:sz w:val="24"/>
          <w:szCs w:val="24"/>
        </w:rPr>
        <w:t>Report</w:t>
      </w:r>
      <w:r w:rsidR="00F97AA9" w:rsidRPr="00BB5346">
        <w:rPr>
          <w:i w:val="0"/>
          <w:iCs/>
          <w:sz w:val="24"/>
          <w:szCs w:val="24"/>
        </w:rPr>
        <w:t xml:space="preserve"> Log and File</w:t>
      </w:r>
      <w:r w:rsidR="00F97AA9" w:rsidRPr="00FF33F6">
        <w:rPr>
          <w:i w:val="0"/>
          <w:iCs/>
          <w:sz w:val="24"/>
          <w:szCs w:val="24"/>
        </w:rPr>
        <w:t xml:space="preserve"> </w:t>
      </w:r>
      <w:r w:rsidR="00F97AA9" w:rsidRPr="00BB5346">
        <w:rPr>
          <w:i w:val="0"/>
          <w:iCs/>
          <w:sz w:val="24"/>
          <w:szCs w:val="24"/>
        </w:rPr>
        <w:t>Classes</w:t>
      </w:r>
      <w:bookmarkEnd w:id="13"/>
      <w:r w:rsidR="00F97AA9" w:rsidRPr="00FF33F6">
        <w:rPr>
          <w:i w:val="0"/>
          <w:iCs/>
          <w:sz w:val="24"/>
          <w:szCs w:val="24"/>
        </w:rPr>
        <w:t xml:space="preserve"> </w:t>
      </w:r>
    </w:p>
    <w:p w14:paraId="6EE975A8" w14:textId="3080FE92" w:rsidR="00E54DE1" w:rsidRDefault="003E6B96" w:rsidP="003E6B96">
      <w:pPr>
        <w:ind w:left="712" w:right="799" w:firstLine="0"/>
      </w:pPr>
      <w:r>
        <w:t xml:space="preserve">This </w:t>
      </w:r>
      <w:r w:rsidR="00F50C1D" w:rsidRPr="00F50C1D">
        <w:t>Balancing the Cost of Security application</w:t>
      </w:r>
      <w:r>
        <w:t xml:space="preserve"> </w:t>
      </w:r>
      <w:r w:rsidR="00F97AA9">
        <w:t xml:space="preserve">Class Diagrams for all Classes associated with the </w:t>
      </w:r>
      <w:r w:rsidR="00BB1C8D">
        <w:t>Report</w:t>
      </w:r>
      <w:r w:rsidR="00F97AA9">
        <w:t xml:space="preserve"> Log to show how these classes interact.</w:t>
      </w:r>
      <w:r w:rsidR="00F97AA9">
        <w:rPr>
          <w:b/>
          <w:i/>
          <w:sz w:val="28"/>
        </w:rPr>
        <w:t xml:space="preserve"> </w:t>
      </w:r>
    </w:p>
    <w:p w14:paraId="5EF6BE0B" w14:textId="0410602B" w:rsidR="00E54DE1" w:rsidRDefault="00E54DE1" w:rsidP="00F52067">
      <w:pPr>
        <w:spacing w:after="0" w:line="259" w:lineRule="auto"/>
        <w:ind w:left="0" w:firstLine="0"/>
        <w:jc w:val="right"/>
      </w:pPr>
    </w:p>
    <w:p w14:paraId="3AE58383" w14:textId="40067F22" w:rsidR="00BB1C8D" w:rsidRDefault="00F94998" w:rsidP="00F94998">
      <w:pPr>
        <w:pStyle w:val="Heading4"/>
        <w:tabs>
          <w:tab w:val="center" w:pos="2275"/>
        </w:tabs>
        <w:spacing w:after="212"/>
        <w:ind w:left="0" w:firstLine="0"/>
        <w:rPr>
          <w:color w:val="2F5496" w:themeColor="accent1" w:themeShade="BF"/>
          <w:sz w:val="36"/>
        </w:rPr>
      </w:pPr>
      <w:r>
        <w:rPr>
          <w:noProof/>
        </w:rPr>
        <w:drawing>
          <wp:inline distT="0" distB="0" distL="0" distR="0" wp14:anchorId="54481D6F" wp14:editId="6CC68AF6">
            <wp:extent cx="6451600" cy="549402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1600" cy="5494020"/>
                    </a:xfrm>
                    <a:prstGeom prst="rect">
                      <a:avLst/>
                    </a:prstGeom>
                  </pic:spPr>
                </pic:pic>
              </a:graphicData>
            </a:graphic>
          </wp:inline>
        </w:drawing>
      </w:r>
    </w:p>
    <w:p w14:paraId="7A5FCD65" w14:textId="169ACC78" w:rsidR="00EB7E71" w:rsidRDefault="00EB7E71" w:rsidP="00111FB7">
      <w:pPr>
        <w:spacing w:after="24" w:line="259" w:lineRule="auto"/>
        <w:ind w:left="0" w:firstLine="0"/>
      </w:pPr>
      <w:bookmarkStart w:id="14" w:name="_Toc809841"/>
    </w:p>
    <w:p w14:paraId="64382F9C" w14:textId="314118CC" w:rsidR="00EB7E71" w:rsidRDefault="00EB7E71" w:rsidP="00B0447D">
      <w:pPr>
        <w:pStyle w:val="Heading1"/>
        <w:spacing w:after="26"/>
        <w:ind w:left="-5"/>
      </w:pPr>
    </w:p>
    <w:p w14:paraId="296120A7" w14:textId="0E2E78A5" w:rsidR="00DD7C9B" w:rsidRDefault="00DD7C9B" w:rsidP="00DD7C9B"/>
    <w:p w14:paraId="27D6FA7B" w14:textId="7D53FE6C" w:rsidR="00DD7C9B" w:rsidRDefault="00DD7C9B" w:rsidP="00DD7C9B"/>
    <w:p w14:paraId="1A5468DA" w14:textId="77777777" w:rsidR="00DD7C9B" w:rsidRPr="00DD7C9B" w:rsidRDefault="00DD7C9B" w:rsidP="00DD7C9B"/>
    <w:p w14:paraId="6FE18848" w14:textId="77777777" w:rsidR="00851247" w:rsidRPr="00851247" w:rsidRDefault="00851247" w:rsidP="00851247"/>
    <w:p w14:paraId="76D597F8" w14:textId="43AB94C9" w:rsidR="00BB1C8D" w:rsidRPr="00B0447D" w:rsidRDefault="0061331D" w:rsidP="00B0447D">
      <w:pPr>
        <w:pStyle w:val="Heading1"/>
        <w:spacing w:after="26"/>
        <w:ind w:left="-5"/>
      </w:pPr>
      <w:r>
        <w:lastRenderedPageBreak/>
        <w:t>6</w:t>
      </w:r>
      <w:r w:rsidR="00F97AA9">
        <w:t xml:space="preserve">. </w:t>
      </w:r>
      <w:r w:rsidR="00F97AA9" w:rsidRPr="001A4D4C">
        <w:rPr>
          <w:i w:val="0"/>
          <w:iCs/>
          <w:sz w:val="32"/>
          <w:szCs w:val="32"/>
        </w:rPr>
        <w:t>Activity Diagram</w:t>
      </w:r>
      <w:bookmarkEnd w:id="14"/>
      <w:r w:rsidR="00F97AA9">
        <w:t xml:space="preserve"> </w:t>
      </w:r>
    </w:p>
    <w:p w14:paraId="0DBFF60B" w14:textId="76BD01DA" w:rsidR="00E54DE1" w:rsidRPr="00095BC8" w:rsidRDefault="00F97AA9" w:rsidP="00843BCA">
      <w:pPr>
        <w:spacing w:after="144"/>
        <w:ind w:right="799"/>
      </w:pPr>
      <w:r>
        <w:t>This Activity Diagram is used to model system behaviors throughout</w:t>
      </w:r>
      <w:r w:rsidR="00095BC8">
        <w:t xml:space="preserve"> </w:t>
      </w:r>
      <w:r w:rsidR="00095BC8" w:rsidRPr="00095BC8">
        <w:t>Balancing the Cost of Security application</w:t>
      </w:r>
      <w:r>
        <w:t xml:space="preserve">. Shows step-by-step activities a user can </w:t>
      </w:r>
      <w:r w:rsidRPr="00095BC8">
        <w:t xml:space="preserve">perform while using this application.  </w:t>
      </w:r>
    </w:p>
    <w:p w14:paraId="052ED88E" w14:textId="3A41497B" w:rsidR="00843BCA" w:rsidRPr="00843BCA" w:rsidRDefault="00843BCA" w:rsidP="00843BCA">
      <w:pPr>
        <w:ind w:left="0" w:firstLine="0"/>
      </w:pPr>
      <w:r>
        <w:rPr>
          <w:noProof/>
        </w:rPr>
        <w:drawing>
          <wp:inline distT="0" distB="0" distL="0" distR="0" wp14:anchorId="75ACD90F" wp14:editId="03100B70">
            <wp:extent cx="5419725" cy="618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6181725"/>
                    </a:xfrm>
                    <a:prstGeom prst="rect">
                      <a:avLst/>
                    </a:prstGeom>
                  </pic:spPr>
                </pic:pic>
              </a:graphicData>
            </a:graphic>
          </wp:inline>
        </w:drawing>
      </w:r>
    </w:p>
    <w:p w14:paraId="184EB587" w14:textId="77777777" w:rsidR="00E54DE1" w:rsidRDefault="00F97AA9">
      <w:pPr>
        <w:spacing w:after="29" w:line="259" w:lineRule="auto"/>
        <w:ind w:left="0" w:firstLine="0"/>
      </w:pPr>
      <w:r>
        <w:rPr>
          <w:b/>
          <w:i/>
          <w:sz w:val="36"/>
        </w:rPr>
        <w:t xml:space="preserve"> </w:t>
      </w:r>
    </w:p>
    <w:p w14:paraId="1E96B1FE" w14:textId="77777777" w:rsidR="00E54DE1" w:rsidRDefault="00F97AA9" w:rsidP="001E4BE1">
      <w:pPr>
        <w:spacing w:after="0" w:line="240" w:lineRule="auto"/>
        <w:ind w:left="0" w:firstLine="0"/>
      </w:pPr>
      <w:r>
        <w:rPr>
          <w:b/>
          <w:i/>
          <w:sz w:val="36"/>
        </w:rPr>
        <w:t xml:space="preserve"> </w:t>
      </w:r>
    </w:p>
    <w:p w14:paraId="76277547" w14:textId="3347312A" w:rsidR="00111FB7" w:rsidRDefault="00111FB7" w:rsidP="00843BCA">
      <w:pPr>
        <w:tabs>
          <w:tab w:val="center" w:pos="720"/>
          <w:tab w:val="center" w:pos="4907"/>
        </w:tabs>
        <w:spacing w:after="0" w:line="240" w:lineRule="auto"/>
        <w:ind w:left="0" w:firstLine="0"/>
      </w:pPr>
    </w:p>
    <w:p w14:paraId="4D35D40D" w14:textId="2514CE9E" w:rsidR="00DD7C9B" w:rsidRDefault="00DD7C9B" w:rsidP="00843BCA">
      <w:pPr>
        <w:tabs>
          <w:tab w:val="center" w:pos="720"/>
          <w:tab w:val="center" w:pos="4907"/>
        </w:tabs>
        <w:spacing w:after="0" w:line="240" w:lineRule="auto"/>
        <w:ind w:left="0" w:firstLine="0"/>
      </w:pPr>
    </w:p>
    <w:p w14:paraId="2A473959" w14:textId="096FDCC8" w:rsidR="00DD7C9B" w:rsidRDefault="00DD7C9B" w:rsidP="00843BCA">
      <w:pPr>
        <w:tabs>
          <w:tab w:val="center" w:pos="720"/>
          <w:tab w:val="center" w:pos="4907"/>
        </w:tabs>
        <w:spacing w:after="0" w:line="240" w:lineRule="auto"/>
        <w:ind w:left="0" w:firstLine="0"/>
      </w:pPr>
    </w:p>
    <w:p w14:paraId="2375A925" w14:textId="77777777" w:rsidR="00DD7C9B" w:rsidRPr="00843BCA" w:rsidRDefault="00DD7C9B" w:rsidP="00843BCA">
      <w:pPr>
        <w:tabs>
          <w:tab w:val="center" w:pos="720"/>
          <w:tab w:val="center" w:pos="4907"/>
        </w:tabs>
        <w:spacing w:after="0" w:line="240" w:lineRule="auto"/>
        <w:ind w:left="0" w:firstLine="0"/>
      </w:pPr>
    </w:p>
    <w:p w14:paraId="07B00C4E" w14:textId="14E871D9" w:rsidR="002C6DF9" w:rsidRPr="001A4D4C" w:rsidRDefault="0061331D" w:rsidP="00F52067">
      <w:pPr>
        <w:tabs>
          <w:tab w:val="center" w:pos="720"/>
          <w:tab w:val="center" w:pos="4907"/>
        </w:tabs>
        <w:spacing w:after="0" w:line="240" w:lineRule="auto"/>
        <w:ind w:left="0" w:firstLine="0"/>
        <w:rPr>
          <w:b/>
          <w:iCs/>
          <w:sz w:val="32"/>
          <w:szCs w:val="32"/>
        </w:rPr>
      </w:pPr>
      <w:r>
        <w:rPr>
          <w:b/>
          <w:iCs/>
          <w:sz w:val="32"/>
          <w:szCs w:val="32"/>
        </w:rPr>
        <w:lastRenderedPageBreak/>
        <w:t>7</w:t>
      </w:r>
      <w:r w:rsidR="002C6DF9" w:rsidRPr="001A4D4C">
        <w:rPr>
          <w:b/>
          <w:iCs/>
          <w:sz w:val="32"/>
          <w:szCs w:val="32"/>
        </w:rPr>
        <w:t>. Sequence Diagrams</w:t>
      </w:r>
    </w:p>
    <w:p w14:paraId="078BE26F" w14:textId="0508E1C8" w:rsidR="002C6DF9" w:rsidRPr="002C6DF9" w:rsidRDefault="00B44C99" w:rsidP="00B44C99">
      <w:pPr>
        <w:pStyle w:val="Heading4"/>
        <w:tabs>
          <w:tab w:val="center" w:pos="2275"/>
        </w:tabs>
        <w:spacing w:after="0" w:line="240" w:lineRule="auto"/>
        <w:ind w:left="0" w:firstLine="0"/>
        <w:rPr>
          <w:bCs/>
          <w:i w:val="0"/>
          <w:szCs w:val="28"/>
        </w:rPr>
      </w:pPr>
      <w:r>
        <w:rPr>
          <w:bCs/>
          <w:i w:val="0"/>
          <w:szCs w:val="28"/>
        </w:rPr>
        <w:t xml:space="preserve">     </w:t>
      </w:r>
      <w:r w:rsidR="0061331D">
        <w:rPr>
          <w:bCs/>
          <w:i w:val="0"/>
          <w:szCs w:val="28"/>
        </w:rPr>
        <w:t>7</w:t>
      </w:r>
      <w:r w:rsidR="002C6DF9" w:rsidRPr="002C6DF9">
        <w:rPr>
          <w:bCs/>
          <w:i w:val="0"/>
          <w:szCs w:val="28"/>
        </w:rPr>
        <w:t>.1. User Actions</w:t>
      </w:r>
    </w:p>
    <w:p w14:paraId="3787AF91" w14:textId="3004F0F7" w:rsidR="00D47568" w:rsidRPr="002C6DF9" w:rsidRDefault="00B44C99" w:rsidP="00FF33F6">
      <w:pPr>
        <w:pStyle w:val="Heading3"/>
        <w:ind w:left="0" w:firstLine="0"/>
        <w:rPr>
          <w:bCs/>
          <w:i w:val="0"/>
          <w:sz w:val="24"/>
          <w:szCs w:val="24"/>
        </w:rPr>
      </w:pPr>
      <w:r>
        <w:rPr>
          <w:bCs/>
          <w:i w:val="0"/>
          <w:sz w:val="24"/>
          <w:szCs w:val="24"/>
        </w:rPr>
        <w:t xml:space="preserve">             </w:t>
      </w:r>
      <w:r w:rsidR="0061331D">
        <w:rPr>
          <w:i w:val="0"/>
          <w:iCs/>
          <w:sz w:val="24"/>
          <w:szCs w:val="24"/>
        </w:rPr>
        <w:t>7</w:t>
      </w:r>
      <w:r w:rsidR="002C6DF9" w:rsidRPr="00FF33F6">
        <w:rPr>
          <w:i w:val="0"/>
          <w:iCs/>
          <w:sz w:val="24"/>
          <w:szCs w:val="24"/>
        </w:rPr>
        <w:t>.1.1 User Action</w:t>
      </w:r>
    </w:p>
    <w:p w14:paraId="70E24ADD" w14:textId="2E75FB12" w:rsidR="00D01B65" w:rsidRDefault="002C6DF9" w:rsidP="002C6DF9">
      <w:pPr>
        <w:spacing w:after="0" w:line="240" w:lineRule="auto"/>
        <w:ind w:hanging="14"/>
      </w:pPr>
      <w:r>
        <w:tab/>
        <w:t xml:space="preserve">                 This is a </w:t>
      </w:r>
      <w:r w:rsidR="00BA27FA">
        <w:t xml:space="preserve">User action </w:t>
      </w:r>
      <w:r>
        <w:t xml:space="preserve">Sequence Diagram of </w:t>
      </w:r>
      <w:r w:rsidR="005F4C67" w:rsidRPr="00F50C1D">
        <w:t>Balancing the Cost of Security application</w:t>
      </w:r>
      <w:r w:rsidR="005F4C67">
        <w:t xml:space="preserve"> </w:t>
      </w:r>
      <w:r>
        <w:t>process</w:t>
      </w:r>
      <w:bookmarkStart w:id="15" w:name="_Toc809851"/>
    </w:p>
    <w:p w14:paraId="280711F9" w14:textId="3D63D0BB" w:rsidR="000B4322" w:rsidRPr="008155D4" w:rsidRDefault="00A27975" w:rsidP="008155D4">
      <w:pPr>
        <w:ind w:left="0" w:firstLine="0"/>
      </w:pPr>
      <w:r>
        <w:rPr>
          <w:noProof/>
        </w:rPr>
        <w:drawing>
          <wp:inline distT="0" distB="0" distL="0" distR="0" wp14:anchorId="57703F6C" wp14:editId="7AD321E5">
            <wp:extent cx="6486805" cy="7062694"/>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7038" cy="7084723"/>
                    </a:xfrm>
                    <a:prstGeom prst="rect">
                      <a:avLst/>
                    </a:prstGeom>
                    <a:noFill/>
                    <a:ln>
                      <a:noFill/>
                    </a:ln>
                  </pic:spPr>
                </pic:pic>
              </a:graphicData>
            </a:graphic>
          </wp:inline>
        </w:drawing>
      </w:r>
    </w:p>
    <w:p w14:paraId="6B672317" w14:textId="49D12639" w:rsidR="00D47568" w:rsidRPr="00FF33F6" w:rsidRDefault="0061331D" w:rsidP="00392B7B">
      <w:pPr>
        <w:pStyle w:val="Heading3"/>
        <w:ind w:left="0" w:firstLine="0"/>
        <w:rPr>
          <w:i w:val="0"/>
          <w:iCs/>
          <w:sz w:val="24"/>
          <w:szCs w:val="24"/>
        </w:rPr>
      </w:pPr>
      <w:r>
        <w:rPr>
          <w:i w:val="0"/>
          <w:iCs/>
          <w:sz w:val="24"/>
          <w:szCs w:val="24"/>
        </w:rPr>
        <w:lastRenderedPageBreak/>
        <w:t>7</w:t>
      </w:r>
      <w:r w:rsidR="00D47568" w:rsidRPr="00FF33F6">
        <w:rPr>
          <w:i w:val="0"/>
          <w:iCs/>
          <w:sz w:val="24"/>
          <w:szCs w:val="24"/>
        </w:rPr>
        <w:t>.</w:t>
      </w:r>
      <w:r w:rsidR="00C43119" w:rsidRPr="00FF33F6">
        <w:rPr>
          <w:i w:val="0"/>
          <w:iCs/>
          <w:sz w:val="24"/>
          <w:szCs w:val="24"/>
        </w:rPr>
        <w:t>1.</w:t>
      </w:r>
      <w:r w:rsidR="00FB4FAB" w:rsidRPr="00FF33F6">
        <w:rPr>
          <w:i w:val="0"/>
          <w:iCs/>
          <w:sz w:val="24"/>
          <w:szCs w:val="24"/>
        </w:rPr>
        <w:t>2</w:t>
      </w:r>
      <w:r w:rsidR="00D47568" w:rsidRPr="00FF33F6">
        <w:rPr>
          <w:i w:val="0"/>
          <w:iCs/>
          <w:sz w:val="24"/>
          <w:szCs w:val="24"/>
        </w:rPr>
        <w:t>. Admin action</w:t>
      </w:r>
      <w:bookmarkEnd w:id="15"/>
      <w:r w:rsidR="00D47568" w:rsidRPr="00FF33F6">
        <w:rPr>
          <w:i w:val="0"/>
          <w:iCs/>
          <w:sz w:val="24"/>
          <w:szCs w:val="24"/>
        </w:rPr>
        <w:t xml:space="preserve"> </w:t>
      </w:r>
    </w:p>
    <w:p w14:paraId="6EBA2C41" w14:textId="7C17FAF3" w:rsidR="00D47568" w:rsidRDefault="00392B7B" w:rsidP="00C43119">
      <w:pPr>
        <w:tabs>
          <w:tab w:val="center" w:pos="720"/>
          <w:tab w:val="center" w:pos="4907"/>
        </w:tabs>
        <w:ind w:left="0" w:firstLine="0"/>
      </w:pPr>
      <w:r>
        <w:t xml:space="preserve">       </w:t>
      </w:r>
      <w:r w:rsidR="00D47568">
        <w:t>The</w:t>
      </w:r>
      <w:r w:rsidR="0072792F">
        <w:t xml:space="preserve"> </w:t>
      </w:r>
      <w:r w:rsidR="00D47568">
        <w:t>Sequence Diagram</w:t>
      </w:r>
      <w:r w:rsidR="0072792F">
        <w:t xml:space="preserve"> of </w:t>
      </w:r>
      <w:r w:rsidR="00E25434" w:rsidRPr="00E25434">
        <w:t>Balancing the Cost of Security application</w:t>
      </w:r>
      <w:r w:rsidR="00044B29">
        <w:t xml:space="preserve"> Admin </w:t>
      </w:r>
      <w:r w:rsidR="00D47568" w:rsidRPr="00044B29">
        <w:t xml:space="preserve">action </w:t>
      </w:r>
      <w:r w:rsidR="00D47568">
        <w:t xml:space="preserve">process. </w:t>
      </w:r>
    </w:p>
    <w:p w14:paraId="4A25C861" w14:textId="69DB8E16" w:rsidR="006F5EFD" w:rsidRDefault="006F5EFD" w:rsidP="00C43119">
      <w:pPr>
        <w:tabs>
          <w:tab w:val="center" w:pos="720"/>
          <w:tab w:val="center" w:pos="4907"/>
        </w:tabs>
        <w:ind w:left="0" w:firstLine="0"/>
      </w:pPr>
      <w:r>
        <w:rPr>
          <w:noProof/>
        </w:rPr>
        <w:drawing>
          <wp:inline distT="0" distB="0" distL="0" distR="0" wp14:anchorId="26E6C460" wp14:editId="2EE18390">
            <wp:extent cx="5809615" cy="7142400"/>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9927" cy="7228843"/>
                    </a:xfrm>
                    <a:prstGeom prst="rect">
                      <a:avLst/>
                    </a:prstGeom>
                  </pic:spPr>
                </pic:pic>
              </a:graphicData>
            </a:graphic>
          </wp:inline>
        </w:drawing>
      </w:r>
    </w:p>
    <w:p w14:paraId="2FB4AB8E" w14:textId="77777777" w:rsidR="0033146D" w:rsidRDefault="0033146D" w:rsidP="00AC0539">
      <w:pPr>
        <w:pStyle w:val="Heading2"/>
        <w:ind w:left="0" w:firstLine="0"/>
      </w:pPr>
      <w:bookmarkStart w:id="16" w:name="_Toc809853"/>
    </w:p>
    <w:p w14:paraId="2E9CA8B1" w14:textId="571255E2" w:rsidR="00D47568" w:rsidRPr="001A4D4C" w:rsidRDefault="0061331D" w:rsidP="00843BCA">
      <w:pPr>
        <w:pStyle w:val="Heading2"/>
        <w:ind w:left="0" w:firstLine="0"/>
        <w:rPr>
          <w:i w:val="0"/>
          <w:iCs/>
          <w:szCs w:val="28"/>
        </w:rPr>
      </w:pPr>
      <w:r>
        <w:rPr>
          <w:i w:val="0"/>
          <w:iCs/>
          <w:szCs w:val="28"/>
        </w:rPr>
        <w:t>7</w:t>
      </w:r>
      <w:r w:rsidR="00F97AA9" w:rsidRPr="001A4D4C">
        <w:rPr>
          <w:i w:val="0"/>
          <w:iCs/>
          <w:szCs w:val="28"/>
        </w:rPr>
        <w:t>.</w:t>
      </w:r>
      <w:r w:rsidR="00252E18" w:rsidRPr="001A4D4C">
        <w:rPr>
          <w:i w:val="0"/>
          <w:iCs/>
          <w:szCs w:val="28"/>
        </w:rPr>
        <w:t>2</w:t>
      </w:r>
      <w:r w:rsidR="00F97AA9" w:rsidRPr="001A4D4C">
        <w:rPr>
          <w:i w:val="0"/>
          <w:iCs/>
          <w:szCs w:val="28"/>
        </w:rPr>
        <w:t>. File Reading and Writing</w:t>
      </w:r>
      <w:bookmarkEnd w:id="16"/>
      <w:r w:rsidR="00F97AA9" w:rsidRPr="001A4D4C">
        <w:rPr>
          <w:i w:val="0"/>
          <w:iCs/>
          <w:szCs w:val="28"/>
        </w:rPr>
        <w:t xml:space="preserve"> </w:t>
      </w:r>
    </w:p>
    <w:p w14:paraId="7C809B7D" w14:textId="3E140938" w:rsidR="0098779E" w:rsidRPr="00FF33F6" w:rsidRDefault="00843BCA" w:rsidP="00843BCA">
      <w:pPr>
        <w:pStyle w:val="Heading3"/>
        <w:ind w:left="0" w:firstLine="0"/>
        <w:rPr>
          <w:sz w:val="24"/>
          <w:szCs w:val="24"/>
        </w:rPr>
      </w:pPr>
      <w:bookmarkStart w:id="17" w:name="_Toc809856"/>
      <w:r w:rsidRPr="00FF33F6">
        <w:rPr>
          <w:sz w:val="24"/>
          <w:szCs w:val="24"/>
        </w:rPr>
        <w:t xml:space="preserve">   </w:t>
      </w:r>
      <w:r w:rsidR="0061331D">
        <w:rPr>
          <w:i w:val="0"/>
          <w:iCs/>
          <w:sz w:val="24"/>
          <w:szCs w:val="24"/>
        </w:rPr>
        <w:t>7</w:t>
      </w:r>
      <w:r w:rsidR="0098779E" w:rsidRPr="00FF33F6">
        <w:rPr>
          <w:i w:val="0"/>
          <w:iCs/>
          <w:sz w:val="24"/>
          <w:szCs w:val="24"/>
        </w:rPr>
        <w:t>.</w:t>
      </w:r>
      <w:r w:rsidR="00252E18" w:rsidRPr="00FF33F6">
        <w:rPr>
          <w:i w:val="0"/>
          <w:iCs/>
          <w:sz w:val="24"/>
          <w:szCs w:val="24"/>
        </w:rPr>
        <w:t>2</w:t>
      </w:r>
      <w:r w:rsidR="0098779E" w:rsidRPr="00FF33F6">
        <w:rPr>
          <w:i w:val="0"/>
          <w:iCs/>
          <w:sz w:val="24"/>
          <w:szCs w:val="24"/>
        </w:rPr>
        <w:t>.</w:t>
      </w:r>
      <w:r w:rsidR="00482279" w:rsidRPr="00FF33F6">
        <w:rPr>
          <w:i w:val="0"/>
          <w:iCs/>
          <w:sz w:val="24"/>
          <w:szCs w:val="24"/>
        </w:rPr>
        <w:t>1</w:t>
      </w:r>
      <w:r w:rsidR="0098779E" w:rsidRPr="00FF33F6">
        <w:rPr>
          <w:i w:val="0"/>
          <w:iCs/>
          <w:sz w:val="24"/>
          <w:szCs w:val="24"/>
        </w:rPr>
        <w:t>. Write Error Log</w:t>
      </w:r>
      <w:bookmarkEnd w:id="17"/>
      <w:r w:rsidR="0098779E" w:rsidRPr="00FF33F6">
        <w:rPr>
          <w:sz w:val="24"/>
          <w:szCs w:val="24"/>
        </w:rPr>
        <w:t xml:space="preserve"> </w:t>
      </w:r>
    </w:p>
    <w:p w14:paraId="6CD9F6E7" w14:textId="64235A54" w:rsidR="0098779E" w:rsidRDefault="0098779E" w:rsidP="005F3CE4">
      <w:pPr>
        <w:tabs>
          <w:tab w:val="center" w:pos="720"/>
          <w:tab w:val="center" w:pos="5190"/>
        </w:tabs>
        <w:rPr>
          <w:b/>
          <w:i/>
          <w:sz w:val="28"/>
        </w:rPr>
      </w:pPr>
      <w:r>
        <w:t xml:space="preserve">Sequence Diagram shows the Write error log file process within the </w:t>
      </w:r>
      <w:r w:rsidR="00210ECE" w:rsidRPr="00210ECE">
        <w:t>Balancing the Cost of Security</w:t>
      </w:r>
      <w:r w:rsidR="00944E58">
        <w:t xml:space="preserve"> </w:t>
      </w:r>
      <w:r>
        <w:t>application.</w:t>
      </w:r>
      <w:r>
        <w:rPr>
          <w:b/>
          <w:i/>
          <w:sz w:val="28"/>
        </w:rPr>
        <w:t xml:space="preserve"> </w:t>
      </w:r>
    </w:p>
    <w:p w14:paraId="4614FAC1" w14:textId="2C8AEEBC" w:rsidR="004F7ED7" w:rsidRDefault="004F7ED7" w:rsidP="004F7ED7">
      <w:pPr>
        <w:tabs>
          <w:tab w:val="center" w:pos="720"/>
          <w:tab w:val="center" w:pos="5190"/>
        </w:tabs>
        <w:ind w:left="0" w:firstLine="0"/>
      </w:pPr>
      <w:r>
        <w:rPr>
          <w:noProof/>
        </w:rPr>
        <w:drawing>
          <wp:inline distT="0" distB="0" distL="0" distR="0" wp14:anchorId="68F56668" wp14:editId="5699952C">
            <wp:extent cx="6451600" cy="60048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7720" cy="6010496"/>
                    </a:xfrm>
                    <a:prstGeom prst="rect">
                      <a:avLst/>
                    </a:prstGeom>
                  </pic:spPr>
                </pic:pic>
              </a:graphicData>
            </a:graphic>
          </wp:inline>
        </w:drawing>
      </w:r>
    </w:p>
    <w:p w14:paraId="06BD9337" w14:textId="77777777" w:rsidR="00E54DE1" w:rsidRDefault="00E54DE1">
      <w:pPr>
        <w:spacing w:after="0" w:line="259" w:lineRule="auto"/>
        <w:ind w:left="-1" w:firstLine="0"/>
      </w:pPr>
    </w:p>
    <w:p w14:paraId="3BAEEA5F" w14:textId="77777777" w:rsidR="00495704" w:rsidRDefault="00F97AA9" w:rsidP="00D31C2A">
      <w:pPr>
        <w:pStyle w:val="Heading3"/>
      </w:pPr>
      <w:r w:rsidRPr="00D31C2A">
        <w:lastRenderedPageBreak/>
        <w:t xml:space="preserve"> </w:t>
      </w:r>
      <w:r w:rsidRPr="00D31C2A">
        <w:tab/>
      </w:r>
      <w:bookmarkStart w:id="18" w:name="_Toc809858"/>
    </w:p>
    <w:bookmarkEnd w:id="18"/>
    <w:p w14:paraId="1290D92D" w14:textId="77777777" w:rsidR="00C90954" w:rsidRDefault="00C90954" w:rsidP="00670885">
      <w:pPr>
        <w:pStyle w:val="Heading3"/>
        <w:ind w:left="0" w:firstLine="0"/>
      </w:pPr>
    </w:p>
    <w:p w14:paraId="529E0DB3" w14:textId="7FCDBB21" w:rsidR="00670885" w:rsidRPr="00FF33F6" w:rsidRDefault="0061331D" w:rsidP="00670885">
      <w:pPr>
        <w:pStyle w:val="Heading3"/>
        <w:ind w:left="0" w:firstLine="0"/>
        <w:rPr>
          <w:i w:val="0"/>
          <w:iCs/>
        </w:rPr>
      </w:pPr>
      <w:r>
        <w:rPr>
          <w:i w:val="0"/>
          <w:iCs/>
        </w:rPr>
        <w:t>7</w:t>
      </w:r>
      <w:r w:rsidR="00670885" w:rsidRPr="00FF33F6">
        <w:rPr>
          <w:i w:val="0"/>
          <w:iCs/>
        </w:rPr>
        <w:t xml:space="preserve">.2.3. Read Input File(s) </w:t>
      </w:r>
    </w:p>
    <w:p w14:paraId="14807F6B" w14:textId="2FF2E44F" w:rsidR="00670885" w:rsidRDefault="00670885" w:rsidP="00670885">
      <w:pPr>
        <w:tabs>
          <w:tab w:val="center" w:pos="720"/>
          <w:tab w:val="center" w:pos="5190"/>
        </w:tabs>
        <w:rPr>
          <w:b/>
          <w:i/>
          <w:sz w:val="28"/>
        </w:rPr>
      </w:pPr>
      <w:r>
        <w:t xml:space="preserve">     Th</w:t>
      </w:r>
      <w:r w:rsidR="00BA27FA">
        <w:t xml:space="preserve">is a </w:t>
      </w:r>
      <w:r>
        <w:t xml:space="preserve">Sequence Diagram shows the Read Input File process within the </w:t>
      </w:r>
      <w:r w:rsidR="006E5F52" w:rsidRPr="006E5F52">
        <w:t xml:space="preserve">Balancing the Cost of Security </w:t>
      </w:r>
      <w:r>
        <w:t>application.</w:t>
      </w:r>
      <w:r>
        <w:rPr>
          <w:b/>
          <w:i/>
          <w:sz w:val="28"/>
        </w:rPr>
        <w:t xml:space="preserve"> </w:t>
      </w:r>
    </w:p>
    <w:p w14:paraId="2C87B755" w14:textId="2DBE9B68" w:rsidR="00BD2B7B" w:rsidRDefault="004F7ED7" w:rsidP="004F7ED7">
      <w:pPr>
        <w:tabs>
          <w:tab w:val="center" w:pos="720"/>
          <w:tab w:val="center" w:pos="5190"/>
        </w:tabs>
        <w:ind w:left="0" w:firstLine="0"/>
      </w:pPr>
      <w:r>
        <w:rPr>
          <w:noProof/>
        </w:rPr>
        <w:drawing>
          <wp:inline distT="0" distB="0" distL="0" distR="0" wp14:anchorId="045CADC4" wp14:editId="50CF57B0">
            <wp:extent cx="6638165" cy="6234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50880" cy="6246939"/>
                    </a:xfrm>
                    <a:prstGeom prst="rect">
                      <a:avLst/>
                    </a:prstGeom>
                  </pic:spPr>
                </pic:pic>
              </a:graphicData>
            </a:graphic>
          </wp:inline>
        </w:drawing>
      </w:r>
    </w:p>
    <w:p w14:paraId="7FF9C37C" w14:textId="34C2BEA5" w:rsidR="00E54DE1" w:rsidRDefault="00F97AA9">
      <w:pPr>
        <w:tabs>
          <w:tab w:val="center" w:pos="720"/>
          <w:tab w:val="center" w:pos="5196"/>
        </w:tabs>
        <w:ind w:left="-15" w:firstLine="0"/>
      </w:pPr>
      <w:r>
        <w:t>.</w:t>
      </w:r>
      <w:r>
        <w:rPr>
          <w:b/>
          <w:i/>
          <w:sz w:val="28"/>
        </w:rPr>
        <w:t xml:space="preserve"> </w:t>
      </w:r>
      <w:r w:rsidR="00FA7F5B">
        <w:t xml:space="preserve">  </w:t>
      </w:r>
    </w:p>
    <w:p w14:paraId="2D58B702" w14:textId="77777777" w:rsidR="000A4CAD" w:rsidRDefault="00F97AA9" w:rsidP="000A4CAD">
      <w:pPr>
        <w:pStyle w:val="Heading4"/>
        <w:tabs>
          <w:tab w:val="center" w:pos="2275"/>
        </w:tabs>
        <w:spacing w:after="212"/>
        <w:ind w:left="2170"/>
        <w:rPr>
          <w:b w:val="0"/>
          <w:i w:val="0"/>
        </w:rPr>
      </w:pPr>
      <w:r>
        <w:rPr>
          <w:b w:val="0"/>
          <w:i w:val="0"/>
        </w:rPr>
        <w:lastRenderedPageBreak/>
        <w:t xml:space="preserve"> </w:t>
      </w:r>
      <w:r w:rsidR="00D47568">
        <w:rPr>
          <w:b w:val="0"/>
          <w:i w:val="0"/>
        </w:rPr>
        <w:tab/>
      </w:r>
    </w:p>
    <w:p w14:paraId="455EA7D2" w14:textId="2FE633A9" w:rsidR="00825E74" w:rsidRPr="000A4CAD" w:rsidRDefault="0061331D" w:rsidP="000A4CAD">
      <w:pPr>
        <w:pStyle w:val="Heading4"/>
        <w:tabs>
          <w:tab w:val="center" w:pos="2275"/>
        </w:tabs>
        <w:spacing w:after="212"/>
        <w:ind w:left="0" w:firstLine="0"/>
        <w:rPr>
          <w:b w:val="0"/>
          <w:i w:val="0"/>
        </w:rPr>
      </w:pPr>
      <w:r>
        <w:rPr>
          <w:i w:val="0"/>
          <w:iCs/>
        </w:rPr>
        <w:t>7</w:t>
      </w:r>
      <w:r w:rsidR="00825E74" w:rsidRPr="00FF33F6">
        <w:rPr>
          <w:i w:val="0"/>
          <w:iCs/>
        </w:rPr>
        <w:t>.2.4. Writing Information to the Database</w:t>
      </w:r>
    </w:p>
    <w:p w14:paraId="5B58F70F" w14:textId="4A13C7EC" w:rsidR="00825E74" w:rsidRDefault="00825E74" w:rsidP="000A4CAD">
      <w:pPr>
        <w:tabs>
          <w:tab w:val="center" w:pos="720"/>
          <w:tab w:val="center" w:pos="5190"/>
        </w:tabs>
        <w:ind w:left="712" w:firstLine="0"/>
      </w:pPr>
      <w:r>
        <w:t xml:space="preserve">This is a Sequence Diagram on how information is added to </w:t>
      </w:r>
      <w:r w:rsidR="001F2CF8" w:rsidRPr="001F2CF8">
        <w:t xml:space="preserve">Balancing the Cost of Security </w:t>
      </w:r>
      <w:r>
        <w:t xml:space="preserve">Database within the </w:t>
      </w:r>
      <w:r w:rsidR="000A4CAD" w:rsidRPr="000A4CAD">
        <w:t>Balancing the Cost of Security application</w:t>
      </w:r>
      <w:r>
        <w:t>.</w:t>
      </w:r>
      <w:r>
        <w:rPr>
          <w:b/>
          <w:i/>
          <w:sz w:val="28"/>
        </w:rPr>
        <w:t xml:space="preserve"> </w:t>
      </w:r>
    </w:p>
    <w:p w14:paraId="0A518C11" w14:textId="7F0AD722" w:rsidR="00825E74" w:rsidRDefault="00825E74" w:rsidP="0098779E">
      <w:pPr>
        <w:tabs>
          <w:tab w:val="center" w:pos="720"/>
          <w:tab w:val="center" w:pos="5190"/>
        </w:tabs>
        <w:ind w:left="2160" w:firstLine="0"/>
      </w:pPr>
    </w:p>
    <w:p w14:paraId="2563EACE" w14:textId="6B951658" w:rsidR="00825E74" w:rsidRDefault="00385C63" w:rsidP="00385C63">
      <w:pPr>
        <w:tabs>
          <w:tab w:val="center" w:pos="720"/>
          <w:tab w:val="center" w:pos="5190"/>
        </w:tabs>
        <w:ind w:left="0" w:firstLine="0"/>
      </w:pPr>
      <w:r>
        <w:rPr>
          <w:noProof/>
        </w:rPr>
        <w:drawing>
          <wp:inline distT="0" distB="0" distL="0" distR="0" wp14:anchorId="2B503BA2" wp14:editId="2448537A">
            <wp:extent cx="6451600" cy="62496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4473" cy="6252383"/>
                    </a:xfrm>
                    <a:prstGeom prst="rect">
                      <a:avLst/>
                    </a:prstGeom>
                  </pic:spPr>
                </pic:pic>
              </a:graphicData>
            </a:graphic>
          </wp:inline>
        </w:drawing>
      </w:r>
    </w:p>
    <w:p w14:paraId="51872B40" w14:textId="499304B3" w:rsidR="00385C63" w:rsidRDefault="00385C63" w:rsidP="00385C63">
      <w:pPr>
        <w:tabs>
          <w:tab w:val="center" w:pos="720"/>
          <w:tab w:val="center" w:pos="5190"/>
        </w:tabs>
        <w:ind w:left="0" w:firstLine="0"/>
      </w:pPr>
    </w:p>
    <w:p w14:paraId="282827B0" w14:textId="77777777" w:rsidR="00385C63" w:rsidRDefault="00385C63" w:rsidP="00385C63">
      <w:pPr>
        <w:tabs>
          <w:tab w:val="center" w:pos="720"/>
          <w:tab w:val="center" w:pos="5190"/>
        </w:tabs>
        <w:ind w:left="0" w:firstLine="0"/>
      </w:pPr>
    </w:p>
    <w:p w14:paraId="1A6FE095" w14:textId="19EE16D4" w:rsidR="0098779E" w:rsidRDefault="0098779E" w:rsidP="0098779E">
      <w:pPr>
        <w:tabs>
          <w:tab w:val="center" w:pos="720"/>
          <w:tab w:val="center" w:pos="5190"/>
        </w:tabs>
        <w:ind w:left="2160" w:firstLine="0"/>
      </w:pPr>
    </w:p>
    <w:p w14:paraId="5107734B" w14:textId="1D0764D5" w:rsidR="00E54DE1" w:rsidRDefault="00F97AA9" w:rsidP="0098779E">
      <w:pPr>
        <w:tabs>
          <w:tab w:val="center" w:pos="720"/>
          <w:tab w:val="center" w:pos="5116"/>
        </w:tabs>
        <w:ind w:left="2170"/>
        <w:rPr>
          <w:b/>
          <w:i/>
          <w:sz w:val="28"/>
        </w:rPr>
      </w:pPr>
      <w:r>
        <w:t>.</w:t>
      </w:r>
      <w:r>
        <w:rPr>
          <w:b/>
          <w:i/>
          <w:sz w:val="28"/>
        </w:rPr>
        <w:t xml:space="preserve"> </w:t>
      </w:r>
      <w:r w:rsidR="003B74FC">
        <w:rPr>
          <w:b/>
          <w:i/>
        </w:rPr>
        <w:t xml:space="preserve"> </w:t>
      </w:r>
    </w:p>
    <w:p w14:paraId="74D70ABC" w14:textId="5C736CDE" w:rsidR="0098779E" w:rsidRPr="003E2378" w:rsidRDefault="0061331D" w:rsidP="003E2378">
      <w:pPr>
        <w:pStyle w:val="Heading4"/>
        <w:tabs>
          <w:tab w:val="center" w:pos="2275"/>
        </w:tabs>
        <w:spacing w:after="212"/>
        <w:ind w:left="0" w:firstLine="0"/>
        <w:rPr>
          <w:b w:val="0"/>
          <w:i w:val="0"/>
        </w:rPr>
      </w:pPr>
      <w:bookmarkStart w:id="19" w:name="_Toc809862"/>
      <w:r>
        <w:rPr>
          <w:i w:val="0"/>
          <w:iCs/>
        </w:rPr>
        <w:lastRenderedPageBreak/>
        <w:t>7</w:t>
      </w:r>
      <w:r w:rsidR="0098779E" w:rsidRPr="00FF33F6">
        <w:rPr>
          <w:i w:val="0"/>
          <w:iCs/>
        </w:rPr>
        <w:t>.</w:t>
      </w:r>
      <w:r w:rsidR="00252E18" w:rsidRPr="00FF33F6">
        <w:rPr>
          <w:i w:val="0"/>
          <w:iCs/>
        </w:rPr>
        <w:t>2</w:t>
      </w:r>
      <w:r w:rsidR="0098779E" w:rsidRPr="00FF33F6">
        <w:rPr>
          <w:i w:val="0"/>
          <w:iCs/>
        </w:rPr>
        <w:t>.</w:t>
      </w:r>
      <w:r w:rsidR="00C00DA4" w:rsidRPr="00FF33F6">
        <w:rPr>
          <w:i w:val="0"/>
          <w:iCs/>
        </w:rPr>
        <w:t>5</w:t>
      </w:r>
      <w:r w:rsidR="0098779E" w:rsidRPr="00FF33F6">
        <w:rPr>
          <w:i w:val="0"/>
          <w:iCs/>
        </w:rPr>
        <w:t>. Removing Information from the Database</w:t>
      </w:r>
      <w:bookmarkEnd w:id="19"/>
    </w:p>
    <w:p w14:paraId="08ED2C3C" w14:textId="5EBDDE41" w:rsidR="0098779E" w:rsidRDefault="00FF33F6" w:rsidP="00496364">
      <w:pPr>
        <w:tabs>
          <w:tab w:val="center" w:pos="720"/>
          <w:tab w:val="center" w:pos="5190"/>
        </w:tabs>
      </w:pPr>
      <w:r>
        <w:t xml:space="preserve">  </w:t>
      </w:r>
      <w:r w:rsidR="00BA27FA">
        <w:t xml:space="preserve">    </w:t>
      </w:r>
      <w:r w:rsidR="00FA7F5B">
        <w:t xml:space="preserve">This is a </w:t>
      </w:r>
      <w:r w:rsidR="0098779E">
        <w:t>Sequence Diagram</w:t>
      </w:r>
      <w:r w:rsidR="00FA7F5B">
        <w:t xml:space="preserve"> on </w:t>
      </w:r>
      <w:r w:rsidR="0098779E">
        <w:t xml:space="preserve">how information is removed from </w:t>
      </w:r>
      <w:r w:rsidR="000A7856" w:rsidRPr="000A7856">
        <w:t xml:space="preserve">Balancing the Cost of Security </w:t>
      </w:r>
      <w:r w:rsidR="0098779E">
        <w:t xml:space="preserve">Database within the </w:t>
      </w:r>
      <w:r w:rsidR="000A7856" w:rsidRPr="000A7856">
        <w:t>Balancing the Cost of Security application</w:t>
      </w:r>
      <w:r w:rsidR="0098779E">
        <w:t>.</w:t>
      </w:r>
      <w:r w:rsidR="0098779E">
        <w:rPr>
          <w:b/>
          <w:i/>
          <w:sz w:val="28"/>
        </w:rPr>
        <w:t xml:space="preserve"> </w:t>
      </w:r>
    </w:p>
    <w:p w14:paraId="1A6F8DFD" w14:textId="6A91ED31" w:rsidR="00496364" w:rsidRDefault="00496364" w:rsidP="00496364">
      <w:pPr>
        <w:tabs>
          <w:tab w:val="center" w:pos="720"/>
          <w:tab w:val="center" w:pos="5190"/>
        </w:tabs>
        <w:ind w:left="0" w:firstLine="0"/>
      </w:pPr>
      <w:r>
        <w:rPr>
          <w:noProof/>
        </w:rPr>
        <w:drawing>
          <wp:inline distT="0" distB="0" distL="0" distR="0" wp14:anchorId="51692184" wp14:editId="3FFE7DE2">
            <wp:extent cx="6451600" cy="6667200"/>
            <wp:effectExtent l="0" t="0" r="635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5421" cy="6671148"/>
                    </a:xfrm>
                    <a:prstGeom prst="rect">
                      <a:avLst/>
                    </a:prstGeom>
                  </pic:spPr>
                </pic:pic>
              </a:graphicData>
            </a:graphic>
          </wp:inline>
        </w:drawing>
      </w:r>
    </w:p>
    <w:p w14:paraId="7B456E9A" w14:textId="77777777" w:rsidR="00496364" w:rsidRDefault="00496364" w:rsidP="00496364">
      <w:pPr>
        <w:tabs>
          <w:tab w:val="center" w:pos="720"/>
          <w:tab w:val="center" w:pos="5190"/>
        </w:tabs>
        <w:ind w:left="0" w:firstLine="0"/>
      </w:pPr>
    </w:p>
    <w:p w14:paraId="14128DBC" w14:textId="26D42104" w:rsidR="0069192F" w:rsidRDefault="0069192F" w:rsidP="0098779E">
      <w:pPr>
        <w:tabs>
          <w:tab w:val="center" w:pos="720"/>
          <w:tab w:val="center" w:pos="5116"/>
        </w:tabs>
        <w:ind w:left="2170"/>
      </w:pPr>
    </w:p>
    <w:p w14:paraId="33036760" w14:textId="24A1AE4F" w:rsidR="0069192F" w:rsidRDefault="0069192F" w:rsidP="0098779E">
      <w:pPr>
        <w:tabs>
          <w:tab w:val="center" w:pos="720"/>
          <w:tab w:val="center" w:pos="5116"/>
        </w:tabs>
        <w:ind w:left="2170"/>
      </w:pPr>
    </w:p>
    <w:p w14:paraId="69A8DDC5" w14:textId="77777777" w:rsidR="0069192F" w:rsidRDefault="0069192F" w:rsidP="0098779E">
      <w:pPr>
        <w:tabs>
          <w:tab w:val="center" w:pos="720"/>
          <w:tab w:val="center" w:pos="5116"/>
        </w:tabs>
        <w:ind w:left="2170"/>
        <w:rPr>
          <w:b/>
          <w:i/>
          <w:sz w:val="28"/>
        </w:rPr>
      </w:pPr>
    </w:p>
    <w:p w14:paraId="4C2FE382" w14:textId="7409134B" w:rsidR="00CF471D" w:rsidRPr="00933FCC" w:rsidRDefault="00CF471D" w:rsidP="00933FCC">
      <w:pPr>
        <w:spacing w:after="20" w:line="259" w:lineRule="auto"/>
        <w:ind w:left="0" w:firstLine="0"/>
        <w:rPr>
          <w:b/>
          <w:bCs/>
        </w:rPr>
      </w:pPr>
      <w:bookmarkStart w:id="20" w:name="_Toc809865"/>
    </w:p>
    <w:p w14:paraId="51447518" w14:textId="07F8B7E7" w:rsidR="00E54DE1" w:rsidRPr="003F3322" w:rsidRDefault="00933FCC">
      <w:pPr>
        <w:pStyle w:val="Heading1"/>
        <w:spacing w:after="161"/>
        <w:ind w:left="-5"/>
        <w:rPr>
          <w:i w:val="0"/>
          <w:iCs/>
          <w:sz w:val="24"/>
          <w:szCs w:val="24"/>
        </w:rPr>
      </w:pPr>
      <w:r>
        <w:rPr>
          <w:i w:val="0"/>
          <w:iCs/>
          <w:sz w:val="24"/>
          <w:szCs w:val="24"/>
        </w:rPr>
        <w:t>8</w:t>
      </w:r>
      <w:r w:rsidR="00F97AA9" w:rsidRPr="003F3322">
        <w:rPr>
          <w:i w:val="0"/>
          <w:iCs/>
          <w:sz w:val="24"/>
          <w:szCs w:val="24"/>
        </w:rPr>
        <w:t>. Revision History</w:t>
      </w:r>
      <w:bookmarkEnd w:id="20"/>
      <w:r w:rsidR="00F97AA9" w:rsidRPr="003F3322">
        <w:rPr>
          <w:i w:val="0"/>
          <w:iCs/>
          <w:sz w:val="24"/>
          <w:szCs w:val="24"/>
        </w:rPr>
        <w:t xml:space="preserve"> </w:t>
      </w:r>
    </w:p>
    <w:p w14:paraId="4A4CEEFD" w14:textId="77777777" w:rsidR="00E54DE1" w:rsidRDefault="00F97AA9">
      <w:pPr>
        <w:spacing w:after="0" w:line="259" w:lineRule="auto"/>
        <w:ind w:left="0" w:firstLine="0"/>
      </w:pPr>
      <w:r>
        <w:rPr>
          <w:b/>
          <w:sz w:val="36"/>
        </w:rPr>
        <w:t xml:space="preserve"> </w:t>
      </w:r>
    </w:p>
    <w:tbl>
      <w:tblPr>
        <w:tblStyle w:val="TableGrid"/>
        <w:tblW w:w="9358" w:type="dxa"/>
        <w:tblInd w:w="3" w:type="dxa"/>
        <w:tblCellMar>
          <w:top w:w="56" w:type="dxa"/>
          <w:left w:w="126" w:type="dxa"/>
          <w:right w:w="67" w:type="dxa"/>
        </w:tblCellMar>
        <w:tblLook w:val="04A0" w:firstRow="1" w:lastRow="0" w:firstColumn="1" w:lastColumn="0" w:noHBand="0" w:noVBand="1"/>
      </w:tblPr>
      <w:tblGrid>
        <w:gridCol w:w="1133"/>
        <w:gridCol w:w="1647"/>
        <w:gridCol w:w="2863"/>
        <w:gridCol w:w="3715"/>
      </w:tblGrid>
      <w:tr w:rsidR="00E54DE1" w14:paraId="362CC962" w14:textId="77777777">
        <w:trPr>
          <w:trHeight w:val="391"/>
        </w:trPr>
        <w:tc>
          <w:tcPr>
            <w:tcW w:w="1140" w:type="dxa"/>
            <w:tcBorders>
              <w:top w:val="single" w:sz="8" w:space="0" w:color="000000"/>
              <w:left w:val="single" w:sz="8" w:space="0" w:color="000000"/>
              <w:bottom w:val="single" w:sz="8" w:space="0" w:color="000000"/>
              <w:right w:val="single" w:sz="8" w:space="0" w:color="000000"/>
            </w:tcBorders>
            <w:shd w:val="clear" w:color="auto" w:fill="CCCCCC"/>
          </w:tcPr>
          <w:p w14:paraId="04794584" w14:textId="77777777" w:rsidR="00E54DE1" w:rsidRDefault="00F97AA9">
            <w:pPr>
              <w:spacing w:after="0" w:line="259" w:lineRule="auto"/>
              <w:ind w:left="0" w:firstLine="0"/>
            </w:pPr>
            <w:r>
              <w:rPr>
                <w:b/>
                <w:sz w:val="24"/>
              </w:rPr>
              <w:t xml:space="preserve">Version </w:t>
            </w:r>
          </w:p>
        </w:tc>
        <w:tc>
          <w:tcPr>
            <w:tcW w:w="1152" w:type="dxa"/>
            <w:tcBorders>
              <w:top w:val="single" w:sz="8" w:space="0" w:color="000000"/>
              <w:left w:val="single" w:sz="8" w:space="0" w:color="000000"/>
              <w:bottom w:val="single" w:sz="8" w:space="0" w:color="000000"/>
              <w:right w:val="single" w:sz="8" w:space="0" w:color="000000"/>
            </w:tcBorders>
            <w:shd w:val="clear" w:color="auto" w:fill="CCCCCC"/>
          </w:tcPr>
          <w:p w14:paraId="3B6C981E" w14:textId="77777777" w:rsidR="00E54DE1" w:rsidRDefault="00F97AA9">
            <w:pPr>
              <w:spacing w:after="0" w:line="259" w:lineRule="auto"/>
              <w:ind w:left="0" w:right="65" w:firstLine="0"/>
              <w:jc w:val="center"/>
            </w:pPr>
            <w:r>
              <w:rPr>
                <w:b/>
                <w:sz w:val="24"/>
              </w:rPr>
              <w:t xml:space="preserve">Date </w:t>
            </w:r>
          </w:p>
        </w:tc>
        <w:tc>
          <w:tcPr>
            <w:tcW w:w="3049" w:type="dxa"/>
            <w:tcBorders>
              <w:top w:val="single" w:sz="8" w:space="0" w:color="000000"/>
              <w:left w:val="single" w:sz="8" w:space="0" w:color="000000"/>
              <w:bottom w:val="single" w:sz="8" w:space="0" w:color="000000"/>
              <w:right w:val="single" w:sz="8" w:space="0" w:color="000000"/>
            </w:tcBorders>
            <w:shd w:val="clear" w:color="auto" w:fill="CCCCCC"/>
          </w:tcPr>
          <w:p w14:paraId="50149575" w14:textId="77777777" w:rsidR="00E54DE1" w:rsidRDefault="00F97AA9">
            <w:pPr>
              <w:spacing w:after="0" w:line="259" w:lineRule="auto"/>
              <w:ind w:left="0" w:right="57" w:firstLine="0"/>
              <w:jc w:val="center"/>
            </w:pPr>
            <w:r>
              <w:rPr>
                <w:b/>
                <w:sz w:val="24"/>
              </w:rPr>
              <w:t xml:space="preserve">Updated By </w:t>
            </w:r>
          </w:p>
        </w:tc>
        <w:tc>
          <w:tcPr>
            <w:tcW w:w="4017" w:type="dxa"/>
            <w:tcBorders>
              <w:top w:val="single" w:sz="8" w:space="0" w:color="000000"/>
              <w:left w:val="single" w:sz="8" w:space="0" w:color="000000"/>
              <w:bottom w:val="single" w:sz="8" w:space="0" w:color="000000"/>
              <w:right w:val="single" w:sz="8" w:space="0" w:color="000000"/>
            </w:tcBorders>
            <w:shd w:val="clear" w:color="auto" w:fill="CCCCCC"/>
          </w:tcPr>
          <w:p w14:paraId="40B68C2F" w14:textId="77777777" w:rsidR="00E54DE1" w:rsidRDefault="00F97AA9">
            <w:pPr>
              <w:spacing w:after="0" w:line="259" w:lineRule="auto"/>
              <w:ind w:left="0" w:right="65" w:firstLine="0"/>
              <w:jc w:val="center"/>
            </w:pPr>
            <w:r>
              <w:rPr>
                <w:b/>
                <w:sz w:val="24"/>
              </w:rPr>
              <w:t xml:space="preserve">Comments </w:t>
            </w:r>
          </w:p>
        </w:tc>
      </w:tr>
      <w:tr w:rsidR="00E54DE1" w14:paraId="3D32C1D9" w14:textId="77777777">
        <w:trPr>
          <w:trHeight w:val="529"/>
        </w:trPr>
        <w:tc>
          <w:tcPr>
            <w:tcW w:w="1140" w:type="dxa"/>
            <w:tcBorders>
              <w:top w:val="single" w:sz="8" w:space="0" w:color="000000"/>
              <w:left w:val="single" w:sz="8" w:space="0" w:color="000000"/>
              <w:bottom w:val="single" w:sz="8" w:space="0" w:color="000000"/>
              <w:right w:val="single" w:sz="8" w:space="0" w:color="000000"/>
            </w:tcBorders>
            <w:vAlign w:val="center"/>
          </w:tcPr>
          <w:p w14:paraId="6F367410" w14:textId="77777777" w:rsidR="00E54DE1" w:rsidRDefault="00F97AA9">
            <w:pPr>
              <w:spacing w:after="0" w:line="259" w:lineRule="auto"/>
              <w:ind w:left="0" w:right="65" w:firstLine="0"/>
              <w:jc w:val="center"/>
            </w:pPr>
            <w:r>
              <w:t xml:space="preserve">1.0 </w:t>
            </w:r>
          </w:p>
        </w:tc>
        <w:tc>
          <w:tcPr>
            <w:tcW w:w="1152" w:type="dxa"/>
            <w:tcBorders>
              <w:top w:val="single" w:sz="8" w:space="0" w:color="000000"/>
              <w:left w:val="single" w:sz="8" w:space="0" w:color="000000"/>
              <w:bottom w:val="single" w:sz="8" w:space="0" w:color="000000"/>
              <w:right w:val="single" w:sz="8" w:space="0" w:color="000000"/>
            </w:tcBorders>
            <w:vAlign w:val="center"/>
          </w:tcPr>
          <w:p w14:paraId="170F8440" w14:textId="14800287" w:rsidR="00E54DE1" w:rsidRPr="007B5E7D" w:rsidRDefault="007B5E7D">
            <w:pPr>
              <w:spacing w:after="0" w:line="259" w:lineRule="auto"/>
              <w:ind w:left="0" w:right="60" w:firstLine="0"/>
              <w:jc w:val="center"/>
              <w:rPr>
                <w:b/>
                <w:i/>
                <w:color w:val="2F5496" w:themeColor="accent1" w:themeShade="BF"/>
              </w:rPr>
            </w:pPr>
            <w:r>
              <w:rPr>
                <w:b/>
                <w:i/>
                <w:color w:val="2F5496" w:themeColor="accent1" w:themeShade="BF"/>
              </w:rPr>
              <w:t>MM/DD/YYYY</w:t>
            </w:r>
          </w:p>
        </w:tc>
        <w:tc>
          <w:tcPr>
            <w:tcW w:w="3049" w:type="dxa"/>
            <w:tcBorders>
              <w:top w:val="single" w:sz="8" w:space="0" w:color="000000"/>
              <w:left w:val="single" w:sz="8" w:space="0" w:color="000000"/>
              <w:bottom w:val="single" w:sz="8" w:space="0" w:color="000000"/>
              <w:right w:val="single" w:sz="8" w:space="0" w:color="000000"/>
            </w:tcBorders>
            <w:vAlign w:val="center"/>
          </w:tcPr>
          <w:p w14:paraId="4951373C" w14:textId="7041952D" w:rsidR="00E54DE1" w:rsidRPr="007B5E7D" w:rsidRDefault="007B5E7D">
            <w:pPr>
              <w:spacing w:after="0" w:line="259" w:lineRule="auto"/>
              <w:ind w:left="0" w:right="58" w:firstLine="0"/>
              <w:jc w:val="center"/>
              <w:rPr>
                <w:b/>
                <w:i/>
              </w:rPr>
            </w:pPr>
            <w:r>
              <w:rPr>
                <w:b/>
                <w:i/>
                <w:color w:val="2F5496" w:themeColor="accent1" w:themeShade="BF"/>
              </w:rPr>
              <w:t>Team Member</w:t>
            </w:r>
            <w:r w:rsidR="00F97AA9" w:rsidRPr="007B5E7D">
              <w:rPr>
                <w:b/>
                <w:i/>
                <w:color w:val="2F5496" w:themeColor="accent1" w:themeShade="BF"/>
              </w:rPr>
              <w:t xml:space="preserve"> </w:t>
            </w:r>
          </w:p>
        </w:tc>
        <w:tc>
          <w:tcPr>
            <w:tcW w:w="4017" w:type="dxa"/>
            <w:tcBorders>
              <w:top w:val="single" w:sz="8" w:space="0" w:color="000000"/>
              <w:left w:val="single" w:sz="8" w:space="0" w:color="000000"/>
              <w:bottom w:val="single" w:sz="8" w:space="0" w:color="000000"/>
              <w:right w:val="single" w:sz="8" w:space="0" w:color="000000"/>
            </w:tcBorders>
            <w:vAlign w:val="center"/>
          </w:tcPr>
          <w:p w14:paraId="4BC0C42D" w14:textId="77777777" w:rsidR="00E54DE1" w:rsidRDefault="00F97AA9">
            <w:pPr>
              <w:spacing w:after="0" w:line="259" w:lineRule="auto"/>
              <w:ind w:left="0" w:right="66" w:firstLine="0"/>
              <w:jc w:val="center"/>
            </w:pPr>
            <w:r>
              <w:t xml:space="preserve">Initial document creation </w:t>
            </w:r>
          </w:p>
        </w:tc>
      </w:tr>
      <w:tr w:rsidR="00E54DE1" w14:paraId="44D62C6E" w14:textId="77777777">
        <w:trPr>
          <w:trHeight w:val="472"/>
        </w:trPr>
        <w:tc>
          <w:tcPr>
            <w:tcW w:w="1140" w:type="dxa"/>
            <w:tcBorders>
              <w:top w:val="single" w:sz="8" w:space="0" w:color="000000"/>
              <w:left w:val="single" w:sz="8" w:space="0" w:color="000000"/>
              <w:bottom w:val="single" w:sz="8" w:space="0" w:color="000000"/>
              <w:right w:val="single" w:sz="8" w:space="0" w:color="000000"/>
            </w:tcBorders>
            <w:vAlign w:val="center"/>
          </w:tcPr>
          <w:p w14:paraId="5F4370F4" w14:textId="77777777" w:rsidR="00E54DE1" w:rsidRDefault="00F97AA9">
            <w:pPr>
              <w:spacing w:after="0" w:line="259" w:lineRule="auto"/>
              <w:ind w:left="0" w:right="6" w:firstLine="0"/>
              <w:jc w:val="center"/>
            </w:pPr>
            <w:r>
              <w:t xml:space="preserve"> </w:t>
            </w:r>
          </w:p>
        </w:tc>
        <w:tc>
          <w:tcPr>
            <w:tcW w:w="1152" w:type="dxa"/>
            <w:tcBorders>
              <w:top w:val="single" w:sz="8" w:space="0" w:color="000000"/>
              <w:left w:val="single" w:sz="8" w:space="0" w:color="000000"/>
              <w:bottom w:val="single" w:sz="8" w:space="0" w:color="000000"/>
              <w:right w:val="single" w:sz="8" w:space="0" w:color="000000"/>
            </w:tcBorders>
            <w:vAlign w:val="center"/>
          </w:tcPr>
          <w:p w14:paraId="395139A7" w14:textId="3FE75E85" w:rsidR="00E54DE1" w:rsidRDefault="00E72DEA">
            <w:pPr>
              <w:spacing w:after="0" w:line="259" w:lineRule="auto"/>
              <w:ind w:left="0" w:right="1" w:firstLine="0"/>
              <w:jc w:val="center"/>
            </w:pPr>
            <w:r>
              <w:t>03/18/2020</w:t>
            </w:r>
            <w:r w:rsidR="00F97AA9">
              <w:t xml:space="preserve"> </w:t>
            </w:r>
          </w:p>
        </w:tc>
        <w:tc>
          <w:tcPr>
            <w:tcW w:w="3049" w:type="dxa"/>
            <w:tcBorders>
              <w:top w:val="single" w:sz="8" w:space="0" w:color="000000"/>
              <w:left w:val="single" w:sz="8" w:space="0" w:color="000000"/>
              <w:bottom w:val="single" w:sz="8" w:space="0" w:color="000000"/>
              <w:right w:val="single" w:sz="8" w:space="0" w:color="000000"/>
            </w:tcBorders>
            <w:vAlign w:val="center"/>
          </w:tcPr>
          <w:p w14:paraId="4D9099EA" w14:textId="4F4424C5" w:rsidR="00E72DEA" w:rsidRDefault="00E72DEA" w:rsidP="00E72DEA">
            <w:pPr>
              <w:spacing w:after="0" w:line="259" w:lineRule="auto"/>
              <w:ind w:left="0" w:right="1" w:firstLine="0"/>
              <w:rPr>
                <w:rFonts w:ascii="Segoe UI" w:hAnsi="Segoe UI" w:cs="Segoe UI"/>
                <w:color w:val="24292E"/>
              </w:rPr>
            </w:pPr>
            <w:r>
              <w:rPr>
                <w:rFonts w:ascii="Segoe UI" w:hAnsi="Segoe UI" w:cs="Segoe UI"/>
                <w:color w:val="24292E"/>
                <w:shd w:val="clear" w:color="auto" w:fill="FFFFFF"/>
              </w:rPr>
              <w:t>Program Owner – John</w:t>
            </w:r>
            <w:r>
              <w:rPr>
                <w:rFonts w:ascii="Segoe UI" w:hAnsi="Segoe UI" w:cs="Segoe UI"/>
                <w:color w:val="24292E"/>
              </w:rPr>
              <w:t xml:space="preserve"> Scrum Master – Patrick</w:t>
            </w:r>
          </w:p>
          <w:p w14:paraId="7C1D7C8D" w14:textId="2237B111" w:rsidR="00E54DE1" w:rsidRDefault="00E72DEA" w:rsidP="00E72DEA">
            <w:pPr>
              <w:spacing w:after="0" w:line="259" w:lineRule="auto"/>
              <w:ind w:left="0" w:right="1" w:firstLine="0"/>
            </w:pPr>
            <w:r>
              <w:rPr>
                <w:rFonts w:ascii="Segoe UI" w:hAnsi="Segoe UI" w:cs="Segoe UI"/>
                <w:color w:val="24292E"/>
              </w:rPr>
              <w:t>Development Team - Kevin, Eli, Tyler, Isaac</w:t>
            </w:r>
            <w:r w:rsidR="00F97AA9">
              <w:t xml:space="preserve"> </w:t>
            </w:r>
          </w:p>
        </w:tc>
        <w:tc>
          <w:tcPr>
            <w:tcW w:w="4017" w:type="dxa"/>
            <w:tcBorders>
              <w:top w:val="single" w:sz="8" w:space="0" w:color="000000"/>
              <w:left w:val="single" w:sz="8" w:space="0" w:color="000000"/>
              <w:bottom w:val="single" w:sz="8" w:space="0" w:color="000000"/>
              <w:right w:val="single" w:sz="8" w:space="0" w:color="000000"/>
            </w:tcBorders>
            <w:vAlign w:val="center"/>
          </w:tcPr>
          <w:p w14:paraId="124038F8" w14:textId="776C0EB2" w:rsidR="00E54DE1" w:rsidRDefault="004C0C15">
            <w:pPr>
              <w:spacing w:after="0" w:line="259" w:lineRule="auto"/>
              <w:ind w:left="0" w:right="1" w:firstLine="0"/>
              <w:jc w:val="center"/>
            </w:pPr>
            <w:r>
              <w:t>Elija Amponsah</w:t>
            </w:r>
            <w:r w:rsidR="00F97AA9">
              <w:t xml:space="preserve"> </w:t>
            </w:r>
          </w:p>
        </w:tc>
      </w:tr>
    </w:tbl>
    <w:p w14:paraId="6773437D" w14:textId="77777777" w:rsidR="00E54DE1" w:rsidRDefault="00F97AA9">
      <w:pPr>
        <w:spacing w:after="158" w:line="259" w:lineRule="auto"/>
        <w:ind w:left="0" w:right="5429" w:firstLine="0"/>
        <w:jc w:val="right"/>
      </w:pPr>
      <w:r>
        <w:rPr>
          <w:rFonts w:ascii="Calibri" w:eastAsia="Calibri" w:hAnsi="Calibri" w:cs="Calibri"/>
        </w:rPr>
        <w:t xml:space="preserve"> </w:t>
      </w:r>
    </w:p>
    <w:p w14:paraId="4BF0EFD8" w14:textId="77777777" w:rsidR="00E54DE1" w:rsidRDefault="00F97AA9">
      <w:pPr>
        <w:spacing w:after="162" w:line="259" w:lineRule="auto"/>
        <w:ind w:left="0" w:firstLine="0"/>
      </w:pPr>
      <w:r>
        <w:rPr>
          <w:rFonts w:ascii="Calibri" w:eastAsia="Calibri" w:hAnsi="Calibri" w:cs="Calibri"/>
        </w:rPr>
        <w:t xml:space="preserve"> </w:t>
      </w:r>
    </w:p>
    <w:p w14:paraId="752E1EB6" w14:textId="152858DD" w:rsidR="00E54DE1" w:rsidRDefault="00F97AA9">
      <w:pPr>
        <w:spacing w:after="154" w:line="259" w:lineRule="auto"/>
        <w:ind w:left="0" w:firstLine="0"/>
        <w:rPr>
          <w:rFonts w:ascii="Calibri" w:eastAsia="Calibri" w:hAnsi="Calibri" w:cs="Calibri"/>
        </w:rPr>
      </w:pPr>
      <w:r>
        <w:rPr>
          <w:rFonts w:ascii="Calibri" w:eastAsia="Calibri" w:hAnsi="Calibri" w:cs="Calibri"/>
        </w:rPr>
        <w:t xml:space="preserve"> </w:t>
      </w:r>
    </w:p>
    <w:p w14:paraId="47E5E1BD" w14:textId="7F8A5468" w:rsidR="002A16E7" w:rsidRDefault="002A16E7">
      <w:pPr>
        <w:spacing w:after="154" w:line="259" w:lineRule="auto"/>
        <w:ind w:left="0" w:firstLine="0"/>
        <w:rPr>
          <w:rFonts w:ascii="Calibri" w:eastAsia="Calibri" w:hAnsi="Calibri" w:cs="Calibri"/>
        </w:rPr>
      </w:pPr>
    </w:p>
    <w:p w14:paraId="4A5415BE" w14:textId="16D2F2D1" w:rsidR="00E72DEA" w:rsidRDefault="00E72DEA">
      <w:pPr>
        <w:spacing w:after="154" w:line="259" w:lineRule="auto"/>
        <w:ind w:left="0" w:firstLine="0"/>
        <w:rPr>
          <w:rFonts w:ascii="Calibri" w:eastAsia="Calibri" w:hAnsi="Calibri" w:cs="Calibri"/>
        </w:rPr>
      </w:pPr>
    </w:p>
    <w:p w14:paraId="35B9F8C5" w14:textId="3A8963ED" w:rsidR="00E72DEA" w:rsidRDefault="00E72DEA">
      <w:pPr>
        <w:spacing w:after="154" w:line="259" w:lineRule="auto"/>
        <w:ind w:left="0" w:firstLine="0"/>
        <w:rPr>
          <w:rFonts w:ascii="Calibri" w:eastAsia="Calibri" w:hAnsi="Calibri" w:cs="Calibri"/>
        </w:rPr>
      </w:pPr>
    </w:p>
    <w:p w14:paraId="43CB4414" w14:textId="26D93EF9" w:rsidR="00E72DEA" w:rsidRDefault="00E72DEA">
      <w:pPr>
        <w:spacing w:after="154" w:line="259" w:lineRule="auto"/>
        <w:ind w:left="0" w:firstLine="0"/>
        <w:rPr>
          <w:rFonts w:ascii="Calibri" w:eastAsia="Calibri" w:hAnsi="Calibri" w:cs="Calibri"/>
        </w:rPr>
      </w:pPr>
    </w:p>
    <w:p w14:paraId="515C5BE9" w14:textId="5F3EE6AA" w:rsidR="00E72DEA" w:rsidRDefault="00E72DEA">
      <w:pPr>
        <w:spacing w:after="154" w:line="259" w:lineRule="auto"/>
        <w:ind w:left="0" w:firstLine="0"/>
        <w:rPr>
          <w:rFonts w:ascii="Calibri" w:eastAsia="Calibri" w:hAnsi="Calibri" w:cs="Calibri"/>
        </w:rPr>
      </w:pPr>
    </w:p>
    <w:p w14:paraId="0B23EC9D" w14:textId="7C39093D" w:rsidR="00E72DEA" w:rsidRDefault="00E72DEA">
      <w:pPr>
        <w:spacing w:after="154" w:line="259" w:lineRule="auto"/>
        <w:ind w:left="0" w:firstLine="0"/>
        <w:rPr>
          <w:rFonts w:ascii="Calibri" w:eastAsia="Calibri" w:hAnsi="Calibri" w:cs="Calibri"/>
        </w:rPr>
      </w:pPr>
    </w:p>
    <w:p w14:paraId="332470EE" w14:textId="180D3966" w:rsidR="00E72DEA" w:rsidRDefault="00E72DEA">
      <w:pPr>
        <w:spacing w:after="154" w:line="259" w:lineRule="auto"/>
        <w:ind w:left="0" w:firstLine="0"/>
        <w:rPr>
          <w:rFonts w:ascii="Calibri" w:eastAsia="Calibri" w:hAnsi="Calibri" w:cs="Calibri"/>
        </w:rPr>
      </w:pPr>
    </w:p>
    <w:p w14:paraId="4E5FB6DA" w14:textId="48F696E5" w:rsidR="00E72DEA" w:rsidRDefault="00E72DEA">
      <w:pPr>
        <w:spacing w:after="154" w:line="259" w:lineRule="auto"/>
        <w:ind w:left="0" w:firstLine="0"/>
        <w:rPr>
          <w:rFonts w:ascii="Calibri" w:eastAsia="Calibri" w:hAnsi="Calibri" w:cs="Calibri"/>
        </w:rPr>
      </w:pPr>
    </w:p>
    <w:p w14:paraId="3707B6E5" w14:textId="30571500" w:rsidR="00E72DEA" w:rsidRDefault="00E72DEA">
      <w:pPr>
        <w:spacing w:after="154" w:line="259" w:lineRule="auto"/>
        <w:ind w:left="0" w:firstLine="0"/>
        <w:rPr>
          <w:rFonts w:ascii="Calibri" w:eastAsia="Calibri" w:hAnsi="Calibri" w:cs="Calibri"/>
        </w:rPr>
      </w:pPr>
    </w:p>
    <w:p w14:paraId="287DB1EE" w14:textId="2C0AC14D" w:rsidR="00E72DEA" w:rsidRDefault="00E72DEA">
      <w:pPr>
        <w:spacing w:after="154" w:line="259" w:lineRule="auto"/>
        <w:ind w:left="0" w:firstLine="0"/>
      </w:pPr>
    </w:p>
    <w:p w14:paraId="055D25E1" w14:textId="4D4372A4" w:rsidR="00E54DE1" w:rsidRDefault="00F97AA9">
      <w:pPr>
        <w:spacing w:after="19" w:line="259" w:lineRule="auto"/>
        <w:ind w:left="0" w:firstLine="0"/>
      </w:pPr>
      <w:r>
        <w:t xml:space="preserve"> </w:t>
      </w:r>
    </w:p>
    <w:p w14:paraId="6182E2A8" w14:textId="5E27105A" w:rsidR="00E54DE1" w:rsidRDefault="00F97AA9">
      <w:pPr>
        <w:spacing w:after="0" w:line="259" w:lineRule="auto"/>
        <w:ind w:left="0" w:firstLine="0"/>
      </w:pPr>
      <w:r>
        <w:t xml:space="preserve"> </w:t>
      </w:r>
    </w:p>
    <w:p w14:paraId="323889D0" w14:textId="3E0BBF2A" w:rsidR="003649AC" w:rsidRDefault="003649AC">
      <w:pPr>
        <w:spacing w:after="0" w:line="259" w:lineRule="auto"/>
        <w:ind w:left="0" w:firstLine="0"/>
      </w:pPr>
    </w:p>
    <w:p w14:paraId="63B1767D" w14:textId="162D933D" w:rsidR="003649AC" w:rsidRDefault="003649AC">
      <w:pPr>
        <w:spacing w:after="0" w:line="259" w:lineRule="auto"/>
        <w:ind w:left="0" w:firstLine="0"/>
      </w:pPr>
    </w:p>
    <w:sectPr w:rsidR="003649AC">
      <w:footerReference w:type="even" r:id="rId24"/>
      <w:footerReference w:type="first" r:id="rId25"/>
      <w:pgSz w:w="12240" w:h="15840"/>
      <w:pgMar w:top="1440" w:right="639" w:bottom="1446" w:left="1441"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9F3CB" w14:textId="77777777" w:rsidR="00F46A21" w:rsidRDefault="00F46A21">
      <w:pPr>
        <w:spacing w:after="0" w:line="240" w:lineRule="auto"/>
      </w:pPr>
      <w:r>
        <w:separator/>
      </w:r>
    </w:p>
  </w:endnote>
  <w:endnote w:type="continuationSeparator" w:id="0">
    <w:p w14:paraId="63C06EA1" w14:textId="77777777" w:rsidR="00F46A21" w:rsidRDefault="00F4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D53" w14:textId="77777777" w:rsidR="009D3B37" w:rsidRDefault="009D3B37">
    <w:pPr>
      <w:tabs>
        <w:tab w:val="center" w:pos="8990"/>
      </w:tabs>
      <w:spacing w:after="0" w:line="259" w:lineRule="auto"/>
      <w:ind w:left="0" w:firstLine="0"/>
    </w:pPr>
    <w:r>
      <w:rPr>
        <w:rFonts w:ascii="Calibri" w:eastAsia="Calibri" w:hAnsi="Calibri" w:cs="Calibri"/>
        <w:b/>
        <w:i/>
        <w:color w:val="A6A6A6"/>
        <w:sz w:val="20"/>
      </w:rPr>
      <w:t xml:space="preserve">Treasure_Hunter_Design_Document.docx         Doc Version 1.0                             </w:t>
    </w:r>
    <w:r>
      <w:rPr>
        <w:rFonts w:ascii="Calibri" w:eastAsia="Calibri" w:hAnsi="Calibri" w:cs="Calibri"/>
        <w:b/>
        <w:i/>
        <w:color w:val="A6A6A6"/>
      </w:rPr>
      <w:fldChar w:fldCharType="begin"/>
    </w:r>
    <w:r>
      <w:rPr>
        <w:rFonts w:ascii="Calibri" w:eastAsia="Calibri" w:hAnsi="Calibri" w:cs="Calibri"/>
        <w:b/>
        <w:i/>
        <w:color w:val="A6A6A6"/>
      </w:rPr>
      <w:instrText xml:space="preserve"> PAGE   \* MERGEFORMAT </w:instrText>
    </w:r>
    <w:r>
      <w:rPr>
        <w:rFonts w:ascii="Calibri" w:eastAsia="Calibri" w:hAnsi="Calibri" w:cs="Calibri"/>
        <w:b/>
        <w:i/>
        <w:color w:val="A6A6A6"/>
      </w:rPr>
      <w:fldChar w:fldCharType="separate"/>
    </w:r>
    <w:r>
      <w:rPr>
        <w:rFonts w:ascii="Calibri" w:eastAsia="Calibri" w:hAnsi="Calibri" w:cs="Calibri"/>
        <w:b/>
        <w:i/>
        <w:color w:val="A6A6A6"/>
      </w:rPr>
      <w:t>1</w:t>
    </w:r>
    <w:r>
      <w:rPr>
        <w:rFonts w:ascii="Calibri" w:eastAsia="Calibri" w:hAnsi="Calibri" w:cs="Calibri"/>
        <w:b/>
        <w:i/>
        <w:color w:val="A6A6A6"/>
      </w:rPr>
      <w:fldChar w:fldCharType="end"/>
    </w:r>
    <w:r>
      <w:rPr>
        <w:rFonts w:ascii="Calibri" w:eastAsia="Calibri" w:hAnsi="Calibri" w:cs="Calibri"/>
        <w:b/>
        <w:i/>
        <w:color w:val="A6A6A6"/>
      </w:rPr>
      <w:t xml:space="preserve"> </w:t>
    </w:r>
    <w:r>
      <w:rPr>
        <w:rFonts w:ascii="Calibri" w:eastAsia="Calibri" w:hAnsi="Calibri" w:cs="Calibri"/>
        <w:b/>
        <w:i/>
        <w:color w:val="A6A6A6"/>
      </w:rPr>
      <w:tab/>
      <w:t>11/6/18</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A6BD" w14:textId="77777777" w:rsidR="009D3B37" w:rsidRDefault="009D3B37">
    <w:pPr>
      <w:tabs>
        <w:tab w:val="center" w:pos="8990"/>
      </w:tabs>
      <w:spacing w:after="0" w:line="259" w:lineRule="auto"/>
      <w:ind w:left="0" w:firstLine="0"/>
    </w:pPr>
    <w:r>
      <w:rPr>
        <w:rFonts w:ascii="Calibri" w:eastAsia="Calibri" w:hAnsi="Calibri" w:cs="Calibri"/>
        <w:b/>
        <w:i/>
        <w:color w:val="A6A6A6"/>
        <w:sz w:val="20"/>
      </w:rPr>
      <w:t xml:space="preserve">Treasure_Hunter_Design_Document.docx         Doc Version 1.0                             </w:t>
    </w:r>
    <w:r>
      <w:rPr>
        <w:rFonts w:ascii="Calibri" w:eastAsia="Calibri" w:hAnsi="Calibri" w:cs="Calibri"/>
        <w:b/>
        <w:i/>
        <w:color w:val="A6A6A6"/>
      </w:rPr>
      <w:fldChar w:fldCharType="begin"/>
    </w:r>
    <w:r>
      <w:rPr>
        <w:rFonts w:ascii="Calibri" w:eastAsia="Calibri" w:hAnsi="Calibri" w:cs="Calibri"/>
        <w:b/>
        <w:i/>
        <w:color w:val="A6A6A6"/>
      </w:rPr>
      <w:instrText xml:space="preserve"> PAGE   \* MERGEFORMAT </w:instrText>
    </w:r>
    <w:r>
      <w:rPr>
        <w:rFonts w:ascii="Calibri" w:eastAsia="Calibri" w:hAnsi="Calibri" w:cs="Calibri"/>
        <w:b/>
        <w:i/>
        <w:color w:val="A6A6A6"/>
      </w:rPr>
      <w:fldChar w:fldCharType="separate"/>
    </w:r>
    <w:r>
      <w:rPr>
        <w:rFonts w:ascii="Calibri" w:eastAsia="Calibri" w:hAnsi="Calibri" w:cs="Calibri"/>
        <w:b/>
        <w:i/>
        <w:color w:val="A6A6A6"/>
      </w:rPr>
      <w:t>1</w:t>
    </w:r>
    <w:r>
      <w:rPr>
        <w:rFonts w:ascii="Calibri" w:eastAsia="Calibri" w:hAnsi="Calibri" w:cs="Calibri"/>
        <w:b/>
        <w:i/>
        <w:color w:val="A6A6A6"/>
      </w:rPr>
      <w:fldChar w:fldCharType="end"/>
    </w:r>
    <w:r>
      <w:rPr>
        <w:rFonts w:ascii="Calibri" w:eastAsia="Calibri" w:hAnsi="Calibri" w:cs="Calibri"/>
        <w:b/>
        <w:i/>
        <w:color w:val="A6A6A6"/>
      </w:rPr>
      <w:t xml:space="preserve"> </w:t>
    </w:r>
    <w:r>
      <w:rPr>
        <w:rFonts w:ascii="Calibri" w:eastAsia="Calibri" w:hAnsi="Calibri" w:cs="Calibri"/>
        <w:b/>
        <w:i/>
        <w:color w:val="A6A6A6"/>
      </w:rPr>
      <w:tab/>
      <w:t>11/6/18</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67694" w14:textId="77777777" w:rsidR="00F46A21" w:rsidRDefault="00F46A21">
      <w:pPr>
        <w:spacing w:after="0" w:line="240" w:lineRule="auto"/>
      </w:pPr>
      <w:r>
        <w:separator/>
      </w:r>
    </w:p>
  </w:footnote>
  <w:footnote w:type="continuationSeparator" w:id="0">
    <w:p w14:paraId="50D14E91" w14:textId="77777777" w:rsidR="00F46A21" w:rsidRDefault="00F46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516"/>
    <w:multiLevelType w:val="hybridMultilevel"/>
    <w:tmpl w:val="2A9E4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3BC8"/>
    <w:multiLevelType w:val="hybridMultilevel"/>
    <w:tmpl w:val="B0C27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86652"/>
    <w:multiLevelType w:val="hybridMultilevel"/>
    <w:tmpl w:val="BD9A2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4E54A8"/>
    <w:multiLevelType w:val="hybridMultilevel"/>
    <w:tmpl w:val="4F90BAB0"/>
    <w:lvl w:ilvl="0" w:tplc="798C4AE2">
      <w:start w:val="1"/>
      <w:numFmt w:val="decimal"/>
      <w:lvlText w:val="%1."/>
      <w:lvlJc w:val="left"/>
      <w:pPr>
        <w:ind w:left="385" w:hanging="40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E1"/>
    <w:rsid w:val="00001160"/>
    <w:rsid w:val="0000657C"/>
    <w:rsid w:val="000113F5"/>
    <w:rsid w:val="00026C40"/>
    <w:rsid w:val="00037FF3"/>
    <w:rsid w:val="00044B29"/>
    <w:rsid w:val="00045F0E"/>
    <w:rsid w:val="000477AA"/>
    <w:rsid w:val="000477DA"/>
    <w:rsid w:val="00056FBC"/>
    <w:rsid w:val="00080258"/>
    <w:rsid w:val="000928CE"/>
    <w:rsid w:val="00095BC8"/>
    <w:rsid w:val="000A4CAD"/>
    <w:rsid w:val="000A7856"/>
    <w:rsid w:val="000B4322"/>
    <w:rsid w:val="00111FB7"/>
    <w:rsid w:val="00123DD1"/>
    <w:rsid w:val="0013256A"/>
    <w:rsid w:val="0013328B"/>
    <w:rsid w:val="00135BBA"/>
    <w:rsid w:val="00153FE5"/>
    <w:rsid w:val="00166A96"/>
    <w:rsid w:val="00190A46"/>
    <w:rsid w:val="001A4D4C"/>
    <w:rsid w:val="001E4BE1"/>
    <w:rsid w:val="001F2CF8"/>
    <w:rsid w:val="0020447C"/>
    <w:rsid w:val="00210ECE"/>
    <w:rsid w:val="002175DA"/>
    <w:rsid w:val="002361CE"/>
    <w:rsid w:val="00252B9D"/>
    <w:rsid w:val="00252E18"/>
    <w:rsid w:val="00262166"/>
    <w:rsid w:val="0028699E"/>
    <w:rsid w:val="00287708"/>
    <w:rsid w:val="00290A95"/>
    <w:rsid w:val="002A16E7"/>
    <w:rsid w:val="002C6DF9"/>
    <w:rsid w:val="002D2551"/>
    <w:rsid w:val="0030186D"/>
    <w:rsid w:val="00301D91"/>
    <w:rsid w:val="003122DC"/>
    <w:rsid w:val="0033146D"/>
    <w:rsid w:val="00335E91"/>
    <w:rsid w:val="003457D9"/>
    <w:rsid w:val="003563E6"/>
    <w:rsid w:val="003564EB"/>
    <w:rsid w:val="003649AC"/>
    <w:rsid w:val="003666ED"/>
    <w:rsid w:val="00372F7E"/>
    <w:rsid w:val="003766E5"/>
    <w:rsid w:val="00384C67"/>
    <w:rsid w:val="00385C63"/>
    <w:rsid w:val="00390F92"/>
    <w:rsid w:val="00392B7B"/>
    <w:rsid w:val="003B74FC"/>
    <w:rsid w:val="003B78A0"/>
    <w:rsid w:val="003C642B"/>
    <w:rsid w:val="003D6287"/>
    <w:rsid w:val="003E2378"/>
    <w:rsid w:val="003E48A5"/>
    <w:rsid w:val="003E56D7"/>
    <w:rsid w:val="003E6B96"/>
    <w:rsid w:val="003F0547"/>
    <w:rsid w:val="003F24F8"/>
    <w:rsid w:val="003F3322"/>
    <w:rsid w:val="003F676C"/>
    <w:rsid w:val="00412C16"/>
    <w:rsid w:val="004246BF"/>
    <w:rsid w:val="00437417"/>
    <w:rsid w:val="004378E8"/>
    <w:rsid w:val="00446BB9"/>
    <w:rsid w:val="00450532"/>
    <w:rsid w:val="00462ACF"/>
    <w:rsid w:val="00482279"/>
    <w:rsid w:val="00495704"/>
    <w:rsid w:val="00496364"/>
    <w:rsid w:val="004963FC"/>
    <w:rsid w:val="00497DFC"/>
    <w:rsid w:val="004A2370"/>
    <w:rsid w:val="004A2CA9"/>
    <w:rsid w:val="004A3BDE"/>
    <w:rsid w:val="004B6816"/>
    <w:rsid w:val="004C0A32"/>
    <w:rsid w:val="004C0C15"/>
    <w:rsid w:val="004D0657"/>
    <w:rsid w:val="004D14F4"/>
    <w:rsid w:val="004E5B2F"/>
    <w:rsid w:val="004F3FD4"/>
    <w:rsid w:val="004F4600"/>
    <w:rsid w:val="004F7ED7"/>
    <w:rsid w:val="00501D1F"/>
    <w:rsid w:val="00506544"/>
    <w:rsid w:val="0051230B"/>
    <w:rsid w:val="00525892"/>
    <w:rsid w:val="005409F1"/>
    <w:rsid w:val="0054524B"/>
    <w:rsid w:val="00596FD9"/>
    <w:rsid w:val="005A674D"/>
    <w:rsid w:val="005E77D8"/>
    <w:rsid w:val="005F3CE4"/>
    <w:rsid w:val="005F4C67"/>
    <w:rsid w:val="006104F1"/>
    <w:rsid w:val="0061331D"/>
    <w:rsid w:val="00613608"/>
    <w:rsid w:val="00630EF2"/>
    <w:rsid w:val="0064130B"/>
    <w:rsid w:val="00670885"/>
    <w:rsid w:val="00680FBD"/>
    <w:rsid w:val="0069192F"/>
    <w:rsid w:val="006A631E"/>
    <w:rsid w:val="006B30AB"/>
    <w:rsid w:val="006D29CE"/>
    <w:rsid w:val="006E0B5E"/>
    <w:rsid w:val="006E5F52"/>
    <w:rsid w:val="006F5EFD"/>
    <w:rsid w:val="00701DB4"/>
    <w:rsid w:val="0072792F"/>
    <w:rsid w:val="00753B02"/>
    <w:rsid w:val="0075557D"/>
    <w:rsid w:val="00763F89"/>
    <w:rsid w:val="00773EFD"/>
    <w:rsid w:val="00792073"/>
    <w:rsid w:val="007A55F9"/>
    <w:rsid w:val="007A7221"/>
    <w:rsid w:val="007B5E7D"/>
    <w:rsid w:val="007C06FC"/>
    <w:rsid w:val="007C09C7"/>
    <w:rsid w:val="007D0372"/>
    <w:rsid w:val="007F1379"/>
    <w:rsid w:val="00805482"/>
    <w:rsid w:val="008155D4"/>
    <w:rsid w:val="0081720A"/>
    <w:rsid w:val="00825E74"/>
    <w:rsid w:val="00832C30"/>
    <w:rsid w:val="00843BCA"/>
    <w:rsid w:val="00846B0B"/>
    <w:rsid w:val="00851247"/>
    <w:rsid w:val="008534E4"/>
    <w:rsid w:val="008575FD"/>
    <w:rsid w:val="00857E8B"/>
    <w:rsid w:val="00877F96"/>
    <w:rsid w:val="00880846"/>
    <w:rsid w:val="008C1080"/>
    <w:rsid w:val="008C6A6F"/>
    <w:rsid w:val="008C73B6"/>
    <w:rsid w:val="00903990"/>
    <w:rsid w:val="00903CE3"/>
    <w:rsid w:val="00913422"/>
    <w:rsid w:val="00922094"/>
    <w:rsid w:val="00927316"/>
    <w:rsid w:val="009317C9"/>
    <w:rsid w:val="00933FCC"/>
    <w:rsid w:val="009354C1"/>
    <w:rsid w:val="00941972"/>
    <w:rsid w:val="00944E58"/>
    <w:rsid w:val="00952EA9"/>
    <w:rsid w:val="0096153A"/>
    <w:rsid w:val="00963618"/>
    <w:rsid w:val="0097077B"/>
    <w:rsid w:val="0097311B"/>
    <w:rsid w:val="0098779E"/>
    <w:rsid w:val="009A70A7"/>
    <w:rsid w:val="009D3B37"/>
    <w:rsid w:val="00A05CF9"/>
    <w:rsid w:val="00A25473"/>
    <w:rsid w:val="00A27975"/>
    <w:rsid w:val="00A338DA"/>
    <w:rsid w:val="00A53A14"/>
    <w:rsid w:val="00A63B8D"/>
    <w:rsid w:val="00A70B1D"/>
    <w:rsid w:val="00A8099C"/>
    <w:rsid w:val="00A90225"/>
    <w:rsid w:val="00AA1AAC"/>
    <w:rsid w:val="00AB0C52"/>
    <w:rsid w:val="00AC0539"/>
    <w:rsid w:val="00AD15FA"/>
    <w:rsid w:val="00AD393F"/>
    <w:rsid w:val="00AE366A"/>
    <w:rsid w:val="00AE4B61"/>
    <w:rsid w:val="00AF0A08"/>
    <w:rsid w:val="00B0062E"/>
    <w:rsid w:val="00B0181D"/>
    <w:rsid w:val="00B0447D"/>
    <w:rsid w:val="00B14E23"/>
    <w:rsid w:val="00B405C0"/>
    <w:rsid w:val="00B422A7"/>
    <w:rsid w:val="00B44C99"/>
    <w:rsid w:val="00B62CB1"/>
    <w:rsid w:val="00B85883"/>
    <w:rsid w:val="00B94EDE"/>
    <w:rsid w:val="00B9716F"/>
    <w:rsid w:val="00BA1EE0"/>
    <w:rsid w:val="00BA27FA"/>
    <w:rsid w:val="00BA5EA1"/>
    <w:rsid w:val="00BB1C8D"/>
    <w:rsid w:val="00BB5346"/>
    <w:rsid w:val="00BD02D5"/>
    <w:rsid w:val="00BD17D5"/>
    <w:rsid w:val="00BD2B7B"/>
    <w:rsid w:val="00BE0DED"/>
    <w:rsid w:val="00BF6548"/>
    <w:rsid w:val="00BF72CB"/>
    <w:rsid w:val="00C00DA4"/>
    <w:rsid w:val="00C1054B"/>
    <w:rsid w:val="00C32E81"/>
    <w:rsid w:val="00C368DF"/>
    <w:rsid w:val="00C43119"/>
    <w:rsid w:val="00C65F28"/>
    <w:rsid w:val="00C77913"/>
    <w:rsid w:val="00C90954"/>
    <w:rsid w:val="00C90B49"/>
    <w:rsid w:val="00CC1AE0"/>
    <w:rsid w:val="00CC1F6B"/>
    <w:rsid w:val="00CF1296"/>
    <w:rsid w:val="00CF12D6"/>
    <w:rsid w:val="00CF1F26"/>
    <w:rsid w:val="00CF3A97"/>
    <w:rsid w:val="00CF471D"/>
    <w:rsid w:val="00D01B65"/>
    <w:rsid w:val="00D167CF"/>
    <w:rsid w:val="00D31C2A"/>
    <w:rsid w:val="00D330AB"/>
    <w:rsid w:val="00D47568"/>
    <w:rsid w:val="00D53AA5"/>
    <w:rsid w:val="00D8339A"/>
    <w:rsid w:val="00DC3245"/>
    <w:rsid w:val="00DC6738"/>
    <w:rsid w:val="00DD7C9B"/>
    <w:rsid w:val="00DE19D4"/>
    <w:rsid w:val="00DE2609"/>
    <w:rsid w:val="00E1765C"/>
    <w:rsid w:val="00E25434"/>
    <w:rsid w:val="00E350E9"/>
    <w:rsid w:val="00E43BE6"/>
    <w:rsid w:val="00E51ED9"/>
    <w:rsid w:val="00E54DE1"/>
    <w:rsid w:val="00E72DEA"/>
    <w:rsid w:val="00EB7E71"/>
    <w:rsid w:val="00EC4E05"/>
    <w:rsid w:val="00EE3362"/>
    <w:rsid w:val="00EF4DA8"/>
    <w:rsid w:val="00EF5D03"/>
    <w:rsid w:val="00F06DF9"/>
    <w:rsid w:val="00F1638C"/>
    <w:rsid w:val="00F2489D"/>
    <w:rsid w:val="00F3279F"/>
    <w:rsid w:val="00F46A21"/>
    <w:rsid w:val="00F50C1D"/>
    <w:rsid w:val="00F52067"/>
    <w:rsid w:val="00F543BC"/>
    <w:rsid w:val="00F75720"/>
    <w:rsid w:val="00F764B8"/>
    <w:rsid w:val="00F77364"/>
    <w:rsid w:val="00F90DCD"/>
    <w:rsid w:val="00F94998"/>
    <w:rsid w:val="00F97AA9"/>
    <w:rsid w:val="00FA6A04"/>
    <w:rsid w:val="00FA7F5B"/>
    <w:rsid w:val="00FB4FAB"/>
    <w:rsid w:val="00FC7F96"/>
    <w:rsid w:val="00FD13DA"/>
    <w:rsid w:val="00FD4341"/>
    <w:rsid w:val="00FD7150"/>
    <w:rsid w:val="00FF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D72D"/>
  <w15:docId w15:val="{6232F0B1-2F2D-44AD-AFF8-49A5C103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 w:line="250" w:lineRule="auto"/>
      <w:ind w:left="722" w:hanging="10"/>
    </w:pPr>
    <w:rPr>
      <w:rFonts w:ascii="Arial" w:eastAsia="Arial" w:hAnsi="Arial" w:cs="Arial"/>
      <w:color w:val="000000"/>
    </w:rPr>
  </w:style>
  <w:style w:type="paragraph" w:styleId="Heading1">
    <w:name w:val="heading 1"/>
    <w:next w:val="Normal"/>
    <w:link w:val="Heading1Char"/>
    <w:uiPriority w:val="9"/>
    <w:qFormat/>
    <w:pPr>
      <w:keepNext/>
      <w:keepLines/>
      <w:spacing w:after="201"/>
      <w:ind w:left="10" w:hanging="10"/>
      <w:outlineLvl w:val="0"/>
    </w:pPr>
    <w:rPr>
      <w:rFonts w:ascii="Arial" w:eastAsia="Arial" w:hAnsi="Arial" w:cs="Arial"/>
      <w:b/>
      <w:i/>
      <w:color w:val="000000"/>
      <w:sz w:val="36"/>
    </w:rPr>
  </w:style>
  <w:style w:type="paragraph" w:styleId="Heading2">
    <w:name w:val="heading 2"/>
    <w:next w:val="Normal"/>
    <w:link w:val="Heading2Char"/>
    <w:uiPriority w:val="9"/>
    <w:unhideWhenUsed/>
    <w:qFormat/>
    <w:pPr>
      <w:keepNext/>
      <w:keepLines/>
      <w:spacing w:after="30"/>
      <w:ind w:left="73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spacing w:after="30"/>
      <w:ind w:left="730" w:hanging="10"/>
      <w:outlineLvl w:val="2"/>
    </w:pPr>
    <w:rPr>
      <w:rFonts w:ascii="Arial" w:eastAsia="Arial" w:hAnsi="Arial" w:cs="Arial"/>
      <w:b/>
      <w:i/>
      <w:color w:val="000000"/>
      <w:sz w:val="28"/>
    </w:rPr>
  </w:style>
  <w:style w:type="paragraph" w:styleId="Heading4">
    <w:name w:val="heading 4"/>
    <w:next w:val="Normal"/>
    <w:link w:val="Heading4Char"/>
    <w:uiPriority w:val="9"/>
    <w:unhideWhenUsed/>
    <w:qFormat/>
    <w:pPr>
      <w:keepNext/>
      <w:keepLines/>
      <w:spacing w:after="30"/>
      <w:ind w:left="730" w:hanging="10"/>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8"/>
    </w:rPr>
  </w:style>
  <w:style w:type="character" w:customStyle="1" w:styleId="Heading4Char">
    <w:name w:val="Heading 4 Char"/>
    <w:link w:val="Heading4"/>
    <w:rPr>
      <w:rFonts w:ascii="Arial" w:eastAsia="Arial" w:hAnsi="Arial" w:cs="Arial"/>
      <w:b/>
      <w:i/>
      <w:color w:val="000000"/>
      <w:sz w:val="28"/>
    </w:rPr>
  </w:style>
  <w:style w:type="character" w:customStyle="1" w:styleId="Heading1Char">
    <w:name w:val="Heading 1 Char"/>
    <w:link w:val="Heading1"/>
    <w:rPr>
      <w:rFonts w:ascii="Arial" w:eastAsia="Arial" w:hAnsi="Arial" w:cs="Arial"/>
      <w:b/>
      <w:i/>
      <w:color w:val="000000"/>
      <w:sz w:val="36"/>
    </w:rPr>
  </w:style>
  <w:style w:type="character" w:customStyle="1" w:styleId="Heading3Char">
    <w:name w:val="Heading 3 Char"/>
    <w:link w:val="Heading3"/>
    <w:rPr>
      <w:rFonts w:ascii="Arial" w:eastAsia="Arial" w:hAnsi="Arial" w:cs="Arial"/>
      <w:b/>
      <w:i/>
      <w:color w:val="000000"/>
      <w:sz w:val="28"/>
    </w:rPr>
  </w:style>
  <w:style w:type="paragraph" w:styleId="TOC1">
    <w:name w:val="toc 1"/>
    <w:hidden/>
    <w:uiPriority w:val="39"/>
    <w:pPr>
      <w:spacing w:after="114"/>
      <w:ind w:left="201" w:right="1272" w:hanging="10"/>
    </w:pPr>
    <w:rPr>
      <w:rFonts w:ascii="Arial" w:eastAsia="Arial" w:hAnsi="Arial" w:cs="Arial"/>
      <w:b/>
      <w:color w:val="1155CC"/>
      <w:u w:val="single" w:color="1155CC"/>
    </w:rPr>
  </w:style>
  <w:style w:type="paragraph" w:styleId="TOC2">
    <w:name w:val="toc 2"/>
    <w:hidden/>
    <w:uiPriority w:val="39"/>
    <w:pPr>
      <w:spacing w:after="112"/>
      <w:ind w:left="722" w:right="1272" w:hanging="10"/>
    </w:pPr>
    <w:rPr>
      <w:rFonts w:ascii="Arial" w:eastAsia="Arial" w:hAnsi="Arial" w:cs="Arial"/>
      <w:color w:val="1155CC"/>
      <w:u w:val="single" w:color="1155CC"/>
    </w:rPr>
  </w:style>
  <w:style w:type="paragraph" w:styleId="TOC3">
    <w:name w:val="toc 3"/>
    <w:hidden/>
    <w:uiPriority w:val="39"/>
    <w:pPr>
      <w:spacing w:after="112"/>
      <w:ind w:left="722" w:right="1287" w:hanging="10"/>
      <w:jc w:val="right"/>
    </w:pPr>
    <w:rPr>
      <w:rFonts w:ascii="Arial" w:eastAsia="Arial" w:hAnsi="Arial" w:cs="Arial"/>
      <w:color w:val="1155CC"/>
      <w:u w:val="single" w:color="1155CC"/>
    </w:rPr>
  </w:style>
  <w:style w:type="paragraph" w:styleId="TOC4">
    <w:name w:val="toc 4"/>
    <w:hidden/>
    <w:uiPriority w:val="39"/>
    <w:pPr>
      <w:spacing w:after="112"/>
      <w:ind w:left="1273" w:right="822" w:hanging="10"/>
    </w:pPr>
    <w:rPr>
      <w:rFonts w:ascii="Arial" w:eastAsia="Arial" w:hAnsi="Arial" w:cs="Arial"/>
      <w:color w:val="1155CC"/>
      <w:u w:val="single" w:color="1155CC"/>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97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A9"/>
    <w:rPr>
      <w:rFonts w:ascii="Arial" w:eastAsia="Arial" w:hAnsi="Arial" w:cs="Arial"/>
      <w:color w:val="000000"/>
    </w:rPr>
  </w:style>
  <w:style w:type="paragraph" w:styleId="Footer">
    <w:name w:val="footer"/>
    <w:basedOn w:val="Normal"/>
    <w:link w:val="FooterChar"/>
    <w:uiPriority w:val="99"/>
    <w:semiHidden/>
    <w:unhideWhenUsed/>
    <w:rsid w:val="00F97A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AA9"/>
    <w:rPr>
      <w:rFonts w:ascii="Arial" w:eastAsia="Arial" w:hAnsi="Arial" w:cs="Arial"/>
      <w:color w:val="000000"/>
    </w:rPr>
  </w:style>
  <w:style w:type="character" w:styleId="Hyperlink">
    <w:name w:val="Hyperlink"/>
    <w:basedOn w:val="DefaultParagraphFont"/>
    <w:uiPriority w:val="99"/>
    <w:unhideWhenUsed/>
    <w:rsid w:val="00F97AA9"/>
    <w:rPr>
      <w:color w:val="0563C1" w:themeColor="hyperlink"/>
      <w:u w:val="single"/>
    </w:rPr>
  </w:style>
  <w:style w:type="paragraph" w:styleId="ListParagraph">
    <w:name w:val="List Paragraph"/>
    <w:basedOn w:val="Normal"/>
    <w:uiPriority w:val="34"/>
    <w:qFormat/>
    <w:rsid w:val="006D29CE"/>
    <w:pPr>
      <w:ind w:left="720"/>
      <w:contextualSpacing/>
    </w:pPr>
  </w:style>
  <w:style w:type="paragraph" w:styleId="NormalWeb">
    <w:name w:val="Normal (Web)"/>
    <w:basedOn w:val="Normal"/>
    <w:uiPriority w:val="99"/>
    <w:semiHidden/>
    <w:unhideWhenUsed/>
    <w:rsid w:val="00FC7F9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790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8654</TotalTime>
  <Pages>22</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Michelle</dc:creator>
  <cp:keywords/>
  <cp:lastModifiedBy>Elija Amponsa</cp:lastModifiedBy>
  <cp:revision>234</cp:revision>
  <dcterms:created xsi:type="dcterms:W3CDTF">2020-01-29T18:15:00Z</dcterms:created>
  <dcterms:modified xsi:type="dcterms:W3CDTF">2020-03-25T16:23:00Z</dcterms:modified>
</cp:coreProperties>
</file>