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center"/>
        <w:rPr>
          <w:rFonts w:ascii="Calibri" w:cs="Calibri" w:eastAsia="Calibri" w:hAnsi="Calibri"/>
          <w:color w:val="000000"/>
          <w:sz w:val="40"/>
          <w:szCs w:val="40"/>
          <w:u w:val="single"/>
          <w:shd w:fill="auto" w:val="clear"/>
          <w:vertAlign w:val="baseline"/>
        </w:rPr>
      </w:pPr>
      <w:r w:rsidDel="00000000" w:rsidR="00000000" w:rsidRPr="00000000">
        <w:rPr>
          <w:rFonts w:ascii="Calibri" w:cs="Calibri" w:eastAsia="Calibri" w:hAnsi="Calibri"/>
          <w:color w:val="000000"/>
          <w:sz w:val="40"/>
          <w:szCs w:val="40"/>
          <w:u w:val="single"/>
          <w:shd w:fill="auto" w:val="clear"/>
          <w:vertAlign w:val="baseline"/>
          <w:rtl w:val="0"/>
        </w:rPr>
        <w:t xml:space="preserve">Proxmox Install and Setup</w:t>
      </w:r>
    </w:p>
    <w:p w:rsidR="00000000" w:rsidDel="00000000" w:rsidP="00000000" w:rsidRDefault="00000000" w:rsidRPr="00000000" w14:paraId="00000002">
      <w:pPr>
        <w:spacing w:after="160" w:before="0" w:line="259" w:lineRule="auto"/>
        <w:ind w:left="0" w:right="0" w:firstLine="0"/>
        <w:jc w:val="left"/>
        <w:rPr>
          <w:rFonts w:ascii="Calibri" w:cs="Calibri" w:eastAsia="Calibri" w:hAnsi="Calibri"/>
          <w:color w:val="000000"/>
          <w:sz w:val="28"/>
          <w:szCs w:val="28"/>
          <w:u w:val="single"/>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Today we will go through the steps needed to install Proxmox VE on an old laptop. I used a Sony Vaio VHN-NW350F with 4GB RAM and a 320GB HDD.</w:t>
      </w:r>
      <w:r w:rsidDel="00000000" w:rsidR="00000000" w:rsidRPr="00000000">
        <w:rPr>
          <w:rtl w:val="0"/>
        </w:rPr>
      </w:r>
    </w:p>
    <w:p w:rsidR="00000000" w:rsidDel="00000000" w:rsidP="00000000" w:rsidRDefault="00000000" w:rsidRPr="00000000" w14:paraId="00000003">
      <w:pPr>
        <w:numPr>
          <w:ilvl w:val="0"/>
          <w:numId w:val="1"/>
        </w:numPr>
        <w:spacing w:after="160" w:before="0" w:line="259" w:lineRule="auto"/>
        <w:ind w:left="720" w:right="0" w:hanging="360"/>
        <w:jc w:val="left"/>
        <w:rPr>
          <w:rFonts w:ascii="Calibri" w:cs="Calibri" w:eastAsia="Calibri" w:hAnsi="Calibri"/>
          <w:color w:val="000000"/>
          <w:sz w:val="28"/>
          <w:szCs w:val="28"/>
          <w:u w:val="single"/>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Download Proxmox install and use Belena Etcher to flash the image to a USB Stick.</w:t>
      </w:r>
      <w:r w:rsidDel="00000000" w:rsidR="00000000" w:rsidRPr="00000000">
        <w:rPr>
          <w:rtl w:val="0"/>
        </w:rPr>
      </w:r>
    </w:p>
    <w:p w:rsidR="00000000" w:rsidDel="00000000" w:rsidP="00000000" w:rsidRDefault="00000000" w:rsidRPr="00000000" w14:paraId="00000004">
      <w:pPr>
        <w:spacing w:after="160" w:before="0" w:line="259" w:lineRule="auto"/>
        <w:ind w:left="0" w:right="0" w:firstLine="0"/>
        <w:jc w:val="left"/>
        <w:rPr>
          <w:rFonts w:ascii="Calibri" w:cs="Calibri" w:eastAsia="Calibri" w:hAnsi="Calibri"/>
          <w:color w:val="000000"/>
          <w:sz w:val="28"/>
          <w:szCs w:val="28"/>
          <w:u w:val="single"/>
          <w:shd w:fill="auto" w:val="clear"/>
          <w:vertAlign w:val="baseline"/>
        </w:rPr>
      </w:pPr>
      <w:r w:rsidDel="00000000" w:rsidR="00000000" w:rsidRPr="00000000">
        <w:rPr/>
        <mc:AlternateContent>
          <mc:Choice Requires="wpg">
            <w:drawing>
              <wp:inline distB="0" distT="0" distL="114300" distR="114300">
                <wp:extent cx="4460875" cy="2044065"/>
                <wp:effectExtent b="0" l="0" r="0" t="0"/>
                <wp:docPr id="14" name=""/>
                <a:graphic>
                  <a:graphicData uri="http://schemas.microsoft.com/office/word/2010/wordprocessingShape">
                    <wps:wsp>
                      <wps:cNvSpPr/>
                      <wps:cNvPr id="15" name="Shape 15"/>
                      <wps:spPr>
                        <a:xfrm>
                          <a:off x="3121913" y="2764318"/>
                          <a:ext cx="4448175" cy="203136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60875" cy="2044065"/>
                <wp:effectExtent b="0" l="0" r="0" t="0"/>
                <wp:docPr id="14"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4460875" cy="2044065"/>
                        </a:xfrm>
                        <a:prstGeom prst="rect"/>
                        <a:ln/>
                      </pic:spPr>
                    </pic:pic>
                  </a:graphicData>
                </a:graphic>
              </wp:inline>
            </w:drawing>
          </mc:Fallback>
        </mc:AlternateContent>
      </w:r>
      <w:r w:rsidDel="00000000" w:rsidR="00000000" w:rsidRPr="00000000">
        <w:rPr/>
      </w:r>
      <w:r w:rsidDel="00000000" w:rsidR="00000000" w:rsidRPr="00000000">
        <w:rPr>
          <w:rFonts w:ascii="Calibri" w:cs="Calibri" w:eastAsia="Calibri" w:hAnsi="Calibri"/>
          <w:color w:val="000000"/>
          <w:sz w:val="28"/>
          <w:szCs w:val="28"/>
          <w:u w:val="single"/>
          <w:shd w:fill="auto" w:val="clear"/>
          <w:vertAlign w:val="baseline"/>
          <w:rtl w:val="0"/>
        </w:rPr>
        <w:t xml:space="preserve"> </w:t>
      </w:r>
      <w:r w:rsidDel="00000000" w:rsidR="00000000" w:rsidRPr="00000000">
        <w:rPr/>
        <mc:AlternateContent>
          <mc:Choice Requires="wpg">
            <w:drawing>
              <wp:inline distB="0" distT="0" distL="114300" distR="114300">
                <wp:extent cx="4460875" cy="2069465"/>
                <wp:effectExtent b="0" l="0" r="0" t="0"/>
                <wp:docPr id="12" name=""/>
                <a:graphic>
                  <a:graphicData uri="http://schemas.microsoft.com/office/word/2010/wordprocessingShape">
                    <wps:wsp>
                      <wps:cNvSpPr/>
                      <wps:cNvPr id="13" name="Shape 13"/>
                      <wps:spPr>
                        <a:xfrm>
                          <a:off x="3121913" y="2751618"/>
                          <a:ext cx="4448175" cy="205676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60875" cy="2069465"/>
                <wp:effectExtent b="0" l="0" r="0" t="0"/>
                <wp:docPr id="12"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4460875" cy="206946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05">
      <w:pPr>
        <w:spacing w:after="160" w:before="0" w:line="259" w:lineRule="auto"/>
        <w:ind w:left="0" w:right="0" w:firstLine="0"/>
        <w:jc w:val="left"/>
        <w:rPr>
          <w:rFonts w:ascii="Calibri" w:cs="Calibri" w:eastAsia="Calibri" w:hAnsi="Calibri"/>
          <w:b w:val="1"/>
          <w:i w:val="1"/>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To do this, after downloading the Proxmox ISO, launch Belena Etcher and select the image. Click </w:t>
      </w:r>
      <w:r w:rsidDel="00000000" w:rsidR="00000000" w:rsidRPr="00000000">
        <w:rPr>
          <w:rFonts w:ascii="Calibri" w:cs="Calibri" w:eastAsia="Calibri" w:hAnsi="Calibri"/>
          <w:b w:val="1"/>
          <w:i w:val="1"/>
          <w:color w:val="000000"/>
          <w:sz w:val="28"/>
          <w:szCs w:val="28"/>
          <w:shd w:fill="auto" w:val="clear"/>
          <w:vertAlign w:val="baseline"/>
          <w:rtl w:val="0"/>
        </w:rPr>
        <w:t xml:space="preserve">next</w:t>
      </w:r>
      <w:r w:rsidDel="00000000" w:rsidR="00000000" w:rsidRPr="00000000">
        <w:rPr>
          <w:rFonts w:ascii="Calibri" w:cs="Calibri" w:eastAsia="Calibri" w:hAnsi="Calibri"/>
          <w:color w:val="000000"/>
          <w:sz w:val="28"/>
          <w:szCs w:val="28"/>
          <w:shd w:fill="auto" w:val="clear"/>
          <w:vertAlign w:val="baseline"/>
          <w:rtl w:val="0"/>
        </w:rPr>
        <w:t xml:space="preserve">. Then select your target drive. Click </w:t>
      </w:r>
      <w:r w:rsidDel="00000000" w:rsidR="00000000" w:rsidRPr="00000000">
        <w:rPr>
          <w:rFonts w:ascii="Calibri" w:cs="Calibri" w:eastAsia="Calibri" w:hAnsi="Calibri"/>
          <w:b w:val="1"/>
          <w:i w:val="1"/>
          <w:color w:val="000000"/>
          <w:sz w:val="28"/>
          <w:szCs w:val="28"/>
          <w:shd w:fill="auto" w:val="clear"/>
          <w:vertAlign w:val="baseline"/>
          <w:rtl w:val="0"/>
        </w:rPr>
        <w:t xml:space="preserve">Flash.</w:t>
      </w:r>
    </w:p>
    <w:p w:rsidR="00000000" w:rsidDel="00000000" w:rsidP="00000000" w:rsidRDefault="00000000" w:rsidRPr="00000000" w14:paraId="00000006">
      <w:pPr>
        <w:spacing w:after="160" w:before="0" w:line="259" w:lineRule="auto"/>
        <w:ind w:left="0" w:right="0" w:firstLine="0"/>
        <w:jc w:val="left"/>
        <w:rPr>
          <w:rFonts w:ascii="Calibri" w:cs="Calibri" w:eastAsia="Calibri" w:hAnsi="Calibri"/>
          <w:b w:val="1"/>
          <w:i w:val="1"/>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2. Once the ISO finishing being flashed on the USB drive, reboot the computer and plug in the USB drive.</w:t>
      </w:r>
      <w:r w:rsidDel="00000000" w:rsidR="00000000" w:rsidRPr="00000000">
        <w:rPr>
          <w:rtl w:val="0"/>
        </w:rPr>
      </w:r>
    </w:p>
    <w:p w:rsidR="00000000" w:rsidDel="00000000" w:rsidP="00000000" w:rsidRDefault="00000000" w:rsidRPr="00000000" w14:paraId="00000007">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3. You may need to change your boot order in your BIOS in order to tell your computer to boot from the USB. Once your computer boots from the USB you will see the Proxmox install Screen.</w:t>
      </w:r>
    </w:p>
    <w:p w:rsidR="00000000" w:rsidDel="00000000" w:rsidP="00000000" w:rsidRDefault="00000000" w:rsidRPr="00000000" w14:paraId="00000008">
      <w:pPr>
        <w:spacing w:after="160" w:before="0" w:line="259" w:lineRule="auto"/>
        <w:ind w:left="0" w:right="0" w:firstLine="0"/>
        <w:jc w:val="left"/>
        <w:rPr>
          <w:rFonts w:ascii="Calibri" w:cs="Calibri" w:eastAsia="Calibri" w:hAnsi="Calibri"/>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9">
      <w:pPr>
        <w:spacing w:after="160" w:before="0" w:line="259" w:lineRule="auto"/>
        <w:ind w:left="0" w:right="0" w:firstLine="0"/>
        <w:jc w:val="left"/>
        <w:rPr>
          <w:rFonts w:ascii="Calibri" w:cs="Calibri" w:eastAsia="Calibri" w:hAnsi="Calibri"/>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A">
      <w:pPr>
        <w:spacing w:after="160" w:before="0" w:line="259" w:lineRule="auto"/>
        <w:ind w:left="0" w:right="0" w:firstLine="0"/>
        <w:jc w:val="left"/>
        <w:rPr>
          <w:rFonts w:ascii="Calibri" w:cs="Calibri" w:eastAsia="Calibri" w:hAnsi="Calibri"/>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460875" cy="3368040"/>
                <wp:effectExtent b="0" l="0" r="0" t="0"/>
                <wp:docPr id="19" name=""/>
                <a:graphic>
                  <a:graphicData uri="http://schemas.microsoft.com/office/word/2010/wordprocessingShape">
                    <wps:wsp>
                      <wps:cNvSpPr/>
                      <wps:cNvPr id="20" name="Shape 20"/>
                      <wps:spPr>
                        <a:xfrm>
                          <a:off x="3121913" y="2102330"/>
                          <a:ext cx="4448175" cy="33553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60875" cy="3368040"/>
                <wp:effectExtent b="0" l="0" r="0" t="0"/>
                <wp:docPr id="19"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4460875" cy="336804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0C">
      <w:pPr>
        <w:spacing w:after="160" w:before="0" w:line="259" w:lineRule="auto"/>
        <w:ind w:left="0" w:right="0" w:firstLine="0"/>
        <w:jc w:val="left"/>
        <w:rPr>
          <w:rFonts w:ascii="Calibri" w:cs="Calibri" w:eastAsia="Calibri" w:hAnsi="Calibri"/>
          <w:b w:val="1"/>
          <w:i w:val="1"/>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4. Highlight the </w:t>
      </w:r>
      <w:r w:rsidDel="00000000" w:rsidR="00000000" w:rsidRPr="00000000">
        <w:rPr>
          <w:rFonts w:ascii="Calibri" w:cs="Calibri" w:eastAsia="Calibri" w:hAnsi="Calibri"/>
          <w:b w:val="1"/>
          <w:i w:val="1"/>
          <w:color w:val="000000"/>
          <w:sz w:val="28"/>
          <w:szCs w:val="28"/>
          <w:shd w:fill="auto" w:val="clear"/>
          <w:vertAlign w:val="baseline"/>
          <w:rtl w:val="0"/>
        </w:rPr>
        <w:t xml:space="preserve">Install Proxmox VE</w:t>
      </w:r>
      <w:r w:rsidDel="00000000" w:rsidR="00000000" w:rsidRPr="00000000">
        <w:rPr>
          <w:rFonts w:ascii="Calibri" w:cs="Calibri" w:eastAsia="Calibri" w:hAnsi="Calibri"/>
          <w:color w:val="000000"/>
          <w:sz w:val="28"/>
          <w:szCs w:val="28"/>
          <w:shd w:fill="auto" w:val="clear"/>
          <w:vertAlign w:val="baseline"/>
          <w:rtl w:val="0"/>
        </w:rPr>
        <w:t xml:space="preserve"> option and hit </w:t>
      </w:r>
      <w:r w:rsidDel="00000000" w:rsidR="00000000" w:rsidRPr="00000000">
        <w:rPr>
          <w:rFonts w:ascii="Calibri" w:cs="Calibri" w:eastAsia="Calibri" w:hAnsi="Calibri"/>
          <w:b w:val="1"/>
          <w:i w:val="1"/>
          <w:color w:val="000000"/>
          <w:sz w:val="28"/>
          <w:szCs w:val="28"/>
          <w:shd w:fill="auto" w:val="clear"/>
          <w:vertAlign w:val="baseline"/>
          <w:rtl w:val="0"/>
        </w:rPr>
        <w:t xml:space="preserve">enter.</w:t>
      </w:r>
    </w:p>
    <w:p w:rsidR="00000000" w:rsidDel="00000000" w:rsidP="00000000" w:rsidRDefault="00000000" w:rsidRPr="00000000" w14:paraId="0000000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5.The installer will start the process.</w:t>
      </w:r>
    </w:p>
    <w:p w:rsidR="00000000" w:rsidDel="00000000" w:rsidP="00000000" w:rsidRDefault="00000000" w:rsidRPr="00000000" w14:paraId="0000000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460875" cy="3342640"/>
                <wp:effectExtent b="0" l="0" r="0" t="0"/>
                <wp:docPr id="17" name=""/>
                <a:graphic>
                  <a:graphicData uri="http://schemas.microsoft.com/office/word/2010/wordprocessingShape">
                    <wps:wsp>
                      <wps:cNvSpPr/>
                      <wps:cNvPr id="18" name="Shape 18"/>
                      <wps:spPr>
                        <a:xfrm>
                          <a:off x="3121913" y="2115030"/>
                          <a:ext cx="4448175" cy="33299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60875" cy="3342640"/>
                <wp:effectExtent b="0" l="0" r="0" t="0"/>
                <wp:docPr id="17"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4460875" cy="334264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0F">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460875" cy="616585"/>
                <wp:effectExtent b="0" l="0" r="0" t="0"/>
                <wp:docPr id="9" name=""/>
                <a:graphic>
                  <a:graphicData uri="http://schemas.microsoft.com/office/word/2010/wordprocessingShape">
                    <wps:wsp>
                      <wps:cNvSpPr/>
                      <wps:cNvPr id="10" name="Shape 10"/>
                      <wps:spPr>
                        <a:xfrm>
                          <a:off x="3121913" y="3478058"/>
                          <a:ext cx="4448175" cy="6038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60875" cy="616585"/>
                <wp:effectExtent b="0" l="0" r="0" t="0"/>
                <wp:docPr id="9"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460875" cy="61658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1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177665" cy="4460875"/>
                <wp:effectExtent b="0" l="0" r="0" t="0"/>
                <wp:docPr id="8" name=""/>
                <a:graphic>
                  <a:graphicData uri="http://schemas.microsoft.com/office/word/2010/wordprocessingShape">
                    <wps:wsp>
                      <wps:cNvSpPr/>
                      <wps:cNvPr id="9" name="Shape 9"/>
                      <wps:spPr>
                        <a:xfrm>
                          <a:off x="3263518" y="1555913"/>
                          <a:ext cx="4164965" cy="44481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177665" cy="4460875"/>
                <wp:effectExtent b="0" l="0" r="0" t="0"/>
                <wp:docPr id="8"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4177665" cy="446087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1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460875" cy="1477645"/>
                <wp:effectExtent b="0" l="0" r="0" t="0"/>
                <wp:docPr id="11" name=""/>
                <a:graphic>
                  <a:graphicData uri="http://schemas.microsoft.com/office/word/2010/wordprocessingShape">
                    <wps:wsp>
                      <wps:cNvSpPr/>
                      <wps:cNvPr id="12" name="Shape 12"/>
                      <wps:spPr>
                        <a:xfrm>
                          <a:off x="3121913" y="3047528"/>
                          <a:ext cx="4448175" cy="14649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60875" cy="1477645"/>
                <wp:effectExtent b="0" l="0" r="0" t="0"/>
                <wp:docPr id="11"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4460875" cy="14776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14">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6. Accept the EULA</w:t>
      </w:r>
      <w:r w:rsidDel="00000000" w:rsidR="00000000" w:rsidRPr="00000000">
        <w:rPr>
          <w:rtl w:val="0"/>
        </w:rPr>
      </w:r>
    </w:p>
    <w:p w:rsidR="00000000" w:rsidDel="00000000" w:rsidP="00000000" w:rsidRDefault="00000000" w:rsidRPr="00000000" w14:paraId="0000001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460875" cy="2609215"/>
                <wp:effectExtent b="0" l="0" r="0" t="0"/>
                <wp:docPr id="10" name=""/>
                <a:graphic>
                  <a:graphicData uri="http://schemas.microsoft.com/office/word/2010/wordprocessingShape">
                    <wps:wsp>
                      <wps:cNvSpPr/>
                      <wps:cNvPr id="11" name="Shape 11"/>
                      <wps:spPr>
                        <a:xfrm>
                          <a:off x="3121913" y="2481743"/>
                          <a:ext cx="4448175" cy="25965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60875" cy="2609215"/>
                <wp:effectExtent b="0" l="0" r="0" t="0"/>
                <wp:docPr id="10"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4460875" cy="26092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18">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7. Set the country, time zone and keyboard layout.</w:t>
      </w:r>
    </w:p>
    <w:p w:rsidR="00000000" w:rsidDel="00000000" w:rsidP="00000000" w:rsidRDefault="00000000" w:rsidRPr="00000000" w14:paraId="0000001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460875" cy="2378075"/>
                <wp:effectExtent b="0" l="0" r="0" t="0"/>
                <wp:docPr id="7" name=""/>
                <a:graphic>
                  <a:graphicData uri="http://schemas.microsoft.com/office/word/2010/wordprocessingShape">
                    <wps:wsp>
                      <wps:cNvSpPr/>
                      <wps:cNvPr id="8" name="Shape 8"/>
                      <wps:spPr>
                        <a:xfrm>
                          <a:off x="3121913" y="2597313"/>
                          <a:ext cx="4448175" cy="23653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60875" cy="2378075"/>
                <wp:effectExtent b="0" l="0" r="0" t="0"/>
                <wp:docPr id="7"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4460875" cy="237807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1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B">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8. Set your desired password and enter the email.</w:t>
      </w:r>
    </w:p>
    <w:p w:rsidR="00000000" w:rsidDel="00000000" w:rsidP="00000000" w:rsidRDefault="00000000" w:rsidRPr="00000000" w14:paraId="0000001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460875" cy="3342640"/>
                <wp:effectExtent b="0" l="0" r="0" t="0"/>
                <wp:docPr id="6" name=""/>
                <a:graphic>
                  <a:graphicData uri="http://schemas.microsoft.com/office/word/2010/wordprocessingShape">
                    <wps:wsp>
                      <wps:cNvSpPr/>
                      <wps:cNvPr id="7" name="Shape 7"/>
                      <wps:spPr>
                        <a:xfrm>
                          <a:off x="3121913" y="2115030"/>
                          <a:ext cx="4448175" cy="33299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60875" cy="3342640"/>
                <wp:effectExtent b="0" l="0" r="0" t="0"/>
                <wp:docPr id="6"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4460875" cy="334264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1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9. Confirm the settings and click </w:t>
      </w:r>
      <w:r w:rsidDel="00000000" w:rsidR="00000000" w:rsidRPr="00000000">
        <w:rPr>
          <w:rFonts w:ascii="Calibri" w:cs="Calibri" w:eastAsia="Calibri" w:hAnsi="Calibri"/>
          <w:b w:val="1"/>
          <w:i w:val="1"/>
          <w:color w:val="000000"/>
          <w:sz w:val="28"/>
          <w:szCs w:val="28"/>
          <w:shd w:fill="auto" w:val="clear"/>
          <w:vertAlign w:val="baseline"/>
          <w:rtl w:val="0"/>
        </w:rPr>
        <w:t xml:space="preserve">Install</w:t>
      </w:r>
      <w:r w:rsidDel="00000000" w:rsidR="00000000" w:rsidRPr="00000000">
        <w:rPr>
          <w:rFonts w:ascii="Calibri" w:cs="Calibri" w:eastAsia="Calibri" w:hAnsi="Calibri"/>
          <w:color w:val="000000"/>
          <w:sz w:val="28"/>
          <w:szCs w:val="28"/>
          <w:shd w:fill="auto" w:val="clear"/>
          <w:vertAlign w:val="baseline"/>
          <w:rtl w:val="0"/>
        </w:rPr>
        <w:t xml:space="preserve">.</w:t>
      </w:r>
    </w:p>
    <w:p w:rsidR="00000000" w:rsidDel="00000000" w:rsidP="00000000" w:rsidRDefault="00000000" w:rsidRPr="00000000" w14:paraId="0000001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460875" cy="3342640"/>
                <wp:effectExtent b="0" l="0" r="0" t="0"/>
                <wp:docPr id="20" name=""/>
                <a:graphic>
                  <a:graphicData uri="http://schemas.microsoft.com/office/word/2010/wordprocessingShape">
                    <wps:wsp>
                      <wps:cNvSpPr/>
                      <wps:cNvPr id="21" name="Shape 21"/>
                      <wps:spPr>
                        <a:xfrm>
                          <a:off x="3121913" y="2115030"/>
                          <a:ext cx="4448175" cy="33299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60875" cy="3342640"/>
                <wp:effectExtent b="0" l="0" r="0" t="0"/>
                <wp:docPr id="20" name="image20.png"/>
                <a:graphic>
                  <a:graphicData uri="http://schemas.openxmlformats.org/drawingml/2006/picture">
                    <pic:pic>
                      <pic:nvPicPr>
                        <pic:cNvPr id="0" name="image20.png"/>
                        <pic:cNvPicPr preferRelativeResize="0"/>
                      </pic:nvPicPr>
                      <pic:blipFill>
                        <a:blip r:embed="rId17"/>
                        <a:srcRect/>
                        <a:stretch>
                          <a:fillRect/>
                        </a:stretch>
                      </pic:blipFill>
                      <pic:spPr>
                        <a:xfrm>
                          <a:off x="0" y="0"/>
                          <a:ext cx="4460875" cy="334264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1F">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10. Once the install completes you are greeted with the login screen.</w:t>
      </w:r>
    </w:p>
    <w:p w:rsidR="00000000" w:rsidDel="00000000" w:rsidP="00000000" w:rsidRDefault="00000000" w:rsidRPr="00000000" w14:paraId="0000002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460875" cy="1748154"/>
                <wp:effectExtent b="0" l="0" r="0" t="0"/>
                <wp:docPr id="13" name=""/>
                <a:graphic>
                  <a:graphicData uri="http://schemas.microsoft.com/office/word/2010/wordprocessingShape">
                    <wps:wsp>
                      <wps:cNvSpPr/>
                      <wps:cNvPr id="14" name="Shape 14"/>
                      <wps:spPr>
                        <a:xfrm>
                          <a:off x="3121913" y="2912273"/>
                          <a:ext cx="4448175" cy="173545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60875" cy="1748154"/>
                <wp:effectExtent b="0" l="0" r="0" t="0"/>
                <wp:docPr id="13"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4460875" cy="1748154"/>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2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11. Next, we need to make sure that the Proxmox server has a static IP. Log into your router.</w:t>
      </w:r>
    </w:p>
    <w:p w:rsidR="00000000" w:rsidDel="00000000" w:rsidP="00000000" w:rsidRDefault="00000000" w:rsidRPr="00000000" w14:paraId="0000002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460875" cy="2275205"/>
                <wp:effectExtent b="0" l="0" r="0" t="0"/>
                <wp:docPr id="15" name=""/>
                <a:graphic>
                  <a:graphicData uri="http://schemas.microsoft.com/office/word/2010/wordprocessingShape">
                    <wps:wsp>
                      <wps:cNvSpPr/>
                      <wps:cNvPr id="16" name="Shape 16"/>
                      <wps:spPr>
                        <a:xfrm>
                          <a:off x="3121913" y="2648748"/>
                          <a:ext cx="4448175" cy="22625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60875" cy="2275205"/>
                <wp:effectExtent b="0" l="0" r="0" t="0"/>
                <wp:docPr id="15"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4460875" cy="227520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24">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12. Navigate to your LAN settings and reserve a static address for your Proxmox server. Here, we can see that I have set the IP to 192.168.1.27.</w:t>
      </w:r>
    </w:p>
    <w:p w:rsidR="00000000" w:rsidDel="00000000" w:rsidP="00000000" w:rsidRDefault="00000000" w:rsidRPr="00000000" w14:paraId="0000002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460875" cy="1927860"/>
                <wp:effectExtent b="0" l="0" r="0" t="0"/>
                <wp:docPr id="16" name=""/>
                <a:graphic>
                  <a:graphicData uri="http://schemas.microsoft.com/office/word/2010/wordprocessingShape">
                    <wps:wsp>
                      <wps:cNvSpPr/>
                      <wps:cNvPr id="17" name="Shape 17"/>
                      <wps:spPr>
                        <a:xfrm>
                          <a:off x="3121913" y="2822420"/>
                          <a:ext cx="4448175" cy="19151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60875" cy="1927860"/>
                <wp:effectExtent b="0" l="0" r="0" t="0"/>
                <wp:docPr id="16"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4460875" cy="192786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27">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13. Time to log in to your new Proxmox install. The username is </w:t>
      </w:r>
      <w:r w:rsidDel="00000000" w:rsidR="00000000" w:rsidRPr="00000000">
        <w:rPr>
          <w:rFonts w:ascii="Calibri" w:cs="Calibri" w:eastAsia="Calibri" w:hAnsi="Calibri"/>
          <w:b w:val="1"/>
          <w:i w:val="1"/>
          <w:color w:val="000000"/>
          <w:sz w:val="28"/>
          <w:szCs w:val="28"/>
          <w:shd w:fill="auto" w:val="clear"/>
          <w:vertAlign w:val="baseline"/>
          <w:rtl w:val="0"/>
        </w:rPr>
        <w:t xml:space="preserve">root</w:t>
      </w:r>
      <w:r w:rsidDel="00000000" w:rsidR="00000000" w:rsidRPr="00000000">
        <w:rPr>
          <w:rFonts w:ascii="Calibri" w:cs="Calibri" w:eastAsia="Calibri" w:hAnsi="Calibri"/>
          <w:color w:val="000000"/>
          <w:sz w:val="28"/>
          <w:szCs w:val="28"/>
          <w:shd w:fill="auto" w:val="clear"/>
          <w:vertAlign w:val="baseline"/>
          <w:rtl w:val="0"/>
        </w:rPr>
        <w:t xml:space="preserve"> and the password is what you set during the install.</w:t>
      </w:r>
    </w:p>
    <w:p w:rsidR="00000000" w:rsidDel="00000000" w:rsidP="00000000" w:rsidRDefault="00000000" w:rsidRPr="00000000" w14:paraId="0000002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460875" cy="1786890"/>
                <wp:effectExtent b="0" l="0" r="0" t="0"/>
                <wp:docPr id="18" name=""/>
                <a:graphic>
                  <a:graphicData uri="http://schemas.microsoft.com/office/word/2010/wordprocessingShape">
                    <wps:wsp>
                      <wps:cNvSpPr/>
                      <wps:cNvPr id="19" name="Shape 19"/>
                      <wps:spPr>
                        <a:xfrm>
                          <a:off x="3121913" y="2892905"/>
                          <a:ext cx="4448175" cy="177419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60875" cy="1786890"/>
                <wp:effectExtent b="0" l="0" r="0" t="0"/>
                <wp:docPr id="18"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4460875" cy="178689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29">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14. Now, because we used a laptop for this server, we really don’t want to keep the lid open all of the time. Let’s make a few modifications to a couple files to ensure our server stays on when the lid is closed.</w:t>
      </w:r>
    </w:p>
    <w:p w:rsidR="00000000" w:rsidDel="00000000" w:rsidP="00000000" w:rsidRDefault="00000000" w:rsidRPr="00000000" w14:paraId="0000002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15. Enter </w:t>
      </w:r>
      <w:r w:rsidDel="00000000" w:rsidR="00000000" w:rsidRPr="00000000">
        <w:rPr>
          <w:rFonts w:ascii="Calibri" w:cs="Calibri" w:eastAsia="Calibri" w:hAnsi="Calibri"/>
          <w:b w:val="1"/>
          <w:i w:val="1"/>
          <w:color w:val="000000"/>
          <w:sz w:val="28"/>
          <w:szCs w:val="28"/>
          <w:shd w:fill="auto" w:val="clear"/>
          <w:vertAlign w:val="baseline"/>
          <w:rtl w:val="0"/>
        </w:rPr>
        <w:t xml:space="preserve">sudo nano /etc/sytemd/logind.conf</w:t>
      </w:r>
      <w:r w:rsidDel="00000000" w:rsidR="00000000" w:rsidRPr="00000000">
        <w:rPr>
          <w:rtl w:val="0"/>
        </w:rPr>
      </w:r>
    </w:p>
    <w:p w:rsidR="00000000" w:rsidDel="00000000" w:rsidP="00000000" w:rsidRDefault="00000000" w:rsidRPr="00000000" w14:paraId="0000002B">
      <w:pPr>
        <w:spacing w:after="160" w:before="0" w:line="259" w:lineRule="auto"/>
        <w:ind w:left="0" w:right="0" w:firstLine="0"/>
        <w:jc w:val="left"/>
        <w:rPr>
          <w:rFonts w:ascii="Calibri" w:cs="Calibri" w:eastAsia="Calibri" w:hAnsi="Calibri"/>
          <w:b w:val="1"/>
          <w:i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460875" cy="2725420"/>
                <wp:effectExtent b="0" l="0" r="0" t="0"/>
                <wp:docPr id="2" name=""/>
                <a:graphic>
                  <a:graphicData uri="http://schemas.microsoft.com/office/word/2010/wordprocessingShape">
                    <wps:wsp>
                      <wps:cNvSpPr/>
                      <wps:cNvPr id="3" name="Shape 3"/>
                      <wps:spPr>
                        <a:xfrm>
                          <a:off x="3121913" y="2423640"/>
                          <a:ext cx="4448175" cy="27127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60875" cy="2725420"/>
                <wp:effectExtent b="0" l="0" r="0" t="0"/>
                <wp:docPr id="2"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4460875" cy="272542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2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16. Locate two entries in this file, uncomment them and set the values to </w:t>
      </w:r>
      <w:r w:rsidDel="00000000" w:rsidR="00000000" w:rsidRPr="00000000">
        <w:rPr>
          <w:rFonts w:ascii="Calibri" w:cs="Calibri" w:eastAsia="Calibri" w:hAnsi="Calibri"/>
          <w:b w:val="1"/>
          <w:i w:val="1"/>
          <w:color w:val="000000"/>
          <w:sz w:val="28"/>
          <w:szCs w:val="28"/>
          <w:shd w:fill="auto" w:val="clear"/>
          <w:vertAlign w:val="baseline"/>
          <w:rtl w:val="0"/>
        </w:rPr>
        <w:t xml:space="preserve">ignore.</w:t>
      </w:r>
      <w:r w:rsidDel="00000000" w:rsidR="00000000" w:rsidRPr="00000000">
        <w:rPr>
          <w:rFonts w:ascii="Calibri" w:cs="Calibri" w:eastAsia="Calibri" w:hAnsi="Calibri"/>
          <w:color w:val="000000"/>
          <w:sz w:val="22"/>
          <w:szCs w:val="22"/>
          <w:shd w:fill="auto" w:val="clear"/>
          <w:vertAlign w:val="baseline"/>
          <w:rtl w:val="0"/>
        </w:rPr>
        <w:br w:type="textWrapping"/>
      </w:r>
      <w:r w:rsidDel="00000000" w:rsidR="00000000" w:rsidRPr="00000000">
        <w:rPr>
          <w:rFonts w:ascii="Calibri" w:cs="Calibri" w:eastAsia="Calibri" w:hAnsi="Calibri"/>
          <w:b w:val="1"/>
          <w:i w:val="1"/>
          <w:color w:val="000000"/>
          <w:sz w:val="28"/>
          <w:szCs w:val="28"/>
          <w:shd w:fill="auto" w:val="clear"/>
          <w:vertAlign w:val="baseline"/>
          <w:rtl w:val="0"/>
        </w:rPr>
        <w:t xml:space="preserve">HandleLidSwitch=ignore</w:t>
      </w:r>
      <w:r w:rsidDel="00000000" w:rsidR="00000000" w:rsidRPr="00000000">
        <w:rPr>
          <w:rtl w:val="0"/>
        </w:rPr>
      </w:r>
    </w:p>
    <w:p w:rsidR="00000000" w:rsidDel="00000000" w:rsidP="00000000" w:rsidRDefault="00000000" w:rsidRPr="00000000" w14:paraId="0000002E">
      <w:pPr>
        <w:spacing w:after="160" w:before="0" w:line="259" w:lineRule="auto"/>
        <w:ind w:left="0" w:right="0" w:firstLine="0"/>
        <w:jc w:val="left"/>
        <w:rPr>
          <w:rFonts w:ascii="Calibri" w:cs="Calibri" w:eastAsia="Calibri" w:hAnsi="Calibri"/>
          <w:b w:val="1"/>
          <w:i w:val="1"/>
          <w:color w:val="000000"/>
          <w:sz w:val="28"/>
          <w:szCs w:val="28"/>
          <w:shd w:fill="auto" w:val="clear"/>
          <w:vertAlign w:val="baseline"/>
        </w:rPr>
      </w:pPr>
      <w:r w:rsidDel="00000000" w:rsidR="00000000" w:rsidRPr="00000000">
        <w:rPr>
          <w:rFonts w:ascii="Calibri" w:cs="Calibri" w:eastAsia="Calibri" w:hAnsi="Calibri"/>
          <w:b w:val="1"/>
          <w:i w:val="1"/>
          <w:color w:val="000000"/>
          <w:sz w:val="28"/>
          <w:szCs w:val="28"/>
          <w:shd w:fill="auto" w:val="clear"/>
          <w:vertAlign w:val="baseline"/>
          <w:rtl w:val="0"/>
        </w:rPr>
        <w:t xml:space="preserve">HandleLidSwitchDocked=ignore</w:t>
      </w:r>
    </w:p>
    <w:p w:rsidR="00000000" w:rsidDel="00000000" w:rsidP="00000000" w:rsidRDefault="00000000" w:rsidRPr="00000000" w14:paraId="0000002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460875" cy="2764155"/>
                <wp:effectExtent b="0" l="0" r="0" t="0"/>
                <wp:docPr id="3" name=""/>
                <a:graphic>
                  <a:graphicData uri="http://schemas.microsoft.com/office/word/2010/wordprocessingShape">
                    <wps:wsp>
                      <wps:cNvSpPr/>
                      <wps:cNvPr id="4" name="Shape 4"/>
                      <wps:spPr>
                        <a:xfrm>
                          <a:off x="3121913" y="2404273"/>
                          <a:ext cx="4448175" cy="27514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60875" cy="2764155"/>
                <wp:effectExtent b="0" l="0" r="0" t="0"/>
                <wp:docPr id="3"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4460875" cy="276415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30">
      <w:pPr>
        <w:spacing w:after="160" w:before="0" w:line="259" w:lineRule="auto"/>
        <w:ind w:left="0" w:right="0" w:firstLine="0"/>
        <w:jc w:val="left"/>
        <w:rPr>
          <w:rFonts w:ascii="Calibri" w:cs="Calibri" w:eastAsia="Calibri" w:hAnsi="Calibri"/>
          <w:b w:val="1"/>
          <w:i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31">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17. Hit </w:t>
      </w:r>
      <w:r w:rsidDel="00000000" w:rsidR="00000000" w:rsidRPr="00000000">
        <w:rPr>
          <w:rFonts w:ascii="Calibri" w:cs="Calibri" w:eastAsia="Calibri" w:hAnsi="Calibri"/>
          <w:b w:val="1"/>
          <w:i w:val="1"/>
          <w:color w:val="000000"/>
          <w:sz w:val="28"/>
          <w:szCs w:val="28"/>
          <w:shd w:fill="auto" w:val="clear"/>
          <w:vertAlign w:val="baseline"/>
          <w:rtl w:val="0"/>
        </w:rPr>
        <w:t xml:space="preserve">ctrl+o </w:t>
      </w:r>
      <w:r w:rsidDel="00000000" w:rsidR="00000000" w:rsidRPr="00000000">
        <w:rPr>
          <w:rFonts w:ascii="Calibri" w:cs="Calibri" w:eastAsia="Calibri" w:hAnsi="Calibri"/>
          <w:color w:val="000000"/>
          <w:sz w:val="28"/>
          <w:szCs w:val="28"/>
          <w:shd w:fill="auto" w:val="clear"/>
          <w:vertAlign w:val="baseline"/>
          <w:rtl w:val="0"/>
        </w:rPr>
        <w:t xml:space="preserve">and hit </w:t>
      </w:r>
      <w:r w:rsidDel="00000000" w:rsidR="00000000" w:rsidRPr="00000000">
        <w:rPr>
          <w:rFonts w:ascii="Calibri" w:cs="Calibri" w:eastAsia="Calibri" w:hAnsi="Calibri"/>
          <w:b w:val="1"/>
          <w:i w:val="1"/>
          <w:color w:val="000000"/>
          <w:sz w:val="28"/>
          <w:szCs w:val="28"/>
          <w:shd w:fill="auto" w:val="clear"/>
          <w:vertAlign w:val="baseline"/>
          <w:rtl w:val="0"/>
        </w:rPr>
        <w:t xml:space="preserve">enter,</w:t>
      </w:r>
      <w:r w:rsidDel="00000000" w:rsidR="00000000" w:rsidRPr="00000000">
        <w:rPr>
          <w:rFonts w:ascii="Calibri" w:cs="Calibri" w:eastAsia="Calibri" w:hAnsi="Calibri"/>
          <w:color w:val="000000"/>
          <w:sz w:val="28"/>
          <w:szCs w:val="28"/>
          <w:shd w:fill="auto" w:val="clear"/>
          <w:vertAlign w:val="baseline"/>
          <w:rtl w:val="0"/>
        </w:rPr>
        <w:t xml:space="preserve"> then </w:t>
      </w:r>
      <w:r w:rsidDel="00000000" w:rsidR="00000000" w:rsidRPr="00000000">
        <w:rPr>
          <w:rFonts w:ascii="Calibri" w:cs="Calibri" w:eastAsia="Calibri" w:hAnsi="Calibri"/>
          <w:b w:val="1"/>
          <w:i w:val="1"/>
          <w:color w:val="000000"/>
          <w:sz w:val="28"/>
          <w:szCs w:val="28"/>
          <w:shd w:fill="auto" w:val="clear"/>
          <w:vertAlign w:val="baseline"/>
          <w:rtl w:val="0"/>
        </w:rPr>
        <w:t xml:space="preserve">ctrl+x.</w:t>
      </w:r>
      <w:r w:rsidDel="00000000" w:rsidR="00000000" w:rsidRPr="00000000">
        <w:rPr>
          <w:rtl w:val="0"/>
        </w:rPr>
      </w:r>
    </w:p>
    <w:p w:rsidR="00000000" w:rsidDel="00000000" w:rsidP="00000000" w:rsidRDefault="00000000" w:rsidRPr="00000000" w14:paraId="0000003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Next, we need to make sure that the screen shuts off when we close the lid so we don’t burn out our screen. First, type </w:t>
      </w:r>
      <w:r w:rsidDel="00000000" w:rsidR="00000000" w:rsidRPr="00000000">
        <w:rPr>
          <w:rFonts w:ascii="Calibri" w:cs="Calibri" w:eastAsia="Calibri" w:hAnsi="Calibri"/>
          <w:b w:val="1"/>
          <w:i w:val="1"/>
          <w:color w:val="000000"/>
          <w:sz w:val="28"/>
          <w:szCs w:val="28"/>
          <w:shd w:fill="auto" w:val="clear"/>
          <w:vertAlign w:val="baseline"/>
          <w:rtl w:val="0"/>
        </w:rPr>
        <w:t xml:space="preserve">sudo nano /etc/default/grub</w:t>
      </w:r>
      <w:r w:rsidDel="00000000" w:rsidR="00000000" w:rsidRPr="00000000">
        <w:rPr>
          <w:rtl w:val="0"/>
        </w:rPr>
      </w:r>
    </w:p>
    <w:p w:rsidR="00000000" w:rsidDel="00000000" w:rsidP="00000000" w:rsidRDefault="00000000" w:rsidRPr="00000000" w14:paraId="0000003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460875" cy="2840990"/>
                <wp:effectExtent b="0" l="0" r="0" t="0"/>
                <wp:docPr id="4" name=""/>
                <a:graphic>
                  <a:graphicData uri="http://schemas.microsoft.com/office/word/2010/wordprocessingShape">
                    <wps:wsp>
                      <wps:cNvSpPr/>
                      <wps:cNvPr id="5" name="Shape 5"/>
                      <wps:spPr>
                        <a:xfrm>
                          <a:off x="3121913" y="2365855"/>
                          <a:ext cx="4448175" cy="282829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60875" cy="2840990"/>
                <wp:effectExtent b="0" l="0" r="0" t="0"/>
                <wp:docPr id="4"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4460875" cy="284099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34">
      <w:pPr>
        <w:spacing w:after="160" w:before="0" w:line="259" w:lineRule="auto"/>
        <w:ind w:left="0" w:right="0" w:firstLine="0"/>
        <w:jc w:val="left"/>
        <w:rPr>
          <w:rFonts w:ascii="Calibri" w:cs="Calibri" w:eastAsia="Calibri" w:hAnsi="Calibri"/>
          <w:b w:val="1"/>
          <w:i w:val="1"/>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18. Locate the line that starts with </w:t>
      </w:r>
      <w:r w:rsidDel="00000000" w:rsidR="00000000" w:rsidRPr="00000000">
        <w:rPr>
          <w:rFonts w:ascii="Calibri" w:cs="Calibri" w:eastAsia="Calibri" w:hAnsi="Calibri"/>
          <w:b w:val="1"/>
          <w:i w:val="1"/>
          <w:color w:val="000000"/>
          <w:sz w:val="28"/>
          <w:szCs w:val="28"/>
          <w:shd w:fill="auto" w:val="clear"/>
          <w:vertAlign w:val="baseline"/>
          <w:rtl w:val="0"/>
        </w:rPr>
        <w:t xml:space="preserve">GRUB_CMDLINE_LINUX_DEFAULT-”quiet”</w:t>
      </w:r>
    </w:p>
    <w:p w:rsidR="00000000" w:rsidDel="00000000" w:rsidP="00000000" w:rsidRDefault="00000000" w:rsidRPr="00000000" w14:paraId="0000003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36">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19. Just below that line add another line that says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i w:val="1"/>
          <w:color w:val="000000"/>
          <w:sz w:val="28"/>
          <w:szCs w:val="28"/>
          <w:shd w:fill="auto" w:val="clear"/>
          <w:vertAlign w:val="baseline"/>
          <w:rtl w:val="0"/>
        </w:rPr>
        <w:t xml:space="preserve">GRUB_CMDLINE_LINUX=”consoleblank=300”</w:t>
      </w:r>
      <w:r w:rsidDel="00000000" w:rsidR="00000000" w:rsidRPr="00000000">
        <w:rPr>
          <w:rtl w:val="0"/>
        </w:rPr>
      </w:r>
    </w:p>
    <w:p w:rsidR="00000000" w:rsidDel="00000000" w:rsidP="00000000" w:rsidRDefault="00000000" w:rsidRPr="00000000" w14:paraId="00000037">
      <w:pPr>
        <w:spacing w:after="160" w:before="0" w:line="259" w:lineRule="auto"/>
        <w:ind w:left="0" w:right="0" w:firstLine="0"/>
        <w:jc w:val="left"/>
        <w:rPr>
          <w:rFonts w:ascii="Calibri" w:cs="Calibri" w:eastAsia="Calibri" w:hAnsi="Calibri"/>
          <w:b w:val="1"/>
          <w:i w:val="1"/>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This will tell the computer to shut the screen off after 300 seconds once we close the lid.</w:t>
      </w:r>
      <w:r w:rsidDel="00000000" w:rsidR="00000000" w:rsidRPr="00000000">
        <w:rPr>
          <w:rtl w:val="0"/>
        </w:rPr>
      </w:r>
    </w:p>
    <w:p w:rsidR="00000000" w:rsidDel="00000000" w:rsidP="00000000" w:rsidRDefault="00000000" w:rsidRPr="00000000" w14:paraId="0000003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460875" cy="2840990"/>
                <wp:effectExtent b="0" l="0" r="0" t="0"/>
                <wp:docPr id="5" name=""/>
                <a:graphic>
                  <a:graphicData uri="http://schemas.microsoft.com/office/word/2010/wordprocessingShape">
                    <wps:wsp>
                      <wps:cNvSpPr/>
                      <wps:cNvPr id="6" name="Shape 6"/>
                      <wps:spPr>
                        <a:xfrm>
                          <a:off x="3121913" y="2365855"/>
                          <a:ext cx="4448175" cy="282829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60875" cy="2840990"/>
                <wp:effectExtent b="0" l="0" r="0" t="0"/>
                <wp:docPr id="5"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4460875" cy="284099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39">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20. Again, hit </w:t>
      </w:r>
      <w:r w:rsidDel="00000000" w:rsidR="00000000" w:rsidRPr="00000000">
        <w:rPr>
          <w:rFonts w:ascii="Calibri" w:cs="Calibri" w:eastAsia="Calibri" w:hAnsi="Calibri"/>
          <w:b w:val="1"/>
          <w:i w:val="1"/>
          <w:color w:val="000000"/>
          <w:sz w:val="28"/>
          <w:szCs w:val="28"/>
          <w:shd w:fill="auto" w:val="clear"/>
          <w:vertAlign w:val="baseline"/>
          <w:rtl w:val="0"/>
        </w:rPr>
        <w:t xml:space="preserve">ctrl+o,</w:t>
      </w:r>
      <w:r w:rsidDel="00000000" w:rsidR="00000000" w:rsidRPr="00000000">
        <w:rPr>
          <w:rFonts w:ascii="Calibri" w:cs="Calibri" w:eastAsia="Calibri" w:hAnsi="Calibri"/>
          <w:color w:val="000000"/>
          <w:sz w:val="28"/>
          <w:szCs w:val="28"/>
          <w:shd w:fill="auto" w:val="clear"/>
          <w:vertAlign w:val="baseline"/>
          <w:rtl w:val="0"/>
        </w:rPr>
        <w:t xml:space="preserve"> hit </w:t>
      </w:r>
      <w:r w:rsidDel="00000000" w:rsidR="00000000" w:rsidRPr="00000000">
        <w:rPr>
          <w:rFonts w:ascii="Calibri" w:cs="Calibri" w:eastAsia="Calibri" w:hAnsi="Calibri"/>
          <w:b w:val="1"/>
          <w:i w:val="1"/>
          <w:color w:val="000000"/>
          <w:sz w:val="28"/>
          <w:szCs w:val="28"/>
          <w:shd w:fill="auto" w:val="clear"/>
          <w:vertAlign w:val="baseline"/>
          <w:rtl w:val="0"/>
        </w:rPr>
        <w:t xml:space="preserve">enter </w:t>
      </w:r>
      <w:r w:rsidDel="00000000" w:rsidR="00000000" w:rsidRPr="00000000">
        <w:rPr>
          <w:rFonts w:ascii="Calibri" w:cs="Calibri" w:eastAsia="Calibri" w:hAnsi="Calibri"/>
          <w:color w:val="000000"/>
          <w:sz w:val="28"/>
          <w:szCs w:val="28"/>
          <w:shd w:fill="auto" w:val="clear"/>
          <w:vertAlign w:val="baseline"/>
          <w:rtl w:val="0"/>
        </w:rPr>
        <w:t xml:space="preserve">and then </w:t>
      </w:r>
      <w:r w:rsidDel="00000000" w:rsidR="00000000" w:rsidRPr="00000000">
        <w:rPr>
          <w:rFonts w:ascii="Calibri" w:cs="Calibri" w:eastAsia="Calibri" w:hAnsi="Calibri"/>
          <w:b w:val="1"/>
          <w:i w:val="1"/>
          <w:color w:val="000000"/>
          <w:sz w:val="28"/>
          <w:szCs w:val="28"/>
          <w:shd w:fill="auto" w:val="clear"/>
          <w:vertAlign w:val="baseline"/>
          <w:rtl w:val="0"/>
        </w:rPr>
        <w:t xml:space="preserve">ctrl+x.</w:t>
      </w:r>
      <w:r w:rsidDel="00000000" w:rsidR="00000000" w:rsidRPr="00000000">
        <w:rPr>
          <w:rtl w:val="0"/>
        </w:rPr>
      </w:r>
    </w:p>
    <w:p w:rsidR="00000000" w:rsidDel="00000000" w:rsidP="00000000" w:rsidRDefault="00000000" w:rsidRPr="00000000" w14:paraId="0000003A">
      <w:pPr>
        <w:spacing w:after="160" w:before="0" w:line="259" w:lineRule="auto"/>
        <w:ind w:left="0" w:right="0" w:firstLine="0"/>
        <w:jc w:val="left"/>
        <w:rPr>
          <w:rFonts w:ascii="Calibri" w:cs="Calibri" w:eastAsia="Calibri" w:hAnsi="Calibri"/>
          <w:b w:val="1"/>
          <w:i w:val="1"/>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21. Now we need to update the grub configuration. Type the command </w:t>
      </w:r>
      <w:r w:rsidDel="00000000" w:rsidR="00000000" w:rsidRPr="00000000">
        <w:rPr>
          <w:rFonts w:ascii="Calibri" w:cs="Calibri" w:eastAsia="Calibri" w:hAnsi="Calibri"/>
          <w:b w:val="1"/>
          <w:i w:val="1"/>
          <w:color w:val="000000"/>
          <w:sz w:val="28"/>
          <w:szCs w:val="28"/>
          <w:shd w:fill="auto" w:val="clear"/>
          <w:vertAlign w:val="baseline"/>
          <w:rtl w:val="0"/>
        </w:rPr>
        <w:t xml:space="preserve">sudo update-grub.</w:t>
      </w:r>
    </w:p>
    <w:p w:rsidR="00000000" w:rsidDel="00000000" w:rsidP="00000000" w:rsidRDefault="00000000" w:rsidRPr="00000000" w14:paraId="0000003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460875" cy="2738120"/>
                <wp:effectExtent b="0" l="0" r="0" t="0"/>
                <wp:docPr id="1" name=""/>
                <a:graphic>
                  <a:graphicData uri="http://schemas.microsoft.com/office/word/2010/wordprocessingShape">
                    <wps:wsp>
                      <wps:cNvSpPr/>
                      <wps:cNvPr id="2" name="Shape 2"/>
                      <wps:spPr>
                        <a:xfrm>
                          <a:off x="3121913" y="2417290"/>
                          <a:ext cx="4448175" cy="27254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60875" cy="2738120"/>
                <wp:effectExtent b="0" l="0" r="0" t="0"/>
                <wp:docPr id="1" name="image1.png"/>
                <a:graphic>
                  <a:graphicData uri="http://schemas.openxmlformats.org/drawingml/2006/picture">
                    <pic:pic>
                      <pic:nvPicPr>
                        <pic:cNvPr id="0" name="image1.png"/>
                        <pic:cNvPicPr preferRelativeResize="0"/>
                      </pic:nvPicPr>
                      <pic:blipFill>
                        <a:blip r:embed="rId26"/>
                        <a:srcRect/>
                        <a:stretch>
                          <a:fillRect/>
                        </a:stretch>
                      </pic:blipFill>
                      <pic:spPr>
                        <a:xfrm>
                          <a:off x="0" y="0"/>
                          <a:ext cx="4460875" cy="273812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3C">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Now we can restart the Proxmox server and you have successfully installed Proxmox. Once the server reboots, we can log in.</w:t>
      </w:r>
      <w:r w:rsidDel="00000000" w:rsidR="00000000" w:rsidRPr="00000000">
        <w:rPr>
          <w:rFonts w:ascii="Calibri" w:cs="Calibri" w:eastAsia="Calibri" w:hAnsi="Calibri"/>
          <w:color w:val="000000"/>
          <w:sz w:val="22"/>
          <w:szCs w:val="22"/>
          <w:shd w:fill="auto" w:val="clear"/>
          <w:vertAlign w:val="baseline"/>
          <w:rtl w:val="0"/>
        </w:rPr>
        <w:br w:type="textWrapping"/>
        <w:br w:type="textWrapping"/>
      </w:r>
      <w:r w:rsidDel="00000000" w:rsidR="00000000" w:rsidRPr="00000000">
        <w:rPr>
          <w:rtl w:val="0"/>
        </w:rPr>
      </w:r>
    </w:p>
    <w:p w:rsidR="00000000" w:rsidDel="00000000" w:rsidP="00000000" w:rsidRDefault="00000000" w:rsidRPr="00000000" w14:paraId="0000003D">
      <w:pPr>
        <w:spacing w:after="160" w:before="0" w:line="259" w:lineRule="auto"/>
        <w:ind w:left="0" w:right="0" w:firstLine="0"/>
        <w:jc w:val="left"/>
        <w:rPr>
          <w:rFonts w:ascii="Calibri" w:cs="Calibri" w:eastAsia="Calibri" w:hAnsi="Calibri"/>
          <w:b w:val="1"/>
          <w:i w:val="1"/>
          <w:color w:val="000000"/>
          <w:sz w:val="28"/>
          <w:szCs w:val="28"/>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png"/><Relationship Id="rId21" Type="http://schemas.openxmlformats.org/officeDocument/2006/relationships/image" Target="media/image18.png"/><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png"/><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12.png"/><Relationship Id="rId11" Type="http://schemas.openxmlformats.org/officeDocument/2006/relationships/image" Target="media/image9.png"/><Relationship Id="rId10" Type="http://schemas.openxmlformats.org/officeDocument/2006/relationships/image" Target="media/image17.png"/><Relationship Id="rId13" Type="http://schemas.openxmlformats.org/officeDocument/2006/relationships/image" Target="media/image11.png"/><Relationship Id="rId12"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20.png"/><Relationship Id="rId16" Type="http://schemas.openxmlformats.org/officeDocument/2006/relationships/image" Target="media/image6.png"/><Relationship Id="rId19" Type="http://schemas.openxmlformats.org/officeDocument/2006/relationships/image" Target="media/image15.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NbT0FpbDId9oBXSvRYIexpndw==">AMUW2mVDyKag5uo0m7Bz4P4A0FNO1UZi4X0R1SMBlwni/bpRQMaueIevduQuCdAZHP/BgKPqy/Eu2tzjWsszDxd58bGWWzVSKGE6qgm/rBb2h4ClRMvffrU=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