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5EC3" w14:textId="77777777" w:rsidR="00712808" w:rsidRDefault="00712808" w:rsidP="00712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2060"/>
          <w:sz w:val="24"/>
          <w:szCs w:val="24"/>
        </w:rPr>
        <w:t>BOT</w:t>
      </w:r>
    </w:p>
    <w:p w14:paraId="7E4A1FE0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52525"/>
          <w:sz w:val="24"/>
          <w:szCs w:val="24"/>
          <w:shd w:val="clear" w:color="auto" w:fill="FFFFFF"/>
        </w:rPr>
        <w:t>BOT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(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Built-Operation-Transfer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nghĩa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Xây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dựng-Vận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hành-Chuyển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hình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thức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Chính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phủ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kêu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gọi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các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bỏ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vốn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xây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dựng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trước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(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Built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đấu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thầu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sau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khai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thác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vận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hành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một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thời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(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Operation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sau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cùng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(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Transfer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lại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nước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sở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tại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.</w:t>
      </w:r>
    </w:p>
    <w:p w14:paraId="7CB5C7B0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cao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tốc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xuyên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quốc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xây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dựng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theo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hình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thức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BOT.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quốc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Modern Highway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trúng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thầu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, chia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toàn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bộ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thành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. Theo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tính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toán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của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sau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giao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chính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phủ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sở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tại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quản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lý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thì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thứ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i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,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i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thể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dương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âm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hoặc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bằng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0,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tức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với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từng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thể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lỗ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hoặc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hòa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vốn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Từng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nhóm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các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liên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tiếp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nhau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gọi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tắt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chia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các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ty con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thực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hiện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ty con 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ASEAM Highway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hiện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đang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trụ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sở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nước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sở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tại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quyền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chọn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trước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tùy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ý (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thể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cả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con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).</w:t>
      </w:r>
    </w:p>
    <w:p w14:paraId="64BA99C1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Dĩ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nhiên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Ban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Giám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đốc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i/>
          <w:iCs/>
          <w:color w:val="252525"/>
          <w:sz w:val="24"/>
          <w:szCs w:val="24"/>
          <w:shd w:val="clear" w:color="auto" w:fill="FFFFFF"/>
        </w:rPr>
        <w:t>ASEAM Highway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muốn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chọn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bắt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đầu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từ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p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đến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hết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q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mang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lại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nhuận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cao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nhất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hoặc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lỗ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ít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nhất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nếu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không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nào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.</w:t>
      </w:r>
    </w:p>
    <w:p w14:paraId="65A973D4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Hãy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chỉ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cần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chọn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Nếu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cách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chọn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thì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chỉ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cách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chọn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có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p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nhỏ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nhất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.</w:t>
      </w:r>
    </w:p>
    <w:p w14:paraId="30CD6961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Dữ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liệu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: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Vào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từ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bị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nhập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:</w:t>
      </w:r>
    </w:p>
    <w:p w14:paraId="53506E27" w14:textId="77777777" w:rsidR="00712808" w:rsidRDefault="00712808" w:rsidP="00712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Dòng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đầu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tiên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chứa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số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nguyên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(1 ≤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≤ 10</w:t>
      </w:r>
      <w:r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  <w:vertAlign w:val="superscript"/>
        </w:rPr>
        <w:t>6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),</w:t>
      </w:r>
    </w:p>
    <w:p w14:paraId="4F9EA5AF" w14:textId="77777777" w:rsidR="00712808" w:rsidRDefault="00712808" w:rsidP="00712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Dòng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thứ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chứa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số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nguyên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,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, . . .,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(0 ≤ |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18"/>
          <w:szCs w:val="18"/>
          <w:shd w:val="clear" w:color="auto" w:fill="FFFFFF"/>
          <w:vertAlign w:val="subscript"/>
        </w:rPr>
        <w:t>i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| ≤ 10</w:t>
      </w:r>
      <w:r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  <w:vertAlign w:val="superscript"/>
        </w:rPr>
        <w:t>9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, 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= 1 ÷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n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).</w:t>
      </w:r>
    </w:p>
    <w:p w14:paraId="14470A69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Kết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quả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: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Đưa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bị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xuất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trên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một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dòng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số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nguyên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p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, </w:t>
      </w:r>
      <w:r>
        <w:rPr>
          <w:rFonts w:ascii="Segoe UI" w:eastAsia="Times New Roman" w:hAnsi="Segoe UI" w:cs="Segoe UI"/>
          <w:b/>
          <w:bCs/>
          <w:i/>
          <w:iCs/>
          <w:color w:val="252525"/>
          <w:sz w:val="24"/>
          <w:szCs w:val="24"/>
          <w:shd w:val="clear" w:color="auto" w:fill="FFFFFF"/>
        </w:rPr>
        <w:t>q</w:t>
      </w:r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và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lãi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thu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Segoe UI" w:eastAsia="Times New Roman" w:hAnsi="Segoe UI" w:cs="Segoe UI"/>
          <w:color w:val="252525"/>
          <w:sz w:val="24"/>
          <w:szCs w:val="24"/>
          <w:shd w:val="clear" w:color="auto" w:fill="FFFFFF"/>
        </w:rPr>
        <w:t>.</w:t>
      </w:r>
    </w:p>
    <w:p w14:paraId="04671DD6" w14:textId="77777777" w:rsidR="00712808" w:rsidRDefault="00712808" w:rsidP="007128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Ví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dụ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60"/>
        <w:gridCol w:w="270"/>
        <w:gridCol w:w="1980"/>
      </w:tblGrid>
      <w:tr w:rsidR="00712808" w14:paraId="5459E2A8" w14:textId="77777777" w:rsidTr="00712808">
        <w:tc>
          <w:tcPr>
            <w:tcW w:w="5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14:paraId="02F05D5C" w14:textId="77777777" w:rsidR="00712808" w:rsidRDefault="0071280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INPUT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3A31E4" w14:textId="77777777" w:rsidR="00712808" w:rsidRDefault="0071280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14:paraId="0598DCC3" w14:textId="77777777" w:rsidR="00712808" w:rsidRDefault="0071280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OUTPUT</w:t>
            </w:r>
          </w:p>
        </w:tc>
      </w:tr>
      <w:tr w:rsidR="00712808" w14:paraId="0E92C516" w14:textId="77777777" w:rsidTr="00712808">
        <w:trPr>
          <w:trHeight w:val="332"/>
        </w:trPr>
        <w:tc>
          <w:tcPr>
            <w:tcW w:w="576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14:paraId="17591B41" w14:textId="77777777" w:rsidR="00712808" w:rsidRDefault="0071280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0"/>
                <w:szCs w:val="20"/>
              </w:rPr>
              <w:t>16</w:t>
            </w:r>
          </w:p>
          <w:p w14:paraId="50774662" w14:textId="77777777" w:rsidR="00712808" w:rsidRDefault="0071280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0"/>
                <w:szCs w:val="20"/>
              </w:rPr>
              <w:t>2 -4 5 -8 4 -1 -1 1 1 1 -2 2 4 -6 9 -4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D3F92B" w14:textId="77777777" w:rsidR="00712808" w:rsidRDefault="0071280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010A98C1" w14:textId="77777777" w:rsidR="00712808" w:rsidRDefault="0071280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0"/>
                <w:szCs w:val="20"/>
              </w:rPr>
              <w:t>5 15 12</w:t>
            </w:r>
          </w:p>
        </w:tc>
      </w:tr>
      <w:tr w:rsidR="00712808" w14:paraId="3B5CC40D" w14:textId="77777777" w:rsidTr="00712808">
        <w:trPr>
          <w:trHeight w:val="332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F9F8D79" w14:textId="77777777" w:rsidR="00712808" w:rsidRDefault="00712808">
            <w:pPr>
              <w:spacing w:after="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32DF1" w14:textId="77777777" w:rsidR="00712808" w:rsidRDefault="0071280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06439D" w14:textId="77777777" w:rsidR="00712808" w:rsidRDefault="0071280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14:paraId="1771534A" w14:textId="77777777" w:rsidR="00506468" w:rsidRDefault="00506468"/>
    <w:sectPr w:rsidR="0050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32262"/>
    <w:multiLevelType w:val="multilevel"/>
    <w:tmpl w:val="A64A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08"/>
    <w:rsid w:val="00506468"/>
    <w:rsid w:val="007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C7C2"/>
  <w15:chartTrackingRefBased/>
  <w15:docId w15:val="{6E55B82A-9281-4FD7-A1E4-F5DB1F65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08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Lê Văn</dc:creator>
  <cp:keywords/>
  <dc:description/>
  <cp:lastModifiedBy>Lê Văn Phước</cp:lastModifiedBy>
  <cp:revision>1</cp:revision>
  <dcterms:created xsi:type="dcterms:W3CDTF">2021-03-25T10:58:00Z</dcterms:created>
  <dcterms:modified xsi:type="dcterms:W3CDTF">2021-03-25T10:59:00Z</dcterms:modified>
</cp:coreProperties>
</file>