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FD107" w14:textId="3E62F87A" w:rsidR="00DC077B" w:rsidRPr="002F724D" w:rsidRDefault="00D60D5D" w:rsidP="00D60D5D">
      <w:pPr>
        <w:jc w:val="center"/>
        <w:rPr>
          <w:rFonts w:ascii="Times New Roman" w:hAnsi="Times New Roman" w:cs="Times New Roman"/>
          <w:b/>
          <w:bCs/>
          <w:sz w:val="24"/>
          <w:szCs w:val="24"/>
        </w:rPr>
      </w:pPr>
      <w:r w:rsidRPr="002F724D">
        <w:rPr>
          <w:rFonts w:ascii="Times New Roman" w:hAnsi="Times New Roman" w:cs="Times New Roman"/>
          <w:b/>
          <w:bCs/>
          <w:sz w:val="24"/>
          <w:szCs w:val="24"/>
        </w:rPr>
        <w:t>Iteration 2 Reflection</w:t>
      </w:r>
    </w:p>
    <w:p w14:paraId="75E32F24" w14:textId="3BD2F0BF" w:rsidR="00D60D5D" w:rsidRPr="00C74DC3" w:rsidRDefault="00081CC7" w:rsidP="00081CC7">
      <w:pPr>
        <w:rPr>
          <w:rFonts w:ascii="Times New Roman" w:hAnsi="Times New Roman" w:cs="Times New Roman"/>
          <w:sz w:val="24"/>
          <w:szCs w:val="24"/>
        </w:rPr>
      </w:pPr>
      <w:r w:rsidRPr="00C74DC3">
        <w:rPr>
          <w:rFonts w:ascii="Times New Roman" w:hAnsi="Times New Roman" w:cs="Times New Roman"/>
          <w:sz w:val="24"/>
          <w:szCs w:val="24"/>
        </w:rPr>
        <w:tab/>
      </w:r>
      <w:r w:rsidR="00FE4AAE" w:rsidRPr="00C74DC3">
        <w:rPr>
          <w:rFonts w:ascii="Times New Roman" w:hAnsi="Times New Roman" w:cs="Times New Roman"/>
          <w:sz w:val="24"/>
          <w:szCs w:val="24"/>
        </w:rPr>
        <w:t>In our second iteration, we are finally finishing our initial planning.</w:t>
      </w:r>
      <w:r w:rsidR="009B232D" w:rsidRPr="00C74DC3">
        <w:rPr>
          <w:rFonts w:ascii="Times New Roman" w:hAnsi="Times New Roman" w:cs="Times New Roman"/>
          <w:sz w:val="24"/>
          <w:szCs w:val="24"/>
        </w:rPr>
        <w:t xml:space="preserve"> With close to a month of documentational preparation,</w:t>
      </w:r>
      <w:r w:rsidR="00BB2A54" w:rsidRPr="00C74DC3">
        <w:rPr>
          <w:rFonts w:ascii="Times New Roman" w:hAnsi="Times New Roman" w:cs="Times New Roman"/>
          <w:sz w:val="24"/>
          <w:szCs w:val="24"/>
        </w:rPr>
        <w:t xml:space="preserve"> at points it does feel like a deluge. Though even with these tasks, we are all growing to understand the foundation we are laying down for the forthcoming iterations.</w:t>
      </w:r>
    </w:p>
    <w:p w14:paraId="597149CA" w14:textId="32961CF5" w:rsidR="00A1441C" w:rsidRPr="00C74DC3" w:rsidRDefault="00A1441C" w:rsidP="00081CC7">
      <w:pPr>
        <w:rPr>
          <w:rFonts w:ascii="Times New Roman" w:hAnsi="Times New Roman" w:cs="Times New Roman"/>
          <w:sz w:val="24"/>
          <w:szCs w:val="24"/>
        </w:rPr>
      </w:pPr>
      <w:r w:rsidRPr="00C74DC3">
        <w:rPr>
          <w:rFonts w:ascii="Times New Roman" w:hAnsi="Times New Roman" w:cs="Times New Roman"/>
          <w:sz w:val="24"/>
          <w:szCs w:val="24"/>
        </w:rPr>
        <w:tab/>
        <w:t>One of the documents we initialized this iteration was the Project Plan. One of the main concerns we had was validating that we had enough</w:t>
      </w:r>
      <w:r w:rsidR="00C73528" w:rsidRPr="00C74DC3">
        <w:rPr>
          <w:rFonts w:ascii="Times New Roman" w:hAnsi="Times New Roman" w:cs="Times New Roman"/>
          <w:sz w:val="24"/>
          <w:szCs w:val="24"/>
        </w:rPr>
        <w:t xml:space="preserve"> information</w:t>
      </w:r>
      <w:r w:rsidRPr="00C74DC3">
        <w:rPr>
          <w:rFonts w:ascii="Times New Roman" w:hAnsi="Times New Roman" w:cs="Times New Roman"/>
          <w:sz w:val="24"/>
          <w:szCs w:val="24"/>
        </w:rPr>
        <w:t xml:space="preserve"> </w:t>
      </w:r>
      <w:r w:rsidR="00C73528" w:rsidRPr="00C74DC3">
        <w:rPr>
          <w:rFonts w:ascii="Times New Roman" w:hAnsi="Times New Roman" w:cs="Times New Roman"/>
          <w:sz w:val="24"/>
          <w:szCs w:val="24"/>
        </w:rPr>
        <w:t xml:space="preserve">presented in the </w:t>
      </w:r>
      <w:r w:rsidR="00BF5F3C" w:rsidRPr="00C74DC3">
        <w:rPr>
          <w:rFonts w:ascii="Times New Roman" w:hAnsi="Times New Roman" w:cs="Times New Roman"/>
          <w:sz w:val="24"/>
          <w:szCs w:val="24"/>
        </w:rPr>
        <w:t>plan. We were trying to find the</w:t>
      </w:r>
      <w:r w:rsidR="00C73528" w:rsidRPr="00C74DC3">
        <w:rPr>
          <w:rFonts w:ascii="Times New Roman" w:hAnsi="Times New Roman" w:cs="Times New Roman"/>
          <w:sz w:val="24"/>
          <w:szCs w:val="24"/>
        </w:rPr>
        <w:t xml:space="preserve"> “sweet spot” between informative and filler </w:t>
      </w:r>
      <w:r w:rsidR="00BF5F3C" w:rsidRPr="00C74DC3">
        <w:rPr>
          <w:rFonts w:ascii="Times New Roman" w:hAnsi="Times New Roman" w:cs="Times New Roman"/>
          <w:sz w:val="24"/>
          <w:szCs w:val="24"/>
        </w:rPr>
        <w:t>material. After a consensus of the final document, at our weekly meet (three days later), revision ideas were already springing up. Obviously, this doesn’t mean that we did poorly on the Project plan, but those ideas gave us more experience while allow</w:t>
      </w:r>
      <w:r w:rsidR="00330E3F" w:rsidRPr="00C74DC3">
        <w:rPr>
          <w:rFonts w:ascii="Times New Roman" w:hAnsi="Times New Roman" w:cs="Times New Roman"/>
          <w:sz w:val="24"/>
          <w:szCs w:val="24"/>
        </w:rPr>
        <w:t>ing</w:t>
      </w:r>
      <w:r w:rsidR="00BF5F3C" w:rsidRPr="00C74DC3">
        <w:rPr>
          <w:rFonts w:ascii="Times New Roman" w:hAnsi="Times New Roman" w:cs="Times New Roman"/>
          <w:sz w:val="24"/>
          <w:szCs w:val="24"/>
        </w:rPr>
        <w:t xml:space="preserve"> </w:t>
      </w:r>
      <w:r w:rsidR="00330E3F" w:rsidRPr="00C74DC3">
        <w:rPr>
          <w:rFonts w:ascii="Times New Roman" w:hAnsi="Times New Roman" w:cs="Times New Roman"/>
          <w:sz w:val="24"/>
          <w:szCs w:val="24"/>
        </w:rPr>
        <w:t xml:space="preserve">revision </w:t>
      </w:r>
      <w:r w:rsidR="00BF5F3C" w:rsidRPr="00C74DC3">
        <w:rPr>
          <w:rFonts w:ascii="Times New Roman" w:hAnsi="Times New Roman" w:cs="Times New Roman"/>
          <w:sz w:val="24"/>
          <w:szCs w:val="24"/>
        </w:rPr>
        <w:t>opportunities for more clarity.</w:t>
      </w:r>
      <w:r w:rsidR="00C82521" w:rsidRPr="00C74DC3">
        <w:rPr>
          <w:rFonts w:ascii="Times New Roman" w:hAnsi="Times New Roman" w:cs="Times New Roman"/>
          <w:sz w:val="24"/>
          <w:szCs w:val="24"/>
        </w:rPr>
        <w:t xml:space="preserve"> This also helps with future risks.</w:t>
      </w:r>
    </w:p>
    <w:p w14:paraId="3DC7532D" w14:textId="52A2A133" w:rsidR="00C82521" w:rsidRPr="00C74DC3" w:rsidRDefault="00C82521" w:rsidP="00081CC7">
      <w:pPr>
        <w:rPr>
          <w:rFonts w:ascii="Times New Roman" w:hAnsi="Times New Roman" w:cs="Times New Roman"/>
          <w:sz w:val="24"/>
          <w:szCs w:val="24"/>
        </w:rPr>
      </w:pPr>
      <w:r w:rsidRPr="00C74DC3">
        <w:rPr>
          <w:rFonts w:ascii="Times New Roman" w:hAnsi="Times New Roman" w:cs="Times New Roman"/>
          <w:sz w:val="24"/>
          <w:szCs w:val="24"/>
        </w:rPr>
        <w:tab/>
        <w:t>On the topic of meetings, our weekly Discord meetings are still efficient</w:t>
      </w:r>
      <w:r w:rsidR="004E71BA" w:rsidRPr="00C74DC3">
        <w:rPr>
          <w:rFonts w:ascii="Times New Roman" w:hAnsi="Times New Roman" w:cs="Times New Roman"/>
          <w:sz w:val="24"/>
          <w:szCs w:val="24"/>
        </w:rPr>
        <w:t xml:space="preserve">. In fact, because of the </w:t>
      </w:r>
      <w:r w:rsidR="00ED50D8" w:rsidRPr="00C74DC3">
        <w:rPr>
          <w:rFonts w:ascii="Times New Roman" w:hAnsi="Times New Roman" w:cs="Times New Roman"/>
          <w:sz w:val="24"/>
          <w:szCs w:val="24"/>
        </w:rPr>
        <w:t>team’s</w:t>
      </w:r>
      <w:r w:rsidR="004E71BA" w:rsidRPr="00C74DC3">
        <w:rPr>
          <w:rFonts w:ascii="Times New Roman" w:hAnsi="Times New Roman" w:cs="Times New Roman"/>
          <w:sz w:val="24"/>
          <w:szCs w:val="24"/>
        </w:rPr>
        <w:t xml:space="preserve"> fluid communication, we are able to drop in on Discord and get a response fairly quickly. </w:t>
      </w:r>
      <w:r w:rsidRPr="00C74DC3">
        <w:rPr>
          <w:rFonts w:ascii="Times New Roman" w:hAnsi="Times New Roman" w:cs="Times New Roman"/>
          <w:sz w:val="24"/>
          <w:szCs w:val="24"/>
        </w:rPr>
        <w:t xml:space="preserve"> </w:t>
      </w:r>
      <w:r w:rsidR="00ED50D8" w:rsidRPr="00C74DC3">
        <w:rPr>
          <w:rFonts w:ascii="Times New Roman" w:hAnsi="Times New Roman" w:cs="Times New Roman"/>
          <w:sz w:val="24"/>
          <w:szCs w:val="24"/>
        </w:rPr>
        <w:t>This is especially helpful now that we are in our IDEs</w:t>
      </w:r>
      <w:r w:rsidR="006F1F0B" w:rsidRPr="00C74DC3">
        <w:rPr>
          <w:rFonts w:ascii="Times New Roman" w:hAnsi="Times New Roman" w:cs="Times New Roman"/>
          <w:sz w:val="24"/>
          <w:szCs w:val="24"/>
        </w:rPr>
        <w:t xml:space="preserve"> work</w:t>
      </w:r>
      <w:r w:rsidR="00FE4AAE" w:rsidRPr="00C74DC3">
        <w:rPr>
          <w:rFonts w:ascii="Times New Roman" w:hAnsi="Times New Roman" w:cs="Times New Roman"/>
          <w:sz w:val="24"/>
          <w:szCs w:val="24"/>
        </w:rPr>
        <w:t>ing</w:t>
      </w:r>
      <w:r w:rsidR="006F1F0B" w:rsidRPr="00C74DC3">
        <w:rPr>
          <w:rFonts w:ascii="Times New Roman" w:hAnsi="Times New Roman" w:cs="Times New Roman"/>
          <w:sz w:val="24"/>
          <w:szCs w:val="24"/>
        </w:rPr>
        <w:t xml:space="preserve"> on our individual tasks. </w:t>
      </w:r>
      <w:r w:rsidR="00FE4AAE" w:rsidRPr="00C74DC3">
        <w:rPr>
          <w:rFonts w:ascii="Times New Roman" w:hAnsi="Times New Roman" w:cs="Times New Roman"/>
          <w:sz w:val="24"/>
          <w:szCs w:val="24"/>
        </w:rPr>
        <w:t>More experienced members are able to point others in right direction. And to cement our understanding, we can always refer back to our planning documents. This helps two-fold.</w:t>
      </w:r>
    </w:p>
    <w:p w14:paraId="440F0A34" w14:textId="1E518668" w:rsidR="00FE4AAE" w:rsidRPr="00C74DC3" w:rsidRDefault="00FE4AAE" w:rsidP="00081CC7">
      <w:pPr>
        <w:rPr>
          <w:rFonts w:ascii="Times New Roman" w:hAnsi="Times New Roman" w:cs="Times New Roman"/>
          <w:sz w:val="24"/>
          <w:szCs w:val="24"/>
        </w:rPr>
      </w:pPr>
      <w:r w:rsidRPr="00C74DC3">
        <w:rPr>
          <w:rFonts w:ascii="Times New Roman" w:hAnsi="Times New Roman" w:cs="Times New Roman"/>
          <w:sz w:val="24"/>
          <w:szCs w:val="24"/>
        </w:rPr>
        <w:tab/>
      </w:r>
      <w:r w:rsidR="00747B8C" w:rsidRPr="00C74DC3">
        <w:rPr>
          <w:rFonts w:ascii="Times New Roman" w:hAnsi="Times New Roman" w:cs="Times New Roman"/>
          <w:sz w:val="24"/>
          <w:szCs w:val="24"/>
        </w:rPr>
        <w:t>Overall,</w:t>
      </w:r>
      <w:r w:rsidRPr="00C74DC3">
        <w:rPr>
          <w:rFonts w:ascii="Times New Roman" w:hAnsi="Times New Roman" w:cs="Times New Roman"/>
          <w:sz w:val="24"/>
          <w:szCs w:val="24"/>
        </w:rPr>
        <w:t xml:space="preserve"> our second iteration is a transition from planning to </w:t>
      </w:r>
      <w:r w:rsidR="00747B8C" w:rsidRPr="00C74DC3">
        <w:rPr>
          <w:rFonts w:ascii="Times New Roman" w:hAnsi="Times New Roman" w:cs="Times New Roman"/>
          <w:sz w:val="24"/>
          <w:szCs w:val="24"/>
        </w:rPr>
        <w:t>actual coding. With</w:t>
      </w:r>
      <w:r w:rsidRPr="00C74DC3">
        <w:rPr>
          <w:rFonts w:ascii="Times New Roman" w:hAnsi="Times New Roman" w:cs="Times New Roman"/>
          <w:sz w:val="24"/>
          <w:szCs w:val="24"/>
        </w:rPr>
        <w:t xml:space="preserve"> the third iteration </w:t>
      </w:r>
      <w:r w:rsidR="00747B8C" w:rsidRPr="00C74DC3">
        <w:rPr>
          <w:rFonts w:ascii="Times New Roman" w:hAnsi="Times New Roman" w:cs="Times New Roman"/>
          <w:sz w:val="24"/>
          <w:szCs w:val="24"/>
        </w:rPr>
        <w:t>dawning,</w:t>
      </w:r>
      <w:r w:rsidRPr="00C74DC3">
        <w:rPr>
          <w:rFonts w:ascii="Times New Roman" w:hAnsi="Times New Roman" w:cs="Times New Roman"/>
          <w:sz w:val="24"/>
          <w:szCs w:val="24"/>
        </w:rPr>
        <w:t xml:space="preserve"> we are full steam ahead with </w:t>
      </w:r>
      <w:r w:rsidR="00747B8C" w:rsidRPr="00C74DC3">
        <w:rPr>
          <w:rFonts w:ascii="Times New Roman" w:hAnsi="Times New Roman" w:cs="Times New Roman"/>
          <w:sz w:val="24"/>
          <w:szCs w:val="24"/>
        </w:rPr>
        <w:t xml:space="preserve">implementing our strategies and goals that </w:t>
      </w:r>
      <w:r w:rsidR="00330E3F" w:rsidRPr="00C74DC3">
        <w:rPr>
          <w:rFonts w:ascii="Times New Roman" w:hAnsi="Times New Roman" w:cs="Times New Roman"/>
          <w:sz w:val="24"/>
          <w:szCs w:val="24"/>
        </w:rPr>
        <w:t>were</w:t>
      </w:r>
      <w:r w:rsidR="00747B8C" w:rsidRPr="00C74DC3">
        <w:rPr>
          <w:rFonts w:ascii="Times New Roman" w:hAnsi="Times New Roman" w:cs="Times New Roman"/>
          <w:sz w:val="24"/>
          <w:szCs w:val="24"/>
        </w:rPr>
        <w:t xml:space="preserve"> set during our planning stages.</w:t>
      </w:r>
    </w:p>
    <w:sectPr w:rsidR="00FE4AAE" w:rsidRPr="00C74DC3" w:rsidSect="00A233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EC0C9" w14:textId="77777777" w:rsidR="00E97430" w:rsidRDefault="00E97430" w:rsidP="00330E3F">
      <w:pPr>
        <w:spacing w:after="0" w:line="240" w:lineRule="auto"/>
      </w:pPr>
      <w:r>
        <w:separator/>
      </w:r>
    </w:p>
  </w:endnote>
  <w:endnote w:type="continuationSeparator" w:id="0">
    <w:p w14:paraId="4564D976" w14:textId="77777777" w:rsidR="00E97430" w:rsidRDefault="00E97430" w:rsidP="0033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DB28B" w14:textId="77777777" w:rsidR="00E97430" w:rsidRDefault="00E97430" w:rsidP="00330E3F">
      <w:pPr>
        <w:spacing w:after="0" w:line="240" w:lineRule="auto"/>
      </w:pPr>
      <w:r>
        <w:separator/>
      </w:r>
    </w:p>
  </w:footnote>
  <w:footnote w:type="continuationSeparator" w:id="0">
    <w:p w14:paraId="3D9F4431" w14:textId="77777777" w:rsidR="00E97430" w:rsidRDefault="00E97430" w:rsidP="00330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34162" w14:textId="6FF9E3F4" w:rsidR="00330E3F" w:rsidRPr="002F724D" w:rsidRDefault="00330E3F">
    <w:pPr>
      <w:pStyle w:val="Header"/>
      <w:rPr>
        <w:rFonts w:ascii="Times New Roman" w:hAnsi="Times New Roman" w:cs="Times New Roman"/>
      </w:rPr>
    </w:pPr>
    <w:r w:rsidRPr="002F724D">
      <w:rPr>
        <w:rFonts w:ascii="Times New Roman" w:hAnsi="Times New Roman" w:cs="Times New Roman"/>
      </w:rPr>
      <w:t>CS451R</w:t>
    </w:r>
    <w:r w:rsidRPr="002F724D">
      <w:rPr>
        <w:rFonts w:ascii="Times New Roman" w:hAnsi="Times New Roman" w:cs="Times New Roman"/>
      </w:rPr>
      <w:ptab w:relativeTo="margin" w:alignment="center" w:leader="none"/>
    </w:r>
    <w:r w:rsidRPr="002F724D">
      <w:rPr>
        <w:rFonts w:ascii="Times New Roman" w:hAnsi="Times New Roman" w:cs="Times New Roman"/>
      </w:rPr>
      <w:t>Commerce Bank Web Application</w:t>
    </w:r>
    <w:r w:rsidRPr="002F724D">
      <w:rPr>
        <w:rFonts w:ascii="Times New Roman" w:hAnsi="Times New Roman" w:cs="Times New Roman"/>
      </w:rPr>
      <w:ptab w:relativeTo="margin" w:alignment="right" w:leader="none"/>
    </w:r>
    <w:r w:rsidRPr="002F724D">
      <w:rPr>
        <w:rFonts w:ascii="Times New Roman" w:hAnsi="Times New Roman" w:cs="Times New Roman"/>
      </w:rPr>
      <w:t>Group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5D"/>
    <w:rsid w:val="00081CC7"/>
    <w:rsid w:val="002F724D"/>
    <w:rsid w:val="00330E3F"/>
    <w:rsid w:val="004E71BA"/>
    <w:rsid w:val="006F1F0B"/>
    <w:rsid w:val="00747B8C"/>
    <w:rsid w:val="009B232D"/>
    <w:rsid w:val="00A1441C"/>
    <w:rsid w:val="00A23360"/>
    <w:rsid w:val="00BB2A54"/>
    <w:rsid w:val="00BF5F3C"/>
    <w:rsid w:val="00C73528"/>
    <w:rsid w:val="00C74DC3"/>
    <w:rsid w:val="00C82521"/>
    <w:rsid w:val="00D60D5D"/>
    <w:rsid w:val="00DC077B"/>
    <w:rsid w:val="00E97430"/>
    <w:rsid w:val="00ED50D8"/>
    <w:rsid w:val="00FE4A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9F6D"/>
  <w15:chartTrackingRefBased/>
  <w15:docId w15:val="{FE60967A-9CEA-41E4-ABDF-9DF232A6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E3F"/>
  </w:style>
  <w:style w:type="paragraph" w:styleId="Footer">
    <w:name w:val="footer"/>
    <w:basedOn w:val="Normal"/>
    <w:link w:val="FooterChar"/>
    <w:uiPriority w:val="99"/>
    <w:unhideWhenUsed/>
    <w:rsid w:val="00330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Guy</dc:creator>
  <cp:keywords/>
  <dc:description/>
  <cp:lastModifiedBy>The Guy</cp:lastModifiedBy>
  <cp:revision>5</cp:revision>
  <dcterms:created xsi:type="dcterms:W3CDTF">2021-03-13T06:38:00Z</dcterms:created>
  <dcterms:modified xsi:type="dcterms:W3CDTF">2021-03-15T21:35:00Z</dcterms:modified>
</cp:coreProperties>
</file>