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90AE" w14:textId="43E61EF0" w:rsidR="003717D6" w:rsidRPr="000A2165" w:rsidRDefault="000A2165" w:rsidP="000A2165">
      <w:pPr>
        <w:pStyle w:val="Citadestacada"/>
        <w:rPr>
          <w:sz w:val="36"/>
          <w:szCs w:val="36"/>
        </w:rPr>
      </w:pPr>
      <w:r w:rsidRPr="000A2165">
        <w:rPr>
          <w:sz w:val="36"/>
          <w:szCs w:val="36"/>
        </w:rPr>
        <w:t>Informe XAML</w:t>
      </w:r>
    </w:p>
    <w:p w14:paraId="08633088" w14:textId="47EE1898" w:rsidR="005716E5" w:rsidRDefault="000A2165">
      <w:r>
        <w:t xml:space="preserve">Para la realización de esta practica se ha escogido </w:t>
      </w:r>
      <w:r w:rsidRPr="000A2165">
        <w:t>Extensible Application Markup Language (XAML)</w:t>
      </w:r>
      <w:r>
        <w:t xml:space="preserve"> según el UO asignado. Se ha optado por un desarrollo de una aplicación (Interfaz de usuario) sobre una plataforma de videos online “Hbo” simulando su menú.</w:t>
      </w:r>
      <w:r w:rsidR="00DF73E5">
        <w:t xml:space="preserve"> Previamente se documento sobre las limitaciones y rasgos de este lenguaje y se optó que la herramienta mas factible es Visual Studio 2022 mediante el lenguaje C# ya que XAML se ha diseñado para trabajar con .NET.</w:t>
      </w:r>
    </w:p>
    <w:p w14:paraId="14325311" w14:textId="2A08CBE1" w:rsidR="005779F4" w:rsidRDefault="005779F4">
      <w:r>
        <w:t>La aplicación, anteriormente mencionada se trata de una demo sin mucha funcionalidad como tal, ya que se destaca la UI (interfaz visual) y como interaccionar con ella.</w:t>
      </w:r>
      <w:r w:rsidR="0058566B">
        <w:t xml:space="preserve"> Debido a que se ha tenido un tiempo limitado para aprender sobre esta extensión xml y su implementación.</w:t>
      </w:r>
    </w:p>
    <w:p w14:paraId="2C5E33D3" w14:textId="5CA4E059" w:rsidR="000A2165" w:rsidRDefault="000A2165"/>
    <w:p w14:paraId="3C3FA78D" w14:textId="09F323D2" w:rsidR="00104964" w:rsidRDefault="00331A16">
      <w:r w:rsidRPr="00331A16">
        <w:drawing>
          <wp:inline distT="0" distB="0" distL="0" distR="0" wp14:anchorId="4FB1F6C5" wp14:editId="470BEC3C">
            <wp:extent cx="5400040" cy="3236595"/>
            <wp:effectExtent l="0" t="0" r="0" b="1905"/>
            <wp:docPr id="1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5128" w14:textId="77777777" w:rsidR="000A2165" w:rsidRDefault="000A2165"/>
    <w:p w14:paraId="029C2FC3" w14:textId="6958ABC0" w:rsidR="005716E5" w:rsidRDefault="005716E5">
      <w:r>
        <w:t xml:space="preserve">Documentación </w:t>
      </w:r>
      <w:r w:rsidR="00686756">
        <w:t>de soporte para</w:t>
      </w:r>
      <w:r>
        <w:t xml:space="preserve"> realizar el ejercicio:</w:t>
      </w:r>
    </w:p>
    <w:p w14:paraId="1A7684C5" w14:textId="752E061F" w:rsidR="00EE3A1B" w:rsidRDefault="00EE3A1B">
      <w:hyperlink r:id="rId5" w:history="1">
        <w:r w:rsidRPr="0070071E">
          <w:rPr>
            <w:rStyle w:val="Hipervnculo"/>
          </w:rPr>
          <w:t>https://learn.microsoft.com/en-us/dotnet/desktop/wpf/controls/how-to-create-apply-style?view=netdesktop-6.0</w:t>
        </w:r>
      </w:hyperlink>
    </w:p>
    <w:p w14:paraId="58A0ED18" w14:textId="5F458B8B" w:rsidR="005716E5" w:rsidRDefault="00104964">
      <w:hyperlink r:id="rId6" w:history="1">
        <w:r w:rsidRPr="0070071E">
          <w:rPr>
            <w:rStyle w:val="Hipervnculo"/>
          </w:rPr>
          <w:t>https://link.springer.com/book/10.1007/978-1-4302-1911-8</w:t>
        </w:r>
      </w:hyperlink>
    </w:p>
    <w:p w14:paraId="09082B43" w14:textId="3B9F37C7" w:rsidR="005716E5" w:rsidRDefault="005716E5">
      <w:hyperlink r:id="rId7" w:history="1">
        <w:r w:rsidRPr="0070071E">
          <w:rPr>
            <w:rStyle w:val="Hipervnculo"/>
          </w:rPr>
          <w:t>https://books.google.es/books?id=v03elGOy9ogC&amp;printsec=frontcover&amp;hl=es#v=onepage&amp;q&amp;f=false</w:t>
        </w:r>
      </w:hyperlink>
    </w:p>
    <w:p w14:paraId="629FFE8A" w14:textId="42712F74" w:rsidR="005716E5" w:rsidRDefault="00A10682">
      <w:hyperlink r:id="rId8" w:history="1">
        <w:r w:rsidRPr="0070071E">
          <w:rPr>
            <w:rStyle w:val="Hipervnculo"/>
          </w:rPr>
          <w:t>https://www.youtube.com/watch?v=oSeYvMEH7jc</w:t>
        </w:r>
      </w:hyperlink>
    </w:p>
    <w:p w14:paraId="7AFDCE04" w14:textId="77777777" w:rsidR="00A10682" w:rsidRDefault="00A10682"/>
    <w:sectPr w:rsidR="00A10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FA"/>
    <w:rsid w:val="000A2165"/>
    <w:rsid w:val="00104964"/>
    <w:rsid w:val="00274549"/>
    <w:rsid w:val="00331A16"/>
    <w:rsid w:val="003717D6"/>
    <w:rsid w:val="005716E5"/>
    <w:rsid w:val="005779F4"/>
    <w:rsid w:val="0058566B"/>
    <w:rsid w:val="00686756"/>
    <w:rsid w:val="00A10682"/>
    <w:rsid w:val="00A54B31"/>
    <w:rsid w:val="00DF73E5"/>
    <w:rsid w:val="00EE3A1B"/>
    <w:rsid w:val="00FB36FA"/>
    <w:rsid w:val="00FD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4FBC"/>
  <w15:chartTrackingRefBased/>
  <w15:docId w15:val="{1E22E14D-023B-4A59-89FB-38AD8AE9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16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16E5"/>
    <w:rPr>
      <w:color w:val="605E5C"/>
      <w:shd w:val="clear" w:color="auto" w:fill="E1DFDD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216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216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SeYvMEH7j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ooks.google.es/books?id=v03elGOy9ogC&amp;printsec=frontcover&amp;hl=es#v=onepage&amp;q&amp;f=fal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book/10.1007/978-1-4302-1911-8" TargetMode="External"/><Relationship Id="rId5" Type="http://schemas.openxmlformats.org/officeDocument/2006/relationships/hyperlink" Target="https://learn.microsoft.com/en-us/dotnet/desktop/wpf/controls/how-to-create-apply-style?view=netdesktop-6.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227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BUENAGA GUTIERREZ</dc:creator>
  <cp:keywords/>
  <dc:description/>
  <cp:lastModifiedBy>SERGIO BUENAGA GUTIERREZ</cp:lastModifiedBy>
  <cp:revision>14</cp:revision>
  <cp:lastPrinted>2022-11-08T19:38:00Z</cp:lastPrinted>
  <dcterms:created xsi:type="dcterms:W3CDTF">2022-11-08T16:55:00Z</dcterms:created>
  <dcterms:modified xsi:type="dcterms:W3CDTF">2022-11-08T19:38:00Z</dcterms:modified>
</cp:coreProperties>
</file>