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27F6D" w:rsidR="00152E39" w:rsidP="00262BC4" w:rsidRDefault="00152E39" w14:paraId="698715B9" w14:textId="41846722">
      <w:pPr>
        <w:jc w:val="center"/>
        <w:rPr>
          <w:sz w:val="28"/>
          <w:szCs w:val="28"/>
        </w:rPr>
      </w:pPr>
      <w:r w:rsidRPr="00A27F6D">
        <w:rPr>
          <w:sz w:val="28"/>
          <w:szCs w:val="28"/>
        </w:rPr>
        <w:t>ERB Project Plan – EXAMPLE</w:t>
      </w:r>
    </w:p>
    <w:p w:rsidR="00152E39" w:rsidP="00152E39" w:rsidRDefault="00152E39" w14:paraId="705F9760" w14:textId="4892661A">
      <w:pPr>
        <w:rPr>
          <w:b w:val="1"/>
          <w:bCs w:val="1"/>
        </w:rPr>
      </w:pPr>
      <w:r w:rsidRPr="694A74AA" w:rsidR="00152E39">
        <w:rPr>
          <w:b w:val="1"/>
          <w:bCs w:val="1"/>
        </w:rPr>
        <w:t>List at least 3</w:t>
      </w:r>
      <w:r w:rsidRPr="694A74AA" w:rsidR="00834AF3">
        <w:rPr>
          <w:b w:val="1"/>
          <w:bCs w:val="1"/>
        </w:rPr>
        <w:t>-5</w:t>
      </w:r>
      <w:r w:rsidRPr="694A74AA" w:rsidR="00152E39">
        <w:rPr>
          <w:b w:val="1"/>
          <w:bCs w:val="1"/>
        </w:rPr>
        <w:t xml:space="preserve"> </w:t>
      </w:r>
      <w:r w:rsidRPr="694A74AA" w:rsidR="00152E39">
        <w:rPr>
          <w:b w:val="1"/>
          <w:bCs w:val="1"/>
        </w:rPr>
        <w:t xml:space="preserve">goals of </w:t>
      </w:r>
      <w:r w:rsidRPr="694A74AA" w:rsidR="00152E39">
        <w:rPr>
          <w:b w:val="1"/>
          <w:bCs w:val="1"/>
        </w:rPr>
        <w:t>your</w:t>
      </w:r>
      <w:r w:rsidRPr="694A74AA" w:rsidR="00152E39">
        <w:rPr>
          <w:b w:val="1"/>
          <w:bCs w:val="1"/>
        </w:rPr>
        <w:t xml:space="preserve"> </w:t>
      </w:r>
      <w:r w:rsidRPr="694A74AA" w:rsidR="00152E39">
        <w:rPr>
          <w:b w:val="1"/>
          <w:bCs w:val="1"/>
        </w:rPr>
        <w:t xml:space="preserve">equitable resilience </w:t>
      </w:r>
      <w:r w:rsidRPr="694A74AA" w:rsidR="00152E39">
        <w:rPr>
          <w:b w:val="1"/>
          <w:bCs w:val="1"/>
        </w:rPr>
        <w:t xml:space="preserve">project: </w:t>
      </w:r>
    </w:p>
    <w:p w:rsidRPr="00E8049B" w:rsidR="00152E39" w:rsidP="00152E39" w:rsidRDefault="00152E39" w14:paraId="6C177C44" w14:textId="7777777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Identify vulnerabilities in my community </w:t>
      </w:r>
    </w:p>
    <w:p w:rsidRPr="00E8049B" w:rsidR="00152E39" w:rsidP="00152E39" w:rsidRDefault="00A04ECB" w14:paraId="5C072EF8" w14:textId="101A842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Identify </w:t>
      </w:r>
      <w:r w:rsidR="0033720D">
        <w:t>areas where we can address equity in our existing hazard mitigation plan</w:t>
      </w:r>
    </w:p>
    <w:p w:rsidRPr="00E8049B" w:rsidR="00152E39" w:rsidP="00152E39" w:rsidRDefault="0033720D" w14:paraId="1AA1BA16" w14:textId="246EC5FD">
      <w:pPr>
        <w:pStyle w:val="ListParagraph"/>
        <w:numPr>
          <w:ilvl w:val="0"/>
          <w:numId w:val="2"/>
        </w:numPr>
        <w:rPr>
          <w:b/>
          <w:bCs/>
        </w:rPr>
      </w:pPr>
      <w:r>
        <w:t>Learn from the community about their resilience concerns</w:t>
      </w:r>
    </w:p>
    <w:p w:rsidRPr="00E8049B" w:rsidR="00152E39" w:rsidP="00152E39" w:rsidRDefault="00152E39" w14:paraId="496C973D" w14:textId="7777777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Prioritize areas where we can build resilience </w:t>
      </w:r>
    </w:p>
    <w:p w:rsidRPr="00E8049B" w:rsidR="00152E39" w:rsidP="00152E39" w:rsidRDefault="00152E39" w14:paraId="65F2D04E" w14:textId="7777777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00152E39">
        <w:rPr/>
        <w:t>Plan next steps to build resilience in our community</w:t>
      </w:r>
    </w:p>
    <w:bookmarkStart w:name="_Hlk90652727" w:id="0"/>
    <w:bookmarkEnd w:id="0"/>
    <w:p w:rsidR="390851D2" w:rsidP="694A74AA" w:rsidRDefault="390851D2" w14:paraId="0E205015" w14:textId="0D5501CC">
      <w:pPr>
        <w:pStyle w:val="NoSpacing"/>
      </w:pPr>
      <w:r w:rsidR="390851D2">
        <w:rPr/>
        <w:t>List the activities you’ve decided to do:</w:t>
      </w:r>
    </w:p>
    <w:p w:rsidR="694A74AA" w:rsidP="694A74AA" w:rsidRDefault="694A74AA" w14:paraId="0642D59B" w14:textId="7E81FDE4">
      <w:pPr>
        <w:pStyle w:val="NoSpacing"/>
      </w:pPr>
    </w:p>
    <w:p w:rsidR="694A74AA" w:rsidP="694A74AA" w:rsidRDefault="694A74AA" w14:paraId="5F7AAC22" w14:textId="57C72104">
      <w:pPr>
        <w:pStyle w:val="NoSpacing"/>
      </w:pPr>
    </w:p>
    <w:p w:rsidR="694A74AA" w:rsidP="694A74AA" w:rsidRDefault="694A74AA" w14:paraId="2FEBEA79" w14:textId="18723F49">
      <w:pPr>
        <w:pStyle w:val="NoSpacing"/>
      </w:pPr>
    </w:p>
    <w:p w:rsidRPr="00AB6F2A" w:rsidR="00152E39" w:rsidP="00152E39" w:rsidRDefault="00AB6F2A" w14:paraId="161934D5" w14:textId="1D77231E">
      <w:pPr>
        <w:rPr>
          <w:b w:val="1"/>
          <w:bCs w:val="1"/>
        </w:rPr>
      </w:pPr>
      <w:bookmarkStart w:name="_Hlk90652843" w:id="1"/>
      <w:r w:rsidRPr="694A74AA" w:rsidR="00AB6F2A">
        <w:rPr>
          <w:b w:val="1"/>
          <w:bCs w:val="1"/>
        </w:rPr>
        <w:t xml:space="preserve">List the resources needed to carry out the above </w:t>
      </w:r>
      <w:r w:rsidRPr="694A74AA" w:rsidR="6E782679">
        <w:rPr>
          <w:b w:val="1"/>
          <w:bCs w:val="1"/>
        </w:rPr>
        <w:t>activities</w:t>
      </w:r>
      <w:r w:rsidRPr="694A74AA" w:rsidR="00AB6F2A">
        <w:rPr>
          <w:b w:val="1"/>
          <w:bCs w:val="1"/>
        </w:rPr>
        <w:t>:</w:t>
      </w:r>
    </w:p>
    <w:bookmarkEnd w:id="1"/>
    <w:p w:rsidRPr="00AB6F2A" w:rsidR="00AB6F2A" w:rsidP="00140663" w:rsidRDefault="00AB6F2A" w14:paraId="4CC9A28B" w14:textId="1C0291CF">
      <w:pPr>
        <w:pStyle w:val="NoSpacing"/>
        <w:numPr>
          <w:ilvl w:val="0"/>
          <w:numId w:val="11"/>
        </w:numPr>
      </w:pPr>
      <w:r w:rsidRPr="00AB6F2A">
        <w:t>Workshop notetakers and facilitators</w:t>
      </w:r>
    </w:p>
    <w:p w:rsidRPr="00AB6F2A" w:rsidR="00AB6F2A" w:rsidP="00140663" w:rsidRDefault="00AB6F2A" w14:paraId="3047EB5B" w14:textId="03DE2BFD">
      <w:pPr>
        <w:pStyle w:val="NoSpacing"/>
        <w:numPr>
          <w:ilvl w:val="0"/>
          <w:numId w:val="11"/>
        </w:numPr>
      </w:pPr>
      <w:r w:rsidRPr="00AB6F2A">
        <w:t>Meeting space to accommodate 3 community workshops for approximately 50 participants each</w:t>
      </w:r>
    </w:p>
    <w:p w:rsidRPr="00AB6F2A" w:rsidR="00AB6F2A" w:rsidP="00140663" w:rsidRDefault="00AB6F2A" w14:paraId="2124C976" w14:textId="76E82077">
      <w:pPr>
        <w:pStyle w:val="NoSpacing"/>
        <w:numPr>
          <w:ilvl w:val="0"/>
          <w:numId w:val="11"/>
        </w:numPr>
      </w:pPr>
      <w:r w:rsidRPr="00AB6F2A">
        <w:t>Virtual meeting software (Zoom or Microsoft Teams)</w:t>
      </w:r>
    </w:p>
    <w:p w:rsidR="00073F6C" w:rsidP="00140663" w:rsidRDefault="00AB6F2A" w14:paraId="574877A8" w14:textId="1558E3F5">
      <w:pPr>
        <w:pStyle w:val="NoSpacing"/>
        <w:numPr>
          <w:ilvl w:val="0"/>
          <w:numId w:val="11"/>
        </w:numPr>
      </w:pPr>
      <w:r w:rsidRPr="00AB6F2A">
        <w:t>GIS</w:t>
      </w:r>
    </w:p>
    <w:p w:rsidRPr="00AB6F2A" w:rsidR="00140663" w:rsidP="00140663" w:rsidRDefault="00140663" w14:paraId="0E2DF8B6" w14:textId="77777777">
      <w:pPr>
        <w:pStyle w:val="NoSpacing"/>
        <w:ind w:left="360"/>
      </w:pPr>
    </w:p>
    <w:p w:rsidR="00152E39" w:rsidP="00152E39" w:rsidRDefault="00152E39" w14:paraId="5BDF5366" w14:textId="5B43704C">
      <w:pPr>
        <w:rPr>
          <w:b w:val="1"/>
          <w:bCs w:val="1"/>
        </w:rPr>
      </w:pPr>
      <w:bookmarkStart w:name="_Hlk90652961" w:id="2"/>
      <w:r w:rsidRPr="694A74AA" w:rsidR="4BA76E13">
        <w:rPr>
          <w:b w:val="1"/>
          <w:bCs w:val="1"/>
        </w:rPr>
        <w:t>Team logistics</w:t>
      </w:r>
      <w:r w:rsidRPr="694A74AA" w:rsidR="00152E39">
        <w:rPr>
          <w:b w:val="1"/>
          <w:bCs w:val="1"/>
        </w:rPr>
        <w:t xml:space="preserve"> </w:t>
      </w:r>
    </w:p>
    <w:p w:rsidRPr="00AB6F2A" w:rsidR="00DF7FBC" w:rsidP="00152E39" w:rsidRDefault="3ADEE5B2" w14:paraId="2F5A98AB" w14:textId="04462E41">
      <w:r>
        <w:t xml:space="preserve">How will the team communicate with each other? </w:t>
      </w:r>
    </w:p>
    <w:p w:rsidR="3F36A68D" w:rsidP="61BE36C9" w:rsidRDefault="3F36A68D" w14:paraId="27877C43" w14:textId="37633963">
      <w:r>
        <w:t xml:space="preserve">The team will communicate with each other through email and regular meetings. </w:t>
      </w:r>
    </w:p>
    <w:p w:rsidRPr="00AB6F2A" w:rsidR="008E12CD" w:rsidP="00152E39" w:rsidRDefault="6FDCADE1" w14:paraId="13692D76" w14:textId="72AC0AB5">
      <w:r>
        <w:t>How will project materials/files be stored and shared with the team?</w:t>
      </w:r>
    </w:p>
    <w:p w:rsidR="16728538" w:rsidP="61BE36C9" w:rsidRDefault="16728538" w14:paraId="44F849B7" w14:textId="55829ABE">
      <w:r>
        <w:lastRenderedPageBreak/>
        <w:t xml:space="preserve">Project files will be stored on OneDrive and managed by the data manager. </w:t>
      </w:r>
    </w:p>
    <w:p w:rsidRPr="00AB6F2A" w:rsidR="0043046A" w:rsidP="00152E39" w:rsidRDefault="248F0F6B" w14:paraId="3C231FF8" w14:textId="5313F7F2">
      <w:r>
        <w:t>How often will the team meet?</w:t>
      </w:r>
    </w:p>
    <w:p w:rsidR="595C3153" w:rsidP="61BE36C9" w:rsidRDefault="595C3153" w14:paraId="0F9237E6" w14:textId="458F45E0">
      <w:r>
        <w:t xml:space="preserve">The team will meet every two weeks. </w:t>
      </w:r>
    </w:p>
    <w:p w:rsidRPr="00AB6F2A" w:rsidR="00DF7FBC" w:rsidP="00152E39" w:rsidRDefault="3ADEE5B2" w14:paraId="27A75F67" w14:textId="50C2811A">
      <w:r>
        <w:t xml:space="preserve">How will the team share progress </w:t>
      </w:r>
      <w:r w:rsidR="319FD10A">
        <w:t xml:space="preserve">updates </w:t>
      </w:r>
      <w:r>
        <w:t xml:space="preserve">with </w:t>
      </w:r>
      <w:r w:rsidR="319FD10A">
        <w:t>the community</w:t>
      </w:r>
      <w:r>
        <w:t>?</w:t>
      </w:r>
    </w:p>
    <w:p w:rsidR="1C85E8B6" w:rsidP="61BE36C9" w:rsidRDefault="1C85E8B6" w14:paraId="242612F2" w14:textId="60230C7A">
      <w:r>
        <w:t xml:space="preserve">The team will share </w:t>
      </w:r>
      <w:r w:rsidR="4EE8EA41">
        <w:t xml:space="preserve">project updates with the community through fact sheets, city council meetings, and through the city’s webpage. </w:t>
      </w:r>
    </w:p>
    <w:p w:rsidRPr="00AB6F2A" w:rsidR="0043046A" w:rsidP="00152E39" w:rsidRDefault="248F0F6B" w14:paraId="5186371B" w14:textId="7F698FCF">
      <w:r>
        <w:t>How will the team evaluate communication success?</w:t>
      </w:r>
    </w:p>
    <w:p w:rsidR="10A5C3ED" w:rsidP="61BE36C9" w:rsidRDefault="10A5C3ED" w14:paraId="221C0998" w14:textId="7FEE3BAB">
      <w:r w:rsidR="10A5C3ED">
        <w:rPr/>
        <w:t xml:space="preserve">Communication success will be evaluated through feedback surveys after every public meeting. </w:t>
      </w:r>
    </w:p>
    <w:p w:rsidR="7481085E" w:rsidP="694A74AA" w:rsidRDefault="7481085E" w14:paraId="76A36F28" w14:textId="1EEF6244">
      <w:pPr>
        <w:pStyle w:val="Normal"/>
      </w:pPr>
      <w:r w:rsidR="7481085E">
        <w:rPr/>
        <w:t>How</w:t>
      </w:r>
      <w:r w:rsidR="7481085E">
        <w:rPr/>
        <w:t xml:space="preserve"> are we going to make decisions as a team? Majority vote, consensus, team lead </w:t>
      </w:r>
    </w:p>
    <w:p w:rsidR="009B5C8F" w:rsidP="009B5C8F" w:rsidRDefault="009B5C8F" w14:paraId="0C7FDBE5" w14:textId="77777777">
      <w:bookmarkStart w:name="_Hlk90653034" w:id="3"/>
      <w:bookmarkEnd w:id="2"/>
      <w:r w:rsidRPr="00152E39">
        <w:rPr>
          <w:b/>
          <w:bCs/>
        </w:rPr>
        <w:t>Team Member Roles and Responsibilities</w:t>
      </w:r>
      <w:r>
        <w:t>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1263"/>
        <w:gridCol w:w="2003"/>
        <w:gridCol w:w="2003"/>
        <w:gridCol w:w="2242"/>
        <w:gridCol w:w="1848"/>
      </w:tblGrid>
      <w:tr w:rsidR="00BC1251" w:rsidTr="694A74AA" w14:paraId="1BEAA9A4" w14:textId="77777777">
        <w:tc>
          <w:tcPr>
            <w:tcW w:w="1263" w:type="dxa"/>
            <w:tcMar/>
          </w:tcPr>
          <w:p w:rsidR="009B5C8F" w:rsidP="00ED084F" w:rsidRDefault="009B5C8F" w14:paraId="20238582" w14:textId="77777777">
            <w:r>
              <w:t>Team Member</w:t>
            </w:r>
          </w:p>
        </w:tc>
        <w:tc>
          <w:tcPr>
            <w:tcW w:w="2003" w:type="dxa"/>
            <w:tcMar/>
          </w:tcPr>
          <w:p w:rsidR="009B5C8F" w:rsidP="00ED084F" w:rsidRDefault="009B5C8F" w14:paraId="0DC5913D" w14:textId="77777777">
            <w:r>
              <w:t>Affiliation</w:t>
            </w:r>
          </w:p>
        </w:tc>
        <w:tc>
          <w:tcPr>
            <w:tcW w:w="2003" w:type="dxa"/>
            <w:tcMar/>
          </w:tcPr>
          <w:p w:rsidR="694A74AA" w:rsidP="694A74AA" w:rsidRDefault="694A74AA" w14:paraId="1E49F294" w14:textId="63F60B77">
            <w:pPr>
              <w:pStyle w:val="Normal"/>
            </w:pPr>
          </w:p>
        </w:tc>
        <w:tc>
          <w:tcPr>
            <w:tcW w:w="2242" w:type="dxa"/>
            <w:tcMar/>
          </w:tcPr>
          <w:p w:rsidR="009B5C8F" w:rsidP="00ED084F" w:rsidRDefault="009B5C8F" w14:paraId="6F618FCC" w14:textId="77777777">
            <w:r>
              <w:t>Role</w:t>
            </w:r>
          </w:p>
        </w:tc>
        <w:tc>
          <w:tcPr>
            <w:tcW w:w="1848" w:type="dxa"/>
            <w:tcMar/>
          </w:tcPr>
          <w:p w:rsidR="009B5C8F" w:rsidP="00ED084F" w:rsidRDefault="009B5C8F" w14:paraId="0CD67F9F" w14:textId="77777777">
            <w:r>
              <w:t>Responsibilities/Tasks</w:t>
            </w:r>
          </w:p>
        </w:tc>
      </w:tr>
      <w:tr w:rsidR="00BC1251" w:rsidTr="694A74AA" w14:paraId="79E44439" w14:textId="77777777">
        <w:trPr>
          <w:trHeight w:val="341"/>
        </w:trPr>
        <w:tc>
          <w:tcPr>
            <w:tcW w:w="1263" w:type="dxa"/>
            <w:tcMar/>
          </w:tcPr>
          <w:p w:rsidR="009B5C8F" w:rsidP="00ED084F" w:rsidRDefault="7D915F34" w14:paraId="147AB8DF" w14:textId="04B2CACC">
            <w:r>
              <w:t>Sarah</w:t>
            </w:r>
          </w:p>
        </w:tc>
        <w:tc>
          <w:tcPr>
            <w:tcW w:w="2003" w:type="dxa"/>
            <w:tcMar/>
          </w:tcPr>
          <w:p w:rsidR="009B5C8F" w:rsidP="00ED084F" w:rsidRDefault="2B7AE20E" w14:paraId="4312F0A5" w14:textId="0A7792ED">
            <w:r>
              <w:t xml:space="preserve">City </w:t>
            </w:r>
          </w:p>
        </w:tc>
        <w:tc>
          <w:tcPr>
            <w:tcW w:w="2003" w:type="dxa"/>
            <w:tcMar/>
          </w:tcPr>
          <w:p w:rsidR="694A74AA" w:rsidP="694A74AA" w:rsidRDefault="694A74AA" w14:paraId="009C162B" w14:textId="301CE38E">
            <w:pPr>
              <w:pStyle w:val="Normal"/>
            </w:pPr>
          </w:p>
        </w:tc>
        <w:tc>
          <w:tcPr>
            <w:tcW w:w="2242" w:type="dxa"/>
            <w:tcMar/>
          </w:tcPr>
          <w:p w:rsidR="009B5C8F" w:rsidP="00ED084F" w:rsidRDefault="009B5C8F" w14:paraId="48A6B52B" w14:textId="1A47B6BB">
            <w:r>
              <w:t xml:space="preserve">Project </w:t>
            </w:r>
            <w:r w:rsidR="00285E0A">
              <w:t>Leader</w:t>
            </w:r>
          </w:p>
        </w:tc>
        <w:tc>
          <w:tcPr>
            <w:tcW w:w="1848" w:type="dxa"/>
            <w:tcMar/>
          </w:tcPr>
          <w:p w:rsidRPr="00505EFA" w:rsidR="009B5C8F" w:rsidP="00505EFA" w:rsidRDefault="00BC1251" w14:paraId="3E811A8C" w14:textId="0B251501">
            <w:pPr>
              <w:ind w:left="110"/>
              <w:textAlignment w:val="center"/>
              <w:rPr>
                <w:rFonts w:ascii="Calibri" w:hAnsi="Calibri" w:eastAsia="Times New Roman" w:cs="Calibri"/>
              </w:rPr>
            </w:pPr>
            <w:r w:rsidRPr="00BC1251">
              <w:rPr>
                <w:rFonts w:ascii="Calibri" w:hAnsi="Calibri" w:eastAsia="Times New Roman" w:cs="Calibri"/>
              </w:rPr>
              <w:t>Guides the project</w:t>
            </w:r>
            <w:r w:rsidR="00505EFA">
              <w:rPr>
                <w:rFonts w:ascii="Calibri" w:hAnsi="Calibri" w:eastAsia="Times New Roman" w:cs="Calibri"/>
              </w:rPr>
              <w:t>, facilitates planning meetings, makes sure goals are met</w:t>
            </w:r>
          </w:p>
        </w:tc>
      </w:tr>
      <w:tr w:rsidR="00BC1251" w:rsidTr="694A74AA" w14:paraId="08648D03" w14:textId="77777777">
        <w:tc>
          <w:tcPr>
            <w:tcW w:w="1263" w:type="dxa"/>
            <w:tcMar/>
          </w:tcPr>
          <w:p w:rsidR="009B5C8F" w:rsidP="00ED084F" w:rsidRDefault="53834643" w14:paraId="451A36F8" w14:textId="6554DE4B">
            <w:r>
              <w:t>Mo</w:t>
            </w:r>
          </w:p>
        </w:tc>
        <w:tc>
          <w:tcPr>
            <w:tcW w:w="2003" w:type="dxa"/>
            <w:tcMar/>
          </w:tcPr>
          <w:p w:rsidR="009B5C8F" w:rsidP="00ED084F" w:rsidRDefault="0D068880" w14:paraId="19BB901A" w14:textId="71AD3854">
            <w:r>
              <w:t>City</w:t>
            </w:r>
          </w:p>
        </w:tc>
        <w:tc>
          <w:tcPr>
            <w:tcW w:w="2003" w:type="dxa"/>
            <w:tcMar/>
          </w:tcPr>
          <w:p w:rsidR="694A74AA" w:rsidP="694A74AA" w:rsidRDefault="694A74AA" w14:paraId="46550CAC" w14:textId="359081A7">
            <w:pPr>
              <w:pStyle w:val="Normal"/>
            </w:pPr>
          </w:p>
        </w:tc>
        <w:tc>
          <w:tcPr>
            <w:tcW w:w="2242" w:type="dxa"/>
            <w:tcMar/>
          </w:tcPr>
          <w:p w:rsidR="009B5C8F" w:rsidP="00ED084F" w:rsidRDefault="00BC1251" w14:paraId="4B93FE46" w14:textId="676CF632">
            <w:r>
              <w:t>Project Manager</w:t>
            </w:r>
          </w:p>
        </w:tc>
        <w:tc>
          <w:tcPr>
            <w:tcW w:w="1848" w:type="dxa"/>
            <w:tcMar/>
          </w:tcPr>
          <w:p w:rsidR="009B5C8F" w:rsidP="00ED084F" w:rsidRDefault="00BC1251" w14:paraId="078EB28D" w14:textId="129A099D">
            <w:r>
              <w:t>Administrative duties, meeting note taker, budget</w:t>
            </w:r>
          </w:p>
        </w:tc>
      </w:tr>
      <w:tr w:rsidR="00BC1251" w:rsidTr="694A74AA" w14:paraId="04697FB9" w14:textId="77777777">
        <w:tc>
          <w:tcPr>
            <w:tcW w:w="1263" w:type="dxa"/>
            <w:tcMar/>
          </w:tcPr>
          <w:p w:rsidR="009B5C8F" w:rsidP="00ED084F" w:rsidRDefault="01289082" w14:paraId="14827200" w14:textId="58AD77A1">
            <w:r>
              <w:t>John</w:t>
            </w:r>
          </w:p>
        </w:tc>
        <w:tc>
          <w:tcPr>
            <w:tcW w:w="2003" w:type="dxa"/>
            <w:tcMar/>
          </w:tcPr>
          <w:p w:rsidR="009B5C8F" w:rsidP="00ED084F" w:rsidRDefault="5DBE1C92" w14:paraId="6B5C2F88" w14:textId="687CF0E2">
            <w:r>
              <w:t>NGO</w:t>
            </w:r>
          </w:p>
        </w:tc>
        <w:tc>
          <w:tcPr>
            <w:tcW w:w="2003" w:type="dxa"/>
            <w:tcMar/>
          </w:tcPr>
          <w:p w:rsidR="694A74AA" w:rsidP="694A74AA" w:rsidRDefault="694A74AA" w14:paraId="43AF44E6" w14:textId="133C28A9">
            <w:pPr>
              <w:pStyle w:val="Normal"/>
            </w:pPr>
          </w:p>
        </w:tc>
        <w:tc>
          <w:tcPr>
            <w:tcW w:w="2242" w:type="dxa"/>
            <w:tcMar/>
          </w:tcPr>
          <w:p w:rsidR="00BC1251" w:rsidP="00ED084F" w:rsidRDefault="00BC1251" w14:paraId="4A9863D3" w14:textId="66C5AC1D">
            <w:r>
              <w:t>Community Organizer</w:t>
            </w:r>
          </w:p>
        </w:tc>
        <w:tc>
          <w:tcPr>
            <w:tcW w:w="1848" w:type="dxa"/>
            <w:tcMar/>
          </w:tcPr>
          <w:p w:rsidR="009B5C8F" w:rsidP="00ED084F" w:rsidRDefault="00BC1251" w14:paraId="533A7363" w14:textId="5B354959">
            <w:r>
              <w:t>Engages with community, builds trust with community</w:t>
            </w:r>
          </w:p>
        </w:tc>
      </w:tr>
      <w:tr w:rsidR="00BC1251" w:rsidTr="694A74AA" w14:paraId="42B8B4F6" w14:textId="77777777">
        <w:tc>
          <w:tcPr>
            <w:tcW w:w="1263" w:type="dxa"/>
            <w:tcMar/>
          </w:tcPr>
          <w:p w:rsidR="00BC1251" w:rsidP="00ED084F" w:rsidRDefault="01BEC1C0" w14:paraId="44A6DEEA" w14:textId="00DB9DE1">
            <w:r>
              <w:t>Jane</w:t>
            </w:r>
          </w:p>
        </w:tc>
        <w:tc>
          <w:tcPr>
            <w:tcW w:w="2003" w:type="dxa"/>
            <w:tcMar/>
          </w:tcPr>
          <w:p w:rsidR="00BC1251" w:rsidP="00ED084F" w:rsidRDefault="679622A9" w14:paraId="50C283F5" w14:textId="7002F2C2">
            <w:r>
              <w:t xml:space="preserve">County </w:t>
            </w:r>
          </w:p>
        </w:tc>
        <w:tc>
          <w:tcPr>
            <w:tcW w:w="2003" w:type="dxa"/>
            <w:tcMar/>
          </w:tcPr>
          <w:p w:rsidR="694A74AA" w:rsidP="694A74AA" w:rsidRDefault="694A74AA" w14:paraId="713D3B7C" w14:textId="375C9B35">
            <w:pPr>
              <w:pStyle w:val="Normal"/>
            </w:pPr>
          </w:p>
        </w:tc>
        <w:tc>
          <w:tcPr>
            <w:tcW w:w="2242" w:type="dxa"/>
            <w:tcMar/>
          </w:tcPr>
          <w:p w:rsidR="00BC1251" w:rsidP="00ED084F" w:rsidRDefault="00BC1251" w14:paraId="514D3CBF" w14:textId="6832E7C3">
            <w:r>
              <w:t>Communication Lead</w:t>
            </w:r>
          </w:p>
        </w:tc>
        <w:tc>
          <w:tcPr>
            <w:tcW w:w="1848" w:type="dxa"/>
            <w:tcMar/>
          </w:tcPr>
          <w:p w:rsidR="00BC1251" w:rsidP="00ED084F" w:rsidRDefault="00BC1251" w14:paraId="1B205710" w14:textId="353D197F">
            <w:r>
              <w:t>Plans and creates communication materials/events</w:t>
            </w:r>
          </w:p>
        </w:tc>
      </w:tr>
      <w:tr w:rsidR="00BC1251" w:rsidTr="694A74AA" w14:paraId="7091CE05" w14:textId="77777777">
        <w:tc>
          <w:tcPr>
            <w:tcW w:w="1263" w:type="dxa"/>
            <w:tcMar/>
          </w:tcPr>
          <w:p w:rsidR="00BC1251" w:rsidP="00ED084F" w:rsidRDefault="16C6EE5F" w14:paraId="53D622F7" w14:textId="4452FF24">
            <w:r>
              <w:t>David</w:t>
            </w:r>
          </w:p>
        </w:tc>
        <w:tc>
          <w:tcPr>
            <w:tcW w:w="2003" w:type="dxa"/>
            <w:tcMar/>
          </w:tcPr>
          <w:p w:rsidR="00BC1251" w:rsidP="00ED084F" w:rsidRDefault="04EAF065" w14:paraId="59083C37" w14:textId="1573BB0B">
            <w:r>
              <w:t>County Dept. Of solid waste</w:t>
            </w:r>
          </w:p>
        </w:tc>
        <w:tc>
          <w:tcPr>
            <w:tcW w:w="2003" w:type="dxa"/>
            <w:tcMar/>
          </w:tcPr>
          <w:p w:rsidR="694A74AA" w:rsidP="694A74AA" w:rsidRDefault="694A74AA" w14:paraId="09FC2201" w14:textId="0746B860">
            <w:pPr>
              <w:pStyle w:val="Normal"/>
            </w:pPr>
          </w:p>
        </w:tc>
        <w:tc>
          <w:tcPr>
            <w:tcW w:w="2242" w:type="dxa"/>
            <w:tcMar/>
          </w:tcPr>
          <w:p w:rsidR="00BC1251" w:rsidP="00ED084F" w:rsidRDefault="00BC1251" w14:paraId="2BFAE5B2" w14:textId="0FABBDBF">
            <w:r>
              <w:t>Subject Matter Expert - Waste</w:t>
            </w:r>
          </w:p>
        </w:tc>
        <w:tc>
          <w:tcPr>
            <w:tcW w:w="1848" w:type="dxa"/>
            <w:tcMar/>
          </w:tcPr>
          <w:p w:rsidR="00BC1251" w:rsidP="00ED084F" w:rsidRDefault="00BC1251" w14:paraId="534A9DBA" w14:textId="059C9C9D">
            <w:r>
              <w:t>Provides relevant sector data</w:t>
            </w:r>
          </w:p>
        </w:tc>
      </w:tr>
      <w:tr w:rsidR="00BC1251" w:rsidTr="694A74AA" w14:paraId="789EECAA" w14:textId="77777777">
        <w:tc>
          <w:tcPr>
            <w:tcW w:w="1263" w:type="dxa"/>
            <w:tcMar/>
          </w:tcPr>
          <w:p w:rsidR="00BC1251" w:rsidP="00BC1251" w:rsidRDefault="49C9A696" w14:paraId="64BCD8F3" w14:textId="4B9AF0B4">
            <w:r>
              <w:t>Curtis</w:t>
            </w:r>
          </w:p>
        </w:tc>
        <w:tc>
          <w:tcPr>
            <w:tcW w:w="2003" w:type="dxa"/>
            <w:tcMar/>
          </w:tcPr>
          <w:p w:rsidR="00BC1251" w:rsidP="00BC1251" w:rsidRDefault="4B6C2CF7" w14:paraId="3BDBD55E" w14:textId="06BFCF4A">
            <w:r>
              <w:t>City water utility</w:t>
            </w:r>
          </w:p>
        </w:tc>
        <w:tc>
          <w:tcPr>
            <w:tcW w:w="2003" w:type="dxa"/>
            <w:tcMar/>
          </w:tcPr>
          <w:p w:rsidR="694A74AA" w:rsidP="694A74AA" w:rsidRDefault="694A74AA" w14:paraId="193AB332" w14:textId="541B0495">
            <w:pPr>
              <w:pStyle w:val="Normal"/>
            </w:pPr>
          </w:p>
        </w:tc>
        <w:tc>
          <w:tcPr>
            <w:tcW w:w="2242" w:type="dxa"/>
            <w:tcMar/>
          </w:tcPr>
          <w:p w:rsidR="00BC1251" w:rsidP="00BC1251" w:rsidRDefault="00BC1251" w14:paraId="7B9550FC" w14:textId="23DBC901">
            <w:r>
              <w:t>Subject Matter Expert - Water</w:t>
            </w:r>
          </w:p>
        </w:tc>
        <w:tc>
          <w:tcPr>
            <w:tcW w:w="1848" w:type="dxa"/>
            <w:tcMar/>
          </w:tcPr>
          <w:p w:rsidR="00BC1251" w:rsidP="00BC1251" w:rsidRDefault="00BC1251" w14:paraId="2A50CB95" w14:textId="70287FC9">
            <w:r>
              <w:t>Provides relevant sector data</w:t>
            </w:r>
          </w:p>
        </w:tc>
      </w:tr>
      <w:tr w:rsidR="00BC1251" w:rsidTr="694A74AA" w14:paraId="5FA8C099" w14:textId="77777777">
        <w:tc>
          <w:tcPr>
            <w:tcW w:w="1263" w:type="dxa"/>
            <w:tcMar/>
          </w:tcPr>
          <w:p w:rsidR="00BC1251" w:rsidP="00BC1251" w:rsidRDefault="6275ED67" w14:paraId="30185C80" w14:textId="7612AABC">
            <w:r>
              <w:t>Wanda</w:t>
            </w:r>
          </w:p>
        </w:tc>
        <w:tc>
          <w:tcPr>
            <w:tcW w:w="2003" w:type="dxa"/>
            <w:tcMar/>
          </w:tcPr>
          <w:p w:rsidR="00BC1251" w:rsidP="00BC1251" w:rsidRDefault="61462F6A" w14:paraId="31A1770A" w14:textId="57DD8170">
            <w:r>
              <w:t>City planner</w:t>
            </w:r>
          </w:p>
        </w:tc>
        <w:tc>
          <w:tcPr>
            <w:tcW w:w="2003" w:type="dxa"/>
            <w:tcMar/>
          </w:tcPr>
          <w:p w:rsidR="694A74AA" w:rsidP="694A74AA" w:rsidRDefault="694A74AA" w14:paraId="089AA05D" w14:textId="18D1F012">
            <w:pPr>
              <w:pStyle w:val="Normal"/>
            </w:pPr>
          </w:p>
        </w:tc>
        <w:tc>
          <w:tcPr>
            <w:tcW w:w="2242" w:type="dxa"/>
            <w:tcMar/>
          </w:tcPr>
          <w:p w:rsidR="00BC1251" w:rsidP="00BC1251" w:rsidRDefault="00BC1251" w14:paraId="1A607AA0" w14:textId="20CB57F3">
            <w:r>
              <w:t>Subject Matter Expert - Infrastructure</w:t>
            </w:r>
          </w:p>
        </w:tc>
        <w:tc>
          <w:tcPr>
            <w:tcW w:w="1848" w:type="dxa"/>
            <w:tcMar/>
          </w:tcPr>
          <w:p w:rsidR="00BC1251" w:rsidP="00BC1251" w:rsidRDefault="00BC1251" w14:paraId="024D0440" w14:textId="2DDD26B9">
            <w:r>
              <w:t>Provides relevant sector data</w:t>
            </w:r>
          </w:p>
        </w:tc>
      </w:tr>
      <w:tr w:rsidR="00BC1251" w:rsidTr="694A74AA" w14:paraId="28DE8729" w14:textId="77777777">
        <w:tc>
          <w:tcPr>
            <w:tcW w:w="1263" w:type="dxa"/>
            <w:tcMar/>
          </w:tcPr>
          <w:p w:rsidR="00BC1251" w:rsidP="00BC1251" w:rsidRDefault="71EDE809" w14:paraId="1BAA9ABC" w14:textId="30B1B413">
            <w:r>
              <w:t>Chloe</w:t>
            </w:r>
          </w:p>
        </w:tc>
        <w:tc>
          <w:tcPr>
            <w:tcW w:w="2003" w:type="dxa"/>
            <w:tcMar/>
          </w:tcPr>
          <w:p w:rsidR="00BC1251" w:rsidP="00BC1251" w:rsidRDefault="72BF917C" w14:paraId="7AFECCE6" w14:textId="7AE38F5B">
            <w:r>
              <w:t>Local college</w:t>
            </w:r>
          </w:p>
        </w:tc>
        <w:tc>
          <w:tcPr>
            <w:tcW w:w="2003" w:type="dxa"/>
            <w:tcMar/>
          </w:tcPr>
          <w:p w:rsidR="694A74AA" w:rsidP="694A74AA" w:rsidRDefault="694A74AA" w14:paraId="4A1D1546" w14:textId="659340BD">
            <w:pPr>
              <w:pStyle w:val="Normal"/>
            </w:pPr>
          </w:p>
        </w:tc>
        <w:tc>
          <w:tcPr>
            <w:tcW w:w="2242" w:type="dxa"/>
            <w:tcMar/>
          </w:tcPr>
          <w:p w:rsidR="00BC1251" w:rsidP="00BC1251" w:rsidRDefault="00BC1251" w14:paraId="0F479FCC" w14:textId="67E8E674">
            <w:r>
              <w:t xml:space="preserve">Subject Matter Expert – </w:t>
            </w:r>
          </w:p>
          <w:p w:rsidR="00BC1251" w:rsidP="00BC1251" w:rsidRDefault="00BC1251" w14:paraId="1C079303" w14:textId="02F09732">
            <w:r>
              <w:t>Natural Environment</w:t>
            </w:r>
          </w:p>
        </w:tc>
        <w:tc>
          <w:tcPr>
            <w:tcW w:w="1848" w:type="dxa"/>
            <w:tcMar/>
          </w:tcPr>
          <w:p w:rsidR="00BC1251" w:rsidP="00BC1251" w:rsidRDefault="00BC1251" w14:paraId="699F8C84" w14:textId="0C01F0BA">
            <w:r>
              <w:t>Provides relevant sector data</w:t>
            </w:r>
          </w:p>
        </w:tc>
      </w:tr>
      <w:tr w:rsidR="00BC1251" w:rsidTr="694A74AA" w14:paraId="27C8B3EE" w14:textId="77777777">
        <w:tc>
          <w:tcPr>
            <w:tcW w:w="1263" w:type="dxa"/>
            <w:tcMar/>
          </w:tcPr>
          <w:p w:rsidR="00BC1251" w:rsidP="00BC1251" w:rsidRDefault="3A5A4B16" w14:paraId="347C7FAF" w14:textId="18C195E4">
            <w:r>
              <w:t>Jim</w:t>
            </w:r>
          </w:p>
        </w:tc>
        <w:tc>
          <w:tcPr>
            <w:tcW w:w="2003" w:type="dxa"/>
            <w:tcMar/>
          </w:tcPr>
          <w:p w:rsidR="00BC1251" w:rsidP="00BC1251" w:rsidRDefault="4B3CDA86" w14:paraId="273B27BB" w14:textId="672AFADC">
            <w:r>
              <w:t>Historical society</w:t>
            </w:r>
          </w:p>
        </w:tc>
        <w:tc>
          <w:tcPr>
            <w:tcW w:w="2003" w:type="dxa"/>
            <w:tcMar/>
          </w:tcPr>
          <w:p w:rsidR="694A74AA" w:rsidP="694A74AA" w:rsidRDefault="694A74AA" w14:paraId="4BEBEFC7" w14:textId="7764CAE3">
            <w:pPr>
              <w:pStyle w:val="Normal"/>
            </w:pPr>
          </w:p>
        </w:tc>
        <w:tc>
          <w:tcPr>
            <w:tcW w:w="2242" w:type="dxa"/>
            <w:tcMar/>
          </w:tcPr>
          <w:p w:rsidR="00BC1251" w:rsidP="00BC1251" w:rsidRDefault="00BC1251" w14:paraId="231D5353" w14:textId="565AF66A">
            <w:r>
              <w:t xml:space="preserve">Subject Matter Expert – </w:t>
            </w:r>
          </w:p>
          <w:p w:rsidR="00BC1251" w:rsidP="00BC1251" w:rsidRDefault="00BC1251" w14:paraId="236FEB88" w14:textId="54F607C3">
            <w:r>
              <w:t>Local culture</w:t>
            </w:r>
          </w:p>
        </w:tc>
        <w:tc>
          <w:tcPr>
            <w:tcW w:w="1848" w:type="dxa"/>
            <w:tcMar/>
          </w:tcPr>
          <w:p w:rsidR="00BC1251" w:rsidP="00BC1251" w:rsidRDefault="00BC1251" w14:paraId="17AB7588" w14:textId="6AFE064F">
            <w:r>
              <w:t>Provides relevant sector data</w:t>
            </w:r>
          </w:p>
        </w:tc>
      </w:tr>
      <w:tr w:rsidR="00BC1251" w:rsidTr="694A74AA" w14:paraId="4197A0B5" w14:textId="77777777">
        <w:tc>
          <w:tcPr>
            <w:tcW w:w="1263" w:type="dxa"/>
            <w:tcMar/>
          </w:tcPr>
          <w:p w:rsidR="00BC1251" w:rsidP="00BC1251" w:rsidRDefault="78A89485" w14:paraId="685CD95B" w14:textId="5098AF87">
            <w:r>
              <w:t>Paul</w:t>
            </w:r>
          </w:p>
        </w:tc>
        <w:tc>
          <w:tcPr>
            <w:tcW w:w="2003" w:type="dxa"/>
            <w:tcMar/>
          </w:tcPr>
          <w:p w:rsidR="00BC1251" w:rsidP="00BC1251" w:rsidRDefault="5E5AFEBB" w14:paraId="4D0B67ED" w14:textId="1F20E62A">
            <w:r>
              <w:t>County department of health</w:t>
            </w:r>
          </w:p>
        </w:tc>
        <w:tc>
          <w:tcPr>
            <w:tcW w:w="2003" w:type="dxa"/>
            <w:tcMar/>
          </w:tcPr>
          <w:p w:rsidR="694A74AA" w:rsidP="694A74AA" w:rsidRDefault="694A74AA" w14:paraId="17AE0414" w14:textId="4892796C">
            <w:pPr>
              <w:pStyle w:val="Normal"/>
            </w:pPr>
          </w:p>
        </w:tc>
        <w:tc>
          <w:tcPr>
            <w:tcW w:w="2242" w:type="dxa"/>
            <w:tcMar/>
          </w:tcPr>
          <w:p w:rsidR="00BC1251" w:rsidP="00BC1251" w:rsidRDefault="00BC1251" w14:paraId="499ED034" w14:textId="67767205">
            <w:r>
              <w:t>Subject Matter Expert – Trauma and disaster recovery</w:t>
            </w:r>
          </w:p>
        </w:tc>
        <w:tc>
          <w:tcPr>
            <w:tcW w:w="1848" w:type="dxa"/>
            <w:tcMar/>
          </w:tcPr>
          <w:p w:rsidR="00BC1251" w:rsidP="00BC1251" w:rsidRDefault="00BC1251" w14:paraId="6CA64450" w14:textId="34B31F21">
            <w:r>
              <w:t>Provides relevant sector data</w:t>
            </w:r>
          </w:p>
        </w:tc>
      </w:tr>
      <w:tr w:rsidR="00BC1251" w:rsidTr="694A74AA" w14:paraId="1B590AB2" w14:textId="77777777">
        <w:tc>
          <w:tcPr>
            <w:tcW w:w="1263" w:type="dxa"/>
            <w:tcMar/>
          </w:tcPr>
          <w:p w:rsidR="00BC1251" w:rsidP="00BC1251" w:rsidRDefault="338306BA" w14:paraId="22983DA2" w14:textId="634BB0E6">
            <w:r>
              <w:t>Ann</w:t>
            </w:r>
          </w:p>
        </w:tc>
        <w:tc>
          <w:tcPr>
            <w:tcW w:w="2003" w:type="dxa"/>
            <w:tcMar/>
          </w:tcPr>
          <w:p w:rsidR="00BC1251" w:rsidP="00BC1251" w:rsidRDefault="48C60F97" w14:paraId="45813A68" w14:textId="3CAF9316">
            <w:r>
              <w:t>Community volunteer</w:t>
            </w:r>
          </w:p>
        </w:tc>
        <w:tc>
          <w:tcPr>
            <w:tcW w:w="2003" w:type="dxa"/>
            <w:tcMar/>
          </w:tcPr>
          <w:p w:rsidR="694A74AA" w:rsidP="694A74AA" w:rsidRDefault="694A74AA" w14:paraId="7B18BA0A" w14:textId="08D18F8B">
            <w:pPr>
              <w:pStyle w:val="Normal"/>
            </w:pPr>
          </w:p>
        </w:tc>
        <w:tc>
          <w:tcPr>
            <w:tcW w:w="2242" w:type="dxa"/>
            <w:tcMar/>
          </w:tcPr>
          <w:p w:rsidR="00BC1251" w:rsidP="00BC1251" w:rsidRDefault="00BC1251" w14:paraId="09AA775C" w14:textId="2995C6AD">
            <w:r>
              <w:t>Data Manager</w:t>
            </w:r>
          </w:p>
        </w:tc>
        <w:tc>
          <w:tcPr>
            <w:tcW w:w="1848" w:type="dxa"/>
            <w:tcMar/>
          </w:tcPr>
          <w:p w:rsidR="00BC1251" w:rsidP="00BC1251" w:rsidRDefault="00BC1251" w14:paraId="6BB1B426" w14:textId="0EB9AAF8">
            <w:r>
              <w:t>Manages technology and data</w:t>
            </w:r>
          </w:p>
        </w:tc>
      </w:tr>
    </w:tbl>
    <w:p w:rsidR="009B5C8F" w:rsidP="00152E39" w:rsidRDefault="009B5C8F" w14:paraId="0FBEE260" w14:textId="783AB565">
      <w:pPr>
        <w:rPr>
          <w:b/>
          <w:bCs/>
        </w:rPr>
      </w:pPr>
    </w:p>
    <w:p w:rsidR="00CF21CA" w:rsidP="61BE36C9" w:rsidRDefault="00CF21CA" w14:paraId="6B1DCAAD" w14:textId="145A788B">
      <w:pPr>
        <w:rPr>
          <w:b/>
          <w:bCs/>
        </w:rPr>
      </w:pPr>
    </w:p>
    <w:p w:rsidRPr="005841AE" w:rsidR="00021F79" w:rsidP="00021F79" w:rsidRDefault="00021F79" w14:paraId="12CCB826" w14:textId="666AB2AA">
      <w:pPr>
        <w:rPr>
          <w:b/>
          <w:bCs/>
        </w:rPr>
      </w:pPr>
      <w:r w:rsidRPr="005841AE">
        <w:rPr>
          <w:b/>
          <w:bCs/>
        </w:rPr>
        <w:lastRenderedPageBreak/>
        <w:t>Project Timeline</w:t>
      </w:r>
    </w:p>
    <w:p w:rsidR="00265764" w:rsidP="00021F79" w:rsidRDefault="23C6E294" w14:paraId="26550CBC" w14:textId="16D983C1">
      <w:r>
        <w:t>Think about what you can accomplish in the short term (immediate – 1 month), mid-term (2-6 months), and long-term (6 months -2 years)</w:t>
      </w:r>
      <w:r w:rsidR="3ADEE5B2">
        <w:t xml:space="preserve"> </w:t>
      </w:r>
    </w:p>
    <w:tbl>
      <w:tblPr>
        <w:tblStyle w:val="TableGrid"/>
        <w:tblW w:w="8999" w:type="dxa"/>
        <w:tblInd w:w="360" w:type="dxa"/>
        <w:tblLook w:val="04A0" w:firstRow="1" w:lastRow="0" w:firstColumn="1" w:lastColumn="0" w:noHBand="0" w:noVBand="1"/>
      </w:tblPr>
      <w:tblGrid>
        <w:gridCol w:w="1829"/>
        <w:gridCol w:w="1829"/>
        <w:gridCol w:w="1780"/>
        <w:gridCol w:w="1788"/>
        <w:gridCol w:w="1773"/>
      </w:tblGrid>
      <w:tr w:rsidR="00BA7CB7" w:rsidTr="61BE36C9" w14:paraId="206452B8" w14:textId="77777777">
        <w:tc>
          <w:tcPr>
            <w:tcW w:w="1829" w:type="dxa"/>
          </w:tcPr>
          <w:p w:rsidR="1306C18D" w:rsidP="61BE36C9" w:rsidRDefault="1306C18D" w14:paraId="7EEFF528" w14:textId="39300749">
            <w:r>
              <w:t>Suggested Timeframe</w:t>
            </w:r>
          </w:p>
        </w:tc>
        <w:tc>
          <w:tcPr>
            <w:tcW w:w="1829" w:type="dxa"/>
          </w:tcPr>
          <w:p w:rsidR="00021F79" w:rsidP="00FB5F39" w:rsidRDefault="004F4EBE" w14:paraId="52C14094" w14:textId="6135F2B5">
            <w:r>
              <w:t>Milestone</w:t>
            </w:r>
          </w:p>
        </w:tc>
        <w:tc>
          <w:tcPr>
            <w:tcW w:w="1780" w:type="dxa"/>
          </w:tcPr>
          <w:p w:rsidR="00021F79" w:rsidP="61BE36C9" w:rsidRDefault="21EB9732" w14:paraId="5AD73F23" w14:textId="5A431719">
            <w:pPr>
              <w:spacing w:line="259" w:lineRule="auto"/>
            </w:pPr>
            <w:r>
              <w:t>Deadline</w:t>
            </w:r>
          </w:p>
        </w:tc>
        <w:tc>
          <w:tcPr>
            <w:tcW w:w="1788" w:type="dxa"/>
          </w:tcPr>
          <w:p w:rsidR="00021F79" w:rsidP="00FB5F39" w:rsidRDefault="00021F79" w14:paraId="0E9E0599" w14:textId="77777777">
            <w:r>
              <w:t>Person Responsible</w:t>
            </w:r>
          </w:p>
        </w:tc>
        <w:tc>
          <w:tcPr>
            <w:tcW w:w="1773" w:type="dxa"/>
          </w:tcPr>
          <w:p w:rsidR="00021F79" w:rsidP="00FB5F39" w:rsidRDefault="00021F79" w14:paraId="5F4976ED" w14:textId="77777777">
            <w:r>
              <w:t>Status</w:t>
            </w:r>
          </w:p>
        </w:tc>
      </w:tr>
      <w:tr w:rsidR="00BA7CB7" w:rsidTr="61BE36C9" w14:paraId="1CBB25C1" w14:textId="77777777">
        <w:tc>
          <w:tcPr>
            <w:tcW w:w="1829" w:type="dxa"/>
            <w:vMerge w:val="restart"/>
          </w:tcPr>
          <w:p w:rsidR="61BE36C9" w:rsidP="61BE36C9" w:rsidRDefault="61BE36C9" w14:paraId="61653E04" w14:textId="169D914F"/>
          <w:p w:rsidR="41165466" w:rsidP="61BE36C9" w:rsidRDefault="41165466" w14:paraId="645927C9" w14:textId="1972DFD3">
            <w:r>
              <w:t>Month 1</w:t>
            </w:r>
          </w:p>
        </w:tc>
        <w:tc>
          <w:tcPr>
            <w:tcW w:w="1829" w:type="dxa"/>
          </w:tcPr>
          <w:p w:rsidR="00021F79" w:rsidP="00FB5F39" w:rsidRDefault="0619215E" w14:paraId="43C6108B" w14:textId="4805C53A">
            <w:r>
              <w:t>Create a community engagement plan</w:t>
            </w:r>
          </w:p>
        </w:tc>
        <w:tc>
          <w:tcPr>
            <w:tcW w:w="1780" w:type="dxa"/>
          </w:tcPr>
          <w:p w:rsidR="00BA7CB7" w:rsidP="00FB5F39" w:rsidRDefault="49A7E589" w14:paraId="20758B13" w14:textId="09E2B0D0">
            <w:r>
              <w:t xml:space="preserve">May </w:t>
            </w:r>
            <w:r w:rsidR="2F4BFDCE">
              <w:t>31</w:t>
            </w:r>
          </w:p>
        </w:tc>
        <w:tc>
          <w:tcPr>
            <w:tcW w:w="1788" w:type="dxa"/>
          </w:tcPr>
          <w:p w:rsidR="00021F79" w:rsidP="00FB5F39" w:rsidRDefault="24D3FE53" w14:paraId="586524ED" w14:textId="183E24ED">
            <w:r>
              <w:t>Everyone</w:t>
            </w:r>
          </w:p>
        </w:tc>
        <w:tc>
          <w:tcPr>
            <w:tcW w:w="1773" w:type="dxa"/>
          </w:tcPr>
          <w:p w:rsidR="00021F79" w:rsidP="00FB5F39" w:rsidRDefault="00BA7CB7" w14:paraId="3B468DD0" w14:textId="3BA37557">
            <w:r>
              <w:t>Complete</w:t>
            </w:r>
          </w:p>
        </w:tc>
      </w:tr>
      <w:tr w:rsidR="00BA7CB7" w:rsidTr="61BE36C9" w14:paraId="7E214202" w14:textId="77777777">
        <w:tc>
          <w:tcPr>
            <w:tcW w:w="1829" w:type="dxa"/>
            <w:vMerge/>
          </w:tcPr>
          <w:p w:rsidR="008704E7" w:rsidRDefault="008704E7" w14:paraId="603D742C" w14:textId="77777777"/>
        </w:tc>
        <w:tc>
          <w:tcPr>
            <w:tcW w:w="1829" w:type="dxa"/>
          </w:tcPr>
          <w:p w:rsidR="00021F79" w:rsidP="00FB5F39" w:rsidRDefault="77367B04" w14:paraId="52A411A3" w14:textId="001C8264">
            <w:r>
              <w:t>Conduct stakeholder analysis</w:t>
            </w:r>
          </w:p>
        </w:tc>
        <w:tc>
          <w:tcPr>
            <w:tcW w:w="1780" w:type="dxa"/>
          </w:tcPr>
          <w:p w:rsidR="00021F79" w:rsidP="00FB5F39" w:rsidRDefault="2E91914C" w14:paraId="7B4580B7" w14:textId="299B28B6">
            <w:r>
              <w:t>May 31</w:t>
            </w:r>
          </w:p>
        </w:tc>
        <w:tc>
          <w:tcPr>
            <w:tcW w:w="1788" w:type="dxa"/>
          </w:tcPr>
          <w:p w:rsidR="00021F79" w:rsidP="00FB5F39" w:rsidRDefault="43CC8A03" w14:paraId="3467D8E7" w14:textId="54689126">
            <w:r>
              <w:t>Jim, Ann, John</w:t>
            </w:r>
          </w:p>
        </w:tc>
        <w:tc>
          <w:tcPr>
            <w:tcW w:w="1773" w:type="dxa"/>
          </w:tcPr>
          <w:p w:rsidR="00021F79" w:rsidP="61BE36C9" w:rsidRDefault="32172423" w14:paraId="0EF8E977" w14:textId="1474E98D">
            <w:pPr>
              <w:spacing w:line="259" w:lineRule="auto"/>
            </w:pPr>
            <w:r>
              <w:t>Complete</w:t>
            </w:r>
          </w:p>
        </w:tc>
      </w:tr>
      <w:tr w:rsidR="00BA7CB7" w:rsidTr="61BE36C9" w14:paraId="2D37556C" w14:textId="77777777">
        <w:tc>
          <w:tcPr>
            <w:tcW w:w="1829" w:type="dxa"/>
            <w:vMerge/>
          </w:tcPr>
          <w:p w:rsidR="008704E7" w:rsidRDefault="008704E7" w14:paraId="594CDB99" w14:textId="77777777"/>
        </w:tc>
        <w:tc>
          <w:tcPr>
            <w:tcW w:w="1829" w:type="dxa"/>
          </w:tcPr>
          <w:p w:rsidR="00021F79" w:rsidP="00FB5F39" w:rsidRDefault="28459927" w14:paraId="5CEE4761" w14:textId="33B19E4D">
            <w:r>
              <w:t>Plan workshops</w:t>
            </w:r>
          </w:p>
        </w:tc>
        <w:tc>
          <w:tcPr>
            <w:tcW w:w="1780" w:type="dxa"/>
          </w:tcPr>
          <w:p w:rsidR="00021F79" w:rsidP="00FB5F39" w:rsidRDefault="7480F7D4" w14:paraId="3C35296F" w14:textId="6135FF40">
            <w:r>
              <w:t>May 31</w:t>
            </w:r>
          </w:p>
        </w:tc>
        <w:tc>
          <w:tcPr>
            <w:tcW w:w="1788" w:type="dxa"/>
          </w:tcPr>
          <w:p w:rsidR="00021F79" w:rsidP="00FB5F39" w:rsidRDefault="543DC7DE" w14:paraId="5E834EF4" w14:textId="053068DA">
            <w:r>
              <w:t>John and Jane</w:t>
            </w:r>
          </w:p>
        </w:tc>
        <w:tc>
          <w:tcPr>
            <w:tcW w:w="1773" w:type="dxa"/>
          </w:tcPr>
          <w:p w:rsidR="00021F79" w:rsidP="00FB5F39" w:rsidRDefault="12BF37E4" w14:paraId="6E78D95A" w14:textId="76293F42">
            <w:r>
              <w:t>In progress</w:t>
            </w:r>
          </w:p>
        </w:tc>
      </w:tr>
      <w:tr w:rsidR="00BA7CB7" w:rsidTr="61BE36C9" w14:paraId="4213A646" w14:textId="77777777">
        <w:tc>
          <w:tcPr>
            <w:tcW w:w="1829" w:type="dxa"/>
            <w:vMerge/>
          </w:tcPr>
          <w:p w:rsidR="008704E7" w:rsidRDefault="008704E7" w14:paraId="2CEFD95D" w14:textId="77777777"/>
        </w:tc>
        <w:tc>
          <w:tcPr>
            <w:tcW w:w="1829" w:type="dxa"/>
          </w:tcPr>
          <w:p w:rsidR="00021F79" w:rsidP="00FB5F39" w:rsidRDefault="6809C10B" w14:paraId="3ED4D04C" w14:textId="358A5B9B">
            <w:r>
              <w:t>Create a relationship tracker</w:t>
            </w:r>
          </w:p>
        </w:tc>
        <w:tc>
          <w:tcPr>
            <w:tcW w:w="1780" w:type="dxa"/>
          </w:tcPr>
          <w:p w:rsidR="00021F79" w:rsidP="00FB5F39" w:rsidRDefault="0FA4D59A" w14:paraId="0547D911" w14:textId="099120EE">
            <w:r>
              <w:t>May 31</w:t>
            </w:r>
          </w:p>
        </w:tc>
        <w:tc>
          <w:tcPr>
            <w:tcW w:w="1788" w:type="dxa"/>
          </w:tcPr>
          <w:p w:rsidR="00021F79" w:rsidP="00FB5F39" w:rsidRDefault="3255446B" w14:paraId="305F1268" w14:textId="6E856035">
            <w:r>
              <w:t>John and Jane</w:t>
            </w:r>
          </w:p>
        </w:tc>
        <w:tc>
          <w:tcPr>
            <w:tcW w:w="1773" w:type="dxa"/>
          </w:tcPr>
          <w:p w:rsidR="00021F79" w:rsidP="00FB5F39" w:rsidRDefault="00BA7CB7" w14:paraId="4A51E038" w14:textId="346E45B6">
            <w:r>
              <w:t>In progress</w:t>
            </w:r>
          </w:p>
        </w:tc>
      </w:tr>
      <w:tr w:rsidR="00BA7CB7" w:rsidTr="61BE36C9" w14:paraId="6FC6247C" w14:textId="77777777">
        <w:tc>
          <w:tcPr>
            <w:tcW w:w="1829" w:type="dxa"/>
          </w:tcPr>
          <w:p w:rsidR="6D0BA88D" w:rsidP="61BE36C9" w:rsidRDefault="6D0BA88D" w14:paraId="4F83AA06" w14:textId="5F1EBC87">
            <w:r>
              <w:t>Month 2</w:t>
            </w:r>
          </w:p>
        </w:tc>
        <w:tc>
          <w:tcPr>
            <w:tcW w:w="1829" w:type="dxa"/>
          </w:tcPr>
          <w:p w:rsidR="00021F79" w:rsidP="00FB5F39" w:rsidRDefault="5480BBFD" w14:paraId="06DEB4C8" w14:textId="43A6E2F7">
            <w:r>
              <w:t xml:space="preserve">Gather data </w:t>
            </w:r>
          </w:p>
        </w:tc>
        <w:tc>
          <w:tcPr>
            <w:tcW w:w="1780" w:type="dxa"/>
          </w:tcPr>
          <w:p w:rsidR="00021F79" w:rsidP="00FB5F39" w:rsidRDefault="354352C8" w14:paraId="28CA1EF8" w14:textId="6381F33F">
            <w:r>
              <w:t>June 30</w:t>
            </w:r>
          </w:p>
        </w:tc>
        <w:tc>
          <w:tcPr>
            <w:tcW w:w="1788" w:type="dxa"/>
          </w:tcPr>
          <w:p w:rsidR="00021F79" w:rsidP="00FB5F39" w:rsidRDefault="16D601F6" w14:paraId="6D12E06A" w14:textId="6C5F7FDB">
            <w:r>
              <w:t>David, Wanda, Curtis, Chloe, Jim</w:t>
            </w:r>
          </w:p>
        </w:tc>
        <w:tc>
          <w:tcPr>
            <w:tcW w:w="1773" w:type="dxa"/>
          </w:tcPr>
          <w:p w:rsidR="00021F79" w:rsidP="00FB5F39" w:rsidRDefault="41D40BE5" w14:paraId="70B2B9A6" w14:textId="346E45B6">
            <w:r>
              <w:t>In progress</w:t>
            </w:r>
          </w:p>
          <w:p w:rsidR="00021F79" w:rsidP="61BE36C9" w:rsidRDefault="00021F79" w14:paraId="083837ED" w14:textId="6CD661F6"/>
        </w:tc>
      </w:tr>
      <w:tr w:rsidR="00BA7CB7" w:rsidTr="61BE36C9" w14:paraId="73663916" w14:textId="77777777">
        <w:tc>
          <w:tcPr>
            <w:tcW w:w="1829" w:type="dxa"/>
            <w:vMerge w:val="restart"/>
          </w:tcPr>
          <w:p w:rsidR="61BE36C9" w:rsidP="61BE36C9" w:rsidRDefault="61BE36C9" w14:paraId="44CC4720" w14:textId="76EF74F7"/>
          <w:p w:rsidR="4C5E1B26" w:rsidP="61BE36C9" w:rsidRDefault="4C5E1B26" w14:paraId="0669F003" w14:textId="7EF66E40">
            <w:r>
              <w:t>Month 3</w:t>
            </w:r>
          </w:p>
        </w:tc>
        <w:tc>
          <w:tcPr>
            <w:tcW w:w="1829" w:type="dxa"/>
          </w:tcPr>
          <w:p w:rsidR="00021F79" w:rsidP="00FB5F39" w:rsidRDefault="5480BBFD" w14:paraId="1F729B64" w14:textId="59622163">
            <w:r>
              <w:t>Hold hazard and vulnerability workshop</w:t>
            </w:r>
          </w:p>
        </w:tc>
        <w:tc>
          <w:tcPr>
            <w:tcW w:w="1780" w:type="dxa"/>
          </w:tcPr>
          <w:p w:rsidR="00021F79" w:rsidP="00FB5F39" w:rsidRDefault="4764767C" w14:paraId="0AC00600" w14:textId="71D1A309">
            <w:r>
              <w:t>July 25</w:t>
            </w:r>
          </w:p>
        </w:tc>
        <w:tc>
          <w:tcPr>
            <w:tcW w:w="1788" w:type="dxa"/>
          </w:tcPr>
          <w:p w:rsidR="00021F79" w:rsidP="00FB5F39" w:rsidRDefault="7628748E" w14:paraId="03B2EA19" w14:textId="3D7CA473">
            <w:r>
              <w:t>Everyone</w:t>
            </w:r>
          </w:p>
        </w:tc>
        <w:tc>
          <w:tcPr>
            <w:tcW w:w="1773" w:type="dxa"/>
          </w:tcPr>
          <w:p w:rsidR="00021F79" w:rsidP="00FB5F39" w:rsidRDefault="69E2C306" w14:paraId="151D1DA5" w14:textId="346E45B6">
            <w:r>
              <w:t>In progress</w:t>
            </w:r>
          </w:p>
          <w:p w:rsidR="00021F79" w:rsidP="61BE36C9" w:rsidRDefault="00021F79" w14:paraId="01CB6820" w14:textId="1081A905"/>
        </w:tc>
      </w:tr>
      <w:tr w:rsidR="61BE36C9" w:rsidTr="61BE36C9" w14:paraId="0371F53C" w14:textId="77777777">
        <w:tc>
          <w:tcPr>
            <w:tcW w:w="1829" w:type="dxa"/>
            <w:vMerge/>
          </w:tcPr>
          <w:p w:rsidR="008704E7" w:rsidRDefault="008704E7" w14:paraId="2DBEB512" w14:textId="77777777"/>
        </w:tc>
        <w:tc>
          <w:tcPr>
            <w:tcW w:w="1829" w:type="dxa"/>
          </w:tcPr>
          <w:p w:rsidR="5480BBFD" w:rsidP="61BE36C9" w:rsidRDefault="5480BBFD" w14:paraId="1AD6C423" w14:textId="0FD38E73">
            <w:r>
              <w:t>Identify vulnerable populations and root causes of inequities</w:t>
            </w:r>
          </w:p>
        </w:tc>
        <w:tc>
          <w:tcPr>
            <w:tcW w:w="1780" w:type="dxa"/>
          </w:tcPr>
          <w:p w:rsidR="595094B9" w:rsidP="61BE36C9" w:rsidRDefault="595094B9" w14:paraId="66DEEB84" w14:textId="38A95BB7">
            <w:r>
              <w:t>July 3</w:t>
            </w:r>
            <w:r w:rsidR="5EFF7316">
              <w:t>1</w:t>
            </w:r>
          </w:p>
        </w:tc>
        <w:tc>
          <w:tcPr>
            <w:tcW w:w="1788" w:type="dxa"/>
          </w:tcPr>
          <w:p w:rsidR="03ADF217" w:rsidP="61BE36C9" w:rsidRDefault="03ADF217" w14:paraId="1DABB8B1" w14:textId="027A6349">
            <w:r>
              <w:t>Jim, Paul, Ann</w:t>
            </w:r>
          </w:p>
        </w:tc>
        <w:tc>
          <w:tcPr>
            <w:tcW w:w="1773" w:type="dxa"/>
          </w:tcPr>
          <w:p w:rsidR="285C59E4" w:rsidRDefault="285C59E4" w14:paraId="04F5717B" w14:textId="346E45B6">
            <w:r>
              <w:t>In progress</w:t>
            </w:r>
          </w:p>
          <w:p w:rsidR="61BE36C9" w:rsidP="61BE36C9" w:rsidRDefault="61BE36C9" w14:paraId="77B3BB77" w14:textId="0E33B69C"/>
        </w:tc>
      </w:tr>
      <w:tr w:rsidR="61BE36C9" w:rsidTr="61BE36C9" w14:paraId="08A91CA4" w14:textId="77777777">
        <w:tc>
          <w:tcPr>
            <w:tcW w:w="1829" w:type="dxa"/>
            <w:vMerge/>
          </w:tcPr>
          <w:p w:rsidR="008704E7" w:rsidRDefault="008704E7" w14:paraId="01952549" w14:textId="77777777"/>
        </w:tc>
        <w:tc>
          <w:tcPr>
            <w:tcW w:w="1829" w:type="dxa"/>
          </w:tcPr>
          <w:p w:rsidR="5480BBFD" w:rsidP="61BE36C9" w:rsidRDefault="5480BBFD" w14:paraId="5D48F23D" w14:textId="3CA1E38F">
            <w:r>
              <w:t>Review and select indicators</w:t>
            </w:r>
          </w:p>
        </w:tc>
        <w:tc>
          <w:tcPr>
            <w:tcW w:w="1780" w:type="dxa"/>
          </w:tcPr>
          <w:p w:rsidR="64208EDD" w:rsidP="61BE36C9" w:rsidRDefault="64208EDD" w14:paraId="0F028871" w14:textId="6E53A89A">
            <w:r>
              <w:t>July 3</w:t>
            </w:r>
            <w:r w:rsidR="3D43C3E1">
              <w:t>1</w:t>
            </w:r>
          </w:p>
        </w:tc>
        <w:tc>
          <w:tcPr>
            <w:tcW w:w="1788" w:type="dxa"/>
          </w:tcPr>
          <w:p w:rsidR="1B002F4B" w:rsidP="61BE36C9" w:rsidRDefault="1B002F4B" w14:paraId="01407D0D" w14:textId="49DA77E1">
            <w:r>
              <w:t>Everyone</w:t>
            </w:r>
          </w:p>
        </w:tc>
        <w:tc>
          <w:tcPr>
            <w:tcW w:w="1773" w:type="dxa"/>
          </w:tcPr>
          <w:p w:rsidR="116996BC" w:rsidRDefault="116996BC" w14:paraId="0AAC4F46" w14:textId="346E45B6">
            <w:r>
              <w:t>In progress</w:t>
            </w:r>
          </w:p>
          <w:p w:rsidR="61BE36C9" w:rsidP="61BE36C9" w:rsidRDefault="61BE36C9" w14:paraId="55029B73" w14:textId="14A02C6C"/>
        </w:tc>
      </w:tr>
      <w:tr w:rsidR="61BE36C9" w:rsidTr="61BE36C9" w14:paraId="0133CA72" w14:textId="77777777">
        <w:tc>
          <w:tcPr>
            <w:tcW w:w="1829" w:type="dxa"/>
            <w:vMerge/>
          </w:tcPr>
          <w:p w:rsidR="008704E7" w:rsidRDefault="008704E7" w14:paraId="0480806E" w14:textId="77777777"/>
        </w:tc>
        <w:tc>
          <w:tcPr>
            <w:tcW w:w="1829" w:type="dxa"/>
          </w:tcPr>
          <w:p w:rsidR="5480BBFD" w:rsidP="61BE36C9" w:rsidRDefault="5480BBFD" w14:paraId="3352007A" w14:textId="421E946F">
            <w:r>
              <w:t>Score indicators</w:t>
            </w:r>
          </w:p>
        </w:tc>
        <w:tc>
          <w:tcPr>
            <w:tcW w:w="1780" w:type="dxa"/>
          </w:tcPr>
          <w:p w:rsidR="1A40357B" w:rsidP="61BE36C9" w:rsidRDefault="1A40357B" w14:paraId="32A1ED6C" w14:textId="6A298F91">
            <w:r>
              <w:t>July 31</w:t>
            </w:r>
          </w:p>
        </w:tc>
        <w:tc>
          <w:tcPr>
            <w:tcW w:w="1788" w:type="dxa"/>
          </w:tcPr>
          <w:p w:rsidR="1FF5CF42" w:rsidP="61BE36C9" w:rsidRDefault="1FF5CF42" w14:paraId="192CE287" w14:textId="30D09197">
            <w:r>
              <w:t>Everyone</w:t>
            </w:r>
          </w:p>
        </w:tc>
        <w:tc>
          <w:tcPr>
            <w:tcW w:w="1773" w:type="dxa"/>
          </w:tcPr>
          <w:p w:rsidR="554218DB" w:rsidRDefault="554218DB" w14:paraId="4DADB45D" w14:textId="346E45B6">
            <w:r>
              <w:t>In progress</w:t>
            </w:r>
          </w:p>
          <w:p w:rsidR="61BE36C9" w:rsidP="61BE36C9" w:rsidRDefault="61BE36C9" w14:paraId="36E878E9" w14:textId="62EABC7B"/>
        </w:tc>
      </w:tr>
      <w:tr w:rsidR="61BE36C9" w:rsidTr="61BE36C9" w14:paraId="5129FE78" w14:textId="77777777">
        <w:tc>
          <w:tcPr>
            <w:tcW w:w="1829" w:type="dxa"/>
            <w:vMerge w:val="restart"/>
          </w:tcPr>
          <w:p w:rsidR="61BE36C9" w:rsidP="61BE36C9" w:rsidRDefault="61BE36C9" w14:paraId="75F5A59B" w14:textId="5DE9AE45"/>
          <w:p w:rsidR="254079F0" w:rsidP="61BE36C9" w:rsidRDefault="254079F0" w14:paraId="286856B7" w14:textId="4F06A05D">
            <w:r>
              <w:t>Month 4</w:t>
            </w:r>
          </w:p>
        </w:tc>
        <w:tc>
          <w:tcPr>
            <w:tcW w:w="1829" w:type="dxa"/>
          </w:tcPr>
          <w:p w:rsidR="5480BBFD" w:rsidP="61BE36C9" w:rsidRDefault="5480BBFD" w14:paraId="7B724C92" w14:textId="5EFD8719">
            <w:r>
              <w:t>Identify priority areas for action</w:t>
            </w:r>
          </w:p>
        </w:tc>
        <w:tc>
          <w:tcPr>
            <w:tcW w:w="1780" w:type="dxa"/>
          </w:tcPr>
          <w:p w:rsidR="4CD4142E" w:rsidP="61BE36C9" w:rsidRDefault="4CD4142E" w14:paraId="531D1FAA" w14:textId="7EDFCE6C">
            <w:r>
              <w:t>Aug. 31</w:t>
            </w:r>
          </w:p>
        </w:tc>
        <w:tc>
          <w:tcPr>
            <w:tcW w:w="1788" w:type="dxa"/>
          </w:tcPr>
          <w:p w:rsidR="6BBD4D1C" w:rsidP="61BE36C9" w:rsidRDefault="6BBD4D1C" w14:paraId="0736831C" w14:textId="4D1A9C25">
            <w:r>
              <w:t>Everyone</w:t>
            </w:r>
          </w:p>
        </w:tc>
        <w:tc>
          <w:tcPr>
            <w:tcW w:w="1773" w:type="dxa"/>
          </w:tcPr>
          <w:p w:rsidR="1DA205FF" w:rsidRDefault="1DA205FF" w14:paraId="75756060" w14:textId="346E45B6">
            <w:r>
              <w:t>In progress</w:t>
            </w:r>
          </w:p>
          <w:p w:rsidR="61BE36C9" w:rsidP="61BE36C9" w:rsidRDefault="61BE36C9" w14:paraId="71CE3277" w14:textId="3521F832"/>
        </w:tc>
      </w:tr>
      <w:tr w:rsidR="61BE36C9" w:rsidTr="61BE36C9" w14:paraId="4D056257" w14:textId="77777777">
        <w:tc>
          <w:tcPr>
            <w:tcW w:w="1829" w:type="dxa"/>
            <w:vMerge/>
          </w:tcPr>
          <w:p w:rsidR="008704E7" w:rsidRDefault="008704E7" w14:paraId="28FFBDB1" w14:textId="77777777"/>
        </w:tc>
        <w:tc>
          <w:tcPr>
            <w:tcW w:w="1829" w:type="dxa"/>
          </w:tcPr>
          <w:p w:rsidR="5480BBFD" w:rsidP="61BE36C9" w:rsidRDefault="5480BBFD" w14:paraId="4DD3F2D3" w14:textId="4F2B5FF6">
            <w:r>
              <w:t>Hold workshop on generating action and next steps</w:t>
            </w:r>
          </w:p>
        </w:tc>
        <w:tc>
          <w:tcPr>
            <w:tcW w:w="1780" w:type="dxa"/>
          </w:tcPr>
          <w:p w:rsidR="63F13C66" w:rsidP="61BE36C9" w:rsidRDefault="63F13C66" w14:paraId="3E4523C8" w14:textId="2C00D655">
            <w:r>
              <w:t>Aug. 15</w:t>
            </w:r>
          </w:p>
        </w:tc>
        <w:tc>
          <w:tcPr>
            <w:tcW w:w="1788" w:type="dxa"/>
          </w:tcPr>
          <w:p w:rsidR="6B2938DA" w:rsidP="61BE36C9" w:rsidRDefault="6B2938DA" w14:paraId="0352601E" w14:textId="3EEBDB87">
            <w:r>
              <w:t>Everyone</w:t>
            </w:r>
          </w:p>
        </w:tc>
        <w:tc>
          <w:tcPr>
            <w:tcW w:w="1773" w:type="dxa"/>
          </w:tcPr>
          <w:p w:rsidR="20DF9652" w:rsidRDefault="20DF9652" w14:paraId="4228C0D0" w14:textId="346E45B6">
            <w:r>
              <w:t>In progress</w:t>
            </w:r>
          </w:p>
          <w:p w:rsidR="61BE36C9" w:rsidP="61BE36C9" w:rsidRDefault="61BE36C9" w14:paraId="3B278F05" w14:textId="53A79917"/>
        </w:tc>
      </w:tr>
      <w:tr w:rsidR="61BE36C9" w:rsidTr="61BE36C9" w14:paraId="0155B36E" w14:textId="77777777">
        <w:tc>
          <w:tcPr>
            <w:tcW w:w="1829" w:type="dxa"/>
            <w:vMerge/>
          </w:tcPr>
          <w:p w:rsidR="008704E7" w:rsidRDefault="008704E7" w14:paraId="2713B421" w14:textId="77777777"/>
        </w:tc>
        <w:tc>
          <w:tcPr>
            <w:tcW w:w="1829" w:type="dxa"/>
          </w:tcPr>
          <w:p w:rsidR="5480BBFD" w:rsidP="61BE36C9" w:rsidRDefault="5480BBFD" w14:paraId="1B9BC66D" w14:textId="1CFEAA03">
            <w:r>
              <w:t>Create implementation plan</w:t>
            </w:r>
          </w:p>
        </w:tc>
        <w:tc>
          <w:tcPr>
            <w:tcW w:w="1780" w:type="dxa"/>
          </w:tcPr>
          <w:p w:rsidR="460E1A20" w:rsidP="61BE36C9" w:rsidRDefault="460E1A20" w14:paraId="60061B73" w14:textId="28E8EE76">
            <w:r>
              <w:t>Aug. 31</w:t>
            </w:r>
          </w:p>
        </w:tc>
        <w:tc>
          <w:tcPr>
            <w:tcW w:w="1788" w:type="dxa"/>
          </w:tcPr>
          <w:p w:rsidR="557AE727" w:rsidP="61BE36C9" w:rsidRDefault="557AE727" w14:paraId="09F1C1FA" w14:textId="6E8080BD">
            <w:r>
              <w:t>Everyone</w:t>
            </w:r>
          </w:p>
        </w:tc>
        <w:tc>
          <w:tcPr>
            <w:tcW w:w="1773" w:type="dxa"/>
          </w:tcPr>
          <w:p w:rsidR="1D2186B0" w:rsidRDefault="1D2186B0" w14:paraId="1E0F27CA" w14:textId="346E45B6">
            <w:r>
              <w:t>In progress</w:t>
            </w:r>
          </w:p>
          <w:p w:rsidR="61BE36C9" w:rsidP="61BE36C9" w:rsidRDefault="61BE36C9" w14:paraId="501A81CC" w14:textId="6862F1B3"/>
        </w:tc>
      </w:tr>
      <w:tr w:rsidR="61BE36C9" w:rsidTr="61BE36C9" w14:paraId="2581AB72" w14:textId="77777777">
        <w:tc>
          <w:tcPr>
            <w:tcW w:w="1829" w:type="dxa"/>
            <w:vMerge/>
          </w:tcPr>
          <w:p w:rsidR="008704E7" w:rsidRDefault="008704E7" w14:paraId="4230E559" w14:textId="77777777"/>
        </w:tc>
        <w:tc>
          <w:tcPr>
            <w:tcW w:w="1829" w:type="dxa"/>
          </w:tcPr>
          <w:p w:rsidR="5480BBFD" w:rsidP="61BE36C9" w:rsidRDefault="5480BBFD" w14:paraId="4DEEAF31" w14:textId="1CE916EF">
            <w:r>
              <w:t>Reflect on process</w:t>
            </w:r>
          </w:p>
        </w:tc>
        <w:tc>
          <w:tcPr>
            <w:tcW w:w="1780" w:type="dxa"/>
          </w:tcPr>
          <w:p w:rsidR="359AD379" w:rsidP="61BE36C9" w:rsidRDefault="359AD379" w14:paraId="52E10880" w14:textId="4AB41274">
            <w:r>
              <w:t>Aug. 31</w:t>
            </w:r>
          </w:p>
        </w:tc>
        <w:tc>
          <w:tcPr>
            <w:tcW w:w="1788" w:type="dxa"/>
          </w:tcPr>
          <w:p w:rsidR="4630D30E" w:rsidP="61BE36C9" w:rsidRDefault="4630D30E" w14:paraId="577B993A" w14:textId="6C62AA51">
            <w:r>
              <w:t>Everyone</w:t>
            </w:r>
          </w:p>
        </w:tc>
        <w:tc>
          <w:tcPr>
            <w:tcW w:w="1773" w:type="dxa"/>
          </w:tcPr>
          <w:p w:rsidR="5B33DD2A" w:rsidRDefault="5B33DD2A" w14:paraId="23F56E3E" w14:textId="346E45B6">
            <w:r>
              <w:t>In progress</w:t>
            </w:r>
          </w:p>
          <w:p w:rsidR="61BE36C9" w:rsidP="61BE36C9" w:rsidRDefault="61BE36C9" w14:paraId="4A1885DE" w14:textId="2E0D5A88"/>
        </w:tc>
      </w:tr>
    </w:tbl>
    <w:p w:rsidR="00021F79" w:rsidP="00021F79" w:rsidRDefault="00021F79" w14:paraId="33A8FA4E" w14:textId="77777777">
      <w:pPr>
        <w:ind w:left="360"/>
      </w:pPr>
    </w:p>
    <w:bookmarkEnd w:id="3"/>
    <w:p w:rsidRPr="00152E39" w:rsidR="00021F79" w:rsidP="00152E39" w:rsidRDefault="00021F79" w14:paraId="6E281579" w14:textId="77777777">
      <w:pPr>
        <w:rPr>
          <w:b/>
          <w:bCs/>
        </w:rPr>
      </w:pPr>
    </w:p>
    <w:p w:rsidRPr="00152E39" w:rsidR="008C3DF6" w:rsidRDefault="008C3DF6" w14:paraId="4710AA8E" w14:textId="1E3F2428">
      <w:pPr>
        <w:rPr>
          <w:b/>
          <w:bCs/>
        </w:rPr>
      </w:pPr>
    </w:p>
    <w:sectPr w:rsidRPr="00152E39" w:rsidR="008C3D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1C0"/>
    <w:multiLevelType w:val="hybridMultilevel"/>
    <w:tmpl w:val="11368BD8"/>
    <w:lvl w:ilvl="0" w:tplc="FB4414B6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EC6320"/>
    <w:multiLevelType w:val="hybridMultilevel"/>
    <w:tmpl w:val="0826FEC6"/>
    <w:lvl w:ilvl="0" w:tplc="C596A096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CD298F"/>
    <w:multiLevelType w:val="multilevel"/>
    <w:tmpl w:val="384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A061362"/>
    <w:multiLevelType w:val="hybridMultilevel"/>
    <w:tmpl w:val="949238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05086F"/>
    <w:multiLevelType w:val="hybridMultilevel"/>
    <w:tmpl w:val="6ED4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9D32FB"/>
    <w:multiLevelType w:val="hybridMultilevel"/>
    <w:tmpl w:val="E9EA3552"/>
    <w:lvl w:ilvl="0" w:tplc="C596A096">
      <w:start w:val="4"/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39"/>
    <w:rsid w:val="00021F79"/>
    <w:rsid w:val="00042526"/>
    <w:rsid w:val="00073F6C"/>
    <w:rsid w:val="000D4071"/>
    <w:rsid w:val="00140663"/>
    <w:rsid w:val="00152E39"/>
    <w:rsid w:val="001F7F5C"/>
    <w:rsid w:val="00262BC4"/>
    <w:rsid w:val="00265764"/>
    <w:rsid w:val="00285E0A"/>
    <w:rsid w:val="002B5F86"/>
    <w:rsid w:val="0033720D"/>
    <w:rsid w:val="003A721D"/>
    <w:rsid w:val="003D2066"/>
    <w:rsid w:val="0043046A"/>
    <w:rsid w:val="004F2A53"/>
    <w:rsid w:val="004F4EBE"/>
    <w:rsid w:val="00505EFA"/>
    <w:rsid w:val="005644A5"/>
    <w:rsid w:val="005841AE"/>
    <w:rsid w:val="005D0670"/>
    <w:rsid w:val="005D131C"/>
    <w:rsid w:val="00617AD3"/>
    <w:rsid w:val="006C5560"/>
    <w:rsid w:val="0079460F"/>
    <w:rsid w:val="0082527B"/>
    <w:rsid w:val="00834AF3"/>
    <w:rsid w:val="008704E7"/>
    <w:rsid w:val="008C3DF6"/>
    <w:rsid w:val="008E12CD"/>
    <w:rsid w:val="009465B8"/>
    <w:rsid w:val="009B5C8F"/>
    <w:rsid w:val="00A04ECB"/>
    <w:rsid w:val="00A27F6D"/>
    <w:rsid w:val="00A90436"/>
    <w:rsid w:val="00AB6F2A"/>
    <w:rsid w:val="00B214BE"/>
    <w:rsid w:val="00B456B4"/>
    <w:rsid w:val="00BA7CB7"/>
    <w:rsid w:val="00BC1251"/>
    <w:rsid w:val="00CF21CA"/>
    <w:rsid w:val="00D77BFE"/>
    <w:rsid w:val="00DA6483"/>
    <w:rsid w:val="00DF7FBC"/>
    <w:rsid w:val="00EE1DF2"/>
    <w:rsid w:val="00FA54A5"/>
    <w:rsid w:val="01289082"/>
    <w:rsid w:val="01BEC1C0"/>
    <w:rsid w:val="03ADF217"/>
    <w:rsid w:val="04EAF065"/>
    <w:rsid w:val="0619215E"/>
    <w:rsid w:val="066965B7"/>
    <w:rsid w:val="09DA31E3"/>
    <w:rsid w:val="0A822AF2"/>
    <w:rsid w:val="0CA33DE5"/>
    <w:rsid w:val="0D068880"/>
    <w:rsid w:val="0DF690C4"/>
    <w:rsid w:val="0F926125"/>
    <w:rsid w:val="0FA4D59A"/>
    <w:rsid w:val="10A5C3ED"/>
    <w:rsid w:val="10FC620B"/>
    <w:rsid w:val="116996BC"/>
    <w:rsid w:val="1232A663"/>
    <w:rsid w:val="12BF37E4"/>
    <w:rsid w:val="12F4A189"/>
    <w:rsid w:val="1306C18D"/>
    <w:rsid w:val="1601A2A9"/>
    <w:rsid w:val="16728538"/>
    <w:rsid w:val="16C6EE5F"/>
    <w:rsid w:val="16D601F6"/>
    <w:rsid w:val="17451635"/>
    <w:rsid w:val="1A40357B"/>
    <w:rsid w:val="1B002F4B"/>
    <w:rsid w:val="1C85E8B6"/>
    <w:rsid w:val="1D2186B0"/>
    <w:rsid w:val="1DA205FF"/>
    <w:rsid w:val="1F2FCCA6"/>
    <w:rsid w:val="1FF5CF42"/>
    <w:rsid w:val="20DF9652"/>
    <w:rsid w:val="21EB9732"/>
    <w:rsid w:val="23C6E294"/>
    <w:rsid w:val="248F0F6B"/>
    <w:rsid w:val="24D3FE53"/>
    <w:rsid w:val="254079F0"/>
    <w:rsid w:val="26FF0E7A"/>
    <w:rsid w:val="273ADE8B"/>
    <w:rsid w:val="28459927"/>
    <w:rsid w:val="285C59E4"/>
    <w:rsid w:val="2A26DA9D"/>
    <w:rsid w:val="2B6B53CE"/>
    <w:rsid w:val="2B7AE20E"/>
    <w:rsid w:val="2E91914C"/>
    <w:rsid w:val="2E9DE302"/>
    <w:rsid w:val="2F4BFDCE"/>
    <w:rsid w:val="3099434F"/>
    <w:rsid w:val="319FD10A"/>
    <w:rsid w:val="32172423"/>
    <w:rsid w:val="3255446B"/>
    <w:rsid w:val="338306BA"/>
    <w:rsid w:val="3479E6B5"/>
    <w:rsid w:val="354352C8"/>
    <w:rsid w:val="359AD379"/>
    <w:rsid w:val="36F749FC"/>
    <w:rsid w:val="3758EFDB"/>
    <w:rsid w:val="390851D2"/>
    <w:rsid w:val="3A5A4B16"/>
    <w:rsid w:val="3ADEE5B2"/>
    <w:rsid w:val="3D43C3E1"/>
    <w:rsid w:val="3DF2EA18"/>
    <w:rsid w:val="3F36A68D"/>
    <w:rsid w:val="400759AB"/>
    <w:rsid w:val="41165466"/>
    <w:rsid w:val="4186DA81"/>
    <w:rsid w:val="41D40BE5"/>
    <w:rsid w:val="43CC8A03"/>
    <w:rsid w:val="460E1A20"/>
    <w:rsid w:val="4630D30E"/>
    <w:rsid w:val="467BB6E4"/>
    <w:rsid w:val="4764767C"/>
    <w:rsid w:val="48C60F97"/>
    <w:rsid w:val="49A7E589"/>
    <w:rsid w:val="49C9A696"/>
    <w:rsid w:val="4A450E88"/>
    <w:rsid w:val="4B3CDA86"/>
    <w:rsid w:val="4B6C2CF7"/>
    <w:rsid w:val="4BA76E13"/>
    <w:rsid w:val="4C5E1B26"/>
    <w:rsid w:val="4CD4142E"/>
    <w:rsid w:val="4EE8EA41"/>
    <w:rsid w:val="518EEAA2"/>
    <w:rsid w:val="52A08B75"/>
    <w:rsid w:val="535E444A"/>
    <w:rsid w:val="53834643"/>
    <w:rsid w:val="543DC7DE"/>
    <w:rsid w:val="5480BBFD"/>
    <w:rsid w:val="554218DB"/>
    <w:rsid w:val="557AE727"/>
    <w:rsid w:val="5695E50C"/>
    <w:rsid w:val="58E1B061"/>
    <w:rsid w:val="595094B9"/>
    <w:rsid w:val="595C3153"/>
    <w:rsid w:val="5999FC87"/>
    <w:rsid w:val="5B33DD2A"/>
    <w:rsid w:val="5B35CCE8"/>
    <w:rsid w:val="5CD19D49"/>
    <w:rsid w:val="5DBE1C92"/>
    <w:rsid w:val="5E5AFEBB"/>
    <w:rsid w:val="5EFF7316"/>
    <w:rsid w:val="61462F6A"/>
    <w:rsid w:val="61706EC2"/>
    <w:rsid w:val="61BE36C9"/>
    <w:rsid w:val="6275ED67"/>
    <w:rsid w:val="63F13C66"/>
    <w:rsid w:val="64208EDD"/>
    <w:rsid w:val="64DCAF2E"/>
    <w:rsid w:val="66787F8F"/>
    <w:rsid w:val="679622A9"/>
    <w:rsid w:val="679B69B1"/>
    <w:rsid w:val="6809C10B"/>
    <w:rsid w:val="694A74AA"/>
    <w:rsid w:val="69B80DD7"/>
    <w:rsid w:val="69E2C306"/>
    <w:rsid w:val="6AEC60C6"/>
    <w:rsid w:val="6B2938DA"/>
    <w:rsid w:val="6B53DE38"/>
    <w:rsid w:val="6BBD4D1C"/>
    <w:rsid w:val="6D0BA88D"/>
    <w:rsid w:val="6E782679"/>
    <w:rsid w:val="6EDB2F93"/>
    <w:rsid w:val="6F8401D8"/>
    <w:rsid w:val="6FDCADE1"/>
    <w:rsid w:val="70F9FC6B"/>
    <w:rsid w:val="71EDE809"/>
    <w:rsid w:val="72BF917C"/>
    <w:rsid w:val="7480F7D4"/>
    <w:rsid w:val="7481085E"/>
    <w:rsid w:val="75152168"/>
    <w:rsid w:val="7628748E"/>
    <w:rsid w:val="77367B04"/>
    <w:rsid w:val="77693DEF"/>
    <w:rsid w:val="78A89485"/>
    <w:rsid w:val="7C449C98"/>
    <w:rsid w:val="7D915F34"/>
    <w:rsid w:val="7DD55845"/>
    <w:rsid w:val="7FE5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8247"/>
  <w15:chartTrackingRefBased/>
  <w15:docId w15:val="{C95EFC17-810B-4BBC-A12F-58680D34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2E3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39"/>
    <w:pPr>
      <w:ind w:left="720"/>
      <w:contextualSpacing/>
    </w:pPr>
  </w:style>
  <w:style w:type="table" w:styleId="TableGrid">
    <w:name w:val="Table Grid"/>
    <w:basedOn w:val="TableNormal"/>
    <w:uiPriority w:val="39"/>
    <w:rsid w:val="00B45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6C556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9043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2021-12-16T18:47:06+00:00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BA396C-B775-4095-8EAB-541563CC8EF2}">
  <ds:schemaRefs>
    <ds:schemaRef ds:uri="c3fe2bc6-81ec-4aad-a296-b74ae9f31a66"/>
    <ds:schemaRef ds:uri="http://purl.org/dc/elements/1.1/"/>
    <ds:schemaRef ds:uri="http://schemas.microsoft.com/office/2006/documentManagement/types"/>
    <ds:schemaRef ds:uri="http://schemas.microsoft.com/sharepoint/v3/fields"/>
    <ds:schemaRef ds:uri="4ffa91fb-a0ff-4ac5-b2db-65c790d184a4"/>
    <ds:schemaRef ds:uri="http://schemas.microsoft.com/office/2006/metadata/properties"/>
    <ds:schemaRef ds:uri="http://purl.org/dc/terms/"/>
    <ds:schemaRef ds:uri="http://www.w3.org/XML/1998/namespace"/>
    <ds:schemaRef ds:uri="8f0ccb0b-2b45-4ecf-807d-d8fd9145fac4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http://schemas.microsoft.com/sharepoint.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94CEBE-CBB7-42E4-9291-ECA25A7771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26ADA-D56D-460C-8624-10ADE0467D4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263C2B2-C17B-4DDA-A437-52AFD0013F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Maxwell, Keely</cp:lastModifiedBy>
  <cp:revision>37</cp:revision>
  <dcterms:created xsi:type="dcterms:W3CDTF">2021-12-14T22:08:00Z</dcterms:created>
  <dcterms:modified xsi:type="dcterms:W3CDTF">2022-09-16T16:19:24Z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