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DC" w:rsidRDefault="00D142DC">
      <w:r>
        <w:t xml:space="preserve">                                                          COMPUTER NETWORKS                                            U.VINEETHA                    </w:t>
      </w:r>
    </w:p>
    <w:p w:rsidR="00D142DC" w:rsidRDefault="00D142DC" w:rsidP="00D142DC">
      <w:r>
        <w:tab/>
        <w:t xml:space="preserve">                                                                                                                                  </w:t>
      </w:r>
      <w:bookmarkStart w:id="0" w:name="_GoBack"/>
      <w:bookmarkEnd w:id="0"/>
      <w:r>
        <w:t>192011398</w:t>
      </w:r>
    </w:p>
    <w:p w:rsidR="00D142DC" w:rsidRDefault="00D142DC" w:rsidP="00D142DC">
      <w:pPr>
        <w:tabs>
          <w:tab w:val="left" w:pos="7186"/>
        </w:tabs>
      </w:pPr>
    </w:p>
    <w:p w:rsidR="00D142DC" w:rsidRDefault="00D142DC"/>
    <w:p w:rsidR="00C85883" w:rsidRDefault="00C85883">
      <w:r>
        <w:t>DHCP:</w:t>
      </w:r>
    </w:p>
    <w:p w:rsidR="00C85883" w:rsidRDefault="00C85883">
      <w:r w:rsidRPr="00C85883">
        <w:drawing>
          <wp:inline distT="0" distB="0" distL="0" distR="0" wp14:anchorId="05D31A15" wp14:editId="53DFC98B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83" w:rsidRDefault="00C85883">
      <w:r>
        <w:t>SMTP:</w:t>
      </w:r>
    </w:p>
    <w:p w:rsidR="00C85883" w:rsidRDefault="00C85883">
      <w:r>
        <w:t>ARP:</w:t>
      </w:r>
    </w:p>
    <w:p w:rsidR="00C85883" w:rsidRDefault="00C85883">
      <w:r w:rsidRPr="00C85883">
        <w:drawing>
          <wp:inline distT="0" distB="0" distL="0" distR="0" wp14:anchorId="239EFE2A" wp14:editId="5C2CFC36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83" w:rsidRDefault="00C85883" w:rsidP="00C85883"/>
    <w:p w:rsidR="00C85883" w:rsidRDefault="00C85883" w:rsidP="00C85883">
      <w:pPr>
        <w:tabs>
          <w:tab w:val="left" w:pos="6453"/>
        </w:tabs>
      </w:pPr>
      <w:r>
        <w:tab/>
      </w:r>
    </w:p>
    <w:p w:rsidR="00C85883" w:rsidRDefault="00C85883" w:rsidP="00C85883">
      <w:pPr>
        <w:tabs>
          <w:tab w:val="left" w:pos="6453"/>
        </w:tabs>
      </w:pPr>
    </w:p>
    <w:p w:rsidR="00C85883" w:rsidRDefault="00C85883" w:rsidP="00C85883">
      <w:pPr>
        <w:tabs>
          <w:tab w:val="left" w:pos="6453"/>
        </w:tabs>
      </w:pPr>
      <w:r>
        <w:t>DHCP:</w:t>
      </w:r>
    </w:p>
    <w:p w:rsidR="00C85883" w:rsidRDefault="00C85883" w:rsidP="00C85883">
      <w:pPr>
        <w:tabs>
          <w:tab w:val="left" w:pos="6453"/>
        </w:tabs>
      </w:pPr>
      <w:r w:rsidRPr="00C85883">
        <w:drawing>
          <wp:inline distT="0" distB="0" distL="0" distR="0" wp14:anchorId="54F0EA5E" wp14:editId="594CC88C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83" w:rsidRDefault="00C85883" w:rsidP="00C85883">
      <w:pPr>
        <w:tabs>
          <w:tab w:val="left" w:pos="6453"/>
        </w:tabs>
      </w:pPr>
    </w:p>
    <w:p w:rsidR="00C85883" w:rsidRDefault="00C85883" w:rsidP="00C85883">
      <w:pPr>
        <w:tabs>
          <w:tab w:val="left" w:pos="6453"/>
        </w:tabs>
      </w:pPr>
      <w:r>
        <w:t>TCP:</w:t>
      </w:r>
    </w:p>
    <w:p w:rsidR="00C85883" w:rsidRDefault="00C85883" w:rsidP="00C85883">
      <w:pPr>
        <w:tabs>
          <w:tab w:val="left" w:pos="6453"/>
        </w:tabs>
      </w:pPr>
      <w:r w:rsidRPr="00C85883">
        <w:drawing>
          <wp:inline distT="0" distB="0" distL="0" distR="0" wp14:anchorId="447C8AA8" wp14:editId="3F091CD2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83" w:rsidRDefault="00C85883" w:rsidP="00C85883">
      <w:pPr>
        <w:tabs>
          <w:tab w:val="left" w:pos="6453"/>
        </w:tabs>
      </w:pPr>
    </w:p>
    <w:p w:rsidR="00AD2BA7" w:rsidRDefault="00AD2BA7" w:rsidP="00C85883">
      <w:pPr>
        <w:tabs>
          <w:tab w:val="left" w:pos="6453"/>
        </w:tabs>
      </w:pPr>
    </w:p>
    <w:p w:rsidR="00AD2BA7" w:rsidRDefault="00AD2BA7" w:rsidP="00C85883">
      <w:pPr>
        <w:tabs>
          <w:tab w:val="left" w:pos="6453"/>
        </w:tabs>
      </w:pPr>
    </w:p>
    <w:p w:rsidR="00AD2BA7" w:rsidRDefault="00AD2BA7" w:rsidP="00C85883">
      <w:pPr>
        <w:tabs>
          <w:tab w:val="left" w:pos="6453"/>
        </w:tabs>
      </w:pPr>
    </w:p>
    <w:p w:rsidR="00C85883" w:rsidRDefault="00C85883" w:rsidP="00C85883">
      <w:pPr>
        <w:tabs>
          <w:tab w:val="left" w:pos="6453"/>
        </w:tabs>
      </w:pPr>
      <w:r>
        <w:t>UDP:</w:t>
      </w:r>
    </w:p>
    <w:p w:rsidR="00AD2BA7" w:rsidRDefault="00AD2BA7" w:rsidP="00C85883">
      <w:pPr>
        <w:tabs>
          <w:tab w:val="left" w:pos="6453"/>
        </w:tabs>
      </w:pPr>
      <w:r w:rsidRPr="00AD2BA7">
        <w:drawing>
          <wp:inline distT="0" distB="0" distL="0" distR="0" wp14:anchorId="0A57B385" wp14:editId="0492F239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83" w:rsidRDefault="00C85883" w:rsidP="00C85883">
      <w:pPr>
        <w:tabs>
          <w:tab w:val="left" w:pos="6453"/>
        </w:tabs>
      </w:pPr>
    </w:p>
    <w:p w:rsidR="00C85883" w:rsidRDefault="00C85883" w:rsidP="00C85883">
      <w:pPr>
        <w:tabs>
          <w:tab w:val="left" w:pos="6453"/>
        </w:tabs>
      </w:pPr>
    </w:p>
    <w:p w:rsidR="00C85883" w:rsidRDefault="00C85883" w:rsidP="00C85883">
      <w:pPr>
        <w:tabs>
          <w:tab w:val="left" w:pos="6453"/>
        </w:tabs>
      </w:pPr>
      <w:r>
        <w:t>ICMP:</w:t>
      </w:r>
    </w:p>
    <w:p w:rsidR="00C85883" w:rsidRDefault="00C85883" w:rsidP="00C85883">
      <w:pPr>
        <w:tabs>
          <w:tab w:val="left" w:pos="6453"/>
        </w:tabs>
      </w:pPr>
      <w:r w:rsidRPr="00C85883">
        <w:drawing>
          <wp:inline distT="0" distB="0" distL="0" distR="0" wp14:anchorId="404D5025" wp14:editId="566868A0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83" w:rsidRDefault="00C85883" w:rsidP="00C85883">
      <w:pPr>
        <w:tabs>
          <w:tab w:val="left" w:pos="6453"/>
        </w:tabs>
      </w:pPr>
    </w:p>
    <w:p w:rsidR="00AD2BA7" w:rsidRDefault="00AD2BA7" w:rsidP="00C85883">
      <w:pPr>
        <w:tabs>
          <w:tab w:val="left" w:pos="6453"/>
        </w:tabs>
      </w:pPr>
    </w:p>
    <w:p w:rsidR="00AD2BA7" w:rsidRDefault="00AD2BA7" w:rsidP="00C85883">
      <w:pPr>
        <w:tabs>
          <w:tab w:val="left" w:pos="6453"/>
        </w:tabs>
      </w:pPr>
    </w:p>
    <w:p w:rsidR="00C85883" w:rsidRDefault="00C85883" w:rsidP="00C85883">
      <w:pPr>
        <w:tabs>
          <w:tab w:val="left" w:pos="6453"/>
        </w:tabs>
      </w:pPr>
      <w:r>
        <w:t>IPV4 and IPV6 statistics :</w:t>
      </w:r>
    </w:p>
    <w:p w:rsidR="00C85883" w:rsidRPr="00C85883" w:rsidRDefault="00C85883" w:rsidP="00C85883">
      <w:pPr>
        <w:tabs>
          <w:tab w:val="left" w:pos="6453"/>
        </w:tabs>
      </w:pPr>
      <w:r w:rsidRPr="00C85883">
        <w:drawing>
          <wp:inline distT="0" distB="0" distL="0" distR="0" wp14:anchorId="4671FC83" wp14:editId="1D9D7A19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83" w:rsidRPr="00C8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3D9" w:rsidRDefault="005A63D9" w:rsidP="00C85883">
      <w:pPr>
        <w:spacing w:after="0" w:line="240" w:lineRule="auto"/>
      </w:pPr>
      <w:r>
        <w:separator/>
      </w:r>
    </w:p>
  </w:endnote>
  <w:endnote w:type="continuationSeparator" w:id="0">
    <w:p w:rsidR="005A63D9" w:rsidRDefault="005A63D9" w:rsidP="00C8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3D9" w:rsidRDefault="005A63D9" w:rsidP="00C85883">
      <w:pPr>
        <w:spacing w:after="0" w:line="240" w:lineRule="auto"/>
      </w:pPr>
      <w:r>
        <w:separator/>
      </w:r>
    </w:p>
  </w:footnote>
  <w:footnote w:type="continuationSeparator" w:id="0">
    <w:p w:rsidR="005A63D9" w:rsidRDefault="005A63D9" w:rsidP="00C85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83"/>
    <w:rsid w:val="005A63D9"/>
    <w:rsid w:val="00AD2BA7"/>
    <w:rsid w:val="00C85883"/>
    <w:rsid w:val="00D142DC"/>
    <w:rsid w:val="00E3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A6BA"/>
  <w15:chartTrackingRefBased/>
  <w15:docId w15:val="{2336C553-FE1E-44AC-8354-8604689B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883"/>
  </w:style>
  <w:style w:type="paragraph" w:styleId="Footer">
    <w:name w:val="footer"/>
    <w:basedOn w:val="Normal"/>
    <w:link w:val="FooterChar"/>
    <w:uiPriority w:val="99"/>
    <w:unhideWhenUsed/>
    <w:rsid w:val="00C8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2023-02-13T03:43:00Z</dcterms:created>
  <dcterms:modified xsi:type="dcterms:W3CDTF">2023-02-13T03:56:00Z</dcterms:modified>
</cp:coreProperties>
</file>