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C5A2" w14:textId="4350A9EB" w:rsidR="00151B5E" w:rsidRDefault="00031556"/>
    <w:p w14:paraId="089378D6" w14:textId="7BFED816" w:rsidR="00895C36" w:rsidRDefault="00895C36"/>
    <w:p w14:paraId="7AB4B97A" w14:textId="023C7655" w:rsidR="00B1305E" w:rsidRDefault="00B1305E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B1305E" w14:paraId="1286CCA6" w14:textId="77777777" w:rsidTr="005F2112">
        <w:tc>
          <w:tcPr>
            <w:tcW w:w="9180" w:type="dxa"/>
            <w:gridSpan w:val="3"/>
            <w:shd w:val="clear" w:color="auto" w:fill="9CC2E5" w:themeFill="accent5" w:themeFillTint="99"/>
          </w:tcPr>
          <w:p w14:paraId="2A943375" w14:textId="77777777" w:rsidR="00B1305E" w:rsidRPr="00AC3DB8" w:rsidRDefault="00B1305E" w:rsidP="005F2112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B1305E" w14:paraId="1D788CA9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865B82C" w14:textId="77777777" w:rsidR="00B1305E" w:rsidRDefault="00B1305E" w:rsidP="005F2112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51574ED8" w14:textId="77777777" w:rsidR="00B1305E" w:rsidRDefault="00B1305E" w:rsidP="005F2112">
            <w:r>
              <w:t>Applicatieontwikkeling</w:t>
            </w:r>
          </w:p>
        </w:tc>
      </w:tr>
      <w:tr w:rsidR="00B1305E" w14:paraId="4F43D6AE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34B90138" w14:textId="77777777" w:rsidR="00B1305E" w:rsidRDefault="00B1305E" w:rsidP="005F2112">
            <w:r>
              <w:t>Profiel</w:t>
            </w:r>
          </w:p>
        </w:tc>
        <w:tc>
          <w:tcPr>
            <w:tcW w:w="7087" w:type="dxa"/>
            <w:gridSpan w:val="2"/>
          </w:tcPr>
          <w:p w14:paraId="3870824F" w14:textId="77777777" w:rsidR="00B1305E" w:rsidRDefault="00B1305E" w:rsidP="005F2112">
            <w:r>
              <w:t>P1: Applicatie- en mediaontwikkelaar, 4</w:t>
            </w:r>
          </w:p>
        </w:tc>
      </w:tr>
      <w:tr w:rsidR="00B1305E" w14:paraId="53E55E94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788FC413" w14:textId="77777777" w:rsidR="00B1305E" w:rsidRDefault="00B1305E" w:rsidP="005F2112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3E61F833" w14:textId="77777777" w:rsidR="00B1305E" w:rsidRPr="007D336C" w:rsidRDefault="00B1305E" w:rsidP="005F2112">
            <w:r>
              <w:t>2016 en verder</w:t>
            </w:r>
          </w:p>
        </w:tc>
        <w:tc>
          <w:tcPr>
            <w:tcW w:w="3707" w:type="dxa"/>
          </w:tcPr>
          <w:p w14:paraId="4F7B9A90" w14:textId="77777777" w:rsidR="00B1305E" w:rsidRPr="007D336C" w:rsidRDefault="00B1305E" w:rsidP="005F2112">
            <w:r>
              <w:t>25187</w:t>
            </w:r>
          </w:p>
        </w:tc>
      </w:tr>
      <w:tr w:rsidR="00B1305E" w14:paraId="7BA9001A" w14:textId="77777777" w:rsidTr="005F2112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216A2C8F" w14:textId="77777777" w:rsidR="00B1305E" w:rsidRDefault="00B1305E" w:rsidP="005F2112">
            <w:r>
              <w:t>Examencode</w:t>
            </w:r>
          </w:p>
        </w:tc>
        <w:tc>
          <w:tcPr>
            <w:tcW w:w="7087" w:type="dxa"/>
            <w:gridSpan w:val="2"/>
          </w:tcPr>
          <w:p w14:paraId="013C26CC" w14:textId="77777777" w:rsidR="00B1305E" w:rsidRDefault="00B1305E" w:rsidP="005F2112"/>
        </w:tc>
      </w:tr>
      <w:tr w:rsidR="00BD7003" w14:paraId="2CA304E5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1D75D4CB" w14:textId="77777777" w:rsidR="00BD7003" w:rsidRDefault="00BD7003" w:rsidP="00BD7003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4C712B9D" w14:textId="5818DC0A" w:rsidR="00BD7003" w:rsidRDefault="00BD7003" w:rsidP="00BD7003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BD7003" w14:paraId="4E72B24C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04FF9D63" w14:textId="77777777" w:rsidR="00BD7003" w:rsidRDefault="00BD7003" w:rsidP="00BD7003">
            <w:r>
              <w:t>Werkprocessen</w:t>
            </w:r>
          </w:p>
        </w:tc>
        <w:tc>
          <w:tcPr>
            <w:tcW w:w="7087" w:type="dxa"/>
            <w:gridSpan w:val="2"/>
          </w:tcPr>
          <w:p w14:paraId="4CBE42B3" w14:textId="77777777" w:rsidR="00BD7003" w:rsidRDefault="00BD7003" w:rsidP="00BD7003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14:paraId="3A11A96A" w14:textId="77777777" w:rsidR="00BD7003" w:rsidRDefault="00BD7003" w:rsidP="00BD7003">
            <w:r>
              <w:t>B1-K1-W2: Levert een bijdrage aan het projectplan</w:t>
            </w:r>
          </w:p>
          <w:p w14:paraId="529D1FEC" w14:textId="77777777" w:rsidR="00BD7003" w:rsidRDefault="00BD7003" w:rsidP="00BD7003">
            <w:r>
              <w:t>B1-K1-W3: Levert een bijdrage aan het ontwerp</w:t>
            </w:r>
          </w:p>
          <w:p w14:paraId="4FDC388F" w14:textId="70DE8775" w:rsidR="00BD7003" w:rsidRPr="00D7243C" w:rsidRDefault="00BD7003" w:rsidP="00BD7003">
            <w:r>
              <w:t>B1-K1-W4: Bereidt de realisatie voor</w:t>
            </w:r>
          </w:p>
        </w:tc>
      </w:tr>
      <w:tr w:rsidR="00B1305E" w14:paraId="455F8CA1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212EDA1D" w14:textId="77777777" w:rsidR="00B1305E" w:rsidRDefault="00B1305E" w:rsidP="005F2112">
            <w:r>
              <w:t>Vaststellingsdatum</w:t>
            </w:r>
          </w:p>
        </w:tc>
        <w:tc>
          <w:tcPr>
            <w:tcW w:w="7087" w:type="dxa"/>
            <w:gridSpan w:val="2"/>
          </w:tcPr>
          <w:p w14:paraId="1D724F79" w14:textId="77777777" w:rsidR="00B1305E" w:rsidRDefault="00B1305E" w:rsidP="005F2112"/>
        </w:tc>
      </w:tr>
    </w:tbl>
    <w:p w14:paraId="64945BD7" w14:textId="77777777" w:rsidR="00B1305E" w:rsidRDefault="00B1305E"/>
    <w:p w14:paraId="43CCB572" w14:textId="1F59B1C1" w:rsidR="00895C36" w:rsidRDefault="00895C36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895C36" w14:paraId="35FF174F" w14:textId="77777777" w:rsidTr="005F2112">
        <w:tc>
          <w:tcPr>
            <w:tcW w:w="9180" w:type="dxa"/>
            <w:gridSpan w:val="2"/>
            <w:shd w:val="clear" w:color="auto" w:fill="9CC2E5" w:themeFill="accent5" w:themeFillTint="99"/>
          </w:tcPr>
          <w:p w14:paraId="13A82E26" w14:textId="77777777" w:rsidR="00895C36" w:rsidRPr="00AC3DB8" w:rsidRDefault="00895C36" w:rsidP="005F2112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895C36" w14:paraId="5F046942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162E11AF" w14:textId="77777777" w:rsidR="00895C36" w:rsidRDefault="00895C36" w:rsidP="005F2112">
            <w:r>
              <w:t>Datum</w:t>
            </w:r>
          </w:p>
        </w:tc>
        <w:tc>
          <w:tcPr>
            <w:tcW w:w="7087" w:type="dxa"/>
          </w:tcPr>
          <w:p w14:paraId="00693434" w14:textId="77777777" w:rsidR="00895C36" w:rsidRDefault="00895C36" w:rsidP="005F2112"/>
        </w:tc>
      </w:tr>
      <w:tr w:rsidR="00895C36" w14:paraId="4B2B5142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4746F5EC" w14:textId="77777777" w:rsidR="00895C36" w:rsidRDefault="00895C36" w:rsidP="005F2112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08554B02" w14:textId="77777777" w:rsidR="00895C36" w:rsidRDefault="00895C36" w:rsidP="005F2112"/>
        </w:tc>
      </w:tr>
      <w:tr w:rsidR="00895C36" w14:paraId="3A19987C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7D94065" w14:textId="77777777" w:rsidR="00895C36" w:rsidRDefault="00895C36" w:rsidP="005F2112">
            <w:r>
              <w:t>Studentnummer</w:t>
            </w:r>
          </w:p>
        </w:tc>
        <w:tc>
          <w:tcPr>
            <w:tcW w:w="7087" w:type="dxa"/>
          </w:tcPr>
          <w:p w14:paraId="4488405A" w14:textId="77777777" w:rsidR="00895C36" w:rsidRDefault="00895C36" w:rsidP="005F2112"/>
        </w:tc>
      </w:tr>
      <w:tr w:rsidR="00895C36" w14:paraId="4AF3598D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02FB9415" w14:textId="77777777" w:rsidR="00895C36" w:rsidRDefault="00895C36" w:rsidP="005F2112">
            <w:r>
              <w:t>Klas/groep</w:t>
            </w:r>
          </w:p>
        </w:tc>
        <w:tc>
          <w:tcPr>
            <w:tcW w:w="7087" w:type="dxa"/>
          </w:tcPr>
          <w:p w14:paraId="086CA49A" w14:textId="77777777" w:rsidR="00895C36" w:rsidRDefault="00895C36" w:rsidP="005F2112"/>
        </w:tc>
      </w:tr>
      <w:tr w:rsidR="00895C36" w14:paraId="3491AAF6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74BF4A21" w14:textId="77777777" w:rsidR="00895C36" w:rsidRDefault="00895C36" w:rsidP="005F2112">
            <w:r>
              <w:t xml:space="preserve">Schoolbeoordelaar </w:t>
            </w:r>
          </w:p>
        </w:tc>
        <w:tc>
          <w:tcPr>
            <w:tcW w:w="7087" w:type="dxa"/>
          </w:tcPr>
          <w:p w14:paraId="698BD5B0" w14:textId="77777777" w:rsidR="00895C36" w:rsidRPr="007D336C" w:rsidRDefault="00895C36" w:rsidP="005F2112"/>
        </w:tc>
      </w:tr>
      <w:tr w:rsidR="00895C36" w14:paraId="4C596549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3587A08" w14:textId="77777777" w:rsidR="00895C36" w:rsidRDefault="00895C36" w:rsidP="005F2112">
            <w:r>
              <w:t>Praktijkbeoordelaar</w:t>
            </w:r>
          </w:p>
        </w:tc>
        <w:tc>
          <w:tcPr>
            <w:tcW w:w="7087" w:type="dxa"/>
          </w:tcPr>
          <w:p w14:paraId="044E5682" w14:textId="77777777" w:rsidR="00895C36" w:rsidRPr="007D336C" w:rsidRDefault="00895C36" w:rsidP="005F2112"/>
        </w:tc>
      </w:tr>
    </w:tbl>
    <w:p w14:paraId="4F04FCB3" w14:textId="0D5F32BA" w:rsidR="00895C36" w:rsidRDefault="00895C36"/>
    <w:p w14:paraId="1829B8EE" w14:textId="091938BF" w:rsidR="00CF53C8" w:rsidRDefault="00CF53C8">
      <w:r>
        <w:br w:type="page"/>
      </w:r>
    </w:p>
    <w:p w14:paraId="27A2A4CC" w14:textId="75D8FE1C" w:rsidR="00895C36" w:rsidRDefault="000F1A04" w:rsidP="00C648B1">
      <w:pPr>
        <w:pStyle w:val="Heading1"/>
      </w:pPr>
      <w:r>
        <w:lastRenderedPageBreak/>
        <w:t xml:space="preserve">Examenafspraken </w:t>
      </w:r>
      <w:r w:rsidR="003B4B3B">
        <w:t>B</w:t>
      </w:r>
      <w:r w:rsidR="00C648B1">
        <w:t>1-K1-W</w:t>
      </w:r>
      <w:r w:rsidR="00A9365A">
        <w:t>3</w:t>
      </w:r>
    </w:p>
    <w:p w14:paraId="488BBC81" w14:textId="77777777" w:rsidR="00C648B1" w:rsidRPr="00C648B1" w:rsidRDefault="00C648B1" w:rsidP="00C648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4"/>
        <w:gridCol w:w="702"/>
      </w:tblGrid>
      <w:tr w:rsidR="006506B4" w14:paraId="015BAC21" w14:textId="77777777" w:rsidTr="00991464">
        <w:tc>
          <w:tcPr>
            <w:tcW w:w="9016" w:type="dxa"/>
            <w:gridSpan w:val="2"/>
            <w:shd w:val="clear" w:color="auto" w:fill="9CC2E5" w:themeFill="accent5" w:themeFillTint="99"/>
          </w:tcPr>
          <w:p w14:paraId="503AF87D" w14:textId="77777777" w:rsidR="006506B4" w:rsidRPr="00777E28" w:rsidRDefault="006506B4" w:rsidP="005F2112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991464" w14:paraId="1698F650" w14:textId="77777777" w:rsidTr="00991464">
        <w:tc>
          <w:tcPr>
            <w:tcW w:w="8314" w:type="dxa"/>
            <w:shd w:val="clear" w:color="auto" w:fill="auto"/>
          </w:tcPr>
          <w:p w14:paraId="34E723DD" w14:textId="13244EFF" w:rsidR="00991464" w:rsidRDefault="00991464" w:rsidP="00991464">
            <w:r>
              <w:t xml:space="preserve">De kandidaat stelt </w:t>
            </w:r>
            <w:proofErr w:type="spellStart"/>
            <w:r>
              <w:t>requirements</w:t>
            </w:r>
            <w:proofErr w:type="spellEnd"/>
            <w:r>
              <w:t xml:space="preserve"> op, en legt ze vast in het functioneel ontwerp.</w:t>
            </w:r>
          </w:p>
        </w:tc>
        <w:tc>
          <w:tcPr>
            <w:tcW w:w="702" w:type="dxa"/>
            <w:shd w:val="clear" w:color="auto" w:fill="auto"/>
          </w:tcPr>
          <w:p w14:paraId="22579FC4" w14:textId="0E90D673" w:rsidR="00991464" w:rsidRPr="0073289B" w:rsidRDefault="00991464" w:rsidP="00991464"/>
        </w:tc>
      </w:tr>
      <w:tr w:rsidR="00991464" w14:paraId="50D5C84D" w14:textId="77777777" w:rsidTr="00991464">
        <w:tc>
          <w:tcPr>
            <w:tcW w:w="8314" w:type="dxa"/>
            <w:shd w:val="clear" w:color="auto" w:fill="auto"/>
          </w:tcPr>
          <w:p w14:paraId="052E1D91" w14:textId="72F74A26" w:rsidR="00991464" w:rsidRDefault="00991464" w:rsidP="00991464">
            <w:r>
              <w:t xml:space="preserve">De kandidaat bepaalt de prioriteit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702" w:type="dxa"/>
            <w:shd w:val="clear" w:color="auto" w:fill="auto"/>
          </w:tcPr>
          <w:p w14:paraId="5530EBE0" w14:textId="657FA070" w:rsidR="00991464" w:rsidRDefault="00991464" w:rsidP="00991464"/>
        </w:tc>
      </w:tr>
      <w:tr w:rsidR="00991464" w14:paraId="646CF48E" w14:textId="77777777" w:rsidTr="00991464">
        <w:tc>
          <w:tcPr>
            <w:tcW w:w="8314" w:type="dxa"/>
            <w:shd w:val="clear" w:color="auto" w:fill="auto"/>
          </w:tcPr>
          <w:p w14:paraId="347224EA" w14:textId="13E498E1" w:rsidR="00991464" w:rsidRDefault="00991464" w:rsidP="00991464">
            <w:r>
              <w:t xml:space="preserve">De kandidaat past in het functioneel ontwerp schematechnieken toe ter verduidelijking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702" w:type="dxa"/>
            <w:shd w:val="clear" w:color="auto" w:fill="auto"/>
          </w:tcPr>
          <w:p w14:paraId="19FEF0EA" w14:textId="6C3ADE66" w:rsidR="00991464" w:rsidRDefault="00991464" w:rsidP="00991464"/>
        </w:tc>
      </w:tr>
      <w:tr w:rsidR="00991464" w14:paraId="40CF323A" w14:textId="77777777" w:rsidTr="00991464">
        <w:tc>
          <w:tcPr>
            <w:tcW w:w="8314" w:type="dxa"/>
            <w:shd w:val="clear" w:color="auto" w:fill="auto"/>
          </w:tcPr>
          <w:p w14:paraId="42EEEA97" w14:textId="43C9B9FE" w:rsidR="00991464" w:rsidRDefault="00991464" w:rsidP="00991464">
            <w:r>
              <w:t>De kandidaat legt in het functioneel ontwerp de eisen van de user interface vast d.m.v. schetsen.</w:t>
            </w:r>
          </w:p>
        </w:tc>
        <w:tc>
          <w:tcPr>
            <w:tcW w:w="702" w:type="dxa"/>
            <w:shd w:val="clear" w:color="auto" w:fill="auto"/>
          </w:tcPr>
          <w:p w14:paraId="62AA781F" w14:textId="2972D69B" w:rsidR="00991464" w:rsidRDefault="00991464" w:rsidP="00991464"/>
        </w:tc>
      </w:tr>
      <w:tr w:rsidR="00991464" w14:paraId="509C6882" w14:textId="77777777" w:rsidTr="00991464">
        <w:tc>
          <w:tcPr>
            <w:tcW w:w="8314" w:type="dxa"/>
            <w:shd w:val="clear" w:color="auto" w:fill="auto"/>
          </w:tcPr>
          <w:p w14:paraId="67C6A34D" w14:textId="2CF11F57" w:rsidR="00991464" w:rsidRDefault="00991464" w:rsidP="00991464">
            <w:r>
              <w:t>De kandidaat legt het functioneel ontwerp met een korte toelichting voor aan de opdrachtgever ter goedkeuring.</w:t>
            </w:r>
          </w:p>
        </w:tc>
        <w:tc>
          <w:tcPr>
            <w:tcW w:w="702" w:type="dxa"/>
            <w:shd w:val="clear" w:color="auto" w:fill="auto"/>
          </w:tcPr>
          <w:p w14:paraId="4A739EB5" w14:textId="359FD359" w:rsidR="00991464" w:rsidRDefault="00991464" w:rsidP="00991464"/>
        </w:tc>
      </w:tr>
      <w:tr w:rsidR="00991464" w14:paraId="1AF3E19F" w14:textId="77777777" w:rsidTr="00991464">
        <w:tc>
          <w:tcPr>
            <w:tcW w:w="8314" w:type="dxa"/>
            <w:shd w:val="clear" w:color="auto" w:fill="auto"/>
          </w:tcPr>
          <w:p w14:paraId="7BD71B5C" w14:textId="394C0CD2" w:rsidR="00991464" w:rsidRDefault="00991464" w:rsidP="00991464">
            <w:r>
              <w:t>De kandidaat vertaalt het functioneel ontwerp naar technische specificaties en legt ze vast in het technisch ontwerp.</w:t>
            </w:r>
          </w:p>
        </w:tc>
        <w:tc>
          <w:tcPr>
            <w:tcW w:w="702" w:type="dxa"/>
            <w:shd w:val="clear" w:color="auto" w:fill="auto"/>
          </w:tcPr>
          <w:p w14:paraId="06418765" w14:textId="77777777" w:rsidR="00991464" w:rsidRDefault="00991464" w:rsidP="00991464"/>
        </w:tc>
      </w:tr>
      <w:tr w:rsidR="00991464" w14:paraId="73CB1601" w14:textId="77777777" w:rsidTr="00991464">
        <w:tc>
          <w:tcPr>
            <w:tcW w:w="8314" w:type="dxa"/>
            <w:shd w:val="clear" w:color="auto" w:fill="auto"/>
          </w:tcPr>
          <w:p w14:paraId="7EAD94CB" w14:textId="3594A151" w:rsidR="00991464" w:rsidRDefault="00991464" w:rsidP="00991464">
            <w:r>
              <w:t>De kandidaat maakt in het technisch ontwerp een relationeel datamodel.</w:t>
            </w:r>
          </w:p>
        </w:tc>
        <w:tc>
          <w:tcPr>
            <w:tcW w:w="702" w:type="dxa"/>
            <w:shd w:val="clear" w:color="auto" w:fill="auto"/>
          </w:tcPr>
          <w:p w14:paraId="64322BE7" w14:textId="77777777" w:rsidR="00991464" w:rsidRDefault="00991464" w:rsidP="00991464"/>
        </w:tc>
      </w:tr>
      <w:tr w:rsidR="00991464" w14:paraId="06AB21B4" w14:textId="77777777" w:rsidTr="00991464">
        <w:tc>
          <w:tcPr>
            <w:tcW w:w="8314" w:type="dxa"/>
            <w:shd w:val="clear" w:color="auto" w:fill="auto"/>
          </w:tcPr>
          <w:p w14:paraId="1B622C81" w14:textId="21FD6FC7" w:rsidR="00991464" w:rsidRDefault="00991464" w:rsidP="00991464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702" w:type="dxa"/>
            <w:shd w:val="clear" w:color="auto" w:fill="auto"/>
          </w:tcPr>
          <w:p w14:paraId="20520C35" w14:textId="4F7BCB68" w:rsidR="00991464" w:rsidRDefault="00991464" w:rsidP="00991464"/>
        </w:tc>
      </w:tr>
      <w:tr w:rsidR="00991464" w14:paraId="1961308C" w14:textId="77777777" w:rsidTr="00991464">
        <w:tc>
          <w:tcPr>
            <w:tcW w:w="8314" w:type="dxa"/>
            <w:shd w:val="clear" w:color="auto" w:fill="auto"/>
          </w:tcPr>
          <w:p w14:paraId="6E389EB3" w14:textId="12B5E67C" w:rsidR="00991464" w:rsidRDefault="00991464" w:rsidP="00991464">
            <w:r>
              <w:t>De kandidaat legt het technisch ontwerp met een korte toelichting voor aan de opdrachtgever ter goedkeuring.</w:t>
            </w:r>
          </w:p>
        </w:tc>
        <w:tc>
          <w:tcPr>
            <w:tcW w:w="702" w:type="dxa"/>
            <w:shd w:val="clear" w:color="auto" w:fill="auto"/>
          </w:tcPr>
          <w:p w14:paraId="0D2D2E98" w14:textId="5B3738F6" w:rsidR="00991464" w:rsidRDefault="00991464" w:rsidP="00991464"/>
        </w:tc>
      </w:tr>
      <w:tr w:rsidR="006506B4" w14:paraId="76585ED9" w14:textId="77777777" w:rsidTr="00991464">
        <w:tc>
          <w:tcPr>
            <w:tcW w:w="9016" w:type="dxa"/>
            <w:gridSpan w:val="2"/>
            <w:shd w:val="clear" w:color="auto" w:fill="9CC2E5" w:themeFill="accent5" w:themeFillTint="99"/>
          </w:tcPr>
          <w:p w14:paraId="40902E98" w14:textId="77777777" w:rsidR="006506B4" w:rsidRPr="0073289B" w:rsidRDefault="006506B4" w:rsidP="005F2112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6506B4" w14:paraId="764DFBB8" w14:textId="77777777" w:rsidTr="00991464">
        <w:tc>
          <w:tcPr>
            <w:tcW w:w="9016" w:type="dxa"/>
            <w:gridSpan w:val="2"/>
          </w:tcPr>
          <w:p w14:paraId="373B9EAC" w14:textId="77777777" w:rsidR="006506B4" w:rsidRPr="001079A3" w:rsidRDefault="006506B4" w:rsidP="005F2112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14:paraId="4F881ED6" w14:textId="77777777" w:rsidR="006506B4" w:rsidRDefault="006506B4" w:rsidP="005F2112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  <w:p w14:paraId="78BDA2E4" w14:textId="77777777" w:rsidR="00E3765B" w:rsidRDefault="00E3765B" w:rsidP="005F2112">
            <w:pPr>
              <w:rPr>
                <w:i/>
              </w:rPr>
            </w:pPr>
          </w:p>
          <w:p w14:paraId="25C64474" w14:textId="77777777" w:rsidR="00E3765B" w:rsidRDefault="00E3765B" w:rsidP="005F2112">
            <w:pPr>
              <w:rPr>
                <w:i/>
              </w:rPr>
            </w:pPr>
          </w:p>
          <w:p w14:paraId="33068D70" w14:textId="77777777" w:rsidR="00E3765B" w:rsidRDefault="00E3765B" w:rsidP="005F2112">
            <w:pPr>
              <w:rPr>
                <w:i/>
              </w:rPr>
            </w:pPr>
          </w:p>
          <w:p w14:paraId="0542FF6F" w14:textId="423CD6BB" w:rsidR="00E3765B" w:rsidRPr="00E04C06" w:rsidRDefault="00E3765B" w:rsidP="005F2112">
            <w:pPr>
              <w:rPr>
                <w:i/>
              </w:rPr>
            </w:pPr>
          </w:p>
        </w:tc>
      </w:tr>
      <w:tr w:rsidR="006506B4" w14:paraId="386960A4" w14:textId="77777777" w:rsidTr="00991464">
        <w:tc>
          <w:tcPr>
            <w:tcW w:w="9016" w:type="dxa"/>
            <w:gridSpan w:val="2"/>
            <w:shd w:val="clear" w:color="auto" w:fill="9CC2E5" w:themeFill="accent5" w:themeFillTint="99"/>
          </w:tcPr>
          <w:p w14:paraId="28BEBD1A" w14:textId="77777777" w:rsidR="006506B4" w:rsidRPr="0073289B" w:rsidRDefault="006506B4" w:rsidP="005F2112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6506B4" w14:paraId="78E201A8" w14:textId="77777777" w:rsidTr="00991464">
        <w:trPr>
          <w:trHeight w:val="992"/>
        </w:trPr>
        <w:tc>
          <w:tcPr>
            <w:tcW w:w="9016" w:type="dxa"/>
            <w:gridSpan w:val="2"/>
          </w:tcPr>
          <w:p w14:paraId="3DAD5762" w14:textId="77777777" w:rsidR="006506B4" w:rsidRPr="001079A3" w:rsidRDefault="006506B4" w:rsidP="005F2112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14:paraId="3DFE2258" w14:textId="77777777" w:rsidR="006506B4" w:rsidRPr="001079A3" w:rsidRDefault="006506B4" w:rsidP="005F2112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14:paraId="75456F2B" w14:textId="77777777" w:rsidR="006506B4" w:rsidRDefault="006506B4" w:rsidP="005F2112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  <w:p w14:paraId="78FE610D" w14:textId="1D331377" w:rsidR="00E3765B" w:rsidRDefault="00E3765B" w:rsidP="005F2112">
            <w:pPr>
              <w:rPr>
                <w:i/>
              </w:rPr>
            </w:pPr>
          </w:p>
          <w:p w14:paraId="546882D7" w14:textId="77777777" w:rsidR="00E3765B" w:rsidRDefault="00E3765B" w:rsidP="005F2112">
            <w:pPr>
              <w:rPr>
                <w:i/>
              </w:rPr>
            </w:pPr>
          </w:p>
          <w:p w14:paraId="59785858" w14:textId="51DE3372" w:rsidR="00E3765B" w:rsidRPr="00E04C06" w:rsidRDefault="00E3765B" w:rsidP="005F2112">
            <w:pPr>
              <w:rPr>
                <w:i/>
              </w:rPr>
            </w:pPr>
          </w:p>
        </w:tc>
      </w:tr>
      <w:tr w:rsidR="006506B4" w14:paraId="2281F79F" w14:textId="77777777" w:rsidTr="00991464">
        <w:tc>
          <w:tcPr>
            <w:tcW w:w="9016" w:type="dxa"/>
            <w:gridSpan w:val="2"/>
            <w:shd w:val="clear" w:color="auto" w:fill="9CC2E5" w:themeFill="accent5" w:themeFillTint="99"/>
          </w:tcPr>
          <w:p w14:paraId="11667422" w14:textId="77777777" w:rsidR="006506B4" w:rsidRPr="0073289B" w:rsidRDefault="006506B4" w:rsidP="005F2112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6506B4" w14:paraId="78D11FE6" w14:textId="77777777" w:rsidTr="00991464">
        <w:tc>
          <w:tcPr>
            <w:tcW w:w="9016" w:type="dxa"/>
            <w:gridSpan w:val="2"/>
          </w:tcPr>
          <w:p w14:paraId="6F055C3C" w14:textId="77777777" w:rsidR="006506B4" w:rsidRDefault="006506B4" w:rsidP="005F2112"/>
          <w:p w14:paraId="3BB062F5" w14:textId="77777777" w:rsidR="006506B4" w:rsidRPr="00080B91" w:rsidRDefault="006506B4" w:rsidP="005F2112"/>
        </w:tc>
      </w:tr>
    </w:tbl>
    <w:p w14:paraId="0B5890C5" w14:textId="77777777" w:rsidR="00493105" w:rsidRDefault="0049310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6104B1" w14:paraId="5AB2C6B0" w14:textId="77777777" w:rsidTr="005F2112">
        <w:tc>
          <w:tcPr>
            <w:tcW w:w="9195" w:type="dxa"/>
            <w:gridSpan w:val="5"/>
            <w:shd w:val="clear" w:color="auto" w:fill="9CC2E5" w:themeFill="accent5" w:themeFillTint="99"/>
          </w:tcPr>
          <w:p w14:paraId="0C2AA2C3" w14:textId="6D802F9A" w:rsidR="006104B1" w:rsidRPr="00AC3DB8" w:rsidRDefault="003D2A9A" w:rsidP="005F2112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="006104B1">
              <w:rPr>
                <w:b/>
              </w:rPr>
              <w:t>1-K1-W</w:t>
            </w:r>
            <w:r w:rsidR="00A9365A">
              <w:rPr>
                <w:b/>
              </w:rPr>
              <w:t>3</w:t>
            </w:r>
          </w:p>
        </w:tc>
      </w:tr>
      <w:tr w:rsidR="006104B1" w14:paraId="43E6F6EE" w14:textId="77777777" w:rsidTr="005F2112">
        <w:tc>
          <w:tcPr>
            <w:tcW w:w="2235" w:type="dxa"/>
            <w:shd w:val="clear" w:color="auto" w:fill="EDEDED" w:themeFill="accent3" w:themeFillTint="33"/>
          </w:tcPr>
          <w:p w14:paraId="177D4274" w14:textId="77777777" w:rsidR="006104B1" w:rsidRDefault="006104B1" w:rsidP="005F2112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3B6B20ED" w14:textId="77777777" w:rsidR="006104B1" w:rsidRDefault="006104B1" w:rsidP="005F2112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56C7AB60" w14:textId="77777777" w:rsidR="006104B1" w:rsidRDefault="006104B1" w:rsidP="005F2112">
            <w:r>
              <w:t>[Tijd]</w:t>
            </w:r>
          </w:p>
          <w:p w14:paraId="22D08C6F" w14:textId="77777777" w:rsidR="000F1A04" w:rsidRDefault="000F1A04" w:rsidP="005F2112"/>
          <w:p w14:paraId="17DAF433" w14:textId="45066EAC" w:rsidR="000F1A04" w:rsidRDefault="000F1A04" w:rsidP="005F2112"/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45D702AC" w14:textId="77777777" w:rsidR="006104B1" w:rsidRDefault="006104B1" w:rsidP="005F2112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648E5886" w14:textId="77777777" w:rsidR="006104B1" w:rsidRDefault="006104B1" w:rsidP="005F2112">
            <w:r>
              <w:t>[Tijd]</w:t>
            </w:r>
          </w:p>
        </w:tc>
      </w:tr>
      <w:tr w:rsidR="006104B1" w14:paraId="2D4E4217" w14:textId="77777777" w:rsidTr="005F2112">
        <w:tc>
          <w:tcPr>
            <w:tcW w:w="2235" w:type="dxa"/>
            <w:shd w:val="clear" w:color="auto" w:fill="EDEDED" w:themeFill="accent3" w:themeFillTint="33"/>
          </w:tcPr>
          <w:p w14:paraId="0E9BD1AB" w14:textId="77777777" w:rsidR="006104B1" w:rsidRDefault="006104B1" w:rsidP="005F2112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1534417A" w14:textId="77777777" w:rsidR="006104B1" w:rsidRDefault="006104B1" w:rsidP="005F2112"/>
          <w:p w14:paraId="4A0B60C0" w14:textId="77777777" w:rsidR="000F1A04" w:rsidRDefault="000F1A04" w:rsidP="005F2112"/>
          <w:p w14:paraId="0AC7525C" w14:textId="10C0A876" w:rsidR="000F1A04" w:rsidRDefault="000F1A04" w:rsidP="005F2112"/>
        </w:tc>
        <w:tc>
          <w:tcPr>
            <w:tcW w:w="3709" w:type="dxa"/>
            <w:gridSpan w:val="2"/>
          </w:tcPr>
          <w:p w14:paraId="1BAF409B" w14:textId="77777777" w:rsidR="006104B1" w:rsidRDefault="006104B1" w:rsidP="005F2112"/>
        </w:tc>
      </w:tr>
      <w:tr w:rsidR="006104B1" w14:paraId="0B778BDF" w14:textId="77777777" w:rsidTr="005F2112">
        <w:tc>
          <w:tcPr>
            <w:tcW w:w="2235" w:type="dxa"/>
            <w:shd w:val="clear" w:color="auto" w:fill="EDEDED" w:themeFill="accent3" w:themeFillTint="33"/>
          </w:tcPr>
          <w:p w14:paraId="2E4A46A5" w14:textId="77777777" w:rsidR="006104B1" w:rsidRDefault="006104B1" w:rsidP="005F2112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52C111F6" w14:textId="77777777" w:rsidR="006104B1" w:rsidRDefault="006104B1" w:rsidP="005F2112"/>
          <w:p w14:paraId="1203D950" w14:textId="77777777" w:rsidR="000F1A04" w:rsidRDefault="000F1A04" w:rsidP="005F2112"/>
          <w:p w14:paraId="7284FD0F" w14:textId="53DAF55D" w:rsidR="000F1A04" w:rsidRPr="007D336C" w:rsidRDefault="000F1A04" w:rsidP="005F2112"/>
        </w:tc>
        <w:tc>
          <w:tcPr>
            <w:tcW w:w="3709" w:type="dxa"/>
            <w:gridSpan w:val="2"/>
          </w:tcPr>
          <w:p w14:paraId="72ED0F79" w14:textId="77777777" w:rsidR="006104B1" w:rsidRPr="007D336C" w:rsidRDefault="006104B1" w:rsidP="005F2112"/>
        </w:tc>
      </w:tr>
      <w:tr w:rsidR="006104B1" w14:paraId="78FC929D" w14:textId="77777777" w:rsidTr="005F2112">
        <w:tc>
          <w:tcPr>
            <w:tcW w:w="2235" w:type="dxa"/>
            <w:shd w:val="clear" w:color="auto" w:fill="EDEDED" w:themeFill="accent3" w:themeFillTint="33"/>
          </w:tcPr>
          <w:p w14:paraId="043DA7AF" w14:textId="77777777" w:rsidR="006104B1" w:rsidRDefault="006104B1" w:rsidP="005F2112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02AFD713" w14:textId="77777777" w:rsidR="006104B1" w:rsidRDefault="006104B1" w:rsidP="005F2112"/>
          <w:p w14:paraId="1317FFA7" w14:textId="77777777" w:rsidR="000F1A04" w:rsidRDefault="000F1A04" w:rsidP="005F2112"/>
          <w:p w14:paraId="4C56847E" w14:textId="2EDA9878" w:rsidR="000F1A04" w:rsidRPr="007D336C" w:rsidRDefault="000F1A04" w:rsidP="005F2112"/>
        </w:tc>
        <w:tc>
          <w:tcPr>
            <w:tcW w:w="3709" w:type="dxa"/>
            <w:gridSpan w:val="2"/>
          </w:tcPr>
          <w:p w14:paraId="2E25BE26" w14:textId="77777777" w:rsidR="006104B1" w:rsidRPr="007D336C" w:rsidRDefault="006104B1" w:rsidP="005F2112"/>
        </w:tc>
      </w:tr>
    </w:tbl>
    <w:p w14:paraId="693FF396" w14:textId="47147180" w:rsidR="00FB7C74" w:rsidRDefault="00FB7C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ED51EF0" w14:textId="77777777" w:rsidR="00FB7C74" w:rsidRDefault="00FB7C74" w:rsidP="00FB7C74">
      <w:pPr>
        <w:pStyle w:val="Heading1"/>
      </w:pPr>
      <w:r>
        <w:t>Vaststelling Opdracht</w:t>
      </w:r>
    </w:p>
    <w:p w14:paraId="6110C9D5" w14:textId="77777777" w:rsidR="00FB7C74" w:rsidRPr="00490FCE" w:rsidRDefault="00FB7C74" w:rsidP="00FB7C7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38"/>
        <w:gridCol w:w="1390"/>
        <w:gridCol w:w="1388"/>
      </w:tblGrid>
      <w:tr w:rsidR="00FB7C74" w14:paraId="24B0B608" w14:textId="77777777" w:rsidTr="004B712E">
        <w:tc>
          <w:tcPr>
            <w:tcW w:w="3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C1BD8C1" w14:textId="77777777" w:rsidR="00FB7C74" w:rsidRDefault="00FB7C74" w:rsidP="004B712E">
            <w:r>
              <w:t>Onderdeel</w:t>
            </w:r>
          </w:p>
        </w:tc>
        <w:tc>
          <w:tcPr>
            <w:tcW w:w="771" w:type="pct"/>
            <w:tcBorders>
              <w:left w:val="single" w:sz="4" w:space="0" w:color="auto"/>
            </w:tcBorders>
            <w:shd w:val="clear" w:color="auto" w:fill="9CC2E5" w:themeFill="accent5" w:themeFillTint="99"/>
          </w:tcPr>
          <w:p w14:paraId="33573EED" w14:textId="77777777" w:rsidR="00FB7C74" w:rsidRDefault="00FB7C74" w:rsidP="004B712E">
            <w:pPr>
              <w:jc w:val="center"/>
            </w:pPr>
            <w:r>
              <w:t>Akkoord</w:t>
            </w:r>
          </w:p>
        </w:tc>
        <w:tc>
          <w:tcPr>
            <w:tcW w:w="770" w:type="pct"/>
            <w:shd w:val="clear" w:color="auto" w:fill="9CC2E5" w:themeFill="accent5" w:themeFillTint="99"/>
          </w:tcPr>
          <w:p w14:paraId="3515E9A2" w14:textId="77777777" w:rsidR="00FB7C74" w:rsidRDefault="00FB7C74" w:rsidP="004B712E">
            <w:pPr>
              <w:jc w:val="center"/>
            </w:pPr>
            <w:r>
              <w:t>Niet akkoord</w:t>
            </w:r>
          </w:p>
        </w:tc>
      </w:tr>
      <w:tr w:rsidR="00FB7C74" w:rsidRPr="00C42E99" w14:paraId="71801714" w14:textId="77777777" w:rsidTr="004B712E">
        <w:tc>
          <w:tcPr>
            <w:tcW w:w="3459" w:type="pct"/>
          </w:tcPr>
          <w:p w14:paraId="2A442401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 xml:space="preserve">De opdracht bevat alle taken die in de </w:t>
            </w:r>
            <w:r>
              <w:rPr>
                <w:i/>
              </w:rPr>
              <w:t>Examenmatrijs</w:t>
            </w:r>
            <w:r>
              <w:t xml:space="preserve"> aan deze opdracht zijn toegewezen.</w:t>
            </w:r>
          </w:p>
        </w:tc>
        <w:tc>
          <w:tcPr>
            <w:tcW w:w="771" w:type="pct"/>
          </w:tcPr>
          <w:p w14:paraId="1325FEB3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33A8E5AE" w14:textId="77777777" w:rsidR="00FB7C74" w:rsidRDefault="00FB7C74" w:rsidP="004B712E">
            <w:pPr>
              <w:jc w:val="center"/>
            </w:pPr>
          </w:p>
        </w:tc>
      </w:tr>
      <w:tr w:rsidR="00FB7C74" w:rsidRPr="00C42E99" w14:paraId="5BFC3EE2" w14:textId="77777777" w:rsidTr="004B712E">
        <w:tc>
          <w:tcPr>
            <w:tcW w:w="3459" w:type="pct"/>
          </w:tcPr>
          <w:p w14:paraId="5A02566C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 xml:space="preserve">Met de opdracht kan op de criteria uit het </w:t>
            </w:r>
            <w:r>
              <w:rPr>
                <w:i/>
              </w:rPr>
              <w:t>Beoordelingsformulier</w:t>
            </w:r>
            <w:r>
              <w:t xml:space="preserve"> beoordeeld worden.</w:t>
            </w:r>
          </w:p>
        </w:tc>
        <w:tc>
          <w:tcPr>
            <w:tcW w:w="771" w:type="pct"/>
          </w:tcPr>
          <w:p w14:paraId="26BA4653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328B6DE" w14:textId="77777777" w:rsidR="00FB7C74" w:rsidRDefault="00FB7C74" w:rsidP="004B712E">
            <w:pPr>
              <w:jc w:val="center"/>
            </w:pPr>
          </w:p>
        </w:tc>
      </w:tr>
      <w:tr w:rsidR="00FB7C74" w:rsidRPr="0032368D" w14:paraId="0FD5C76E" w14:textId="77777777" w:rsidTr="004B712E">
        <w:tc>
          <w:tcPr>
            <w:tcW w:w="3459" w:type="pct"/>
          </w:tcPr>
          <w:p w14:paraId="770554F1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De totale tijdsduur is gezien de inhoud van de opdracht acceptabel</w:t>
            </w:r>
          </w:p>
        </w:tc>
        <w:tc>
          <w:tcPr>
            <w:tcW w:w="771" w:type="pct"/>
          </w:tcPr>
          <w:p w14:paraId="22989086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1ED189B" w14:textId="77777777" w:rsidR="00FB7C74" w:rsidRDefault="00FB7C74" w:rsidP="004B712E">
            <w:pPr>
              <w:jc w:val="center"/>
            </w:pPr>
          </w:p>
        </w:tc>
      </w:tr>
      <w:tr w:rsidR="00FB7C74" w:rsidRPr="00117112" w14:paraId="192E437A" w14:textId="77777777" w:rsidTr="004B712E">
        <w:tc>
          <w:tcPr>
            <w:tcW w:w="3459" w:type="pct"/>
          </w:tcPr>
          <w:p w14:paraId="175087A0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De eventuele (digitale) bijlage(n) bevat(ten) alle benodigde informatie voor de uitvoering.</w:t>
            </w:r>
          </w:p>
        </w:tc>
        <w:tc>
          <w:tcPr>
            <w:tcW w:w="771" w:type="pct"/>
          </w:tcPr>
          <w:p w14:paraId="076FD59A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68622B91" w14:textId="77777777" w:rsidR="00FB7C74" w:rsidRDefault="00FB7C74" w:rsidP="004B712E">
            <w:pPr>
              <w:jc w:val="center"/>
            </w:pPr>
          </w:p>
        </w:tc>
      </w:tr>
      <w:tr w:rsidR="00FB7C74" w:rsidRPr="00117112" w14:paraId="5C19AB22" w14:textId="77777777" w:rsidTr="004B712E">
        <w:tc>
          <w:tcPr>
            <w:tcW w:w="3459" w:type="pct"/>
          </w:tcPr>
          <w:p w14:paraId="1EDF6515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Er wordt in de opdrachten verwezen naar de eventuele bijlage(n).</w:t>
            </w:r>
          </w:p>
        </w:tc>
        <w:tc>
          <w:tcPr>
            <w:tcW w:w="771" w:type="pct"/>
          </w:tcPr>
          <w:p w14:paraId="7B358E39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09E185E" w14:textId="77777777" w:rsidR="00FB7C74" w:rsidRDefault="00FB7C74" w:rsidP="004B712E">
            <w:pPr>
              <w:jc w:val="center"/>
            </w:pPr>
          </w:p>
        </w:tc>
      </w:tr>
    </w:tbl>
    <w:p w14:paraId="5FC72126" w14:textId="77777777" w:rsidR="00FB7C74" w:rsidRDefault="00FB7C74" w:rsidP="00FB7C74"/>
    <w:p w14:paraId="754F9AEC" w14:textId="77777777" w:rsidR="00FB7C74" w:rsidRDefault="00FB7C74" w:rsidP="00FB7C74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093"/>
        <w:gridCol w:w="6974"/>
      </w:tblGrid>
      <w:tr w:rsidR="00FB7C74" w14:paraId="706094E5" w14:textId="77777777" w:rsidTr="004B712E">
        <w:tc>
          <w:tcPr>
            <w:tcW w:w="9067" w:type="dxa"/>
            <w:gridSpan w:val="2"/>
            <w:shd w:val="clear" w:color="auto" w:fill="9CC2E5" w:themeFill="accent5" w:themeFillTint="99"/>
          </w:tcPr>
          <w:p w14:paraId="09F75410" w14:textId="77777777" w:rsidR="00FB7C74" w:rsidRPr="00AC3DB8" w:rsidRDefault="00FB7C74" w:rsidP="004B712E">
            <w:pPr>
              <w:jc w:val="center"/>
              <w:rPr>
                <w:b/>
              </w:rPr>
            </w:pPr>
            <w:r>
              <w:rPr>
                <w:b/>
              </w:rPr>
              <w:t xml:space="preserve">Vaststelling </w:t>
            </w:r>
          </w:p>
        </w:tc>
      </w:tr>
      <w:tr w:rsidR="00FB7C74" w14:paraId="2D92C714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443D000A" w14:textId="77777777" w:rsidR="00FB7C74" w:rsidRDefault="00FB7C74" w:rsidP="004B712E">
            <w:r>
              <w:t>Datum</w:t>
            </w:r>
          </w:p>
        </w:tc>
        <w:tc>
          <w:tcPr>
            <w:tcW w:w="6974" w:type="dxa"/>
          </w:tcPr>
          <w:p w14:paraId="73375A5E" w14:textId="77777777" w:rsidR="00FB7C74" w:rsidRDefault="00FB7C74" w:rsidP="004B712E"/>
        </w:tc>
      </w:tr>
      <w:tr w:rsidR="00FB7C74" w14:paraId="653AF5D7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72EC18B6" w14:textId="77777777" w:rsidR="00FB7C74" w:rsidRDefault="00FB7C74" w:rsidP="004B712E">
            <w:r w:rsidRPr="002405C3">
              <w:t>Naam</w:t>
            </w:r>
            <w:r>
              <w:t xml:space="preserve"> </w:t>
            </w:r>
          </w:p>
        </w:tc>
        <w:tc>
          <w:tcPr>
            <w:tcW w:w="6974" w:type="dxa"/>
          </w:tcPr>
          <w:p w14:paraId="667D0523" w14:textId="77777777" w:rsidR="00FB7C74" w:rsidRDefault="00FB7C74" w:rsidP="004B712E"/>
        </w:tc>
      </w:tr>
      <w:tr w:rsidR="00FB7C74" w14:paraId="70E2FAF0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21F6290D" w14:textId="77777777" w:rsidR="00FB7C74" w:rsidRDefault="00FB7C74" w:rsidP="004B712E">
            <w:r>
              <w:t xml:space="preserve">Handtekening Examencommissie </w:t>
            </w:r>
          </w:p>
        </w:tc>
        <w:tc>
          <w:tcPr>
            <w:tcW w:w="6974" w:type="dxa"/>
          </w:tcPr>
          <w:p w14:paraId="7B91996E" w14:textId="77777777" w:rsidR="00FB7C74" w:rsidRDefault="00FB7C74" w:rsidP="004B712E"/>
          <w:p w14:paraId="1BB81CA1" w14:textId="77777777" w:rsidR="00FB7C74" w:rsidRDefault="00FB7C74" w:rsidP="004B712E"/>
          <w:p w14:paraId="012F1626" w14:textId="77777777" w:rsidR="00FB7C74" w:rsidRDefault="00FB7C74" w:rsidP="004B712E"/>
          <w:p w14:paraId="06715220" w14:textId="77777777" w:rsidR="00FB7C74" w:rsidRDefault="00FB7C74" w:rsidP="004B712E"/>
          <w:p w14:paraId="44685072" w14:textId="77777777" w:rsidR="00FB7C74" w:rsidRDefault="00FB7C74" w:rsidP="004B712E"/>
        </w:tc>
      </w:tr>
    </w:tbl>
    <w:p w14:paraId="4EC1BBC1" w14:textId="77777777" w:rsidR="00FB7C74" w:rsidRDefault="00FB7C74" w:rsidP="00FB7C74">
      <w:r>
        <w:br w:type="page"/>
      </w:r>
    </w:p>
    <w:p w14:paraId="3B4485FD" w14:textId="77777777" w:rsidR="00312D36" w:rsidRDefault="00312D36" w:rsidP="00AD365C">
      <w:pPr>
        <w:pStyle w:val="Heading1"/>
        <w:sectPr w:rsidR="00312D36" w:rsidSect="00312D36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82C7252" w14:textId="6C04A428" w:rsidR="006104B1" w:rsidRDefault="00312D36" w:rsidP="00AD365C">
      <w:pPr>
        <w:pStyle w:val="Heading1"/>
      </w:pPr>
      <w:r>
        <w:lastRenderedPageBreak/>
        <w:t>B</w:t>
      </w:r>
      <w:r w:rsidR="00E81266">
        <w:t>eoordeling</w:t>
      </w:r>
      <w:r w:rsidR="00AD365C">
        <w:t xml:space="preserve"> B1-K1-W</w:t>
      </w:r>
      <w:r w:rsidR="00B32980">
        <w:t>3</w:t>
      </w:r>
    </w:p>
    <w:tbl>
      <w:tblPr>
        <w:tblW w:w="1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820"/>
        <w:gridCol w:w="2516"/>
        <w:gridCol w:w="2500"/>
        <w:gridCol w:w="2500"/>
        <w:gridCol w:w="2484"/>
      </w:tblGrid>
      <w:tr w:rsidR="00816EDD" w:rsidRPr="00816EDD" w14:paraId="541A0C44" w14:textId="77777777" w:rsidTr="00BF546C">
        <w:trPr>
          <w:cantSplit/>
          <w:trHeight w:val="480"/>
          <w:tblHeader/>
        </w:trPr>
        <w:tc>
          <w:tcPr>
            <w:tcW w:w="139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02F5D46" w14:textId="155F3C91" w:rsidR="00816EDD" w:rsidRPr="00816EDD" w:rsidRDefault="00816EDD" w:rsidP="0081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Beoordeling opdracht </w:t>
            </w:r>
          </w:p>
        </w:tc>
      </w:tr>
      <w:tr w:rsidR="00816EDD" w:rsidRPr="00816EDD" w14:paraId="5018F2C2" w14:textId="77777777" w:rsidTr="00B6346C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556246" w14:textId="77777777" w:rsidR="00816EDD" w:rsidRPr="00816EDD" w:rsidRDefault="00816EDD" w:rsidP="0081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Taak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4A7DB8B" w14:textId="77777777" w:rsidR="00816EDD" w:rsidRPr="00816EDD" w:rsidRDefault="00816EDD" w:rsidP="0081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Criterium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9E1B3F" w14:textId="77777777" w:rsidR="00816EDD" w:rsidRPr="00816EDD" w:rsidRDefault="00816EDD" w:rsidP="0081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A87F8C1" w14:textId="77777777" w:rsidR="00816EDD" w:rsidRPr="00816EDD" w:rsidRDefault="00816EDD" w:rsidP="0081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5EFF25" w14:textId="77777777" w:rsidR="00816EDD" w:rsidRPr="00816EDD" w:rsidRDefault="00816EDD" w:rsidP="0081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06F122C" w14:textId="77777777" w:rsidR="00816EDD" w:rsidRPr="00816EDD" w:rsidRDefault="00816EDD" w:rsidP="0081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</w:tr>
      <w:tr w:rsidR="00816EDD" w:rsidRPr="00816EDD" w14:paraId="40EECBB6" w14:textId="77777777" w:rsidTr="00FA1913">
        <w:trPr>
          <w:trHeight w:val="5057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D25FF" w14:textId="77777777" w:rsidR="0042063A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T1, T2</w:t>
            </w:r>
            <w:r w:rsidR="0042063A"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6825CEF8" w14:textId="747CEBD0"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1FFC6" w14:textId="77777777"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Functionaliteiten*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6A871" w14:textId="77777777" w:rsidR="00C77EAF" w:rsidRDefault="00C77EAF" w:rsidP="00C77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16AF3D2A" w14:textId="776F82D2" w:rsidR="00816EDD" w:rsidRPr="00816EDD" w:rsidRDefault="00BB77D1" w:rsidP="00DF4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Te weinig informatie, eisen en wensen uit het </w:t>
            </w:r>
            <w:proofErr w:type="spellStart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zijn opgenomen als functionaliteit.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De informatie, eisen en wensen uit het </w:t>
            </w:r>
            <w:proofErr w:type="spellStart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zijn niet begrijpelijk, eenduidig en/of niet als functionaliteit beschreven.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De functionaliteiten zijn in de meeste gevallen niet in overeenstemming met het </w:t>
            </w:r>
            <w:proofErr w:type="spellStart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, zowel qua inhoud als prioritering.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8D801" w14:textId="77777777" w:rsidR="00C77EAF" w:rsidRDefault="00C77EAF" w:rsidP="00C77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5BCA3704" w14:textId="77777777" w:rsidR="00816EDD" w:rsidRPr="00816EDD" w:rsidRDefault="00816EDD" w:rsidP="00B6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Bijna alle informatie, eisen en wensen uit het </w:t>
            </w:r>
            <w:proofErr w:type="spellStart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zijn opgenomen als functionaliteit.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De informatie, eisen en wensen uit het </w:t>
            </w:r>
            <w:proofErr w:type="spellStart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zijn in de meeste gevallen begrijpelijk, eenduidig en als functionaliteit beschreven.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De functionaliteiten zijn in de meeste gevallen in overeenstemming met het </w:t>
            </w:r>
            <w:proofErr w:type="spellStart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, zowel qua inhoud als prioritering.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3A036" w14:textId="77777777" w:rsidR="00C77EAF" w:rsidRDefault="00C77EAF" w:rsidP="00C77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77AD8E95" w14:textId="77777777" w:rsidR="00816EDD" w:rsidRPr="00816EDD" w:rsidRDefault="00816EDD" w:rsidP="00B6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Alle informatie, eisen en wensen uit het </w:t>
            </w:r>
            <w:proofErr w:type="spellStart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zijn opgenomen als functionaliteit.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De informatie, eisen en wensen uit het </w:t>
            </w:r>
            <w:proofErr w:type="spellStart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zijn in de meeste gevallen begrijpelijk, eenduidig en als functionaliteit beschreven.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De functionaliteiten zijn in overeenstemming met het </w:t>
            </w:r>
            <w:proofErr w:type="spellStart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, zowel qua inhoud als prioritering.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62F95" w14:textId="77777777" w:rsidR="00C77EAF" w:rsidRDefault="00C77EAF" w:rsidP="00C77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5843ED2D" w14:textId="77777777" w:rsidR="00816EDD" w:rsidRPr="00816EDD" w:rsidRDefault="00816EDD" w:rsidP="00B6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Alle informatie, eisen en wensen uit het </w:t>
            </w:r>
            <w:proofErr w:type="spellStart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zijn opgenomen als functionaliteit.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De informatie, eisen en wensen uit het </w:t>
            </w:r>
            <w:proofErr w:type="spellStart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zijn begrijpelijk, eenduidig en als functionaliteit beschreven.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De functionaliteiten zijn in overeenstemming met het </w:t>
            </w:r>
            <w:proofErr w:type="spellStart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, zowel qua inhoud als prioritering.</w:t>
            </w:r>
          </w:p>
        </w:tc>
      </w:tr>
      <w:tr w:rsidR="00816EDD" w:rsidRPr="00816EDD" w14:paraId="5743FBA8" w14:textId="77777777" w:rsidTr="00FA1913">
        <w:trPr>
          <w:trHeight w:val="2903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B4CE6" w14:textId="77777777" w:rsidR="00BB77D1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T3</w:t>
            </w:r>
            <w:r w:rsidR="00BB77D1"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197AD562" w14:textId="77777777" w:rsidR="00BB77D1" w:rsidRDefault="00BB77D1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2409E254" w14:textId="6B7CD5A7"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C88DC" w14:textId="77777777"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Toepassen schema-technieken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C1342" w14:textId="77777777" w:rsidR="00C77EAF" w:rsidRDefault="00C77EAF" w:rsidP="00C77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73BDEC7B" w14:textId="2F1D51FE" w:rsidR="00816EDD" w:rsidRPr="00816EDD" w:rsidRDefault="00BB77D1" w:rsidP="00DF4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Er is geen schematechniek gebruikt.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Of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verkeerde schematechnieken zijn gebruikt.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BCAA8" w14:textId="77777777" w:rsidR="00C77EAF" w:rsidRDefault="00C77EAF" w:rsidP="00C77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58260F03" w14:textId="77777777" w:rsidR="00816EDD" w:rsidRPr="00816EDD" w:rsidRDefault="00816EDD" w:rsidP="00B6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De schematechnieken zijn in de meeste gevallen juist gekozen.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De schematechnieken verduidelijken de functionaliteit, maar zijn in de meeste gevallen niet juist uitgevoerd.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A61C1" w14:textId="77777777" w:rsidR="00C77EAF" w:rsidRDefault="00C77EAF" w:rsidP="00C77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471AD3DC" w14:textId="77777777" w:rsidR="00816EDD" w:rsidRPr="00816EDD" w:rsidRDefault="00816EDD" w:rsidP="00B6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De juiste schematechnieken zijn gekozen.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schematechnieken verduidelijken de functionaliteit en zijn in de meeste gevallen juist uitgevoerd.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4F0F8" w14:textId="77777777" w:rsidR="00C77EAF" w:rsidRDefault="00C77EAF" w:rsidP="00C77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6B3E7CBB" w14:textId="77777777" w:rsidR="00816EDD" w:rsidRPr="00816EDD" w:rsidRDefault="00816EDD" w:rsidP="00B6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De juiste schematechnieken zijn gekozen.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schematechnieken verduidelijken de functionaliteit en zijn juist uitgevoerd.</w:t>
            </w:r>
          </w:p>
        </w:tc>
      </w:tr>
      <w:tr w:rsidR="00816EDD" w:rsidRPr="00816EDD" w14:paraId="423D72D3" w14:textId="77777777" w:rsidTr="00FA1913">
        <w:trPr>
          <w:trHeight w:val="573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A0DDE" w14:textId="77777777" w:rsidR="00A063BC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T4</w:t>
            </w:r>
            <w:r w:rsidR="00A063BC"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46911526" w14:textId="77777777" w:rsidR="00A063BC" w:rsidRDefault="00A063BC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61A4142" w14:textId="1A9B9B60"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66A07" w14:textId="77777777"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User interface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A9CB4" w14:textId="77777777" w:rsidR="00940E04" w:rsidRDefault="00940E04" w:rsidP="0094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5C79523B" w14:textId="5EA481BF" w:rsidR="00816EDD" w:rsidRPr="00816EDD" w:rsidRDefault="00A063BC" w:rsidP="00DF4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Het is niet helder hoe het systeem eruit gaat zien qua lay-out.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Of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Het is niet helder welke gegevens nodig zijn.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Of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Het is niet duidelijk welke schermen er komen en de relatie tussen deze schermen is niet helder.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A896C" w14:textId="77777777" w:rsidR="00940E04" w:rsidRDefault="00940E04" w:rsidP="0094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35549280" w14:textId="77777777" w:rsidR="00816EDD" w:rsidRPr="00816EDD" w:rsidRDefault="00816EDD" w:rsidP="00B6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Het is helder hoe het systeem eruit gaat zien qua lay-out. 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Hierbij is niet altijd adequaat gebruikgemaakt van schetsen.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Het is helder welke gegevens nodig zijn, waarbij niet alle formulieren en overzichten zijn geschetst.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Het is duidelijk welke schermen er komen en de relatie tussen deze schermen is in de meeste gevallen helder; hiervoor is een navigatiestructuur opgesteld.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6BA97" w14:textId="77777777" w:rsidR="00940E04" w:rsidRDefault="00940E04" w:rsidP="0094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08851604" w14:textId="77777777" w:rsidR="00816EDD" w:rsidRPr="00816EDD" w:rsidRDefault="00816EDD" w:rsidP="00B6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Het is helder hoe het systeem eruit gaat zien qua lay-out. Hierbij is adequaat gebruikgemaakt van schetsen.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Het is helder welke gegevens nodig zijn, waarbij niet alle formulieren en overzichten zijn geschetst.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Het is duidelijk welke schermen er komen en de relatie tussen deze schermen is in de meeste gevallen helder; hiervoor is een navigatiestructuur opgesteld.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12233" w14:textId="77777777" w:rsidR="00940E04" w:rsidRDefault="00940E04" w:rsidP="0094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74AA3EF0" w14:textId="77777777" w:rsidR="00816EDD" w:rsidRPr="00816EDD" w:rsidRDefault="00816EDD" w:rsidP="00B6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Het is helder hoe het systeem eruit gaat zien qua lay-out. Hierbij is adequaat gebruikgemaakt van schetsen.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Het is helder welke gegevens nodig zijn, waarbij alle formulieren en overzichten zijn geschetst.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Het is duidelijk welke schermen er komen en de relatie tussen deze schermen is helder; hiervoor is een sitemap of navigatiestructuur opgesteld.</w:t>
            </w:r>
          </w:p>
        </w:tc>
      </w:tr>
      <w:tr w:rsidR="00816EDD" w:rsidRPr="00816EDD" w14:paraId="58537437" w14:textId="77777777" w:rsidTr="00FA1913">
        <w:trPr>
          <w:trHeight w:val="403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11C07" w14:textId="77777777" w:rsid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T5</w:t>
            </w:r>
          </w:p>
          <w:p w14:paraId="13B48894" w14:textId="77777777" w:rsidR="00A063BC" w:rsidRDefault="00A063BC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4A6AE962" w14:textId="2C3F0655" w:rsidR="00A063BC" w:rsidRPr="00816EDD" w:rsidRDefault="00A063BC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8418D" w14:textId="77777777" w:rsidR="00816EDD" w:rsidRPr="00816EDD" w:rsidRDefault="00816EDD" w:rsidP="00816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Communiceren FO*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9D55F" w14:textId="77777777" w:rsidR="00940E04" w:rsidRDefault="00940E04" w:rsidP="0094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387AAF58" w14:textId="08E2B4D6" w:rsidR="00816EDD" w:rsidRPr="00816EDD" w:rsidRDefault="00DF4D45" w:rsidP="00DF4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Het FO wordt niet overgedragen of niet toegelicht.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Of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Er wordt niet om goedkeuring gevraagd.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Of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Gebruikt veel vaktaal zonder dit uit te leggen.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EB64FE" w14:textId="77777777" w:rsidR="00940E04" w:rsidRDefault="00940E04" w:rsidP="0094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55A59131" w14:textId="77777777" w:rsidR="00816EDD" w:rsidRPr="00816EDD" w:rsidRDefault="00816EDD" w:rsidP="00B6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Het FO wordt overgedragen en toegelicht.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Er wordt om goedkeuring gevraagd.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Gebruikt soms vaktaal en/of legt deze in de meeste gevallen niet begrijpelijk uit.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E490D" w14:textId="77777777" w:rsidR="00940E04" w:rsidRDefault="00940E04" w:rsidP="0094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4BBFF6EB" w14:textId="77777777" w:rsidR="00816EDD" w:rsidRPr="00816EDD" w:rsidRDefault="00816EDD" w:rsidP="00B6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Het FO wordt overgedragen en toegelicht.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Er wordt om goedkeuring gevraagd.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Gebruikt weinig tot geen vaktaal en/of legt deze in de meeste gevallen begrijpelijk uit.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55D53" w14:textId="77777777" w:rsidR="00940E04" w:rsidRDefault="00940E04" w:rsidP="0094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1E70615A" w14:textId="77777777" w:rsidR="00816EDD" w:rsidRPr="00816EDD" w:rsidRDefault="00816EDD" w:rsidP="00B6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t>Het FO wordt overgedragen en toegelicht.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Er wordt om goedkeuring gevraagd.</w:t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816EDD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Gebruikt weinig tot geen vaktaal en legt deze begrijpelijk uit.</w:t>
            </w:r>
          </w:p>
        </w:tc>
      </w:tr>
      <w:tr w:rsidR="00DC6056" w:rsidRPr="00DC6056" w14:paraId="5149E8F0" w14:textId="77777777" w:rsidTr="00FA1913">
        <w:trPr>
          <w:trHeight w:val="5597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7CC8C" w14:textId="77777777" w:rsidR="00DC6056" w:rsidRDefault="00DC6056" w:rsidP="00DC6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t>T6, T8</w:t>
            </w:r>
          </w:p>
          <w:p w14:paraId="51DCC2C2" w14:textId="008F3590" w:rsidR="00545859" w:rsidRPr="00DC6056" w:rsidRDefault="00545859" w:rsidP="00DC6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872FB" w14:textId="77777777" w:rsidR="00DC6056" w:rsidRPr="00DC6056" w:rsidRDefault="00DC6056" w:rsidP="00DC6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t>Technische specificaties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2A1EAF" w14:textId="77777777" w:rsidR="00940E04" w:rsidRDefault="00940E04" w:rsidP="0094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1A489B31" w14:textId="11068F76" w:rsidR="00DC6056" w:rsidRPr="00DC6056" w:rsidRDefault="00A614D9" w:rsidP="00A6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t>De technische specificaties zijn niet gebaseerd op het FO.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En/of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uitgewerkte technische specificaties zijn niet haalbaar en realistisch voor het te bereiken resultaat.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En/Of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toegepaste schematechnieken verduidelijken de technische specificaties niet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7D7C5" w14:textId="77777777" w:rsidR="00940E04" w:rsidRDefault="00940E04" w:rsidP="0094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6E76552E" w14:textId="77777777" w:rsidR="00DC6056" w:rsidRPr="00DC6056" w:rsidRDefault="00DC6056" w:rsidP="0094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t>De technische specificaties zijn gebaseerd op het FO.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uitgewerkte technische specificaties zijn haalbaar, realistisch, maar niet optimaal voor het te bereiken resultaat.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toegepaste schematechnieken verduidelijken in de meeste gevallen de technische specificaties.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D833E" w14:textId="77777777" w:rsidR="00940E04" w:rsidRDefault="00940E04" w:rsidP="0094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4CAEB042" w14:textId="77777777" w:rsidR="00DC6056" w:rsidRPr="00DC6056" w:rsidRDefault="00DC6056" w:rsidP="0094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t>De technische specificaties zijn gebaseerd op het FO.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uitgewerkte technische specificaties zijn haalbaar, realistisch en optimaal voor het te bereiken resultaat.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toegepaste schematechnieken verduidelijken in de meeste gevallen de technische specificaties.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0EA30" w14:textId="77777777" w:rsidR="00940E04" w:rsidRDefault="00940E04" w:rsidP="0094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64ACB934" w14:textId="77777777" w:rsidR="00DC6056" w:rsidRPr="00DC6056" w:rsidRDefault="00DC6056" w:rsidP="00940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t>De technische specificaties zijn gebaseerd op het FO.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uitgewerkte technische specificaties zijn haalbaar, realistisch en optimaal voor het te bereiken resultaat.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toegepaste schematechnieken verduidelijken de technische specificaties.</w:t>
            </w:r>
          </w:p>
        </w:tc>
      </w:tr>
      <w:tr w:rsidR="00DC6056" w:rsidRPr="00DC6056" w14:paraId="68264A96" w14:textId="77777777" w:rsidTr="00FA1913">
        <w:trPr>
          <w:trHeight w:val="5313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187BB6" w14:textId="77777777" w:rsidR="00DC6056" w:rsidRDefault="00DC6056" w:rsidP="00DC6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t>T7</w:t>
            </w:r>
          </w:p>
          <w:p w14:paraId="1B7A325B" w14:textId="1339365B" w:rsidR="006317CF" w:rsidRPr="00DC6056" w:rsidRDefault="006317CF" w:rsidP="00DC6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A8781" w14:textId="77777777" w:rsidR="00DC6056" w:rsidRPr="00DC6056" w:rsidRDefault="00DC6056" w:rsidP="00DC6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t>Relationeel datamodel*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BD5ED5" w14:textId="77777777" w:rsidR="00FA1913" w:rsidRDefault="00FA1913" w:rsidP="00FA1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58925A9A" w14:textId="14E70F36" w:rsidR="00DC6056" w:rsidRPr="00DC6056" w:rsidRDefault="00A614D9" w:rsidP="00A6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t>Niet alle entiteiten en weinig eigenschappen/ attributen zijn beschreven in het datamodel en daarvan is weinig gebaseerd op het FO.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Of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Weinig informatie uit het FO is verwerkt in het datamodel.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Of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relaties zijn niet op de juiste wijze beschreven.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BDC3C" w14:textId="77777777" w:rsidR="00FA1913" w:rsidRDefault="00FA1913" w:rsidP="00FA1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01AAB1EC" w14:textId="77777777" w:rsidR="00DC6056" w:rsidRPr="00DC6056" w:rsidRDefault="00DC6056" w:rsidP="00FA1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t>Alle entiteiten en sommige eigenschappen/ attributen zijn beschreven in het datamodel en daarvan is bijna alles gebaseerd op het FO.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Bijna alle informatie uit het FO is verwerkt in het datamodel.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Alle relaties zijn op de juiste wijze beschreven.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CAEE1" w14:textId="77777777" w:rsidR="00FA1913" w:rsidRDefault="00FA1913" w:rsidP="00FA1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0C785466" w14:textId="77777777" w:rsidR="00DC6056" w:rsidRPr="00DC6056" w:rsidRDefault="00DC6056" w:rsidP="00FA1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t>Alle entiteiten en bijna alle eigenschappen/ attributen zijn beschreven in het datamodel en zijn gebaseerd op het FO.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Bijna alle informatie uit het FO is verwerkt in het datamodel.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Alle relaties zijn op de juiste wijze beschreven.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DD9B6" w14:textId="77777777" w:rsidR="00FA1913" w:rsidRDefault="00FA1913" w:rsidP="00FA1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7F4A803B" w14:textId="77777777" w:rsidR="00DC6056" w:rsidRPr="00DC6056" w:rsidRDefault="00DC6056" w:rsidP="00FA1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t>Alle entiteiten en eigenschappen/ attributen zijn beschreven in het datamodel en gebaseerd op het FO.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Alle informatie uit het FO is verwerkt in het datamodel.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Alle relaties zijn op de juiste wijze beschreven.</w:t>
            </w:r>
          </w:p>
        </w:tc>
      </w:tr>
      <w:tr w:rsidR="00DC6056" w:rsidRPr="00DC6056" w14:paraId="7F062B72" w14:textId="77777777" w:rsidTr="00412B71">
        <w:trPr>
          <w:trHeight w:val="25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6E4C6" w14:textId="77777777" w:rsidR="00DC6056" w:rsidRDefault="00DC6056" w:rsidP="00DC6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t>T9</w:t>
            </w:r>
          </w:p>
          <w:p w14:paraId="15C65836" w14:textId="77777777" w:rsidR="00A64A31" w:rsidRDefault="00A64A31" w:rsidP="00DC6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20085474" w14:textId="0CF9DEB3" w:rsidR="00A64A31" w:rsidRPr="00DC6056" w:rsidRDefault="00A64A31" w:rsidP="00DC6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CB88F" w14:textId="31B7426C" w:rsidR="00DC6056" w:rsidRPr="00DC6056" w:rsidRDefault="00DC6056" w:rsidP="00DC6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t>Communiceren</w:t>
            </w:r>
            <w:r w:rsidR="00031556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t>TO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15EB25" w14:textId="77777777" w:rsidR="00FA1913" w:rsidRDefault="00FA1913" w:rsidP="00FA1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2E7E27FA" w14:textId="68E14082" w:rsidR="00DC6056" w:rsidRPr="00DC6056" w:rsidRDefault="00A614D9" w:rsidP="00A6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t>Het TO wordt niet overgedragen of niet toegelicht.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Er wordt niet om goedkeuring gevraagd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A9D9F" w14:textId="77777777" w:rsidR="00FA1913" w:rsidRDefault="00FA1913" w:rsidP="00FA1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38D074D7" w14:textId="77777777" w:rsidR="00DC6056" w:rsidRPr="00DC6056" w:rsidRDefault="00DC6056" w:rsidP="00FA1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t>Het TO wordt overgedragen en toegelicht.</w:t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Er wordt om goedkeuring gevraagd.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F3FD6" w14:textId="77777777" w:rsidR="00DC6056" w:rsidRPr="00DC6056" w:rsidRDefault="00DC6056" w:rsidP="00DC6056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0C584" w14:textId="77777777" w:rsidR="00DC6056" w:rsidRPr="00DC6056" w:rsidRDefault="00DC6056" w:rsidP="00DC6056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DC6056" w:rsidRPr="00DC6056" w14:paraId="5B9ECA98" w14:textId="77777777" w:rsidTr="00412B71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B418" w14:textId="77777777" w:rsidR="00DC6056" w:rsidRPr="00DC6056" w:rsidRDefault="00DC6056" w:rsidP="00DC6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6056">
              <w:rPr>
                <w:rFonts w:ascii="Calibri" w:eastAsia="Times New Roman" w:hAnsi="Calibri" w:cs="Calibri"/>
                <w:color w:val="000000"/>
                <w:lang w:eastAsia="nl-NL"/>
              </w:rPr>
              <w:t>* Cruciaal criterium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C3FA" w14:textId="77777777" w:rsidR="00DC6056" w:rsidRPr="00DC6056" w:rsidRDefault="00DC6056" w:rsidP="00DC6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1DB2" w14:textId="77777777" w:rsidR="00DC6056" w:rsidRPr="00DC6056" w:rsidRDefault="00DC6056" w:rsidP="00DC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0145" w14:textId="77777777" w:rsidR="00DC6056" w:rsidRPr="00DC6056" w:rsidRDefault="00DC6056" w:rsidP="00DC6056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721B" w14:textId="77777777" w:rsidR="00DC6056" w:rsidRPr="00DC6056" w:rsidRDefault="00DC6056" w:rsidP="00DC6056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5EEF" w14:textId="77777777" w:rsidR="00DC6056" w:rsidRPr="00DC6056" w:rsidRDefault="00DC6056" w:rsidP="00DC6056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14:paraId="2CB5E5C6" w14:textId="408E0BE3" w:rsidR="009866FD" w:rsidRDefault="009866FD" w:rsidP="00AD365C"/>
    <w:p w14:paraId="1271436D" w14:textId="77777777" w:rsidR="00C74C15" w:rsidRDefault="00C74C15" w:rsidP="00AD365C">
      <w:pPr>
        <w:sectPr w:rsidR="00C74C15" w:rsidSect="00312D3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W w:w="7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5244"/>
      </w:tblGrid>
      <w:tr w:rsidR="00C74C15" w:rsidRPr="00DC0830" w14:paraId="1BA8F02C" w14:textId="77777777" w:rsidTr="004B712E">
        <w:trPr>
          <w:trHeight w:val="5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461E0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t>Cruciale criteria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8778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</w:p>
        </w:tc>
      </w:tr>
      <w:tr w:rsidR="00C74C15" w:rsidRPr="00DC0830" w14:paraId="33E7205A" w14:textId="77777777" w:rsidTr="004B712E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hideMark/>
          </w:tcPr>
          <w:p w14:paraId="3B1278D7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Cruciaal criterium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EB29411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3B6480" w:rsidRPr="00DC0830" w14:paraId="4D68B15D" w14:textId="77777777" w:rsidTr="00A20B17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DDCF" w14:textId="2342372E" w:rsidR="003B6480" w:rsidRPr="00F67002" w:rsidRDefault="003B6480" w:rsidP="003B6480">
            <w:pPr>
              <w:rPr>
                <w:rFonts w:ascii="Calibri" w:hAnsi="Calibri" w:cs="Calibri"/>
                <w:color w:val="000000"/>
                <w:sz w:val="20"/>
              </w:rPr>
            </w:pPr>
            <w:r w:rsidRPr="00F67002">
              <w:rPr>
                <w:rFonts w:ascii="Calibri" w:hAnsi="Calibri" w:cs="Calibri"/>
                <w:color w:val="000000"/>
                <w:sz w:val="20"/>
              </w:rPr>
              <w:t>Functionaliteiten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5BC386" w14:textId="3F3CE4DD" w:rsidR="003B6480" w:rsidRPr="00F67002" w:rsidRDefault="003B6480" w:rsidP="00F6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nl-NL"/>
              </w:rPr>
            </w:pPr>
            <w:r w:rsidRPr="00F67002">
              <w:rPr>
                <w:rFonts w:ascii="Calibri" w:eastAsia="Times New Roman" w:hAnsi="Calibri" w:cs="Calibri"/>
                <w:color w:val="000000"/>
                <w:sz w:val="20"/>
                <w:lang w:eastAsia="nl-NL"/>
              </w:rPr>
              <w:t>Niet behaald/ Behaald in kolom 1 of hoger</w:t>
            </w:r>
          </w:p>
        </w:tc>
      </w:tr>
      <w:tr w:rsidR="003B6480" w:rsidRPr="00DC0830" w14:paraId="55CCCE75" w14:textId="77777777" w:rsidTr="00A20B17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196C5" w14:textId="3E4B9775" w:rsidR="003B6480" w:rsidRPr="00F67002" w:rsidRDefault="003B6480" w:rsidP="003B6480">
            <w:pPr>
              <w:rPr>
                <w:rFonts w:ascii="Calibri" w:hAnsi="Calibri" w:cs="Calibri"/>
                <w:color w:val="000000"/>
                <w:sz w:val="20"/>
              </w:rPr>
            </w:pPr>
            <w:r w:rsidRPr="00F67002">
              <w:rPr>
                <w:rFonts w:ascii="Calibri" w:hAnsi="Calibri" w:cs="Calibri"/>
                <w:color w:val="000000"/>
                <w:sz w:val="20"/>
              </w:rPr>
              <w:t>Communiceren FO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1CC05" w14:textId="15B82E0C" w:rsidR="003B6480" w:rsidRPr="00F67002" w:rsidRDefault="003B6480" w:rsidP="00F6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nl-NL"/>
              </w:rPr>
            </w:pPr>
            <w:r w:rsidRPr="00F67002">
              <w:rPr>
                <w:rFonts w:ascii="Calibri" w:eastAsia="Times New Roman" w:hAnsi="Calibri" w:cs="Calibri"/>
                <w:color w:val="000000"/>
                <w:sz w:val="20"/>
                <w:lang w:eastAsia="nl-NL"/>
              </w:rPr>
              <w:t>Niet behaald/ Behaald in kolom 1 of hoger</w:t>
            </w:r>
          </w:p>
        </w:tc>
      </w:tr>
      <w:tr w:rsidR="003B6480" w:rsidRPr="00DC0830" w14:paraId="70582911" w14:textId="77777777" w:rsidTr="00F67002">
        <w:trPr>
          <w:trHeight w:val="32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E81BC" w14:textId="74FE42BC" w:rsidR="003B6480" w:rsidRPr="00F67002" w:rsidRDefault="003B6480" w:rsidP="003B6480">
            <w:pPr>
              <w:rPr>
                <w:rFonts w:ascii="Calibri" w:hAnsi="Calibri" w:cs="Calibri"/>
                <w:color w:val="000000"/>
                <w:sz w:val="20"/>
              </w:rPr>
            </w:pPr>
            <w:r w:rsidRPr="00F67002">
              <w:rPr>
                <w:rFonts w:ascii="Calibri" w:hAnsi="Calibri" w:cs="Calibri"/>
                <w:color w:val="000000"/>
                <w:sz w:val="20"/>
              </w:rPr>
              <w:t>Relationeel datamodel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3E22A" w14:textId="0AFFB1C4" w:rsidR="003B6480" w:rsidRPr="00F67002" w:rsidRDefault="003B6480" w:rsidP="003B6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nl-NL"/>
              </w:rPr>
            </w:pPr>
            <w:r w:rsidRPr="00F67002">
              <w:rPr>
                <w:rFonts w:ascii="Calibri" w:eastAsia="Times New Roman" w:hAnsi="Calibri" w:cs="Calibri"/>
                <w:color w:val="000000"/>
                <w:sz w:val="20"/>
                <w:lang w:eastAsia="nl-NL"/>
              </w:rPr>
              <w:t>Niet behaald/ Behaald in kolom 1 of hoger</w:t>
            </w:r>
          </w:p>
        </w:tc>
      </w:tr>
      <w:tr w:rsidR="00C74C15" w:rsidRPr="00DC0830" w14:paraId="44F7B8A7" w14:textId="77777777" w:rsidTr="004B712E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6913C7" w14:textId="77777777" w:rsidR="00C74C15" w:rsidRPr="00DC0830" w:rsidRDefault="00C74C15" w:rsidP="004B712E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288EB7" w14:textId="77777777" w:rsidR="00C74C15" w:rsidRPr="00DC0830" w:rsidRDefault="00C74C15" w:rsidP="004B7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74C15" w:rsidRPr="00DC0830" w14:paraId="20D578C3" w14:textId="77777777" w:rsidTr="004B712E">
        <w:trPr>
          <w:trHeight w:val="52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3C504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t>Cijfertabel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2F4C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</w:p>
        </w:tc>
      </w:tr>
      <w:tr w:rsidR="00C74C15" w:rsidRPr="00DC0830" w14:paraId="425B32EF" w14:textId="77777777" w:rsidTr="004B712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8697DF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Punten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</w:tcPr>
          <w:p w14:paraId="1E7D2759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B114F" w:rsidRPr="0074427E" w14:paraId="24847AFD" w14:textId="77777777" w:rsidTr="00546105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A3247" w14:textId="516D48F3" w:rsidR="00CB114F" w:rsidRPr="0074427E" w:rsidRDefault="00CB114F" w:rsidP="00CB114F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844CEE">
              <w:t>0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57AC94" w14:textId="68947482" w:rsidR="00CB114F" w:rsidRPr="0074427E" w:rsidRDefault="00CB114F" w:rsidP="00CB114F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844CEE">
              <w:t>1,0</w:t>
            </w:r>
          </w:p>
        </w:tc>
      </w:tr>
      <w:tr w:rsidR="00CB114F" w:rsidRPr="0074427E" w14:paraId="550DDE4F" w14:textId="77777777" w:rsidTr="00546105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6F11DB" w14:textId="22467E17" w:rsidR="00CB114F" w:rsidRPr="0074427E" w:rsidRDefault="00CB114F" w:rsidP="00CB114F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844CEE"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CBF27" w14:textId="055FEA30" w:rsidR="00CB114F" w:rsidRPr="0074427E" w:rsidRDefault="00CB114F" w:rsidP="00CB114F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844CEE">
              <w:t>1,5</w:t>
            </w:r>
          </w:p>
        </w:tc>
      </w:tr>
      <w:tr w:rsidR="00CB114F" w:rsidRPr="0074427E" w14:paraId="00E680A0" w14:textId="77777777" w:rsidTr="00546105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165DCF" w14:textId="4BA7DEE5" w:rsidR="00CB114F" w:rsidRPr="0074427E" w:rsidRDefault="00CB114F" w:rsidP="00CB114F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844CEE"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99143" w14:textId="021EDE86" w:rsidR="00CB114F" w:rsidRPr="0074427E" w:rsidRDefault="00CB114F" w:rsidP="00CB114F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844CEE">
              <w:t>2,0</w:t>
            </w:r>
          </w:p>
        </w:tc>
      </w:tr>
      <w:tr w:rsidR="00CB114F" w:rsidRPr="0074427E" w14:paraId="7422D030" w14:textId="77777777" w:rsidTr="00546105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E11FF7" w14:textId="754B5A4C" w:rsidR="00CB114F" w:rsidRPr="0074427E" w:rsidRDefault="00CB114F" w:rsidP="00CB114F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844CEE">
              <w:t>3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41628" w14:textId="66D4087A" w:rsidR="00CB114F" w:rsidRPr="0074427E" w:rsidRDefault="00CB114F" w:rsidP="00CB114F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844CEE">
              <w:t>2,5</w:t>
            </w:r>
          </w:p>
        </w:tc>
      </w:tr>
      <w:tr w:rsidR="00CB114F" w:rsidRPr="0074427E" w14:paraId="5DB3BF7D" w14:textId="77777777" w:rsidTr="00546105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9A6E3" w14:textId="6F560C41" w:rsidR="00CB114F" w:rsidRPr="0074427E" w:rsidRDefault="00CB114F" w:rsidP="00CB114F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844CEE">
              <w:t>4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45091" w14:textId="532114F2" w:rsidR="00CB114F" w:rsidRPr="0074427E" w:rsidRDefault="00CB114F" w:rsidP="00CB114F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844CEE">
              <w:t>2,9</w:t>
            </w:r>
          </w:p>
        </w:tc>
      </w:tr>
      <w:tr w:rsidR="00CB114F" w:rsidRPr="0074427E" w14:paraId="5D99C510" w14:textId="77777777" w:rsidTr="00546105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5FF24" w14:textId="372D6128" w:rsidR="00CB114F" w:rsidRPr="0074427E" w:rsidRDefault="00CB114F" w:rsidP="00CB114F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844CEE">
              <w:t>5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D9F505" w14:textId="62F4FBD1" w:rsidR="00CB114F" w:rsidRPr="0074427E" w:rsidRDefault="00CB114F" w:rsidP="00CB114F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844CEE">
              <w:t>3,4</w:t>
            </w:r>
          </w:p>
        </w:tc>
      </w:tr>
      <w:tr w:rsidR="00CB114F" w:rsidRPr="0074427E" w14:paraId="3C783D8A" w14:textId="77777777" w:rsidTr="00546105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29E794" w14:textId="6B6D7B48" w:rsidR="00CB114F" w:rsidRPr="0074427E" w:rsidRDefault="00CB114F" w:rsidP="00CB114F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844CEE">
              <w:t>6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A600C4" w14:textId="621F6ABF" w:rsidR="00CB114F" w:rsidRPr="0074427E" w:rsidRDefault="00CB114F" w:rsidP="00CB114F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844CEE">
              <w:t>3,9</w:t>
            </w:r>
          </w:p>
        </w:tc>
      </w:tr>
      <w:tr w:rsidR="00CB114F" w:rsidRPr="0074427E" w14:paraId="3F0ABD0E" w14:textId="77777777" w:rsidTr="00546105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DA4E8" w14:textId="6A4F094F" w:rsidR="00CB114F" w:rsidRPr="0074427E" w:rsidRDefault="00CB114F" w:rsidP="00CB114F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844CEE">
              <w:t>7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C46F4" w14:textId="7525196D" w:rsidR="00CB114F" w:rsidRPr="0074427E" w:rsidRDefault="00CB114F" w:rsidP="00CB114F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844CEE">
              <w:t>4,4</w:t>
            </w:r>
          </w:p>
        </w:tc>
      </w:tr>
      <w:tr w:rsidR="00CB114F" w:rsidRPr="0074427E" w14:paraId="04C9E3CB" w14:textId="77777777" w:rsidTr="00546105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03A7B1" w14:textId="2B4D62DC" w:rsidR="00CB114F" w:rsidRPr="0074427E" w:rsidRDefault="00CB114F" w:rsidP="00CB114F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844CEE">
              <w:t>8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44F078" w14:textId="52D659ED" w:rsidR="00CB114F" w:rsidRPr="0074427E" w:rsidRDefault="00CB114F" w:rsidP="00CB114F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844CEE">
              <w:t>4,8</w:t>
            </w:r>
          </w:p>
        </w:tc>
      </w:tr>
      <w:tr w:rsidR="00CB114F" w:rsidRPr="0074427E" w14:paraId="280263BA" w14:textId="77777777" w:rsidTr="00546105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349F10" w14:textId="0444C84C" w:rsidR="00CB114F" w:rsidRPr="0074427E" w:rsidRDefault="00CB114F" w:rsidP="00CB114F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844CEE">
              <w:t>9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70B1F" w14:textId="5DC4AE00" w:rsidR="00CB114F" w:rsidRPr="0074427E" w:rsidRDefault="00CB114F" w:rsidP="00CB114F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844CEE">
              <w:t>5,3</w:t>
            </w:r>
          </w:p>
        </w:tc>
      </w:tr>
      <w:tr w:rsidR="00CB114F" w:rsidRPr="0074427E" w14:paraId="2F3DBACF" w14:textId="77777777" w:rsidTr="00546105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B8AAA3" w14:textId="5D541E26" w:rsidR="00CB114F" w:rsidRPr="0074427E" w:rsidRDefault="00CB114F" w:rsidP="00CB114F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844CEE">
              <w:t>10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727C7" w14:textId="7F158413" w:rsidR="00CB114F" w:rsidRPr="0074427E" w:rsidRDefault="00CB114F" w:rsidP="00CB114F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844CEE">
              <w:t>5,8</w:t>
            </w:r>
          </w:p>
        </w:tc>
      </w:tr>
      <w:tr w:rsidR="00CB114F" w:rsidRPr="0074427E" w14:paraId="1CCC92B2" w14:textId="77777777" w:rsidTr="00546105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3475E8" w14:textId="7778B8CC" w:rsidR="00CB114F" w:rsidRPr="0074427E" w:rsidRDefault="00CB114F" w:rsidP="00CB114F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844CEE">
              <w:t>11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9C35E5" w14:textId="6D565986" w:rsidR="00CB114F" w:rsidRPr="0074427E" w:rsidRDefault="00CB114F" w:rsidP="00CB114F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844CEE">
              <w:t>6,3</w:t>
            </w:r>
          </w:p>
        </w:tc>
      </w:tr>
      <w:tr w:rsidR="00CB114F" w:rsidRPr="0074427E" w14:paraId="1941AA6D" w14:textId="77777777" w:rsidTr="00546105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247DEB" w14:textId="24B56DC8" w:rsidR="00CB114F" w:rsidRPr="0074427E" w:rsidRDefault="00CB114F" w:rsidP="00CB114F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844CEE">
              <w:t>12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FF969B" w14:textId="5F414E1F" w:rsidR="00CB114F" w:rsidRPr="0074427E" w:rsidRDefault="00CB114F" w:rsidP="00CB114F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844CEE">
              <w:t>6,7</w:t>
            </w:r>
          </w:p>
        </w:tc>
      </w:tr>
      <w:tr w:rsidR="00CB114F" w:rsidRPr="0074427E" w14:paraId="788A4809" w14:textId="77777777" w:rsidTr="00546105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3E394" w14:textId="675EEB81" w:rsidR="00CB114F" w:rsidRPr="0074427E" w:rsidRDefault="00CB114F" w:rsidP="00CB114F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844CEE">
              <w:t>13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E5F48" w14:textId="3F7D9173" w:rsidR="00CB114F" w:rsidRPr="0074427E" w:rsidRDefault="00CB114F" w:rsidP="00CB114F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844CEE">
              <w:t>7,2</w:t>
            </w:r>
          </w:p>
        </w:tc>
      </w:tr>
      <w:tr w:rsidR="00CB114F" w:rsidRPr="0074427E" w14:paraId="65FD3FF2" w14:textId="77777777" w:rsidTr="00546105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A7D46" w14:textId="4F41BD98" w:rsidR="00CB114F" w:rsidRPr="0074427E" w:rsidRDefault="00CB114F" w:rsidP="00CB114F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844CEE">
              <w:t>14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A4D7F3" w14:textId="281361BD" w:rsidR="00CB114F" w:rsidRPr="0074427E" w:rsidRDefault="00CB114F" w:rsidP="00CB114F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844CEE">
              <w:t>7,7</w:t>
            </w:r>
          </w:p>
        </w:tc>
      </w:tr>
      <w:tr w:rsidR="00CB114F" w:rsidRPr="0074427E" w14:paraId="382732D6" w14:textId="77777777" w:rsidTr="00546105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8B095F" w14:textId="0A994A42" w:rsidR="00CB114F" w:rsidRPr="0074427E" w:rsidRDefault="00CB114F" w:rsidP="00CB114F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844CEE">
              <w:t>15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34EE9" w14:textId="35C27B1A" w:rsidR="00CB114F" w:rsidRPr="0074427E" w:rsidRDefault="00CB114F" w:rsidP="00CB114F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844CEE">
              <w:t>8,2</w:t>
            </w:r>
          </w:p>
        </w:tc>
      </w:tr>
      <w:tr w:rsidR="00CB114F" w:rsidRPr="0074427E" w14:paraId="4FB771EC" w14:textId="77777777" w:rsidTr="00546105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D60EB0" w14:textId="00F965F9" w:rsidR="00CB114F" w:rsidRPr="0074427E" w:rsidRDefault="00CB114F" w:rsidP="00CB114F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844CEE">
              <w:t>16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FE52B2" w14:textId="7AC9A68B" w:rsidR="00CB114F" w:rsidRPr="0074427E" w:rsidRDefault="00CB114F" w:rsidP="00CB114F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844CEE">
              <w:t>8,6</w:t>
            </w:r>
          </w:p>
        </w:tc>
      </w:tr>
      <w:tr w:rsidR="00CB114F" w:rsidRPr="0074427E" w14:paraId="2F33BA72" w14:textId="77777777" w:rsidTr="00546105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A3CEE" w14:textId="25071F54" w:rsidR="00CB114F" w:rsidRPr="0074427E" w:rsidRDefault="00CB114F" w:rsidP="00CB114F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844CEE">
              <w:t>17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205A43" w14:textId="1D49B00F" w:rsidR="00CB114F" w:rsidRPr="0074427E" w:rsidRDefault="00CB114F" w:rsidP="00CB114F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844CEE">
              <w:t>9,1</w:t>
            </w:r>
          </w:p>
        </w:tc>
      </w:tr>
      <w:tr w:rsidR="00CB114F" w:rsidRPr="0074427E" w14:paraId="7EE38374" w14:textId="77777777" w:rsidTr="00546105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B9FD8" w14:textId="2EF4016C" w:rsidR="00CB114F" w:rsidRPr="0074427E" w:rsidRDefault="00CB114F" w:rsidP="00CB114F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844CEE">
              <w:t>18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1006D9" w14:textId="61E75B22" w:rsidR="00CB114F" w:rsidRPr="0074427E" w:rsidRDefault="00CB114F" w:rsidP="00CB114F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844CEE">
              <w:t>9,6</w:t>
            </w:r>
          </w:p>
        </w:tc>
      </w:tr>
      <w:tr w:rsidR="00CB114F" w:rsidRPr="0074427E" w14:paraId="62AC14D7" w14:textId="77777777" w:rsidTr="00546105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A1B1F8" w14:textId="03A00B76" w:rsidR="00CB114F" w:rsidRPr="0074427E" w:rsidRDefault="00CB114F" w:rsidP="00CB114F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844CEE">
              <w:t>19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352A7F" w14:textId="2DE454C2" w:rsidR="00CB114F" w:rsidRPr="0074427E" w:rsidRDefault="00CB114F" w:rsidP="00CB114F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844CEE">
              <w:t>10,0</w:t>
            </w:r>
          </w:p>
        </w:tc>
      </w:tr>
      <w:tr w:rsidR="00C74C15" w:rsidRPr="00DC0830" w14:paraId="5270D031" w14:textId="77777777" w:rsidTr="004B712E">
        <w:trPr>
          <w:trHeight w:val="300"/>
        </w:trPr>
        <w:tc>
          <w:tcPr>
            <w:tcW w:w="26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9936" w14:textId="77777777" w:rsidR="00C74C15" w:rsidRPr="00DC0830" w:rsidRDefault="00C74C15" w:rsidP="004B712E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24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81D0" w14:textId="77777777" w:rsidR="00C74C15" w:rsidRPr="00DC0830" w:rsidRDefault="00C74C15" w:rsidP="004B7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74C15" w:rsidRPr="00DC0830" w14:paraId="70B6FE56" w14:textId="77777777" w:rsidTr="004B712E">
        <w:trPr>
          <w:trHeight w:val="5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FDA84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t>Motivatie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D751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</w:p>
        </w:tc>
      </w:tr>
      <w:tr w:rsidR="00C74C15" w:rsidRPr="00DC0830" w14:paraId="6611B018" w14:textId="77777777" w:rsidTr="004B712E">
        <w:trPr>
          <w:trHeight w:val="300"/>
        </w:trPr>
        <w:tc>
          <w:tcPr>
            <w:tcW w:w="79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8271F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Motiveer de beslissing.</w:t>
            </w:r>
          </w:p>
        </w:tc>
      </w:tr>
      <w:tr w:rsidR="00C74C15" w:rsidRPr="00DC0830" w14:paraId="1FA21D70" w14:textId="77777777" w:rsidTr="004B712E">
        <w:trPr>
          <w:trHeight w:val="300"/>
        </w:trPr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D6EC5" w14:textId="77777777" w:rsidR="00C74C15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5AF648A" w14:textId="77777777" w:rsidR="00C74C15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745CB824" w14:textId="5E7BFF07" w:rsidR="00C74C15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55F3888F" w14:textId="7ACAA7B1" w:rsidR="00031556" w:rsidRDefault="00031556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4B903805" w14:textId="76C2086E" w:rsidR="00031556" w:rsidRDefault="00031556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0CCA6464" w14:textId="4B7A10B1" w:rsidR="00031556" w:rsidRDefault="00031556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24DF3144" w14:textId="2171C4D0" w:rsidR="00031556" w:rsidRDefault="00031556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24982180" w14:textId="77777777" w:rsidR="00031556" w:rsidRDefault="00031556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bookmarkStart w:id="0" w:name="_GoBack"/>
            <w:bookmarkEnd w:id="0"/>
          </w:p>
          <w:p w14:paraId="4001F799" w14:textId="77777777" w:rsidR="00CB114F" w:rsidRDefault="00CB114F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4627486A" w14:textId="77777777" w:rsidR="00CB114F" w:rsidRDefault="00CB114F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0D58B846" w14:textId="26848D23" w:rsidR="00CB114F" w:rsidRPr="00DC0830" w:rsidRDefault="00CB114F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14:paraId="79B23745" w14:textId="44FF545E" w:rsidR="006C7793" w:rsidRDefault="006C7793" w:rsidP="00AD365C"/>
    <w:sectPr w:rsidR="006C7793" w:rsidSect="00C74C1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43DFF"/>
    <w:multiLevelType w:val="hybridMultilevel"/>
    <w:tmpl w:val="BEAA2522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5F"/>
    <w:rsid w:val="000008C1"/>
    <w:rsid w:val="00021824"/>
    <w:rsid w:val="00031556"/>
    <w:rsid w:val="00072C37"/>
    <w:rsid w:val="000D5FDD"/>
    <w:rsid w:val="000E7F41"/>
    <w:rsid w:val="000F1A04"/>
    <w:rsid w:val="00104B14"/>
    <w:rsid w:val="0010614A"/>
    <w:rsid w:val="001C1666"/>
    <w:rsid w:val="001D31F3"/>
    <w:rsid w:val="001E512C"/>
    <w:rsid w:val="001E682F"/>
    <w:rsid w:val="00267C48"/>
    <w:rsid w:val="002A5063"/>
    <w:rsid w:val="002D3646"/>
    <w:rsid w:val="002E3EEF"/>
    <w:rsid w:val="00312D36"/>
    <w:rsid w:val="003862A7"/>
    <w:rsid w:val="003A6341"/>
    <w:rsid w:val="003B16B2"/>
    <w:rsid w:val="003B4B3B"/>
    <w:rsid w:val="003B6480"/>
    <w:rsid w:val="003D2A9A"/>
    <w:rsid w:val="00412B71"/>
    <w:rsid w:val="00416B5D"/>
    <w:rsid w:val="0042063A"/>
    <w:rsid w:val="00471218"/>
    <w:rsid w:val="00493105"/>
    <w:rsid w:val="00495215"/>
    <w:rsid w:val="005060D1"/>
    <w:rsid w:val="00545859"/>
    <w:rsid w:val="00582AF0"/>
    <w:rsid w:val="0059180C"/>
    <w:rsid w:val="00595E2E"/>
    <w:rsid w:val="0060435F"/>
    <w:rsid w:val="006104B1"/>
    <w:rsid w:val="006317CF"/>
    <w:rsid w:val="00646A09"/>
    <w:rsid w:val="006506B4"/>
    <w:rsid w:val="006537BC"/>
    <w:rsid w:val="006C331B"/>
    <w:rsid w:val="006C7793"/>
    <w:rsid w:val="0074427E"/>
    <w:rsid w:val="00762FA0"/>
    <w:rsid w:val="007672C1"/>
    <w:rsid w:val="007C69AA"/>
    <w:rsid w:val="007E377A"/>
    <w:rsid w:val="007E4A62"/>
    <w:rsid w:val="00816EDD"/>
    <w:rsid w:val="008175E0"/>
    <w:rsid w:val="00820643"/>
    <w:rsid w:val="008520B7"/>
    <w:rsid w:val="00875631"/>
    <w:rsid w:val="008936B5"/>
    <w:rsid w:val="00895C36"/>
    <w:rsid w:val="008C037E"/>
    <w:rsid w:val="008F63E5"/>
    <w:rsid w:val="009029AC"/>
    <w:rsid w:val="00940E04"/>
    <w:rsid w:val="00964263"/>
    <w:rsid w:val="009866FD"/>
    <w:rsid w:val="00991464"/>
    <w:rsid w:val="009C6C29"/>
    <w:rsid w:val="00A063BC"/>
    <w:rsid w:val="00A146EF"/>
    <w:rsid w:val="00A32DB3"/>
    <w:rsid w:val="00A614D9"/>
    <w:rsid w:val="00A64A31"/>
    <w:rsid w:val="00A753E9"/>
    <w:rsid w:val="00A9365A"/>
    <w:rsid w:val="00AD365C"/>
    <w:rsid w:val="00B03BC4"/>
    <w:rsid w:val="00B1305E"/>
    <w:rsid w:val="00B32980"/>
    <w:rsid w:val="00B6346C"/>
    <w:rsid w:val="00B73FAA"/>
    <w:rsid w:val="00B9662E"/>
    <w:rsid w:val="00BB77D1"/>
    <w:rsid w:val="00BD7003"/>
    <w:rsid w:val="00BF546C"/>
    <w:rsid w:val="00BF681D"/>
    <w:rsid w:val="00C160AF"/>
    <w:rsid w:val="00C537B7"/>
    <w:rsid w:val="00C648B1"/>
    <w:rsid w:val="00C74C15"/>
    <w:rsid w:val="00C77EAF"/>
    <w:rsid w:val="00CB114F"/>
    <w:rsid w:val="00CE639F"/>
    <w:rsid w:val="00CF53C8"/>
    <w:rsid w:val="00D05367"/>
    <w:rsid w:val="00D260B1"/>
    <w:rsid w:val="00D3744D"/>
    <w:rsid w:val="00D57D84"/>
    <w:rsid w:val="00D809D1"/>
    <w:rsid w:val="00D8581B"/>
    <w:rsid w:val="00DB541D"/>
    <w:rsid w:val="00DB7FDB"/>
    <w:rsid w:val="00DC3B2A"/>
    <w:rsid w:val="00DC6056"/>
    <w:rsid w:val="00DF4D45"/>
    <w:rsid w:val="00DF52B0"/>
    <w:rsid w:val="00E30FC9"/>
    <w:rsid w:val="00E3134A"/>
    <w:rsid w:val="00E3765B"/>
    <w:rsid w:val="00E4655C"/>
    <w:rsid w:val="00E81266"/>
    <w:rsid w:val="00EC6B2C"/>
    <w:rsid w:val="00EF0EE7"/>
    <w:rsid w:val="00F67002"/>
    <w:rsid w:val="00F87CE2"/>
    <w:rsid w:val="00FA1913"/>
    <w:rsid w:val="00FB7C74"/>
    <w:rsid w:val="00FC73BD"/>
    <w:rsid w:val="00F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,"/>
  <w14:docId w14:val="59A893F8"/>
  <w15:chartTrackingRefBased/>
  <w15:docId w15:val="{3AFE8900-1390-473E-A758-F9A6A1DD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ux">
    <w:name w:val="Linux"/>
    <w:basedOn w:val="Normal"/>
    <w:link w:val="LinuxChar"/>
    <w:qFormat/>
    <w:rsid w:val="007E4A62"/>
    <w:pPr>
      <w:shd w:val="clear" w:color="auto" w:fill="171717" w:themeFill="background2" w:themeFillShade="1A"/>
    </w:pPr>
    <w:rPr>
      <w:rFonts w:ascii="Courier New" w:hAnsi="Courier New"/>
      <w:color w:val="FFFFFF" w:themeColor="background1"/>
    </w:rPr>
  </w:style>
  <w:style w:type="character" w:customStyle="1" w:styleId="LinuxChar">
    <w:name w:val="Linux Char"/>
    <w:basedOn w:val="DefaultParagraphFont"/>
    <w:link w:val="Linux"/>
    <w:rsid w:val="007E4A62"/>
    <w:rPr>
      <w:rFonts w:ascii="Courier New" w:hAnsi="Courier New"/>
      <w:color w:val="FFFFFF" w:themeColor="background1"/>
      <w:shd w:val="clear" w:color="auto" w:fill="171717" w:themeFill="background2" w:themeFillShade="1A"/>
    </w:rPr>
  </w:style>
  <w:style w:type="table" w:styleId="TableGrid">
    <w:name w:val="Table Grid"/>
    <w:basedOn w:val="TableNormal"/>
    <w:uiPriority w:val="39"/>
    <w:rsid w:val="0089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7C74"/>
    <w:pPr>
      <w:spacing w:after="12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96173d46-5f7d-49bf-a64d-4dd4f1c458b8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EDA7463D997428C936059943CA427" ma:contentTypeVersion="8" ma:contentTypeDescription="Create a new document." ma:contentTypeScope="" ma:versionID="c8e2ab256c7074704bf795acd0addc85">
  <xsd:schema xmlns:xsd="http://www.w3.org/2001/XMLSchema" xmlns:xs="http://www.w3.org/2001/XMLSchema" xmlns:p="http://schemas.microsoft.com/office/2006/metadata/properties" xmlns:ns2="90857f63-5b5e-411a-9011-b1acefc4fb3a" targetNamespace="http://schemas.microsoft.com/office/2006/metadata/properties" ma:root="true" ma:fieldsID="d1bf758b860d107101bc19625fb32337" ns2:_="">
    <xsd:import namespace="90857f63-5b5e-411a-9011-b1acefc4f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57f63-5b5e-411a-9011-b1acefc4f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4AE8C2-8C89-4291-9AB7-D7758E6A70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A1C9B8-3D1B-478B-9A52-8F1D52EE18D5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A829095-7583-4B52-998A-A0186CE2678A}"/>
</file>

<file path=customXml/itemProps4.xml><?xml version="1.0" encoding="utf-8"?>
<ds:datastoreItem xmlns:ds="http://schemas.openxmlformats.org/officeDocument/2006/customXml" ds:itemID="{C3EB9903-3EE9-4830-A03D-EDA14DF43C31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2bc2069-3f26-4644-963e-7dd2e7e00433"/>
    <ds:schemaRef ds:uri="39e2847f-843f-4b1f-b57e-b58227fd6d4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1409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Meeuwissen</dc:creator>
  <cp:keywords/>
  <dc:description/>
  <cp:lastModifiedBy>Jan Meeuwissen</cp:lastModifiedBy>
  <cp:revision>34</cp:revision>
  <dcterms:created xsi:type="dcterms:W3CDTF">2019-09-04T20:58:00Z</dcterms:created>
  <dcterms:modified xsi:type="dcterms:W3CDTF">2019-09-04T21:22:00Z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0x01010086EEDA7463D997428C936059943CA427</vt:lpwstr>
  </property>
</Properties>
</file>