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8CC6" w14:textId="11643AF5" w:rsidR="004F63E9" w:rsidRPr="00285721" w:rsidRDefault="00000000">
      <w:pPr>
        <w:pStyle w:val="Title"/>
        <w:rPr>
          <w:color w:val="0F243E" w:themeColor="text2" w:themeShade="80"/>
        </w:rPr>
      </w:pPr>
      <w:r w:rsidRPr="00285721">
        <w:rPr>
          <w:color w:val="0F243E" w:themeColor="text2" w:themeShade="80"/>
        </w:rPr>
        <w:t xml:space="preserve">Kursinio darbo ataskaita: Asmeninių išlaidų stebėjimo </w:t>
      </w:r>
      <w:r w:rsidR="00BD5BE3" w:rsidRPr="00285721">
        <w:rPr>
          <w:color w:val="0F243E" w:themeColor="text2" w:themeShade="80"/>
        </w:rPr>
        <w:t>programa</w:t>
      </w:r>
    </w:p>
    <w:p w14:paraId="0DF164D8" w14:textId="77777777" w:rsidR="004F63E9" w:rsidRPr="00285721" w:rsidRDefault="00000000">
      <w:pPr>
        <w:pStyle w:val="Heading1"/>
        <w:rPr>
          <w:color w:val="0F243E" w:themeColor="text2" w:themeShade="80"/>
        </w:rPr>
      </w:pPr>
      <w:r w:rsidRPr="00285721">
        <w:rPr>
          <w:color w:val="0F243E" w:themeColor="text2" w:themeShade="80"/>
        </w:rPr>
        <w:t>1. Įvadas</w:t>
      </w:r>
    </w:p>
    <w:p w14:paraId="00B66EF1" w14:textId="6AB62716" w:rsidR="004F63E9" w:rsidRDefault="00000000">
      <w:r>
        <w:t>a. Kas tai per programa?</w:t>
      </w:r>
      <w:r>
        <w:br/>
        <w:t xml:space="preserve">Tai programa, sukurta </w:t>
      </w:r>
      <w:r w:rsidR="00BD5BE3">
        <w:t xml:space="preserve"> naudojant </w:t>
      </w:r>
      <w:r>
        <w:t>Python kalb</w:t>
      </w:r>
      <w:r w:rsidR="00BD5BE3">
        <w:t>ą</w:t>
      </w:r>
      <w:r>
        <w:t xml:space="preserve">, skirta sekti asmenines pajamas ir išlaidas. Naudotojas gali įrašyti savo išlaidas </w:t>
      </w:r>
      <w:r w:rsidR="00BD5BE3">
        <w:t>ir</w:t>
      </w:r>
      <w:r>
        <w:t xml:space="preserve"> pajamas, matyti visą istoriją, apskaičiuoti bendras išlaidas, pajamas, </w:t>
      </w:r>
      <w:r w:rsidR="00BD5BE3">
        <w:t xml:space="preserve">likusį </w:t>
      </w:r>
      <w:r>
        <w:t>balansą</w:t>
      </w:r>
      <w:r w:rsidR="00BD5BE3">
        <w:t xml:space="preserve"> po išlaidų</w:t>
      </w:r>
      <w:r>
        <w:t xml:space="preserve"> bei išsaugoti ar įkelti duomenis iš CSV failo. Programa </w:t>
      </w:r>
      <w:r w:rsidR="00BD5BE3">
        <w:t xml:space="preserve">supaprastina </w:t>
      </w:r>
      <w:r>
        <w:t>asmenini</w:t>
      </w:r>
      <w:r w:rsidR="00BD5BE3">
        <w:t>ų</w:t>
      </w:r>
      <w:r>
        <w:t xml:space="preserve"> finans</w:t>
      </w:r>
      <w:r w:rsidR="00BD5BE3">
        <w:t>ų stebėjimą</w:t>
      </w:r>
      <w:r>
        <w:t>.</w:t>
      </w:r>
    </w:p>
    <w:p w14:paraId="71CAB710" w14:textId="2524DE6E" w:rsidR="004F63E9" w:rsidRDefault="00000000">
      <w:r>
        <w:t>b. Kaip paleisti programą?</w:t>
      </w:r>
      <w:r>
        <w:br/>
        <w:t>1. Pirmiausia, patikrinkite, ar kompiuteryje įdiegtas Python 3</w:t>
      </w:r>
      <w:r w:rsidR="00BD5BE3">
        <w:t>, jei ne – atsisiųskite.</w:t>
      </w:r>
      <w:r>
        <w:br/>
        <w:t xml:space="preserve">2. Išsaugokite kodą faile, pavadintame </w:t>
      </w:r>
      <w:r w:rsidR="00BD5BE3">
        <w:t>ExpensesT</w:t>
      </w:r>
      <w:r>
        <w:t>racker.py.</w:t>
      </w:r>
      <w:r>
        <w:br/>
        <w:t>3.</w:t>
      </w:r>
      <w:r w:rsidR="00BD1DEC">
        <w:t xml:space="preserve"> Viršuje dešinėje pamatysite trikampiuką (Run Python File) VS CODE</w:t>
      </w:r>
      <w:r>
        <w:br/>
        <w:t>4.</w:t>
      </w:r>
      <w:r w:rsidR="00BD1DEC">
        <w:t xml:space="preserve"> Jei trikampiuko nematote,</w:t>
      </w:r>
      <w:r>
        <w:t xml:space="preserve"> </w:t>
      </w:r>
      <w:r w:rsidR="00BD1DEC">
        <w:t>į</w:t>
      </w:r>
      <w:r>
        <w:t>veskite šią komandą</w:t>
      </w:r>
      <w:r w:rsidR="00BD1DEC">
        <w:t xml:space="preserve"> į terminalą</w:t>
      </w:r>
      <w:r>
        <w:t>:</w:t>
      </w:r>
      <w:r>
        <w:br/>
      </w:r>
      <w:r w:rsidR="00BD1DEC" w:rsidRPr="00BD1DEC">
        <w:t>python</w:t>
      </w:r>
      <w:r w:rsidR="00BD1DEC">
        <w:t xml:space="preserve"> </w:t>
      </w:r>
      <w:r w:rsidR="00BD1DEC" w:rsidRPr="00BD1DEC">
        <w:t xml:space="preserve"> .\ExpensesTracker.py</w:t>
      </w:r>
    </w:p>
    <w:p w14:paraId="74143236" w14:textId="77777777" w:rsidR="00215308" w:rsidRDefault="00000000">
      <w:r>
        <w:t>c. Kaip naudotis programa?</w:t>
      </w:r>
      <w:r>
        <w:br/>
        <w:t>Kai paleidžiama programa, pasirodo paprastas meniu su</w:t>
      </w:r>
      <w:r w:rsidR="00215308">
        <w:t xml:space="preserve"> sunumeruotais</w:t>
      </w:r>
      <w:r>
        <w:t xml:space="preserve"> pasirinkimais:</w:t>
      </w:r>
    </w:p>
    <w:p w14:paraId="62542949" w14:textId="6D55B0DF" w:rsidR="00215308" w:rsidRDefault="00215308">
      <w:r>
        <w:t>1. Pridėti išlaidas –</w:t>
      </w:r>
      <w:r w:rsidRPr="00215308">
        <w:t xml:space="preserve"> </w:t>
      </w:r>
      <w:r>
        <w:t>įvedama data, aprašymas ir suma.</w:t>
      </w:r>
    </w:p>
    <w:p w14:paraId="24ADC1FF" w14:textId="77777777" w:rsidR="00215308" w:rsidRDefault="00215308">
      <w:r>
        <w:t>2. Pridėti pajamas – įvedamos pajamos.</w:t>
      </w:r>
    </w:p>
    <w:p w14:paraId="22D25461" w14:textId="77777777" w:rsidR="00215308" w:rsidRDefault="00215308">
      <w:r>
        <w:t>3. Pašalinti įrašą – nurodamas įrašo numeris sąraše.</w:t>
      </w:r>
    </w:p>
    <w:p w14:paraId="7A6B365A" w14:textId="77777777" w:rsidR="00215308" w:rsidRDefault="00215308">
      <w:r>
        <w:t>4. Peržiūrėti įrašus – parodomi visi iki šiol įvesti įrašai.</w:t>
      </w:r>
    </w:p>
    <w:p w14:paraId="4566E529" w14:textId="206CD946" w:rsidR="00215308" w:rsidRDefault="00215308">
      <w:r>
        <w:t xml:space="preserve">5. Bendros išlaidas – parodomos susumuotos išlaidos. </w:t>
      </w:r>
    </w:p>
    <w:p w14:paraId="6EB5F42A" w14:textId="77777777" w:rsidR="00215308" w:rsidRDefault="00215308">
      <w:r>
        <w:t xml:space="preserve">6. Peržiūrėti balansą – parodomas likes balansas po išlaidų. </w:t>
      </w:r>
    </w:p>
    <w:p w14:paraId="08DDE4C4" w14:textId="7D4F481C" w:rsidR="004F63E9" w:rsidRDefault="00215308">
      <w:r>
        <w:t>7. Išsaugoti ir išeiti – duomenys išsisaugo ir uždaro programą.</w:t>
      </w:r>
      <w:r>
        <w:br/>
      </w:r>
    </w:p>
    <w:p w14:paraId="439DED46" w14:textId="77777777" w:rsidR="004F63E9" w:rsidRPr="00285721" w:rsidRDefault="00000000">
      <w:pPr>
        <w:pStyle w:val="Heading1"/>
        <w:rPr>
          <w:color w:val="0F243E" w:themeColor="text2" w:themeShade="80"/>
        </w:rPr>
      </w:pPr>
      <w:r w:rsidRPr="00285721">
        <w:rPr>
          <w:color w:val="0F243E" w:themeColor="text2" w:themeShade="80"/>
        </w:rPr>
        <w:t>2. Pagrindinė dalis / Analizė</w:t>
      </w:r>
    </w:p>
    <w:p w14:paraId="1CA46781" w14:textId="77777777" w:rsidR="004F63E9" w:rsidRDefault="00000000">
      <w:r>
        <w:t>a. Kaip programa įgyvendina funkcinius reikalavimus: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F63E9" w14:paraId="2017AD3A" w14:textId="77777777">
        <w:tc>
          <w:tcPr>
            <w:tcW w:w="4320" w:type="dxa"/>
          </w:tcPr>
          <w:p w14:paraId="6A2387DE" w14:textId="77777777" w:rsidR="004F63E9" w:rsidRDefault="00000000">
            <w:r>
              <w:t>Funkcinis reikalavimas</w:t>
            </w:r>
          </w:p>
        </w:tc>
        <w:tc>
          <w:tcPr>
            <w:tcW w:w="4320" w:type="dxa"/>
          </w:tcPr>
          <w:p w14:paraId="70203ED7" w14:textId="77777777" w:rsidR="004F63E9" w:rsidRDefault="00000000">
            <w:r>
              <w:t>Įgyvendinimas</w:t>
            </w:r>
          </w:p>
        </w:tc>
      </w:tr>
      <w:tr w:rsidR="004F63E9" w14:paraId="10BDA6CE" w14:textId="77777777">
        <w:tc>
          <w:tcPr>
            <w:tcW w:w="4320" w:type="dxa"/>
          </w:tcPr>
          <w:p w14:paraId="475D4BEF" w14:textId="77777777" w:rsidR="004F63E9" w:rsidRDefault="00000000">
            <w:r>
              <w:lastRenderedPageBreak/>
              <w:t>Išlaidų pridėjimas</w:t>
            </w:r>
          </w:p>
        </w:tc>
        <w:tc>
          <w:tcPr>
            <w:tcW w:w="4320" w:type="dxa"/>
          </w:tcPr>
          <w:p w14:paraId="6136DCB3" w14:textId="77777777" w:rsidR="004F63E9" w:rsidRDefault="00000000">
            <w:r>
              <w:t>Kuriamas Expense objektas su data, aprašymu ir suma. Pridedamas per add_transaction().</w:t>
            </w:r>
          </w:p>
        </w:tc>
      </w:tr>
      <w:tr w:rsidR="004F63E9" w14:paraId="15BAEDA7" w14:textId="77777777">
        <w:tc>
          <w:tcPr>
            <w:tcW w:w="4320" w:type="dxa"/>
          </w:tcPr>
          <w:p w14:paraId="56B4F644" w14:textId="77777777" w:rsidR="004F63E9" w:rsidRDefault="00000000">
            <w:r>
              <w:t>Pajamų pridėjimas</w:t>
            </w:r>
          </w:p>
        </w:tc>
        <w:tc>
          <w:tcPr>
            <w:tcW w:w="4320" w:type="dxa"/>
          </w:tcPr>
          <w:p w14:paraId="775868D7" w14:textId="77777777" w:rsidR="004F63E9" w:rsidRDefault="00000000">
            <w:r>
              <w:t>Income klasė leidžia nenurodyti datos (naudojama šiandienos data).</w:t>
            </w:r>
          </w:p>
        </w:tc>
      </w:tr>
      <w:tr w:rsidR="004F63E9" w14:paraId="7781C66F" w14:textId="77777777">
        <w:tc>
          <w:tcPr>
            <w:tcW w:w="4320" w:type="dxa"/>
          </w:tcPr>
          <w:p w14:paraId="3F3BE8B9" w14:textId="77777777" w:rsidR="004F63E9" w:rsidRDefault="00000000">
            <w:r>
              <w:t>Peržiūrėti įrašus</w:t>
            </w:r>
          </w:p>
        </w:tc>
        <w:tc>
          <w:tcPr>
            <w:tcW w:w="4320" w:type="dxa"/>
          </w:tcPr>
          <w:p w14:paraId="785BDEDD" w14:textId="77777777" w:rsidR="004F63E9" w:rsidRDefault="00000000">
            <w:r>
              <w:t>view_transactions() metodas rodo visus įrašus naudodamas get_summary().</w:t>
            </w:r>
          </w:p>
        </w:tc>
      </w:tr>
      <w:tr w:rsidR="004F63E9" w14:paraId="20482914" w14:textId="77777777">
        <w:tc>
          <w:tcPr>
            <w:tcW w:w="4320" w:type="dxa"/>
          </w:tcPr>
          <w:p w14:paraId="48A67DCB" w14:textId="77777777" w:rsidR="004F63E9" w:rsidRDefault="00000000">
            <w:r>
              <w:t>Pašalinti įrašą</w:t>
            </w:r>
          </w:p>
        </w:tc>
        <w:tc>
          <w:tcPr>
            <w:tcW w:w="4320" w:type="dxa"/>
          </w:tcPr>
          <w:p w14:paraId="3634BD1F" w14:textId="77777777" w:rsidR="004F63E9" w:rsidRDefault="00000000">
            <w:r>
              <w:t>remove_transaction() metodas pašalina nurodytą įrašą pagal indeksą.</w:t>
            </w:r>
          </w:p>
        </w:tc>
      </w:tr>
      <w:tr w:rsidR="004F63E9" w14:paraId="473866BE" w14:textId="77777777">
        <w:tc>
          <w:tcPr>
            <w:tcW w:w="4320" w:type="dxa"/>
          </w:tcPr>
          <w:p w14:paraId="0B5C9D71" w14:textId="77777777" w:rsidR="004F63E9" w:rsidRDefault="00000000">
            <w:r>
              <w:t>Suskaičiuoti sumas</w:t>
            </w:r>
          </w:p>
        </w:tc>
        <w:tc>
          <w:tcPr>
            <w:tcW w:w="4320" w:type="dxa"/>
          </w:tcPr>
          <w:p w14:paraId="7B109BDD" w14:textId="77777777" w:rsidR="004F63E9" w:rsidRDefault="00000000">
            <w:r>
              <w:t>total_expenses() ir total_income() susumuoja atitinkamus įrašus.</w:t>
            </w:r>
          </w:p>
        </w:tc>
      </w:tr>
      <w:tr w:rsidR="004F63E9" w14:paraId="2F4A3EAF" w14:textId="77777777">
        <w:tc>
          <w:tcPr>
            <w:tcW w:w="4320" w:type="dxa"/>
          </w:tcPr>
          <w:p w14:paraId="59CA71CC" w14:textId="77777777" w:rsidR="004F63E9" w:rsidRDefault="00000000">
            <w:r>
              <w:t>Apskaičiuoti balansą</w:t>
            </w:r>
          </w:p>
        </w:tc>
        <w:tc>
          <w:tcPr>
            <w:tcW w:w="4320" w:type="dxa"/>
          </w:tcPr>
          <w:p w14:paraId="467C72BB" w14:textId="77777777" w:rsidR="004F63E9" w:rsidRDefault="00000000">
            <w:r>
              <w:t>balance() rodo skirtumą tarp pajamų ir išlaidų.</w:t>
            </w:r>
          </w:p>
        </w:tc>
      </w:tr>
      <w:tr w:rsidR="004F63E9" w14:paraId="7A56FE74" w14:textId="77777777">
        <w:tc>
          <w:tcPr>
            <w:tcW w:w="4320" w:type="dxa"/>
          </w:tcPr>
          <w:p w14:paraId="4E5395BE" w14:textId="77777777" w:rsidR="004F63E9" w:rsidRDefault="00000000">
            <w:r>
              <w:t>Išsaugoti į CSV</w:t>
            </w:r>
          </w:p>
        </w:tc>
        <w:tc>
          <w:tcPr>
            <w:tcW w:w="4320" w:type="dxa"/>
          </w:tcPr>
          <w:p w14:paraId="77A46F83" w14:textId="77777777" w:rsidR="004F63E9" w:rsidRDefault="00000000">
            <w:r>
              <w:t>save_to_file() metodas išsaugo visus įrašus su antraštėmis į failą.</w:t>
            </w:r>
          </w:p>
        </w:tc>
      </w:tr>
      <w:tr w:rsidR="004F63E9" w14:paraId="19E6E5AC" w14:textId="77777777">
        <w:tc>
          <w:tcPr>
            <w:tcW w:w="4320" w:type="dxa"/>
          </w:tcPr>
          <w:p w14:paraId="766CB0BB" w14:textId="77777777" w:rsidR="004F63E9" w:rsidRDefault="00000000">
            <w:r>
              <w:t>Įkelti iš CSV</w:t>
            </w:r>
          </w:p>
        </w:tc>
        <w:tc>
          <w:tcPr>
            <w:tcW w:w="4320" w:type="dxa"/>
          </w:tcPr>
          <w:p w14:paraId="42C4FB3B" w14:textId="77777777" w:rsidR="004F63E9" w:rsidRDefault="00000000">
            <w:r>
              <w:t>load_from_file() skaito duomenis ir atkuria objektus programoje.</w:t>
            </w:r>
          </w:p>
        </w:tc>
      </w:tr>
      <w:tr w:rsidR="004F63E9" w14:paraId="460EDB91" w14:textId="77777777">
        <w:tc>
          <w:tcPr>
            <w:tcW w:w="4320" w:type="dxa"/>
          </w:tcPr>
          <w:p w14:paraId="4A05A5CA" w14:textId="77777777" w:rsidR="004F63E9" w:rsidRDefault="00000000">
            <w:r>
              <w:t>Singleton šablonas</w:t>
            </w:r>
          </w:p>
        </w:tc>
        <w:tc>
          <w:tcPr>
            <w:tcW w:w="4320" w:type="dxa"/>
          </w:tcPr>
          <w:p w14:paraId="55B619F6" w14:textId="77777777" w:rsidR="004F63E9" w:rsidRDefault="00000000">
            <w:r>
              <w:t>ExpenseTracker klasė naudoja singleton šabloną, kad visur būtų viena instancija.</w:t>
            </w:r>
          </w:p>
        </w:tc>
      </w:tr>
    </w:tbl>
    <w:p w14:paraId="430A246A" w14:textId="77777777" w:rsidR="004F63E9" w:rsidRPr="00285721" w:rsidRDefault="00000000">
      <w:pPr>
        <w:pStyle w:val="Heading1"/>
        <w:rPr>
          <w:color w:val="0F243E" w:themeColor="text2" w:themeShade="80"/>
        </w:rPr>
      </w:pPr>
      <w:r w:rsidRPr="00285721">
        <w:rPr>
          <w:color w:val="0F243E" w:themeColor="text2" w:themeShade="80"/>
        </w:rPr>
        <w:t>3. Rezultatai ir apibendrinimas</w:t>
      </w:r>
    </w:p>
    <w:p w14:paraId="7723CF12" w14:textId="5763F30C" w:rsidR="004F63E9" w:rsidRDefault="00000000">
      <w:r>
        <w:t>a. Rezultatai (funkcinė išvestis):</w:t>
      </w:r>
      <w:r>
        <w:br/>
        <w:t xml:space="preserve">Programa sėkmingai atlieka visus pagrindinius </w:t>
      </w:r>
      <w:r w:rsidR="00F42287">
        <w:t>išlaidų</w:t>
      </w:r>
      <w:r>
        <w:t xml:space="preserve"> sekimo veiksmus. Išbandžius programą paaiškėjo, kad duomenys teisingai išsaugomi ir įkeliami, skaičiavimai atliekami </w:t>
      </w:r>
      <w:r w:rsidR="00F42287">
        <w:t>teisingai. Nors programa yra paprasta, buvo iššūkių užtikrinti duomenų įra</w:t>
      </w:r>
      <w:r w:rsidR="00285721">
        <w:t>šy</w:t>
      </w:r>
      <w:r w:rsidR="00F42287">
        <w:t xml:space="preserve">mo tikslumą, ypač įkeliant ir išsaugant duomenis </w:t>
      </w:r>
      <w:r w:rsidR="00285721">
        <w:t>I CSV failą.</w:t>
      </w:r>
    </w:p>
    <w:p w14:paraId="33CBDA34" w14:textId="77777777" w:rsidR="004F63E9" w:rsidRDefault="00000000">
      <w:r>
        <w:t>b. Išvados:</w:t>
      </w:r>
      <w:r>
        <w:br/>
        <w:t>Programa pilnai atitinka pagrindinius funkcinius tikslus. Jos struktūra aiški, kodas organizuotas ir lengvai išplečiamas. Visa svarbi informacija vartotojui pateikiama aiškiai ir suprantamai.</w:t>
      </w:r>
    </w:p>
    <w:p w14:paraId="2E7ECFB0" w14:textId="4C06495B" w:rsidR="004F63E9" w:rsidRDefault="00000000">
      <w:r>
        <w:t>c. Ką būtų galima patobulinti ateityje:</w:t>
      </w:r>
      <w:r>
        <w:br/>
        <w:t>- Kategorijų žymėjimas (pvz., Maistas, Būstas, Alga).</w:t>
      </w:r>
      <w:r>
        <w:br/>
        <w:t>- Mėnesinės/metinės ataskaitos su diagrama ar suvestin</w:t>
      </w:r>
      <w:r w:rsidR="00285721">
        <w:t>ė</w:t>
      </w:r>
      <w:r>
        <w:t>.</w:t>
      </w:r>
      <w:r>
        <w:br/>
        <w:t>- Vartotojo paskyros su slaptažodžiais, kad būtų galima naudoti keliems vartotojams.</w:t>
      </w:r>
    </w:p>
    <w:sectPr w:rsidR="004F63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886286">
    <w:abstractNumId w:val="8"/>
  </w:num>
  <w:num w:numId="2" w16cid:durableId="1923369453">
    <w:abstractNumId w:val="6"/>
  </w:num>
  <w:num w:numId="3" w16cid:durableId="821972735">
    <w:abstractNumId w:val="5"/>
  </w:num>
  <w:num w:numId="4" w16cid:durableId="1784305993">
    <w:abstractNumId w:val="4"/>
  </w:num>
  <w:num w:numId="5" w16cid:durableId="1215123329">
    <w:abstractNumId w:val="7"/>
  </w:num>
  <w:num w:numId="6" w16cid:durableId="1253852994">
    <w:abstractNumId w:val="3"/>
  </w:num>
  <w:num w:numId="7" w16cid:durableId="1975137634">
    <w:abstractNumId w:val="2"/>
  </w:num>
  <w:num w:numId="8" w16cid:durableId="905380426">
    <w:abstractNumId w:val="1"/>
  </w:num>
  <w:num w:numId="9" w16cid:durableId="1852643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396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602"/>
    <w:rsid w:val="000E2CAD"/>
    <w:rsid w:val="0015074B"/>
    <w:rsid w:val="00215308"/>
    <w:rsid w:val="00285721"/>
    <w:rsid w:val="0029639D"/>
    <w:rsid w:val="00305CD7"/>
    <w:rsid w:val="00326F90"/>
    <w:rsid w:val="004F63E9"/>
    <w:rsid w:val="00524063"/>
    <w:rsid w:val="00590AE4"/>
    <w:rsid w:val="00A02503"/>
    <w:rsid w:val="00AA1D8D"/>
    <w:rsid w:val="00B47730"/>
    <w:rsid w:val="00BD1DEC"/>
    <w:rsid w:val="00BD5BE3"/>
    <w:rsid w:val="00CB0664"/>
    <w:rsid w:val="00F422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51231"/>
  <w14:defaultImageDpi w14:val="300"/>
  <w15:docId w15:val="{9A7E9741-2059-4DBB-B2A7-9EEF6153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1901</Words>
  <Characters>1084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EimisTOP EimisTOP</cp:lastModifiedBy>
  <cp:revision>3</cp:revision>
  <dcterms:created xsi:type="dcterms:W3CDTF">2025-05-01T15:07:00Z</dcterms:created>
  <dcterms:modified xsi:type="dcterms:W3CDTF">2025-05-01T15:11:00Z</dcterms:modified>
  <cp:category/>
</cp:coreProperties>
</file>