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71050" w14:textId="77777777" w:rsidR="006C4876" w:rsidRPr="00AF57C1" w:rsidRDefault="00000000" w:rsidP="00AF57C1">
      <w:pPr>
        <w:pStyle w:val="Balk1"/>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AUTINOVA PROJE RAPORU</w:t>
      </w:r>
    </w:p>
    <w:p w14:paraId="4B399D4F"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GİRNE ÜNİVERSİTESİ – BİLGİSAYAR PROGRAMCILIĞI</w:t>
      </w:r>
    </w:p>
    <w:p w14:paraId="7C54CE24"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Öğrenci: Uğurcan Duman – K20230887</w:t>
      </w:r>
    </w:p>
    <w:p w14:paraId="5C75313D"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Ders: MBP-208 – Yazılım Mimarisi ve Organizasyonu</w:t>
      </w:r>
    </w:p>
    <w:p w14:paraId="16EEDC3C" w14:textId="4A66E4B4"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 xml:space="preserve">Tarih: </w:t>
      </w:r>
      <w:r w:rsidR="00AF57C1" w:rsidRPr="00AF57C1">
        <w:rPr>
          <w:rFonts w:ascii="Times New Roman" w:hAnsi="Times New Roman" w:cs="Times New Roman"/>
        </w:rPr>
        <w:t>25</w:t>
      </w:r>
      <w:r w:rsidRPr="00AF57C1">
        <w:rPr>
          <w:rFonts w:ascii="Times New Roman" w:hAnsi="Times New Roman" w:cs="Times New Roman"/>
        </w:rPr>
        <w:t>.05.2025</w:t>
      </w:r>
    </w:p>
    <w:p w14:paraId="6483B2ED" w14:textId="77777777" w:rsidR="006C4876" w:rsidRPr="00AF57C1" w:rsidRDefault="00000000" w:rsidP="00AF57C1">
      <w:pPr>
        <w:pStyle w:val="Balk2"/>
        <w:spacing w:line="360" w:lineRule="auto"/>
        <w:rPr>
          <w:rFonts w:ascii="Times New Roman" w:hAnsi="Times New Roman" w:cs="Times New Roman"/>
        </w:rPr>
      </w:pPr>
      <w:r w:rsidRPr="00AF57C1">
        <w:rPr>
          <w:rFonts w:ascii="Times New Roman" w:hAnsi="Times New Roman" w:cs="Times New Roman"/>
        </w:rPr>
        <w:t>1.</w:t>
      </w: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Giriş</w:t>
      </w:r>
    </w:p>
    <w:p w14:paraId="2B7412BA"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İkinci el araç alım-satım sektörü dijitalleşme ile birlikte daha büyük bir hacme ulaşmış ve güvenlik, hız, doğruluk gibi kullanıcı beklentileri artmıştır. Bu bağlamda geliştirilen Autinova, bireysel ve kurumsal kullanıcıların güvenle ilan verebileceği, yapay zeka destekli, modern ve modüler bir ikinci el araç platformudur.</w:t>
      </w:r>
    </w:p>
    <w:p w14:paraId="1EFF413D" w14:textId="77777777" w:rsidR="006C4876" w:rsidRPr="00AF57C1" w:rsidRDefault="00000000" w:rsidP="00AF57C1">
      <w:pPr>
        <w:pStyle w:val="Balk2"/>
        <w:spacing w:line="360" w:lineRule="auto"/>
        <w:rPr>
          <w:rFonts w:ascii="Times New Roman" w:hAnsi="Times New Roman" w:cs="Times New Roman"/>
        </w:rPr>
      </w:pPr>
      <w:r w:rsidRPr="00AF57C1">
        <w:rPr>
          <w:rFonts w:ascii="Times New Roman" w:hAnsi="Times New Roman" w:cs="Times New Roman"/>
        </w:rPr>
        <w:t>2</w:t>
      </w: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Temel Gereksinimler</w:t>
      </w:r>
    </w:p>
    <w:p w14:paraId="41768891"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 Paneli</w:t>
      </w:r>
    </w:p>
    <w:p w14:paraId="7B62007C"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Araç ilanı oluşturma ve düzenleme</w:t>
      </w:r>
      <w:r w:rsidRPr="00AF57C1">
        <w:rPr>
          <w:rFonts w:ascii="Times New Roman" w:hAnsi="Times New Roman" w:cs="Times New Roman"/>
        </w:rPr>
        <w:br/>
        <w:t>- Fotoğraf ve teknik özellik ekleme</w:t>
      </w:r>
      <w:r w:rsidRPr="00AF57C1">
        <w:rPr>
          <w:rFonts w:ascii="Times New Roman" w:hAnsi="Times New Roman" w:cs="Times New Roman"/>
        </w:rPr>
        <w:br/>
        <w:t>- İlan favorileme ve listeleme</w:t>
      </w:r>
      <w:r w:rsidRPr="00AF57C1">
        <w:rPr>
          <w:rFonts w:ascii="Times New Roman" w:hAnsi="Times New Roman" w:cs="Times New Roman"/>
        </w:rPr>
        <w:br/>
        <w:t>- Chat (sohbet) sistemi (kullanıcılar arası ve admin ile)</w:t>
      </w:r>
      <w:r w:rsidRPr="00AF57C1">
        <w:rPr>
          <w:rFonts w:ascii="Times New Roman" w:hAnsi="Times New Roman" w:cs="Times New Roman"/>
        </w:rPr>
        <w:br/>
        <w:t>- Hesap doğrulama (e-posta kodu ile)</w:t>
      </w:r>
      <w:r w:rsidRPr="00AF57C1">
        <w:rPr>
          <w:rFonts w:ascii="Times New Roman" w:hAnsi="Times New Roman" w:cs="Times New Roman"/>
        </w:rPr>
        <w:br/>
        <w:t>- 7 iş günü içinde bireysel/kurumsal hesap doğrulama süreci</w:t>
      </w:r>
      <w:r w:rsidRPr="00AF57C1">
        <w:rPr>
          <w:rFonts w:ascii="Times New Roman" w:hAnsi="Times New Roman" w:cs="Times New Roman"/>
        </w:rPr>
        <w:br/>
        <w:t>- Raporlama: Kullanıcılar tarafından ilan şikayeti</w:t>
      </w:r>
      <w:r w:rsidRPr="00AF57C1">
        <w:rPr>
          <w:rFonts w:ascii="Times New Roman" w:hAnsi="Times New Roman" w:cs="Times New Roman"/>
        </w:rPr>
        <w:br/>
      </w:r>
    </w:p>
    <w:p w14:paraId="79B97EC4"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Paneli</w:t>
      </w:r>
    </w:p>
    <w:p w14:paraId="5C4130CB"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Kullanıcı engelleme (bireysel ve kurumsal)</w:t>
      </w:r>
      <w:r w:rsidRPr="00AF57C1">
        <w:rPr>
          <w:rFonts w:ascii="Times New Roman" w:hAnsi="Times New Roman" w:cs="Times New Roman"/>
        </w:rPr>
        <w:br/>
        <w:t>- Onay bekleyen ilanları yönetme</w:t>
      </w:r>
      <w:r w:rsidRPr="00AF57C1">
        <w:rPr>
          <w:rFonts w:ascii="Times New Roman" w:hAnsi="Times New Roman" w:cs="Times New Roman"/>
        </w:rPr>
        <w:br/>
        <w:t>- Raporlanan ilan/kullanıcıları inceleme</w:t>
      </w:r>
      <w:r w:rsidRPr="00AF57C1">
        <w:rPr>
          <w:rFonts w:ascii="Times New Roman" w:hAnsi="Times New Roman" w:cs="Times New Roman"/>
        </w:rPr>
        <w:br/>
        <w:t>- İlan silme / mesaj silme / kullanıcı engelleme</w:t>
      </w:r>
      <w:r w:rsidRPr="00AF57C1">
        <w:rPr>
          <w:rFonts w:ascii="Times New Roman" w:hAnsi="Times New Roman" w:cs="Times New Roman"/>
        </w:rPr>
        <w:br/>
        <w:t>- Yönetici ekleme</w:t>
      </w:r>
      <w:r w:rsidRPr="00AF57C1">
        <w:rPr>
          <w:rFonts w:ascii="Times New Roman" w:hAnsi="Times New Roman" w:cs="Times New Roman"/>
        </w:rPr>
        <w:br/>
      </w:r>
      <w:r w:rsidRPr="00AF57C1">
        <w:rPr>
          <w:rFonts w:ascii="Times New Roman" w:hAnsi="Times New Roman" w:cs="Times New Roman"/>
        </w:rPr>
        <w:lastRenderedPageBreak/>
        <w:t>- E-posta doğrulama durumu takip</w:t>
      </w:r>
      <w:r w:rsidRPr="00AF57C1">
        <w:rPr>
          <w:rFonts w:ascii="Times New Roman" w:hAnsi="Times New Roman" w:cs="Times New Roman"/>
        </w:rPr>
        <w:br/>
        <w:t>- Raporlar sekmesi: Marka, model, kullanıcı dağılımı, onay durumu</w:t>
      </w:r>
      <w:r w:rsidRPr="00AF57C1">
        <w:rPr>
          <w:rFonts w:ascii="Times New Roman" w:hAnsi="Times New Roman" w:cs="Times New Roman"/>
        </w:rPr>
        <w:br/>
        <w:t>- 2 faktörlü doğrulama (2FA)</w:t>
      </w:r>
      <w:r w:rsidRPr="00AF57C1">
        <w:rPr>
          <w:rFonts w:ascii="Times New Roman" w:hAnsi="Times New Roman" w:cs="Times New Roman"/>
        </w:rPr>
        <w:br/>
        <w:t>- Sosyal medya entegrasyonu ve talepleri yönetimi</w:t>
      </w:r>
      <w:r w:rsidRPr="00AF57C1">
        <w:rPr>
          <w:rFonts w:ascii="Times New Roman" w:hAnsi="Times New Roman" w:cs="Times New Roman"/>
        </w:rPr>
        <w:br/>
        <w:t>- Şifre değiştirme ve API yönetimi</w:t>
      </w:r>
      <w:r w:rsidRPr="00AF57C1">
        <w:rPr>
          <w:rFonts w:ascii="Times New Roman" w:hAnsi="Times New Roman" w:cs="Times New Roman"/>
        </w:rPr>
        <w:br/>
      </w:r>
    </w:p>
    <w:p w14:paraId="4BF9C4DF" w14:textId="77777777" w:rsidR="006C4876" w:rsidRPr="00AF57C1" w:rsidRDefault="00000000" w:rsidP="00AF57C1">
      <w:pPr>
        <w:pStyle w:val="Balk2"/>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Prototip Gelişim Süreci</w:t>
      </w:r>
    </w:p>
    <w:p w14:paraId="480272C8"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 1 – Temel Fonksiyonlar</w:t>
      </w:r>
    </w:p>
    <w:p w14:paraId="20FA3F58"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E-posta ile kayıt ve giriş</w:t>
      </w:r>
      <w:r w:rsidRPr="00AF57C1">
        <w:rPr>
          <w:rFonts w:ascii="Times New Roman" w:hAnsi="Times New Roman" w:cs="Times New Roman"/>
        </w:rPr>
        <w:br/>
        <w:t>- Basit ilan ekleme ve görüntüleme</w:t>
      </w:r>
      <w:r w:rsidRPr="00AF57C1">
        <w:rPr>
          <w:rFonts w:ascii="Times New Roman" w:hAnsi="Times New Roman" w:cs="Times New Roman"/>
        </w:rPr>
        <w:br/>
        <w:t>- Chat sistemi altyapısı</w:t>
      </w:r>
      <w:r w:rsidRPr="00AF57C1">
        <w:rPr>
          <w:rFonts w:ascii="Times New Roman" w:hAnsi="Times New Roman" w:cs="Times New Roman"/>
        </w:rPr>
        <w:br/>
      </w:r>
    </w:p>
    <w:p w14:paraId="3B5CE0E5"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 2 – Gelişmiş Filtreleme ve Kategori Sistemi</w:t>
      </w:r>
    </w:p>
    <w:p w14:paraId="752C876E" w14:textId="77777777" w:rsidR="006C4876" w:rsidRPr="00AF57C1" w:rsidRDefault="00000000" w:rsidP="00AF57C1">
      <w:pPr>
        <w:spacing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rPr>
        <w:br/>
        <w:t>- Marka, model, fiyat, km, yıl filtreleri</w:t>
      </w:r>
      <w:r w:rsidRPr="00AF57C1">
        <w:rPr>
          <w:rFonts w:ascii="Times New Roman" w:hAnsi="Times New Roman" w:cs="Times New Roman"/>
        </w:rPr>
        <w:br/>
        <w:t>- Döviz dönüşümü (USD, Euro, GBP)</w:t>
      </w:r>
      <w:r w:rsidRPr="00AF57C1">
        <w:rPr>
          <w:rFonts w:ascii="Times New Roman" w:hAnsi="Times New Roman" w:cs="Times New Roman"/>
        </w:rPr>
        <w:br/>
        <w:t>- Kategorilere göre filtreleme</w:t>
      </w:r>
      <w:r w:rsidRPr="00AF57C1">
        <w:rPr>
          <w:rFonts w:ascii="Times New Roman" w:hAnsi="Times New Roman" w:cs="Times New Roman"/>
        </w:rPr>
        <w:br/>
        <w:t>- Favorilere ekleme</w:t>
      </w:r>
      <w:r w:rsidRPr="00AF57C1">
        <w:rPr>
          <w:rFonts w:ascii="Times New Roman" w:hAnsi="Times New Roman" w:cs="Times New Roman"/>
        </w:rPr>
        <w:br/>
      </w:r>
    </w:p>
    <w:p w14:paraId="485489C9"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Prototip 3 – Güvenlik ve Moderasyon</w:t>
      </w:r>
    </w:p>
    <w:p w14:paraId="6E36C38D"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Sahte ilan tespiti için yapay zeka destekli analiz</w:t>
      </w:r>
      <w:r w:rsidRPr="00AF57C1">
        <w:rPr>
          <w:rFonts w:ascii="Times New Roman" w:hAnsi="Times New Roman" w:cs="Times New Roman"/>
        </w:rPr>
        <w:br/>
        <w:t>- Raporlama sistemi</w:t>
      </w:r>
      <w:r w:rsidRPr="00AF57C1">
        <w:rPr>
          <w:rFonts w:ascii="Times New Roman" w:hAnsi="Times New Roman" w:cs="Times New Roman"/>
        </w:rPr>
        <w:br/>
        <w:t>- Admin paneli üzerinden yönetim</w:t>
      </w:r>
      <w:r w:rsidRPr="00AF57C1">
        <w:rPr>
          <w:rFonts w:ascii="Times New Roman" w:hAnsi="Times New Roman" w:cs="Times New Roman"/>
        </w:rPr>
        <w:br/>
        <w:t>- Mail doğrulama ve 2FA entegrasyonu</w:t>
      </w:r>
      <w:r w:rsidRPr="00AF57C1">
        <w:rPr>
          <w:rFonts w:ascii="Times New Roman" w:hAnsi="Times New Roman" w:cs="Times New Roman"/>
        </w:rPr>
        <w:br/>
        <w:t>- Sosyal medya bağlantıları</w:t>
      </w:r>
      <w:r w:rsidRPr="00AF57C1">
        <w:rPr>
          <w:rFonts w:ascii="Times New Roman" w:hAnsi="Times New Roman" w:cs="Times New Roman"/>
        </w:rPr>
        <w:br/>
      </w:r>
    </w:p>
    <w:p w14:paraId="45F8E8C4" w14:textId="77777777" w:rsidR="006C4876" w:rsidRPr="00AF57C1" w:rsidRDefault="00000000" w:rsidP="00AF57C1">
      <w:pPr>
        <w:pStyle w:val="Balk2"/>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Teknik Faktörler ve Riskler</w:t>
      </w:r>
    </w:p>
    <w:p w14:paraId="79067A72"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Teknik Altyapı</w:t>
      </w:r>
    </w:p>
    <w:p w14:paraId="0894600D"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Frontend: React / Next.js</w:t>
      </w:r>
      <w:r w:rsidRPr="00AF57C1">
        <w:rPr>
          <w:rFonts w:ascii="Times New Roman" w:hAnsi="Times New Roman" w:cs="Times New Roman"/>
        </w:rPr>
        <w:br/>
        <w:t>- Backend: Supabase, Node.js</w:t>
      </w:r>
      <w:r w:rsidRPr="00AF57C1">
        <w:rPr>
          <w:rFonts w:ascii="Times New Roman" w:hAnsi="Times New Roman" w:cs="Times New Roman"/>
        </w:rPr>
        <w:br/>
        <w:t>- AI Modülü: Öneri sistemi ve sahte ilan tespiti</w:t>
      </w:r>
      <w:r w:rsidRPr="00AF57C1">
        <w:rPr>
          <w:rFonts w:ascii="Times New Roman" w:hAnsi="Times New Roman" w:cs="Times New Roman"/>
        </w:rPr>
        <w:br/>
        <w:t>- E-posta yönetimi ve doğrulama sistemi</w:t>
      </w:r>
      <w:r w:rsidRPr="00AF57C1">
        <w:rPr>
          <w:rFonts w:ascii="Times New Roman" w:hAnsi="Times New Roman" w:cs="Times New Roman"/>
        </w:rPr>
        <w:br/>
      </w:r>
    </w:p>
    <w:p w14:paraId="3F359748" w14:textId="77777777" w:rsidR="006C4876" w:rsidRPr="00AF57C1" w:rsidRDefault="00000000" w:rsidP="00AF57C1">
      <w:pPr>
        <w:pStyle w:val="Balk3"/>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Riskler</w:t>
      </w:r>
    </w:p>
    <w:p w14:paraId="05F986B7"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 Yetersiz kullanıcı etkileşimi</w:t>
      </w:r>
      <w:r w:rsidRPr="00AF57C1">
        <w:rPr>
          <w:rFonts w:ascii="Times New Roman" w:hAnsi="Times New Roman" w:cs="Times New Roman"/>
        </w:rPr>
        <w:br/>
        <w:t>- Sahte ilan filtrelemesinde başarısızlık</w:t>
      </w:r>
      <w:r w:rsidRPr="00AF57C1">
        <w:rPr>
          <w:rFonts w:ascii="Times New Roman" w:hAnsi="Times New Roman" w:cs="Times New Roman"/>
        </w:rPr>
        <w:br/>
        <w:t>- Veri güvenliği zafiyetleri</w:t>
      </w:r>
      <w:r w:rsidRPr="00AF57C1">
        <w:rPr>
          <w:rFonts w:ascii="Times New Roman" w:hAnsi="Times New Roman" w:cs="Times New Roman"/>
        </w:rPr>
        <w:br/>
        <w:t>- Sunucu kapasite sorunları</w:t>
      </w:r>
      <w:r w:rsidRPr="00AF57C1">
        <w:rPr>
          <w:rFonts w:ascii="Times New Roman" w:hAnsi="Times New Roman" w:cs="Times New Roman"/>
        </w:rPr>
        <w:br/>
      </w:r>
    </w:p>
    <w:p w14:paraId="50B1E0FD" w14:textId="77777777" w:rsidR="006C4876" w:rsidRPr="00AF57C1" w:rsidRDefault="00000000" w:rsidP="00AF57C1">
      <w:pPr>
        <w:pStyle w:val="Balk2"/>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Maliyet Hesabı</w:t>
      </w:r>
    </w:p>
    <w:p w14:paraId="531120D3"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Teknik Faktör Puanlaması</w:t>
      </w:r>
    </w:p>
    <w:tbl>
      <w:tblPr>
        <w:tblStyle w:val="AkListe"/>
        <w:tblW w:w="0" w:type="auto"/>
        <w:tblLook w:val="04A0" w:firstRow="1" w:lastRow="0" w:firstColumn="1" w:lastColumn="0" w:noHBand="0" w:noVBand="1"/>
      </w:tblPr>
      <w:tblGrid>
        <w:gridCol w:w="4312"/>
        <w:gridCol w:w="4308"/>
      </w:tblGrid>
      <w:tr w:rsidR="006C4876" w:rsidRPr="00AF57C1" w14:paraId="5010B671" w14:textId="77777777" w:rsidTr="006C4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253377"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Teknik Faktör</w:t>
            </w:r>
          </w:p>
        </w:tc>
        <w:tc>
          <w:tcPr>
            <w:tcW w:w="4320" w:type="dxa"/>
          </w:tcPr>
          <w:p w14:paraId="55343CE3" w14:textId="77777777" w:rsidR="006C4876" w:rsidRPr="00AF57C1" w:rsidRDefault="00000000" w:rsidP="00AF57C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Puan</w:t>
            </w:r>
          </w:p>
        </w:tc>
      </w:tr>
      <w:tr w:rsidR="006C4876" w:rsidRPr="00AF57C1" w14:paraId="08223FFA"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33EF0F"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Veri iletişimi</w:t>
            </w:r>
          </w:p>
        </w:tc>
        <w:tc>
          <w:tcPr>
            <w:tcW w:w="4320" w:type="dxa"/>
          </w:tcPr>
          <w:p w14:paraId="5F66DC67"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r w:rsidR="006C4876" w:rsidRPr="00AF57C1" w14:paraId="0D7AA2E3"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24FD0428"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Dağıtık işlem</w:t>
            </w:r>
          </w:p>
        </w:tc>
        <w:tc>
          <w:tcPr>
            <w:tcW w:w="4320" w:type="dxa"/>
          </w:tcPr>
          <w:p w14:paraId="19953E10"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0</w:t>
            </w:r>
          </w:p>
        </w:tc>
      </w:tr>
      <w:tr w:rsidR="006C4876" w:rsidRPr="00AF57C1" w14:paraId="465131C7"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7A559"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Performans gereksinimi</w:t>
            </w:r>
          </w:p>
        </w:tc>
        <w:tc>
          <w:tcPr>
            <w:tcW w:w="4320" w:type="dxa"/>
          </w:tcPr>
          <w:p w14:paraId="6A1F1ABA"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r w:rsidR="006C4876" w:rsidRPr="00AF57C1" w14:paraId="6B8EBDE2"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33EF81D3"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Ağ kullanımı</w:t>
            </w:r>
          </w:p>
        </w:tc>
        <w:tc>
          <w:tcPr>
            <w:tcW w:w="4320" w:type="dxa"/>
          </w:tcPr>
          <w:p w14:paraId="06545007"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2</w:t>
            </w:r>
          </w:p>
        </w:tc>
      </w:tr>
      <w:tr w:rsidR="006C4876" w:rsidRPr="00AF57C1" w14:paraId="147662A2"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E1780C9"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Çevrim içi veri girişi</w:t>
            </w:r>
          </w:p>
        </w:tc>
        <w:tc>
          <w:tcPr>
            <w:tcW w:w="4320" w:type="dxa"/>
          </w:tcPr>
          <w:p w14:paraId="46B47842"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r w:rsidR="006C4876" w:rsidRPr="00AF57C1" w14:paraId="6AC4C35A"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1CB28E7C"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Çevrim içi güncelleme</w:t>
            </w:r>
          </w:p>
        </w:tc>
        <w:tc>
          <w:tcPr>
            <w:tcW w:w="4320" w:type="dxa"/>
          </w:tcPr>
          <w:p w14:paraId="0910F647"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3</w:t>
            </w:r>
          </w:p>
        </w:tc>
      </w:tr>
      <w:tr w:rsidR="006C4876" w:rsidRPr="00AF57C1" w14:paraId="298C9412"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87516D"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Kompleks işleme</w:t>
            </w:r>
          </w:p>
        </w:tc>
        <w:tc>
          <w:tcPr>
            <w:tcW w:w="4320" w:type="dxa"/>
          </w:tcPr>
          <w:p w14:paraId="774B947E"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r w:rsidR="006C4876" w:rsidRPr="00AF57C1" w14:paraId="7866E905"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11193867"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Yeniden kullanılabilirlik</w:t>
            </w:r>
          </w:p>
        </w:tc>
        <w:tc>
          <w:tcPr>
            <w:tcW w:w="4320" w:type="dxa"/>
          </w:tcPr>
          <w:p w14:paraId="0F95944C"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4</w:t>
            </w:r>
          </w:p>
        </w:tc>
      </w:tr>
      <w:tr w:rsidR="006C4876" w:rsidRPr="00AF57C1" w14:paraId="0BECF8BF"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F06549D"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Kolay kurulum</w:t>
            </w:r>
          </w:p>
        </w:tc>
        <w:tc>
          <w:tcPr>
            <w:tcW w:w="4320" w:type="dxa"/>
          </w:tcPr>
          <w:p w14:paraId="50E8BECF"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1</w:t>
            </w:r>
          </w:p>
        </w:tc>
      </w:tr>
      <w:tr w:rsidR="006C4876" w:rsidRPr="00AF57C1" w14:paraId="4761EA1F"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1D0F804B"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Çoklu sitelerde kullanım</w:t>
            </w:r>
          </w:p>
        </w:tc>
        <w:tc>
          <w:tcPr>
            <w:tcW w:w="4320" w:type="dxa"/>
          </w:tcPr>
          <w:p w14:paraId="76B98CF7"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2</w:t>
            </w:r>
          </w:p>
        </w:tc>
      </w:tr>
      <w:tr w:rsidR="006C4876" w:rsidRPr="00AF57C1" w14:paraId="26D758BD"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5F93FC"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Kullanıcı verisinin değişebilirliği</w:t>
            </w:r>
          </w:p>
        </w:tc>
        <w:tc>
          <w:tcPr>
            <w:tcW w:w="4320" w:type="dxa"/>
          </w:tcPr>
          <w:p w14:paraId="77BCF386"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4</w:t>
            </w:r>
          </w:p>
        </w:tc>
      </w:tr>
      <w:tr w:rsidR="006C4876" w:rsidRPr="00AF57C1" w14:paraId="0F31D864"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2E740448"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Veri işleme hacmi</w:t>
            </w:r>
          </w:p>
        </w:tc>
        <w:tc>
          <w:tcPr>
            <w:tcW w:w="4320" w:type="dxa"/>
          </w:tcPr>
          <w:p w14:paraId="33D50BC8"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4</w:t>
            </w:r>
          </w:p>
        </w:tc>
      </w:tr>
      <w:tr w:rsidR="006C4876" w:rsidRPr="00AF57C1" w14:paraId="5CEB5DBC" w14:textId="77777777" w:rsidTr="006C4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73AEA"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lastRenderedPageBreak/>
              <w:t>Kullanıcı dostu arayüz</w:t>
            </w:r>
          </w:p>
        </w:tc>
        <w:tc>
          <w:tcPr>
            <w:tcW w:w="4320" w:type="dxa"/>
          </w:tcPr>
          <w:p w14:paraId="75ABDA87" w14:textId="77777777" w:rsidR="006C4876" w:rsidRPr="00AF57C1" w:rsidRDefault="00000000" w:rsidP="00AF57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r w:rsidR="006C4876" w:rsidRPr="00AF57C1" w14:paraId="6857BBDB" w14:textId="77777777" w:rsidTr="006C4876">
        <w:tc>
          <w:tcPr>
            <w:cnfStyle w:val="001000000000" w:firstRow="0" w:lastRow="0" w:firstColumn="1" w:lastColumn="0" w:oddVBand="0" w:evenVBand="0" w:oddHBand="0" w:evenHBand="0" w:firstRowFirstColumn="0" w:firstRowLastColumn="0" w:lastRowFirstColumn="0" w:lastRowLastColumn="0"/>
            <w:tcW w:w="4320" w:type="dxa"/>
          </w:tcPr>
          <w:p w14:paraId="4C77D654"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t>Güvenlik</w:t>
            </w:r>
          </w:p>
        </w:tc>
        <w:tc>
          <w:tcPr>
            <w:tcW w:w="4320" w:type="dxa"/>
          </w:tcPr>
          <w:p w14:paraId="2C6636F9" w14:textId="77777777" w:rsidR="006C4876" w:rsidRPr="00AF57C1" w:rsidRDefault="00000000" w:rsidP="00AF57C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7C1">
              <w:rPr>
                <w:rFonts w:ascii="Times New Roman" w:hAnsi="Times New Roman" w:cs="Times New Roman"/>
              </w:rPr>
              <w:t>5</w:t>
            </w:r>
          </w:p>
        </w:tc>
      </w:tr>
    </w:tbl>
    <w:p w14:paraId="08CEB2C1"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Toplam Teknik Faktör (TF): 50</w:t>
      </w:r>
      <w:r w:rsidRPr="00AF57C1">
        <w:rPr>
          <w:rFonts w:ascii="Times New Roman" w:hAnsi="Times New Roman" w:cs="Times New Roman"/>
        </w:rPr>
        <w:br/>
        <w:t>Teknik Karmaşıklık Faktörü (TCF) = 0.65 + (0.01 × TF) = 0.65 + 0.50 = 1.15</w:t>
      </w:r>
      <w:r w:rsidRPr="00AF57C1">
        <w:rPr>
          <w:rFonts w:ascii="Times New Roman" w:hAnsi="Times New Roman" w:cs="Times New Roman"/>
        </w:rPr>
        <w:br/>
      </w:r>
    </w:p>
    <w:p w14:paraId="7CAC42B1" w14:textId="77777777" w:rsidR="006C4876" w:rsidRPr="00AF57C1" w:rsidRDefault="00000000" w:rsidP="00AF57C1">
      <w:pPr>
        <w:spacing w:line="36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rPr>
        <w:br/>
        <w:t>Proje Maliyet Hesabı:</w:t>
      </w:r>
      <w:r w:rsidRPr="00AF57C1">
        <w:rPr>
          <w:rFonts w:ascii="Times New Roman" w:hAnsi="Times New Roman" w:cs="Times New Roman"/>
        </w:rPr>
        <w:br/>
        <w:t>- UFP: 200</w:t>
      </w:r>
      <w:r w:rsidRPr="00AF57C1">
        <w:rPr>
          <w:rFonts w:ascii="Times New Roman" w:hAnsi="Times New Roman" w:cs="Times New Roman"/>
        </w:rPr>
        <w:br/>
        <w:t>- AFP: 256</w:t>
      </w:r>
      <w:r w:rsidRPr="00AF57C1">
        <w:rPr>
          <w:rFonts w:ascii="Times New Roman" w:hAnsi="Times New Roman" w:cs="Times New Roman"/>
        </w:rPr>
        <w:br/>
        <w:t>- TCF: 1.28</w:t>
      </w:r>
      <w:r w:rsidRPr="00AF57C1">
        <w:rPr>
          <w:rFonts w:ascii="Times New Roman" w:hAnsi="Times New Roman" w:cs="Times New Roman"/>
        </w:rPr>
        <w:br/>
        <w:t>- Saatlik ücret: 20 USD</w:t>
      </w:r>
      <w:r w:rsidRPr="00AF57C1">
        <w:rPr>
          <w:rFonts w:ascii="Times New Roman" w:hAnsi="Times New Roman" w:cs="Times New Roman"/>
        </w:rPr>
        <w:br/>
        <w:t>- Tahmini süre: 48 saat</w:t>
      </w:r>
      <w:r w:rsidRPr="00AF57C1">
        <w:rPr>
          <w:rFonts w:ascii="Times New Roman" w:hAnsi="Times New Roman" w:cs="Times New Roman"/>
        </w:rPr>
        <w:br/>
        <w:t>- Toplam Maliyet: 245,760 USD</w:t>
      </w:r>
      <w:r w:rsidRPr="00AF57C1">
        <w:rPr>
          <w:rFonts w:ascii="Times New Roman" w:hAnsi="Times New Roman" w:cs="Times New Roman"/>
        </w:rPr>
        <w:br/>
      </w:r>
    </w:p>
    <w:p w14:paraId="7787836C" w14:textId="77777777" w:rsidR="006C4876" w:rsidRPr="00AF57C1" w:rsidRDefault="00000000" w:rsidP="00AF57C1">
      <w:pPr>
        <w:pStyle w:val="Balk2"/>
        <w:spacing w:line="360" w:lineRule="auto"/>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7C1">
        <w:rPr>
          <w:rFonts w:ascii="Times New Roman" w:hAnsi="Times New Roman"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Sonuç ve Öneriler</w:t>
      </w:r>
    </w:p>
    <w:p w14:paraId="24C9C1A5" w14:textId="77777777" w:rsidR="006C4876" w:rsidRPr="00AF57C1" w:rsidRDefault="00000000" w:rsidP="00AF57C1">
      <w:pPr>
        <w:spacing w:line="360" w:lineRule="auto"/>
        <w:rPr>
          <w:rFonts w:ascii="Times New Roman" w:hAnsi="Times New Roman" w:cs="Times New Roman"/>
        </w:rPr>
      </w:pPr>
      <w:r w:rsidRPr="00AF57C1">
        <w:rPr>
          <w:rFonts w:ascii="Times New Roman" w:hAnsi="Times New Roman" w:cs="Times New Roman"/>
        </w:rPr>
        <w:br/>
        <w:t>Autinova, kullanıcı güvenliğini ön planda tutan, yapay zekâ destekli modern bir ikinci el araç platformudur. Mevcut yapısıyla sektör ihtiyaçlarını büyük ölçüde karşılamakla birlikte, proje şu alanlarda geliştirilebilir:</w:t>
      </w:r>
      <w:r w:rsidRPr="00AF57C1">
        <w:rPr>
          <w:rFonts w:ascii="Times New Roman" w:hAnsi="Times New Roman" w:cs="Times New Roman"/>
        </w:rPr>
        <w:br/>
      </w:r>
      <w:r w:rsidRPr="00AF57C1">
        <w:rPr>
          <w:rFonts w:ascii="Times New Roman" w:hAnsi="Times New Roman" w:cs="Times New Roman"/>
        </w:rPr>
        <w:br/>
        <w:t>- Mobil uygulama versiyonu</w:t>
      </w:r>
      <w:r w:rsidRPr="00AF57C1">
        <w:rPr>
          <w:rFonts w:ascii="Times New Roman" w:hAnsi="Times New Roman" w:cs="Times New Roman"/>
        </w:rPr>
        <w:br/>
        <w:t>- Kimlik doğrulama (KYC) entegrasyonu</w:t>
      </w:r>
      <w:r w:rsidRPr="00AF57C1">
        <w:rPr>
          <w:rFonts w:ascii="Times New Roman" w:hAnsi="Times New Roman" w:cs="Times New Roman"/>
        </w:rPr>
        <w:br/>
        <w:t>- API ile otomotiv firmaları iş birlikleri</w:t>
      </w:r>
      <w:r w:rsidRPr="00AF57C1">
        <w:rPr>
          <w:rFonts w:ascii="Times New Roman" w:hAnsi="Times New Roman" w:cs="Times New Roman"/>
        </w:rPr>
        <w:br/>
        <w:t>- Bölgesel reklam ve pazarlama stratejileri</w:t>
      </w:r>
      <w:r w:rsidRPr="00AF57C1">
        <w:rPr>
          <w:rFonts w:ascii="Times New Roman" w:hAnsi="Times New Roman" w:cs="Times New Roman"/>
        </w:rPr>
        <w:br/>
      </w:r>
    </w:p>
    <w:sectPr w:rsidR="006C4876" w:rsidRPr="00AF57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549612993">
    <w:abstractNumId w:val="8"/>
  </w:num>
  <w:num w:numId="2" w16cid:durableId="1742634526">
    <w:abstractNumId w:val="6"/>
  </w:num>
  <w:num w:numId="3" w16cid:durableId="646979356">
    <w:abstractNumId w:val="5"/>
  </w:num>
  <w:num w:numId="4" w16cid:durableId="257519209">
    <w:abstractNumId w:val="4"/>
  </w:num>
  <w:num w:numId="5" w16cid:durableId="1374892169">
    <w:abstractNumId w:val="7"/>
  </w:num>
  <w:num w:numId="6" w16cid:durableId="1522277907">
    <w:abstractNumId w:val="3"/>
  </w:num>
  <w:num w:numId="7" w16cid:durableId="457575170">
    <w:abstractNumId w:val="2"/>
  </w:num>
  <w:num w:numId="8" w16cid:durableId="678964793">
    <w:abstractNumId w:val="1"/>
  </w:num>
  <w:num w:numId="9" w16cid:durableId="128715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C4876"/>
    <w:rsid w:val="00805690"/>
    <w:rsid w:val="00AA1D8D"/>
    <w:rsid w:val="00AF57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7F8DB"/>
  <w14:defaultImageDpi w14:val="300"/>
  <w15:docId w15:val="{A5A53578-010B-480B-9562-AF877324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UĞURCAN DUMAN</cp:lastModifiedBy>
  <cp:revision>3</cp:revision>
  <dcterms:created xsi:type="dcterms:W3CDTF">2025-05-28T07:53:00Z</dcterms:created>
  <dcterms:modified xsi:type="dcterms:W3CDTF">2025-05-28T07:53:00Z</dcterms:modified>
  <cp:category/>
</cp:coreProperties>
</file>