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364C" w14:textId="1ADA34CE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 xml:space="preserve">1. Для відправки </w:t>
      </w:r>
      <w:proofErr w:type="spellStart"/>
      <w:r w:rsidRPr="008F25B0">
        <w:rPr>
          <w:sz w:val="28"/>
          <w:szCs w:val="28"/>
        </w:rPr>
        <w:t>закомічених</w:t>
      </w:r>
      <w:proofErr w:type="spellEnd"/>
      <w:r w:rsidRPr="008F25B0">
        <w:rPr>
          <w:sz w:val="28"/>
          <w:szCs w:val="28"/>
        </w:rPr>
        <w:t xml:space="preserve"> змін на сервер використовують команду `</w:t>
      </w:r>
      <w:proofErr w:type="spellStart"/>
      <w:r w:rsidRPr="008F25B0">
        <w:rPr>
          <w:sz w:val="28"/>
          <w:szCs w:val="28"/>
        </w:rPr>
        <w:t>git</w:t>
      </w:r>
      <w:proofErr w:type="spellEnd"/>
      <w:r w:rsidRPr="008F25B0">
        <w:rPr>
          <w:sz w:val="28"/>
          <w:szCs w:val="28"/>
        </w:rPr>
        <w:t xml:space="preserve"> </w:t>
      </w:r>
      <w:proofErr w:type="spellStart"/>
      <w:r w:rsidRPr="008F25B0">
        <w:rPr>
          <w:sz w:val="28"/>
          <w:szCs w:val="28"/>
        </w:rPr>
        <w:t>push</w:t>
      </w:r>
      <w:proofErr w:type="spellEnd"/>
      <w:r w:rsidRPr="008F25B0">
        <w:rPr>
          <w:sz w:val="28"/>
          <w:szCs w:val="28"/>
        </w:rPr>
        <w:t>`.</w:t>
      </w:r>
    </w:p>
    <w:p w14:paraId="4DB4456E" w14:textId="2E9B6764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2. Затягування змін із сервера виконується командою `</w:t>
      </w:r>
      <w:proofErr w:type="spellStart"/>
      <w:r w:rsidRPr="008F25B0">
        <w:rPr>
          <w:sz w:val="28"/>
          <w:szCs w:val="28"/>
        </w:rPr>
        <w:t>git</w:t>
      </w:r>
      <w:proofErr w:type="spellEnd"/>
      <w:r w:rsidRPr="008F25B0">
        <w:rPr>
          <w:sz w:val="28"/>
          <w:szCs w:val="28"/>
        </w:rPr>
        <w:t xml:space="preserve"> </w:t>
      </w:r>
      <w:proofErr w:type="spellStart"/>
      <w:r w:rsidRPr="008F25B0">
        <w:rPr>
          <w:sz w:val="28"/>
          <w:szCs w:val="28"/>
        </w:rPr>
        <w:t>pull</w:t>
      </w:r>
      <w:proofErr w:type="spellEnd"/>
      <w:r w:rsidRPr="008F25B0">
        <w:rPr>
          <w:sz w:val="28"/>
          <w:szCs w:val="28"/>
        </w:rPr>
        <w:t>`.</w:t>
      </w:r>
    </w:p>
    <w:p w14:paraId="632920F0" w14:textId="36607CAA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3. Синхронізація робочої копії із затягнутими змінами виконується за допомогою команд `</w:t>
      </w:r>
      <w:proofErr w:type="spellStart"/>
      <w:r w:rsidRPr="008F25B0">
        <w:rPr>
          <w:sz w:val="28"/>
          <w:szCs w:val="28"/>
        </w:rPr>
        <w:t>git</w:t>
      </w:r>
      <w:proofErr w:type="spellEnd"/>
      <w:r w:rsidRPr="008F25B0">
        <w:rPr>
          <w:sz w:val="28"/>
          <w:szCs w:val="28"/>
        </w:rPr>
        <w:t xml:space="preserve"> </w:t>
      </w:r>
      <w:proofErr w:type="spellStart"/>
      <w:r w:rsidRPr="008F25B0">
        <w:rPr>
          <w:sz w:val="28"/>
          <w:szCs w:val="28"/>
        </w:rPr>
        <w:t>fetch</w:t>
      </w:r>
      <w:proofErr w:type="spellEnd"/>
      <w:r w:rsidRPr="008F25B0">
        <w:rPr>
          <w:sz w:val="28"/>
          <w:szCs w:val="28"/>
        </w:rPr>
        <w:t>` для отримання змін і `</w:t>
      </w:r>
      <w:proofErr w:type="spellStart"/>
      <w:r w:rsidRPr="008F25B0">
        <w:rPr>
          <w:sz w:val="28"/>
          <w:szCs w:val="28"/>
        </w:rPr>
        <w:t>git</w:t>
      </w:r>
      <w:proofErr w:type="spellEnd"/>
      <w:r w:rsidRPr="008F25B0">
        <w:rPr>
          <w:sz w:val="28"/>
          <w:szCs w:val="28"/>
        </w:rPr>
        <w:t xml:space="preserve"> </w:t>
      </w:r>
      <w:proofErr w:type="spellStart"/>
      <w:r w:rsidRPr="008F25B0">
        <w:rPr>
          <w:sz w:val="28"/>
          <w:szCs w:val="28"/>
        </w:rPr>
        <w:t>merge</w:t>
      </w:r>
      <w:proofErr w:type="spellEnd"/>
      <w:r w:rsidRPr="008F25B0">
        <w:rPr>
          <w:sz w:val="28"/>
          <w:szCs w:val="28"/>
        </w:rPr>
        <w:t>` або `</w:t>
      </w:r>
      <w:proofErr w:type="spellStart"/>
      <w:r w:rsidRPr="008F25B0">
        <w:rPr>
          <w:sz w:val="28"/>
          <w:szCs w:val="28"/>
        </w:rPr>
        <w:t>git</w:t>
      </w:r>
      <w:proofErr w:type="spellEnd"/>
      <w:r w:rsidRPr="008F25B0">
        <w:rPr>
          <w:sz w:val="28"/>
          <w:szCs w:val="28"/>
        </w:rPr>
        <w:t xml:space="preserve"> </w:t>
      </w:r>
      <w:proofErr w:type="spellStart"/>
      <w:r w:rsidRPr="008F25B0">
        <w:rPr>
          <w:sz w:val="28"/>
          <w:szCs w:val="28"/>
        </w:rPr>
        <w:t>rebase</w:t>
      </w:r>
      <w:proofErr w:type="spellEnd"/>
      <w:r w:rsidRPr="008F25B0">
        <w:rPr>
          <w:sz w:val="28"/>
          <w:szCs w:val="28"/>
        </w:rPr>
        <w:t>` для об'єднання їх з локальними змінами.</w:t>
      </w:r>
    </w:p>
    <w:p w14:paraId="546917D1" w14:textId="7DC980D6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 xml:space="preserve">4. Для </w:t>
      </w:r>
      <w:proofErr w:type="spellStart"/>
      <w:r w:rsidRPr="008F25B0">
        <w:rPr>
          <w:sz w:val="28"/>
          <w:szCs w:val="28"/>
        </w:rPr>
        <w:t>проекта</w:t>
      </w:r>
      <w:proofErr w:type="spellEnd"/>
      <w:r w:rsidRPr="008F25B0">
        <w:rPr>
          <w:sz w:val="28"/>
          <w:szCs w:val="28"/>
        </w:rPr>
        <w:t xml:space="preserve"> з </w:t>
      </w:r>
      <w:proofErr w:type="spellStart"/>
      <w:r w:rsidRPr="008F25B0">
        <w:rPr>
          <w:sz w:val="28"/>
          <w:szCs w:val="28"/>
        </w:rPr>
        <w:t>підмодулями</w:t>
      </w:r>
      <w:proofErr w:type="spellEnd"/>
      <w:r w:rsidRPr="008F25B0">
        <w:rPr>
          <w:sz w:val="28"/>
          <w:szCs w:val="28"/>
        </w:rPr>
        <w:t xml:space="preserve"> синхронізація виконується аналогічно, але може також включати команди для оновлення </w:t>
      </w:r>
      <w:proofErr w:type="spellStart"/>
      <w:r w:rsidRPr="008F25B0">
        <w:rPr>
          <w:sz w:val="28"/>
          <w:szCs w:val="28"/>
        </w:rPr>
        <w:t>підмодулів</w:t>
      </w:r>
      <w:proofErr w:type="spellEnd"/>
      <w:r w:rsidRPr="008F25B0">
        <w:rPr>
          <w:sz w:val="28"/>
          <w:szCs w:val="28"/>
        </w:rPr>
        <w:t>, таких як `</w:t>
      </w:r>
      <w:proofErr w:type="spellStart"/>
      <w:r w:rsidRPr="008F25B0">
        <w:rPr>
          <w:sz w:val="28"/>
          <w:szCs w:val="28"/>
        </w:rPr>
        <w:t>git</w:t>
      </w:r>
      <w:proofErr w:type="spellEnd"/>
      <w:r w:rsidRPr="008F25B0">
        <w:rPr>
          <w:sz w:val="28"/>
          <w:szCs w:val="28"/>
        </w:rPr>
        <w:t xml:space="preserve"> </w:t>
      </w:r>
      <w:proofErr w:type="spellStart"/>
      <w:r w:rsidRPr="008F25B0">
        <w:rPr>
          <w:sz w:val="28"/>
          <w:szCs w:val="28"/>
        </w:rPr>
        <w:t>submodule</w:t>
      </w:r>
      <w:proofErr w:type="spellEnd"/>
      <w:r w:rsidRPr="008F25B0">
        <w:rPr>
          <w:sz w:val="28"/>
          <w:szCs w:val="28"/>
        </w:rPr>
        <w:t xml:space="preserve"> </w:t>
      </w:r>
      <w:proofErr w:type="spellStart"/>
      <w:r w:rsidRPr="008F25B0">
        <w:rPr>
          <w:sz w:val="28"/>
          <w:szCs w:val="28"/>
        </w:rPr>
        <w:t>update</w:t>
      </w:r>
      <w:proofErr w:type="spellEnd"/>
      <w:r w:rsidRPr="008F25B0">
        <w:rPr>
          <w:sz w:val="28"/>
          <w:szCs w:val="28"/>
        </w:rPr>
        <w:t>`.</w:t>
      </w:r>
    </w:p>
    <w:p w14:paraId="0D5DE728" w14:textId="74E12EB3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5. При використанні розподіленої системи контролю версій файли зберігаються в локальних копіях репозиторію на комп'ютері користувача.</w:t>
      </w:r>
    </w:p>
    <w:p w14:paraId="61BFF073" w14:textId="760D3CC4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 xml:space="preserve">6. Переваги використання розподіленої системи контролю версій включають локальні </w:t>
      </w:r>
      <w:proofErr w:type="spellStart"/>
      <w:r w:rsidRPr="008F25B0">
        <w:rPr>
          <w:sz w:val="28"/>
          <w:szCs w:val="28"/>
        </w:rPr>
        <w:t>коміти</w:t>
      </w:r>
      <w:proofErr w:type="spellEnd"/>
      <w:r w:rsidRPr="008F25B0">
        <w:rPr>
          <w:sz w:val="28"/>
          <w:szCs w:val="28"/>
        </w:rPr>
        <w:t xml:space="preserve">, галуження, можливість працювати </w:t>
      </w:r>
      <w:proofErr w:type="spellStart"/>
      <w:r w:rsidRPr="008F25B0">
        <w:rPr>
          <w:sz w:val="28"/>
          <w:szCs w:val="28"/>
        </w:rPr>
        <w:t>офлайн</w:t>
      </w:r>
      <w:proofErr w:type="spellEnd"/>
      <w:r w:rsidRPr="008F25B0">
        <w:rPr>
          <w:sz w:val="28"/>
          <w:szCs w:val="28"/>
        </w:rPr>
        <w:t>, покращену безпеку та інші.</w:t>
      </w:r>
    </w:p>
    <w:p w14:paraId="72FEEE71" w14:textId="6ADB31AA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 xml:space="preserve">7. Недоліки розподіленої системи контролю версій можуть включати складніше управління </w:t>
      </w:r>
      <w:proofErr w:type="spellStart"/>
      <w:r w:rsidRPr="008F25B0">
        <w:rPr>
          <w:sz w:val="28"/>
          <w:szCs w:val="28"/>
        </w:rPr>
        <w:t>галуженнями</w:t>
      </w:r>
      <w:proofErr w:type="spellEnd"/>
      <w:r w:rsidRPr="008F25B0">
        <w:rPr>
          <w:sz w:val="28"/>
          <w:szCs w:val="28"/>
        </w:rPr>
        <w:t xml:space="preserve"> та інші проблеми, пов'язані з розподіленим характером роботи.</w:t>
      </w:r>
    </w:p>
    <w:p w14:paraId="78A57C7A" w14:textId="73DFC6D1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8. Репозиторій - це сховище, де зберігаються всі версії файлів та історія змін у проекті.</w:t>
      </w:r>
    </w:p>
    <w:p w14:paraId="045ACDD9" w14:textId="6E867BD4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 xml:space="preserve">9. Розподілені системи контролю версій потрібні для покращення керованості проектами, зручного </w:t>
      </w:r>
      <w:proofErr w:type="spellStart"/>
      <w:r w:rsidRPr="008F25B0">
        <w:rPr>
          <w:sz w:val="28"/>
          <w:szCs w:val="28"/>
        </w:rPr>
        <w:t>співпрацювання</w:t>
      </w:r>
      <w:proofErr w:type="spellEnd"/>
      <w:r w:rsidRPr="008F25B0">
        <w:rPr>
          <w:sz w:val="28"/>
          <w:szCs w:val="28"/>
        </w:rPr>
        <w:t xml:space="preserve"> декількох розробників та забезпечення гнучкості роботи.</w:t>
      </w:r>
    </w:p>
    <w:p w14:paraId="17D8FC9E" w14:textId="38496CCD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10. Оновлення робочої копії проекту - це процес отримання нових змін з репозиторію та їх впровадження у локальну копію.</w:t>
      </w:r>
    </w:p>
    <w:p w14:paraId="4D14DECA" w14:textId="77A107A1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11. Фіксація змін проекту (</w:t>
      </w:r>
      <w:proofErr w:type="spellStart"/>
      <w:r w:rsidRPr="008F25B0">
        <w:rPr>
          <w:sz w:val="28"/>
          <w:szCs w:val="28"/>
        </w:rPr>
        <w:t>commit</w:t>
      </w:r>
      <w:proofErr w:type="spellEnd"/>
      <w:r w:rsidRPr="008F25B0">
        <w:rPr>
          <w:sz w:val="28"/>
          <w:szCs w:val="28"/>
        </w:rPr>
        <w:t>) - це збереження внесених змін з позначкою та описом.</w:t>
      </w:r>
    </w:p>
    <w:p w14:paraId="6E547C61" w14:textId="77AEA984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12. Модифікація проекту - це будь-яке внесення змін у вихідний код або ресурси проекту.</w:t>
      </w:r>
    </w:p>
    <w:p w14:paraId="0B2B4645" w14:textId="02AA1AE1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 xml:space="preserve">13. Розгалуження в системі контролю версій використовується для створення альтернативної гілки розробки, щоб </w:t>
      </w:r>
      <w:proofErr w:type="spellStart"/>
      <w:r w:rsidRPr="008F25B0">
        <w:rPr>
          <w:sz w:val="28"/>
          <w:szCs w:val="28"/>
        </w:rPr>
        <w:t>внести</w:t>
      </w:r>
      <w:proofErr w:type="spellEnd"/>
      <w:r w:rsidRPr="008F25B0">
        <w:rPr>
          <w:sz w:val="28"/>
          <w:szCs w:val="28"/>
        </w:rPr>
        <w:t xml:space="preserve"> та протестувати нові функції або виправлення.</w:t>
      </w:r>
    </w:p>
    <w:p w14:paraId="524D7F84" w14:textId="52D5C8D5" w:rsidR="008F25B0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14. "Злиття версій" (</w:t>
      </w:r>
      <w:proofErr w:type="spellStart"/>
      <w:r w:rsidRPr="008F25B0">
        <w:rPr>
          <w:sz w:val="28"/>
          <w:szCs w:val="28"/>
        </w:rPr>
        <w:t>merge</w:t>
      </w:r>
      <w:proofErr w:type="spellEnd"/>
      <w:r w:rsidRPr="008F25B0">
        <w:rPr>
          <w:sz w:val="28"/>
          <w:szCs w:val="28"/>
        </w:rPr>
        <w:t>) - це процес об'єднання двох або більше гілок в одну.</w:t>
      </w:r>
    </w:p>
    <w:p w14:paraId="1D847EEC" w14:textId="0221D91A" w:rsidR="00EB2A58" w:rsidRPr="008F25B0" w:rsidRDefault="008F25B0" w:rsidP="008F25B0">
      <w:pPr>
        <w:rPr>
          <w:sz w:val="28"/>
          <w:szCs w:val="28"/>
        </w:rPr>
      </w:pPr>
      <w:r w:rsidRPr="008F25B0">
        <w:rPr>
          <w:sz w:val="28"/>
          <w:szCs w:val="28"/>
        </w:rPr>
        <w:t>15. Конфлікт при роботі з системою контролю версій виникає, коли дві або більше гілки мають зміни у тому самому місці, і система не може автоматично об'єднати їх. Це вимагає втручання розробника для вирішення конфлікту.</w:t>
      </w:r>
    </w:p>
    <w:sectPr w:rsidR="00EB2A58" w:rsidRPr="008F25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E9"/>
    <w:rsid w:val="000421E9"/>
    <w:rsid w:val="008F25B0"/>
    <w:rsid w:val="00EB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6E5E"/>
  <w15:chartTrackingRefBased/>
  <w15:docId w15:val="{BE92041B-53BB-44D5-BB01-6A55ADF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710</Characters>
  <Application>Microsoft Office Word</Application>
  <DocSecurity>0</DocSecurity>
  <Lines>5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</dc:creator>
  <cp:keywords/>
  <dc:description/>
  <cp:lastModifiedBy>Vents</cp:lastModifiedBy>
  <cp:revision>2</cp:revision>
  <dcterms:created xsi:type="dcterms:W3CDTF">2023-12-12T06:38:00Z</dcterms:created>
  <dcterms:modified xsi:type="dcterms:W3CDTF">2023-12-12T06:39:00Z</dcterms:modified>
</cp:coreProperties>
</file>