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B01" w:rsidRPr="001D46CA" w:rsidRDefault="00C81B01" w:rsidP="00C81B01">
      <w:pPr>
        <w:jc w:val="center"/>
        <w:rPr>
          <w:rFonts w:ascii="Calibri Light" w:cs="Calibri Light"/>
          <w:b/>
          <w:sz w:val="44"/>
          <w:szCs w:val="44"/>
        </w:rPr>
      </w:pPr>
      <w:bookmarkStart w:id="0" w:name="_Toc1833593"/>
      <w:r w:rsidRPr="001D46CA">
        <w:rPr>
          <w:rFonts w:ascii="Calibri Light" w:cs="Calibri Light"/>
          <w:b/>
          <w:sz w:val="44"/>
          <w:szCs w:val="44"/>
        </w:rPr>
        <w:t>CE807-7-SP: Text Analytics</w:t>
      </w:r>
      <w:bookmarkEnd w:id="0"/>
    </w:p>
    <w:p w:rsidR="00C81B01" w:rsidRPr="001D46CA" w:rsidRDefault="00C81B01" w:rsidP="00C81B01">
      <w:pPr>
        <w:jc w:val="center"/>
        <w:rPr>
          <w:rFonts w:ascii="Calibri Light" w:cs="宋体"/>
          <w:b/>
          <w:sz w:val="44"/>
          <w:szCs w:val="44"/>
        </w:rPr>
      </w:pPr>
      <w:bookmarkStart w:id="1" w:name="_Toc1833594"/>
      <w:r w:rsidRPr="001D46CA">
        <w:rPr>
          <w:rFonts w:ascii="Calibri Light" w:cs="宋体"/>
          <w:b/>
          <w:sz w:val="44"/>
          <w:szCs w:val="44"/>
        </w:rPr>
        <w:t>Assignment 1</w:t>
      </w:r>
      <w:bookmarkEnd w:id="1"/>
    </w:p>
    <w:p w:rsidR="00C81B01" w:rsidRPr="001D46CA" w:rsidRDefault="00C81B01" w:rsidP="00C81B01">
      <w:pPr>
        <w:jc w:val="center"/>
        <w:rPr>
          <w:rFonts w:ascii="Calibri Light" w:cs="宋体"/>
          <w:b/>
          <w:sz w:val="32"/>
          <w:szCs w:val="32"/>
        </w:rPr>
      </w:pPr>
      <w:r>
        <w:rPr>
          <w:rFonts w:ascii="Calibri Light" w:cs="宋体"/>
          <w:b/>
          <w:sz w:val="32"/>
          <w:szCs w:val="32"/>
        </w:rPr>
        <w:t>R</w:t>
      </w:r>
      <w:r>
        <w:rPr>
          <w:rFonts w:ascii="Calibri Light" w:cs="宋体" w:hint="eastAsia"/>
          <w:b/>
          <w:sz w:val="32"/>
          <w:szCs w:val="32"/>
        </w:rPr>
        <w:t>eport</w:t>
      </w:r>
    </w:p>
    <w:p w:rsidR="00C81B01" w:rsidRPr="001D46CA" w:rsidRDefault="00C81B01" w:rsidP="00C81B01">
      <w:pPr>
        <w:jc w:val="center"/>
        <w:rPr>
          <w:b/>
          <w:bCs/>
        </w:rPr>
      </w:pPr>
    </w:p>
    <w:p w:rsidR="00C81B01" w:rsidRPr="001D46CA" w:rsidRDefault="00C81B01" w:rsidP="00C81B01">
      <w:pPr>
        <w:jc w:val="center"/>
        <w:rPr>
          <w:b/>
          <w:bCs/>
        </w:rPr>
      </w:pPr>
    </w:p>
    <w:p w:rsidR="00C81B01" w:rsidRPr="001D46CA" w:rsidRDefault="00C81B01" w:rsidP="00C81B01">
      <w:pPr>
        <w:jc w:val="center"/>
        <w:rPr>
          <w:b/>
          <w:bCs/>
        </w:rPr>
      </w:pPr>
    </w:p>
    <w:p w:rsidR="00C81B01" w:rsidRPr="001D46CA" w:rsidRDefault="00C81B01" w:rsidP="00C81B01">
      <w:pPr>
        <w:jc w:val="center"/>
        <w:rPr>
          <w:b/>
          <w:bCs/>
        </w:rPr>
      </w:pPr>
    </w:p>
    <w:p w:rsidR="00C81B01" w:rsidRDefault="00C81B01" w:rsidP="00C81B01">
      <w:pPr>
        <w:jc w:val="center"/>
        <w:rPr>
          <w:b/>
          <w:bCs/>
        </w:rPr>
      </w:pPr>
    </w:p>
    <w:p w:rsidR="00691737" w:rsidRDefault="00691737" w:rsidP="00C81B01">
      <w:pPr>
        <w:jc w:val="center"/>
        <w:rPr>
          <w:b/>
          <w:bCs/>
        </w:rPr>
      </w:pPr>
    </w:p>
    <w:p w:rsidR="00691737" w:rsidRDefault="00691737" w:rsidP="00C81B01">
      <w:pPr>
        <w:jc w:val="center"/>
        <w:rPr>
          <w:b/>
          <w:bCs/>
        </w:rPr>
      </w:pPr>
    </w:p>
    <w:p w:rsidR="00691737" w:rsidRDefault="00691737" w:rsidP="00C81B01">
      <w:pPr>
        <w:jc w:val="center"/>
        <w:rPr>
          <w:b/>
          <w:bCs/>
        </w:rPr>
      </w:pPr>
    </w:p>
    <w:p w:rsidR="00691737" w:rsidRDefault="00691737" w:rsidP="00C81B01">
      <w:pPr>
        <w:jc w:val="center"/>
        <w:rPr>
          <w:b/>
          <w:bCs/>
        </w:rPr>
      </w:pPr>
    </w:p>
    <w:p w:rsidR="00691737" w:rsidRDefault="00691737" w:rsidP="00C81B01">
      <w:pPr>
        <w:jc w:val="center"/>
        <w:rPr>
          <w:b/>
          <w:bCs/>
        </w:rPr>
      </w:pPr>
    </w:p>
    <w:p w:rsidR="00691737" w:rsidRDefault="00691737" w:rsidP="00C81B01">
      <w:pPr>
        <w:jc w:val="center"/>
        <w:rPr>
          <w:b/>
          <w:bCs/>
        </w:rPr>
      </w:pPr>
    </w:p>
    <w:p w:rsidR="00691737" w:rsidRDefault="00691737" w:rsidP="00C81B01">
      <w:pPr>
        <w:jc w:val="center"/>
        <w:rPr>
          <w:b/>
          <w:bCs/>
        </w:rPr>
      </w:pPr>
    </w:p>
    <w:p w:rsidR="00691737" w:rsidRPr="001D46CA" w:rsidRDefault="00691737" w:rsidP="00C81B01">
      <w:pPr>
        <w:jc w:val="center"/>
        <w:rPr>
          <w:b/>
          <w:bCs/>
        </w:rPr>
      </w:pPr>
    </w:p>
    <w:p w:rsidR="00C81B01" w:rsidRPr="001D46CA" w:rsidRDefault="00C81B01" w:rsidP="00C81B01">
      <w:pPr>
        <w:jc w:val="center"/>
        <w:rPr>
          <w:b/>
          <w:bCs/>
        </w:rPr>
      </w:pPr>
    </w:p>
    <w:p w:rsidR="00C81B01" w:rsidRPr="001D46CA" w:rsidRDefault="00C81B01" w:rsidP="00C81B01">
      <w:pPr>
        <w:jc w:val="center"/>
        <w:rPr>
          <w:b/>
          <w:bCs/>
        </w:rPr>
      </w:pPr>
    </w:p>
    <w:p w:rsidR="00C81B01" w:rsidRPr="001D46CA" w:rsidRDefault="00C81B01" w:rsidP="00C81B01">
      <w:pPr>
        <w:jc w:val="center"/>
        <w:rPr>
          <w:b/>
          <w:bCs/>
        </w:rPr>
      </w:pPr>
    </w:p>
    <w:p w:rsidR="00C81B01" w:rsidRPr="001D46CA" w:rsidRDefault="00C81B01" w:rsidP="00C81B01">
      <w:pPr>
        <w:jc w:val="center"/>
        <w:rPr>
          <w:b/>
          <w:bCs/>
          <w:sz w:val="28"/>
          <w:szCs w:val="28"/>
        </w:rPr>
      </w:pPr>
    </w:p>
    <w:p w:rsidR="00C81B01" w:rsidRPr="001D46CA" w:rsidRDefault="00C81B01" w:rsidP="00C81B01">
      <w:pPr>
        <w:jc w:val="center"/>
        <w:rPr>
          <w:b/>
          <w:bCs/>
          <w:sz w:val="28"/>
          <w:szCs w:val="28"/>
        </w:rPr>
      </w:pPr>
      <w:r w:rsidRPr="001D46CA">
        <w:rPr>
          <w:b/>
          <w:bCs/>
          <w:sz w:val="28"/>
          <w:szCs w:val="28"/>
        </w:rPr>
        <w:t xml:space="preserve">Name: Yaowei </w:t>
      </w:r>
      <w:proofErr w:type="spellStart"/>
      <w:r w:rsidRPr="001D46CA">
        <w:rPr>
          <w:b/>
          <w:bCs/>
          <w:sz w:val="28"/>
          <w:szCs w:val="28"/>
        </w:rPr>
        <w:t>Lyu</w:t>
      </w:r>
      <w:proofErr w:type="spellEnd"/>
    </w:p>
    <w:p w:rsidR="00C81B01" w:rsidRPr="001D46CA" w:rsidRDefault="00C81B01" w:rsidP="00C81B01">
      <w:pPr>
        <w:jc w:val="center"/>
        <w:rPr>
          <w:b/>
          <w:bCs/>
          <w:sz w:val="28"/>
          <w:szCs w:val="28"/>
        </w:rPr>
      </w:pPr>
      <w:r w:rsidRPr="001D46CA">
        <w:rPr>
          <w:b/>
          <w:bCs/>
          <w:sz w:val="28"/>
          <w:szCs w:val="28"/>
        </w:rPr>
        <w:t xml:space="preserve">Tutor: </w:t>
      </w:r>
      <w:proofErr w:type="spellStart"/>
      <w:r w:rsidRPr="001D46CA">
        <w:rPr>
          <w:b/>
          <w:bCs/>
          <w:sz w:val="28"/>
          <w:szCs w:val="28"/>
        </w:rPr>
        <w:t>Dr</w:t>
      </w:r>
      <w:proofErr w:type="spellEnd"/>
      <w:r w:rsidRPr="001D46CA">
        <w:rPr>
          <w:b/>
          <w:bCs/>
          <w:sz w:val="28"/>
          <w:szCs w:val="28"/>
        </w:rPr>
        <w:t xml:space="preserve"> </w:t>
      </w:r>
      <w:proofErr w:type="spellStart"/>
      <w:r w:rsidRPr="001D46CA">
        <w:rPr>
          <w:b/>
          <w:bCs/>
          <w:sz w:val="28"/>
          <w:szCs w:val="28"/>
        </w:rPr>
        <w:t>habil</w:t>
      </w:r>
      <w:proofErr w:type="spellEnd"/>
      <w:r w:rsidRPr="001D46CA">
        <w:rPr>
          <w:b/>
          <w:bCs/>
          <w:sz w:val="28"/>
          <w:szCs w:val="28"/>
        </w:rPr>
        <w:t xml:space="preserve"> Ansgar </w:t>
      </w:r>
      <w:proofErr w:type="spellStart"/>
      <w:r w:rsidRPr="001D46CA">
        <w:rPr>
          <w:b/>
          <w:bCs/>
          <w:sz w:val="28"/>
          <w:szCs w:val="28"/>
        </w:rPr>
        <w:t>Scherp</w:t>
      </w:r>
      <w:proofErr w:type="spellEnd"/>
    </w:p>
    <w:p w:rsidR="00C81B01" w:rsidRPr="001D46CA" w:rsidRDefault="00C81B01" w:rsidP="00C81B01">
      <w:pPr>
        <w:jc w:val="center"/>
        <w:rPr>
          <w:b/>
          <w:bCs/>
          <w:sz w:val="28"/>
          <w:szCs w:val="28"/>
        </w:rPr>
      </w:pPr>
      <w:r w:rsidRPr="001D46CA">
        <w:rPr>
          <w:b/>
          <w:bCs/>
          <w:sz w:val="28"/>
          <w:szCs w:val="28"/>
        </w:rPr>
        <w:t>Student Number: 1802697</w:t>
      </w:r>
    </w:p>
    <w:p w:rsidR="007E4570" w:rsidRDefault="008E63BD"/>
    <w:p w:rsidR="00C81B01" w:rsidRDefault="00C81B01"/>
    <w:p w:rsidR="00C81B01" w:rsidRDefault="00C81B01"/>
    <w:p w:rsidR="00C81B01" w:rsidRDefault="00C81B01"/>
    <w:p w:rsidR="00C81B01" w:rsidRDefault="00C81B01"/>
    <w:p w:rsidR="00C81B01" w:rsidRDefault="00C81B01"/>
    <w:p w:rsidR="00C81B01" w:rsidRDefault="00C81B01"/>
    <w:p w:rsidR="00C81B01" w:rsidRDefault="00C81B01"/>
    <w:p w:rsidR="00C81B01" w:rsidRDefault="00C81B01"/>
    <w:p w:rsidR="00C81B01" w:rsidRDefault="00C81B01"/>
    <w:p w:rsidR="00C81B01" w:rsidRDefault="00C81B01"/>
    <w:p w:rsidR="00C81B01" w:rsidRDefault="00C81B01"/>
    <w:p w:rsidR="00C81B01" w:rsidRDefault="00C81B01"/>
    <w:p w:rsidR="00C81B01" w:rsidRDefault="00C81B01" w:rsidP="00C81B01"/>
    <w:p w:rsidR="00C81B01" w:rsidRPr="00ED2A30" w:rsidRDefault="0095657B" w:rsidP="0095657B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 w:rsidRPr="0095657B">
        <w:rPr>
          <w:b/>
          <w:sz w:val="32"/>
          <w:szCs w:val="32"/>
        </w:rPr>
        <w:lastRenderedPageBreak/>
        <w:t>B</w:t>
      </w:r>
      <w:r w:rsidRPr="0095657B">
        <w:rPr>
          <w:rFonts w:hint="eastAsia"/>
          <w:b/>
          <w:sz w:val="32"/>
          <w:szCs w:val="32"/>
        </w:rPr>
        <w:t>a</w:t>
      </w:r>
      <w:r w:rsidR="00ED2A30">
        <w:rPr>
          <w:rFonts w:hint="eastAsia"/>
          <w:b/>
          <w:sz w:val="32"/>
          <w:szCs w:val="32"/>
        </w:rPr>
        <w:t>ck</w:t>
      </w:r>
      <w:r w:rsidRPr="0095657B">
        <w:rPr>
          <w:rFonts w:hint="eastAsia"/>
          <w:b/>
          <w:sz w:val="32"/>
          <w:szCs w:val="32"/>
        </w:rPr>
        <w:t>ground</w:t>
      </w:r>
    </w:p>
    <w:p w:rsidR="00ED2A30" w:rsidRDefault="00691737" w:rsidP="00ED2A30">
      <w:pPr>
        <w:pStyle w:val="a3"/>
        <w:ind w:left="360" w:firstLineChars="0" w:firstLine="0"/>
        <w:outlineLvl w:val="0"/>
      </w:pPr>
      <w:r w:rsidRPr="00691737">
        <w:t>In this assignment, we need to build a name entity recognition system and get the accuracy of the system.</w:t>
      </w:r>
      <w:r>
        <w:t xml:space="preserve"> I suppose to use the perceptron model to complete this task, perceptron is a linear model that accept two vector as the input and get the a instance example as the output. There is a package in the </w:t>
      </w:r>
      <w:proofErr w:type="spellStart"/>
      <w:r>
        <w:t>SKLearn</w:t>
      </w:r>
      <w:proofErr w:type="spellEnd"/>
      <w:r>
        <w:t xml:space="preserve"> called perceptron that fit our requirements. We need to clean the data first and then </w:t>
      </w:r>
      <w:r w:rsidR="006A2158">
        <w:t xml:space="preserve">fit the model. After doing that we, we can find the accuracy of the model. </w:t>
      </w:r>
    </w:p>
    <w:p w:rsidR="006A2158" w:rsidRDefault="006A2158" w:rsidP="00ED2A30">
      <w:pPr>
        <w:pStyle w:val="a3"/>
        <w:ind w:left="360" w:firstLineChars="0" w:firstLine="0"/>
        <w:outlineLvl w:val="0"/>
      </w:pPr>
    </w:p>
    <w:p w:rsidR="006A2158" w:rsidRPr="00691737" w:rsidRDefault="006A2158" w:rsidP="006A2158">
      <w:pPr>
        <w:outlineLvl w:val="0"/>
      </w:pPr>
    </w:p>
    <w:p w:rsidR="0095657B" w:rsidRDefault="006A2158" w:rsidP="006A2158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>
        <w:rPr>
          <w:rFonts w:hint="eastAsia"/>
          <w:b/>
        </w:rPr>
        <w:t>R</w:t>
      </w:r>
      <w:r>
        <w:rPr>
          <w:b/>
        </w:rPr>
        <w:t xml:space="preserve">eason for choosing Perceptron </w:t>
      </w:r>
    </w:p>
    <w:p w:rsidR="006A2158" w:rsidRDefault="006A2158" w:rsidP="006A2158">
      <w:pPr>
        <w:ind w:left="360"/>
        <w:outlineLvl w:val="0"/>
      </w:pPr>
      <w:r w:rsidRPr="006A2158">
        <w:t>F</w:t>
      </w:r>
      <w:r w:rsidRPr="006A2158">
        <w:rPr>
          <w:rFonts w:hint="eastAsia"/>
        </w:rPr>
        <w:t>irst</w:t>
      </w:r>
      <w:r w:rsidRPr="006A2158">
        <w:t xml:space="preserve"> of all</w:t>
      </w:r>
      <w:r>
        <w:t xml:space="preserve">, the perceptron is a linear model of </w:t>
      </w:r>
      <w:r w:rsidRPr="006A2158">
        <w:t>dichotomies</w:t>
      </w:r>
      <w:r>
        <w:t xml:space="preserve">, which input is the eigenvector of the instance and the output is the category of the instance. It’s a </w:t>
      </w:r>
      <w:r w:rsidRPr="006A2158">
        <w:t>discriminant model</w:t>
      </w:r>
      <w:r>
        <w:t>. The raw data we get from the Wikipedia after cleaning have two feat</w:t>
      </w:r>
      <w:r w:rsidR="003A3A39">
        <w:t xml:space="preserve">ures: words and IOB format. So it fit for this model. Secondly, perceptron is going to find the </w:t>
      </w:r>
      <w:r w:rsidR="003A3A39" w:rsidRPr="003A3A39">
        <w:t>parameter</w:t>
      </w:r>
      <w:r w:rsidR="003A3A39">
        <w:t xml:space="preserve"> </w:t>
      </w:r>
      <w:r w:rsidR="003A3A39">
        <w:rPr>
          <w:rFonts w:hint="eastAsia"/>
        </w:rPr>
        <w:t>that</w:t>
      </w:r>
      <w:r w:rsidR="003A3A39">
        <w:t xml:space="preserve"> get the minimum loss of the model. It can </w:t>
      </w:r>
      <w:r w:rsidR="003A3A39">
        <w:rPr>
          <w:rFonts w:hint="eastAsia"/>
        </w:rPr>
        <w:t>imp</w:t>
      </w:r>
      <w:r w:rsidR="003A3A39">
        <w:t>rove the performance of the model. For example, it get two parameter first then build a function to check whether fit for the data.</w:t>
      </w:r>
    </w:p>
    <w:p w:rsidR="003A3A39" w:rsidRDefault="003A3A39" w:rsidP="006A2158">
      <w:pPr>
        <w:ind w:left="360"/>
        <w:outlineLvl w:val="0"/>
      </w:pPr>
    </w:p>
    <w:p w:rsidR="003A3A39" w:rsidRDefault="003A3A39" w:rsidP="003A3A39">
      <w:pPr>
        <w:jc w:val="left"/>
        <w:outlineLvl w:val="0"/>
      </w:pPr>
    </w:p>
    <w:p w:rsidR="003A3A39" w:rsidRDefault="003A3A39" w:rsidP="003A3A39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 w:rsidRPr="003A3A39">
        <w:rPr>
          <w:b/>
        </w:rPr>
        <w:t xml:space="preserve">Process </w:t>
      </w:r>
    </w:p>
    <w:p w:rsidR="003A3A39" w:rsidRDefault="003A3A39" w:rsidP="003A3A39">
      <w:pPr>
        <w:pStyle w:val="a3"/>
        <w:numPr>
          <w:ilvl w:val="1"/>
          <w:numId w:val="2"/>
        </w:numPr>
        <w:ind w:firstLineChars="0"/>
        <w:outlineLvl w:val="0"/>
        <w:rPr>
          <w:b/>
        </w:rPr>
      </w:pPr>
      <w:r>
        <w:rPr>
          <w:b/>
        </w:rPr>
        <w:t>Format the data</w:t>
      </w:r>
    </w:p>
    <w:p w:rsidR="003A3A39" w:rsidRDefault="003A3A39" w:rsidP="003A3A39">
      <w:pPr>
        <w:pStyle w:val="a3"/>
        <w:ind w:left="720" w:firstLineChars="0" w:firstLine="0"/>
        <w:outlineLvl w:val="0"/>
        <w:rPr>
          <w:b/>
        </w:rPr>
      </w:pPr>
      <w:r w:rsidRPr="003A3A39">
        <w:rPr>
          <w:b/>
          <w:noProof/>
        </w:rPr>
        <w:drawing>
          <wp:inline distT="0" distB="0" distL="0" distR="0" wp14:anchorId="43D583DE" wp14:editId="73AC99B8">
            <wp:extent cx="3060700" cy="1958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497" cy="19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39" w:rsidRPr="003A3A39" w:rsidRDefault="003A3A39" w:rsidP="003A3A39">
      <w:pPr>
        <w:pStyle w:val="a3"/>
        <w:ind w:left="720" w:firstLineChars="0" w:firstLine="0"/>
        <w:outlineLvl w:val="0"/>
      </w:pPr>
      <w:r w:rsidRPr="003A3A39">
        <w:t>We can get the raw data from the aij-wikiner-en-wp2 by using read function</w:t>
      </w:r>
      <w:r>
        <w:t xml:space="preserve">. Then we create a file called temp to store the format data which remove the </w:t>
      </w:r>
      <w:proofErr w:type="spellStart"/>
      <w:r>
        <w:t>pos</w:t>
      </w:r>
      <w:proofErr w:type="spellEnd"/>
      <w:r>
        <w:t xml:space="preserve">-tag. </w:t>
      </w:r>
    </w:p>
    <w:p w:rsidR="003A3A39" w:rsidRDefault="003A3A39" w:rsidP="003A3A39">
      <w:pPr>
        <w:pStyle w:val="a3"/>
        <w:numPr>
          <w:ilvl w:val="1"/>
          <w:numId w:val="2"/>
        </w:numPr>
        <w:ind w:firstLineChars="0"/>
        <w:outlineLvl w:val="0"/>
        <w:rPr>
          <w:b/>
        </w:rPr>
      </w:pPr>
      <w:r>
        <w:rPr>
          <w:b/>
        </w:rPr>
        <w:t xml:space="preserve">Get the raw data </w:t>
      </w:r>
    </w:p>
    <w:p w:rsidR="0091631C" w:rsidRPr="0091631C" w:rsidRDefault="0091631C" w:rsidP="0091631C">
      <w:pPr>
        <w:ind w:left="615" w:firstLineChars="50" w:firstLine="105"/>
        <w:outlineLvl w:val="0"/>
        <w:rPr>
          <w:b/>
        </w:rPr>
      </w:pPr>
      <w:r w:rsidRPr="0091631C">
        <w:rPr>
          <w:noProof/>
        </w:rPr>
        <w:drawing>
          <wp:inline distT="0" distB="0" distL="0" distR="0" wp14:anchorId="11918FE6" wp14:editId="1E5155F1">
            <wp:extent cx="4013200" cy="78620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875" cy="7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AE" w:rsidRDefault="003A3A39" w:rsidP="008E63BD">
      <w:pPr>
        <w:pStyle w:val="a3"/>
        <w:ind w:left="720" w:firstLineChars="0" w:firstLine="0"/>
        <w:outlineLvl w:val="0"/>
      </w:pPr>
      <w:r>
        <w:t xml:space="preserve">After formatting the data, </w:t>
      </w:r>
      <w:r w:rsidR="003371B7">
        <w:t xml:space="preserve">we can get the data by </w:t>
      </w:r>
      <w:proofErr w:type="spellStart"/>
      <w:r w:rsidR="003371B7">
        <w:t>read_csv</w:t>
      </w:r>
      <w:proofErr w:type="spellEnd"/>
      <w:r w:rsidR="003371B7">
        <w:t xml:space="preserve"> from the panda package. There is also another function in panda called </w:t>
      </w:r>
      <w:proofErr w:type="spellStart"/>
      <w:r w:rsidR="003371B7">
        <w:t>iloc</w:t>
      </w:r>
      <w:proofErr w:type="spellEnd"/>
      <w:r w:rsidR="003371B7">
        <w:t>, it is going to select the data based on the index.</w:t>
      </w:r>
    </w:p>
    <w:p w:rsidR="008E63BD" w:rsidRDefault="008E63BD" w:rsidP="008E63BD">
      <w:pPr>
        <w:pStyle w:val="a3"/>
        <w:ind w:left="720" w:firstLineChars="0" w:firstLine="0"/>
        <w:outlineLvl w:val="0"/>
      </w:pPr>
    </w:p>
    <w:p w:rsidR="008E63BD" w:rsidRPr="008E63BD" w:rsidRDefault="008E63BD" w:rsidP="008E63BD">
      <w:pPr>
        <w:pStyle w:val="a3"/>
        <w:numPr>
          <w:ilvl w:val="1"/>
          <w:numId w:val="2"/>
        </w:numPr>
        <w:ind w:firstLineChars="0"/>
        <w:outlineLvl w:val="0"/>
        <w:rPr>
          <w:rFonts w:hint="eastAsia"/>
          <w:b/>
        </w:rPr>
      </w:pPr>
      <w:r w:rsidRPr="008E63BD">
        <w:rPr>
          <w:b/>
        </w:rPr>
        <w:t>Spilt the Data</w:t>
      </w:r>
    </w:p>
    <w:p w:rsidR="008E63BD" w:rsidRDefault="008E63BD" w:rsidP="008E63BD">
      <w:pPr>
        <w:pStyle w:val="a3"/>
        <w:ind w:left="720" w:firstLineChars="0" w:firstLine="0"/>
        <w:outlineLvl w:val="0"/>
      </w:pPr>
      <w:r w:rsidRPr="008E63BD">
        <w:rPr>
          <w:b/>
        </w:rPr>
        <w:drawing>
          <wp:inline distT="0" distB="0" distL="0" distR="0" wp14:anchorId="5990AE17" wp14:editId="1E739DB2">
            <wp:extent cx="5270500" cy="309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BD" w:rsidRDefault="008E63BD" w:rsidP="008E63BD">
      <w:pPr>
        <w:pStyle w:val="a3"/>
        <w:ind w:left="720" w:firstLineChars="0" w:firstLine="0"/>
        <w:outlineLvl w:val="0"/>
      </w:pPr>
      <w:r>
        <w:lastRenderedPageBreak/>
        <w:t xml:space="preserve">We can use the function </w:t>
      </w:r>
      <w:proofErr w:type="spellStart"/>
      <w:r>
        <w:t>train_test_split</w:t>
      </w:r>
      <w:proofErr w:type="spellEnd"/>
      <w:r>
        <w:t xml:space="preserve"> of </w:t>
      </w:r>
      <w:proofErr w:type="spellStart"/>
      <w:r>
        <w:t>sklearn</w:t>
      </w:r>
      <w:proofErr w:type="spellEnd"/>
      <w:r>
        <w:t xml:space="preserve"> package to split the data and  get the train data set and the testing data set. Meanwhile we create a perceptron model by using the train data set.</w:t>
      </w:r>
    </w:p>
    <w:p w:rsidR="008E63BD" w:rsidRDefault="008E63BD" w:rsidP="008E63BD">
      <w:pPr>
        <w:pStyle w:val="a3"/>
        <w:numPr>
          <w:ilvl w:val="1"/>
          <w:numId w:val="2"/>
        </w:numPr>
        <w:ind w:firstLineChars="0"/>
        <w:outlineLvl w:val="0"/>
      </w:pPr>
      <w:r>
        <w:t>Get the Results</w:t>
      </w:r>
    </w:p>
    <w:p w:rsidR="008E63BD" w:rsidRDefault="008E63BD" w:rsidP="008E63BD">
      <w:pPr>
        <w:pStyle w:val="a3"/>
        <w:ind w:left="720" w:firstLineChars="0" w:firstLine="0"/>
        <w:outlineLvl w:val="0"/>
      </w:pPr>
      <w:r w:rsidRPr="008E63BD">
        <w:drawing>
          <wp:inline distT="0" distB="0" distL="0" distR="0" wp14:anchorId="6F306E1B" wp14:editId="5D757250">
            <wp:extent cx="5270500" cy="7677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BD" w:rsidRDefault="008E63BD" w:rsidP="008E63BD">
      <w:pPr>
        <w:pStyle w:val="a3"/>
        <w:ind w:left="720" w:firstLineChars="0" w:firstLine="0"/>
        <w:outlineLvl w:val="0"/>
      </w:pPr>
      <w:r>
        <w:t xml:space="preserve">After train the model fit with the train data set. We can get the accuracy of the model by using the </w:t>
      </w:r>
      <w:proofErr w:type="spellStart"/>
      <w:r>
        <w:t>accuracy_score</w:t>
      </w:r>
      <w:proofErr w:type="spellEnd"/>
      <w:r>
        <w:t xml:space="preserve"> function of </w:t>
      </w:r>
      <w:proofErr w:type="spellStart"/>
      <w:r>
        <w:t>sklearn</w:t>
      </w:r>
      <w:proofErr w:type="spellEnd"/>
      <w:r>
        <w:t>.</w:t>
      </w:r>
    </w:p>
    <w:p w:rsidR="008E63BD" w:rsidRDefault="008E63BD" w:rsidP="008E63BD">
      <w:pPr>
        <w:pStyle w:val="a3"/>
        <w:ind w:left="720" w:firstLineChars="0" w:firstLine="0"/>
        <w:outlineLvl w:val="0"/>
      </w:pPr>
    </w:p>
    <w:p w:rsidR="008E63BD" w:rsidRDefault="008E63BD" w:rsidP="008E63BD">
      <w:pPr>
        <w:pStyle w:val="a3"/>
        <w:ind w:left="720" w:firstLineChars="0" w:firstLine="0"/>
        <w:outlineLvl w:val="0"/>
      </w:pPr>
      <w:r>
        <w:t xml:space="preserve">Results: </w:t>
      </w:r>
    </w:p>
    <w:p w:rsidR="008E63BD" w:rsidRPr="008E63BD" w:rsidRDefault="008E63BD" w:rsidP="008E63BD">
      <w:pPr>
        <w:pStyle w:val="a3"/>
        <w:ind w:left="720" w:firstLineChars="0" w:firstLine="0"/>
        <w:outlineLvl w:val="0"/>
        <w:rPr>
          <w:rFonts w:hint="eastAsia"/>
        </w:rPr>
      </w:pPr>
      <w:r w:rsidRPr="008E63BD">
        <w:drawing>
          <wp:inline distT="0" distB="0" distL="0" distR="0" wp14:anchorId="249C191C" wp14:editId="1867EBAA">
            <wp:extent cx="5054600" cy="2336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E63BD" w:rsidRPr="008E63BD" w:rsidSect="000141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ECC"/>
    <w:multiLevelType w:val="hybridMultilevel"/>
    <w:tmpl w:val="8B9C73D2"/>
    <w:lvl w:ilvl="0" w:tplc="33243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4675F"/>
    <w:multiLevelType w:val="multilevel"/>
    <w:tmpl w:val="777C4B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01"/>
    <w:rsid w:val="000141F3"/>
    <w:rsid w:val="002A71AD"/>
    <w:rsid w:val="003371B7"/>
    <w:rsid w:val="003A3A39"/>
    <w:rsid w:val="00691737"/>
    <w:rsid w:val="006A2158"/>
    <w:rsid w:val="006B5DBB"/>
    <w:rsid w:val="008E63BD"/>
    <w:rsid w:val="0091631C"/>
    <w:rsid w:val="0095657B"/>
    <w:rsid w:val="00C81B01"/>
    <w:rsid w:val="00E269AE"/>
    <w:rsid w:val="00E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A56A"/>
  <w15:chartTrackingRefBased/>
  <w15:docId w15:val="{47A95431-79E3-524C-94CC-76F68210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B0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B0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A3A39"/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A3A39"/>
    <w:rPr>
      <w:rFonts w:ascii="宋体" w:eastAsia="宋体" w:hAnsi="Calibri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8E63BD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8E63BD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8E63BD"/>
    <w:rPr>
      <w:rFonts w:ascii="Calibri" w:eastAsia="宋体" w:hAnsi="Calibri" w:cs="Times New Roman"/>
      <w:szCs w:val="21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E63BD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8E63BD"/>
    <w:rPr>
      <w:rFonts w:ascii="Calibri" w:eastAsia="宋体" w:hAnsi="Calibri" w:cs="Times New Roman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EE7AA4-416B-0342-BE26-930277C34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Yaowei</dc:creator>
  <cp:keywords/>
  <dc:description/>
  <cp:lastModifiedBy>Lyu, Yaowei</cp:lastModifiedBy>
  <cp:revision>3</cp:revision>
  <dcterms:created xsi:type="dcterms:W3CDTF">2019-02-24T13:33:00Z</dcterms:created>
  <dcterms:modified xsi:type="dcterms:W3CDTF">2019-02-24T18:26:00Z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