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Empathy Map Canvas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cle40xd0ic4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Empathy Map – DocSpot (For Two User Personas)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l91sjf9kqu9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Persona 1: Clinic Manager / Administrator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Says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 need a simple system to manage doctors’ availability.”</w:t>
        <w:br w:type="textWrapping"/>
        <w:t xml:space="preserve"> “Appointments must run smoothly without delays.”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Thinks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“Manual coordination wastes too much time.”</w:t>
        <w:br w:type="textWrapping"/>
        <w:t xml:space="preserve"> “A digital tool should reduce scheduling conflicts.”</w:t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Does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Checks doctor schedules, assigns appointments, manages patient flow.</w:t>
        <w:br w:type="textWrapping"/>
        <w:t xml:space="preserve"> Tracks cancellations, updates timings, communicates with staff.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Feels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Stressed during peak hours.</w:t>
        <w:br w:type="textWrapping"/>
        <w:t xml:space="preserve"> Worried about errors or double-bookings.</w:t>
        <w:br w:type="textWrapping"/>
        <w:t xml:space="preserve"> Relieved when processes run smoothly.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Pains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Overbooking issues, poor visibility of schedules, last-minute changes.</w:t>
        <w:br w:type="textWrapping"/>
        <w:t xml:space="preserve"> Time-consuming manual updates.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Gains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centralized platform, automated scheduling, real-time updates.</w:t>
        <w:br w:type="textWrapping"/>
        <w:t xml:space="preserve"> Higher efficiency and fewer mistakes.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469a8pycy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lw9f10epb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80ugmyw1g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k5qijeh1v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w75orv22d7" w:id="6"/>
      <w:bookmarkEnd w:id="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Persona 2: Patient (Digital-first user)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Says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 want to find the right doctor quickly.”</w:t>
        <w:br w:type="textWrapping"/>
        <w:t xml:space="preserve"> “Booking should be fast and clear.”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Thinks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“Why should I wait on calls?”</w:t>
        <w:br w:type="textWrapping"/>
        <w:t xml:space="preserve"> “I hope the doctor is available when I need them.”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Does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Searches online for clinics/doctors.</w:t>
        <w:br w:type="textWrapping"/>
        <w:t xml:space="preserve"> Books appointments through mobile or web.</w:t>
        <w:br w:type="textWrapping"/>
        <w:t xml:space="preserve"> Checks reviews, timings, and directions.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Feels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Impatient if the process is slow.</w:t>
        <w:br w:type="textWrapping"/>
        <w:t xml:space="preserve"> Anxious about wait times.</w:t>
        <w:br w:type="textWrapping"/>
        <w:t xml:space="preserve"> Satisfied when booking is instant.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Pains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Confusing appointment systems, long queues, outdated information.</w:t>
        <w:br w:type="textWrapping"/>
        <w:t xml:space="preserve"> Difficulty finding availability at preferred times.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Gains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Instant booking, clear doctor profiles, reminders, and smooth check-in.</w:t>
        <w:br w:type="textWrapping"/>
        <w:t xml:space="preserve"> Less waiting, more control over the experience.</w:t>
      </w:r>
    </w:p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