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53E" w:rsidRDefault="00D9353E" w:rsidP="00D9353E">
      <w:pPr>
        <w:pStyle w:val="ListParagraph"/>
        <w:autoSpaceDE w:val="0"/>
        <w:autoSpaceDN w:val="0"/>
        <w:adjustRightInd w:val="0"/>
        <w:spacing w:after="0" w:line="240" w:lineRule="auto"/>
        <w:jc w:val="center"/>
        <w:rPr>
          <w:rFonts w:ascii="Times New Roman" w:hAnsi="Times New Roman" w:cs="Times New Roman"/>
          <w:b/>
          <w:bCs/>
          <w:sz w:val="40"/>
          <w:szCs w:val="40"/>
        </w:rPr>
      </w:pPr>
      <w:r w:rsidRPr="00D9353E">
        <w:rPr>
          <w:rFonts w:ascii="Times New Roman" w:hAnsi="Times New Roman" w:cs="Times New Roman"/>
          <w:b/>
          <w:bCs/>
          <w:sz w:val="40"/>
          <w:szCs w:val="40"/>
        </w:rPr>
        <w:t xml:space="preserve">ENG 230 Final Exam </w:t>
      </w:r>
    </w:p>
    <w:p w:rsidR="00D9353E" w:rsidRPr="00D9353E" w:rsidRDefault="00D9353E" w:rsidP="00D9353E">
      <w:pPr>
        <w:pStyle w:val="ListParagraph"/>
        <w:autoSpaceDE w:val="0"/>
        <w:autoSpaceDN w:val="0"/>
        <w:adjustRightInd w:val="0"/>
        <w:spacing w:after="0" w:line="240" w:lineRule="auto"/>
        <w:jc w:val="center"/>
        <w:rPr>
          <w:rFonts w:ascii="Times New Roman" w:hAnsi="Times New Roman" w:cs="Times New Roman"/>
          <w:b/>
          <w:bCs/>
          <w:sz w:val="40"/>
          <w:szCs w:val="40"/>
        </w:rPr>
      </w:pPr>
    </w:p>
    <w:p w:rsidR="00AE4153" w:rsidRDefault="00AE4153" w:rsidP="00AE4153">
      <w:pPr>
        <w:pStyle w:val="ListParagraph"/>
        <w:autoSpaceDE w:val="0"/>
        <w:autoSpaceDN w:val="0"/>
        <w:adjustRightInd w:val="0"/>
        <w:spacing w:after="0" w:line="240" w:lineRule="auto"/>
        <w:rPr>
          <w:rFonts w:ascii="Times New Roman" w:hAnsi="Times New Roman" w:cs="Times New Roman"/>
          <w:b/>
          <w:bCs/>
          <w:sz w:val="32"/>
          <w:szCs w:val="32"/>
        </w:rPr>
      </w:pPr>
      <w:r w:rsidRPr="00AE4153">
        <w:rPr>
          <w:rFonts w:ascii="Times New Roman" w:hAnsi="Times New Roman" w:cs="Times New Roman"/>
          <w:b/>
          <w:bCs/>
          <w:sz w:val="32"/>
          <w:szCs w:val="32"/>
        </w:rPr>
        <w:t xml:space="preserve">Section </w:t>
      </w:r>
      <w:r>
        <w:rPr>
          <w:rFonts w:ascii="Times New Roman" w:hAnsi="Times New Roman" w:cs="Times New Roman"/>
          <w:b/>
          <w:bCs/>
          <w:sz w:val="32"/>
          <w:szCs w:val="32"/>
        </w:rPr>
        <w:t>1</w:t>
      </w:r>
      <w:r w:rsidRPr="00AE4153">
        <w:rPr>
          <w:rFonts w:ascii="Times New Roman" w:hAnsi="Times New Roman" w:cs="Times New Roman"/>
          <w:b/>
          <w:bCs/>
          <w:sz w:val="32"/>
          <w:szCs w:val="32"/>
        </w:rPr>
        <w:t xml:space="preserve"> </w:t>
      </w:r>
    </w:p>
    <w:p w:rsidR="00AE4153" w:rsidRDefault="00AE4153" w:rsidP="001E2D8B">
      <w:pPr>
        <w:pStyle w:val="ListParagraph"/>
        <w:autoSpaceDE w:val="0"/>
        <w:autoSpaceDN w:val="0"/>
        <w:adjustRightInd w:val="0"/>
        <w:spacing w:after="0" w:line="240" w:lineRule="auto"/>
        <w:rPr>
          <w:rFonts w:ascii="Times New Roman" w:hAnsi="Times New Roman" w:cs="Times New Roman"/>
          <w:b/>
          <w:sz w:val="24"/>
          <w:szCs w:val="24"/>
        </w:rPr>
      </w:pPr>
    </w:p>
    <w:p w:rsidR="001E2D8B" w:rsidRPr="00AF754C" w:rsidRDefault="001E2D8B" w:rsidP="001E2D8B">
      <w:pPr>
        <w:pStyle w:val="ListParagraph"/>
        <w:autoSpaceDE w:val="0"/>
        <w:autoSpaceDN w:val="0"/>
        <w:adjustRightInd w:val="0"/>
        <w:spacing w:after="0" w:line="240" w:lineRule="auto"/>
        <w:rPr>
          <w:rFonts w:ascii="Times New Roman" w:hAnsi="Times New Roman" w:cs="Times New Roman"/>
          <w:b/>
          <w:bCs/>
          <w:i/>
          <w:color w:val="FF0000"/>
          <w:sz w:val="24"/>
          <w:szCs w:val="24"/>
        </w:rPr>
      </w:pPr>
      <w:r w:rsidRPr="00AF754C">
        <w:rPr>
          <w:rFonts w:ascii="Times New Roman" w:hAnsi="Times New Roman" w:cs="Times New Roman"/>
          <w:b/>
          <w:i/>
          <w:color w:val="FF0000"/>
          <w:sz w:val="24"/>
          <w:szCs w:val="24"/>
        </w:rPr>
        <w:t xml:space="preserve">From the stories that we have read, </w:t>
      </w:r>
      <w:r w:rsidRPr="00AF754C">
        <w:rPr>
          <w:rFonts w:ascii="Times New Roman" w:hAnsi="Times New Roman" w:cs="Times New Roman"/>
          <w:b/>
          <w:bCs/>
          <w:i/>
          <w:color w:val="FF0000"/>
          <w:sz w:val="24"/>
          <w:szCs w:val="24"/>
        </w:rPr>
        <w:t>address 4 of the following:</w:t>
      </w:r>
    </w:p>
    <w:p w:rsidR="00E978D2" w:rsidRPr="001E2D8B" w:rsidRDefault="00E978D2">
      <w:pPr>
        <w:rPr>
          <w:rFonts w:ascii="Times New Roman" w:hAnsi="Times New Roman" w:cs="Times New Roman"/>
          <w:sz w:val="24"/>
          <w:szCs w:val="24"/>
        </w:rPr>
      </w:pP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1096F">
        <w:rPr>
          <w:rFonts w:ascii="Times New Roman" w:hAnsi="Times New Roman" w:cs="Times New Roman"/>
          <w:sz w:val="24"/>
          <w:szCs w:val="24"/>
        </w:rPr>
        <w:t>What might be meant by the Shambleau’s promise to Northwest Smith: “Someday I—speak to you in—my own language”?</w:t>
      </w:r>
      <w:r w:rsidRPr="0051096F">
        <w:rPr>
          <w:rFonts w:ascii="Times New Roman" w:hAnsi="Times New Roman" w:cs="Times New Roman"/>
          <w:b/>
          <w:bCs/>
          <w:sz w:val="24"/>
          <w:szCs w:val="24"/>
        </w:rPr>
        <w:t xml:space="preserve"> “Shambleau”</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1096F">
        <w:rPr>
          <w:rFonts w:ascii="Times New Roman" w:hAnsi="Times New Roman" w:cs="Times New Roman"/>
          <w:sz w:val="24"/>
          <w:szCs w:val="24"/>
        </w:rPr>
        <w:t xml:space="preserve">In what ways are </w:t>
      </w:r>
      <w:r w:rsidR="00D15B46" w:rsidRPr="0051096F">
        <w:rPr>
          <w:rFonts w:ascii="Times New Roman" w:hAnsi="Times New Roman" w:cs="Times New Roman"/>
          <w:sz w:val="24"/>
          <w:szCs w:val="24"/>
        </w:rPr>
        <w:t xml:space="preserve">Jarvis and Tweel </w:t>
      </w:r>
      <w:r w:rsidRPr="0051096F">
        <w:rPr>
          <w:rFonts w:ascii="Times New Roman" w:hAnsi="Times New Roman" w:cs="Times New Roman"/>
          <w:sz w:val="24"/>
          <w:szCs w:val="24"/>
        </w:rPr>
        <w:t>alike?</w:t>
      </w:r>
      <w:r w:rsidRPr="0051096F">
        <w:rPr>
          <w:rFonts w:ascii="Times New Roman" w:hAnsi="Times New Roman" w:cs="Times New Roman"/>
          <w:b/>
          <w:bCs/>
          <w:sz w:val="24"/>
          <w:szCs w:val="24"/>
        </w:rPr>
        <w:t xml:space="preserve"> “A Martian Odyssey”</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 xml:space="preserve">What do you make of QT’s claims of robot superiority? </w:t>
      </w:r>
      <w:r w:rsidRPr="0051096F">
        <w:rPr>
          <w:rFonts w:ascii="Times New Roman" w:hAnsi="Times New Roman" w:cs="Times New Roman"/>
          <w:b/>
          <w:bCs/>
          <w:sz w:val="24"/>
          <w:szCs w:val="24"/>
        </w:rPr>
        <w:t>“Reason”</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In what ways does the story suggest a lost technological utopia, and in what ways does it show the dangers of technology?</w:t>
      </w:r>
      <w:r w:rsidRPr="0051096F">
        <w:rPr>
          <w:rFonts w:ascii="Times New Roman" w:hAnsi="Times New Roman" w:cs="Times New Roman"/>
          <w:b/>
          <w:bCs/>
          <w:sz w:val="24"/>
          <w:szCs w:val="24"/>
        </w:rPr>
        <w:t xml:space="preserve"> “There Will Come Soft Rains”</w:t>
      </w:r>
    </w:p>
    <w:p w:rsidR="00E978D2" w:rsidRPr="0051096F" w:rsidRDefault="0051096F"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 xml:space="preserve">What does the Harlequin hope to accomplish with his stunts and pranks? Why are they so silly and seemingly random? </w:t>
      </w:r>
      <w:r w:rsidR="00E978D2" w:rsidRPr="0051096F">
        <w:rPr>
          <w:rFonts w:ascii="Times New Roman" w:hAnsi="Times New Roman" w:cs="Times New Roman"/>
          <w:b/>
          <w:bCs/>
          <w:sz w:val="24"/>
          <w:szCs w:val="24"/>
        </w:rPr>
        <w:t>“‘Repent, Harlequin!’ Said the Ticktockman”</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What is the significance of using a Biblical allusion as a title? Is the title offering some sort of judgment on this future world?</w:t>
      </w:r>
      <w:r w:rsidRPr="0051096F">
        <w:rPr>
          <w:rFonts w:ascii="Times New Roman" w:hAnsi="Times New Roman" w:cs="Times New Roman"/>
          <w:b/>
          <w:bCs/>
          <w:sz w:val="24"/>
          <w:szCs w:val="24"/>
        </w:rPr>
        <w:t xml:space="preserve"> “Aye, and Gomorrah…”</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How have human beings adapted, psychologically and culturally, to the presence of the Riders</w:t>
      </w:r>
      <w:r w:rsidR="00D15B46" w:rsidRPr="0051096F">
        <w:rPr>
          <w:rFonts w:ascii="Times New Roman" w:hAnsi="Times New Roman" w:cs="Times New Roman"/>
          <w:sz w:val="24"/>
          <w:szCs w:val="24"/>
        </w:rPr>
        <w:t xml:space="preserve"> (i.e. any </w:t>
      </w:r>
      <w:r w:rsidRPr="0051096F">
        <w:rPr>
          <w:rFonts w:ascii="Times New Roman" w:hAnsi="Times New Roman" w:cs="Times New Roman"/>
          <w:sz w:val="24"/>
          <w:szCs w:val="24"/>
        </w:rPr>
        <w:t>new ethical norms or modes of social etiquette</w:t>
      </w:r>
      <w:r w:rsidR="00D15B46" w:rsidRPr="0051096F">
        <w:rPr>
          <w:rFonts w:ascii="Times New Roman" w:hAnsi="Times New Roman" w:cs="Times New Roman"/>
          <w:sz w:val="24"/>
          <w:szCs w:val="24"/>
        </w:rPr>
        <w:t>)</w:t>
      </w:r>
      <w:r w:rsidRPr="0051096F">
        <w:rPr>
          <w:rFonts w:ascii="Times New Roman" w:hAnsi="Times New Roman" w:cs="Times New Roman"/>
          <w:sz w:val="24"/>
          <w:szCs w:val="24"/>
        </w:rPr>
        <w:t>?</w:t>
      </w:r>
      <w:r w:rsidRPr="0051096F">
        <w:rPr>
          <w:rFonts w:ascii="Times New Roman" w:hAnsi="Times New Roman" w:cs="Times New Roman"/>
          <w:b/>
          <w:bCs/>
          <w:sz w:val="24"/>
          <w:szCs w:val="24"/>
        </w:rPr>
        <w:t xml:space="preserve"> “Passengers”</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 xml:space="preserve">David is programmed to love Mrs. Swinton as if she were his real mother. Do you think that there is any significant difference between David’s love for Mrs. Swinton and the love of a “real” child for a “real” mother? Why do you think that Mrs. Swinton cannot love David? </w:t>
      </w:r>
      <w:r w:rsidRPr="0051096F">
        <w:rPr>
          <w:rFonts w:ascii="Times New Roman" w:hAnsi="Times New Roman" w:cs="Times New Roman"/>
          <w:b/>
          <w:bCs/>
          <w:sz w:val="24"/>
          <w:szCs w:val="24"/>
        </w:rPr>
        <w:t>“Super-Toys Last All Summer Long”</w:t>
      </w:r>
    </w:p>
    <w:p w:rsidR="00E978D2" w:rsidRPr="0051096F"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 xml:space="preserve">Varley’s story devises a number of “future” meanings for familiar words of the late-twentieth century. In </w:t>
      </w:r>
      <w:r w:rsidR="0044471B" w:rsidRPr="0051096F">
        <w:rPr>
          <w:rFonts w:ascii="Times New Roman" w:hAnsi="Times New Roman" w:cs="Times New Roman"/>
          <w:sz w:val="24"/>
          <w:szCs w:val="24"/>
        </w:rPr>
        <w:t>Mandy’s future-speak, what are wimps</w:t>
      </w:r>
      <w:r w:rsidR="006C4C32" w:rsidRPr="0051096F">
        <w:rPr>
          <w:rFonts w:ascii="Times New Roman" w:hAnsi="Times New Roman" w:cs="Times New Roman"/>
          <w:sz w:val="24"/>
          <w:szCs w:val="24"/>
        </w:rPr>
        <w:t>,</w:t>
      </w:r>
      <w:r w:rsidR="00940312" w:rsidRPr="0051096F">
        <w:rPr>
          <w:rFonts w:ascii="Times New Roman" w:hAnsi="Times New Roman" w:cs="Times New Roman"/>
          <w:sz w:val="24"/>
          <w:szCs w:val="24"/>
        </w:rPr>
        <w:t xml:space="preserve"> slippage,</w:t>
      </w:r>
      <w:r w:rsidR="0044471B" w:rsidRPr="0051096F">
        <w:rPr>
          <w:rFonts w:ascii="Times New Roman" w:hAnsi="Times New Roman" w:cs="Times New Roman"/>
          <w:sz w:val="24"/>
          <w:szCs w:val="24"/>
        </w:rPr>
        <w:t xml:space="preserve"> </w:t>
      </w:r>
      <w:r w:rsidRPr="0051096F">
        <w:rPr>
          <w:rFonts w:ascii="Times New Roman" w:hAnsi="Times New Roman" w:cs="Times New Roman"/>
          <w:sz w:val="24"/>
          <w:szCs w:val="24"/>
        </w:rPr>
        <w:t xml:space="preserve">goats, and </w:t>
      </w:r>
      <w:r w:rsidR="0044471B" w:rsidRPr="0051096F">
        <w:rPr>
          <w:rFonts w:ascii="Times New Roman" w:hAnsi="Times New Roman" w:cs="Times New Roman"/>
          <w:sz w:val="24"/>
          <w:szCs w:val="24"/>
        </w:rPr>
        <w:t>snatching</w:t>
      </w:r>
      <w:r w:rsidRPr="0051096F">
        <w:rPr>
          <w:rFonts w:ascii="Times New Roman" w:hAnsi="Times New Roman" w:cs="Times New Roman"/>
          <w:sz w:val="24"/>
          <w:szCs w:val="24"/>
        </w:rPr>
        <w:t xml:space="preserve">? </w:t>
      </w:r>
      <w:r w:rsidRPr="0051096F">
        <w:rPr>
          <w:rFonts w:ascii="Times New Roman" w:hAnsi="Times New Roman" w:cs="Times New Roman"/>
          <w:b/>
          <w:bCs/>
          <w:sz w:val="24"/>
          <w:szCs w:val="24"/>
        </w:rPr>
        <w:t>“Air Raid”</w:t>
      </w:r>
    </w:p>
    <w:p w:rsidR="00547CB7" w:rsidRDefault="00E978D2" w:rsidP="0051096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51096F">
        <w:rPr>
          <w:rFonts w:ascii="Times New Roman" w:hAnsi="Times New Roman" w:cs="Times New Roman"/>
          <w:sz w:val="24"/>
          <w:szCs w:val="24"/>
        </w:rPr>
        <w:t xml:space="preserve">In what ways is it appropriate </w:t>
      </w:r>
      <w:r w:rsidR="001E2D8B" w:rsidRPr="0051096F">
        <w:rPr>
          <w:rFonts w:ascii="Times New Roman" w:hAnsi="Times New Roman" w:cs="Times New Roman"/>
          <w:sz w:val="24"/>
          <w:szCs w:val="24"/>
        </w:rPr>
        <w:t xml:space="preserve">or inappropriate </w:t>
      </w:r>
      <w:r w:rsidRPr="0051096F">
        <w:rPr>
          <w:rFonts w:ascii="Times New Roman" w:hAnsi="Times New Roman" w:cs="Times New Roman"/>
          <w:sz w:val="24"/>
          <w:szCs w:val="24"/>
        </w:rPr>
        <w:t xml:space="preserve">to use an alien to examine racism in the story? </w:t>
      </w:r>
      <w:r w:rsidRPr="0051096F">
        <w:rPr>
          <w:rFonts w:ascii="Times New Roman" w:hAnsi="Times New Roman" w:cs="Times New Roman"/>
          <w:b/>
          <w:bCs/>
          <w:sz w:val="24"/>
          <w:szCs w:val="24"/>
        </w:rPr>
        <w:t>“Out of All Them Bright Stars”</w:t>
      </w:r>
    </w:p>
    <w:p w:rsidR="00547CB7" w:rsidRPr="00547CB7" w:rsidRDefault="00547CB7" w:rsidP="00547CB7">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547CB7">
        <w:rPr>
          <w:rFonts w:ascii="TimesNewRomanPSMT" w:hAnsi="TimesNewRomanPSMT" w:cs="TimesNewRomanPSMT"/>
          <w:sz w:val="24"/>
          <w:szCs w:val="24"/>
        </w:rPr>
        <w:t>What is a Pretty Boy? What do they value, as a group? What are some of the other youth subcultures we encounter in the story?</w:t>
      </w:r>
      <w:r>
        <w:rPr>
          <w:rFonts w:ascii="TimesNewRomanPSMT" w:hAnsi="TimesNewRomanPSMT" w:cs="TimesNewRomanPSMT"/>
          <w:sz w:val="24"/>
          <w:szCs w:val="24"/>
        </w:rPr>
        <w:t xml:space="preserve"> </w:t>
      </w:r>
      <w:proofErr w:type="gramStart"/>
      <w:r w:rsidRPr="00547CB7">
        <w:rPr>
          <w:rFonts w:ascii="TimesNewRomanPSMT" w:hAnsi="TimesNewRomanPSMT" w:cs="TimesNewRomanPSMT"/>
          <w:b/>
          <w:sz w:val="24"/>
          <w:szCs w:val="24"/>
        </w:rPr>
        <w:t>”Pretty</w:t>
      </w:r>
      <w:proofErr w:type="gramEnd"/>
      <w:r w:rsidRPr="00547CB7">
        <w:rPr>
          <w:rFonts w:ascii="TimesNewRomanPSMT" w:hAnsi="TimesNewRomanPSMT" w:cs="TimesNewRomanPSMT"/>
          <w:b/>
          <w:sz w:val="24"/>
          <w:szCs w:val="24"/>
        </w:rPr>
        <w:t xml:space="preserve"> Boy Crossover”</w:t>
      </w:r>
    </w:p>
    <w:p w:rsidR="00547CB7" w:rsidRDefault="00547CB7" w:rsidP="00547CB7">
      <w:pPr>
        <w:pStyle w:val="ListParagraph"/>
        <w:numPr>
          <w:ilvl w:val="0"/>
          <w:numId w:val="3"/>
        </w:numPr>
        <w:autoSpaceDE w:val="0"/>
        <w:autoSpaceDN w:val="0"/>
        <w:adjustRightInd w:val="0"/>
        <w:spacing w:after="0" w:line="240" w:lineRule="auto"/>
      </w:pPr>
      <w:r w:rsidRPr="00547CB7">
        <w:rPr>
          <w:rFonts w:ascii="TimesNewRomanPSMT" w:hAnsi="TimesNewRomanPSMT" w:cs="TimesNewRomanPSMT"/>
          <w:sz w:val="24"/>
          <w:szCs w:val="24"/>
        </w:rPr>
        <w:t>Dick’s stories usually take the perspective of little people living everyday lives, rather than flashy heroes in grand adventures. Why is this an important feature of “We Can Remember It for You Wholesale?”</w:t>
      </w:r>
    </w:p>
    <w:p w:rsidR="00547CB7" w:rsidRDefault="00547CB7" w:rsidP="0051096F">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547CB7">
        <w:rPr>
          <w:rFonts w:ascii="Times New Roman" w:hAnsi="Times New Roman" w:cs="Times New Roman"/>
          <w:bCs/>
          <w:sz w:val="24"/>
          <w:szCs w:val="24"/>
        </w:rPr>
        <w:t>Briefly summarize the plot of “All You Zombies”.</w:t>
      </w:r>
    </w:p>
    <w:p w:rsidR="00E978D2" w:rsidRPr="00547CB7" w:rsidRDefault="001E2D8B" w:rsidP="00547CB7">
      <w:pPr>
        <w:pStyle w:val="ListParagraph"/>
        <w:autoSpaceDE w:val="0"/>
        <w:autoSpaceDN w:val="0"/>
        <w:adjustRightInd w:val="0"/>
        <w:spacing w:after="0" w:line="240" w:lineRule="auto"/>
        <w:ind w:left="1080"/>
        <w:rPr>
          <w:rFonts w:ascii="Times New Roman" w:hAnsi="Times New Roman" w:cs="Times New Roman"/>
          <w:bCs/>
          <w:sz w:val="24"/>
          <w:szCs w:val="24"/>
        </w:rPr>
      </w:pPr>
      <w:bookmarkStart w:id="0" w:name="_GoBack"/>
      <w:bookmarkEnd w:id="0"/>
      <w:r w:rsidRPr="00547CB7">
        <w:rPr>
          <w:rFonts w:ascii="Times New Roman" w:hAnsi="Times New Roman" w:cs="Times New Roman"/>
          <w:bCs/>
          <w:sz w:val="24"/>
          <w:szCs w:val="24"/>
        </w:rPr>
        <w:br/>
      </w:r>
      <w:r w:rsidRPr="00547CB7">
        <w:rPr>
          <w:rFonts w:ascii="Times New Roman" w:hAnsi="Times New Roman" w:cs="Times New Roman"/>
          <w:bCs/>
          <w:sz w:val="24"/>
          <w:szCs w:val="24"/>
        </w:rPr>
        <w:br/>
      </w:r>
    </w:p>
    <w:p w:rsidR="00AE4153" w:rsidRDefault="00AE4153" w:rsidP="001E2D8B">
      <w:pPr>
        <w:pStyle w:val="ListParagraph"/>
        <w:autoSpaceDE w:val="0"/>
        <w:autoSpaceDN w:val="0"/>
        <w:adjustRightInd w:val="0"/>
        <w:spacing w:after="0" w:line="240" w:lineRule="auto"/>
        <w:rPr>
          <w:rFonts w:ascii="Times New Roman" w:hAnsi="Times New Roman" w:cs="Times New Roman"/>
          <w:b/>
          <w:bCs/>
          <w:sz w:val="32"/>
          <w:szCs w:val="32"/>
        </w:rPr>
      </w:pPr>
      <w:r w:rsidRPr="00AE4153">
        <w:rPr>
          <w:rFonts w:ascii="Times New Roman" w:hAnsi="Times New Roman" w:cs="Times New Roman"/>
          <w:b/>
          <w:bCs/>
          <w:sz w:val="32"/>
          <w:szCs w:val="32"/>
        </w:rPr>
        <w:t xml:space="preserve">Section 2 </w:t>
      </w:r>
    </w:p>
    <w:p w:rsidR="00AE4153" w:rsidRPr="00AE4153" w:rsidRDefault="00AE4153" w:rsidP="001E2D8B">
      <w:pPr>
        <w:pStyle w:val="ListParagraph"/>
        <w:autoSpaceDE w:val="0"/>
        <w:autoSpaceDN w:val="0"/>
        <w:adjustRightInd w:val="0"/>
        <w:spacing w:after="0" w:line="240" w:lineRule="auto"/>
        <w:rPr>
          <w:rFonts w:ascii="Times New Roman" w:hAnsi="Times New Roman" w:cs="Times New Roman"/>
          <w:b/>
          <w:bCs/>
          <w:sz w:val="32"/>
          <w:szCs w:val="32"/>
        </w:rPr>
      </w:pPr>
    </w:p>
    <w:p w:rsidR="001E2D8B" w:rsidRPr="00AF754C" w:rsidRDefault="001E2D8B" w:rsidP="001E2D8B">
      <w:pPr>
        <w:pStyle w:val="ListParagraph"/>
        <w:autoSpaceDE w:val="0"/>
        <w:autoSpaceDN w:val="0"/>
        <w:adjustRightInd w:val="0"/>
        <w:spacing w:after="0" w:line="240" w:lineRule="auto"/>
        <w:rPr>
          <w:rFonts w:ascii="Times New Roman" w:hAnsi="Times New Roman" w:cs="Times New Roman"/>
          <w:b/>
          <w:bCs/>
          <w:i/>
          <w:color w:val="FF0000"/>
          <w:sz w:val="24"/>
          <w:szCs w:val="24"/>
        </w:rPr>
      </w:pPr>
      <w:r w:rsidRPr="00AF754C">
        <w:rPr>
          <w:rFonts w:ascii="Times New Roman" w:hAnsi="Times New Roman" w:cs="Times New Roman"/>
          <w:b/>
          <w:bCs/>
          <w:i/>
          <w:color w:val="FF0000"/>
          <w:sz w:val="24"/>
          <w:szCs w:val="24"/>
        </w:rPr>
        <w:t>Using the movies/videos we have watched in class as a starting point, address 3 of the following:</w:t>
      </w:r>
      <w:r w:rsidR="00AF754C">
        <w:rPr>
          <w:rFonts w:ascii="Times New Roman" w:hAnsi="Times New Roman" w:cs="Times New Roman"/>
          <w:b/>
          <w:bCs/>
          <w:i/>
          <w:color w:val="FF0000"/>
          <w:sz w:val="24"/>
          <w:szCs w:val="24"/>
        </w:rPr>
        <w:br/>
      </w:r>
    </w:p>
    <w:p w:rsidR="001E2D8B" w:rsidRP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At what point does a robot become a species</w:t>
      </w:r>
      <w:r w:rsidRPr="001E2D8B">
        <w:rPr>
          <w:rFonts w:ascii="Times New Roman" w:hAnsi="Times New Roman" w:cs="Times New Roman"/>
          <w:sz w:val="24"/>
          <w:szCs w:val="24"/>
        </w:rPr>
        <w:t>?</w:t>
      </w:r>
    </w:p>
    <w:p w:rsidR="001E2D8B" w:rsidRP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1E2D8B">
        <w:rPr>
          <w:rFonts w:ascii="Times New Roman" w:hAnsi="Times New Roman" w:cs="Times New Roman"/>
          <w:sz w:val="24"/>
          <w:szCs w:val="24"/>
        </w:rPr>
        <w:t xml:space="preserve">Why should Asimov’s Three Rules be necessary </w:t>
      </w:r>
      <w:r>
        <w:rPr>
          <w:rFonts w:ascii="Times New Roman" w:hAnsi="Times New Roman" w:cs="Times New Roman"/>
          <w:sz w:val="24"/>
          <w:szCs w:val="24"/>
        </w:rPr>
        <w:t xml:space="preserve">(or not) </w:t>
      </w:r>
      <w:r w:rsidRPr="001E2D8B">
        <w:rPr>
          <w:rFonts w:ascii="Times New Roman" w:hAnsi="Times New Roman" w:cs="Times New Roman"/>
          <w:sz w:val="24"/>
          <w:szCs w:val="24"/>
        </w:rPr>
        <w:t>for creation of AI?</w:t>
      </w:r>
    </w:p>
    <w:p w:rsidR="001E2D8B" w:rsidRP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1E2D8B">
        <w:rPr>
          <w:rFonts w:ascii="Times New Roman" w:hAnsi="Times New Roman" w:cs="Times New Roman"/>
          <w:bCs/>
          <w:sz w:val="24"/>
          <w:szCs w:val="24"/>
        </w:rPr>
        <w:t>Science fiction often portrays a world that is cold and mechanical. Why do you think that is?</w:t>
      </w:r>
    </w:p>
    <w:p w:rsidR="001E2D8B" w:rsidRP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1E2D8B">
        <w:rPr>
          <w:rFonts w:ascii="Times New Roman" w:hAnsi="Times New Roman" w:cs="Times New Roman"/>
          <w:bCs/>
          <w:sz w:val="24"/>
          <w:szCs w:val="24"/>
        </w:rPr>
        <w:t>Is it possible to love someone or something other than a similar species, either romantically or platonically?</w:t>
      </w:r>
    </w:p>
    <w:p w:rsid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If aliens were to show up proclaiming friendship, how should we respond?</w:t>
      </w:r>
    </w:p>
    <w:p w:rsidR="001E2D8B" w:rsidRPr="001E2D8B" w:rsidRDefault="001E2D8B" w:rsidP="0051096F">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What benefits or problems </w:t>
      </w:r>
      <w:r w:rsidR="001A20CD">
        <w:rPr>
          <w:rFonts w:ascii="Times New Roman" w:hAnsi="Times New Roman" w:cs="Times New Roman"/>
          <w:bCs/>
          <w:sz w:val="24"/>
          <w:szCs w:val="24"/>
        </w:rPr>
        <w:t>might</w:t>
      </w:r>
      <w:r>
        <w:rPr>
          <w:rFonts w:ascii="Times New Roman" w:hAnsi="Times New Roman" w:cs="Times New Roman"/>
          <w:bCs/>
          <w:sz w:val="24"/>
          <w:szCs w:val="24"/>
        </w:rPr>
        <w:t xml:space="preserve"> time travel cause? </w:t>
      </w:r>
    </w:p>
    <w:p w:rsidR="00E978D2" w:rsidRPr="001E2D8B" w:rsidRDefault="00E978D2" w:rsidP="001E2D8B">
      <w:pPr>
        <w:pStyle w:val="ListParagraph"/>
        <w:autoSpaceDE w:val="0"/>
        <w:autoSpaceDN w:val="0"/>
        <w:adjustRightInd w:val="0"/>
        <w:spacing w:after="0" w:line="240" w:lineRule="auto"/>
        <w:rPr>
          <w:rFonts w:ascii="Times New Roman" w:hAnsi="Times New Roman" w:cs="Times New Roman"/>
          <w:b/>
          <w:bCs/>
          <w:sz w:val="24"/>
          <w:szCs w:val="24"/>
        </w:rPr>
      </w:pPr>
    </w:p>
    <w:p w:rsidR="00E978D2" w:rsidRPr="001E2D8B" w:rsidRDefault="00E978D2" w:rsidP="00E978D2">
      <w:pPr>
        <w:autoSpaceDE w:val="0"/>
        <w:autoSpaceDN w:val="0"/>
        <w:adjustRightInd w:val="0"/>
        <w:spacing w:after="0" w:line="240" w:lineRule="auto"/>
        <w:rPr>
          <w:rFonts w:ascii="Times New Roman" w:hAnsi="Times New Roman" w:cs="Times New Roman"/>
          <w:sz w:val="24"/>
          <w:szCs w:val="24"/>
        </w:rPr>
      </w:pPr>
    </w:p>
    <w:sectPr w:rsidR="00E978D2" w:rsidRPr="001E2D8B" w:rsidSect="00D93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7BC1"/>
    <w:multiLevelType w:val="hybridMultilevel"/>
    <w:tmpl w:val="F852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E47F6"/>
    <w:multiLevelType w:val="hybridMultilevel"/>
    <w:tmpl w:val="F852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F34B2"/>
    <w:multiLevelType w:val="hybridMultilevel"/>
    <w:tmpl w:val="884E9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7F"/>
    <w:rsid w:val="001A20CD"/>
    <w:rsid w:val="001E2D8B"/>
    <w:rsid w:val="0044471B"/>
    <w:rsid w:val="004640BD"/>
    <w:rsid w:val="004C63DF"/>
    <w:rsid w:val="004E3F7F"/>
    <w:rsid w:val="0051096F"/>
    <w:rsid w:val="00547CB7"/>
    <w:rsid w:val="006C4C32"/>
    <w:rsid w:val="00940312"/>
    <w:rsid w:val="00AE4153"/>
    <w:rsid w:val="00AF754C"/>
    <w:rsid w:val="00D15B46"/>
    <w:rsid w:val="00D9353E"/>
    <w:rsid w:val="00E978D2"/>
    <w:rsid w:val="00EA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289A"/>
  <w15:chartTrackingRefBased/>
  <w15:docId w15:val="{8146AE67-B531-4E9A-BFFD-418A3153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28747">
      <w:bodyDiv w:val="1"/>
      <w:marLeft w:val="0"/>
      <w:marRight w:val="0"/>
      <w:marTop w:val="0"/>
      <w:marBottom w:val="0"/>
      <w:divBdr>
        <w:top w:val="none" w:sz="0" w:space="0" w:color="auto"/>
        <w:left w:val="none" w:sz="0" w:space="0" w:color="auto"/>
        <w:bottom w:val="none" w:sz="0" w:space="0" w:color="auto"/>
        <w:right w:val="none" w:sz="0" w:space="0" w:color="auto"/>
      </w:divBdr>
      <w:divsChild>
        <w:div w:id="144017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468</Words>
  <Characters>2095</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 Nizamani</dc:creator>
  <cp:keywords/>
  <dc:description/>
  <cp:lastModifiedBy>Fara Nizamani</cp:lastModifiedBy>
  <cp:revision>6</cp:revision>
  <dcterms:created xsi:type="dcterms:W3CDTF">2017-12-06T01:12:00Z</dcterms:created>
  <dcterms:modified xsi:type="dcterms:W3CDTF">2018-11-20T21:33:00Z</dcterms:modified>
</cp:coreProperties>
</file>