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7" w:rsidRPr="00B83F09" w:rsidRDefault="003D032D" w:rsidP="003F06C7">
      <w:pPr>
        <w:jc w:val="center"/>
        <w:rPr>
          <w:b/>
          <w:sz w:val="36"/>
        </w:rPr>
      </w:pPr>
      <w:r w:rsidRPr="00B83F09">
        <w:rPr>
          <w:b/>
          <w:sz w:val="36"/>
        </w:rPr>
        <w:t>Analisi dei R</w:t>
      </w:r>
      <w:r w:rsidR="003F06C7" w:rsidRPr="00B83F09">
        <w:rPr>
          <w:b/>
          <w:sz w:val="36"/>
        </w:rPr>
        <w:t>equisiti</w:t>
      </w:r>
    </w:p>
    <w:p w:rsidR="003F06C7" w:rsidRPr="00B83F09" w:rsidRDefault="003F06C7">
      <w:pPr>
        <w:rPr>
          <w:b/>
          <w:sz w:val="28"/>
        </w:rPr>
      </w:pPr>
      <w:r w:rsidRPr="00B83F09">
        <w:rPr>
          <w:b/>
          <w:sz w:val="28"/>
        </w:rPr>
        <w:t>Requisiti 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187"/>
        <w:gridCol w:w="2853"/>
        <w:gridCol w:w="1088"/>
      </w:tblGrid>
      <w:tr w:rsidR="003F06C7" w:rsidRPr="00B83F09" w:rsidTr="00DC4567">
        <w:tc>
          <w:tcPr>
            <w:tcW w:w="726" w:type="dxa"/>
          </w:tcPr>
          <w:p w:rsidR="003F06C7" w:rsidRPr="00B83F09" w:rsidRDefault="003F06C7" w:rsidP="000008ED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ID</w:t>
            </w:r>
          </w:p>
        </w:tc>
        <w:tc>
          <w:tcPr>
            <w:tcW w:w="5755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Descrizione</w:t>
            </w:r>
          </w:p>
        </w:tc>
        <w:tc>
          <w:tcPr>
            <w:tcW w:w="2285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Tipo</w:t>
            </w:r>
          </w:p>
        </w:tc>
        <w:tc>
          <w:tcPr>
            <w:tcW w:w="1088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Priorità</w:t>
            </w:r>
          </w:p>
        </w:tc>
      </w:tr>
      <w:tr w:rsidR="003F06C7" w:rsidRPr="00B83F09" w:rsidTr="00DC4567">
        <w:tc>
          <w:tcPr>
            <w:tcW w:w="726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R1</w:t>
            </w:r>
          </w:p>
        </w:tc>
        <w:tc>
          <w:tcPr>
            <w:tcW w:w="5755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Il sistema dovrà</w:t>
            </w:r>
            <w:r w:rsidR="000008ED" w:rsidRPr="00B83F09">
              <w:rPr>
                <w:b/>
              </w:rPr>
              <w:t xml:space="preserve"> supportare la definizione e registrazione degli oggetti d’asta.</w:t>
            </w:r>
          </w:p>
        </w:tc>
        <w:tc>
          <w:tcPr>
            <w:tcW w:w="2285" w:type="dxa"/>
          </w:tcPr>
          <w:p w:rsidR="003F06C7" w:rsidRPr="00B83F09" w:rsidRDefault="000008ED" w:rsidP="000008ED">
            <w:pPr>
              <w:pStyle w:val="Paragrafoelenco"/>
              <w:numPr>
                <w:ilvl w:val="0"/>
                <w:numId w:val="1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0008ED" w:rsidRPr="00B83F09" w:rsidRDefault="001A64A9" w:rsidP="000008ED">
            <w:pPr>
              <w:pStyle w:val="Paragrafoelenco"/>
              <w:numPr>
                <w:ilvl w:val="0"/>
                <w:numId w:val="1"/>
              </w:numPr>
              <w:rPr>
                <w:b/>
              </w:rPr>
            </w:pPr>
            <w:r w:rsidRPr="00B83F09">
              <w:rPr>
                <w:b/>
              </w:rPr>
              <w:t>Oggetti</w:t>
            </w:r>
          </w:p>
        </w:tc>
        <w:tc>
          <w:tcPr>
            <w:tcW w:w="1088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DC4567">
        <w:tc>
          <w:tcPr>
            <w:tcW w:w="726" w:type="dxa"/>
          </w:tcPr>
          <w:p w:rsidR="000008ED" w:rsidRDefault="000008ED" w:rsidP="003F06C7">
            <w:r>
              <w:t>R1.1</w:t>
            </w:r>
          </w:p>
        </w:tc>
        <w:tc>
          <w:tcPr>
            <w:tcW w:w="5755" w:type="dxa"/>
          </w:tcPr>
          <w:p w:rsidR="00C129FB" w:rsidRDefault="00C129FB" w:rsidP="00A81ABE">
            <w:r>
              <w:t xml:space="preserve">Il sistema dovrà </w:t>
            </w:r>
            <w:r w:rsidR="00A81ABE">
              <w:t>consentire</w:t>
            </w:r>
            <w:r>
              <w:t xml:space="preserve"> </w:t>
            </w:r>
            <w:r w:rsidR="001A64A9">
              <w:t>agli asta manager</w:t>
            </w:r>
            <w:r w:rsidR="00A81ABE">
              <w:t xml:space="preserve"> </w:t>
            </w:r>
            <w:r>
              <w:t xml:space="preserve">di specificare gli attributi degli oggetti usufruendo di </w:t>
            </w:r>
            <w:proofErr w:type="spellStart"/>
            <w:r>
              <w:t>template</w:t>
            </w:r>
            <w:proofErr w:type="spellEnd"/>
            <w:r>
              <w:t xml:space="preserve"> per categorie di elementi.</w:t>
            </w:r>
          </w:p>
        </w:tc>
        <w:tc>
          <w:tcPr>
            <w:tcW w:w="2285" w:type="dxa"/>
          </w:tcPr>
          <w:p w:rsidR="000008ED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8F0345" w:rsidRDefault="008F0345" w:rsidP="000008ED">
            <w:pPr>
              <w:pStyle w:val="Paragrafoelenco"/>
              <w:numPr>
                <w:ilvl w:val="0"/>
                <w:numId w:val="1"/>
              </w:numPr>
            </w:pPr>
            <w:r>
              <w:t>UI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1088" w:type="dxa"/>
          </w:tcPr>
          <w:p w:rsidR="000008ED" w:rsidRDefault="00C129FB" w:rsidP="003F06C7">
            <w:r>
              <w:t>M</w:t>
            </w:r>
          </w:p>
        </w:tc>
      </w:tr>
      <w:tr w:rsidR="00C129FB" w:rsidTr="00DC4567">
        <w:tc>
          <w:tcPr>
            <w:tcW w:w="726" w:type="dxa"/>
          </w:tcPr>
          <w:p w:rsidR="00C129FB" w:rsidRDefault="00C129FB" w:rsidP="003F06C7">
            <w:r>
              <w:t>R1.2</w:t>
            </w:r>
          </w:p>
        </w:tc>
        <w:tc>
          <w:tcPr>
            <w:tcW w:w="5755" w:type="dxa"/>
          </w:tcPr>
          <w:p w:rsidR="00C129FB" w:rsidRDefault="00C129FB" w:rsidP="00A81ABE">
            <w:r>
              <w:t xml:space="preserve">Il sistema dovrà </w:t>
            </w:r>
            <w:r w:rsidR="001A64A9">
              <w:t>consentire agli asta manager</w:t>
            </w:r>
            <w:r w:rsidR="00A81ABE">
              <w:t xml:space="preserve"> </w:t>
            </w:r>
            <w:r>
              <w:t>di definire nuove categorie.</w:t>
            </w:r>
          </w:p>
        </w:tc>
        <w:tc>
          <w:tcPr>
            <w:tcW w:w="2285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8F0345" w:rsidRDefault="008F0345" w:rsidP="000008ED">
            <w:pPr>
              <w:pStyle w:val="Paragrafoelenco"/>
              <w:numPr>
                <w:ilvl w:val="0"/>
                <w:numId w:val="1"/>
              </w:numPr>
            </w:pPr>
            <w:r>
              <w:t>UI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1088" w:type="dxa"/>
          </w:tcPr>
          <w:p w:rsidR="00C129FB" w:rsidRDefault="00C129FB" w:rsidP="003F06C7">
            <w:r>
              <w:t>M</w:t>
            </w:r>
          </w:p>
        </w:tc>
      </w:tr>
      <w:tr w:rsidR="00C129FB" w:rsidTr="00DC4567">
        <w:tc>
          <w:tcPr>
            <w:tcW w:w="726" w:type="dxa"/>
          </w:tcPr>
          <w:p w:rsidR="00C129FB" w:rsidRDefault="00C129FB" w:rsidP="003F06C7">
            <w:r>
              <w:t>R1.3</w:t>
            </w:r>
          </w:p>
        </w:tc>
        <w:tc>
          <w:tcPr>
            <w:tcW w:w="5755" w:type="dxa"/>
          </w:tcPr>
          <w:p w:rsidR="00C129FB" w:rsidRDefault="00C129FB" w:rsidP="001A64A9">
            <w:r>
              <w:t xml:space="preserve">Il sistema dovrà </w:t>
            </w:r>
            <w:r w:rsidR="001A64A9">
              <w:t>consentire agli asta manager</w:t>
            </w:r>
            <w:r w:rsidR="00A81ABE">
              <w:t xml:space="preserve"> </w:t>
            </w:r>
            <w:r w:rsidR="001A64A9">
              <w:t xml:space="preserve">di importare </w:t>
            </w:r>
            <w:r>
              <w:t>liste d’oggetti in formati standard.</w:t>
            </w:r>
          </w:p>
        </w:tc>
        <w:tc>
          <w:tcPr>
            <w:tcW w:w="2285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8F0345" w:rsidRDefault="008F0345" w:rsidP="000008ED">
            <w:pPr>
              <w:pStyle w:val="Paragrafoelenco"/>
              <w:numPr>
                <w:ilvl w:val="0"/>
                <w:numId w:val="1"/>
              </w:numPr>
            </w:pPr>
            <w:r>
              <w:t>UI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1088" w:type="dxa"/>
          </w:tcPr>
          <w:p w:rsidR="00C129FB" w:rsidRDefault="00C129FB" w:rsidP="003F06C7">
            <w:r>
              <w:t>M</w:t>
            </w:r>
          </w:p>
        </w:tc>
      </w:tr>
      <w:tr w:rsidR="001A64A9" w:rsidTr="00DC4567">
        <w:tc>
          <w:tcPr>
            <w:tcW w:w="726" w:type="dxa"/>
          </w:tcPr>
          <w:p w:rsidR="001A64A9" w:rsidRDefault="001A64A9" w:rsidP="003F06C7">
            <w:r>
              <w:t>R1.4</w:t>
            </w:r>
          </w:p>
        </w:tc>
        <w:tc>
          <w:tcPr>
            <w:tcW w:w="5755" w:type="dxa"/>
          </w:tcPr>
          <w:p w:rsidR="001A64A9" w:rsidRDefault="001A64A9" w:rsidP="001A64A9">
            <w:r>
              <w:t>Il sistema dovrà consentire agli utenti di esportare liste d’oggetti in formati standard.</w:t>
            </w:r>
          </w:p>
        </w:tc>
        <w:tc>
          <w:tcPr>
            <w:tcW w:w="2285" w:type="dxa"/>
          </w:tcPr>
          <w:p w:rsidR="001A64A9" w:rsidRDefault="001A64A9" w:rsidP="001A64A9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8F0345" w:rsidRDefault="008F0345" w:rsidP="001A64A9">
            <w:pPr>
              <w:pStyle w:val="Paragrafoelenco"/>
              <w:numPr>
                <w:ilvl w:val="0"/>
                <w:numId w:val="1"/>
              </w:numPr>
            </w:pPr>
            <w:r>
              <w:t>UI</w:t>
            </w:r>
            <w:bookmarkStart w:id="0" w:name="_GoBack"/>
            <w:bookmarkEnd w:id="0"/>
          </w:p>
          <w:p w:rsidR="001A64A9" w:rsidRDefault="001A64A9" w:rsidP="001A64A9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1088" w:type="dxa"/>
          </w:tcPr>
          <w:p w:rsidR="001A64A9" w:rsidRDefault="001A64A9" w:rsidP="003F06C7">
            <w:r>
              <w:t>M</w:t>
            </w:r>
          </w:p>
        </w:tc>
      </w:tr>
      <w:tr w:rsidR="003F06C7" w:rsidRPr="00B83F09" w:rsidTr="00DC4567">
        <w:tc>
          <w:tcPr>
            <w:tcW w:w="726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R2</w:t>
            </w:r>
          </w:p>
        </w:tc>
        <w:tc>
          <w:tcPr>
            <w:tcW w:w="5755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Il sistema dovrà gestire il processo d’asta.</w:t>
            </w:r>
          </w:p>
        </w:tc>
        <w:tc>
          <w:tcPr>
            <w:tcW w:w="2285" w:type="dxa"/>
          </w:tcPr>
          <w:p w:rsidR="003F06C7" w:rsidRPr="00B83F09" w:rsidRDefault="000008ED" w:rsidP="00C129FB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C129FB" w:rsidRPr="00B83F09" w:rsidRDefault="00F3249B" w:rsidP="00C129FB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B83F09">
              <w:rPr>
                <w:b/>
              </w:rPr>
              <w:t>Aste</w:t>
            </w:r>
          </w:p>
        </w:tc>
        <w:tc>
          <w:tcPr>
            <w:tcW w:w="1088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C129FB" w:rsidTr="00DC4567">
        <w:tc>
          <w:tcPr>
            <w:tcW w:w="726" w:type="dxa"/>
          </w:tcPr>
          <w:p w:rsidR="00C129FB" w:rsidRPr="00C129FB" w:rsidRDefault="00C129FB" w:rsidP="003F06C7">
            <w:r w:rsidRPr="00C129FB">
              <w:t>R2.1</w:t>
            </w:r>
          </w:p>
        </w:tc>
        <w:tc>
          <w:tcPr>
            <w:tcW w:w="5755" w:type="dxa"/>
          </w:tcPr>
          <w:p w:rsidR="00C129FB" w:rsidRDefault="00C129FB" w:rsidP="003F06C7">
            <w:r>
              <w:t>Il sistema dovrà far passare un oggetto in asta.</w:t>
            </w:r>
          </w:p>
        </w:tc>
        <w:tc>
          <w:tcPr>
            <w:tcW w:w="2285" w:type="dxa"/>
          </w:tcPr>
          <w:p w:rsidR="00C129FB" w:rsidRDefault="00C129F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1088" w:type="dxa"/>
          </w:tcPr>
          <w:p w:rsidR="00C129FB" w:rsidRDefault="00C129FB" w:rsidP="003F06C7">
            <w:r>
              <w:t>M</w:t>
            </w:r>
          </w:p>
        </w:tc>
      </w:tr>
      <w:tr w:rsidR="00C129FB" w:rsidTr="00DC4567">
        <w:tc>
          <w:tcPr>
            <w:tcW w:w="726" w:type="dxa"/>
          </w:tcPr>
          <w:p w:rsidR="00C129FB" w:rsidRPr="00C129FB" w:rsidRDefault="00C129FB" w:rsidP="003F06C7">
            <w:r>
              <w:t>R2.2</w:t>
            </w:r>
          </w:p>
        </w:tc>
        <w:tc>
          <w:tcPr>
            <w:tcW w:w="5755" w:type="dxa"/>
          </w:tcPr>
          <w:p w:rsidR="00C129FB" w:rsidRDefault="00C129FB" w:rsidP="003F06C7">
            <w:r>
              <w:t>Il sistema dovrà assegnare dei time-slot.</w:t>
            </w:r>
          </w:p>
        </w:tc>
        <w:tc>
          <w:tcPr>
            <w:tcW w:w="2285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1088" w:type="dxa"/>
          </w:tcPr>
          <w:p w:rsidR="00C129FB" w:rsidRDefault="00F3249B" w:rsidP="003F06C7">
            <w:r>
              <w:t>M</w:t>
            </w:r>
          </w:p>
        </w:tc>
      </w:tr>
      <w:tr w:rsidR="00C129FB" w:rsidTr="00DC4567">
        <w:tc>
          <w:tcPr>
            <w:tcW w:w="726" w:type="dxa"/>
          </w:tcPr>
          <w:p w:rsidR="00C129FB" w:rsidRDefault="00C129FB" w:rsidP="003F06C7">
            <w:r>
              <w:t>R2.3</w:t>
            </w:r>
          </w:p>
        </w:tc>
        <w:tc>
          <w:tcPr>
            <w:tcW w:w="5755" w:type="dxa"/>
          </w:tcPr>
          <w:p w:rsidR="00C129FB" w:rsidRDefault="00C129F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 xml:space="preserve">di effettuare offerte secondo </w:t>
            </w:r>
            <w:r w:rsidR="00F3249B">
              <w:t>diversi modelli.</w:t>
            </w:r>
          </w:p>
        </w:tc>
        <w:tc>
          <w:tcPr>
            <w:tcW w:w="2285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A033B8" w:rsidRDefault="00A033B8" w:rsidP="00C129FB">
            <w:pPr>
              <w:pStyle w:val="Paragrafoelenco"/>
              <w:numPr>
                <w:ilvl w:val="0"/>
                <w:numId w:val="2"/>
              </w:numPr>
            </w:pPr>
            <w:r>
              <w:t>UI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1088" w:type="dxa"/>
          </w:tcPr>
          <w:p w:rsidR="00C129FB" w:rsidRDefault="00F3249B" w:rsidP="003F06C7">
            <w:r>
              <w:t>M</w:t>
            </w:r>
          </w:p>
        </w:tc>
      </w:tr>
      <w:tr w:rsidR="003F06C7" w:rsidTr="00DC4567">
        <w:tc>
          <w:tcPr>
            <w:tcW w:w="726" w:type="dxa"/>
          </w:tcPr>
          <w:p w:rsidR="003F06C7" w:rsidRDefault="00F3249B" w:rsidP="003F06C7">
            <w:r>
              <w:t>R2.4</w:t>
            </w:r>
          </w:p>
        </w:tc>
        <w:tc>
          <w:tcPr>
            <w:tcW w:w="5755" w:type="dxa"/>
          </w:tcPr>
          <w:p w:rsidR="003F06C7" w:rsidRDefault="00F3249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>di effettuare offerte secondo diversi criteri di terminazione.</w:t>
            </w:r>
          </w:p>
        </w:tc>
        <w:tc>
          <w:tcPr>
            <w:tcW w:w="2285" w:type="dxa"/>
          </w:tcPr>
          <w:p w:rsidR="003F06C7" w:rsidRDefault="000008ED" w:rsidP="00F3249B">
            <w:pPr>
              <w:pStyle w:val="Paragrafoelenco"/>
              <w:numPr>
                <w:ilvl w:val="0"/>
                <w:numId w:val="3"/>
              </w:numPr>
            </w:pPr>
            <w:r>
              <w:t>Funzionale</w:t>
            </w:r>
          </w:p>
          <w:p w:rsidR="00A033B8" w:rsidRDefault="00A033B8" w:rsidP="00F3249B">
            <w:pPr>
              <w:pStyle w:val="Paragrafoelenco"/>
              <w:numPr>
                <w:ilvl w:val="0"/>
                <w:numId w:val="3"/>
              </w:numPr>
            </w:pPr>
            <w:r>
              <w:t>UI</w:t>
            </w:r>
          </w:p>
          <w:p w:rsidR="00F3249B" w:rsidRDefault="00F3249B" w:rsidP="00F3249B">
            <w:pPr>
              <w:pStyle w:val="Paragrafoelenco"/>
              <w:numPr>
                <w:ilvl w:val="0"/>
                <w:numId w:val="3"/>
              </w:numPr>
            </w:pPr>
            <w:r>
              <w:t>Aste</w:t>
            </w:r>
          </w:p>
        </w:tc>
        <w:tc>
          <w:tcPr>
            <w:tcW w:w="1088" w:type="dxa"/>
          </w:tcPr>
          <w:p w:rsidR="003F06C7" w:rsidRDefault="00F3249B" w:rsidP="003F06C7">
            <w:r>
              <w:t>M</w:t>
            </w:r>
          </w:p>
        </w:tc>
      </w:tr>
      <w:tr w:rsidR="003F06C7" w:rsidRPr="00B83F09" w:rsidTr="00DC4567">
        <w:tc>
          <w:tcPr>
            <w:tcW w:w="726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R3</w:t>
            </w:r>
          </w:p>
        </w:tc>
        <w:tc>
          <w:tcPr>
            <w:tcW w:w="5755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Il sistema dovrà gestire gli utenti.</w:t>
            </w:r>
          </w:p>
        </w:tc>
        <w:tc>
          <w:tcPr>
            <w:tcW w:w="2285" w:type="dxa"/>
          </w:tcPr>
          <w:p w:rsidR="003F06C7" w:rsidRPr="00B83F09" w:rsidRDefault="000008ED" w:rsidP="00F3249B">
            <w:pPr>
              <w:pStyle w:val="Paragrafoelenco"/>
              <w:numPr>
                <w:ilvl w:val="0"/>
                <w:numId w:val="4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F3249B" w:rsidRPr="00B83F09" w:rsidRDefault="00F3249B" w:rsidP="00F3249B">
            <w:pPr>
              <w:pStyle w:val="Paragrafoelenco"/>
              <w:numPr>
                <w:ilvl w:val="0"/>
                <w:numId w:val="4"/>
              </w:numPr>
              <w:rPr>
                <w:b/>
              </w:rPr>
            </w:pPr>
            <w:r w:rsidRPr="00B83F09">
              <w:rPr>
                <w:b/>
              </w:rPr>
              <w:t>Utenti</w:t>
            </w:r>
          </w:p>
        </w:tc>
        <w:tc>
          <w:tcPr>
            <w:tcW w:w="1088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A033B8" w:rsidRPr="00A033B8" w:rsidTr="00DC4567">
        <w:tc>
          <w:tcPr>
            <w:tcW w:w="726" w:type="dxa"/>
          </w:tcPr>
          <w:p w:rsidR="00A033B8" w:rsidRPr="00A033B8" w:rsidRDefault="00A033B8" w:rsidP="003F06C7">
            <w:r>
              <w:t>R3.1</w:t>
            </w:r>
          </w:p>
        </w:tc>
        <w:tc>
          <w:tcPr>
            <w:tcW w:w="5755" w:type="dxa"/>
          </w:tcPr>
          <w:p w:rsidR="00A033B8" w:rsidRPr="00A033B8" w:rsidRDefault="00A033B8" w:rsidP="003F06C7">
            <w:r>
              <w:t>Il sistema dovrà consentire agli utenti di ottenere informazioni/help.</w:t>
            </w:r>
          </w:p>
        </w:tc>
        <w:tc>
          <w:tcPr>
            <w:tcW w:w="2285" w:type="dxa"/>
          </w:tcPr>
          <w:p w:rsidR="00A033B8" w:rsidRDefault="00A033B8" w:rsidP="00F3249B">
            <w:pPr>
              <w:pStyle w:val="Paragrafoelenco"/>
              <w:numPr>
                <w:ilvl w:val="0"/>
                <w:numId w:val="4"/>
              </w:numPr>
            </w:pPr>
            <w:r>
              <w:t>Funzionale</w:t>
            </w:r>
          </w:p>
          <w:p w:rsidR="00A033B8" w:rsidRPr="00A033B8" w:rsidRDefault="00A033B8" w:rsidP="00F3249B">
            <w:pPr>
              <w:pStyle w:val="Paragrafoelenco"/>
              <w:numPr>
                <w:ilvl w:val="0"/>
                <w:numId w:val="4"/>
              </w:numPr>
            </w:pPr>
            <w:r>
              <w:t>UI</w:t>
            </w:r>
          </w:p>
        </w:tc>
        <w:tc>
          <w:tcPr>
            <w:tcW w:w="1088" w:type="dxa"/>
          </w:tcPr>
          <w:p w:rsidR="00A033B8" w:rsidRPr="00A033B8" w:rsidRDefault="00A033B8" w:rsidP="003F06C7">
            <w:r>
              <w:t>M</w:t>
            </w:r>
          </w:p>
        </w:tc>
      </w:tr>
      <w:tr w:rsidR="003F06C7" w:rsidTr="00DC4567">
        <w:tc>
          <w:tcPr>
            <w:tcW w:w="726" w:type="dxa"/>
          </w:tcPr>
          <w:p w:rsidR="003F06C7" w:rsidRDefault="00A033B8" w:rsidP="003F06C7">
            <w:r>
              <w:t>R3.2</w:t>
            </w:r>
          </w:p>
        </w:tc>
        <w:tc>
          <w:tcPr>
            <w:tcW w:w="5755" w:type="dxa"/>
          </w:tcPr>
          <w:p w:rsidR="003F06C7" w:rsidRDefault="00A81ABE" w:rsidP="00A81ABE">
            <w:r>
              <w:t>Il sistema dovrà consentire agli utenti la registrazione online</w:t>
            </w:r>
            <w:r w:rsidR="00A033B8">
              <w:t xml:space="preserve"> come utenti del servizio</w:t>
            </w:r>
            <w:r>
              <w:t>.</w:t>
            </w:r>
          </w:p>
        </w:tc>
        <w:tc>
          <w:tcPr>
            <w:tcW w:w="2285" w:type="dxa"/>
          </w:tcPr>
          <w:p w:rsidR="003F06C7" w:rsidRDefault="000008ED" w:rsidP="00A81ABE">
            <w:pPr>
              <w:pStyle w:val="Paragrafoelenco"/>
              <w:numPr>
                <w:ilvl w:val="0"/>
                <w:numId w:val="5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5"/>
              </w:numPr>
            </w:pPr>
            <w:r>
              <w:t>UI</w:t>
            </w:r>
          </w:p>
          <w:p w:rsidR="00A81ABE" w:rsidRDefault="001A64A9" w:rsidP="00A81ABE">
            <w:pPr>
              <w:pStyle w:val="Paragrafoelenco"/>
              <w:numPr>
                <w:ilvl w:val="0"/>
                <w:numId w:val="5"/>
              </w:numPr>
            </w:pPr>
            <w:r>
              <w:t>Utenti</w:t>
            </w:r>
          </w:p>
        </w:tc>
        <w:tc>
          <w:tcPr>
            <w:tcW w:w="1088" w:type="dxa"/>
          </w:tcPr>
          <w:p w:rsidR="003F06C7" w:rsidRDefault="00A81ABE" w:rsidP="003F06C7">
            <w:r>
              <w:t>M</w:t>
            </w:r>
          </w:p>
        </w:tc>
      </w:tr>
      <w:tr w:rsidR="003F06C7" w:rsidTr="00DC4567">
        <w:tc>
          <w:tcPr>
            <w:tcW w:w="726" w:type="dxa"/>
          </w:tcPr>
          <w:p w:rsidR="003F06C7" w:rsidRDefault="00A033B8" w:rsidP="003F06C7">
            <w:r>
              <w:t>R3.3</w:t>
            </w:r>
          </w:p>
        </w:tc>
        <w:tc>
          <w:tcPr>
            <w:tcW w:w="5755" w:type="dxa"/>
          </w:tcPr>
          <w:p w:rsidR="003F06C7" w:rsidRDefault="00A81ABE" w:rsidP="003F06C7">
            <w:r>
              <w:t>Il sistema dovrà consentire agli utenti di autenticarsi.</w:t>
            </w:r>
          </w:p>
        </w:tc>
        <w:tc>
          <w:tcPr>
            <w:tcW w:w="2285" w:type="dxa"/>
          </w:tcPr>
          <w:p w:rsidR="003F06C7" w:rsidRDefault="000008ED" w:rsidP="00A81ABE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6"/>
              </w:numPr>
            </w:pPr>
            <w:r>
              <w:t>UI</w:t>
            </w:r>
          </w:p>
          <w:p w:rsidR="00A81ABE" w:rsidRDefault="001A64A9" w:rsidP="00A81ABE">
            <w:pPr>
              <w:pStyle w:val="Paragrafoelenco"/>
              <w:numPr>
                <w:ilvl w:val="0"/>
                <w:numId w:val="6"/>
              </w:numPr>
            </w:pPr>
            <w:r>
              <w:t>Utenti</w:t>
            </w:r>
          </w:p>
        </w:tc>
        <w:tc>
          <w:tcPr>
            <w:tcW w:w="1088" w:type="dxa"/>
          </w:tcPr>
          <w:p w:rsidR="003F06C7" w:rsidRDefault="00A81ABE" w:rsidP="003F06C7">
            <w:r>
              <w:t>M</w:t>
            </w:r>
          </w:p>
        </w:tc>
      </w:tr>
      <w:tr w:rsidR="001A64A9" w:rsidTr="00DC4567">
        <w:tc>
          <w:tcPr>
            <w:tcW w:w="726" w:type="dxa"/>
          </w:tcPr>
          <w:p w:rsidR="001A64A9" w:rsidRDefault="00A033B8" w:rsidP="003F06C7">
            <w:r>
              <w:t>R3.4</w:t>
            </w:r>
          </w:p>
        </w:tc>
        <w:tc>
          <w:tcPr>
            <w:tcW w:w="5755" w:type="dxa"/>
          </w:tcPr>
          <w:p w:rsidR="001A64A9" w:rsidRDefault="001A64A9" w:rsidP="003F06C7">
            <w:r>
              <w:t xml:space="preserve">Il sistema dovrà consentire agli utenti autenticati di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  <w:tc>
          <w:tcPr>
            <w:tcW w:w="2285" w:type="dxa"/>
          </w:tcPr>
          <w:p w:rsidR="001A64A9" w:rsidRDefault="001A64A9" w:rsidP="001A64A9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A033B8" w:rsidRDefault="00A033B8" w:rsidP="001A64A9">
            <w:pPr>
              <w:pStyle w:val="Paragrafoelenco"/>
              <w:numPr>
                <w:ilvl w:val="0"/>
                <w:numId w:val="6"/>
              </w:numPr>
            </w:pPr>
            <w:r>
              <w:t>UI</w:t>
            </w:r>
          </w:p>
          <w:p w:rsidR="001A64A9" w:rsidRDefault="001A64A9" w:rsidP="001A64A9">
            <w:pPr>
              <w:pStyle w:val="Paragrafoelenco"/>
              <w:numPr>
                <w:ilvl w:val="0"/>
                <w:numId w:val="6"/>
              </w:numPr>
            </w:pPr>
            <w:r>
              <w:t>Utenti</w:t>
            </w:r>
          </w:p>
        </w:tc>
        <w:tc>
          <w:tcPr>
            <w:tcW w:w="1088" w:type="dxa"/>
          </w:tcPr>
          <w:p w:rsidR="001A64A9" w:rsidRDefault="001A64A9" w:rsidP="003F06C7">
            <w:r>
              <w:t>M</w:t>
            </w:r>
          </w:p>
        </w:tc>
      </w:tr>
      <w:tr w:rsidR="00A033B8" w:rsidTr="00DC4567">
        <w:tc>
          <w:tcPr>
            <w:tcW w:w="726" w:type="dxa"/>
          </w:tcPr>
          <w:p w:rsidR="00A033B8" w:rsidRDefault="00A033B8" w:rsidP="003F06C7">
            <w:r>
              <w:t>R3.5</w:t>
            </w:r>
          </w:p>
        </w:tc>
        <w:tc>
          <w:tcPr>
            <w:tcW w:w="5755" w:type="dxa"/>
          </w:tcPr>
          <w:p w:rsidR="00A033B8" w:rsidRDefault="00A033B8" w:rsidP="003F06C7">
            <w:r>
              <w:t>Il sistema dovrà consentire agli utenti di gestire il proprio account.</w:t>
            </w:r>
          </w:p>
        </w:tc>
        <w:tc>
          <w:tcPr>
            <w:tcW w:w="2285" w:type="dxa"/>
          </w:tcPr>
          <w:p w:rsidR="00A033B8" w:rsidRDefault="00A033B8" w:rsidP="00A033B8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A033B8" w:rsidRDefault="00A033B8" w:rsidP="00A033B8">
            <w:pPr>
              <w:pStyle w:val="Paragrafoelenco"/>
              <w:numPr>
                <w:ilvl w:val="0"/>
                <w:numId w:val="6"/>
              </w:numPr>
            </w:pPr>
            <w:r>
              <w:t>UI</w:t>
            </w:r>
          </w:p>
          <w:p w:rsidR="00A033B8" w:rsidRDefault="00A033B8" w:rsidP="00A033B8">
            <w:pPr>
              <w:pStyle w:val="Paragrafoelenco"/>
              <w:numPr>
                <w:ilvl w:val="0"/>
                <w:numId w:val="6"/>
              </w:numPr>
            </w:pPr>
            <w:r>
              <w:t>Utenti</w:t>
            </w:r>
          </w:p>
        </w:tc>
        <w:tc>
          <w:tcPr>
            <w:tcW w:w="1088" w:type="dxa"/>
          </w:tcPr>
          <w:p w:rsidR="00A033B8" w:rsidRDefault="00A033B8" w:rsidP="003F06C7">
            <w:r>
              <w:t>M</w:t>
            </w:r>
          </w:p>
        </w:tc>
      </w:tr>
      <w:tr w:rsidR="003F06C7" w:rsidTr="00DC4567">
        <w:tc>
          <w:tcPr>
            <w:tcW w:w="726" w:type="dxa"/>
          </w:tcPr>
          <w:p w:rsidR="003F06C7" w:rsidRDefault="00302326" w:rsidP="003F06C7">
            <w:r>
              <w:t>R3.6</w:t>
            </w:r>
          </w:p>
        </w:tc>
        <w:tc>
          <w:tcPr>
            <w:tcW w:w="5755" w:type="dxa"/>
          </w:tcPr>
          <w:p w:rsidR="00A81ABE" w:rsidRDefault="00A81ABE" w:rsidP="003F06C7">
            <w:r>
              <w:t>Il sistema dovrà consentire agli utenti autenticati di registrare nuovi oggetti da mettere all’asta.</w:t>
            </w:r>
          </w:p>
        </w:tc>
        <w:tc>
          <w:tcPr>
            <w:tcW w:w="2285" w:type="dxa"/>
          </w:tcPr>
          <w:p w:rsidR="003F06C7" w:rsidRDefault="000008ED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Oggetti</w:t>
            </w:r>
          </w:p>
        </w:tc>
        <w:tc>
          <w:tcPr>
            <w:tcW w:w="1088" w:type="dxa"/>
          </w:tcPr>
          <w:p w:rsidR="003F06C7" w:rsidRDefault="00A81ABE" w:rsidP="003F06C7">
            <w:r>
              <w:lastRenderedPageBreak/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lastRenderedPageBreak/>
              <w:t>R3.7</w:t>
            </w:r>
          </w:p>
        </w:tc>
        <w:tc>
          <w:tcPr>
            <w:tcW w:w="5755" w:type="dxa"/>
          </w:tcPr>
          <w:p w:rsidR="00A81ABE" w:rsidRDefault="00A81ABE" w:rsidP="00A81ABE">
            <w:r>
              <w:t>Il sistema dovrà consentire agli utenti autenticati di registrare nuove categorie di oggetti da mettere all’asta.</w:t>
            </w:r>
          </w:p>
        </w:tc>
        <w:tc>
          <w:tcPr>
            <w:tcW w:w="2285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1088" w:type="dxa"/>
          </w:tcPr>
          <w:p w:rsidR="00A81ABE" w:rsidRDefault="00A81ABE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1A64A9" w:rsidP="003F06C7">
            <w:r>
              <w:t>R3.</w:t>
            </w:r>
            <w:r w:rsidR="00302326">
              <w:t>8</w:t>
            </w:r>
          </w:p>
        </w:tc>
        <w:tc>
          <w:tcPr>
            <w:tcW w:w="5755" w:type="dxa"/>
          </w:tcPr>
          <w:p w:rsidR="00A81ABE" w:rsidRDefault="00A81ABE" w:rsidP="00A81ABE">
            <w:r>
              <w:t>Il sistema dovrà consentire agli utenti autenticati di cominciare nuove aste.</w:t>
            </w:r>
          </w:p>
        </w:tc>
        <w:tc>
          <w:tcPr>
            <w:tcW w:w="2285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A81ABE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R3.9</w:t>
            </w:r>
          </w:p>
        </w:tc>
        <w:tc>
          <w:tcPr>
            <w:tcW w:w="5755" w:type="dxa"/>
          </w:tcPr>
          <w:p w:rsidR="00A81ABE" w:rsidRDefault="00BA1EC9" w:rsidP="00A81ABE">
            <w:r>
              <w:t>Il sistema dovrà consentire agli utenti autenticati di visualizzare le aste in corso.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R3.10</w:t>
            </w:r>
          </w:p>
        </w:tc>
        <w:tc>
          <w:tcPr>
            <w:tcW w:w="5755" w:type="dxa"/>
          </w:tcPr>
          <w:p w:rsidR="00A81ABE" w:rsidRDefault="00BA1EC9" w:rsidP="00A81ABE">
            <w:r>
              <w:t xml:space="preserve">Il sistema dovrà consentire agli utenti autenticati di </w:t>
            </w:r>
            <w:r w:rsidR="00302326">
              <w:t>partecipare alle aste, facendo</w:t>
            </w:r>
            <w:r>
              <w:t xml:space="preserve"> nuove offerte.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R3.11</w:t>
            </w:r>
          </w:p>
        </w:tc>
        <w:tc>
          <w:tcPr>
            <w:tcW w:w="5755" w:type="dxa"/>
          </w:tcPr>
          <w:p w:rsidR="00A81ABE" w:rsidRDefault="00BA1EC9" w:rsidP="00BA1EC9">
            <w:r>
              <w:t>Il sistema dovrà consentire agli utenti autenticati di visualizzare la lista delle aste in cui sono correntemente massimi offerenti.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R3.12</w:t>
            </w:r>
          </w:p>
        </w:tc>
        <w:tc>
          <w:tcPr>
            <w:tcW w:w="5755" w:type="dxa"/>
          </w:tcPr>
          <w:p w:rsidR="00A81ABE" w:rsidRDefault="00BA1EC9" w:rsidP="00BA1EC9">
            <w:r>
              <w:t>Il sistema dovrà consentire agli utenti autenticati di visualizzare la lista delle aste vinte.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R3.13</w:t>
            </w:r>
          </w:p>
        </w:tc>
        <w:tc>
          <w:tcPr>
            <w:tcW w:w="5755" w:type="dxa"/>
          </w:tcPr>
          <w:p w:rsidR="00A81ABE" w:rsidRDefault="00BA1EC9" w:rsidP="00BA1EC9">
            <w:r>
              <w:t>Il sistema dovrà consentire agli utenti autenticati di rinunciare a un oggetto acquistato ricevendo un risarcimento a meno di una penale.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R3.14</w:t>
            </w:r>
          </w:p>
        </w:tc>
        <w:tc>
          <w:tcPr>
            <w:tcW w:w="5755" w:type="dxa"/>
          </w:tcPr>
          <w:p w:rsidR="00A81ABE" w:rsidRDefault="00BA1EC9" w:rsidP="00BA1EC9">
            <w:r>
              <w:t>Il sistema dovrà consentire agli utenti autenticati di acquistare nuovi punti credito da utilizzare nelle offerte.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R3.15</w:t>
            </w:r>
          </w:p>
        </w:tc>
        <w:tc>
          <w:tcPr>
            <w:tcW w:w="5755" w:type="dxa"/>
          </w:tcPr>
          <w:p w:rsidR="00A81ABE" w:rsidRDefault="00BA1EC9" w:rsidP="00BA1EC9">
            <w:r>
              <w:t>Il sistema dovrà consentire agli utenti autenticati di restituire i punti credito da utilizzare nelle offerte.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R3.16</w:t>
            </w:r>
          </w:p>
        </w:tc>
        <w:tc>
          <w:tcPr>
            <w:tcW w:w="5755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</w:t>
            </w:r>
            <w:r>
              <w:t>dito correntemente disponibile</w:t>
            </w:r>
            <w:r w:rsidRPr="00BA1EC9">
              <w:t>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R3.17</w:t>
            </w:r>
          </w:p>
        </w:tc>
        <w:tc>
          <w:tcPr>
            <w:tcW w:w="5755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correntemente impegnato in offerte.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1088" w:type="dxa"/>
          </w:tcPr>
          <w:p w:rsidR="00A81ABE" w:rsidRDefault="00BA1EC9" w:rsidP="003F06C7">
            <w:r>
              <w:t>M</w:t>
            </w:r>
          </w:p>
        </w:tc>
      </w:tr>
      <w:tr w:rsidR="00A81ABE" w:rsidTr="00DC4567">
        <w:tc>
          <w:tcPr>
            <w:tcW w:w="726" w:type="dxa"/>
          </w:tcPr>
          <w:p w:rsidR="00A81ABE" w:rsidRDefault="00302326" w:rsidP="003F06C7">
            <w:r>
              <w:t>R3.18</w:t>
            </w:r>
          </w:p>
        </w:tc>
        <w:tc>
          <w:tcPr>
            <w:tcW w:w="5755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</w:t>
            </w:r>
            <w:r>
              <w:t>correntemente disponibile, escluso quello impegnato in offerte</w:t>
            </w:r>
            <w:r w:rsidRPr="00BA1EC9">
              <w:t>.</w:t>
            </w:r>
          </w:p>
        </w:tc>
        <w:tc>
          <w:tcPr>
            <w:tcW w:w="2285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1088" w:type="dxa"/>
          </w:tcPr>
          <w:p w:rsidR="00A81ABE" w:rsidRDefault="00BA1EC9" w:rsidP="003F06C7">
            <w:r>
              <w:t>S</w:t>
            </w:r>
          </w:p>
        </w:tc>
      </w:tr>
      <w:tr w:rsidR="00302326" w:rsidTr="00DC4567">
        <w:tc>
          <w:tcPr>
            <w:tcW w:w="726" w:type="dxa"/>
          </w:tcPr>
          <w:p w:rsidR="00302326" w:rsidRDefault="00302326" w:rsidP="003F06C7">
            <w:r>
              <w:t>R3.19</w:t>
            </w:r>
          </w:p>
        </w:tc>
        <w:tc>
          <w:tcPr>
            <w:tcW w:w="5755" w:type="dxa"/>
          </w:tcPr>
          <w:p w:rsidR="00302326" w:rsidRDefault="00302326" w:rsidP="00BA1EC9">
            <w:r>
              <w:t>Il sistema dovrà consentire agli utenti autenticati di gestire i propri portafogli di oggetti registrati, in corso d’asta e acquistati.</w:t>
            </w:r>
          </w:p>
        </w:tc>
        <w:tc>
          <w:tcPr>
            <w:tcW w:w="2285" w:type="dxa"/>
          </w:tcPr>
          <w:p w:rsidR="00302326" w:rsidRDefault="00302326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302326" w:rsidRDefault="00302326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302326" w:rsidRDefault="00302326" w:rsidP="00BA1EC9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  <w:p w:rsidR="00302326" w:rsidRDefault="00302326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302326" w:rsidRDefault="00302326" w:rsidP="003F06C7">
            <w:r>
              <w:t>M</w:t>
            </w:r>
          </w:p>
        </w:tc>
      </w:tr>
      <w:tr w:rsidR="00A81ABE" w:rsidRPr="00B83F09" w:rsidTr="00DC4567">
        <w:tc>
          <w:tcPr>
            <w:tcW w:w="726" w:type="dxa"/>
          </w:tcPr>
          <w:p w:rsidR="00A81ABE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R4</w:t>
            </w:r>
          </w:p>
        </w:tc>
        <w:tc>
          <w:tcPr>
            <w:tcW w:w="5755" w:type="dxa"/>
          </w:tcPr>
          <w:p w:rsidR="00A81ABE" w:rsidRPr="00B83F09" w:rsidRDefault="00DC4567" w:rsidP="00A81ABE">
            <w:pPr>
              <w:rPr>
                <w:b/>
              </w:rPr>
            </w:pPr>
            <w:r>
              <w:rPr>
                <w:b/>
              </w:rPr>
              <w:t>Il sistema dovrà consentire agli amministratori di sistema di configurare il modello d’asta e i parametri di funzionamento.</w:t>
            </w:r>
          </w:p>
        </w:tc>
        <w:tc>
          <w:tcPr>
            <w:tcW w:w="2285" w:type="dxa"/>
          </w:tcPr>
          <w:p w:rsidR="00A81ABE" w:rsidRDefault="00DC4567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Funzionale</w:t>
            </w:r>
          </w:p>
          <w:p w:rsidR="00DC4567" w:rsidRDefault="00FD1AE3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UI</w:t>
            </w:r>
          </w:p>
          <w:p w:rsidR="00FD1AE3" w:rsidRPr="00B83F09" w:rsidRDefault="00FD1AE3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Amministrazione</w:t>
            </w:r>
          </w:p>
        </w:tc>
        <w:tc>
          <w:tcPr>
            <w:tcW w:w="1088" w:type="dxa"/>
          </w:tcPr>
          <w:p w:rsidR="00A81ABE" w:rsidRPr="00B83F09" w:rsidRDefault="00DC4567" w:rsidP="003F06C7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A1EC9" w:rsidTr="00DC4567">
        <w:tc>
          <w:tcPr>
            <w:tcW w:w="726" w:type="dxa"/>
          </w:tcPr>
          <w:p w:rsidR="00BA1EC9" w:rsidRPr="00BA1EC9" w:rsidRDefault="00BA1EC9" w:rsidP="003F06C7">
            <w:r>
              <w:t>R4.1</w:t>
            </w:r>
          </w:p>
        </w:tc>
        <w:tc>
          <w:tcPr>
            <w:tcW w:w="5755" w:type="dxa"/>
          </w:tcPr>
          <w:p w:rsidR="00BA1EC9" w:rsidRDefault="00DC4567" w:rsidP="00A81ABE">
            <w:r>
              <w:t>Il sistema dovrà consentire agli amministratori di sistema di configurare la durata fissa/variabile dei time slot.</w:t>
            </w:r>
          </w:p>
        </w:tc>
        <w:tc>
          <w:tcPr>
            <w:tcW w:w="2285" w:type="dxa"/>
          </w:tcPr>
          <w:p w:rsidR="00BA1EC9" w:rsidRDefault="00DC4567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FD1AE3" w:rsidRDefault="00FD1AE3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FD1AE3" w:rsidRDefault="00FD1AE3" w:rsidP="00A81ABE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</w:tc>
        <w:tc>
          <w:tcPr>
            <w:tcW w:w="1088" w:type="dxa"/>
          </w:tcPr>
          <w:p w:rsidR="00BA1EC9" w:rsidRDefault="00DC4567" w:rsidP="003F06C7">
            <w:r>
              <w:t>M</w:t>
            </w:r>
          </w:p>
        </w:tc>
      </w:tr>
      <w:tr w:rsidR="00DC4567" w:rsidTr="00DC4567">
        <w:tc>
          <w:tcPr>
            <w:tcW w:w="726" w:type="dxa"/>
          </w:tcPr>
          <w:p w:rsidR="00DC4567" w:rsidRDefault="00DC4567" w:rsidP="003F06C7">
            <w:r>
              <w:t>R4.2</w:t>
            </w:r>
          </w:p>
        </w:tc>
        <w:tc>
          <w:tcPr>
            <w:tcW w:w="5755" w:type="dxa"/>
          </w:tcPr>
          <w:p w:rsidR="00DC4567" w:rsidRDefault="00DC4567" w:rsidP="00DC4567">
            <w:r>
              <w:t>Il sistema dovrà consentire agli amministratori di sistema</w:t>
            </w:r>
            <w:r>
              <w:t xml:space="preserve"> di configurare il numero massimo di offerte contemporanee effettuabili da un utente.</w:t>
            </w:r>
          </w:p>
        </w:tc>
        <w:tc>
          <w:tcPr>
            <w:tcW w:w="2285" w:type="dxa"/>
          </w:tcPr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DC4567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</w:tc>
        <w:tc>
          <w:tcPr>
            <w:tcW w:w="1088" w:type="dxa"/>
          </w:tcPr>
          <w:p w:rsidR="00DC4567" w:rsidRDefault="00DC4567" w:rsidP="003F06C7">
            <w:r>
              <w:t>M</w:t>
            </w:r>
          </w:p>
        </w:tc>
      </w:tr>
      <w:tr w:rsidR="00DC4567" w:rsidTr="00DC4567">
        <w:tc>
          <w:tcPr>
            <w:tcW w:w="726" w:type="dxa"/>
          </w:tcPr>
          <w:p w:rsidR="00DC4567" w:rsidRDefault="00DC4567" w:rsidP="003F06C7">
            <w:r>
              <w:lastRenderedPageBreak/>
              <w:t>R4.3</w:t>
            </w:r>
          </w:p>
        </w:tc>
        <w:tc>
          <w:tcPr>
            <w:tcW w:w="5755" w:type="dxa"/>
          </w:tcPr>
          <w:p w:rsidR="00DC4567" w:rsidRDefault="00DC4567" w:rsidP="00DC4567">
            <w:r>
              <w:t>Il sistema dovrà consentire agli amministratori di sistema</w:t>
            </w:r>
            <w:r>
              <w:t xml:space="preserve"> di configurare il numero massimo di time slot.</w:t>
            </w:r>
          </w:p>
        </w:tc>
        <w:tc>
          <w:tcPr>
            <w:tcW w:w="2285" w:type="dxa"/>
          </w:tcPr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DC4567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</w:tc>
        <w:tc>
          <w:tcPr>
            <w:tcW w:w="1088" w:type="dxa"/>
          </w:tcPr>
          <w:p w:rsidR="00DC4567" w:rsidRDefault="00DC4567" w:rsidP="003F06C7">
            <w:r>
              <w:t>M</w:t>
            </w:r>
          </w:p>
        </w:tc>
      </w:tr>
      <w:tr w:rsidR="00DC4567" w:rsidTr="00DC4567">
        <w:tc>
          <w:tcPr>
            <w:tcW w:w="726" w:type="dxa"/>
          </w:tcPr>
          <w:p w:rsidR="00DC4567" w:rsidRDefault="00DC4567" w:rsidP="003F06C7">
            <w:r>
              <w:t>R4.4</w:t>
            </w:r>
          </w:p>
        </w:tc>
        <w:tc>
          <w:tcPr>
            <w:tcW w:w="5755" w:type="dxa"/>
          </w:tcPr>
          <w:p w:rsidR="00DC4567" w:rsidRDefault="00DC4567" w:rsidP="00DC4567">
            <w:r>
              <w:t>Il sistema dovrà consentire agli amministratori di sistema</w:t>
            </w:r>
            <w:r>
              <w:t xml:space="preserve"> di configurare la percentuale della penale in caso di rinuncia agli acquisti.</w:t>
            </w:r>
          </w:p>
        </w:tc>
        <w:tc>
          <w:tcPr>
            <w:tcW w:w="2285" w:type="dxa"/>
          </w:tcPr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DC4567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</w:tc>
        <w:tc>
          <w:tcPr>
            <w:tcW w:w="1088" w:type="dxa"/>
          </w:tcPr>
          <w:p w:rsidR="00DC4567" w:rsidRDefault="00DC4567" w:rsidP="003F06C7">
            <w:r>
              <w:t>M</w:t>
            </w:r>
          </w:p>
        </w:tc>
      </w:tr>
      <w:tr w:rsidR="00DC4567" w:rsidRPr="00FD1AE3" w:rsidTr="00DC4567">
        <w:tc>
          <w:tcPr>
            <w:tcW w:w="726" w:type="dxa"/>
          </w:tcPr>
          <w:p w:rsidR="00DC4567" w:rsidRPr="00FD1AE3" w:rsidRDefault="00DC4567" w:rsidP="003F06C7">
            <w:pPr>
              <w:rPr>
                <w:b/>
              </w:rPr>
            </w:pPr>
            <w:r w:rsidRPr="00FD1AE3">
              <w:rPr>
                <w:b/>
              </w:rPr>
              <w:t>R5</w:t>
            </w:r>
          </w:p>
        </w:tc>
        <w:tc>
          <w:tcPr>
            <w:tcW w:w="5755" w:type="dxa"/>
          </w:tcPr>
          <w:p w:rsidR="00DC4567" w:rsidRPr="00FD1AE3" w:rsidRDefault="00DC4567" w:rsidP="00DC4567">
            <w:pPr>
              <w:rPr>
                <w:b/>
              </w:rPr>
            </w:pPr>
            <w:r w:rsidRPr="00FD1AE3">
              <w:rPr>
                <w:b/>
              </w:rPr>
              <w:t>Il sistema dovrà consentire agli amministratori di sistema</w:t>
            </w:r>
            <w:r w:rsidRPr="00FD1AE3">
              <w:rPr>
                <w:b/>
              </w:rPr>
              <w:t xml:space="preserve"> di aver accesso a tutte le transazioni avvenute, al fine di redigere rendiconti periodici.</w:t>
            </w:r>
          </w:p>
        </w:tc>
        <w:tc>
          <w:tcPr>
            <w:tcW w:w="2285" w:type="dxa"/>
          </w:tcPr>
          <w:p w:rsidR="00FD1AE3" w:rsidRPr="00FD1AE3" w:rsidRDefault="00FD1AE3" w:rsidP="00FD1AE3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 w:rsidRPr="00FD1AE3">
              <w:rPr>
                <w:b/>
              </w:rPr>
              <w:t>Funzionale</w:t>
            </w:r>
          </w:p>
          <w:p w:rsidR="00FD1AE3" w:rsidRPr="00FD1AE3" w:rsidRDefault="00FD1AE3" w:rsidP="00FD1AE3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 w:rsidRPr="00FD1AE3">
              <w:rPr>
                <w:b/>
              </w:rPr>
              <w:t>UI</w:t>
            </w:r>
          </w:p>
          <w:p w:rsidR="00DC4567" w:rsidRPr="00FD1AE3" w:rsidRDefault="00FD1AE3" w:rsidP="00FD1AE3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 w:rsidRPr="00FD1AE3">
              <w:rPr>
                <w:b/>
              </w:rPr>
              <w:t>Amministrazione</w:t>
            </w:r>
          </w:p>
        </w:tc>
        <w:tc>
          <w:tcPr>
            <w:tcW w:w="1088" w:type="dxa"/>
          </w:tcPr>
          <w:p w:rsidR="00DC4567" w:rsidRPr="00FD1AE3" w:rsidRDefault="00DC4567" w:rsidP="003F06C7">
            <w:pPr>
              <w:rPr>
                <w:b/>
              </w:rPr>
            </w:pPr>
            <w:r w:rsidRPr="00FD1AE3">
              <w:rPr>
                <w:b/>
              </w:rPr>
              <w:t>M</w:t>
            </w:r>
          </w:p>
        </w:tc>
      </w:tr>
      <w:tr w:rsidR="00A81ABE" w:rsidRPr="00DC4567" w:rsidTr="00DC4567">
        <w:tc>
          <w:tcPr>
            <w:tcW w:w="726" w:type="dxa"/>
          </w:tcPr>
          <w:p w:rsidR="00A81ABE" w:rsidRPr="00DC4567" w:rsidRDefault="00BA1EC9" w:rsidP="003F06C7">
            <w:r w:rsidRPr="00DC4567">
              <w:t>R5</w:t>
            </w:r>
            <w:r w:rsidR="00DC4567" w:rsidRPr="00DC4567">
              <w:t>.1</w:t>
            </w:r>
          </w:p>
        </w:tc>
        <w:tc>
          <w:tcPr>
            <w:tcW w:w="5755" w:type="dxa"/>
          </w:tcPr>
          <w:p w:rsidR="00A81ABE" w:rsidRPr="00DC4567" w:rsidRDefault="00DC4567" w:rsidP="00A81ABE">
            <w:r w:rsidRPr="00DC4567">
              <w:t>Il sistema dovrà consentire agli amministratori di sistema di osservare la situazione crediti spesi.</w:t>
            </w:r>
          </w:p>
        </w:tc>
        <w:tc>
          <w:tcPr>
            <w:tcW w:w="2285" w:type="dxa"/>
          </w:tcPr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FD1AE3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Pr="00DC4567" w:rsidRDefault="00FD1AE3" w:rsidP="00FD1AE3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</w:tc>
        <w:tc>
          <w:tcPr>
            <w:tcW w:w="1088" w:type="dxa"/>
          </w:tcPr>
          <w:p w:rsidR="00A81ABE" w:rsidRPr="00DC4567" w:rsidRDefault="00DC4567" w:rsidP="003F06C7">
            <w:r>
              <w:t>M</w:t>
            </w:r>
          </w:p>
        </w:tc>
      </w:tr>
      <w:tr w:rsidR="00BA1EC9" w:rsidRPr="00B83F09" w:rsidTr="00DC4567">
        <w:tc>
          <w:tcPr>
            <w:tcW w:w="726" w:type="dxa"/>
          </w:tcPr>
          <w:p w:rsidR="00BA1EC9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R6</w:t>
            </w:r>
          </w:p>
        </w:tc>
        <w:tc>
          <w:tcPr>
            <w:tcW w:w="5755" w:type="dxa"/>
          </w:tcPr>
          <w:p w:rsidR="00BA1EC9" w:rsidRPr="00B83F09" w:rsidRDefault="006D3712" w:rsidP="00A81ABE">
            <w:pPr>
              <w:rPr>
                <w:b/>
              </w:rPr>
            </w:pPr>
            <w:r>
              <w:rPr>
                <w:b/>
              </w:rPr>
              <w:t>Il sistema dovrà gestire gli avvisi.</w:t>
            </w:r>
          </w:p>
        </w:tc>
        <w:tc>
          <w:tcPr>
            <w:tcW w:w="2285" w:type="dxa"/>
          </w:tcPr>
          <w:p w:rsidR="00BA1EC9" w:rsidRDefault="006D3712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Funzionale</w:t>
            </w:r>
          </w:p>
          <w:p w:rsidR="006D3712" w:rsidRPr="00B83F09" w:rsidRDefault="006D3712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Notifiche</w:t>
            </w:r>
          </w:p>
        </w:tc>
        <w:tc>
          <w:tcPr>
            <w:tcW w:w="1088" w:type="dxa"/>
          </w:tcPr>
          <w:p w:rsidR="00BA1EC9" w:rsidRPr="00B83F09" w:rsidRDefault="006D3712" w:rsidP="003F06C7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A1EC9" w:rsidTr="00DC4567">
        <w:tc>
          <w:tcPr>
            <w:tcW w:w="726" w:type="dxa"/>
          </w:tcPr>
          <w:p w:rsidR="00BA1EC9" w:rsidRPr="00BA1EC9" w:rsidRDefault="00BA1EC9" w:rsidP="003F06C7">
            <w:r>
              <w:t>R6.1</w:t>
            </w:r>
          </w:p>
        </w:tc>
        <w:tc>
          <w:tcPr>
            <w:tcW w:w="5755" w:type="dxa"/>
          </w:tcPr>
          <w:p w:rsidR="00BA1EC9" w:rsidRDefault="006D3712" w:rsidP="00A81ABE">
            <w:r>
              <w:t>Il sistema dovrà consentire agli utenti di ricevere avvisi relativi ad eventi nei processi d’asta in corso.</w:t>
            </w:r>
          </w:p>
        </w:tc>
        <w:tc>
          <w:tcPr>
            <w:tcW w:w="2285" w:type="dxa"/>
          </w:tcPr>
          <w:p w:rsidR="00BA1EC9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Notifiche</w:t>
            </w:r>
          </w:p>
        </w:tc>
        <w:tc>
          <w:tcPr>
            <w:tcW w:w="1088" w:type="dxa"/>
          </w:tcPr>
          <w:p w:rsidR="00BA1EC9" w:rsidRDefault="006D3712" w:rsidP="003F06C7">
            <w:r>
              <w:t>M</w:t>
            </w:r>
          </w:p>
        </w:tc>
      </w:tr>
      <w:tr w:rsidR="006D3712" w:rsidTr="00DC4567">
        <w:tc>
          <w:tcPr>
            <w:tcW w:w="726" w:type="dxa"/>
          </w:tcPr>
          <w:p w:rsidR="006D3712" w:rsidRDefault="006D3712" w:rsidP="003F06C7">
            <w:r>
              <w:t>R6.2</w:t>
            </w:r>
          </w:p>
        </w:tc>
        <w:tc>
          <w:tcPr>
            <w:tcW w:w="5755" w:type="dxa"/>
          </w:tcPr>
          <w:p w:rsidR="006D3712" w:rsidRDefault="006D3712" w:rsidP="00A81ABE">
            <w:r>
              <w:t>Il sistema dovrà consentire agli utenti</w:t>
            </w:r>
            <w:r>
              <w:t xml:space="preserve"> di visualizzare gli avvisi nello spazio utente internamente all’applicazione.</w:t>
            </w:r>
          </w:p>
        </w:tc>
        <w:tc>
          <w:tcPr>
            <w:tcW w:w="2285" w:type="dxa"/>
          </w:tcPr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6D3712" w:rsidRDefault="006D3712" w:rsidP="00A033B8">
            <w:pPr>
              <w:pStyle w:val="Paragrafoelenco"/>
              <w:numPr>
                <w:ilvl w:val="0"/>
                <w:numId w:val="7"/>
              </w:numPr>
            </w:pPr>
            <w:r>
              <w:t>Notifiche</w:t>
            </w:r>
          </w:p>
        </w:tc>
        <w:tc>
          <w:tcPr>
            <w:tcW w:w="1088" w:type="dxa"/>
          </w:tcPr>
          <w:p w:rsidR="006D3712" w:rsidRDefault="006D3712" w:rsidP="003F06C7">
            <w:r>
              <w:t>M</w:t>
            </w:r>
          </w:p>
        </w:tc>
      </w:tr>
      <w:tr w:rsidR="006D3712" w:rsidTr="00DC4567">
        <w:tc>
          <w:tcPr>
            <w:tcW w:w="726" w:type="dxa"/>
          </w:tcPr>
          <w:p w:rsidR="006D3712" w:rsidRDefault="006D3712" w:rsidP="003F06C7">
            <w:r>
              <w:t>R6.3</w:t>
            </w:r>
          </w:p>
        </w:tc>
        <w:tc>
          <w:tcPr>
            <w:tcW w:w="5755" w:type="dxa"/>
          </w:tcPr>
          <w:p w:rsidR="006D3712" w:rsidRDefault="006D3712" w:rsidP="00A81ABE">
            <w:r>
              <w:t>Il sistema dovrà consentire agli utenti</w:t>
            </w:r>
            <w:r>
              <w:t xml:space="preserve"> di abilitare la notifica via email/SMS degli avvisi (con relativi </w:t>
            </w:r>
            <w:proofErr w:type="spellStart"/>
            <w:r>
              <w:t>template</w:t>
            </w:r>
            <w:proofErr w:type="spellEnd"/>
            <w:r>
              <w:t xml:space="preserve"> configurabili)</w:t>
            </w:r>
          </w:p>
        </w:tc>
        <w:tc>
          <w:tcPr>
            <w:tcW w:w="2285" w:type="dxa"/>
          </w:tcPr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6D3712" w:rsidRDefault="006D3712" w:rsidP="00A033B8">
            <w:pPr>
              <w:pStyle w:val="Paragrafoelenco"/>
              <w:numPr>
                <w:ilvl w:val="0"/>
                <w:numId w:val="7"/>
              </w:numPr>
            </w:pPr>
            <w:r>
              <w:t>Notifiche</w:t>
            </w:r>
          </w:p>
        </w:tc>
        <w:tc>
          <w:tcPr>
            <w:tcW w:w="1088" w:type="dxa"/>
          </w:tcPr>
          <w:p w:rsidR="006D3712" w:rsidRDefault="006D3712" w:rsidP="003F06C7">
            <w:r>
              <w:t>M</w:t>
            </w:r>
          </w:p>
        </w:tc>
      </w:tr>
      <w:tr w:rsidR="00BA1EC9" w:rsidRPr="00B83F09" w:rsidTr="00DC4567">
        <w:tc>
          <w:tcPr>
            <w:tcW w:w="726" w:type="dxa"/>
          </w:tcPr>
          <w:p w:rsidR="00BA1EC9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R7</w:t>
            </w:r>
          </w:p>
        </w:tc>
        <w:tc>
          <w:tcPr>
            <w:tcW w:w="5755" w:type="dxa"/>
          </w:tcPr>
          <w:p w:rsidR="00BA1EC9" w:rsidRPr="00B83F09" w:rsidRDefault="006D3712" w:rsidP="00A81ABE">
            <w:pPr>
              <w:rPr>
                <w:b/>
              </w:rPr>
            </w:pPr>
            <w:r>
              <w:rPr>
                <w:b/>
              </w:rPr>
              <w:t>Il sistema dovrà supportare le ricerche fra gli oggetti d’asta.</w:t>
            </w:r>
          </w:p>
        </w:tc>
        <w:tc>
          <w:tcPr>
            <w:tcW w:w="2285" w:type="dxa"/>
          </w:tcPr>
          <w:p w:rsidR="00BA1EC9" w:rsidRDefault="006D3712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Funzionale</w:t>
            </w:r>
          </w:p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UI</w:t>
            </w:r>
          </w:p>
          <w:p w:rsidR="006D3712" w:rsidRDefault="006D3712" w:rsidP="006D3712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Aste</w:t>
            </w:r>
          </w:p>
          <w:p w:rsidR="006D3712" w:rsidRPr="006D3712" w:rsidRDefault="006D3712" w:rsidP="006D3712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Oggetti</w:t>
            </w:r>
          </w:p>
        </w:tc>
        <w:tc>
          <w:tcPr>
            <w:tcW w:w="1088" w:type="dxa"/>
          </w:tcPr>
          <w:p w:rsidR="00BA1EC9" w:rsidRPr="00B83F09" w:rsidRDefault="006D3712" w:rsidP="003F06C7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A1EC9" w:rsidTr="00DC4567">
        <w:tc>
          <w:tcPr>
            <w:tcW w:w="726" w:type="dxa"/>
          </w:tcPr>
          <w:p w:rsidR="00BA1EC9" w:rsidRPr="00BA1EC9" w:rsidRDefault="00BA1EC9" w:rsidP="003F06C7">
            <w:r>
              <w:t>R7.1</w:t>
            </w:r>
          </w:p>
        </w:tc>
        <w:tc>
          <w:tcPr>
            <w:tcW w:w="5755" w:type="dxa"/>
          </w:tcPr>
          <w:p w:rsidR="00BA1EC9" w:rsidRDefault="006D3712" w:rsidP="00A81ABE">
            <w:r>
              <w:t>Il sistema dovrà consentire agli utenti di filtrare le ricerche fra gli oggetti d’asta in base alla descrizione degli oggetti, al loro stato nei processi d’asta e al tempo di durata delle relative aste.</w:t>
            </w:r>
          </w:p>
        </w:tc>
        <w:tc>
          <w:tcPr>
            <w:tcW w:w="2285" w:type="dxa"/>
          </w:tcPr>
          <w:p w:rsidR="00BA1EC9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  <w:p w:rsidR="006D3712" w:rsidRDefault="006D3712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1088" w:type="dxa"/>
          </w:tcPr>
          <w:p w:rsidR="00BA1EC9" w:rsidRDefault="006D3712" w:rsidP="003F06C7">
            <w:r>
              <w:t>M</w:t>
            </w:r>
          </w:p>
        </w:tc>
      </w:tr>
      <w:tr w:rsidR="006D3712" w:rsidRPr="00A033B8" w:rsidTr="00DC4567">
        <w:tc>
          <w:tcPr>
            <w:tcW w:w="726" w:type="dxa"/>
          </w:tcPr>
          <w:p w:rsidR="006D3712" w:rsidRPr="00A033B8" w:rsidRDefault="006D3712" w:rsidP="003F06C7">
            <w:pPr>
              <w:rPr>
                <w:b/>
              </w:rPr>
            </w:pPr>
            <w:r w:rsidRPr="00A033B8">
              <w:rPr>
                <w:b/>
              </w:rPr>
              <w:t>R8</w:t>
            </w:r>
          </w:p>
        </w:tc>
        <w:tc>
          <w:tcPr>
            <w:tcW w:w="5755" w:type="dxa"/>
          </w:tcPr>
          <w:p w:rsidR="006D3712" w:rsidRPr="00A033B8" w:rsidRDefault="006D3712" w:rsidP="00A033B8">
            <w:pPr>
              <w:rPr>
                <w:b/>
              </w:rPr>
            </w:pPr>
            <w:r w:rsidRPr="00A033B8">
              <w:rPr>
                <w:b/>
              </w:rPr>
              <w:t xml:space="preserve">Il sistema </w:t>
            </w:r>
            <w:r w:rsidR="00A033B8">
              <w:rPr>
                <w:b/>
              </w:rPr>
              <w:t>dovrà supportare le statistiche.</w:t>
            </w:r>
          </w:p>
        </w:tc>
        <w:tc>
          <w:tcPr>
            <w:tcW w:w="2285" w:type="dxa"/>
          </w:tcPr>
          <w:p w:rsidR="006D3712" w:rsidRPr="00A033B8" w:rsidRDefault="006D3712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 w:rsidRPr="00A033B8">
              <w:rPr>
                <w:b/>
              </w:rPr>
              <w:t>Funzionale</w:t>
            </w:r>
          </w:p>
          <w:p w:rsidR="006D3712" w:rsidRPr="00A033B8" w:rsidRDefault="00A033B8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Amministrazione</w:t>
            </w:r>
          </w:p>
        </w:tc>
        <w:tc>
          <w:tcPr>
            <w:tcW w:w="1088" w:type="dxa"/>
          </w:tcPr>
          <w:p w:rsidR="006D3712" w:rsidRPr="00A033B8" w:rsidRDefault="006D3712" w:rsidP="003F06C7">
            <w:pPr>
              <w:rPr>
                <w:b/>
              </w:rPr>
            </w:pPr>
            <w:r w:rsidRPr="00A033B8">
              <w:rPr>
                <w:b/>
              </w:rPr>
              <w:t>M</w:t>
            </w:r>
          </w:p>
        </w:tc>
      </w:tr>
      <w:tr w:rsidR="00A033B8" w:rsidRPr="00A033B8" w:rsidTr="00DC4567">
        <w:tc>
          <w:tcPr>
            <w:tcW w:w="726" w:type="dxa"/>
          </w:tcPr>
          <w:p w:rsidR="00A033B8" w:rsidRPr="00A033B8" w:rsidRDefault="00A033B8" w:rsidP="003F06C7">
            <w:r>
              <w:t>R8.1</w:t>
            </w:r>
          </w:p>
        </w:tc>
        <w:tc>
          <w:tcPr>
            <w:tcW w:w="5755" w:type="dxa"/>
          </w:tcPr>
          <w:p w:rsidR="00A033B8" w:rsidRPr="00A033B8" w:rsidRDefault="00A033B8" w:rsidP="00A033B8">
            <w:r>
              <w:t>Il sistema dovrà supportare le statistiche sulle aste.</w:t>
            </w:r>
          </w:p>
        </w:tc>
        <w:tc>
          <w:tcPr>
            <w:tcW w:w="2285" w:type="dxa"/>
          </w:tcPr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  <w:p w:rsidR="00A033B8" w:rsidRP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1088" w:type="dxa"/>
          </w:tcPr>
          <w:p w:rsidR="00A033B8" w:rsidRPr="00A033B8" w:rsidRDefault="00A033B8" w:rsidP="003F06C7">
            <w:r>
              <w:t>M</w:t>
            </w:r>
          </w:p>
        </w:tc>
      </w:tr>
      <w:tr w:rsidR="00A033B8" w:rsidRPr="00A033B8" w:rsidTr="00DC4567">
        <w:tc>
          <w:tcPr>
            <w:tcW w:w="726" w:type="dxa"/>
          </w:tcPr>
          <w:p w:rsidR="00A033B8" w:rsidRDefault="00A033B8" w:rsidP="003F06C7">
            <w:r>
              <w:t>R8.2</w:t>
            </w:r>
          </w:p>
        </w:tc>
        <w:tc>
          <w:tcPr>
            <w:tcW w:w="5755" w:type="dxa"/>
          </w:tcPr>
          <w:p w:rsidR="00A033B8" w:rsidRDefault="00A033B8" w:rsidP="00A033B8">
            <w:r>
              <w:t>Il sistema dovrà s</w:t>
            </w:r>
            <w:r>
              <w:t>upportare le statistiche sugli utenti.</w:t>
            </w:r>
          </w:p>
        </w:tc>
        <w:tc>
          <w:tcPr>
            <w:tcW w:w="2285" w:type="dxa"/>
          </w:tcPr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Amministrazione</w:t>
            </w:r>
          </w:p>
          <w:p w:rsidR="00A033B8" w:rsidRPr="00A033B8" w:rsidRDefault="00A033B8" w:rsidP="00A81ABE">
            <w:pPr>
              <w:pStyle w:val="Paragrafoelenco"/>
              <w:numPr>
                <w:ilvl w:val="0"/>
                <w:numId w:val="7"/>
              </w:numPr>
            </w:pPr>
            <w:r>
              <w:t>Utenti</w:t>
            </w:r>
          </w:p>
        </w:tc>
        <w:tc>
          <w:tcPr>
            <w:tcW w:w="1088" w:type="dxa"/>
          </w:tcPr>
          <w:p w:rsidR="00A033B8" w:rsidRPr="00A033B8" w:rsidRDefault="00A033B8" w:rsidP="003F06C7">
            <w:r>
              <w:t>M</w:t>
            </w:r>
          </w:p>
        </w:tc>
      </w:tr>
    </w:tbl>
    <w:p w:rsidR="000008ED" w:rsidRDefault="000008ED" w:rsidP="003F06C7"/>
    <w:p w:rsidR="000008ED" w:rsidRPr="00B83F09" w:rsidRDefault="00693B8F" w:rsidP="003F06C7">
      <w:pPr>
        <w:rPr>
          <w:b/>
          <w:sz w:val="28"/>
        </w:rPr>
      </w:pPr>
      <w:r w:rsidRPr="00B83F09">
        <w:rPr>
          <w:b/>
          <w:sz w:val="28"/>
        </w:rPr>
        <w:t>Requisiti non-</w:t>
      </w:r>
      <w:r w:rsidR="000008ED" w:rsidRPr="00B83F09">
        <w:rPr>
          <w:b/>
          <w:sz w:val="28"/>
        </w:rPr>
        <w:t>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492"/>
        <w:gridCol w:w="2548"/>
        <w:gridCol w:w="1088"/>
      </w:tblGrid>
      <w:tr w:rsidR="000008ED" w:rsidRPr="00B83F09" w:rsidTr="00402948">
        <w:tc>
          <w:tcPr>
            <w:tcW w:w="675" w:type="dxa"/>
          </w:tcPr>
          <w:p w:rsidR="000008ED" w:rsidRPr="00B83F09" w:rsidRDefault="000008ED" w:rsidP="00693B8F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ID</w:t>
            </w:r>
          </w:p>
        </w:tc>
        <w:tc>
          <w:tcPr>
            <w:tcW w:w="5670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Descrizione</w:t>
            </w:r>
          </w:p>
        </w:tc>
        <w:tc>
          <w:tcPr>
            <w:tcW w:w="2552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Tipo</w:t>
            </w:r>
          </w:p>
        </w:tc>
        <w:tc>
          <w:tcPr>
            <w:tcW w:w="901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Priorità</w:t>
            </w:r>
          </w:p>
        </w:tc>
      </w:tr>
      <w:tr w:rsidR="00402948" w:rsidRPr="00B83F09" w:rsidTr="00402948">
        <w:tc>
          <w:tcPr>
            <w:tcW w:w="675" w:type="dxa"/>
          </w:tcPr>
          <w:p w:rsidR="00402948" w:rsidRPr="00B83F09" w:rsidRDefault="00302326" w:rsidP="000167DB">
            <w:pPr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5670" w:type="dxa"/>
          </w:tcPr>
          <w:p w:rsidR="00402948" w:rsidRPr="00B83F09" w:rsidRDefault="00402948" w:rsidP="00B07F38">
            <w:pPr>
              <w:rPr>
                <w:b/>
              </w:rPr>
            </w:pPr>
            <w:r w:rsidRPr="00B83F09">
              <w:rPr>
                <w:b/>
              </w:rPr>
              <w:t>Il sistema dovrà essere disponibile</w:t>
            </w:r>
            <w:r w:rsidR="00B07F38" w:rsidRPr="00B83F09">
              <w:rPr>
                <w:b/>
              </w:rPr>
              <w:t xml:space="preserve"> e memorizzare i dati</w:t>
            </w:r>
            <w:r w:rsidRPr="00B83F09">
              <w:rPr>
                <w:b/>
              </w:rPr>
              <w:t>.</w:t>
            </w:r>
          </w:p>
        </w:tc>
        <w:tc>
          <w:tcPr>
            <w:tcW w:w="2552" w:type="dxa"/>
          </w:tcPr>
          <w:p w:rsidR="00402948" w:rsidRPr="00B83F09" w:rsidRDefault="00402948" w:rsidP="000167DB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402948" w:rsidRPr="00B83F09" w:rsidRDefault="00402948" w:rsidP="000167DB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Disponibilità</w:t>
            </w:r>
          </w:p>
        </w:tc>
        <w:tc>
          <w:tcPr>
            <w:tcW w:w="901" w:type="dxa"/>
          </w:tcPr>
          <w:p w:rsidR="00402948" w:rsidRPr="00B83F09" w:rsidRDefault="00B07F38" w:rsidP="000167DB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07F38" w:rsidRDefault="00302326" w:rsidP="000167DB">
            <w:r>
              <w:t>R9</w:t>
            </w:r>
            <w:r w:rsidR="00B07F38" w:rsidRPr="00B07F38">
              <w:t>.1</w:t>
            </w:r>
          </w:p>
        </w:tc>
        <w:tc>
          <w:tcPr>
            <w:tcW w:w="5670" w:type="dxa"/>
          </w:tcPr>
          <w:p w:rsidR="00B07F38" w:rsidRDefault="00B07F38" w:rsidP="000167DB">
            <w:r>
              <w:t>Il sistema dovrà essere disponibile 24 ore al giorno e 365 giorni all’anno.</w:t>
            </w:r>
          </w:p>
        </w:tc>
        <w:tc>
          <w:tcPr>
            <w:tcW w:w="2552" w:type="dxa"/>
          </w:tcPr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B07F38" w:rsidRDefault="00B07F38" w:rsidP="000167DB">
            <w:r>
              <w:t>W</w:t>
            </w:r>
          </w:p>
        </w:tc>
      </w:tr>
      <w:tr w:rsidR="00402948" w:rsidTr="00402948">
        <w:tc>
          <w:tcPr>
            <w:tcW w:w="675" w:type="dxa"/>
          </w:tcPr>
          <w:p w:rsidR="00402948" w:rsidRPr="00B07F38" w:rsidRDefault="00302326" w:rsidP="000167DB">
            <w:r>
              <w:t>R9</w:t>
            </w:r>
            <w:r w:rsidR="00B07F38" w:rsidRPr="00B07F38">
              <w:t>.2</w:t>
            </w:r>
          </w:p>
        </w:tc>
        <w:tc>
          <w:tcPr>
            <w:tcW w:w="5670" w:type="dxa"/>
          </w:tcPr>
          <w:p w:rsidR="00402948" w:rsidRDefault="00402948" w:rsidP="00402948">
            <w:r>
              <w:t>Il sistema dovrà memorizzare i dati di aste e utenti.</w:t>
            </w:r>
          </w:p>
        </w:tc>
        <w:tc>
          <w:tcPr>
            <w:tcW w:w="2552" w:type="dxa"/>
          </w:tcPr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402948" w:rsidRDefault="00402948" w:rsidP="000167DB">
            <w:r>
              <w:t>M</w:t>
            </w:r>
          </w:p>
        </w:tc>
      </w:tr>
      <w:tr w:rsidR="00B74258" w:rsidRPr="00B83F09" w:rsidTr="00402948">
        <w:tc>
          <w:tcPr>
            <w:tcW w:w="675" w:type="dxa"/>
          </w:tcPr>
          <w:p w:rsidR="00B74258" w:rsidRPr="00B83F09" w:rsidRDefault="00302326" w:rsidP="000167DB">
            <w:pPr>
              <w:rPr>
                <w:b/>
              </w:rPr>
            </w:pPr>
            <w:r>
              <w:rPr>
                <w:b/>
              </w:rPr>
              <w:t>R10</w:t>
            </w:r>
          </w:p>
        </w:tc>
        <w:tc>
          <w:tcPr>
            <w:tcW w:w="5670" w:type="dxa"/>
          </w:tcPr>
          <w:p w:rsidR="00B74258" w:rsidRPr="00B83F09" w:rsidRDefault="00B74258" w:rsidP="00402948">
            <w:pPr>
              <w:rPr>
                <w:b/>
              </w:rPr>
            </w:pPr>
            <w:r w:rsidRPr="00B83F09">
              <w:rPr>
                <w:b/>
              </w:rPr>
              <w:t>Il sistema dovrà essere prestante.</w:t>
            </w:r>
          </w:p>
        </w:tc>
        <w:tc>
          <w:tcPr>
            <w:tcW w:w="2552" w:type="dxa"/>
          </w:tcPr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lastRenderedPageBreak/>
              <w:t>Prestazioni</w:t>
            </w:r>
          </w:p>
        </w:tc>
        <w:tc>
          <w:tcPr>
            <w:tcW w:w="901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lastRenderedPageBreak/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302326" w:rsidP="000167DB">
            <w:r>
              <w:lastRenderedPageBreak/>
              <w:t>R10</w:t>
            </w:r>
            <w:r w:rsidR="00B74258" w:rsidRPr="00B74258">
              <w:t>.1</w:t>
            </w:r>
          </w:p>
        </w:tc>
        <w:tc>
          <w:tcPr>
            <w:tcW w:w="5670" w:type="dxa"/>
          </w:tcPr>
          <w:p w:rsidR="005422D7" w:rsidRDefault="005422D7" w:rsidP="005422D7">
            <w:r>
              <w:t>Il sistema dovrà effettuare il login degli utenti entro 5 secondi.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302326" w:rsidP="000167DB">
            <w:r>
              <w:t>R10</w:t>
            </w:r>
            <w:r w:rsidR="00B74258" w:rsidRPr="00B74258">
              <w:t>.2</w:t>
            </w:r>
          </w:p>
        </w:tc>
        <w:tc>
          <w:tcPr>
            <w:tcW w:w="5670" w:type="dxa"/>
          </w:tcPr>
          <w:p w:rsidR="005422D7" w:rsidRDefault="005422D7" w:rsidP="005422D7">
            <w:r>
              <w:t>Il sistema dovrà notificare gli utenti relativamente ad eventi nei processi d’asta in corso entro 5 secondi nel 95% dei casi. Questa tempistica potrebbe non essere sempre raggiungibile dagli utenti a causa della latenza di Internet.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B74258" w:rsidRPr="00B83F09" w:rsidTr="00402948">
        <w:tc>
          <w:tcPr>
            <w:tcW w:w="675" w:type="dxa"/>
          </w:tcPr>
          <w:p w:rsidR="00B74258" w:rsidRPr="00B83F09" w:rsidRDefault="00302326" w:rsidP="000167DB">
            <w:pPr>
              <w:rPr>
                <w:b/>
              </w:rPr>
            </w:pPr>
            <w:r>
              <w:rPr>
                <w:b/>
              </w:rPr>
              <w:t>R11</w:t>
            </w:r>
          </w:p>
        </w:tc>
        <w:tc>
          <w:tcPr>
            <w:tcW w:w="5670" w:type="dxa"/>
          </w:tcPr>
          <w:p w:rsidR="00B74258" w:rsidRPr="00B83F09" w:rsidRDefault="00B74258" w:rsidP="005422D7">
            <w:pPr>
              <w:rPr>
                <w:b/>
              </w:rPr>
            </w:pPr>
            <w:r w:rsidRPr="00B83F09">
              <w:rPr>
                <w:b/>
              </w:rPr>
              <w:t>Il sistema dovrà fornire accesso agli utenti attraverso il Web.</w:t>
            </w:r>
          </w:p>
        </w:tc>
        <w:tc>
          <w:tcPr>
            <w:tcW w:w="2552" w:type="dxa"/>
          </w:tcPr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Conformità agli standard</w:t>
            </w:r>
          </w:p>
        </w:tc>
        <w:tc>
          <w:tcPr>
            <w:tcW w:w="901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302326" w:rsidP="001F3FF9">
            <w:r>
              <w:t>R11</w:t>
            </w:r>
            <w:r w:rsidR="00B74258" w:rsidRPr="00B74258">
              <w:t>.1</w:t>
            </w:r>
          </w:p>
        </w:tc>
        <w:tc>
          <w:tcPr>
            <w:tcW w:w="5670" w:type="dxa"/>
          </w:tcPr>
          <w:p w:rsidR="000008ED" w:rsidRDefault="00B74258" w:rsidP="00B74258">
            <w:r>
              <w:t>Il sistema dovrà utilizzare un browser come interfaccia utente.</w:t>
            </w:r>
          </w:p>
        </w:tc>
        <w:tc>
          <w:tcPr>
            <w:tcW w:w="2552" w:type="dxa"/>
          </w:tcPr>
          <w:p w:rsidR="000008ED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t>Non-funzionale</w:t>
            </w:r>
          </w:p>
          <w:p w:rsidR="00693B8F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693B8F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302326" w:rsidP="001F3FF9">
            <w:r>
              <w:t>R11</w:t>
            </w:r>
            <w:r w:rsidR="00B74258" w:rsidRPr="00B74258">
              <w:t>.2</w:t>
            </w:r>
          </w:p>
        </w:tc>
        <w:tc>
          <w:tcPr>
            <w:tcW w:w="5670" w:type="dxa"/>
          </w:tcPr>
          <w:p w:rsidR="000008ED" w:rsidRDefault="00693B8F" w:rsidP="00693B8F">
            <w:r>
              <w:t xml:space="preserve">Il sistema dovrà supportare l’ultima versione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693B8F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Non-funzionale</w:t>
            </w:r>
          </w:p>
          <w:p w:rsidR="000008ED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402948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302326" w:rsidP="001F3FF9">
            <w:r>
              <w:t>R11</w:t>
            </w:r>
            <w:r w:rsidR="00B74258" w:rsidRPr="00B74258">
              <w:t>.3</w:t>
            </w:r>
          </w:p>
        </w:tc>
        <w:tc>
          <w:tcPr>
            <w:tcW w:w="5670" w:type="dxa"/>
          </w:tcPr>
          <w:p w:rsidR="000008ED" w:rsidRDefault="005422D7" w:rsidP="005422D7">
            <w:r>
              <w:t xml:space="preserve">Il sistema dovrà supportare le precedenti versioni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Non-funzionale</w:t>
            </w:r>
          </w:p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302326" w:rsidP="001F3FF9">
            <w:r>
              <w:t>R11</w:t>
            </w:r>
            <w:r w:rsidR="00B74258" w:rsidRPr="00B74258">
              <w:t>.4</w:t>
            </w:r>
          </w:p>
        </w:tc>
        <w:tc>
          <w:tcPr>
            <w:tcW w:w="5670" w:type="dxa"/>
          </w:tcPr>
          <w:p w:rsidR="000008ED" w:rsidRDefault="005422D7" w:rsidP="005422D7">
            <w:r>
              <w:t>Il sistema sarà scritto in Java per funzionare su Linux e Windows.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1"/>
              </w:numPr>
              <w:spacing w:after="200" w:line="276" w:lineRule="auto"/>
            </w:pPr>
            <w:r>
              <w:t>Non-funzionale</w:t>
            </w:r>
          </w:p>
          <w:p w:rsidR="000008ED" w:rsidRDefault="005422D7" w:rsidP="005422D7">
            <w:pPr>
              <w:pStyle w:val="Paragrafoelenco"/>
              <w:numPr>
                <w:ilvl w:val="0"/>
                <w:numId w:val="11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1A64A9" w:rsidRPr="00B83F09" w:rsidTr="00402948">
        <w:tc>
          <w:tcPr>
            <w:tcW w:w="675" w:type="dxa"/>
          </w:tcPr>
          <w:p w:rsidR="001A64A9" w:rsidRPr="00B83F09" w:rsidRDefault="00302326" w:rsidP="001F3FF9">
            <w:pPr>
              <w:rPr>
                <w:b/>
              </w:rPr>
            </w:pPr>
            <w:r>
              <w:rPr>
                <w:b/>
              </w:rPr>
              <w:t>R12</w:t>
            </w:r>
          </w:p>
        </w:tc>
        <w:tc>
          <w:tcPr>
            <w:tcW w:w="5670" w:type="dxa"/>
          </w:tcPr>
          <w:p w:rsidR="001A64A9" w:rsidRPr="00B83F09" w:rsidRDefault="001A64A9" w:rsidP="005422D7">
            <w:pPr>
              <w:rPr>
                <w:b/>
              </w:rPr>
            </w:pPr>
            <w:r w:rsidRPr="00B83F09">
              <w:rPr>
                <w:b/>
              </w:rPr>
              <w:t>Il sistema dovrà essere sicuro.</w:t>
            </w:r>
          </w:p>
        </w:tc>
        <w:tc>
          <w:tcPr>
            <w:tcW w:w="2552" w:type="dxa"/>
          </w:tcPr>
          <w:p w:rsidR="001A64A9" w:rsidRPr="00B83F09" w:rsidRDefault="001A64A9" w:rsidP="001A64A9">
            <w:pPr>
              <w:pStyle w:val="Paragrafoelenco"/>
              <w:numPr>
                <w:ilvl w:val="0"/>
                <w:numId w:val="11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1A64A9" w:rsidRPr="00B83F09" w:rsidRDefault="001A64A9" w:rsidP="001A64A9">
            <w:pPr>
              <w:pStyle w:val="Paragrafoelenco"/>
              <w:numPr>
                <w:ilvl w:val="0"/>
                <w:numId w:val="11"/>
              </w:numPr>
              <w:rPr>
                <w:b/>
              </w:rPr>
            </w:pPr>
            <w:r w:rsidRPr="00B83F09">
              <w:rPr>
                <w:b/>
              </w:rPr>
              <w:t>Sicurezza</w:t>
            </w:r>
          </w:p>
        </w:tc>
        <w:tc>
          <w:tcPr>
            <w:tcW w:w="901" w:type="dxa"/>
          </w:tcPr>
          <w:p w:rsidR="001A64A9" w:rsidRPr="00B83F09" w:rsidRDefault="001A64A9" w:rsidP="001F3FF9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1A64A9" w:rsidRDefault="00302326" w:rsidP="001F3FF9">
            <w:r>
              <w:t>R12</w:t>
            </w:r>
            <w:r w:rsidR="001A64A9">
              <w:t>.1</w:t>
            </w:r>
          </w:p>
        </w:tc>
        <w:tc>
          <w:tcPr>
            <w:tcW w:w="5670" w:type="dxa"/>
          </w:tcPr>
          <w:p w:rsidR="000008ED" w:rsidRDefault="00B07F38" w:rsidP="003411BD">
            <w:r>
              <w:t>Il sistema dovrà a</w:t>
            </w:r>
            <w:r w:rsidR="003411BD">
              <w:t>utenticare tutti gli utenti generali che desiderano effettuare operazioni sul sistema</w:t>
            </w:r>
            <w:r>
              <w:t>.</w:t>
            </w:r>
          </w:p>
        </w:tc>
        <w:tc>
          <w:tcPr>
            <w:tcW w:w="2552" w:type="dxa"/>
          </w:tcPr>
          <w:p w:rsidR="000008ED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Non-funzionale</w:t>
            </w:r>
          </w:p>
          <w:p w:rsidR="00B74258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302326" w:rsidP="001F3FF9">
            <w:r>
              <w:t>R12</w:t>
            </w:r>
            <w:r w:rsidR="001A64A9">
              <w:t>.2</w:t>
            </w:r>
          </w:p>
        </w:tc>
        <w:tc>
          <w:tcPr>
            <w:tcW w:w="5670" w:type="dxa"/>
          </w:tcPr>
          <w:p w:rsidR="000008ED" w:rsidRDefault="00B07F38" w:rsidP="00B74258">
            <w:r>
              <w:t>Il sistema si dovrà avvalere di un mezzo di com</w:t>
            </w:r>
            <w:r w:rsidR="00B74258">
              <w:t xml:space="preserve">unicazione </w:t>
            </w:r>
            <w:r>
              <w:t>sicuro.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3"/>
              </w:numPr>
              <w:spacing w:after="200" w:line="276" w:lineRule="auto"/>
            </w:pPr>
            <w:r>
              <w:t>Non-funzionale</w:t>
            </w:r>
          </w:p>
          <w:p w:rsidR="000008ED" w:rsidRDefault="00B74258" w:rsidP="00B74258">
            <w:pPr>
              <w:pStyle w:val="Paragrafoelenco"/>
              <w:numPr>
                <w:ilvl w:val="0"/>
                <w:numId w:val="13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302326" w:rsidP="001F3FF9">
            <w:r>
              <w:t>R12</w:t>
            </w:r>
            <w:r w:rsidR="001A64A9">
              <w:t>.3</w:t>
            </w:r>
          </w:p>
        </w:tc>
        <w:tc>
          <w:tcPr>
            <w:tcW w:w="5670" w:type="dxa"/>
          </w:tcPr>
          <w:p w:rsidR="00B07F38" w:rsidRDefault="00B07F38" w:rsidP="00B07F38">
            <w:r>
              <w:t xml:space="preserve">Il sistema dovrà produrre una prova non </w:t>
            </w:r>
            <w:r w:rsidR="00B74258">
              <w:t xml:space="preserve">confutabile degli </w:t>
            </w:r>
            <w:r w:rsidR="001A64A9">
              <w:t>esiti delle aste e degli acquisti.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4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4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302326" w:rsidP="001F3FF9">
            <w:r>
              <w:t>R12</w:t>
            </w:r>
            <w:r w:rsidR="001A64A9">
              <w:t>.4</w:t>
            </w:r>
          </w:p>
        </w:tc>
        <w:tc>
          <w:tcPr>
            <w:tcW w:w="5670" w:type="dxa"/>
          </w:tcPr>
          <w:p w:rsidR="00B07F38" w:rsidRDefault="00B07F38" w:rsidP="00B74258">
            <w:r>
              <w:t>Il sistema dovrà fornire una tracciabilità sicura dei dati.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5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5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</w:tbl>
    <w:p w:rsidR="00C85232" w:rsidRDefault="00C85232" w:rsidP="003F06C7"/>
    <w:sectPr w:rsidR="00C85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FD4"/>
    <w:multiLevelType w:val="hybridMultilevel"/>
    <w:tmpl w:val="BA4CA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69EC"/>
    <w:multiLevelType w:val="hybridMultilevel"/>
    <w:tmpl w:val="A072C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161B"/>
    <w:multiLevelType w:val="hybridMultilevel"/>
    <w:tmpl w:val="9C723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43FC"/>
    <w:multiLevelType w:val="hybridMultilevel"/>
    <w:tmpl w:val="A11E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367D0"/>
    <w:multiLevelType w:val="hybridMultilevel"/>
    <w:tmpl w:val="EB8AC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531"/>
    <w:multiLevelType w:val="hybridMultilevel"/>
    <w:tmpl w:val="06427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731D7"/>
    <w:multiLevelType w:val="hybridMultilevel"/>
    <w:tmpl w:val="804AF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591"/>
    <w:multiLevelType w:val="hybridMultilevel"/>
    <w:tmpl w:val="332C8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66F0C"/>
    <w:multiLevelType w:val="hybridMultilevel"/>
    <w:tmpl w:val="B888D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655FB"/>
    <w:multiLevelType w:val="hybridMultilevel"/>
    <w:tmpl w:val="77C2D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66EDB"/>
    <w:multiLevelType w:val="hybridMultilevel"/>
    <w:tmpl w:val="2A8A3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9622C"/>
    <w:multiLevelType w:val="hybridMultilevel"/>
    <w:tmpl w:val="FAA66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510EB"/>
    <w:multiLevelType w:val="hybridMultilevel"/>
    <w:tmpl w:val="70F86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312F5"/>
    <w:multiLevelType w:val="hybridMultilevel"/>
    <w:tmpl w:val="FA1C8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A1C71"/>
    <w:multiLevelType w:val="hybridMultilevel"/>
    <w:tmpl w:val="B2AAA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C7"/>
    <w:rsid w:val="000008ED"/>
    <w:rsid w:val="00002E16"/>
    <w:rsid w:val="00003AB4"/>
    <w:rsid w:val="00012495"/>
    <w:rsid w:val="000279E5"/>
    <w:rsid w:val="00027A09"/>
    <w:rsid w:val="00050516"/>
    <w:rsid w:val="00057069"/>
    <w:rsid w:val="000618D6"/>
    <w:rsid w:val="00081DAB"/>
    <w:rsid w:val="00086D23"/>
    <w:rsid w:val="00091CE8"/>
    <w:rsid w:val="000959A9"/>
    <w:rsid w:val="000B1D72"/>
    <w:rsid w:val="000C36D3"/>
    <w:rsid w:val="000E7ABF"/>
    <w:rsid w:val="000F5E69"/>
    <w:rsid w:val="001016D7"/>
    <w:rsid w:val="0011047D"/>
    <w:rsid w:val="001409EC"/>
    <w:rsid w:val="0014426B"/>
    <w:rsid w:val="00144B70"/>
    <w:rsid w:val="00162238"/>
    <w:rsid w:val="0017168C"/>
    <w:rsid w:val="00172A7E"/>
    <w:rsid w:val="00172FD7"/>
    <w:rsid w:val="00176A62"/>
    <w:rsid w:val="001927A2"/>
    <w:rsid w:val="001A08EB"/>
    <w:rsid w:val="001A64A9"/>
    <w:rsid w:val="001B75FE"/>
    <w:rsid w:val="001C12B2"/>
    <w:rsid w:val="001C2FA4"/>
    <w:rsid w:val="001D3A77"/>
    <w:rsid w:val="001D52D3"/>
    <w:rsid w:val="00224705"/>
    <w:rsid w:val="00232B48"/>
    <w:rsid w:val="00241EFC"/>
    <w:rsid w:val="002720D2"/>
    <w:rsid w:val="002B4409"/>
    <w:rsid w:val="002E658E"/>
    <w:rsid w:val="002F439D"/>
    <w:rsid w:val="00302326"/>
    <w:rsid w:val="00334731"/>
    <w:rsid w:val="003411BD"/>
    <w:rsid w:val="00341C19"/>
    <w:rsid w:val="00351AAF"/>
    <w:rsid w:val="00360B3D"/>
    <w:rsid w:val="00383FA2"/>
    <w:rsid w:val="0039030B"/>
    <w:rsid w:val="00394454"/>
    <w:rsid w:val="003B1AB1"/>
    <w:rsid w:val="003B7B19"/>
    <w:rsid w:val="003D032D"/>
    <w:rsid w:val="003D35EB"/>
    <w:rsid w:val="003E21D2"/>
    <w:rsid w:val="003E3641"/>
    <w:rsid w:val="003F06C7"/>
    <w:rsid w:val="003F43D5"/>
    <w:rsid w:val="00402948"/>
    <w:rsid w:val="004034BE"/>
    <w:rsid w:val="004074FF"/>
    <w:rsid w:val="00411A91"/>
    <w:rsid w:val="00422C1F"/>
    <w:rsid w:val="00431285"/>
    <w:rsid w:val="00437CF4"/>
    <w:rsid w:val="00451469"/>
    <w:rsid w:val="004638B1"/>
    <w:rsid w:val="00470B74"/>
    <w:rsid w:val="004715EB"/>
    <w:rsid w:val="0049134C"/>
    <w:rsid w:val="004A50DC"/>
    <w:rsid w:val="004C3F0D"/>
    <w:rsid w:val="004D64BA"/>
    <w:rsid w:val="00506DA9"/>
    <w:rsid w:val="00525479"/>
    <w:rsid w:val="00540FAC"/>
    <w:rsid w:val="005422D7"/>
    <w:rsid w:val="005460DD"/>
    <w:rsid w:val="00567DE6"/>
    <w:rsid w:val="005A05AA"/>
    <w:rsid w:val="005A75B7"/>
    <w:rsid w:val="005A797B"/>
    <w:rsid w:val="005B0FD1"/>
    <w:rsid w:val="005C04A0"/>
    <w:rsid w:val="005C16BE"/>
    <w:rsid w:val="005E7CF3"/>
    <w:rsid w:val="005F4D31"/>
    <w:rsid w:val="00630139"/>
    <w:rsid w:val="00630684"/>
    <w:rsid w:val="00640D00"/>
    <w:rsid w:val="00670884"/>
    <w:rsid w:val="00670AC7"/>
    <w:rsid w:val="00693B8F"/>
    <w:rsid w:val="006A7D55"/>
    <w:rsid w:val="006B0FF7"/>
    <w:rsid w:val="006C103E"/>
    <w:rsid w:val="006C3E42"/>
    <w:rsid w:val="006D16CA"/>
    <w:rsid w:val="006D3712"/>
    <w:rsid w:val="006D404A"/>
    <w:rsid w:val="006E109C"/>
    <w:rsid w:val="006F295D"/>
    <w:rsid w:val="007104AE"/>
    <w:rsid w:val="00717950"/>
    <w:rsid w:val="007435C0"/>
    <w:rsid w:val="007474AD"/>
    <w:rsid w:val="00770624"/>
    <w:rsid w:val="007850E2"/>
    <w:rsid w:val="007853CE"/>
    <w:rsid w:val="007D3E59"/>
    <w:rsid w:val="007D584F"/>
    <w:rsid w:val="007E1CA1"/>
    <w:rsid w:val="007E36A7"/>
    <w:rsid w:val="007F7262"/>
    <w:rsid w:val="00801BD5"/>
    <w:rsid w:val="00805D55"/>
    <w:rsid w:val="00807E26"/>
    <w:rsid w:val="00816189"/>
    <w:rsid w:val="00824578"/>
    <w:rsid w:val="00831D05"/>
    <w:rsid w:val="008673AD"/>
    <w:rsid w:val="0087177B"/>
    <w:rsid w:val="00896078"/>
    <w:rsid w:val="0089696F"/>
    <w:rsid w:val="008C3EFE"/>
    <w:rsid w:val="008D67C2"/>
    <w:rsid w:val="008E0631"/>
    <w:rsid w:val="008E6E5F"/>
    <w:rsid w:val="008F0345"/>
    <w:rsid w:val="00914620"/>
    <w:rsid w:val="009178CF"/>
    <w:rsid w:val="00934C4A"/>
    <w:rsid w:val="00943E29"/>
    <w:rsid w:val="00950EBF"/>
    <w:rsid w:val="009657BB"/>
    <w:rsid w:val="0099185F"/>
    <w:rsid w:val="00997897"/>
    <w:rsid w:val="009C1D8F"/>
    <w:rsid w:val="009D507D"/>
    <w:rsid w:val="009D60C3"/>
    <w:rsid w:val="00A033B8"/>
    <w:rsid w:val="00A138F2"/>
    <w:rsid w:val="00A40D03"/>
    <w:rsid w:val="00A720EA"/>
    <w:rsid w:val="00A81ABE"/>
    <w:rsid w:val="00AD2552"/>
    <w:rsid w:val="00B07F38"/>
    <w:rsid w:val="00B1607E"/>
    <w:rsid w:val="00B66627"/>
    <w:rsid w:val="00B74258"/>
    <w:rsid w:val="00B7436C"/>
    <w:rsid w:val="00B83F09"/>
    <w:rsid w:val="00BA1EC9"/>
    <w:rsid w:val="00BB31B7"/>
    <w:rsid w:val="00BB3AB1"/>
    <w:rsid w:val="00BC0776"/>
    <w:rsid w:val="00BD0ACF"/>
    <w:rsid w:val="00BF4528"/>
    <w:rsid w:val="00BF618B"/>
    <w:rsid w:val="00C129FB"/>
    <w:rsid w:val="00C32DAD"/>
    <w:rsid w:val="00C5403F"/>
    <w:rsid w:val="00C6096E"/>
    <w:rsid w:val="00C85232"/>
    <w:rsid w:val="00CA39CF"/>
    <w:rsid w:val="00CB1F29"/>
    <w:rsid w:val="00CB2CD3"/>
    <w:rsid w:val="00CB530C"/>
    <w:rsid w:val="00CC2EBF"/>
    <w:rsid w:val="00CF0BB7"/>
    <w:rsid w:val="00CF6917"/>
    <w:rsid w:val="00D31EE3"/>
    <w:rsid w:val="00D35086"/>
    <w:rsid w:val="00D50C28"/>
    <w:rsid w:val="00D831F6"/>
    <w:rsid w:val="00D90B6E"/>
    <w:rsid w:val="00D92C5B"/>
    <w:rsid w:val="00DA4B24"/>
    <w:rsid w:val="00DC4567"/>
    <w:rsid w:val="00E04415"/>
    <w:rsid w:val="00E12D5F"/>
    <w:rsid w:val="00E25047"/>
    <w:rsid w:val="00E95D3C"/>
    <w:rsid w:val="00EA3140"/>
    <w:rsid w:val="00EA4A79"/>
    <w:rsid w:val="00EF1047"/>
    <w:rsid w:val="00F25871"/>
    <w:rsid w:val="00F3249B"/>
    <w:rsid w:val="00F44FDE"/>
    <w:rsid w:val="00F45F20"/>
    <w:rsid w:val="00F55926"/>
    <w:rsid w:val="00F57D91"/>
    <w:rsid w:val="00F60DE5"/>
    <w:rsid w:val="00F6170F"/>
    <w:rsid w:val="00F64695"/>
    <w:rsid w:val="00FC0073"/>
    <w:rsid w:val="00FC0427"/>
    <w:rsid w:val="00FD1AE3"/>
    <w:rsid w:val="00FD4170"/>
    <w:rsid w:val="00FE1BEF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16</cp:revision>
  <dcterms:created xsi:type="dcterms:W3CDTF">2020-02-13T17:56:00Z</dcterms:created>
  <dcterms:modified xsi:type="dcterms:W3CDTF">2020-02-21T11:42:00Z</dcterms:modified>
</cp:coreProperties>
</file>