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4277360</wp:posOffset>
            </wp:positionH>
            <wp:positionV relativeFrom="paragraph">
              <wp:posOffset>71755</wp:posOffset>
            </wp:positionV>
            <wp:extent cx="1170305" cy="610870"/>
            <wp:effectExtent l="0" t="0" r="0" b="0"/>
            <wp:wrapTight wrapText="bothSides">
              <wp:wrapPolygon>
                <wp:start x="0" y="0"/>
                <wp:lineTo x="0" y="20881"/>
                <wp:lineTo x="21096" y="20881"/>
                <wp:lineTo x="21096" y="0"/>
                <wp:lineTo x="0" y="0"/>
              </wp:wrapPolygon>
            </wp:wrapTight>
            <wp:docPr id="1" name="Picture 1" descr="https://icdam-conf.com/assets/images/KARKONOSZ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cdam-conf.com/assets/images/KARKONOSZA-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5688965</wp:posOffset>
            </wp:positionH>
            <wp:positionV relativeFrom="paragraph">
              <wp:posOffset>102235</wp:posOffset>
            </wp:positionV>
            <wp:extent cx="896620" cy="548640"/>
            <wp:effectExtent l="0" t="0" r="0" b="0"/>
            <wp:wrapTight wrapText="bothSides">
              <wp:wrapPolygon>
                <wp:start x="0" y="0"/>
                <wp:lineTo x="0" y="21000"/>
                <wp:lineTo x="21110" y="21000"/>
                <wp:lineTo x="21110" y="0"/>
                <wp:lineTo x="0" y="0"/>
              </wp:wrapPolygon>
            </wp:wrapTight>
            <wp:docPr id="3" name="Picture 3" descr="https://icdam-conf.com/assets/images/Portugal_un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cdam-conf.com/assets/images/Portugal_uni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-487680</wp:posOffset>
            </wp:positionH>
            <wp:positionV relativeFrom="paragraph">
              <wp:posOffset>15240</wp:posOffset>
            </wp:positionV>
            <wp:extent cx="1752600" cy="655320"/>
            <wp:effectExtent l="0" t="0" r="0" b="0"/>
            <wp:wrapTight wrapText="bothSides">
              <wp:wrapPolygon>
                <wp:start x="0" y="0"/>
                <wp:lineTo x="0" y="20721"/>
                <wp:lineTo x="21365" y="20721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jc w:val="center"/>
        <w:rPr>
          <w:b/>
          <w:sz w:val="32"/>
          <w:szCs w:val="32"/>
        </w:rPr>
      </w:pPr>
    </w:p>
    <w:p>
      <w:pPr>
        <w:autoSpaceDE w:val="0"/>
        <w:autoSpaceDN w:val="0"/>
        <w:jc w:val="center"/>
        <w:rPr>
          <w:b/>
          <w:sz w:val="32"/>
          <w:szCs w:val="32"/>
        </w:rPr>
      </w:pPr>
    </w:p>
    <w:p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5339715</wp:posOffset>
            </wp:positionH>
            <wp:positionV relativeFrom="paragraph">
              <wp:posOffset>33655</wp:posOffset>
            </wp:positionV>
            <wp:extent cx="847090" cy="640715"/>
            <wp:effectExtent l="0" t="0" r="0" b="0"/>
            <wp:wrapTight wrapText="bothSides">
              <wp:wrapPolygon>
                <wp:start x="0" y="0"/>
                <wp:lineTo x="0" y="21193"/>
                <wp:lineTo x="20888" y="21193"/>
                <wp:lineTo x="208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ICDAM-2023 </w:t>
      </w:r>
    </w:p>
    <w:p>
      <w:pPr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International Conference on Data Analysis and Management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/>
          <w:i/>
        </w:rPr>
        <w:t xml:space="preserve">Organized by </w:t>
      </w:r>
      <w:r>
        <w:rPr>
          <w:bCs/>
          <w:i/>
        </w:rPr>
        <w:t>London Metropolitan University, London, UK (Venue Partner)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in association with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The Karkonosze University of Applied Sciences, Jelenia Gora, Poland, Europe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&amp;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Politécnico de Portalegre, Portugal, Europe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&amp;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BPIT, GGSIPU, Delhi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  <w:i/>
        </w:rPr>
      </w:pPr>
      <w:r>
        <w:rPr>
          <w:bCs/>
          <w:i/>
        </w:rPr>
        <w:t>Date: 23rd - 24th June 2023</w:t>
      </w:r>
    </w:p>
    <w:p>
      <w:pPr>
        <w:numPr>
          <w:ilvl w:val="4"/>
          <w:numId w:val="0"/>
        </w:numPr>
        <w:shd w:val="clear" w:color="auto" w:fill="FFFFFF"/>
        <w:jc w:val="center"/>
        <w:textAlignment w:val="baseline"/>
        <w:outlineLvl w:val="4"/>
        <w:rPr>
          <w:bCs/>
        </w:rPr>
      </w:pPr>
    </w:p>
    <w:p>
      <w:pPr>
        <w:pStyle w:val="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************** CALL FOR PAPERS ***************</w:t>
      </w:r>
    </w:p>
    <w:p>
      <w:pPr>
        <w:pStyle w:val="40"/>
        <w:rPr>
          <w:rFonts w:ascii="Candara" w:hAnsi="Candara"/>
          <w:bCs/>
          <w:sz w:val="22"/>
          <w:szCs w:val="22"/>
        </w:rPr>
      </w:pPr>
    </w:p>
    <w:p>
      <w:pPr>
        <w:pStyle w:val="40"/>
        <w:rPr>
          <w:rFonts w:ascii="Candara" w:hAnsi="Candara"/>
          <w:bCs/>
          <w:sz w:val="22"/>
          <w:szCs w:val="22"/>
        </w:rPr>
      </w:pPr>
    </w:p>
    <w:p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SPECIAL SESSION ON </w:t>
      </w:r>
    </w:p>
    <w:p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Healthcare Informatics and Biomedical Engineering</w:t>
      </w:r>
    </w:p>
    <w:p>
      <w:pPr>
        <w:rPr>
          <w:rFonts w:ascii="Candara" w:hAnsi="Candara" w:cs="Arial"/>
          <w:b/>
          <w:sz w:val="22"/>
          <w:szCs w:val="22"/>
        </w:rPr>
      </w:pPr>
    </w:p>
    <w:p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SESSION ORGANIZERS: </w:t>
      </w:r>
    </w:p>
    <w:p>
      <w:pPr>
        <w:pStyle w:val="4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ascii="Candara" w:hAnsi="Candara" w:cs="Arial"/>
          <w:b/>
          <w:sz w:val="22"/>
          <w:szCs w:val="22"/>
        </w:rPr>
        <w:t>[Dr. Pradeep Kumar</w:t>
      </w:r>
      <w:r>
        <w:rPr>
          <w:rFonts w:ascii="Candara" w:hAnsi="Candara" w:cs="Arial"/>
          <w:b/>
          <w:sz w:val="22"/>
          <w:szCs w:val="22"/>
          <w:vertAlign w:val="superscript"/>
        </w:rPr>
        <w:t>1</w:t>
      </w:r>
      <w:r>
        <w:rPr>
          <w:rFonts w:ascii="Candara" w:hAnsi="Candara" w:cs="Arial"/>
          <w:b/>
          <w:sz w:val="22"/>
          <w:szCs w:val="22"/>
        </w:rPr>
        <w:t>, Dr. Sudeshna Chakravarty</w:t>
      </w:r>
      <w:r>
        <w:rPr>
          <w:rFonts w:ascii="Candara" w:hAnsi="Candara" w:cs="Arial"/>
          <w:b/>
          <w:sz w:val="22"/>
          <w:szCs w:val="22"/>
          <w:vertAlign w:val="superscript"/>
        </w:rPr>
        <w:t>2</w:t>
      </w:r>
      <w:r>
        <w:rPr>
          <w:rFonts w:ascii="Candara" w:hAnsi="Candara" w:cs="Arial"/>
          <w:b/>
          <w:sz w:val="22"/>
          <w:szCs w:val="22"/>
        </w:rPr>
        <w:t>, Dr. Md Arquam</w:t>
      </w:r>
      <w:r>
        <w:rPr>
          <w:rFonts w:ascii="Candara" w:hAnsi="Candara" w:cs="Arial"/>
          <w:b/>
          <w:sz w:val="22"/>
          <w:szCs w:val="22"/>
          <w:vertAlign w:val="superscript"/>
        </w:rPr>
        <w:t>3</w:t>
      </w:r>
      <w:r>
        <w:rPr>
          <w:rFonts w:hint="default" w:ascii="Candara" w:hAnsi="Candara" w:cs="Arial"/>
          <w:b/>
          <w:sz w:val="22"/>
          <w:szCs w:val="22"/>
          <w:vertAlign w:val="superscript"/>
          <w:lang w:val="en-GB"/>
        </w:rPr>
        <w:t>,</w:t>
      </w:r>
      <w:r>
        <w:rPr>
          <w:rFonts w:hint="default" w:ascii="SimSun" w:hAnsi="SimSun" w:eastAsia="SimSun" w:cs="SimSun"/>
          <w:sz w:val="24"/>
          <w:szCs w:val="24"/>
          <w:lang w:val="en-IN"/>
        </w:rPr>
        <w:t>P</w:t>
      </w:r>
      <w:r>
        <w:rPr>
          <w:rFonts w:hint="default" w:ascii="Candara" w:hAnsi="Candara" w:cs="Arial"/>
          <w:b/>
          <w:sz w:val="22"/>
          <w:szCs w:val="22"/>
          <w:lang w:val="en-IN"/>
        </w:rPr>
        <w:t>rof(Dr, Prasun Chakraborty)</w:t>
      </w:r>
      <w:r>
        <w:rPr>
          <w:rFonts w:hint="default" w:ascii="Candara" w:hAnsi="Candara" w:cs="Arial"/>
          <w:b/>
          <w:sz w:val="22"/>
          <w:szCs w:val="22"/>
          <w:lang w:val="en-GB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GB"/>
        </w:rPr>
        <w:t>Dr.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 xml:space="preserve"> Pallavi Goel</w:t>
      </w:r>
    </w:p>
    <w:p>
      <w:pPr>
        <w:rPr>
          <w:rFonts w:hint="default" w:ascii="Candara" w:hAnsi="Candara" w:cs="Arial"/>
          <w:b/>
          <w:sz w:val="22"/>
          <w:szCs w:val="22"/>
          <w:lang w:val="en-GB"/>
        </w:rPr>
      </w:pPr>
    </w:p>
    <w:p>
      <w:pPr>
        <w:rPr>
          <w:rFonts w:hint="default" w:ascii="Candara" w:hAnsi="Candara" w:cs="Arial"/>
          <w:b/>
          <w:sz w:val="22"/>
          <w:szCs w:val="22"/>
          <w:lang w:val="en-GB"/>
        </w:rPr>
      </w:pPr>
    </w:p>
    <w:p>
      <w:pPr>
        <w:rPr>
          <w:rFonts w:ascii="Candara" w:hAnsi="Candara" w:cs="Arial"/>
          <w:b/>
          <w:sz w:val="22"/>
          <w:szCs w:val="22"/>
        </w:rPr>
      </w:pPr>
      <w:r>
        <w:rPr>
          <w:vertAlign w:val="superscript"/>
        </w:rPr>
        <w:t>1</w:t>
      </w:r>
      <w:r>
        <w:t>Manav Rachna International Institute of Research &amp; Studies</w:t>
      </w:r>
      <w:r>
        <w:rPr>
          <w:rFonts w:ascii="Candara" w:hAnsi="Candara" w:cs="Arial"/>
          <w:b/>
          <w:sz w:val="22"/>
          <w:szCs w:val="22"/>
        </w:rPr>
        <w:t>, India</w:t>
      </w:r>
    </w:p>
    <w:p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pk@mriu.edu.in</w:t>
      </w:r>
    </w:p>
    <w:p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  <w:vertAlign w:val="superscript"/>
        </w:rPr>
        <w:t>2,3</w:t>
      </w:r>
      <w:r>
        <w:rPr>
          <w:rFonts w:hint="default" w:ascii="Candara" w:hAnsi="Candara" w:cs="Arial"/>
          <w:b/>
          <w:sz w:val="22"/>
          <w:szCs w:val="22"/>
          <w:vertAlign w:val="baseline"/>
          <w:lang w:val="en-GB"/>
        </w:rPr>
        <w:t xml:space="preserve">Professor, </w:t>
      </w:r>
      <w:bookmarkStart w:id="0" w:name="_GoBack"/>
      <w:bookmarkEnd w:id="0"/>
      <w:r>
        <w:rPr>
          <w:rFonts w:ascii="Candara" w:hAnsi="Candara" w:cs="Arial"/>
          <w:b/>
          <w:sz w:val="22"/>
          <w:szCs w:val="22"/>
        </w:rPr>
        <w:t xml:space="preserve">Galgotias University, India </w:t>
      </w:r>
    </w:p>
    <w:p>
      <w:pPr>
        <w:rPr>
          <w:rFonts w:ascii="Candara" w:hAnsi="Candara" w:cs="Arial"/>
          <w:b/>
          <w:sz w:val="22"/>
          <w:szCs w:val="22"/>
        </w:rPr>
      </w:pPr>
      <w:r>
        <w:fldChar w:fldCharType="begin"/>
      </w:r>
      <w:r>
        <w:instrText xml:space="preserve"> HYPERLINK "mailto:sudeshna.chakraborty@galgotiasuniversity.edu.in" </w:instrText>
      </w:r>
      <w:r>
        <w:fldChar w:fldCharType="separate"/>
      </w:r>
      <w:r>
        <w:rPr>
          <w:rStyle w:val="19"/>
          <w:rFonts w:ascii="Candara" w:hAnsi="Candara" w:cs="Arial"/>
          <w:b/>
          <w:sz w:val="22"/>
          <w:szCs w:val="22"/>
        </w:rPr>
        <w:t>sudeshna.chakraborty@galgotiasuniversity.edu.in</w:t>
      </w:r>
      <w:r>
        <w:rPr>
          <w:rStyle w:val="19"/>
          <w:rFonts w:ascii="Candara" w:hAnsi="Candara" w:cs="Arial"/>
          <w:b/>
          <w:sz w:val="22"/>
          <w:szCs w:val="22"/>
        </w:rPr>
        <w:fldChar w:fldCharType="end"/>
      </w:r>
    </w:p>
    <w:p>
      <w:pPr>
        <w:rPr>
          <w:rStyle w:val="19"/>
          <w:rFonts w:ascii="Candara" w:hAnsi="Candara" w:cs="Arial"/>
          <w:b/>
          <w:sz w:val="22"/>
          <w:szCs w:val="22"/>
        </w:rPr>
      </w:pPr>
      <w:r>
        <w:fldChar w:fldCharType="begin"/>
      </w:r>
      <w:r>
        <w:instrText xml:space="preserve"> HYPERLINK "mailto:md.arquam@galgotiasuniversity.edu.in" </w:instrText>
      </w:r>
      <w:r>
        <w:fldChar w:fldCharType="separate"/>
      </w:r>
      <w:r>
        <w:rPr>
          <w:rStyle w:val="19"/>
          <w:rFonts w:ascii="Candara" w:hAnsi="Candara" w:cs="Arial"/>
          <w:b/>
          <w:sz w:val="22"/>
          <w:szCs w:val="22"/>
        </w:rPr>
        <w:t>md.arquam@galgotiasuniversity.edu.in</w:t>
      </w:r>
      <w:r>
        <w:rPr>
          <w:rStyle w:val="19"/>
          <w:rFonts w:ascii="Candara" w:hAnsi="Candara" w:cs="Arial"/>
          <w:b/>
          <w:sz w:val="22"/>
          <w:szCs w:val="22"/>
        </w:rPr>
        <w:fldChar w:fldCharType="end"/>
      </w:r>
    </w:p>
    <w:p>
      <w:pPr>
        <w:rPr>
          <w:rStyle w:val="19"/>
          <w:rFonts w:ascii="Candara" w:hAnsi="Candara" w:cs="Arial"/>
          <w:b/>
          <w:sz w:val="22"/>
          <w:szCs w:val="22"/>
        </w:rPr>
      </w:pPr>
    </w:p>
    <w:p>
      <w:pPr>
        <w:rPr>
          <w:rFonts w:ascii="Candara" w:hAnsi="Candara" w:cs="Arial"/>
          <w:sz w:val="22"/>
          <w:szCs w:val="22"/>
        </w:rPr>
      </w:pPr>
      <w:r>
        <w:rPr>
          <w:rFonts w:hint="default" w:ascii="Candara" w:hAnsi="Candara" w:cs="Arial"/>
          <w:b/>
          <w:sz w:val="22"/>
          <w:szCs w:val="22"/>
          <w:vertAlign w:val="superscript"/>
          <w:lang w:val="en-GB"/>
        </w:rPr>
        <w:t>4</w:t>
      </w:r>
      <w:r>
        <w:rPr>
          <w:rFonts w:ascii="Candara" w:hAnsi="Candara" w:cs="Arial"/>
          <w:b/>
          <w:sz w:val="22"/>
          <w:szCs w:val="22"/>
        </w:rPr>
        <w:t>Visiting Distinguished Research Fellow Wales Institute of Digital Information ,UK Term</w:t>
      </w:r>
    </w:p>
    <w:p>
      <w:pPr>
        <w:pStyle w:val="40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instrText xml:space="preserve"> HYPERLINK "mailto:drprasun.cse@gmail.com"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fldChar w:fldCharType="separate"/>
      </w:r>
      <w:r>
        <w:rPr>
          <w:rStyle w:val="19"/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FFFFF"/>
        </w:rPr>
        <w:t>drprasun.cse@gmail.com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fldChar w:fldCharType="end"/>
      </w:r>
    </w:p>
    <w:p>
      <w:pPr>
        <w:pStyle w:val="40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4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vertAlign w:val="superscript"/>
          <w:lang w:val="en-GB"/>
        </w:rPr>
        <w:t>5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Professor , Galgotias Institute of Engineering &amp; technology</w:t>
      </w:r>
    </w:p>
    <w:p>
      <w:pPr>
        <w:pStyle w:val="4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Helvetica" w:hAnsi="Helvetica" w:eastAsia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IN"/>
        </w:rPr>
        <w:t>pallavi30nov@gmail.com</w:t>
      </w:r>
    </w:p>
    <w:p>
      <w:pPr>
        <w:pStyle w:val="40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IN"/>
        </w:rPr>
      </w:pPr>
    </w:p>
    <w:p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BOARD: (Optional)</w:t>
      </w:r>
    </w:p>
    <w:p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[Name, University or Organization, Country, e-mail]</w:t>
      </w:r>
    </w:p>
    <w:p>
      <w:pPr>
        <w:pStyle w:val="40"/>
        <w:rPr>
          <w:rFonts w:ascii="Candara" w:hAnsi="Candara"/>
          <w:bCs/>
          <w:sz w:val="22"/>
          <w:szCs w:val="22"/>
        </w:rPr>
      </w:pPr>
    </w:p>
    <w:p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SESSION DESCRIPTION:</w:t>
      </w:r>
    </w:p>
    <w:p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[Insert descriptive paragraph]</w:t>
      </w:r>
    </w:p>
    <w:p>
      <w:pPr>
        <w:pStyle w:val="40"/>
        <w:rPr>
          <w:rFonts w:ascii="Candara" w:hAnsi="Candara"/>
          <w:sz w:val="22"/>
          <w:szCs w:val="22"/>
        </w:rPr>
      </w:pPr>
    </w:p>
    <w:p>
      <w:pPr>
        <w:pStyle w:val="40"/>
        <w:rPr>
          <w:rFonts w:ascii="Candara" w:hAnsi="Candara"/>
          <w:bCs/>
          <w:sz w:val="22"/>
          <w:szCs w:val="22"/>
        </w:rPr>
      </w:pPr>
    </w:p>
    <w:p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Topics to be discussed in this special session include (but are not limited to) the following:</w:t>
      </w:r>
    </w:p>
    <w:p>
      <w:pPr>
        <w:rPr>
          <w:rFonts w:ascii="Candara" w:hAnsi="Candara" w:cs="Arial"/>
          <w:sz w:val="22"/>
          <w:szCs w:val="22"/>
        </w:rPr>
      </w:pPr>
    </w:p>
    <w:p>
      <w:pPr>
        <w:widowControl w:val="0"/>
        <w:numPr>
          <w:ilvl w:val="0"/>
          <w:numId w:val="3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Artificial Intelligence</w:t>
      </w:r>
    </w:p>
    <w:p>
      <w:pPr>
        <w:widowControl w:val="0"/>
        <w:numPr>
          <w:ilvl w:val="0"/>
          <w:numId w:val="3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AI in Health care</w:t>
      </w:r>
    </w:p>
    <w:p>
      <w:pPr>
        <w:widowControl w:val="0"/>
        <w:numPr>
          <w:ilvl w:val="0"/>
          <w:numId w:val="3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AI in Drug Discovery</w:t>
      </w:r>
    </w:p>
    <w:p>
      <w:pPr>
        <w:widowControl w:val="0"/>
        <w:numPr>
          <w:ilvl w:val="0"/>
          <w:numId w:val="3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AI in Image processing</w:t>
      </w:r>
    </w:p>
    <w:p>
      <w:pPr>
        <w:widowControl w:val="0"/>
        <w:numPr>
          <w:ilvl w:val="0"/>
          <w:numId w:val="3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AI in Security</w:t>
      </w:r>
    </w:p>
    <w:p>
      <w:pPr>
        <w:widowControl w:val="0"/>
        <w:numPr>
          <w:ilvl w:val="0"/>
          <w:numId w:val="3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AI in Network Generation</w:t>
      </w:r>
    </w:p>
    <w:p>
      <w:pPr>
        <w:rPr>
          <w:rFonts w:ascii="Candara" w:hAnsi="Candara" w:cs="Arial"/>
          <w:sz w:val="22"/>
          <w:szCs w:val="22"/>
        </w:rPr>
      </w:pPr>
    </w:p>
    <w:p>
      <w:pPr>
        <w:rPr>
          <w:rFonts w:ascii="Candara" w:hAnsi="Candara" w:cs="Arial"/>
          <w:sz w:val="22"/>
          <w:szCs w:val="22"/>
        </w:rPr>
      </w:pPr>
    </w:p>
    <w:p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>
      <w:pPr>
        <w:pStyle w:val="14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Researchers and practitioners are invited to submit papers for this special theme session on </w:t>
      </w:r>
      <w:r>
        <w:rPr>
          <w:rFonts w:ascii="Candara" w:hAnsi="Candara" w:cs="Arial"/>
          <w:b/>
        </w:rPr>
        <w:t>[insert special session topic]</w:t>
      </w:r>
      <w:r>
        <w:rPr>
          <w:rFonts w:ascii="Candara" w:hAnsi="Candara" w:cs="Arial"/>
          <w:b/>
          <w:i/>
        </w:rPr>
        <w:t>on or before</w:t>
      </w:r>
      <w:r>
        <w:rPr>
          <w:rFonts w:ascii="Candara" w:hAnsi="Candara" w:cs="Arial"/>
          <w:b/>
        </w:rPr>
        <w:t>[in</w:t>
      </w:r>
      <w:r>
        <w:rPr>
          <w:rFonts w:ascii="Candara" w:hAnsi="Candara" w:cs="Arial"/>
          <w:b/>
          <w:szCs w:val="22"/>
        </w:rPr>
        <w:t>sert due date]</w:t>
      </w:r>
      <w:r>
        <w:rPr>
          <w:rFonts w:ascii="Candara" w:hAnsi="Candara" w:cs="Arial"/>
        </w:rPr>
        <w:t xml:space="preserve">. All submissions must be original and may not be under review by another publication. </w:t>
      </w:r>
      <w:r>
        <w:rPr>
          <w:rFonts w:ascii="Candara" w:hAnsi="Candara"/>
          <w:szCs w:val="22"/>
        </w:rPr>
        <w:t xml:space="preserve">INTERESTED AUTHORS SHOULD CONSULT THE CONFERENCE’S GUIDELINES FOR MANUSCRIPT SUBMISSIONS at </w:t>
      </w:r>
      <w:r>
        <w:fldChar w:fldCharType="begin"/>
      </w:r>
      <w:r>
        <w:instrText xml:space="preserve"> HYPERLINK "https://icdam-conf.com/downloads" </w:instrText>
      </w:r>
      <w:r>
        <w:fldChar w:fldCharType="separate"/>
      </w:r>
      <w:r>
        <w:rPr>
          <w:rStyle w:val="19"/>
          <w:rFonts w:ascii="Candara" w:hAnsi="Candara"/>
          <w:szCs w:val="22"/>
        </w:rPr>
        <w:t>https://icdam-conf.com/downloads</w:t>
      </w:r>
      <w:r>
        <w:rPr>
          <w:rStyle w:val="19"/>
          <w:rFonts w:ascii="Candara" w:hAnsi="Candara"/>
          <w:szCs w:val="22"/>
        </w:rPr>
        <w:fldChar w:fldCharType="end"/>
      </w:r>
      <w:r>
        <w:rPr>
          <w:rFonts w:ascii="Candara" w:hAnsi="Candara"/>
          <w:szCs w:val="22"/>
        </w:rPr>
        <w:t xml:space="preserve"> . </w:t>
      </w:r>
      <w:r>
        <w:rPr>
          <w:rFonts w:ascii="Candara" w:hAnsi="Candara" w:cs="Arial"/>
        </w:rPr>
        <w:t xml:space="preserve">All submitted papers will be reviewed on a double-blind, peer-review basis. </w:t>
      </w:r>
    </w:p>
    <w:p>
      <w:pPr>
        <w:pStyle w:val="40"/>
        <w:rPr>
          <w:rFonts w:ascii="Candara" w:hAnsi="Candara"/>
          <w:sz w:val="22"/>
          <w:szCs w:val="22"/>
        </w:rPr>
      </w:pPr>
    </w:p>
    <w:p>
      <w:pPr>
        <w:pStyle w:val="40"/>
        <w:rPr>
          <w:rFonts w:ascii="Candara" w:hAnsi="Candara"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a paper in this special session, please specify [</w:t>
      </w:r>
      <w:r>
        <w:rPr>
          <w:rFonts w:ascii="Candara" w:hAnsi="Candara"/>
          <w:b/>
          <w:sz w:val="22"/>
          <w:szCs w:val="22"/>
        </w:rPr>
        <w:t>insert special session 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>
      <w:pPr>
        <w:pStyle w:val="40"/>
        <w:rPr>
          <w:rFonts w:ascii="Candara" w:hAnsi="Candara"/>
          <w:sz w:val="22"/>
          <w:szCs w:val="22"/>
        </w:rPr>
      </w:pPr>
    </w:p>
    <w:p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* * * * * *</w:t>
      </w:r>
    </w:p>
    <w:p/>
    <w:sectPr>
      <w:pgSz w:w="12240" w:h="15840"/>
      <w:pgMar w:top="851" w:right="1440" w:bottom="42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8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2">
    <w:nsid w:val="134E3B4B"/>
    <w:multiLevelType w:val="multilevel"/>
    <w:tmpl w:val="134E3B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NDOwsLAwsjC3NDM3MTFU0lEKTi0uzszPAykwqgUAV6yz5CwAAAA="/>
  </w:docVars>
  <w:rsids>
    <w:rsidRoot w:val="00C344F0"/>
    <w:rsid w:val="00087BBE"/>
    <w:rsid w:val="000E266A"/>
    <w:rsid w:val="000F4E77"/>
    <w:rsid w:val="00172563"/>
    <w:rsid w:val="00217214"/>
    <w:rsid w:val="0022270C"/>
    <w:rsid w:val="002D7DDC"/>
    <w:rsid w:val="00313C36"/>
    <w:rsid w:val="00327086"/>
    <w:rsid w:val="00381BA2"/>
    <w:rsid w:val="004E0AD1"/>
    <w:rsid w:val="00573551"/>
    <w:rsid w:val="005936FA"/>
    <w:rsid w:val="00644B17"/>
    <w:rsid w:val="007D6CA2"/>
    <w:rsid w:val="008F45B1"/>
    <w:rsid w:val="009017F7"/>
    <w:rsid w:val="00A11EBF"/>
    <w:rsid w:val="00B60326"/>
    <w:rsid w:val="00BE6763"/>
    <w:rsid w:val="00BF2E3B"/>
    <w:rsid w:val="00C344F0"/>
    <w:rsid w:val="00C42CD6"/>
    <w:rsid w:val="00C63F32"/>
    <w:rsid w:val="00C73FDD"/>
    <w:rsid w:val="00C9075F"/>
    <w:rsid w:val="00CF6C7C"/>
    <w:rsid w:val="00D61B95"/>
    <w:rsid w:val="00F13D0D"/>
    <w:rsid w:val="00F166B2"/>
    <w:rsid w:val="27C12197"/>
    <w:rsid w:val="4EE87EC7"/>
    <w:rsid w:val="79A870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qFormat="1"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numPr>
        <w:ilvl w:val="0"/>
        <w:numId w:val="1"/>
      </w:numPr>
      <w:spacing w:before="40"/>
      <w:outlineLvl w:val="0"/>
    </w:pPr>
    <w:rPr>
      <w:b/>
      <w:kern w:val="28"/>
      <w:szCs w:val="20"/>
    </w:rPr>
  </w:style>
  <w:style w:type="paragraph" w:styleId="3">
    <w:name w:val="heading 2"/>
    <w:basedOn w:val="2"/>
    <w:next w:val="1"/>
    <w:link w:val="23"/>
    <w:qFormat/>
    <w:uiPriority w:val="0"/>
    <w:pPr>
      <w:numPr>
        <w:ilvl w:val="1"/>
      </w:numPr>
      <w:outlineLvl w:val="1"/>
    </w:pPr>
  </w:style>
  <w:style w:type="paragraph" w:styleId="4">
    <w:name w:val="heading 3"/>
    <w:basedOn w:val="3"/>
    <w:next w:val="1"/>
    <w:link w:val="24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4"/>
    <w:next w:val="1"/>
    <w:link w:val="25"/>
    <w:qFormat/>
    <w:uiPriority w:val="0"/>
    <w:pPr>
      <w:numPr>
        <w:ilvl w:val="3"/>
      </w:numPr>
      <w:outlineLvl w:val="3"/>
    </w:pPr>
  </w:style>
  <w:style w:type="paragraph" w:styleId="6">
    <w:name w:val="heading 5"/>
    <w:basedOn w:val="7"/>
    <w:next w:val="1"/>
    <w:link w:val="26"/>
    <w:qFormat/>
    <w:uiPriority w:val="0"/>
    <w:pPr>
      <w:numPr>
        <w:ilvl w:val="4"/>
        <w:numId w:val="0"/>
      </w:numPr>
      <w:tabs>
        <w:tab w:val="left" w:pos="1080"/>
      </w:tabs>
      <w:spacing w:before="40"/>
      <w:contextualSpacing w:val="0"/>
      <w:outlineLvl w:val="4"/>
    </w:pPr>
    <w:rPr>
      <w:i/>
      <w:sz w:val="20"/>
      <w:szCs w:val="20"/>
    </w:rPr>
  </w:style>
  <w:style w:type="paragraph" w:styleId="8">
    <w:name w:val="heading 6"/>
    <w:basedOn w:val="1"/>
    <w:next w:val="1"/>
    <w:link w:val="27"/>
    <w:qFormat/>
    <w:uiPriority w:val="0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9">
    <w:name w:val="heading 7"/>
    <w:basedOn w:val="1"/>
    <w:next w:val="1"/>
    <w:link w:val="28"/>
    <w:qFormat/>
    <w:uiPriority w:val="0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10">
    <w:name w:val="heading 8"/>
    <w:basedOn w:val="1"/>
    <w:next w:val="1"/>
    <w:link w:val="29"/>
    <w:qFormat/>
    <w:uiPriority w:val="0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11">
    <w:name w:val="heading 9"/>
    <w:basedOn w:val="1"/>
    <w:next w:val="1"/>
    <w:link w:val="30"/>
    <w:qFormat/>
    <w:uiPriority w:val="0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Number 3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4">
    <w:name w:val="Body Text"/>
    <w:basedOn w:val="1"/>
    <w:link w:val="41"/>
    <w:qFormat/>
    <w:uiPriority w:val="0"/>
    <w:pPr>
      <w:autoSpaceDE w:val="0"/>
      <w:autoSpaceDN w:val="0"/>
    </w:pPr>
    <w:rPr>
      <w:sz w:val="22"/>
      <w:szCs w:val="20"/>
    </w:rPr>
  </w:style>
  <w:style w:type="paragraph" w:styleId="15">
    <w:name w:val="Body Text Indent"/>
    <w:next w:val="16"/>
    <w:link w:val="32"/>
    <w:semiHidden/>
    <w:unhideWhenUsed/>
    <w:qFormat/>
    <w:uiPriority w:val="99"/>
    <w:pPr>
      <w:spacing w:after="120"/>
      <w:ind w:left="360"/>
    </w:pPr>
    <w:rPr>
      <w:rFonts w:ascii="Calibri" w:hAnsi="Calibri" w:eastAsia="Calibri" w:cs="Arial"/>
      <w:lang w:val="en-US" w:eastAsia="en-US" w:bidi="ar-SA"/>
    </w:rPr>
  </w:style>
  <w:style w:type="paragraph" w:customStyle="1" w:styleId="16">
    <w:name w:val="hhhhhhhhhhhhhhhhhhhhhhhhhhhhh"/>
    <w:basedOn w:val="1"/>
    <w:link w:val="33"/>
    <w:qFormat/>
    <w:uiPriority w:val="0"/>
    <w:pPr>
      <w:spacing w:after="120"/>
      <w:jc w:val="both"/>
    </w:pPr>
    <w:rPr>
      <w:sz w:val="18"/>
      <w:szCs w:val="20"/>
    </w:rPr>
  </w:style>
  <w:style w:type="character" w:styleId="17">
    <w:name w:val="Emphasis"/>
    <w:basedOn w:val="12"/>
    <w:qFormat/>
    <w:uiPriority w:val="20"/>
    <w:rPr>
      <w:i/>
      <w:iCs/>
    </w:rPr>
  </w:style>
  <w:style w:type="character" w:styleId="18">
    <w:name w:val="FollowedHyperlink"/>
    <w:basedOn w:val="12"/>
    <w:semiHidden/>
    <w:unhideWhenUsed/>
    <w:qFormat/>
    <w:uiPriority w:val="99"/>
    <w:rPr>
      <w:color w:val="800080" w:themeColor="followedHyperlink"/>
      <w:u w:val="single"/>
    </w:rPr>
  </w:style>
  <w:style w:type="character" w:styleId="19">
    <w:name w:val="Hyperlink"/>
    <w:basedOn w:val="12"/>
    <w:qFormat/>
    <w:uiPriority w:val="99"/>
    <w:rPr>
      <w:color w:val="0000FF"/>
      <w:u w:val="single"/>
    </w:rPr>
  </w:style>
  <w:style w:type="paragraph" w:styleId="20">
    <w:name w:val="Plain Text"/>
    <w:basedOn w:val="1"/>
    <w:link w:val="42"/>
    <w:qFormat/>
    <w:uiPriority w:val="0"/>
    <w:rPr>
      <w:rFonts w:ascii="Courier New" w:hAnsi="Courier New"/>
      <w:sz w:val="20"/>
      <w:szCs w:val="20"/>
    </w:rPr>
  </w:style>
  <w:style w:type="character" w:styleId="21">
    <w:name w:val="Strong"/>
    <w:basedOn w:val="12"/>
    <w:qFormat/>
    <w:uiPriority w:val="22"/>
    <w:rPr>
      <w:b/>
      <w:bCs/>
    </w:rPr>
  </w:style>
  <w:style w:type="character" w:customStyle="1" w:styleId="22">
    <w:name w:val="Heading 1 Char"/>
    <w:basedOn w:val="12"/>
    <w:link w:val="2"/>
    <w:uiPriority w:val="0"/>
    <w:rPr>
      <w:rFonts w:ascii="Times New Roman" w:hAnsi="Times New Roman" w:eastAsia="Times New Roman" w:cs="Times New Roman"/>
      <w:b/>
      <w:kern w:val="28"/>
      <w:sz w:val="24"/>
    </w:rPr>
  </w:style>
  <w:style w:type="character" w:customStyle="1" w:styleId="23">
    <w:name w:val="Heading 2 Char"/>
    <w:basedOn w:val="12"/>
    <w:link w:val="3"/>
    <w:qFormat/>
    <w:uiPriority w:val="0"/>
    <w:rPr>
      <w:rFonts w:ascii="Times New Roman" w:hAnsi="Times New Roman" w:eastAsia="Times New Roman" w:cs="Times New Roman"/>
      <w:b/>
      <w:kern w:val="28"/>
      <w:sz w:val="24"/>
    </w:rPr>
  </w:style>
  <w:style w:type="character" w:customStyle="1" w:styleId="24">
    <w:name w:val="Heading 3 Char"/>
    <w:basedOn w:val="12"/>
    <w:link w:val="4"/>
    <w:uiPriority w:val="0"/>
    <w:rPr>
      <w:rFonts w:ascii="Times New Roman" w:hAnsi="Times New Roman" w:eastAsia="Times New Roman" w:cs="Times New Roman"/>
      <w:i/>
      <w:kern w:val="28"/>
    </w:rPr>
  </w:style>
  <w:style w:type="character" w:customStyle="1" w:styleId="25">
    <w:name w:val="Heading 4 Char"/>
    <w:basedOn w:val="12"/>
    <w:link w:val="5"/>
    <w:qFormat/>
    <w:uiPriority w:val="0"/>
    <w:rPr>
      <w:rFonts w:ascii="Times New Roman" w:hAnsi="Times New Roman" w:eastAsia="Times New Roman" w:cs="Times New Roman"/>
      <w:i/>
      <w:kern w:val="28"/>
    </w:rPr>
  </w:style>
  <w:style w:type="character" w:customStyle="1" w:styleId="26">
    <w:name w:val="Heading 5 Char"/>
    <w:basedOn w:val="12"/>
    <w:link w:val="6"/>
    <w:qFormat/>
    <w:uiPriority w:val="0"/>
    <w:rPr>
      <w:rFonts w:ascii="Times New Roman" w:hAnsi="Times New Roman" w:eastAsia="Times New Roman" w:cs="Times New Roman"/>
      <w:i/>
      <w:szCs w:val="20"/>
    </w:rPr>
  </w:style>
  <w:style w:type="character" w:customStyle="1" w:styleId="27">
    <w:name w:val="Heading 6 Char"/>
    <w:basedOn w:val="12"/>
    <w:link w:val="8"/>
    <w:qFormat/>
    <w:uiPriority w:val="0"/>
    <w:rPr>
      <w:rFonts w:ascii="Arial" w:hAnsi="Arial" w:eastAsia="Times New Roman" w:cs="Times New Roman"/>
      <w:i/>
    </w:rPr>
  </w:style>
  <w:style w:type="character" w:customStyle="1" w:styleId="28">
    <w:name w:val="Heading 7 Char"/>
    <w:basedOn w:val="12"/>
    <w:link w:val="9"/>
    <w:qFormat/>
    <w:uiPriority w:val="0"/>
    <w:rPr>
      <w:rFonts w:ascii="Arial" w:hAnsi="Arial" w:eastAsia="Times New Roman" w:cs="Times New Roman"/>
      <w:sz w:val="18"/>
    </w:rPr>
  </w:style>
  <w:style w:type="character" w:customStyle="1" w:styleId="29">
    <w:name w:val="Heading 8 Char"/>
    <w:basedOn w:val="12"/>
    <w:link w:val="10"/>
    <w:qFormat/>
    <w:uiPriority w:val="0"/>
    <w:rPr>
      <w:rFonts w:ascii="Arial" w:hAnsi="Arial" w:eastAsia="Times New Roman" w:cs="Times New Roman"/>
      <w:i/>
      <w:sz w:val="18"/>
    </w:rPr>
  </w:style>
  <w:style w:type="character" w:customStyle="1" w:styleId="30">
    <w:name w:val="Heading 9 Char"/>
    <w:basedOn w:val="12"/>
    <w:link w:val="11"/>
    <w:qFormat/>
    <w:uiPriority w:val="0"/>
    <w:rPr>
      <w:rFonts w:ascii="Arial" w:hAnsi="Arial" w:eastAsia="Times New Roman" w:cs="Times New Roman"/>
      <w:i/>
      <w:sz w:val="18"/>
      <w:szCs w:val="20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Body Text Indent Char"/>
    <w:basedOn w:val="12"/>
    <w:link w:val="15"/>
    <w:semiHidden/>
    <w:qFormat/>
    <w:uiPriority w:val="99"/>
    <w:rPr>
      <w:rFonts w:ascii="Times New Roman" w:hAnsi="Times New Roman"/>
      <w:sz w:val="24"/>
      <w:szCs w:val="24"/>
    </w:rPr>
  </w:style>
  <w:style w:type="character" w:customStyle="1" w:styleId="33">
    <w:name w:val="hhhhhhhhhhhhhhhhhhhhhhhhhhhhh Char"/>
    <w:basedOn w:val="32"/>
    <w:link w:val="16"/>
    <w:qFormat/>
    <w:uiPriority w:val="0"/>
    <w:rPr>
      <w:rFonts w:ascii="Times New Roman" w:hAnsi="Times New Roman" w:eastAsia="Times New Roman" w:cs="Times New Roman"/>
      <w:sz w:val="18"/>
      <w:szCs w:val="24"/>
    </w:rPr>
  </w:style>
  <w:style w:type="paragraph" w:customStyle="1" w:styleId="34">
    <w:name w:val="bassam"/>
    <w:basedOn w:val="1"/>
    <w:qFormat/>
    <w:uiPriority w:val="0"/>
    <w:pPr>
      <w:spacing w:after="80"/>
    </w:pPr>
    <w:rPr>
      <w:sz w:val="18"/>
      <w:szCs w:val="20"/>
    </w:rPr>
  </w:style>
  <w:style w:type="paragraph" w:customStyle="1" w:styleId="35">
    <w:name w:val="omar"/>
    <w:basedOn w:val="1"/>
    <w:qFormat/>
    <w:uiPriority w:val="0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36">
    <w:name w:val="igi-style"/>
    <w:basedOn w:val="1"/>
    <w:link w:val="37"/>
    <w:qFormat/>
    <w:uiPriority w:val="0"/>
    <w:pPr>
      <w:spacing w:after="120"/>
      <w:jc w:val="both"/>
    </w:pPr>
    <w:rPr>
      <w:sz w:val="22"/>
      <w:szCs w:val="22"/>
    </w:rPr>
  </w:style>
  <w:style w:type="character" w:customStyle="1" w:styleId="37">
    <w:name w:val="igi-style Char"/>
    <w:basedOn w:val="12"/>
    <w:link w:val="36"/>
    <w:qFormat/>
    <w:uiPriority w:val="0"/>
    <w:rPr>
      <w:rFonts w:ascii="Times New Roman" w:hAnsi="Times New Roman" w:eastAsia="Times New Roman" w:cs="Times New Roman"/>
      <w:sz w:val="22"/>
      <w:szCs w:val="22"/>
    </w:rPr>
  </w:style>
  <w:style w:type="paragraph" w:customStyle="1" w:styleId="38">
    <w:name w:val="igi"/>
    <w:basedOn w:val="36"/>
    <w:link w:val="39"/>
    <w:qFormat/>
    <w:uiPriority w:val="0"/>
    <w:rPr>
      <w:sz w:val="24"/>
      <w:szCs w:val="24"/>
    </w:rPr>
  </w:style>
  <w:style w:type="character" w:customStyle="1" w:styleId="39">
    <w:name w:val="igi Char"/>
    <w:basedOn w:val="37"/>
    <w:link w:val="38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40">
    <w:name w:val="HTML Body"/>
    <w:qFormat/>
    <w:uiPriority w:val="0"/>
    <w:pPr>
      <w:autoSpaceDE w:val="0"/>
      <w:autoSpaceDN w:val="0"/>
    </w:pPr>
    <w:rPr>
      <w:rFonts w:ascii="Arial" w:hAnsi="Arial" w:eastAsia="Times New Roman" w:cs="Arial"/>
      <w:lang w:val="en-US" w:eastAsia="en-US" w:bidi="ar-SA"/>
    </w:rPr>
  </w:style>
  <w:style w:type="character" w:customStyle="1" w:styleId="41">
    <w:name w:val="Body Text Char"/>
    <w:basedOn w:val="12"/>
    <w:link w:val="14"/>
    <w:qFormat/>
    <w:uiPriority w:val="0"/>
    <w:rPr>
      <w:rFonts w:ascii="Times New Roman" w:hAnsi="Times New Roman" w:eastAsia="Times New Roman" w:cs="Times New Roman"/>
      <w:sz w:val="22"/>
    </w:rPr>
  </w:style>
  <w:style w:type="character" w:customStyle="1" w:styleId="42">
    <w:name w:val="Plain Text Char"/>
    <w:basedOn w:val="12"/>
    <w:link w:val="20"/>
    <w:qFormat/>
    <w:uiPriority w:val="0"/>
    <w:rPr>
      <w:rFonts w:ascii="Courier New" w:hAnsi="Courier New" w:eastAsia="Times New Roman" w:cs="Times New Roman"/>
    </w:rPr>
  </w:style>
  <w:style w:type="character" w:customStyle="1" w:styleId="43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A83CC-EE58-4E22-9C84-532DABEB95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1665</Characters>
  <Lines>13</Lines>
  <Paragraphs>3</Paragraphs>
  <TotalTime>2</TotalTime>
  <ScaleCrop>false</ScaleCrop>
  <LinksUpToDate>false</LinksUpToDate>
  <CharactersWithSpaces>1953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2021-01-13T07:21:00Z</dcterms:created>
  <dc:creator>hprobst</dc:creator>
  <cp:lastModifiedBy>Sudeshna</cp:lastModifiedBy>
  <dcterms:modified xsi:type="dcterms:W3CDTF">2023-02-26T07:22:18Z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d30b2550bc4a42995230df90dce14df89c4ccb53f952cff933513e513c35107b</vt:lpwstr>
  </property>
  <property fmtid="{D5CDD505-2E9C-101B-9397-08002B2CF9AE}" pid="3" name="KSOProductBuildVer">
    <vt:lpwstr>1033-11.2.0.11486</vt:lpwstr>
  </property>
  <property fmtid="{D5CDD505-2E9C-101B-9397-08002B2CF9AE}" pid="4" name="ICV">
    <vt:lpwstr>A402A5D8D7ED4CACAAEABAE3C11822EC</vt:lpwstr>
  </property>
</Properties>
</file>