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5AB2D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INTC is marginable.</w:t>
      </w:r>
    </w:p>
    <w:p w14:paraId="6564D7C7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INTC is </w:t>
      </w:r>
      <w:proofErr w:type="spellStart"/>
      <w:r w:rsidRPr="0073606C">
        <w:rPr>
          <w:sz w:val="18"/>
          <w:szCs w:val="18"/>
        </w:rPr>
        <w:t>shortable</w:t>
      </w:r>
      <w:proofErr w:type="spellEnd"/>
      <w:r w:rsidRPr="0073606C">
        <w:rPr>
          <w:sz w:val="18"/>
          <w:szCs w:val="18"/>
        </w:rPr>
        <w:t xml:space="preserve"> and ETB.</w:t>
      </w:r>
    </w:p>
    <w:p w14:paraId="68B6E5DA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100%|</w:t>
      </w:r>
      <w:r w:rsidRPr="0073606C">
        <w:rPr>
          <w:rFonts w:ascii="Arial" w:hAnsi="Arial" w:cs="Arial"/>
          <w:sz w:val="18"/>
          <w:szCs w:val="18"/>
        </w:rPr>
        <w:t>██████████</w:t>
      </w:r>
      <w:r w:rsidRPr="0073606C">
        <w:rPr>
          <w:sz w:val="18"/>
          <w:szCs w:val="18"/>
        </w:rPr>
        <w:t>| 85101/85101 [01:06&lt;00:00, 1280.82it/s]</w:t>
      </w:r>
    </w:p>
    <w:p w14:paraId="4B9CC000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END</w:t>
      </w:r>
    </w:p>
    <w:p w14:paraId="577E97BD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Strategy: </w:t>
      </w:r>
      <w:proofErr w:type="spellStart"/>
      <w:r w:rsidRPr="0073606C">
        <w:rPr>
          <w:sz w:val="18"/>
          <w:szCs w:val="18"/>
        </w:rPr>
        <w:t>Long&amp;Short</w:t>
      </w:r>
      <w:proofErr w:type="spellEnd"/>
    </w:p>
    <w:p w14:paraId="2E902266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INTC is marginable.</w:t>
      </w:r>
    </w:p>
    <w:p w14:paraId="6A847CBE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INTC is </w:t>
      </w:r>
      <w:proofErr w:type="spellStart"/>
      <w:r w:rsidRPr="0073606C">
        <w:rPr>
          <w:sz w:val="18"/>
          <w:szCs w:val="18"/>
        </w:rPr>
        <w:t>shortable</w:t>
      </w:r>
      <w:proofErr w:type="spellEnd"/>
      <w:r w:rsidRPr="0073606C">
        <w:rPr>
          <w:sz w:val="18"/>
          <w:szCs w:val="18"/>
        </w:rPr>
        <w:t xml:space="preserve"> and ETB.</w:t>
      </w:r>
    </w:p>
    <w:p w14:paraId="77B26F1E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2023-05-26 09:30:00-04:00 -&gt; 2024-04-11 15:57:00-04:00</w:t>
      </w:r>
    </w:p>
    <w:p w14:paraId="135DD9E5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</w:p>
    <w:p w14:paraId="127CF3BF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Overall Statistics:</w:t>
      </w:r>
    </w:p>
    <w:p w14:paraId="5E9F99C9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Initial Investment: 10000</w:t>
      </w:r>
    </w:p>
    <w:p w14:paraId="2BDBA516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Final Balance:      199194.6903</w:t>
      </w:r>
    </w:p>
    <w:p w14:paraId="24591A81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Balance % change:   1891.9469% ***</w:t>
      </w:r>
    </w:p>
    <w:p w14:paraId="095A94B8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Baseline % change:  39.6998%</w:t>
      </w:r>
    </w:p>
    <w:p w14:paraId="7307FFC0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Number of Trades Executed: 7463</w:t>
      </w:r>
    </w:p>
    <w:p w14:paraId="14EB6FB3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</w:p>
    <w:p w14:paraId="2728DEC0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Total Profit/Loss (including fees): $189194.6903</w:t>
      </w:r>
    </w:p>
    <w:p w14:paraId="65F6327B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  Total Profit: $350165.8547</w:t>
      </w:r>
    </w:p>
    <w:p w14:paraId="30FB8482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  Total Loss:   $-160971.1644</w:t>
      </w:r>
    </w:p>
    <w:p w14:paraId="3C173150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Total Transaction Costs: $5215.9865</w:t>
      </w:r>
    </w:p>
    <w:p w14:paraId="60CBABD8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</w:p>
    <w:p w14:paraId="008C58E3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Borrow Fees: $25.1646</w:t>
      </w:r>
    </w:p>
    <w:p w14:paraId="233AA0A8" w14:textId="2ABB86DB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Average Profit/Loss per Trade (including fees): $25.3510</w:t>
      </w:r>
    </w:p>
    <w:p w14:paraId="1B321C9C" w14:textId="2A4740AB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Average Profit/Loss Percentage (ROE) per Trade (including fees): 0.3594%</w:t>
      </w:r>
    </w:p>
    <w:p w14:paraId="6C8047E6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  for winning trades: 1.5449%</w:t>
      </w:r>
    </w:p>
    <w:p w14:paraId="10534618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    longs:  1.5917%</w:t>
      </w:r>
    </w:p>
    <w:p w14:paraId="65B4C86E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    shorts: 1.4929%</w:t>
      </w:r>
    </w:p>
    <w:p w14:paraId="637A0943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  for losing trades:  -0.4573%</w:t>
      </w:r>
    </w:p>
    <w:p w14:paraId="5BC23F5B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    longs:  -0.4432%</w:t>
      </w:r>
    </w:p>
    <w:p w14:paraId="4605751A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    shorts: -0.4720%</w:t>
      </w:r>
    </w:p>
    <w:p w14:paraId="5A6A47A0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Number of Winning Trades: 3044 (1604 long, 1440 short)</w:t>
      </w:r>
    </w:p>
    <w:p w14:paraId="3A4AB585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Number of Losing Trades:  4419 (2250 long, 2169 short)</w:t>
      </w:r>
    </w:p>
    <w:p w14:paraId="5F227479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Win Rate: 40.7879%</w:t>
      </w:r>
    </w:p>
    <w:p w14:paraId="47DB38E6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</w:p>
    <w:p w14:paraId="40229B75" w14:textId="5548EFB1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Margin Usage:</w:t>
      </w:r>
    </w:p>
    <w:p w14:paraId="0AB2B16C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Margin Enabled: Yes</w:t>
      </w:r>
    </w:p>
    <w:p w14:paraId="044D2E84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Max Buying Power: 4x</w:t>
      </w:r>
    </w:p>
    <w:p w14:paraId="1FFE2CDC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Average Margin Multiplier: 2.0000x</w:t>
      </w:r>
    </w:p>
    <w:p w14:paraId="750BC285" w14:textId="62768CD6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Average Sub Positions per Position: 2.0000</w:t>
      </w:r>
    </w:p>
    <w:p w14:paraId="3912B2FD" w14:textId="2E4E68C3" w:rsidR="005F7981" w:rsidRPr="0073606C" w:rsidRDefault="00FB2BCD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64235730" wp14:editId="0A515739">
            <wp:simplePos x="0" y="0"/>
            <wp:positionH relativeFrom="column">
              <wp:posOffset>0</wp:posOffset>
            </wp:positionH>
            <wp:positionV relativeFrom="paragraph">
              <wp:posOffset>293721</wp:posOffset>
            </wp:positionV>
            <wp:extent cx="7406640" cy="3675380"/>
            <wp:effectExtent l="0" t="0" r="3810" b="1270"/>
            <wp:wrapSquare wrapText="bothSides"/>
            <wp:docPr id="141226660" name="Picture 1" descr="A graph of a stock mark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6660" name="Picture 1" descr="A graph of a stock marke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606C" w:rsidRPr="0073606C">
        <w:rPr>
          <w:sz w:val="18"/>
          <w:szCs w:val="18"/>
        </w:rPr>
        <w:t>Average Transactions per Position: 13.7575</w:t>
      </w:r>
    </w:p>
    <w:p w14:paraId="1448225F" w14:textId="5E98FDD3" w:rsidR="0073606C" w:rsidRDefault="0073606C" w:rsidP="0073606C">
      <w:pPr>
        <w:spacing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240E7C5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lastRenderedPageBreak/>
        <w:t>JNJ is marginable.</w:t>
      </w:r>
    </w:p>
    <w:p w14:paraId="3F0872DE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JNJ is </w:t>
      </w:r>
      <w:proofErr w:type="spellStart"/>
      <w:r w:rsidRPr="0073606C">
        <w:rPr>
          <w:sz w:val="18"/>
          <w:szCs w:val="18"/>
        </w:rPr>
        <w:t>shortable</w:t>
      </w:r>
      <w:proofErr w:type="spellEnd"/>
      <w:r w:rsidRPr="0073606C">
        <w:rPr>
          <w:sz w:val="18"/>
          <w:szCs w:val="18"/>
        </w:rPr>
        <w:t xml:space="preserve"> and ETB.</w:t>
      </w:r>
    </w:p>
    <w:p w14:paraId="422B83B1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100%|</w:t>
      </w:r>
      <w:r w:rsidRPr="0073606C">
        <w:rPr>
          <w:rFonts w:ascii="Arial" w:hAnsi="Arial" w:cs="Arial"/>
          <w:sz w:val="18"/>
          <w:szCs w:val="18"/>
        </w:rPr>
        <w:t>██████████</w:t>
      </w:r>
      <w:r w:rsidRPr="0073606C">
        <w:rPr>
          <w:sz w:val="18"/>
          <w:szCs w:val="18"/>
        </w:rPr>
        <w:t>| 85101/85101 [01:24&lt;00:00, 1011.19it/s]</w:t>
      </w:r>
    </w:p>
    <w:p w14:paraId="1A67FD5D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END</w:t>
      </w:r>
    </w:p>
    <w:p w14:paraId="226F8705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Strategy: </w:t>
      </w:r>
      <w:proofErr w:type="spellStart"/>
      <w:r w:rsidRPr="0073606C">
        <w:rPr>
          <w:sz w:val="18"/>
          <w:szCs w:val="18"/>
        </w:rPr>
        <w:t>Long&amp;Short</w:t>
      </w:r>
      <w:proofErr w:type="spellEnd"/>
    </w:p>
    <w:p w14:paraId="2B9B8111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JNJ is marginable.</w:t>
      </w:r>
    </w:p>
    <w:p w14:paraId="07B33023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JNJ is </w:t>
      </w:r>
      <w:proofErr w:type="spellStart"/>
      <w:r w:rsidRPr="0073606C">
        <w:rPr>
          <w:sz w:val="18"/>
          <w:szCs w:val="18"/>
        </w:rPr>
        <w:t>shortable</w:t>
      </w:r>
      <w:proofErr w:type="spellEnd"/>
      <w:r w:rsidRPr="0073606C">
        <w:rPr>
          <w:sz w:val="18"/>
          <w:szCs w:val="18"/>
        </w:rPr>
        <w:t xml:space="preserve"> and ETB.</w:t>
      </w:r>
    </w:p>
    <w:p w14:paraId="004A62B8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2023-05-26 09:30:00-04:00 -&gt; 2024-04-11 15:57:00-04:00</w:t>
      </w:r>
    </w:p>
    <w:p w14:paraId="40B9E291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</w:p>
    <w:p w14:paraId="3635B795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Overall Statistics:</w:t>
      </w:r>
    </w:p>
    <w:p w14:paraId="45D0AE5D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Initial Investment: 10000</w:t>
      </w:r>
    </w:p>
    <w:p w14:paraId="71BDFA74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Final Balance:      127602.7742</w:t>
      </w:r>
    </w:p>
    <w:p w14:paraId="203E17B9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Balance % change:   1176.0277% ***</w:t>
      </w:r>
    </w:p>
    <w:p w14:paraId="0920D71F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Baseline % change:  -1.4025%</w:t>
      </w:r>
    </w:p>
    <w:p w14:paraId="4BE97B9B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Number of Trades Executed: 9701</w:t>
      </w:r>
    </w:p>
    <w:p w14:paraId="5737BDC0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</w:p>
    <w:p w14:paraId="107763CB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Total Profit/Loss (including fees): $117602.7742</w:t>
      </w:r>
    </w:p>
    <w:p w14:paraId="4F3C0B95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  Total Profit: $210233.6044</w:t>
      </w:r>
    </w:p>
    <w:p w14:paraId="4D952CBE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  Total Loss:   $-92630.8302</w:t>
      </w:r>
    </w:p>
    <w:p w14:paraId="6EE25827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Total Transaction Costs: $3816.8908</w:t>
      </w:r>
    </w:p>
    <w:p w14:paraId="7C5CB5EB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</w:p>
    <w:p w14:paraId="0BBBEBFD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Borrow Fees: $31.5352</w:t>
      </w:r>
    </w:p>
    <w:p w14:paraId="435906E0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Average Profit/Loss per Trade (including fees): $12.1227</w:t>
      </w:r>
    </w:p>
    <w:p w14:paraId="4969A188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Average Profit/Loss Percentage (ROE) per Trade (including fees): 0.1427%</w:t>
      </w:r>
    </w:p>
    <w:p w14:paraId="7466B64B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  for winning trades: 0.6171%</w:t>
      </w:r>
    </w:p>
    <w:p w14:paraId="236C5DEC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    longs:  0.6219%</w:t>
      </w:r>
    </w:p>
    <w:p w14:paraId="0F5BF82F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    shorts: 0.6123%</w:t>
      </w:r>
    </w:p>
    <w:p w14:paraId="564CE78F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  for losing trades:  -0.2047%</w:t>
      </w:r>
    </w:p>
    <w:p w14:paraId="5F5C3389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    longs:  -0.2010%</w:t>
      </w:r>
    </w:p>
    <w:p w14:paraId="6F31FFC2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    shorts: -0.2083%</w:t>
      </w:r>
    </w:p>
    <w:p w14:paraId="6C2DB261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Number of Winning Trades: 4100 (2060 long, 2040 short)</w:t>
      </w:r>
    </w:p>
    <w:p w14:paraId="30212BA6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Number of Losing Trades:  5601 (2777 long, 2824 short)</w:t>
      </w:r>
    </w:p>
    <w:p w14:paraId="03945540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Win Rate: 42.2637%</w:t>
      </w:r>
    </w:p>
    <w:p w14:paraId="6C9738D6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</w:p>
    <w:p w14:paraId="006C599D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Margin Usage:</w:t>
      </w:r>
    </w:p>
    <w:p w14:paraId="57B696DA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Margin Enabled: Yes</w:t>
      </w:r>
    </w:p>
    <w:p w14:paraId="12C61998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Max Buying Power: 4x</w:t>
      </w:r>
    </w:p>
    <w:p w14:paraId="54D0867A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Average Margin Multiplier: 2.0000x</w:t>
      </w:r>
    </w:p>
    <w:p w14:paraId="5EC3E13E" w14:textId="19E57582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Average Sub Positions per Position: 2.0000</w:t>
      </w:r>
    </w:p>
    <w:p w14:paraId="58986D16" w14:textId="73E2EDBD" w:rsid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5A49B5B3" wp14:editId="0B476D0D">
            <wp:simplePos x="0" y="0"/>
            <wp:positionH relativeFrom="column">
              <wp:posOffset>0</wp:posOffset>
            </wp:positionH>
            <wp:positionV relativeFrom="paragraph">
              <wp:posOffset>267335</wp:posOffset>
            </wp:positionV>
            <wp:extent cx="7406640" cy="3675380"/>
            <wp:effectExtent l="0" t="0" r="3810" b="1270"/>
            <wp:wrapSquare wrapText="bothSides"/>
            <wp:docPr id="1372760145" name="Picture 1" descr="A graph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60145" name="Picture 1" descr="A graph of a stock mark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606C">
        <w:rPr>
          <w:sz w:val="18"/>
          <w:szCs w:val="18"/>
        </w:rPr>
        <w:t>Average Transactions per Position: 12.6358</w:t>
      </w:r>
      <w:r>
        <w:rPr>
          <w:sz w:val="18"/>
          <w:szCs w:val="18"/>
        </w:rPr>
        <w:br w:type="page"/>
      </w:r>
    </w:p>
    <w:p w14:paraId="12A75A1C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lastRenderedPageBreak/>
        <w:t>AAPL is marginable.</w:t>
      </w:r>
    </w:p>
    <w:p w14:paraId="3938958D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AAPL is </w:t>
      </w:r>
      <w:proofErr w:type="spellStart"/>
      <w:r w:rsidRPr="0073606C">
        <w:rPr>
          <w:sz w:val="18"/>
          <w:szCs w:val="18"/>
        </w:rPr>
        <w:t>shortable</w:t>
      </w:r>
      <w:proofErr w:type="spellEnd"/>
      <w:r w:rsidRPr="0073606C">
        <w:rPr>
          <w:sz w:val="18"/>
          <w:szCs w:val="18"/>
        </w:rPr>
        <w:t xml:space="preserve"> and ETB.</w:t>
      </w:r>
    </w:p>
    <w:p w14:paraId="4ACE1099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100%|</w:t>
      </w:r>
      <w:r w:rsidRPr="0073606C">
        <w:rPr>
          <w:rFonts w:ascii="Arial" w:hAnsi="Arial" w:cs="Arial"/>
          <w:sz w:val="18"/>
          <w:szCs w:val="18"/>
        </w:rPr>
        <w:t>██████████</w:t>
      </w:r>
      <w:r w:rsidRPr="0073606C">
        <w:rPr>
          <w:sz w:val="18"/>
          <w:szCs w:val="18"/>
        </w:rPr>
        <w:t>| 85101/85101 [01:18&lt;00:00, 1087.23it/s]</w:t>
      </w:r>
    </w:p>
    <w:p w14:paraId="5E5F9745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END</w:t>
      </w:r>
    </w:p>
    <w:p w14:paraId="143B1C2B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Strategy: </w:t>
      </w:r>
      <w:proofErr w:type="spellStart"/>
      <w:r w:rsidRPr="0073606C">
        <w:rPr>
          <w:sz w:val="18"/>
          <w:szCs w:val="18"/>
        </w:rPr>
        <w:t>Long&amp;Short</w:t>
      </w:r>
      <w:proofErr w:type="spellEnd"/>
    </w:p>
    <w:p w14:paraId="3AB458E4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AAPL is marginable.</w:t>
      </w:r>
    </w:p>
    <w:p w14:paraId="33C2F04E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AAPL is </w:t>
      </w:r>
      <w:proofErr w:type="spellStart"/>
      <w:r w:rsidRPr="0073606C">
        <w:rPr>
          <w:sz w:val="18"/>
          <w:szCs w:val="18"/>
        </w:rPr>
        <w:t>shortable</w:t>
      </w:r>
      <w:proofErr w:type="spellEnd"/>
      <w:r w:rsidRPr="0073606C">
        <w:rPr>
          <w:sz w:val="18"/>
          <w:szCs w:val="18"/>
        </w:rPr>
        <w:t xml:space="preserve"> and ETB.</w:t>
      </w:r>
    </w:p>
    <w:p w14:paraId="5889B321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2023-05-26 09:30:00-04:00 -&gt; 2024-04-11 15:57:00-04:00</w:t>
      </w:r>
    </w:p>
    <w:p w14:paraId="35A9EE2D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</w:p>
    <w:p w14:paraId="5323117C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Overall Statistics:</w:t>
      </w:r>
    </w:p>
    <w:p w14:paraId="0362936C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Initial Investment: 10000</w:t>
      </w:r>
    </w:p>
    <w:p w14:paraId="77BE53BF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Final Balance:      680164.6121</w:t>
      </w:r>
    </w:p>
    <w:p w14:paraId="5B9FCB75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Balance % change:   6701.6461% ***</w:t>
      </w:r>
    </w:p>
    <w:p w14:paraId="1C4D3820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Baseline % change:  1.3862%</w:t>
      </w:r>
    </w:p>
    <w:p w14:paraId="596ED753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Number of Trades Executed: 8167</w:t>
      </w:r>
    </w:p>
    <w:p w14:paraId="0C4771BC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</w:p>
    <w:p w14:paraId="2BE2DFF6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Total Profit/Loss (including fees): $670164.6121</w:t>
      </w:r>
    </w:p>
    <w:p w14:paraId="39B6AFB8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  Total Profit: $1193897.2637</w:t>
      </w:r>
    </w:p>
    <w:p w14:paraId="307FE708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  Total Loss:   $-523732.6516</w:t>
      </w:r>
    </w:p>
    <w:p w14:paraId="35CEF8CC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Total Transaction Costs: $20115.6475</w:t>
      </w:r>
    </w:p>
    <w:p w14:paraId="602B6A3F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</w:p>
    <w:p w14:paraId="7C97DF4E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Borrow Fees: $156.3950</w:t>
      </w:r>
    </w:p>
    <w:p w14:paraId="695EAD2B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Average Profit/Loss per Trade (including fees): $82.0576</w:t>
      </w:r>
    </w:p>
    <w:p w14:paraId="702631F2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Average Profit/Loss Percentage (ROE) per Trade (including fees): 0.1968%</w:t>
      </w:r>
    </w:p>
    <w:p w14:paraId="0456FD44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  for winning trades: 0.8064%</w:t>
      </w:r>
    </w:p>
    <w:p w14:paraId="183EBFFF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    longs:  0.8621%</w:t>
      </w:r>
    </w:p>
    <w:p w14:paraId="3A584625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    shorts: 0.7453%</w:t>
      </w:r>
    </w:p>
    <w:p w14:paraId="6787CF3B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  for losing trades:  -0.2422%</w:t>
      </w:r>
    </w:p>
    <w:p w14:paraId="602609CF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    longs:  -0.2438%</w:t>
      </w:r>
    </w:p>
    <w:p w14:paraId="2E534250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    shorts: -0.2406%</w:t>
      </w:r>
    </w:p>
    <w:p w14:paraId="4B23B10F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Number of Winning Trades: 3419 (1789 long, 1630 short)</w:t>
      </w:r>
    </w:p>
    <w:p w14:paraId="334C568E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Number of Losing Trades:  4748 (2421 long, 2327 short)</w:t>
      </w:r>
    </w:p>
    <w:p w14:paraId="12A151B7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Win Rate: 41.8636%</w:t>
      </w:r>
    </w:p>
    <w:p w14:paraId="51C8A1EF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</w:p>
    <w:p w14:paraId="18F94078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Margin Usage:</w:t>
      </w:r>
    </w:p>
    <w:p w14:paraId="2D2AEBA0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Margin Enabled: Yes</w:t>
      </w:r>
    </w:p>
    <w:p w14:paraId="629E1D28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Max Buying Power: 4x</w:t>
      </w:r>
    </w:p>
    <w:p w14:paraId="66D18509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Average Margin Multiplier: 2.0000x</w:t>
      </w:r>
    </w:p>
    <w:p w14:paraId="0EE98DA1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Average Sub Positions per Position: 2.0000</w:t>
      </w:r>
    </w:p>
    <w:p w14:paraId="09EA361B" w14:textId="0AE46C9D" w:rsidR="0073606C" w:rsidRDefault="00FB2BCD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4B168F17" wp14:editId="3D46F794">
            <wp:simplePos x="0" y="0"/>
            <wp:positionH relativeFrom="column">
              <wp:posOffset>0</wp:posOffset>
            </wp:positionH>
            <wp:positionV relativeFrom="paragraph">
              <wp:posOffset>262715</wp:posOffset>
            </wp:positionV>
            <wp:extent cx="7406640" cy="3675380"/>
            <wp:effectExtent l="0" t="0" r="3810" b="1270"/>
            <wp:wrapSquare wrapText="bothSides"/>
            <wp:docPr id="1970271010" name="Picture 1" descr="A graph showing the growth of stock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71010" name="Picture 1" descr="A graph showing the growth of stock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606C" w:rsidRPr="0073606C">
        <w:rPr>
          <w:sz w:val="18"/>
          <w:szCs w:val="18"/>
        </w:rPr>
        <w:t>Average Transactions per Position: 14.4934</w:t>
      </w:r>
    </w:p>
    <w:p w14:paraId="684C9692" w14:textId="63DF6DDC" w:rsidR="0073606C" w:rsidRDefault="0073606C" w:rsidP="0073606C">
      <w:pPr>
        <w:spacing w:line="240" w:lineRule="auto"/>
        <w:contextualSpacing/>
        <w:rPr>
          <w:sz w:val="18"/>
          <w:szCs w:val="18"/>
        </w:rPr>
      </w:pPr>
    </w:p>
    <w:p w14:paraId="450FD09D" w14:textId="2F9F3C98" w:rsidR="0073606C" w:rsidRDefault="0073606C" w:rsidP="0073606C">
      <w:pPr>
        <w:spacing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DFABAC4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lastRenderedPageBreak/>
        <w:t>TSLA is marginable.</w:t>
      </w:r>
    </w:p>
    <w:p w14:paraId="06DBC427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TSLA is </w:t>
      </w:r>
      <w:proofErr w:type="spellStart"/>
      <w:r w:rsidRPr="0073606C">
        <w:rPr>
          <w:sz w:val="18"/>
          <w:szCs w:val="18"/>
        </w:rPr>
        <w:t>shortable</w:t>
      </w:r>
      <w:proofErr w:type="spellEnd"/>
      <w:r w:rsidRPr="0073606C">
        <w:rPr>
          <w:sz w:val="18"/>
          <w:szCs w:val="18"/>
        </w:rPr>
        <w:t xml:space="preserve"> and ETB.</w:t>
      </w:r>
    </w:p>
    <w:p w14:paraId="3800C291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100%|</w:t>
      </w:r>
      <w:r w:rsidRPr="0073606C">
        <w:rPr>
          <w:rFonts w:ascii="Arial" w:hAnsi="Arial" w:cs="Arial"/>
          <w:sz w:val="18"/>
          <w:szCs w:val="18"/>
        </w:rPr>
        <w:t>██████████</w:t>
      </w:r>
      <w:r w:rsidRPr="0073606C">
        <w:rPr>
          <w:sz w:val="18"/>
          <w:szCs w:val="18"/>
        </w:rPr>
        <w:t>| 85101/85101 [01:22&lt;00:00, 1032.67it/s]</w:t>
      </w:r>
    </w:p>
    <w:p w14:paraId="10350993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END</w:t>
      </w:r>
    </w:p>
    <w:p w14:paraId="5DBCF829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Strategy: </w:t>
      </w:r>
      <w:proofErr w:type="spellStart"/>
      <w:r w:rsidRPr="0073606C">
        <w:rPr>
          <w:sz w:val="18"/>
          <w:szCs w:val="18"/>
        </w:rPr>
        <w:t>Long&amp;Short</w:t>
      </w:r>
      <w:proofErr w:type="spellEnd"/>
    </w:p>
    <w:p w14:paraId="358919BB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TSLA is marginable.</w:t>
      </w:r>
    </w:p>
    <w:p w14:paraId="67ACF6CB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TSLA is </w:t>
      </w:r>
      <w:proofErr w:type="spellStart"/>
      <w:r w:rsidRPr="0073606C">
        <w:rPr>
          <w:sz w:val="18"/>
          <w:szCs w:val="18"/>
        </w:rPr>
        <w:t>shortable</w:t>
      </w:r>
      <w:proofErr w:type="spellEnd"/>
      <w:r w:rsidRPr="0073606C">
        <w:rPr>
          <w:sz w:val="18"/>
          <w:szCs w:val="18"/>
        </w:rPr>
        <w:t xml:space="preserve"> and ETB.</w:t>
      </w:r>
    </w:p>
    <w:p w14:paraId="7184BE1B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2023-05-26 09:30:00-04:00 -&gt; 2024-04-11 15:57:00-04:00</w:t>
      </w:r>
    </w:p>
    <w:p w14:paraId="0C7E1563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</w:p>
    <w:p w14:paraId="5C0728F1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Overall Statistics:</w:t>
      </w:r>
    </w:p>
    <w:p w14:paraId="19BA8550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Initial Investment: 10000</w:t>
      </w:r>
    </w:p>
    <w:p w14:paraId="239906C9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Final Balance:      6396987.3881</w:t>
      </w:r>
    </w:p>
    <w:p w14:paraId="40A613C1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Balance % change:   63869.8739% ***</w:t>
      </w:r>
    </w:p>
    <w:p w14:paraId="3E509892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Baseline % change:  -5.6564%</w:t>
      </w:r>
    </w:p>
    <w:p w14:paraId="34FA017D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Number of Trades Executed: 7400</w:t>
      </w:r>
    </w:p>
    <w:p w14:paraId="7617FA30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</w:p>
    <w:p w14:paraId="10E60537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Total Profit/Loss (including fees): $6386987.3881</w:t>
      </w:r>
    </w:p>
    <w:p w14:paraId="6362D988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  Total Profit: $9627525.5743</w:t>
      </w:r>
    </w:p>
    <w:p w14:paraId="62402C57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  Total Loss:   $-3240538.1862</w:t>
      </w:r>
    </w:p>
    <w:p w14:paraId="52F2020F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Total Transaction Costs: $57921.6448</w:t>
      </w:r>
    </w:p>
    <w:p w14:paraId="2945EE57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</w:p>
    <w:p w14:paraId="7AD540DD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Borrow Fees: $460.8092</w:t>
      </w:r>
    </w:p>
    <w:p w14:paraId="62266681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Average Profit/Loss per Trade (including fees): $863.1064</w:t>
      </w:r>
    </w:p>
    <w:p w14:paraId="76374564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Average Profit/Loss Percentage (ROE) per Trade (including fees): 0.6031%</w:t>
      </w:r>
    </w:p>
    <w:p w14:paraId="416E0810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  for winning trades: 2.0570%</w:t>
      </w:r>
    </w:p>
    <w:p w14:paraId="353815AB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    longs:  2.1417%</w:t>
      </w:r>
    </w:p>
    <w:p w14:paraId="43A42261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    shorts: 1.9687%</w:t>
      </w:r>
    </w:p>
    <w:p w14:paraId="0AC7B43D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  for losing trades:  -0.5405%</w:t>
      </w:r>
    </w:p>
    <w:p w14:paraId="2A5A4933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    longs:  -0.5400%</w:t>
      </w:r>
    </w:p>
    <w:p w14:paraId="64B6F67A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 xml:space="preserve">    shorts: -0.5409%</w:t>
      </w:r>
    </w:p>
    <w:p w14:paraId="5A1A9510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Number of Winning Trades: 3258 (1663 long, 1595 short)</w:t>
      </w:r>
    </w:p>
    <w:p w14:paraId="48D5727C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Number of Losing Trades:  4142 (2040 long, 2102 short)</w:t>
      </w:r>
    </w:p>
    <w:p w14:paraId="3F95D990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Win Rate: 44.0270%</w:t>
      </w:r>
    </w:p>
    <w:p w14:paraId="72C82CF8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</w:p>
    <w:p w14:paraId="04722720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Margin Usage:</w:t>
      </w:r>
    </w:p>
    <w:p w14:paraId="2A53A203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Margin Enabled: Yes</w:t>
      </w:r>
    </w:p>
    <w:p w14:paraId="657B0715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Max Buying Power: 4x</w:t>
      </w:r>
    </w:p>
    <w:p w14:paraId="3BCBA119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Average Margin Multiplier: 2.0000x</w:t>
      </w:r>
    </w:p>
    <w:p w14:paraId="0DF00836" w14:textId="77777777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t>Average Sub Positions per Position: 2.0000</w:t>
      </w:r>
    </w:p>
    <w:p w14:paraId="74298CD6" w14:textId="4BDA63A8" w:rsidR="0073606C" w:rsidRDefault="00FB2BCD" w:rsidP="0073606C">
      <w:pPr>
        <w:spacing w:line="240" w:lineRule="auto"/>
        <w:contextualSpacing/>
        <w:rPr>
          <w:sz w:val="18"/>
          <w:szCs w:val="18"/>
        </w:rPr>
      </w:pPr>
      <w:r w:rsidRPr="0073606C">
        <w:rPr>
          <w:sz w:val="18"/>
          <w:szCs w:val="18"/>
        </w:rPr>
        <w:drawing>
          <wp:anchor distT="0" distB="0" distL="114300" distR="114300" simplePos="0" relativeHeight="251665408" behindDoc="0" locked="0" layoutInCell="1" allowOverlap="1" wp14:anchorId="059CF75A" wp14:editId="6AAF835B">
            <wp:simplePos x="0" y="0"/>
            <wp:positionH relativeFrom="column">
              <wp:posOffset>0</wp:posOffset>
            </wp:positionH>
            <wp:positionV relativeFrom="paragraph">
              <wp:posOffset>263156</wp:posOffset>
            </wp:positionV>
            <wp:extent cx="7406640" cy="3675380"/>
            <wp:effectExtent l="0" t="0" r="3810" b="1270"/>
            <wp:wrapSquare wrapText="bothSides"/>
            <wp:docPr id="372092059" name="Picture 1" descr="A graph showing the price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92059" name="Picture 1" descr="A graph showing the price of a stock marke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606C" w:rsidRPr="0073606C">
        <w:rPr>
          <w:sz w:val="18"/>
          <w:szCs w:val="18"/>
        </w:rPr>
        <w:t>Average Transactions per Position: 16.4405</w:t>
      </w:r>
      <w:r w:rsidR="0073606C">
        <w:rPr>
          <w:sz w:val="18"/>
          <w:szCs w:val="18"/>
        </w:rPr>
        <w:br/>
      </w:r>
    </w:p>
    <w:p w14:paraId="11DB9008" w14:textId="27037CE0" w:rsidR="0073606C" w:rsidRPr="0073606C" w:rsidRDefault="0073606C" w:rsidP="0073606C">
      <w:pPr>
        <w:spacing w:line="240" w:lineRule="auto"/>
        <w:contextualSpacing/>
        <w:rPr>
          <w:sz w:val="18"/>
          <w:szCs w:val="18"/>
        </w:rPr>
      </w:pPr>
    </w:p>
    <w:sectPr w:rsidR="0073606C" w:rsidRPr="0073606C" w:rsidSect="005F7981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ewMDQ1MDAwNDWyNDJV0lEKTi0uzszPAykwrAUA825h1iwAAAA="/>
  </w:docVars>
  <w:rsids>
    <w:rsidRoot w:val="005F7981"/>
    <w:rsid w:val="005F7981"/>
    <w:rsid w:val="0073606C"/>
    <w:rsid w:val="00B32B0F"/>
    <w:rsid w:val="00FB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B778"/>
  <w15:chartTrackingRefBased/>
  <w15:docId w15:val="{8DB9D35D-E2D0-4222-BB48-4873069D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9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9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9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9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9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4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</dc:creator>
  <cp:keywords/>
  <dc:description/>
  <cp:lastModifiedBy>Alexander He</cp:lastModifiedBy>
  <cp:revision>2</cp:revision>
  <dcterms:created xsi:type="dcterms:W3CDTF">2024-08-11T20:24:00Z</dcterms:created>
  <dcterms:modified xsi:type="dcterms:W3CDTF">2024-08-12T09:06:00Z</dcterms:modified>
</cp:coreProperties>
</file>