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930F" w14:textId="4BAF186C" w:rsidR="00777905" w:rsidRDefault="00777905" w:rsidP="00E43E30">
      <w:pPr>
        <w:spacing w:after="0" w:line="240" w:lineRule="auto"/>
      </w:pPr>
      <w:r>
        <w:t>CAMCAD</w:t>
      </w:r>
    </w:p>
    <w:p w14:paraId="72BD9D51" w14:textId="77777777" w:rsidR="00777905" w:rsidRDefault="00777905" w:rsidP="00E43E30">
      <w:pPr>
        <w:spacing w:after="0" w:line="240" w:lineRule="auto"/>
      </w:pPr>
    </w:p>
    <w:p w14:paraId="24E11A29" w14:textId="746D428A" w:rsidR="00E43E30" w:rsidRDefault="00E43E30" w:rsidP="00E43E30">
      <w:pPr>
        <w:spacing w:after="0" w:line="240" w:lineRule="auto"/>
      </w:pPr>
      <w:r>
        <w:t>:BOARDINFO</w:t>
      </w:r>
    </w:p>
    <w:p w14:paraId="496943C5" w14:textId="6AB56771" w:rsidR="00B20404" w:rsidRDefault="00E43E30" w:rsidP="00E43E30">
      <w:pPr>
        <w:spacing w:after="0" w:line="240" w:lineRule="auto"/>
      </w:pPr>
      <w:r w:rsidRPr="00E43E30">
        <w:rPr>
          <w:b/>
          <w:bCs/>
        </w:rPr>
        <w:t>15009715_06</w:t>
      </w:r>
      <w:r>
        <w:t xml:space="preserve"> , ,-0.012 ,-0.012 ,5.303 ,2.650 ,04/13/16 , ,</w:t>
      </w:r>
      <w:r w:rsidRPr="00E43E30">
        <w:rPr>
          <w:b/>
          <w:bCs/>
        </w:rPr>
        <w:t>INCH</w:t>
      </w:r>
      <w:r>
        <w:t xml:space="preserve"> ,33</w:t>
      </w:r>
    </w:p>
    <w:p w14:paraId="4DC87621" w14:textId="5D75075F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6DA8A52B" wp14:editId="0B019849">
            <wp:extent cx="3848669" cy="1375797"/>
            <wp:effectExtent l="0" t="0" r="0" b="0"/>
            <wp:docPr id="37290064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00646" name="Obraz 1" descr="Obraz zawierający tekst, zrzut ekranu, numer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887" cy="13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2904" w14:textId="77777777" w:rsidR="00E43E30" w:rsidRDefault="00E43E30" w:rsidP="00E43E30">
      <w:pPr>
        <w:spacing w:after="0" w:line="240" w:lineRule="auto"/>
      </w:pPr>
    </w:p>
    <w:p w14:paraId="5B6BEF2E" w14:textId="2A0984FF" w:rsidR="00E43E30" w:rsidRDefault="00E43E30" w:rsidP="00E43E30">
      <w:pPr>
        <w:spacing w:after="0" w:line="240" w:lineRule="auto"/>
      </w:pPr>
      <w:r>
        <w:t>:PARTLIST</w:t>
      </w:r>
    </w:p>
    <w:p w14:paraId="305EFAA7" w14:textId="56C3A122" w:rsidR="00E43E30" w:rsidRDefault="00E43E30" w:rsidP="00E43E30">
      <w:pPr>
        <w:spacing w:after="0" w:line="240" w:lineRule="auto"/>
      </w:pPr>
      <w:r w:rsidRPr="00E43E30">
        <w:rPr>
          <w:b/>
          <w:bCs/>
        </w:rPr>
        <w:t>0 ,FID1 ,PNFID</w:t>
      </w:r>
      <w:r>
        <w:t xml:space="preserve"> ,5.043 ,0.693 ,</w:t>
      </w:r>
      <w:r w:rsidRPr="00E43E30">
        <w:rPr>
          <w:b/>
          <w:bCs/>
        </w:rPr>
        <w:t>B</w:t>
      </w:r>
      <w:r>
        <w:t>,0</w:t>
      </w:r>
    </w:p>
    <w:p w14:paraId="12ED6588" w14:textId="1966251F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7EAAC371" wp14:editId="10CFFB16">
            <wp:extent cx="3848100" cy="940392"/>
            <wp:effectExtent l="0" t="0" r="0" b="0"/>
            <wp:docPr id="107045388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3883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114" cy="9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CA6" w14:textId="77777777" w:rsidR="00E43E30" w:rsidRDefault="00E43E30" w:rsidP="00E43E30">
      <w:pPr>
        <w:spacing w:after="0" w:line="240" w:lineRule="auto"/>
      </w:pPr>
    </w:p>
    <w:p w14:paraId="2A895577" w14:textId="34B037A6" w:rsidR="00E43E30" w:rsidRDefault="00E43E30" w:rsidP="00E43E30">
      <w:pPr>
        <w:spacing w:after="0" w:line="240" w:lineRule="auto"/>
      </w:pPr>
      <w:r>
        <w:t>:NETLIST</w:t>
      </w:r>
    </w:p>
    <w:p w14:paraId="5D399D14" w14:textId="71A07B89" w:rsidR="00E43E30" w:rsidRDefault="00E43E30" w:rsidP="00E43E30">
      <w:pPr>
        <w:spacing w:after="0" w:line="240" w:lineRule="auto"/>
      </w:pPr>
      <w:r>
        <w:t>0 ,</w:t>
      </w:r>
      <w:r w:rsidRPr="00E43E30">
        <w:rPr>
          <w:b/>
          <w:bCs/>
        </w:rPr>
        <w:t>GND</w:t>
      </w:r>
      <w:r>
        <w:t xml:space="preserve"> ,</w:t>
      </w:r>
      <w:r w:rsidRPr="00E43E30">
        <w:rPr>
          <w:b/>
          <w:bCs/>
        </w:rPr>
        <w:t>CN2</w:t>
      </w:r>
      <w:r>
        <w:t xml:space="preserve"> ,</w:t>
      </w:r>
      <w:r w:rsidRPr="00E43E30">
        <w:rPr>
          <w:b/>
          <w:bCs/>
        </w:rPr>
        <w:t>4</w:t>
      </w:r>
      <w:r>
        <w:t xml:space="preserve"> ,</w:t>
      </w:r>
      <w:r w:rsidRPr="00E43E30">
        <w:rPr>
          <w:b/>
          <w:bCs/>
        </w:rPr>
        <w:t>2.449</w:t>
      </w:r>
      <w:r>
        <w:t xml:space="preserve"> ,</w:t>
      </w:r>
      <w:r w:rsidRPr="00E43E30">
        <w:rPr>
          <w:b/>
          <w:bCs/>
        </w:rPr>
        <w:t>2.411</w:t>
      </w:r>
      <w:r>
        <w:t xml:space="preserve"> ,</w:t>
      </w:r>
      <w:r w:rsidRPr="00E43E30">
        <w:rPr>
          <w:b/>
          <w:bCs/>
        </w:rPr>
        <w:t>A</w:t>
      </w:r>
      <w:r>
        <w:t>,169</w:t>
      </w:r>
    </w:p>
    <w:p w14:paraId="0E064466" w14:textId="09C6886D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206C6BE8" wp14:editId="537B1FB1">
            <wp:extent cx="3848100" cy="1042194"/>
            <wp:effectExtent l="0" t="0" r="0" b="5715"/>
            <wp:docPr id="191876774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7749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280" cy="10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5C2" w14:textId="77777777" w:rsidR="00E43E30" w:rsidRDefault="00E43E30" w:rsidP="00E43E30">
      <w:pPr>
        <w:spacing w:after="0" w:line="240" w:lineRule="auto"/>
      </w:pPr>
    </w:p>
    <w:p w14:paraId="475F2A64" w14:textId="36522AF1" w:rsidR="00E43E30" w:rsidRDefault="00E43E30" w:rsidP="00E43E30">
      <w:pPr>
        <w:spacing w:after="0" w:line="240" w:lineRule="auto"/>
      </w:pPr>
      <w:r>
        <w:t>:PNDATA</w:t>
      </w:r>
    </w:p>
    <w:p w14:paraId="7996F14D" w14:textId="28EA0F1A" w:rsidR="00E43E30" w:rsidRDefault="00E43E30" w:rsidP="00E43E30">
      <w:pPr>
        <w:spacing w:after="0" w:line="240" w:lineRule="auto"/>
      </w:pPr>
      <w:r w:rsidRPr="00E43E30">
        <w:rPr>
          <w:b/>
          <w:bCs/>
        </w:rPr>
        <w:t>15009140</w:t>
      </w:r>
      <w:r>
        <w:t xml:space="preserve"> ,</w:t>
      </w:r>
      <w:r w:rsidRPr="00E43E30">
        <w:rPr>
          <w:b/>
          <w:bCs/>
        </w:rPr>
        <w:t>0</w:t>
      </w:r>
      <w:r>
        <w:t xml:space="preserve"> ,</w:t>
      </w:r>
      <w:r w:rsidRPr="00E43E30">
        <w:rPr>
          <w:b/>
          <w:bCs/>
        </w:rPr>
        <w:t>15009140</w:t>
      </w:r>
      <w:r>
        <w:t xml:space="preserve"> ,</w:t>
      </w:r>
      <w:r w:rsidRPr="00E43E30">
        <w:rPr>
          <w:b/>
          <w:bCs/>
        </w:rPr>
        <w:t>2</w:t>
      </w:r>
      <w:r>
        <w:t xml:space="preserve"> </w:t>
      </w:r>
      <w:r w:rsidRPr="00E43E30">
        <w:rPr>
          <w:b/>
          <w:bCs/>
        </w:rPr>
        <w:t>,.0</w:t>
      </w:r>
      <w:r>
        <w:t xml:space="preserve"> ,</w:t>
      </w:r>
      <w:r w:rsidRPr="00E43E30">
        <w:rPr>
          <w:b/>
          <w:bCs/>
        </w:rPr>
        <w:t>0</w:t>
      </w:r>
      <w:r>
        <w:t xml:space="preserve"> ,</w:t>
      </w:r>
      <w:r w:rsidRPr="00E43E30">
        <w:rPr>
          <w:b/>
          <w:bCs/>
        </w:rPr>
        <w:t>0</w:t>
      </w:r>
      <w:r>
        <w:t xml:space="preserve"> ,</w:t>
      </w:r>
      <w:r w:rsidRPr="00E43E30">
        <w:rPr>
          <w:b/>
          <w:bCs/>
        </w:rPr>
        <w:t>R0603_T_0</w:t>
      </w:r>
    </w:p>
    <w:p w14:paraId="7D2316F2" w14:textId="68303CC5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1D983154" wp14:editId="45FA03F5">
            <wp:extent cx="4060209" cy="1098745"/>
            <wp:effectExtent l="0" t="0" r="0" b="6350"/>
            <wp:docPr id="12045466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6624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200" cy="11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63E7" w14:textId="77777777" w:rsidR="00E43E30" w:rsidRDefault="00E43E30" w:rsidP="00E43E30">
      <w:pPr>
        <w:spacing w:after="0" w:line="240" w:lineRule="auto"/>
      </w:pPr>
    </w:p>
    <w:p w14:paraId="0F51F71C" w14:textId="4894D41A" w:rsidR="00E43E30" w:rsidRDefault="00E43E30" w:rsidP="00E43E30">
      <w:pPr>
        <w:spacing w:after="0" w:line="240" w:lineRule="auto"/>
      </w:pPr>
      <w:r>
        <w:t>:PACKAGES</w:t>
      </w:r>
    </w:p>
    <w:p w14:paraId="47B84922" w14:textId="5681B1F4" w:rsidR="00E43E30" w:rsidRDefault="00E43E30" w:rsidP="00E43E30">
      <w:pPr>
        <w:spacing w:after="0" w:line="240" w:lineRule="auto"/>
      </w:pPr>
      <w:r w:rsidRPr="00E43E30">
        <w:rPr>
          <w:b/>
          <w:bCs/>
        </w:rPr>
        <w:t>CN_DISPLAY_MM520_01</w:t>
      </w:r>
      <w:r>
        <w:t xml:space="preserve"> ,</w:t>
      </w:r>
      <w:r w:rsidRPr="00E43E30">
        <w:rPr>
          <w:b/>
          <w:bCs/>
        </w:rPr>
        <w:t>TH</w:t>
      </w:r>
      <w:r>
        <w:t xml:space="preserve"> ,</w:t>
      </w:r>
      <w:r w:rsidRPr="00E43E30">
        <w:rPr>
          <w:b/>
          <w:bCs/>
        </w:rPr>
        <w:t>1.071</w:t>
      </w:r>
      <w:r>
        <w:t xml:space="preserve"> ,</w:t>
      </w:r>
      <w:r w:rsidRPr="00E43E30">
        <w:rPr>
          <w:b/>
          <w:bCs/>
        </w:rPr>
        <w:t>0.220</w:t>
      </w:r>
      <w:r>
        <w:t xml:space="preserve"> ,</w:t>
      </w:r>
      <w:r w:rsidRPr="00E43E30">
        <w:rPr>
          <w:b/>
          <w:bCs/>
        </w:rPr>
        <w:t>0.000</w:t>
      </w:r>
    </w:p>
    <w:p w14:paraId="76E56DAE" w14:textId="09850EE6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5099460D" wp14:editId="13AC921F">
            <wp:extent cx="4060190" cy="773370"/>
            <wp:effectExtent l="0" t="0" r="0" b="8255"/>
            <wp:docPr id="183761691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6917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558" cy="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C5A1" w14:textId="77777777" w:rsidR="00E43E30" w:rsidRDefault="00E43E30" w:rsidP="00E43E30">
      <w:pPr>
        <w:spacing w:after="0" w:line="240" w:lineRule="auto"/>
      </w:pPr>
    </w:p>
    <w:p w14:paraId="15BEF43B" w14:textId="77777777" w:rsidR="00E43E30" w:rsidRDefault="00E43E30" w:rsidP="00E43E30">
      <w:pPr>
        <w:spacing w:after="0" w:line="240" w:lineRule="auto"/>
      </w:pPr>
    </w:p>
    <w:p w14:paraId="3E008D46" w14:textId="77777777" w:rsidR="00E43E30" w:rsidRDefault="00E43E30" w:rsidP="00E43E30">
      <w:pPr>
        <w:spacing w:after="0" w:line="240" w:lineRule="auto"/>
      </w:pPr>
    </w:p>
    <w:p w14:paraId="31DB660F" w14:textId="77777777" w:rsidR="00E43E30" w:rsidRDefault="00E43E30" w:rsidP="00E43E30">
      <w:pPr>
        <w:spacing w:after="0" w:line="240" w:lineRule="auto"/>
      </w:pPr>
    </w:p>
    <w:p w14:paraId="6728B010" w14:textId="77777777" w:rsidR="00E43E30" w:rsidRDefault="00E43E30" w:rsidP="00E43E30">
      <w:pPr>
        <w:spacing w:after="0" w:line="240" w:lineRule="auto"/>
      </w:pPr>
    </w:p>
    <w:p w14:paraId="0C6D4586" w14:textId="77777777" w:rsidR="00E43E30" w:rsidRDefault="00E43E30" w:rsidP="00E43E30">
      <w:pPr>
        <w:spacing w:after="0" w:line="240" w:lineRule="auto"/>
      </w:pPr>
    </w:p>
    <w:p w14:paraId="3D4ABAFD" w14:textId="77777777" w:rsidR="00E43E30" w:rsidRDefault="00E43E30" w:rsidP="00E43E30">
      <w:pPr>
        <w:spacing w:after="0" w:line="240" w:lineRule="auto"/>
      </w:pPr>
    </w:p>
    <w:p w14:paraId="1E9C9DF1" w14:textId="5E6E710C" w:rsidR="00E43E30" w:rsidRDefault="00E43E30" w:rsidP="00E43E30">
      <w:pPr>
        <w:spacing w:after="0" w:line="240" w:lineRule="auto"/>
      </w:pPr>
      <w:r>
        <w:t>:PAD</w:t>
      </w:r>
    </w:p>
    <w:p w14:paraId="5071F639" w14:textId="7963FA2B" w:rsidR="00E43E30" w:rsidRPr="00E43E30" w:rsidRDefault="00E43E30" w:rsidP="00E43E30">
      <w:pPr>
        <w:spacing w:after="0" w:line="240" w:lineRule="auto"/>
        <w:rPr>
          <w:b/>
          <w:bCs/>
        </w:rPr>
      </w:pPr>
      <w:r w:rsidRPr="00E43E30">
        <w:rPr>
          <w:b/>
          <w:bCs/>
        </w:rPr>
        <w:t xml:space="preserve">0 ,Small </w:t>
      </w:r>
      <w:proofErr w:type="spellStart"/>
      <w:r w:rsidRPr="00E43E30">
        <w:rPr>
          <w:b/>
          <w:bCs/>
        </w:rPr>
        <w:t>Width</w:t>
      </w:r>
      <w:proofErr w:type="spellEnd"/>
      <w:r w:rsidRPr="00E43E30">
        <w:rPr>
          <w:b/>
          <w:bCs/>
        </w:rPr>
        <w:t xml:space="preserve"> ,CIRCLE ,0.000 ,0.000 ,0.000 ,0.000</w:t>
      </w:r>
    </w:p>
    <w:p w14:paraId="46203C98" w14:textId="28D3D8EB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623575F4" wp14:editId="7CE22DCC">
            <wp:extent cx="4060209" cy="998045"/>
            <wp:effectExtent l="0" t="0" r="0" b="0"/>
            <wp:docPr id="10196010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01055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688" cy="10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806" w14:textId="77777777" w:rsidR="00E43E30" w:rsidRDefault="00E43E30" w:rsidP="00E43E30">
      <w:pPr>
        <w:spacing w:after="0" w:line="240" w:lineRule="auto"/>
      </w:pPr>
    </w:p>
    <w:p w14:paraId="729D16CA" w14:textId="45773135" w:rsidR="00E43E30" w:rsidRDefault="00E43E30" w:rsidP="00E43E30">
      <w:pPr>
        <w:spacing w:after="0" w:line="240" w:lineRule="auto"/>
      </w:pPr>
      <w:r>
        <w:t>:BOARDOUTLINE</w:t>
      </w:r>
    </w:p>
    <w:p w14:paraId="615C204A" w14:textId="0F803B7F" w:rsidR="00E43E30" w:rsidRPr="00E43E30" w:rsidRDefault="00E43E30" w:rsidP="00E43E30">
      <w:pPr>
        <w:spacing w:after="0" w:line="240" w:lineRule="auto"/>
        <w:rPr>
          <w:b/>
          <w:bCs/>
        </w:rPr>
      </w:pPr>
      <w:r w:rsidRPr="00E43E30">
        <w:rPr>
          <w:b/>
          <w:bCs/>
        </w:rPr>
        <w:t>1, 0.000, 0.000, 0.000, 2.354</w:t>
      </w:r>
    </w:p>
    <w:p w14:paraId="09F4B571" w14:textId="479C64A9" w:rsidR="00E43E30" w:rsidRDefault="00E43E30" w:rsidP="00E43E30">
      <w:pPr>
        <w:spacing w:after="0" w:line="240" w:lineRule="auto"/>
      </w:pPr>
      <w:r w:rsidRPr="00E43E30">
        <w:drawing>
          <wp:inline distT="0" distB="0" distL="0" distR="0" wp14:anchorId="55CE794F" wp14:editId="3DA70524">
            <wp:extent cx="4005618" cy="747080"/>
            <wp:effectExtent l="0" t="0" r="0" b="0"/>
            <wp:docPr id="16120695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69544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331" cy="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0"/>
    <w:rsid w:val="00124041"/>
    <w:rsid w:val="002F785D"/>
    <w:rsid w:val="00777905"/>
    <w:rsid w:val="00B20404"/>
    <w:rsid w:val="00CF41F8"/>
    <w:rsid w:val="00E43E30"/>
    <w:rsid w:val="00F1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6D23"/>
  <w15:chartTrackingRefBased/>
  <w15:docId w15:val="{106C3C7B-FD1D-468C-9D58-EEA7D63C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4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3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3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3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3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3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3E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3E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3E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3E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3E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3E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3E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3E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3E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3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3E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3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Balcerzak</dc:creator>
  <cp:keywords/>
  <dc:description/>
  <cp:lastModifiedBy>Krzysztof Balcerzak</cp:lastModifiedBy>
  <cp:revision>2</cp:revision>
  <dcterms:created xsi:type="dcterms:W3CDTF">2024-03-12T13:05:00Z</dcterms:created>
  <dcterms:modified xsi:type="dcterms:W3CDTF">2024-03-12T14:38:00Z</dcterms:modified>
</cp:coreProperties>
</file>