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B50" w:rsidP="16ABD4AB" w:rsidRDefault="00841B50" w14:paraId="4E33DB4A" w14:textId="77777777" w14:noSpellErr="1">
      <w:pPr>
        <w:rPr>
          <w:rFonts w:ascii="Arial" w:hAnsi="Arial" w:eastAsia="Arial" w:cs="Arial"/>
          <w:sz w:val="24"/>
          <w:szCs w:val="24"/>
        </w:rPr>
      </w:pPr>
      <w:r w:rsidRPr="16ABD4AB" w:rsidR="16ABD4AB">
        <w:rPr>
          <w:rFonts w:ascii="Arial" w:hAnsi="Arial" w:eastAsia="Arial" w:cs="Arial"/>
          <w:sz w:val="24"/>
          <w:szCs w:val="24"/>
        </w:rPr>
        <w:t>導入ゼミ課題</w:t>
      </w:r>
    </w:p>
    <w:p w:rsidR="00841B50" w:rsidP="16ABD4AB" w:rsidRDefault="00841B50" w14:paraId="3670906F" w14:textId="77777777" w14:noSpellErr="1">
      <w:pPr>
        <w:rPr>
          <w:rFonts w:ascii="Arial" w:hAnsi="Arial" w:eastAsia="Arial" w:cs="Arial"/>
          <w:sz w:val="24"/>
          <w:szCs w:val="24"/>
        </w:rPr>
      </w:pPr>
    </w:p>
    <w:p w:rsidR="00841B50" w:rsidP="16ABD4AB" w:rsidRDefault="00841B50" w14:paraId="1761B10B" w14:textId="77777777" w14:noSpellErr="1">
      <w:pPr>
        <w:rPr>
          <w:rFonts w:ascii="Arial" w:hAnsi="Arial" w:eastAsia="Arial" w:cs="Arial"/>
          <w:sz w:val="24"/>
          <w:szCs w:val="24"/>
        </w:rPr>
      </w:pPr>
      <w:r w:rsidRPr="16ABD4AB" w:rsidR="16ABD4AB">
        <w:rPr>
          <w:rFonts w:ascii="Arial" w:hAnsi="Arial" w:eastAsia="Arial" w:cs="Arial"/>
          <w:sz w:val="24"/>
          <w:szCs w:val="24"/>
        </w:rPr>
        <w:t>この論文を選んだ理由</w:t>
      </w:r>
    </w:p>
    <w:p w:rsidR="00841B50" w:rsidP="16ABD4AB" w:rsidRDefault="00807E00" w14:paraId="19D1A7C0" w14:textId="77777777" w14:noSpellErr="1">
      <w:pPr>
        <w:rPr>
          <w:rFonts w:ascii="Arial" w:hAnsi="Arial" w:eastAsia="Arial" w:cs="Arial"/>
          <w:sz w:val="24"/>
          <w:szCs w:val="24"/>
        </w:rPr>
      </w:pPr>
      <w:r w:rsidRPr="16ABD4AB" w:rsidR="16ABD4AB">
        <w:rPr>
          <w:rFonts w:ascii="Arial" w:hAnsi="Arial" w:eastAsia="Arial" w:cs="Arial"/>
          <w:sz w:val="24"/>
          <w:szCs w:val="24"/>
        </w:rPr>
        <w:t>　セキュリティは常に進化して</w:t>
      </w:r>
      <w:r w:rsidRPr="16ABD4AB" w:rsidR="16ABD4AB">
        <w:rPr>
          <w:rFonts w:ascii="Arial" w:hAnsi="Arial" w:eastAsia="Arial" w:cs="Arial"/>
          <w:sz w:val="24"/>
          <w:szCs w:val="24"/>
        </w:rPr>
        <w:t>おり</w:t>
      </w:r>
      <w:r w:rsidRPr="16ABD4AB" w:rsidR="16ABD4AB">
        <w:rPr>
          <w:rFonts w:ascii="Arial" w:hAnsi="Arial" w:eastAsia="Arial" w:cs="Arial"/>
          <w:sz w:val="24"/>
          <w:szCs w:val="24"/>
        </w:rPr>
        <w:t>、新しい攻撃手法が次々に考えられていて、それに対応するように、防御手法もどんどん考えられています。</w:t>
      </w:r>
      <w:r w:rsidRPr="16ABD4AB" w:rsidR="16ABD4AB">
        <w:rPr>
          <w:rFonts w:ascii="Arial" w:hAnsi="Arial" w:eastAsia="Arial" w:cs="Arial"/>
          <w:sz w:val="24"/>
          <w:szCs w:val="24"/>
        </w:rPr>
        <w:t>なので、新しい認証方法や暗号化に関する論文は既にたくさんあるのですが、</w:t>
      </w:r>
      <w:r w:rsidRPr="16ABD4AB" w:rsidR="16ABD4AB">
        <w:rPr>
          <w:rFonts w:ascii="Arial" w:hAnsi="Arial" w:eastAsia="Arial" w:cs="Arial"/>
          <w:sz w:val="24"/>
          <w:szCs w:val="24"/>
        </w:rPr>
        <w:t>実際に情報端末を使う人や企業からすれば、それに対応する時間やお金が無いというのが現実です。この論</w:t>
      </w:r>
      <w:r w:rsidRPr="16ABD4AB" w:rsidR="16ABD4AB">
        <w:rPr>
          <w:rFonts w:ascii="Arial" w:hAnsi="Arial" w:eastAsia="Arial" w:cs="Arial"/>
          <w:sz w:val="24"/>
          <w:szCs w:val="24"/>
        </w:rPr>
        <w:t>文では、企業が実際にセキュリティ対策をする上で、つまり、お金や設備とのすりあわせ</w:t>
      </w:r>
      <w:r w:rsidRPr="16ABD4AB" w:rsidR="16ABD4AB">
        <w:rPr>
          <w:rFonts w:ascii="Arial" w:hAnsi="Arial" w:eastAsia="Arial" w:cs="Arial"/>
          <w:sz w:val="24"/>
          <w:szCs w:val="24"/>
        </w:rPr>
        <w:t>の中で、どのようにすれば最も効果があるのかという、実用的な内容であったことに、魅力を感じ紹介することにしました。</w:t>
      </w:r>
    </w:p>
    <w:p w:rsidR="003817C8" w:rsidP="16ABD4AB" w:rsidRDefault="003817C8" w14:paraId="1B1D1F6F" w14:textId="77777777" w14:noSpellErr="1">
      <w:pPr>
        <w:rPr>
          <w:rFonts w:ascii="Arial" w:hAnsi="Arial" w:eastAsia="Arial" w:cs="Arial"/>
          <w:sz w:val="24"/>
          <w:szCs w:val="24"/>
        </w:rPr>
      </w:pPr>
    </w:p>
    <w:p w:rsidR="00841B50" w:rsidP="16ABD4AB" w:rsidRDefault="00841B50" w14:paraId="474B9F05" w14:textId="77777777" w14:noSpellErr="1">
      <w:pPr>
        <w:rPr>
          <w:rFonts w:ascii="Arial" w:hAnsi="Arial" w:eastAsia="Arial" w:cs="Arial"/>
          <w:sz w:val="24"/>
          <w:szCs w:val="24"/>
        </w:rPr>
      </w:pPr>
      <w:r w:rsidRPr="16ABD4AB" w:rsidR="16ABD4AB">
        <w:rPr>
          <w:rFonts w:ascii="Arial" w:hAnsi="Arial" w:eastAsia="Arial" w:cs="Arial"/>
          <w:sz w:val="24"/>
          <w:szCs w:val="24"/>
        </w:rPr>
        <w:t>この論文について</w:t>
      </w:r>
    </w:p>
    <w:p w:rsidR="0085762A" w:rsidP="165B8808" w:rsidRDefault="003817C8" w14:paraId="3B205769" w14:textId="77777777" w14:noSpellErr="1">
      <w:pPr>
        <w:rPr>
          <w:rFonts w:ascii="Arial" w:hAnsi="Arial" w:eastAsia="Arial" w:cs="Arial"/>
          <w:sz w:val="18"/>
          <w:szCs w:val="18"/>
        </w:rPr>
      </w:pPr>
      <w:r w:rsidRPr="165B8808" w:rsidR="165B8808">
        <w:rPr>
          <w:rFonts w:ascii="Arial" w:hAnsi="Arial" w:eastAsia="Arial" w:cs="Arial"/>
          <w:sz w:val="24"/>
          <w:szCs w:val="24"/>
        </w:rPr>
        <w:t>　この論文では、</w:t>
      </w:r>
      <w:r w:rsidRPr="165B8808" w:rsidR="165B8808">
        <w:rPr>
          <w:rFonts w:ascii="Arial" w:hAnsi="Arial" w:eastAsia="Arial" w:cs="Arial"/>
          <w:sz w:val="24"/>
          <w:szCs w:val="24"/>
        </w:rPr>
        <w:t>近頃、「情報」というものが、企業にとって大切な資産であることが言われていることを前提に、効果的な対策手法に関しては、セキュリティ担当者の勘や経験に頼っている事実に問題提起をします。この問題を解決するために著者は資産、脅威、対策の三点をリストアップし、それらの関係を抽象化し、それらの組み合わせ問題</w:t>
      </w:r>
      <w:r w:rsidRPr="165B8808" w:rsidR="165B8808">
        <w:rPr>
          <w:rFonts w:ascii="Arial" w:hAnsi="Arial" w:eastAsia="Arial" w:cs="Arial"/>
          <w:sz w:val="24"/>
          <w:szCs w:val="24"/>
        </w:rPr>
        <w:t>(離散最適化問題</w:t>
      </w:r>
      <w:r w:rsidRPr="165B8808" w:rsidR="165B8808">
        <w:rPr>
          <w:rFonts w:ascii="Arial" w:hAnsi="Arial" w:eastAsia="Arial" w:cs="Arial"/>
          <w:sz w:val="24"/>
          <w:szCs w:val="24"/>
        </w:rPr>
        <w:t>)</w:t>
      </w:r>
      <w:r w:rsidRPr="165B8808" w:rsidR="165B8808">
        <w:rPr>
          <w:rFonts w:ascii="Arial" w:hAnsi="Arial" w:eastAsia="Arial" w:cs="Arial"/>
          <w:sz w:val="24"/>
          <w:szCs w:val="24"/>
        </w:rPr>
        <w:t>に</w:t>
      </w:r>
      <w:r w:rsidRPr="165B8808" w:rsidR="165B8808">
        <w:rPr>
          <w:rFonts w:ascii="Arial" w:hAnsi="Arial" w:eastAsia="Arial" w:cs="Arial"/>
          <w:sz w:val="24"/>
          <w:szCs w:val="24"/>
        </w:rPr>
        <w:t>パターン化することでどれが最も効果的なのかということを導き、実システムの設計者や開発者が勘や経験をもとに選択した対策との比較、検討によって、著者の手法が十分実用的であることを示しています。</w:t>
      </w:r>
      <w:bookmarkStart w:name="_GoBack" w:id="0"/>
      <w:bookmarkEnd w:id="0"/>
    </w:p>
    <w:p w:rsidR="165B8808" w:rsidP="165B8808" w:rsidRDefault="165B8808" w14:noSpellErr="1" w14:paraId="53937758" w14:textId="2D5F9F46">
      <w:pPr>
        <w:pStyle w:val="a"/>
        <w:rPr>
          <w:rFonts w:ascii="Arial" w:hAnsi="Arial" w:eastAsia="Arial" w:cs="Arial"/>
          <w:sz w:val="24"/>
          <w:szCs w:val="24"/>
        </w:rPr>
      </w:pPr>
    </w:p>
    <w:p w:rsidR="165B8808" w:rsidP="165B8808" w:rsidRDefault="165B8808" w14:paraId="552C7A4C" w14:textId="1104DCF2">
      <w:pPr>
        <w:jc w:val="left"/>
      </w:pPr>
      <w:r w:rsidRPr="165B8808" w:rsidR="165B8808">
        <w:rPr>
          <w:rFonts w:ascii="Arial" w:hAnsi="Arial" w:eastAsia="Arial" w:cs="Arial"/>
          <w:b w:val="1"/>
          <w:bCs w:val="1"/>
          <w:noProof w:val="0"/>
          <w:sz w:val="24"/>
          <w:szCs w:val="24"/>
          <w:lang w:val="en-US" w:eastAsia="ja-JP"/>
        </w:rPr>
        <w:t xml:space="preserve"> </w:t>
      </w:r>
    </w:p>
    <w:p w:rsidR="165B8808" w:rsidP="165B8808" w:rsidRDefault="165B8808" w14:noSpellErr="1" w14:paraId="524CBFA3" w14:textId="25C4FD37">
      <w:pPr>
        <w:jc w:val="left"/>
      </w:pPr>
      <w:r w:rsidRPr="165B8808" w:rsidR="165B8808">
        <w:rPr>
          <w:rFonts w:ascii="Arial" w:hAnsi="Arial" w:eastAsia="Arial" w:cs="Arial"/>
          <w:noProof w:val="0"/>
          <w:sz w:val="24"/>
          <w:szCs w:val="24"/>
          <w:lang w:eastAsia="ja-JP"/>
        </w:rPr>
        <w:t>（対策によって残った資産の総和）＝Σ｛（情報資産の価値）×（対策ありで守れる確率</w:t>
      </w:r>
      <w:r w:rsidRPr="165B8808" w:rsidR="165B8808">
        <w:rPr>
          <w:rFonts w:ascii="Arial" w:hAnsi="Arial" w:eastAsia="Arial" w:cs="Arial"/>
          <w:noProof w:val="0"/>
          <w:sz w:val="24"/>
          <w:szCs w:val="24"/>
          <w:vertAlign w:val="superscript"/>
          <w:lang w:eastAsia="ja-JP"/>
        </w:rPr>
        <w:t>※１</w:t>
      </w:r>
      <w:r w:rsidRPr="165B8808" w:rsidR="165B8808">
        <w:rPr>
          <w:rFonts w:ascii="Arial" w:hAnsi="Arial" w:eastAsia="Arial" w:cs="Arial"/>
          <w:noProof w:val="0"/>
          <w:sz w:val="24"/>
          <w:szCs w:val="24"/>
          <w:lang w:eastAsia="ja-JP"/>
        </w:rPr>
        <w:t>）｝と</w:t>
      </w:r>
    </w:p>
    <w:p w:rsidR="165B8808" w:rsidP="165B8808" w:rsidRDefault="165B8808" w14:noSpellErr="1" w14:paraId="3DF5FAD3" w14:textId="2263E7C0">
      <w:pPr>
        <w:jc w:val="left"/>
      </w:pPr>
      <w:r w:rsidRPr="165B8808" w:rsidR="165B8808">
        <w:rPr>
          <w:rFonts w:ascii="Arial" w:hAnsi="Arial" w:eastAsia="Arial" w:cs="Arial"/>
          <w:noProof w:val="0"/>
          <w:sz w:val="24"/>
          <w:szCs w:val="24"/>
          <w:lang w:eastAsia="ja-JP"/>
        </w:rPr>
        <w:t>（対策コスト）＝（対策にかかるコスト）×（実施したか否かのフラグ）を求め、利用する。</w:t>
      </w:r>
    </w:p>
    <w:p w:rsidR="165B8808" w:rsidP="165B8808" w:rsidRDefault="165B8808" w14:paraId="34138F57" w14:textId="1DA5F284">
      <w:pPr>
        <w:jc w:val="left"/>
      </w:pPr>
      <w:r w:rsidRPr="165B8808" w:rsidR="165B8808">
        <w:rPr>
          <w:rFonts w:ascii="Arial" w:hAnsi="Arial" w:eastAsia="Arial" w:cs="Arial"/>
          <w:noProof w:val="0"/>
          <w:sz w:val="24"/>
          <w:szCs w:val="24"/>
          <w:lang w:val="en-US" w:eastAsia="ja-JP"/>
        </w:rPr>
        <w:t xml:space="preserve"> </w:t>
      </w:r>
    </w:p>
    <w:p w:rsidR="165B8808" w:rsidP="165B8808" w:rsidRDefault="165B8808" w14:noSpellErr="1" w14:paraId="762810FF" w14:textId="358FEDDB">
      <w:pPr>
        <w:jc w:val="left"/>
      </w:pPr>
      <w:r w:rsidRPr="165B8808" w:rsidR="165B8808">
        <w:rPr>
          <w:rFonts w:ascii="Arial" w:hAnsi="Arial" w:eastAsia="Arial" w:cs="Arial"/>
          <w:noProof w:val="0"/>
          <w:sz w:val="24"/>
          <w:szCs w:val="24"/>
          <w:lang w:eastAsia="ja-JP"/>
        </w:rPr>
        <w:t>※１　</w:t>
      </w:r>
      <w:r w:rsidRPr="165B8808" w:rsidR="165B8808">
        <w:rPr>
          <w:rFonts w:ascii="Arial" w:hAnsi="Arial" w:eastAsia="Arial" w:cs="Arial"/>
          <w:noProof w:val="0"/>
          <w:sz w:val="24"/>
          <w:szCs w:val="24"/>
          <w:lang w:eastAsia="ja-JP"/>
        </w:rPr>
        <w:t>（対策ありで守れる確率）＝Π</w:t>
      </w:r>
      <w:r w:rsidRPr="165B8808" w:rsidR="165B8808">
        <w:rPr>
          <w:rFonts w:ascii="Arial" w:hAnsi="Arial" w:eastAsia="Arial" w:cs="Arial"/>
          <w:noProof w:val="0"/>
          <w:sz w:val="24"/>
          <w:szCs w:val="24"/>
          <w:lang w:eastAsia="ja-JP"/>
        </w:rPr>
        <w:t xml:space="preserve"> </w:t>
      </w:r>
      <w:r w:rsidRPr="165B8808" w:rsidR="165B8808">
        <w:rPr>
          <w:rFonts w:ascii="Arial" w:hAnsi="Arial" w:eastAsia="Arial" w:cs="Arial"/>
          <w:noProof w:val="0"/>
          <w:sz w:val="24"/>
          <w:szCs w:val="24"/>
          <w:lang w:eastAsia="ja-JP"/>
        </w:rPr>
        <w:t>｛</w:t>
      </w:r>
      <w:r w:rsidRPr="165B8808" w:rsidR="165B8808">
        <w:rPr>
          <w:rFonts w:ascii="Arial" w:hAnsi="Arial" w:eastAsia="Arial" w:cs="Arial"/>
          <w:noProof w:val="0"/>
          <w:sz w:val="24"/>
          <w:szCs w:val="24"/>
          <w:lang w:val="en-US" w:eastAsia="ja-JP"/>
        </w:rPr>
        <w:t>1</w:t>
      </w:r>
      <w:r w:rsidRPr="165B8808" w:rsidR="165B8808">
        <w:rPr>
          <w:rFonts w:ascii="Arial" w:hAnsi="Arial" w:eastAsia="Arial" w:cs="Arial"/>
          <w:noProof w:val="0"/>
          <w:sz w:val="24"/>
          <w:szCs w:val="24"/>
          <w:lang w:eastAsia="ja-JP"/>
        </w:rPr>
        <w:t>−　（未対策で守れる確率</w:t>
      </w:r>
      <w:r w:rsidRPr="165B8808" w:rsidR="165B8808">
        <w:rPr>
          <w:rFonts w:ascii="Arial" w:hAnsi="Arial" w:eastAsia="Arial" w:cs="Arial"/>
          <w:noProof w:val="0"/>
          <w:sz w:val="24"/>
          <w:szCs w:val="24"/>
          <w:vertAlign w:val="superscript"/>
          <w:lang w:eastAsia="ja-JP"/>
        </w:rPr>
        <w:t>※２</w:t>
      </w:r>
      <w:r w:rsidRPr="165B8808" w:rsidR="165B8808">
        <w:rPr>
          <w:rFonts w:ascii="Arial" w:hAnsi="Arial" w:eastAsia="Arial" w:cs="Arial"/>
          <w:noProof w:val="0"/>
          <w:sz w:val="24"/>
          <w:szCs w:val="24"/>
          <w:lang w:eastAsia="ja-JP"/>
        </w:rPr>
        <w:t>）×　Π　（選択後の攻撃の成功率</w:t>
      </w:r>
      <w:r w:rsidRPr="165B8808" w:rsidR="165B8808">
        <w:rPr>
          <w:rFonts w:ascii="Arial" w:hAnsi="Arial" w:eastAsia="Arial" w:cs="Arial"/>
          <w:noProof w:val="0"/>
          <w:sz w:val="24"/>
          <w:szCs w:val="24"/>
          <w:vertAlign w:val="superscript"/>
          <w:lang w:eastAsia="ja-JP"/>
        </w:rPr>
        <w:t>※３</w:t>
      </w:r>
      <w:r w:rsidRPr="165B8808" w:rsidR="165B8808">
        <w:rPr>
          <w:rFonts w:ascii="Arial" w:hAnsi="Arial" w:eastAsia="Arial" w:cs="Arial"/>
          <w:noProof w:val="0"/>
          <w:sz w:val="24"/>
          <w:szCs w:val="24"/>
          <w:lang w:eastAsia="ja-JP"/>
        </w:rPr>
        <w:t>）｝</w:t>
      </w:r>
    </w:p>
    <w:p w:rsidR="165B8808" w:rsidP="165B8808" w:rsidRDefault="165B8808" w14:noSpellErr="1" w14:paraId="3CA4ABFC" w14:textId="0221053E">
      <w:pPr>
        <w:jc w:val="left"/>
      </w:pPr>
      <w:r w:rsidRPr="165B8808" w:rsidR="165B8808">
        <w:rPr>
          <w:rFonts w:ascii="Arial" w:hAnsi="Arial" w:eastAsia="Arial" w:cs="Arial"/>
          <w:noProof w:val="0"/>
          <w:sz w:val="24"/>
          <w:szCs w:val="24"/>
          <w:lang w:eastAsia="ja-JP"/>
        </w:rPr>
        <w:t>※２　</w:t>
      </w:r>
      <w:r w:rsidRPr="165B8808" w:rsidR="165B8808">
        <w:rPr>
          <w:rFonts w:ascii="Arial" w:hAnsi="Arial" w:eastAsia="Arial" w:cs="Arial"/>
          <w:noProof w:val="0"/>
          <w:sz w:val="24"/>
          <w:szCs w:val="24"/>
          <w:lang w:eastAsia="ja-JP"/>
        </w:rPr>
        <w:t>（未対策で守れる確率）＝Π</w:t>
      </w:r>
      <w:r w:rsidRPr="165B8808" w:rsidR="165B8808">
        <w:rPr>
          <w:rFonts w:ascii="Arial" w:hAnsi="Arial" w:eastAsia="Arial" w:cs="Arial"/>
          <w:noProof w:val="0"/>
          <w:sz w:val="24"/>
          <w:szCs w:val="24"/>
          <w:lang w:eastAsia="ja-JP"/>
        </w:rPr>
        <w:t xml:space="preserve"> </w:t>
      </w:r>
      <w:r w:rsidRPr="165B8808" w:rsidR="165B8808">
        <w:rPr>
          <w:rFonts w:ascii="Arial" w:hAnsi="Arial" w:eastAsia="Arial" w:cs="Arial"/>
          <w:noProof w:val="0"/>
          <w:sz w:val="24"/>
          <w:szCs w:val="24"/>
          <w:lang w:eastAsia="ja-JP"/>
        </w:rPr>
        <w:t>｛</w:t>
      </w:r>
      <w:r w:rsidRPr="165B8808" w:rsidR="165B8808">
        <w:rPr>
          <w:rFonts w:ascii="Arial" w:hAnsi="Arial" w:eastAsia="Arial" w:cs="Arial"/>
          <w:noProof w:val="0"/>
          <w:sz w:val="24"/>
          <w:szCs w:val="24"/>
          <w:lang w:val="en-US" w:eastAsia="ja-JP"/>
        </w:rPr>
        <w:t>1</w:t>
      </w:r>
      <w:r w:rsidRPr="165B8808" w:rsidR="165B8808">
        <w:rPr>
          <w:rFonts w:ascii="Arial" w:hAnsi="Arial" w:eastAsia="Arial" w:cs="Arial"/>
          <w:noProof w:val="0"/>
          <w:sz w:val="24"/>
          <w:szCs w:val="24"/>
          <w:lang w:eastAsia="ja-JP"/>
        </w:rPr>
        <w:t>−（脅威の発生率）×（資産に影響するかどうかのフラグ）｝</w:t>
      </w:r>
    </w:p>
    <w:p w:rsidR="165B8808" w:rsidP="165B8808" w:rsidRDefault="165B8808" w14:noSpellErr="1" w14:paraId="35B99FF6" w14:textId="701ACB31">
      <w:pPr>
        <w:jc w:val="left"/>
      </w:pPr>
      <w:r w:rsidRPr="165B8808" w:rsidR="165B8808">
        <w:rPr>
          <w:rFonts w:ascii="Arial" w:hAnsi="Arial" w:eastAsia="Arial" w:cs="Arial"/>
          <w:noProof w:val="0"/>
          <w:sz w:val="24"/>
          <w:szCs w:val="24"/>
          <w:lang w:eastAsia="ja-JP"/>
        </w:rPr>
        <w:t>※３　（選択後の攻撃の成功率）＝</w:t>
      </w:r>
      <w:r w:rsidRPr="165B8808" w:rsidR="165B8808">
        <w:rPr>
          <w:rFonts w:ascii="Arial" w:hAnsi="Arial" w:eastAsia="Arial" w:cs="Arial"/>
          <w:noProof w:val="0"/>
          <w:sz w:val="24"/>
          <w:szCs w:val="24"/>
          <w:lang w:val="en-US" w:eastAsia="ja-JP"/>
        </w:rPr>
        <w:t>1</w:t>
      </w:r>
      <w:r w:rsidRPr="165B8808" w:rsidR="165B8808">
        <w:rPr>
          <w:rFonts w:ascii="Arial" w:hAnsi="Arial" w:eastAsia="Arial" w:cs="Arial"/>
          <w:noProof w:val="0"/>
          <w:sz w:val="24"/>
          <w:szCs w:val="24"/>
          <w:lang w:eastAsia="ja-JP"/>
        </w:rPr>
        <w:t>−（リスク減少率）×（選択したか否かのフラグ）</w:t>
      </w:r>
    </w:p>
    <w:p w:rsidR="165B8808" w:rsidP="165B8808" w:rsidRDefault="165B8808" w14:noSpellErr="1" w14:paraId="4ECE6FFF" w14:textId="1174AB32">
      <w:pPr>
        <w:pStyle w:val="a"/>
        <w:rPr>
          <w:rFonts w:ascii="Arial" w:hAnsi="Arial" w:eastAsia="Arial" w:cs="Arial"/>
          <w:sz w:val="24"/>
          <w:szCs w:val="24"/>
        </w:rPr>
      </w:pPr>
    </w:p>
    <w:sectPr w:rsidR="0085762A" w:rsidSect="005411FB">
      <w:pgSz w:w="11900" w:h="16840" w:orient="portrait"/>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0000000000000000000"/>
    <w:charset w:val="4D"/>
    <w:family w:val="swiss"/>
    <w:notTrueType/>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revisionView w:inkAnnotations="0"/>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50"/>
    <w:rsid w:val="003027E2"/>
    <w:rsid w:val="003817C8"/>
    <w:rsid w:val="005411FB"/>
    <w:rsid w:val="005C6D01"/>
    <w:rsid w:val="00807E00"/>
    <w:rsid w:val="00841B50"/>
    <w:rsid w:val="0085762A"/>
    <w:rsid w:val="009618DF"/>
    <w:rsid w:val="009F182C"/>
    <w:rsid w:val="00A72BE2"/>
    <w:rsid w:val="00B411F3"/>
    <w:rsid w:val="00ED4A0B"/>
    <w:rsid w:val="165B8808"/>
    <w:rsid w:val="16ABD4A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40CA8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ユーザー</dc:creator>
  <keywords/>
  <dc:description/>
  <lastModifiedBy>SEKIYA YUKI</lastModifiedBy>
  <revision>3</revision>
  <dcterms:created xsi:type="dcterms:W3CDTF">2017-05-23T07:17:00.0000000Z</dcterms:created>
  <dcterms:modified xsi:type="dcterms:W3CDTF">2017-06-06T11:18:41.8101548Z</dcterms:modified>
</coreProperties>
</file>