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34"/>
        <w:jc w:val="center"/>
      </w:pPr>
      <w:r>
        <w:t xml:space="preserve">Лабораторная работа</w:t>
      </w:r>
      <w:r>
        <w:t xml:space="preserve"> № 6</w:t>
      </w:r>
      <w:r/>
    </w:p>
    <w:p>
      <w:pPr>
        <w:jc w:val="center"/>
      </w:pPr>
      <w:r>
        <w:t xml:space="preserve">КОРУТИНЫ</w:t>
      </w:r>
      <w:bookmarkStart w:id="0" w:name="_GoBack"/>
      <w:r/>
      <w:bookmarkEnd w:id="0"/>
      <w:r/>
      <w:r/>
    </w:p>
    <w:p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both"/>
        <w:tabs>
          <w:tab w:val="left" w:pos="2977" w:leader="none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Если мы захотим использовать </w:t>
      </w:r>
      <w:r>
        <w:rPr>
          <w:rFonts w:cstheme="minorHAnsi"/>
          <w:sz w:val="24"/>
          <w:szCs w:val="24"/>
        </w:rPr>
        <w:t xml:space="preserve">корутины</w:t>
      </w:r>
      <w:r>
        <w:rPr>
          <w:rFonts w:cstheme="minorHAnsi"/>
          <w:sz w:val="24"/>
          <w:szCs w:val="24"/>
        </w:rPr>
        <w:t xml:space="preserve">, то скорее мы на С++ писать не будем. Или хотя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бы найдем библиотеку, где есть готовые инструменты. И нам будет достаточно определить, что должно выполняться внутри. </w:t>
      </w:r>
      <w:r>
        <w:rPr>
          <w:rFonts w:cstheme="minorHAnsi"/>
          <w:sz w:val="24"/>
          <w:szCs w:val="24"/>
        </w:rPr>
        <w:t xml:space="preserve">Но язык развивается, </w:t>
      </w:r>
      <w:r>
        <w:rPr>
          <w:rFonts w:cstheme="minorHAnsi"/>
          <w:sz w:val="24"/>
          <w:szCs w:val="24"/>
        </w:rPr>
        <w:t xml:space="preserve">и</w:t>
      </w:r>
      <w:r>
        <w:rPr>
          <w:rFonts w:cstheme="minorHAnsi"/>
          <w:sz w:val="24"/>
          <w:szCs w:val="24"/>
        </w:rPr>
        <w:t xml:space="preserve"> если это добавили в новый стандарт, значит кому-то это надо. И чтобы владеть актуальными знаниями перед собеседованиями, давайте разберемся.</w:t>
      </w:r>
      <w:r>
        <w:rPr>
          <w:rFonts w:cstheme="minorHAnsi"/>
          <w:sz w:val="24"/>
          <w:szCs w:val="24"/>
        </w:rPr>
      </w:r>
    </w:p>
    <w:p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</w:t>
      </w:r>
      <w:r>
        <w:rPr>
          <w:rFonts w:cstheme="minorHAnsi"/>
          <w:sz w:val="24"/>
          <w:szCs w:val="24"/>
        </w:rPr>
        <w:t xml:space="preserve"> с++20 не всё так просто. Вместо </w:t>
      </w:r>
      <w:r>
        <w:rPr>
          <w:rFonts w:cstheme="minorHAnsi"/>
          <w:sz w:val="24"/>
          <w:szCs w:val="24"/>
        </w:rPr>
        <w:t xml:space="preserve">ключа, там рисунок ключа. Вместо </w:t>
      </w:r>
      <w:r>
        <w:rPr>
          <w:rFonts w:cstheme="minorHAnsi"/>
          <w:sz w:val="24"/>
          <w:szCs w:val="24"/>
        </w:rPr>
        <w:t xml:space="preserve">корутин</w:t>
      </w:r>
      <w:r>
        <w:rPr>
          <w:rFonts w:cstheme="minorHAnsi"/>
          <w:sz w:val="24"/>
          <w:szCs w:val="24"/>
        </w:rPr>
        <w:t xml:space="preserve"> шаблоны и базовые конструкции для них.</w:t>
      </w:r>
      <w:r>
        <w:rPr>
          <w:rFonts w:cstheme="minorHAnsi"/>
          <w:sz w:val="24"/>
          <w:szCs w:val="24"/>
        </w:rPr>
      </w:r>
    </w:p>
    <w:p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66950" cy="2266950"/>
                <wp:effectExtent l="0" t="0" r="0" b="0"/>
                <wp:docPr id="1" name="Рисунок 2" descr="https://i.okcdn.ru/i?r=CICcQJv1RQZIqEhgaodSnlHZPv4j-QjTNiQksAwvUjJEmjJbRDKImSa6s0OVb1P0q8h-kfhwZ-AR-OQPQNLq4hNJU8vM6WeY315_r4U2vGFy6gKmSfq1xWy5u5uHCLVF5NaUElbmOP8p2ZGpv_RpUvX2zPW3hAbMGSGK1BHYQk98Q6CqjodGypY4YccpeP9kAy1hVBe4oyzPBBsE8i0AAA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i.okcdn.ru/i?r=CICcQJv1RQZIqEhgaodSnlHZPv4j-QjTNiQksAwvUjJEmjJbRDKImSa6s0OVb1P0q8h-kfhwZ-AR-OQPQNLq4hNJU8vM6WeY315_r4U2vGFy6gKmSfq1xWy5u5uHCLVF5NaUElbmOP8p2ZGpv_RpUvX2zPW3hAbMGSGK1BHYQk98Q6CqjodGypY4YccpeP9kAy1hVBe4oyzPBBsE8i0AAAAp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66950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78.50pt;height:178.5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Но зато, мы можем создать исключительно своё поведение </w:t>
      </w:r>
      <w:r>
        <w:rPr>
          <w:rFonts w:cstheme="minorHAnsi"/>
          <w:sz w:val="24"/>
          <w:szCs w:val="24"/>
        </w:rPr>
        <w:t xml:space="preserve">корутин</w:t>
      </w:r>
      <w:r>
        <w:rPr>
          <w:rFonts w:cstheme="minorHAnsi"/>
          <w:sz w:val="24"/>
          <w:szCs w:val="24"/>
        </w:rPr>
        <w:t xml:space="preserve"> с нужными нам переключениями между подзадачами.</w:t>
      </w:r>
      <w:r>
        <w:rPr>
          <w:rFonts w:cstheme="minorHAnsi"/>
          <w:sz w:val="24"/>
          <w:szCs w:val="24"/>
        </w:rPr>
      </w:r>
    </w:p>
    <w:p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Возьмем пример из документации</w:t>
      </w:r>
      <w:r>
        <w:rPr>
          <w:rFonts w:cstheme="minorHAnsi"/>
          <w:sz w:val="24"/>
          <w:szCs w:val="24"/>
        </w:rPr>
      </w:r>
    </w:p>
    <w:p>
      <w:pPr>
        <w:rPr>
          <w:rFonts w:cstheme="minorHAnsi"/>
          <w:sz w:val="24"/>
          <w:szCs w:val="24"/>
        </w:rPr>
      </w:pPr>
      <w:r/>
      <w:hyperlink r:id="rId10" w:tooltip="https://en.cppreference.com/w/cpp/language/coroutines.html" w:history="1">
        <w:r>
          <w:rPr>
            <w:rStyle w:val="631"/>
            <w:rFonts w:cstheme="minorHAnsi"/>
            <w:sz w:val="24"/>
            <w:szCs w:val="24"/>
          </w:rPr>
          <w:t xml:space="preserve">https://en.cppreference.com/w/cpp/language/coroutines.html</w:t>
        </w:r>
      </w:hyperlink>
      <w:r/>
      <w:r>
        <w:rPr>
          <w:rFonts w:cstheme="minorHAnsi"/>
          <w:sz w:val="24"/>
          <w:szCs w:val="24"/>
        </w:rPr>
      </w:r>
    </w:p>
    <w:p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Зачем нужен </w:t>
      </w:r>
      <w:r>
        <w:rPr>
          <w:rFonts w:cstheme="minorHAnsi"/>
          <w:sz w:val="24"/>
          <w:szCs w:val="24"/>
        </w:rPr>
        <w:t xml:space="preserve">promise</w:t>
      </w:r>
      <w:r>
        <w:rPr>
          <w:rFonts w:cstheme="minorHAnsi"/>
          <w:sz w:val="24"/>
          <w:szCs w:val="24"/>
        </w:rPr>
        <w:t xml:space="preserve">?</w: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C++20 </w:t>
      </w:r>
      <w:r>
        <w:rPr>
          <w:rFonts w:cstheme="minorHAnsi"/>
          <w:sz w:val="24"/>
          <w:szCs w:val="24"/>
        </w:rPr>
        <w:t xml:space="preserve">корутины</w:t>
      </w:r>
      <w:r>
        <w:rPr>
          <w:rFonts w:cstheme="minorHAnsi"/>
          <w:sz w:val="24"/>
          <w:szCs w:val="24"/>
        </w:rPr>
        <w:t xml:space="preserve"> реализуются через обещание (</w:t>
      </w:r>
      <w:r>
        <w:rPr>
          <w:rFonts w:cstheme="minorHAnsi"/>
          <w:sz w:val="24"/>
          <w:szCs w:val="24"/>
        </w:rPr>
        <w:t xml:space="preserve">promise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object</w:t>
      </w:r>
      <w:r>
        <w:rPr>
          <w:rFonts w:cstheme="minorHAnsi"/>
          <w:sz w:val="24"/>
          <w:szCs w:val="24"/>
        </w:rPr>
        <w:t xml:space="preserve">) — это специальный объект, который управляет состоянием </w:t>
      </w:r>
      <w:r>
        <w:rPr>
          <w:rFonts w:cstheme="minorHAnsi"/>
          <w:sz w:val="24"/>
          <w:szCs w:val="24"/>
        </w:rPr>
        <w:t xml:space="preserve">корутины</w:t>
      </w:r>
      <w:r>
        <w:rPr>
          <w:rFonts w:cstheme="minorHAnsi"/>
          <w:sz w:val="24"/>
          <w:szCs w:val="24"/>
        </w:rPr>
        <w:t xml:space="preserve">, её результатами и жизненным циклом.</w:t>
      </w:r>
      <w:r>
        <w:rPr>
          <w:rFonts w:cstheme="minorHAnsi"/>
          <w:sz w:val="24"/>
          <w:szCs w:val="24"/>
        </w:rPr>
      </w:r>
    </w:p>
    <w:p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Обещание (</w:t>
      </w:r>
      <w:r>
        <w:rPr>
          <w:rFonts w:cstheme="minorHAnsi"/>
          <w:b/>
          <w:sz w:val="24"/>
          <w:szCs w:val="24"/>
        </w:rPr>
        <w:t xml:space="preserve">promise</w:t>
      </w:r>
      <w:r>
        <w:rPr>
          <w:rFonts w:cstheme="minorHAnsi"/>
          <w:b/>
          <w:sz w:val="24"/>
          <w:szCs w:val="24"/>
        </w:rPr>
        <w:t xml:space="preserve">)</w:t>
      </w:r>
      <w:r>
        <w:rPr>
          <w:rFonts w:cstheme="minorHAnsi"/>
          <w:sz w:val="24"/>
          <w:szCs w:val="24"/>
        </w:rPr>
        <w:t xml:space="preserve"> — это класс, который содержит:</w:t>
      </w:r>
      <w:r>
        <w:rPr>
          <w:rFonts w:cstheme="minorHAnsi"/>
          <w:sz w:val="24"/>
          <w:szCs w:val="24"/>
        </w:rPr>
      </w:r>
    </w:p>
    <w:p>
      <w:pPr>
        <w:pStyle w:val="63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Методы для взаимодействия с </w:t>
      </w:r>
      <w:r>
        <w:rPr>
          <w:rFonts w:cstheme="minorHAnsi"/>
          <w:sz w:val="24"/>
          <w:szCs w:val="24"/>
        </w:rPr>
        <w:t xml:space="preserve">корутиной</w:t>
      </w:r>
      <w:r>
        <w:rPr>
          <w:rFonts w:cstheme="minorHAnsi"/>
          <w:sz w:val="24"/>
          <w:szCs w:val="24"/>
        </w:rPr>
        <w:t xml:space="preserve">: создание, старт, завершение.</w:t>
      </w:r>
      <w:r>
        <w:rPr>
          <w:rFonts w:cstheme="minorHAnsi"/>
          <w:sz w:val="24"/>
          <w:szCs w:val="24"/>
        </w:rPr>
      </w:r>
    </w:p>
    <w:p>
      <w:pPr>
        <w:pStyle w:val="63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Передачу результата (</w:t>
      </w:r>
      <w:r>
        <w:rPr>
          <w:rFonts w:cstheme="minorHAnsi"/>
          <w:sz w:val="24"/>
          <w:szCs w:val="24"/>
        </w:rPr>
        <w:t xml:space="preserve">co_return</w:t>
      </w:r>
      <w:r>
        <w:rPr>
          <w:rFonts w:cstheme="minorHAnsi"/>
          <w:sz w:val="24"/>
          <w:szCs w:val="24"/>
        </w:rPr>
        <w:t xml:space="preserve">).</w:t>
      </w:r>
      <w:r>
        <w:rPr>
          <w:rFonts w:cstheme="minorHAnsi"/>
          <w:sz w:val="24"/>
          <w:szCs w:val="24"/>
        </w:rPr>
      </w:r>
    </w:p>
    <w:p>
      <w:pPr>
        <w:pStyle w:val="63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Обработку исключений.</w:t>
      </w:r>
      <w:r>
        <w:rPr>
          <w:rFonts w:cstheme="minorHAnsi"/>
          <w:sz w:val="24"/>
          <w:szCs w:val="24"/>
        </w:rPr>
      </w:r>
    </w:p>
    <w:p>
      <w:pPr>
        <w:pStyle w:val="63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Возможность приостановки и возобновления.</w:t>
      </w:r>
      <w:r>
        <w:rPr>
          <w:rFonts w:cstheme="minorHAnsi"/>
          <w:sz w:val="24"/>
          <w:szCs w:val="24"/>
        </w:rPr>
      </w:r>
    </w:p>
    <w:p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Метод </w:t>
      </w:r>
      <w:r>
        <w:rPr>
          <w:rFonts w:cstheme="minorHAnsi"/>
          <w:b/>
          <w:sz w:val="24"/>
          <w:szCs w:val="24"/>
        </w:rPr>
        <w:t xml:space="preserve">get_return_</w:t>
      </w:r>
      <w:r>
        <w:rPr>
          <w:rFonts w:cstheme="minorHAnsi"/>
          <w:b/>
          <w:sz w:val="24"/>
          <w:szCs w:val="24"/>
        </w:rPr>
        <w:t xml:space="preserve">object</w:t>
      </w:r>
      <w:r>
        <w:rPr>
          <w:rFonts w:cstheme="minorHAnsi"/>
          <w:b/>
          <w:sz w:val="24"/>
          <w:szCs w:val="24"/>
        </w:rPr>
        <w:t xml:space="preserve">(</w:t>
      </w:r>
      <w:r>
        <w:rPr>
          <w:rFonts w:cstheme="minorHAnsi"/>
          <w:b/>
          <w:sz w:val="24"/>
          <w:szCs w:val="24"/>
        </w:rPr>
        <w:t xml:space="preserve">)</w:t>
      </w:r>
      <w:r>
        <w:rPr>
          <w:rFonts w:cstheme="minorHAnsi"/>
          <w:b/>
          <w:sz w:val="24"/>
          <w:szCs w:val="24"/>
        </w:rPr>
      </w:r>
    </w:p>
    <w:p>
      <w:pPr>
        <w:pStyle w:val="633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Задача: вернуть объект, связанный с </w:t>
      </w:r>
      <w:r>
        <w:rPr>
          <w:rFonts w:cstheme="minorHAnsi"/>
          <w:sz w:val="24"/>
          <w:szCs w:val="24"/>
        </w:rPr>
        <w:t xml:space="preserve">корутиной</w:t>
      </w:r>
      <w:r>
        <w:rPr>
          <w:rFonts w:cstheme="minorHAnsi"/>
          <w:sz w:val="24"/>
          <w:szCs w:val="24"/>
        </w:rPr>
        <w:t xml:space="preserve"> (обычно это </w:t>
      </w:r>
      <w:r>
        <w:rPr>
          <w:rFonts w:cstheme="minorHAnsi"/>
          <w:sz w:val="24"/>
          <w:szCs w:val="24"/>
        </w:rPr>
        <w:t xml:space="preserve">handle</w:t>
      </w:r>
      <w:r>
        <w:rPr>
          <w:rFonts w:cstheme="minorHAnsi"/>
          <w:sz w:val="24"/>
          <w:szCs w:val="24"/>
        </w:rPr>
        <w:t xml:space="preserve"> или что-то подобное).</w:t>
      </w:r>
      <w:r>
        <w:rPr>
          <w:rFonts w:cstheme="minorHAnsi"/>
          <w:sz w:val="24"/>
          <w:szCs w:val="24"/>
        </w:rPr>
      </w:r>
    </w:p>
    <w:p>
      <w:pPr>
        <w:pStyle w:val="633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</w:t>
      </w:r>
      <w:r>
        <w:rPr>
          <w:rFonts w:cstheme="minorHAnsi"/>
          <w:sz w:val="24"/>
          <w:szCs w:val="24"/>
        </w:rPr>
        <w:t xml:space="preserve">примере</w:t>
      </w:r>
      <w:r>
        <w:rPr>
          <w:rFonts w:cstheme="minorHAnsi"/>
          <w:sz w:val="24"/>
          <w:szCs w:val="24"/>
        </w:rPr>
        <w:t xml:space="preserve">: возвращает </w:t>
      </w:r>
      <w:r>
        <w:rPr>
          <w:rFonts w:cstheme="minorHAnsi"/>
          <w:sz w:val="24"/>
          <w:szCs w:val="24"/>
          <w:lang w:val="en-US"/>
        </w:rPr>
        <w:t xml:space="preserve">coroutine</w:t>
      </w:r>
      <w:r>
        <w:rPr>
          <w:rFonts w:cstheme="minorHAnsi"/>
          <w:sz w:val="24"/>
          <w:szCs w:val="24"/>
        </w:rPr>
        <w:t xml:space="preserve"> — обертку вокруг </w:t>
      </w:r>
      <w:r>
        <w:rPr>
          <w:rFonts w:cstheme="minorHAnsi"/>
          <w:sz w:val="24"/>
          <w:szCs w:val="24"/>
          <w:lang w:val="en-US"/>
        </w:rPr>
        <w:t xml:space="preserve">std</w:t>
      </w:r>
      <w:r>
        <w:rPr>
          <w:rFonts w:cstheme="minorHAnsi"/>
          <w:sz w:val="24"/>
          <w:szCs w:val="24"/>
        </w:rPr>
        <w:t xml:space="preserve">::</w:t>
      </w:r>
      <w:r>
        <w:rPr>
          <w:rFonts w:cstheme="minorHAnsi"/>
          <w:sz w:val="24"/>
          <w:szCs w:val="24"/>
          <w:lang w:val="en-US"/>
        </w:rPr>
        <w:t xml:space="preserve">coroutine</w:t>
      </w:r>
      <w:r>
        <w:rPr>
          <w:rFonts w:cstheme="minorHAnsi"/>
          <w:sz w:val="24"/>
          <w:szCs w:val="24"/>
        </w:rPr>
        <w:t xml:space="preserve">_</w:t>
      </w:r>
      <w:r>
        <w:rPr>
          <w:rFonts w:cstheme="minorHAnsi"/>
          <w:sz w:val="24"/>
          <w:szCs w:val="24"/>
          <w:lang w:val="en-US"/>
        </w:rPr>
        <w:t xml:space="preserve">handle</w:t>
      </w:r>
      <w:r>
        <w:rPr>
          <w:rFonts w:cstheme="minorHAnsi"/>
          <w:sz w:val="24"/>
          <w:szCs w:val="24"/>
        </w:rPr>
        <w:t xml:space="preserve">&lt;</w:t>
      </w:r>
      <w:r>
        <w:rPr>
          <w:rFonts w:cstheme="minorHAnsi"/>
          <w:sz w:val="24"/>
          <w:szCs w:val="24"/>
          <w:lang w:val="en-US"/>
        </w:rPr>
        <w:t xml:space="preserve">promise</w:t>
      </w:r>
      <w:r>
        <w:rPr>
          <w:rFonts w:cstheme="minorHAnsi"/>
          <w:sz w:val="24"/>
          <w:szCs w:val="24"/>
        </w:rPr>
        <w:t xml:space="preserve">&gt;.</w:t>
      </w:r>
      <w:r>
        <w:rPr>
          <w:rFonts w:cstheme="minorHAnsi"/>
          <w:sz w:val="24"/>
          <w:szCs w:val="24"/>
        </w:rPr>
      </w:r>
    </w:p>
    <w:p>
      <w:pPr>
        <w:pStyle w:val="633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Корутинный</w:t>
      </w:r>
      <w:r>
        <w:rPr>
          <w:rFonts w:cstheme="minorHAnsi"/>
          <w:sz w:val="24"/>
          <w:szCs w:val="24"/>
        </w:rPr>
        <w:t xml:space="preserve"> вызов возвращает не сам </w:t>
      </w:r>
      <w:r>
        <w:rPr>
          <w:rFonts w:cstheme="minorHAnsi"/>
          <w:sz w:val="24"/>
          <w:szCs w:val="24"/>
        </w:rPr>
        <w:t xml:space="preserve">promise</w:t>
      </w:r>
      <w:r>
        <w:rPr>
          <w:rFonts w:cstheme="minorHAnsi"/>
          <w:sz w:val="24"/>
          <w:szCs w:val="24"/>
        </w:rPr>
        <w:t xml:space="preserve">, а объект, который управляет </w:t>
      </w:r>
      <w:r>
        <w:rPr>
          <w:rFonts w:cstheme="minorHAnsi"/>
          <w:sz w:val="24"/>
          <w:szCs w:val="24"/>
        </w:rPr>
        <w:t xml:space="preserve">корутиной</w:t>
      </w:r>
      <w:r>
        <w:rPr>
          <w:rFonts w:cstheme="minorHAnsi"/>
          <w:sz w:val="24"/>
          <w:szCs w:val="24"/>
        </w:rPr>
        <w:t xml:space="preserve"> (например, </w:t>
      </w:r>
      <w:r>
        <w:rPr>
          <w:rFonts w:cstheme="minorHAnsi"/>
          <w:sz w:val="24"/>
          <w:szCs w:val="24"/>
        </w:rPr>
        <w:t xml:space="preserve">coroutine</w:t>
      </w:r>
      <w:r>
        <w:rPr>
          <w:rFonts w:cstheme="minorHAnsi"/>
          <w:sz w:val="24"/>
          <w:szCs w:val="24"/>
        </w:rPr>
        <w:t xml:space="preserve">). В </w:t>
      </w:r>
      <w:r>
        <w:rPr>
          <w:rFonts w:cstheme="minorHAnsi"/>
          <w:sz w:val="24"/>
          <w:szCs w:val="24"/>
        </w:rPr>
        <w:t xml:space="preserve">примере</w:t>
      </w:r>
      <w:r>
        <w:rPr>
          <w:rFonts w:cstheme="minorHAnsi"/>
          <w:sz w:val="24"/>
          <w:szCs w:val="24"/>
        </w:rPr>
        <w:t xml:space="preserve"> это </w:t>
      </w:r>
      <w:r>
        <w:rPr>
          <w:rFonts w:cstheme="minorHAnsi"/>
          <w:sz w:val="24"/>
          <w:szCs w:val="24"/>
        </w:rPr>
        <w:t xml:space="preserve">coroutine</w:t>
      </w:r>
      <w:r>
        <w:rPr>
          <w:rFonts w:cstheme="minorHAnsi"/>
          <w:sz w:val="24"/>
          <w:szCs w:val="24"/>
        </w:rPr>
        <w:t xml:space="preserve">.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То что</w:t>
      </w:r>
      <w:r>
        <w:rPr>
          <w:rFonts w:cstheme="minorHAnsi"/>
          <w:sz w:val="24"/>
          <w:szCs w:val="24"/>
        </w:rPr>
        <w:t xml:space="preserve"> выполняется внутри </w:t>
      </w:r>
      <w:r>
        <w:rPr>
          <w:rFonts w:cstheme="minorHAnsi"/>
          <w:sz w:val="24"/>
          <w:szCs w:val="24"/>
        </w:rPr>
        <w:t xml:space="preserve">корутины</w:t>
      </w:r>
      <w:r>
        <w:rPr>
          <w:rFonts w:cstheme="minorHAnsi"/>
          <w:sz w:val="24"/>
          <w:szCs w:val="24"/>
        </w:rPr>
        <w:t xml:space="preserve"> задается лямбда-функцией. </w:t>
      </w:r>
      <w:r>
        <w:rPr>
          <w:rFonts w:cstheme="minorHAnsi"/>
          <w:sz w:val="24"/>
          <w:szCs w:val="24"/>
        </w:rPr>
      </w:r>
    </w:p>
    <w:p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Лямбда </w:t>
      </w:r>
      <w:r>
        <w:rPr>
          <w:rFonts w:cstheme="minorHAnsi"/>
          <w:sz w:val="24"/>
          <w:szCs w:val="24"/>
        </w:rPr>
        <w:t xml:space="preserve">функции - </w:t>
      </w:r>
      <w:hyperlink r:id="rId11" w:tooltip="https://metanit.com/cpp/tutorial/15.2.php" w:history="1">
        <w:r>
          <w:rPr>
            <w:rStyle w:val="631"/>
            <w:rFonts w:cstheme="minorHAnsi"/>
            <w:sz w:val="24"/>
            <w:szCs w:val="24"/>
          </w:rPr>
          <w:t xml:space="preserve">https://metanit.com/cpp/tutorial/15.2.php</w:t>
        </w:r>
      </w:hyperlink>
      <w:r/>
      <w:r>
        <w:rPr>
          <w:rFonts w:cstheme="minorHAnsi"/>
          <w:sz w:val="24"/>
          <w:szCs w:val="24"/>
        </w:rPr>
      </w:r>
    </w:p>
    <w:p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[</w:t>
      </w:r>
      <w:r>
        <w:rPr>
          <w:rFonts w:cstheme="minorHAnsi"/>
          <w:sz w:val="24"/>
          <w:szCs w:val="24"/>
        </w:rPr>
        <w:t xml:space="preserve">захват </w:t>
      </w:r>
      <w:r>
        <w:rPr>
          <w:rFonts w:cstheme="minorHAnsi"/>
          <w:sz w:val="24"/>
          <w:szCs w:val="24"/>
        </w:rPr>
        <w:t xml:space="preserve">переменных</w:t>
      </w:r>
      <w:r>
        <w:rPr>
          <w:rFonts w:cstheme="minorHAnsi"/>
          <w:sz w:val="24"/>
          <w:szCs w:val="24"/>
        </w:rPr>
        <w:t xml:space="preserve">](</w:t>
      </w:r>
      <w:r>
        <w:rPr>
          <w:rFonts w:cstheme="minorHAnsi"/>
          <w:sz w:val="24"/>
          <w:szCs w:val="24"/>
        </w:rPr>
        <w:t xml:space="preserve">аргументы ф-</w:t>
      </w:r>
      <w:r>
        <w:rPr>
          <w:rFonts w:cstheme="minorHAnsi"/>
          <w:sz w:val="24"/>
          <w:szCs w:val="24"/>
        </w:rPr>
        <w:t xml:space="preserve">ии</w:t>
      </w:r>
      <w:r>
        <w:rPr>
          <w:rFonts w:cstheme="minorHAnsi"/>
          <w:sz w:val="24"/>
          <w:szCs w:val="24"/>
        </w:rPr>
        <w:t xml:space="preserve">) -&gt; </w:t>
      </w:r>
      <w:r>
        <w:rPr>
          <w:rFonts w:cstheme="minorHAnsi"/>
          <w:sz w:val="24"/>
          <w:szCs w:val="24"/>
          <w:lang w:val="en-US"/>
        </w:rPr>
        <w:t xml:space="preserve">return</w:t>
      </w:r>
      <w:r>
        <w:rPr>
          <w:rFonts w:cstheme="minorHAnsi"/>
          <w:sz w:val="24"/>
          <w:szCs w:val="24"/>
        </w:rPr>
        <w:t xml:space="preserve">_</w:t>
      </w:r>
      <w:r>
        <w:rPr>
          <w:rFonts w:cstheme="minorHAnsi"/>
          <w:sz w:val="24"/>
          <w:szCs w:val="24"/>
          <w:lang w:val="en-US"/>
        </w:rPr>
        <w:t xml:space="preserve">type</w:t>
      </w:r>
      <w:r>
        <w:rPr>
          <w:rFonts w:cstheme="minorHAnsi"/>
          <w:sz w:val="24"/>
          <w:szCs w:val="24"/>
        </w:rPr>
        <w:t xml:space="preserve"> {// тело функции}</w:t>
      </w:r>
      <w:r>
        <w:rPr>
          <w:rFonts w:cstheme="minorHAnsi"/>
          <w:sz w:val="24"/>
          <w:szCs w:val="24"/>
        </w:rPr>
      </w:r>
    </w:p>
    <w:p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примере после тела лямбды в скобках идет сразу инициализация аргумента.</w:t>
      </w:r>
      <w:r>
        <w:rPr>
          <w:rFonts w:cstheme="minorHAnsi"/>
          <w:sz w:val="24"/>
          <w:szCs w:val="24"/>
        </w:rPr>
      </w:r>
    </w:p>
    <w:p>
      <w:pPr>
        <w:pStyle w:val="63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3617" cy="4752975"/>
                <wp:effectExtent l="0" t="0" r="508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862150" cy="4768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0.13pt;height:374.2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</w:rPr>
        <w:t xml:space="preserve">Методы</w:t>
      </w:r>
      <w:r>
        <w:rPr>
          <w:rFonts w:cstheme="minorHAnsi"/>
          <w:b/>
          <w:sz w:val="24"/>
          <w:szCs w:val="24"/>
          <w:lang w:val="en-US"/>
        </w:rPr>
        <w:t xml:space="preserve"> </w:t>
      </w:r>
      <w:r>
        <w:rPr>
          <w:rFonts w:cstheme="minorHAnsi"/>
          <w:b/>
          <w:sz w:val="24"/>
          <w:szCs w:val="24"/>
          <w:lang w:val="en-US"/>
        </w:rPr>
        <w:t xml:space="preserve">initial_</w:t>
      </w:r>
      <w:r>
        <w:rPr>
          <w:rFonts w:cstheme="minorHAnsi"/>
          <w:b/>
          <w:sz w:val="24"/>
          <w:szCs w:val="24"/>
          <w:lang w:val="en-US"/>
        </w:rPr>
        <w:t xml:space="preserve">suspend</w:t>
      </w:r>
      <w:r>
        <w:rPr>
          <w:rFonts w:cstheme="minorHAnsi"/>
          <w:b/>
          <w:sz w:val="24"/>
          <w:szCs w:val="24"/>
          <w:lang w:val="en-US"/>
        </w:rPr>
        <w:t xml:space="preserve">(</w:t>
      </w:r>
      <w:r>
        <w:rPr>
          <w:rFonts w:cstheme="minorHAnsi"/>
          <w:b/>
          <w:sz w:val="24"/>
          <w:szCs w:val="24"/>
          <w:lang w:val="en-US"/>
        </w:rPr>
        <w:t xml:space="preserve">) и </w:t>
      </w:r>
      <w:r>
        <w:rPr>
          <w:rFonts w:cstheme="minorHAnsi"/>
          <w:b/>
          <w:sz w:val="24"/>
          <w:szCs w:val="24"/>
          <w:lang w:val="en-US"/>
        </w:rPr>
        <w:t xml:space="preserve">final_suspend</w:t>
      </w:r>
      <w:r>
        <w:rPr>
          <w:rFonts w:cstheme="minorHAnsi"/>
          <w:b/>
          <w:sz w:val="24"/>
          <w:szCs w:val="24"/>
          <w:lang w:val="en-US"/>
        </w:rPr>
        <w:t xml:space="preserve">()</w:t>
      </w:r>
      <w:r>
        <w:rPr>
          <w:rFonts w:cstheme="minorHAnsi"/>
          <w:b/>
          <w:sz w:val="24"/>
          <w:szCs w:val="24"/>
          <w:lang w:val="en-US"/>
        </w:rPr>
      </w:r>
    </w:p>
    <w:p>
      <w:pPr>
        <w:pStyle w:val="633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initial_</w:t>
      </w:r>
      <w:r>
        <w:rPr>
          <w:rFonts w:cstheme="minorHAnsi"/>
          <w:sz w:val="24"/>
          <w:szCs w:val="24"/>
        </w:rPr>
        <w:t xml:space="preserve">suspend</w:t>
      </w:r>
      <w:r>
        <w:rPr>
          <w:rFonts w:cstheme="minorHAnsi"/>
          <w:sz w:val="24"/>
          <w:szCs w:val="24"/>
        </w:rPr>
        <w:t xml:space="preserve">(</w:t>
      </w:r>
      <w:r>
        <w:rPr>
          <w:rFonts w:cstheme="minorHAnsi"/>
          <w:sz w:val="24"/>
          <w:szCs w:val="24"/>
        </w:rPr>
        <w:t xml:space="preserve">): вызывается сразу после входа в </w:t>
      </w:r>
      <w:r>
        <w:rPr>
          <w:rFonts w:cstheme="minorHAnsi"/>
          <w:sz w:val="24"/>
          <w:szCs w:val="24"/>
        </w:rPr>
        <w:t xml:space="preserve">корутину</w:t>
      </w:r>
      <w:r>
        <w:rPr>
          <w:rFonts w:cstheme="minorHAnsi"/>
          <w:sz w:val="24"/>
          <w:szCs w:val="24"/>
        </w:rPr>
        <w:t xml:space="preserve">. Если возвращает </w:t>
      </w:r>
      <w:r>
        <w:rPr>
          <w:rFonts w:cstheme="minorHAnsi"/>
          <w:sz w:val="24"/>
          <w:szCs w:val="24"/>
        </w:rPr>
        <w:t xml:space="preserve">std</w:t>
      </w:r>
      <w:r>
        <w:rPr>
          <w:rFonts w:cstheme="minorHAnsi"/>
          <w:sz w:val="24"/>
          <w:szCs w:val="24"/>
        </w:rPr>
        <w:t xml:space="preserve">::</w:t>
      </w:r>
      <w:r>
        <w:rPr>
          <w:rFonts w:cstheme="minorHAnsi"/>
          <w:sz w:val="24"/>
          <w:szCs w:val="24"/>
        </w:rPr>
        <w:t xml:space="preserve">suspend_always</w:t>
      </w:r>
      <w:r>
        <w:rPr>
          <w:rFonts w:cstheme="minorHAnsi"/>
          <w:sz w:val="24"/>
          <w:szCs w:val="24"/>
        </w:rPr>
        <w:t xml:space="preserve">, то </w:t>
      </w:r>
      <w:r>
        <w:rPr>
          <w:rFonts w:cstheme="minorHAnsi"/>
          <w:sz w:val="24"/>
          <w:szCs w:val="24"/>
        </w:rPr>
        <w:t xml:space="preserve">корутина</w:t>
      </w:r>
      <w:r>
        <w:rPr>
          <w:rFonts w:cstheme="minorHAnsi"/>
          <w:sz w:val="24"/>
          <w:szCs w:val="24"/>
        </w:rPr>
        <w:t xml:space="preserve"> сразу приостанавливается, ожидая вызова </w:t>
      </w:r>
      <w:r>
        <w:rPr>
          <w:rFonts w:cstheme="minorHAnsi"/>
          <w:sz w:val="24"/>
          <w:szCs w:val="24"/>
        </w:rPr>
        <w:t xml:space="preserve">resume</w:t>
      </w:r>
      <w:r>
        <w:rPr>
          <w:rFonts w:cstheme="minorHAnsi"/>
          <w:sz w:val="24"/>
          <w:szCs w:val="24"/>
        </w:rPr>
        <w:t xml:space="preserve">().</w:t>
      </w:r>
      <w:r>
        <w:rPr>
          <w:rFonts w:cstheme="minorHAnsi"/>
          <w:sz w:val="24"/>
          <w:szCs w:val="24"/>
        </w:rPr>
      </w:r>
    </w:p>
    <w:p>
      <w:pPr>
        <w:pStyle w:val="633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final_</w:t>
      </w:r>
      <w:r>
        <w:rPr>
          <w:rFonts w:cstheme="minorHAnsi"/>
          <w:sz w:val="24"/>
          <w:szCs w:val="24"/>
        </w:rPr>
        <w:t xml:space="preserve">suspend</w:t>
      </w:r>
      <w:r>
        <w:rPr>
          <w:rFonts w:cstheme="minorHAnsi"/>
          <w:sz w:val="24"/>
          <w:szCs w:val="24"/>
        </w:rPr>
        <w:t xml:space="preserve">(</w:t>
      </w:r>
      <w:r>
        <w:rPr>
          <w:rFonts w:cstheme="minorHAnsi"/>
          <w:sz w:val="24"/>
          <w:szCs w:val="24"/>
        </w:rPr>
        <w:t xml:space="preserve">): вызывается при завершении </w:t>
      </w:r>
      <w:r>
        <w:rPr>
          <w:rFonts w:cstheme="minorHAnsi"/>
          <w:sz w:val="24"/>
          <w:szCs w:val="24"/>
        </w:rPr>
        <w:t xml:space="preserve">корутины</w:t>
      </w:r>
      <w:r>
        <w:rPr>
          <w:rFonts w:cstheme="minorHAnsi"/>
          <w:sz w:val="24"/>
          <w:szCs w:val="24"/>
        </w:rPr>
        <w:t xml:space="preserve">. Если возвращает </w:t>
      </w:r>
      <w:r>
        <w:rPr>
          <w:rFonts w:cstheme="minorHAnsi"/>
          <w:sz w:val="24"/>
          <w:szCs w:val="24"/>
        </w:rPr>
        <w:t xml:space="preserve">std</w:t>
      </w:r>
      <w:r>
        <w:rPr>
          <w:rFonts w:cstheme="minorHAnsi"/>
          <w:sz w:val="24"/>
          <w:szCs w:val="24"/>
        </w:rPr>
        <w:t xml:space="preserve">::</w:t>
      </w:r>
      <w:r>
        <w:rPr>
          <w:rFonts w:cstheme="minorHAnsi"/>
          <w:sz w:val="24"/>
          <w:szCs w:val="24"/>
        </w:rPr>
        <w:t xml:space="preserve">suspend_always</w:t>
      </w:r>
      <w:r>
        <w:rPr>
          <w:rFonts w:cstheme="minorHAnsi"/>
          <w:sz w:val="24"/>
          <w:szCs w:val="24"/>
        </w:rPr>
        <w:t xml:space="preserve">, то </w:t>
      </w:r>
      <w:r>
        <w:rPr>
          <w:rFonts w:cstheme="minorHAnsi"/>
          <w:sz w:val="24"/>
          <w:szCs w:val="24"/>
        </w:rPr>
        <w:t xml:space="preserve">корутина</w:t>
      </w:r>
      <w:r>
        <w:rPr>
          <w:rFonts w:cstheme="minorHAnsi"/>
          <w:sz w:val="24"/>
          <w:szCs w:val="24"/>
        </w:rPr>
        <w:t xml:space="preserve"> приостанавливается перед окончанием, что позволяет внешним кодам завершить работу или очистить ресурсы</w:t>
      </w:r>
      <w:r>
        <w:rPr>
          <w:rFonts w:cstheme="minorHAnsi"/>
          <w:sz w:val="24"/>
          <w:szCs w:val="24"/>
        </w:rPr>
      </w:r>
    </w:p>
    <w:p>
      <w:pPr>
        <w:pStyle w:val="633"/>
        <w:ind w:left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return_</w:t>
      </w:r>
      <w:r>
        <w:rPr>
          <w:rFonts w:cstheme="minorHAnsi"/>
          <w:b/>
          <w:sz w:val="24"/>
          <w:szCs w:val="24"/>
        </w:rPr>
        <w:t xml:space="preserve">void</w:t>
      </w:r>
      <w:r>
        <w:rPr>
          <w:rFonts w:cstheme="minorHAnsi"/>
          <w:b/>
          <w:sz w:val="24"/>
          <w:szCs w:val="24"/>
        </w:rPr>
        <w:t xml:space="preserve">(</w:t>
      </w:r>
      <w:r>
        <w:rPr>
          <w:rFonts w:cstheme="minorHAnsi"/>
          <w:b/>
          <w:sz w:val="24"/>
          <w:szCs w:val="24"/>
        </w:rPr>
        <w:t xml:space="preserve">)</w:t>
      </w:r>
      <w:r>
        <w:rPr>
          <w:rFonts w:cstheme="minorHAnsi"/>
          <w:b/>
          <w:sz w:val="24"/>
          <w:szCs w:val="24"/>
        </w:rPr>
      </w:r>
    </w:p>
    <w:p>
      <w:pPr>
        <w:pStyle w:val="633"/>
        <w:numPr>
          <w:ilvl w:val="0"/>
          <w:numId w:val="4"/>
        </w:numPr>
        <w:ind w:left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вызывается при </w:t>
      </w:r>
      <w:r>
        <w:rPr>
          <w:rFonts w:cstheme="minorHAnsi"/>
          <w:sz w:val="24"/>
          <w:szCs w:val="24"/>
        </w:rPr>
        <w:t xml:space="preserve">co_</w:t>
      </w:r>
      <w:r>
        <w:rPr>
          <w:rFonts w:cstheme="minorHAnsi"/>
          <w:sz w:val="24"/>
          <w:szCs w:val="24"/>
        </w:rPr>
        <w:t xml:space="preserve">return</w:t>
      </w:r>
      <w:r>
        <w:rPr>
          <w:rFonts w:cstheme="minorHAnsi"/>
          <w:sz w:val="24"/>
          <w:szCs w:val="24"/>
        </w:rPr>
        <w:t xml:space="preserve">;,</w:t>
      </w:r>
      <w:r>
        <w:rPr>
          <w:rFonts w:cstheme="minorHAnsi"/>
          <w:sz w:val="24"/>
          <w:szCs w:val="24"/>
        </w:rPr>
        <w:t xml:space="preserve"> если </w:t>
      </w:r>
      <w:r>
        <w:rPr>
          <w:rFonts w:cstheme="minorHAnsi"/>
          <w:sz w:val="24"/>
          <w:szCs w:val="24"/>
        </w:rPr>
        <w:t xml:space="preserve">корутина</w:t>
      </w:r>
      <w:r>
        <w:rPr>
          <w:rFonts w:cstheme="minorHAnsi"/>
          <w:sz w:val="24"/>
          <w:szCs w:val="24"/>
        </w:rPr>
        <w:t xml:space="preserve"> ничего не возвращает (</w:t>
      </w:r>
      <w:r>
        <w:rPr>
          <w:rFonts w:cstheme="minorHAnsi"/>
          <w:sz w:val="24"/>
          <w:szCs w:val="24"/>
        </w:rPr>
        <w:t xml:space="preserve">void</w:t>
      </w:r>
      <w:r>
        <w:rPr>
          <w:rFonts w:cstheme="minorHAnsi"/>
          <w:sz w:val="24"/>
          <w:szCs w:val="24"/>
        </w:rPr>
        <w:t xml:space="preserve">).</w:t>
      </w:r>
      <w:r>
        <w:rPr>
          <w:rFonts w:cstheme="minorHAnsi"/>
          <w:sz w:val="24"/>
          <w:szCs w:val="24"/>
        </w:rPr>
      </w:r>
    </w:p>
    <w:p>
      <w:pPr>
        <w:pStyle w:val="633"/>
        <w:numPr>
          <w:ilvl w:val="0"/>
          <w:numId w:val="4"/>
        </w:numPr>
        <w:ind w:left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</w:t>
      </w:r>
      <w:r>
        <w:rPr>
          <w:rFonts w:cstheme="minorHAnsi"/>
          <w:sz w:val="24"/>
          <w:szCs w:val="24"/>
        </w:rPr>
        <w:t xml:space="preserve">примере</w:t>
      </w:r>
      <w:r>
        <w:rPr>
          <w:rFonts w:cstheme="minorHAnsi"/>
          <w:sz w:val="24"/>
          <w:szCs w:val="24"/>
        </w:rPr>
        <w:t xml:space="preserve"> — пустая, потому что </w:t>
      </w:r>
      <w:r>
        <w:rPr>
          <w:rFonts w:cstheme="minorHAnsi"/>
          <w:sz w:val="24"/>
          <w:szCs w:val="24"/>
        </w:rPr>
        <w:t xml:space="preserve">корутина</w:t>
      </w:r>
      <w:r>
        <w:rPr>
          <w:rFonts w:cstheme="minorHAnsi"/>
          <w:sz w:val="24"/>
          <w:szCs w:val="24"/>
        </w:rPr>
        <w:t xml:space="preserve"> ничего не возвращает.</w: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unhandled_</w:t>
      </w:r>
      <w:r>
        <w:rPr>
          <w:rFonts w:cstheme="minorHAnsi"/>
          <w:b/>
          <w:sz w:val="24"/>
          <w:szCs w:val="24"/>
        </w:rPr>
        <w:t xml:space="preserve">exception</w:t>
      </w:r>
      <w:r>
        <w:rPr>
          <w:rFonts w:cstheme="minorHAnsi"/>
          <w:b/>
          <w:sz w:val="24"/>
          <w:szCs w:val="24"/>
        </w:rPr>
        <w:t xml:space="preserve">(</w:t>
      </w:r>
      <w:r>
        <w:rPr>
          <w:rFonts w:cstheme="minorHAnsi"/>
          <w:b/>
          <w:sz w:val="24"/>
          <w:szCs w:val="24"/>
        </w:rPr>
        <w:t xml:space="preserve">)</w:t>
      </w:r>
      <w:r>
        <w:rPr>
          <w:rFonts w:cstheme="minorHAnsi"/>
          <w:b/>
          <w:sz w:val="24"/>
          <w:szCs w:val="24"/>
        </w:rPr>
      </w:r>
    </w:p>
    <w:p>
      <w:pPr>
        <w:pStyle w:val="633"/>
        <w:numPr>
          <w:ilvl w:val="0"/>
          <w:numId w:val="4"/>
        </w:numPr>
        <w:ind w:left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вызывается, если внутри </w:t>
      </w:r>
      <w:r>
        <w:rPr>
          <w:rFonts w:cstheme="minorHAnsi"/>
          <w:sz w:val="24"/>
          <w:szCs w:val="24"/>
        </w:rPr>
        <w:t xml:space="preserve">корутины</w:t>
      </w:r>
      <w:r>
        <w:rPr>
          <w:rFonts w:cstheme="minorHAnsi"/>
          <w:sz w:val="24"/>
          <w:szCs w:val="24"/>
        </w:rPr>
        <w:t xml:space="preserve"> возникло исключение, и оно не было поймано.</w:t>
      </w:r>
      <w:r>
        <w:rPr>
          <w:rFonts w:cstheme="minorHAnsi"/>
          <w:sz w:val="24"/>
          <w:szCs w:val="24"/>
        </w:rPr>
      </w:r>
    </w:p>
    <w:p>
      <w:pPr>
        <w:pStyle w:val="633"/>
        <w:numPr>
          <w:ilvl w:val="0"/>
          <w:numId w:val="4"/>
        </w:numPr>
        <w:ind w:left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коде — пустая, но в более сложных случаях можно </w:t>
      </w:r>
      <w:r>
        <w:rPr>
          <w:rFonts w:cstheme="minorHAnsi"/>
          <w:sz w:val="24"/>
          <w:szCs w:val="24"/>
        </w:rPr>
        <w:t xml:space="preserve">логировать</w:t>
      </w:r>
      <w:r>
        <w:rPr>
          <w:rFonts w:cstheme="minorHAnsi"/>
          <w:sz w:val="24"/>
          <w:szCs w:val="24"/>
        </w:rPr>
        <w:t xml:space="preserve"> или обрабатывать исключения.</w: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Объявление </w:t>
      </w:r>
      <w:r>
        <w:rPr>
          <w:rFonts w:cstheme="minorHAnsi"/>
          <w:b/>
          <w:sz w:val="24"/>
          <w:szCs w:val="24"/>
        </w:rPr>
        <w:t xml:space="preserve">promise_type</w:t>
      </w:r>
      <w:r>
        <w:rPr>
          <w:rFonts w:cstheme="minorHAnsi"/>
          <w:b/>
          <w:sz w:val="24"/>
          <w:szCs w:val="24"/>
        </w:rPr>
        <w:t xml:space="preserve"> внутри или рядом с </w:t>
      </w:r>
      <w:r>
        <w:rPr>
          <w:rFonts w:cstheme="minorHAnsi"/>
          <w:b/>
          <w:sz w:val="24"/>
          <w:szCs w:val="24"/>
        </w:rPr>
        <w:t xml:space="preserve">корутиной</w:t>
      </w:r>
      <w:r>
        <w:rPr>
          <w:rFonts w:cstheme="minorHAnsi"/>
          <w:b/>
          <w:sz w:val="24"/>
          <w:szCs w:val="24"/>
        </w:rPr>
        <w:t xml:space="preserve">.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Стандарт ожидает, что у возвращаемого типа </w:t>
      </w:r>
      <w:r>
        <w:rPr>
          <w:rFonts w:cstheme="minorHAnsi"/>
          <w:sz w:val="24"/>
          <w:szCs w:val="24"/>
        </w:rPr>
        <w:t xml:space="preserve">корутины</w:t>
      </w:r>
      <w:r>
        <w:rPr>
          <w:rFonts w:cstheme="minorHAnsi"/>
          <w:sz w:val="24"/>
          <w:szCs w:val="24"/>
        </w:rPr>
        <w:t xml:space="preserve"> будет внутри </w:t>
      </w:r>
      <w:r>
        <w:rPr>
          <w:rFonts w:cstheme="minorHAnsi"/>
          <w:sz w:val="24"/>
          <w:szCs w:val="24"/>
        </w:rPr>
        <w:t xml:space="preserve">promise_type</w:t>
      </w:r>
      <w:r>
        <w:rPr>
          <w:rFonts w:cstheme="minorHAnsi"/>
          <w:sz w:val="24"/>
          <w:szCs w:val="24"/>
        </w:rPr>
        <w:t xml:space="preserve">, и что он сможет возвращать или управлять </w:t>
      </w:r>
      <w:r>
        <w:rPr>
          <w:rFonts w:cstheme="minorHAnsi"/>
          <w:sz w:val="24"/>
          <w:szCs w:val="24"/>
        </w:rPr>
        <w:t xml:space="preserve">std</w:t>
      </w:r>
      <w:r>
        <w:rPr>
          <w:rFonts w:cstheme="minorHAnsi"/>
          <w:sz w:val="24"/>
          <w:szCs w:val="24"/>
        </w:rPr>
        <w:t xml:space="preserve">::</w:t>
      </w:r>
      <w:r>
        <w:rPr>
          <w:rFonts w:cstheme="minorHAnsi"/>
          <w:sz w:val="24"/>
          <w:szCs w:val="24"/>
        </w:rPr>
        <w:t xml:space="preserve">coroutine_handle</w:t>
      </w:r>
      <w:r>
        <w:rPr>
          <w:rFonts w:cstheme="minorHAnsi"/>
          <w:sz w:val="24"/>
          <w:szCs w:val="24"/>
        </w:rPr>
        <w:t xml:space="preserve">&lt;</w:t>
      </w:r>
      <w:r>
        <w:rPr>
          <w:rFonts w:cstheme="minorHAnsi"/>
          <w:sz w:val="24"/>
          <w:szCs w:val="24"/>
        </w:rPr>
        <w:t xml:space="preserve">promise_type</w:t>
      </w:r>
      <w:r>
        <w:rPr>
          <w:rFonts w:cstheme="minorHAnsi"/>
          <w:sz w:val="24"/>
          <w:szCs w:val="24"/>
        </w:rPr>
        <w:t xml:space="preserve">&gt;.</w:t>
      </w:r>
      <w:r>
        <w:rPr>
          <w:rFonts w:cstheme="minorHAnsi"/>
          <w:sz w:val="24"/>
          <w:szCs w:val="24"/>
        </w:rPr>
      </w:r>
    </w:p>
    <w:p>
      <w:pPr>
        <w:pStyle w:val="633"/>
        <w:numPr>
          <w:ilvl w:val="0"/>
          <w:numId w:val="5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coroutine — </w:t>
      </w:r>
      <w:r>
        <w:rPr>
          <w:rFonts w:cstheme="minorHAnsi"/>
          <w:sz w:val="24"/>
          <w:szCs w:val="24"/>
          <w:lang w:val="en-US"/>
        </w:rPr>
        <w:t xml:space="preserve">это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обертка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вокруг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std::</w:t>
      </w:r>
      <w:r>
        <w:rPr>
          <w:rFonts w:cstheme="minorHAnsi"/>
          <w:sz w:val="24"/>
          <w:szCs w:val="24"/>
          <w:lang w:val="en-US"/>
        </w:rPr>
        <w:t xml:space="preserve">coroutine_handle</w:t>
      </w:r>
      <w:r>
        <w:rPr>
          <w:rFonts w:cstheme="minorHAnsi"/>
          <w:sz w:val="24"/>
          <w:szCs w:val="24"/>
          <w:lang w:val="en-US"/>
        </w:rPr>
        <w:t xml:space="preserve">&lt;promise&gt;.</w:t>
      </w:r>
      <w:r>
        <w:rPr>
          <w:rFonts w:cstheme="minorHAnsi"/>
          <w:sz w:val="24"/>
          <w:szCs w:val="24"/>
          <w:lang w:val="en-US"/>
        </w:rPr>
      </w:r>
    </w:p>
    <w:p>
      <w:pPr>
        <w:pStyle w:val="633"/>
        <w:numPr>
          <w:ilvl w:val="0"/>
          <w:numId w:val="5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using </w:t>
      </w:r>
      <w:r>
        <w:rPr>
          <w:rFonts w:cstheme="minorHAnsi"/>
          <w:sz w:val="24"/>
          <w:szCs w:val="24"/>
          <w:lang w:val="en-US"/>
        </w:rPr>
        <w:t xml:space="preserve">promise_type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= ::promise</w:t>
      </w:r>
      <w:r>
        <w:rPr>
          <w:rFonts w:cstheme="minorHAnsi"/>
          <w:sz w:val="24"/>
          <w:szCs w:val="24"/>
          <w:lang w:val="en-US"/>
        </w:rPr>
        <w:t xml:space="preserve">; </w:t>
      </w:r>
      <w:r>
        <w:rPr>
          <w:rFonts w:cstheme="minorHAnsi"/>
          <w:sz w:val="24"/>
          <w:szCs w:val="24"/>
          <w:lang w:val="en-US"/>
        </w:rPr>
        <w:t xml:space="preserve">говорит</w:t>
      </w:r>
      <w:r>
        <w:rPr>
          <w:rFonts w:cstheme="minorHAnsi"/>
          <w:sz w:val="24"/>
          <w:szCs w:val="24"/>
          <w:lang w:val="en-US"/>
        </w:rPr>
        <w:t xml:space="preserve">, </w:t>
      </w:r>
      <w:r>
        <w:rPr>
          <w:rFonts w:cstheme="minorHAnsi"/>
          <w:sz w:val="24"/>
          <w:szCs w:val="24"/>
          <w:lang w:val="en-US"/>
        </w:rPr>
        <w:t xml:space="preserve">что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этот</w:t>
      </w:r>
      <w:r>
        <w:rPr>
          <w:rFonts w:cstheme="minorHAnsi"/>
          <w:sz w:val="24"/>
          <w:szCs w:val="24"/>
          <w:lang w:val="en-US"/>
        </w:rPr>
        <w:t xml:space="preserve"> coroutine </w:t>
      </w:r>
      <w:r>
        <w:rPr>
          <w:rFonts w:cstheme="minorHAnsi"/>
          <w:sz w:val="24"/>
          <w:szCs w:val="24"/>
          <w:lang w:val="en-US"/>
        </w:rPr>
        <w:t xml:space="preserve">связан</w:t>
      </w:r>
      <w:r>
        <w:rPr>
          <w:rFonts w:cstheme="minorHAnsi"/>
          <w:sz w:val="24"/>
          <w:szCs w:val="24"/>
          <w:lang w:val="en-US"/>
        </w:rPr>
        <w:t xml:space="preserve"> с promise — </w:t>
      </w:r>
      <w:r>
        <w:rPr>
          <w:rFonts w:cstheme="minorHAnsi"/>
          <w:sz w:val="24"/>
          <w:szCs w:val="24"/>
          <w:lang w:val="en-US"/>
        </w:rPr>
        <w:t xml:space="preserve">классом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обещания</w:t>
      </w:r>
      <w:r>
        <w:rPr>
          <w:rFonts w:cstheme="minorHAnsi"/>
          <w:sz w:val="24"/>
          <w:szCs w:val="24"/>
          <w:lang w:val="en-US"/>
        </w:rPr>
        <w:t xml:space="preserve">.</w:t>
      </w:r>
      <w:r>
        <w:rPr>
          <w:rFonts w:cstheme="minorHAnsi"/>
          <w:sz w:val="24"/>
          <w:szCs w:val="24"/>
          <w:lang w:val="en-US"/>
        </w:rPr>
      </w:r>
    </w:p>
    <w:p>
      <w:pPr>
        <w:pStyle w:val="634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34"/>
      </w:pPr>
      <w:r>
        <w:t xml:space="preserve">ПУНКТ 1</w:t>
      </w:r>
      <w:r/>
    </w:p>
    <w:p>
      <w:pPr>
        <w:rPr>
          <w:b/>
          <w:bCs/>
          <w:i/>
          <w:color w:val="c00000"/>
        </w:rPr>
      </w:pPr>
      <w:r>
        <w:rPr>
          <w:b/>
          <w:bCs/>
          <w:i/>
          <w:iCs/>
          <w:color w:val="c00000"/>
        </w:rPr>
        <w:t xml:space="preserve">(Не забудьте переключить стандарт языка на С++20 или выше)</w:t>
      </w:r>
      <w:r>
        <w:rPr>
          <w:b/>
          <w:bCs/>
          <w:i/>
          <w:iCs/>
          <w:color w:val="c00000"/>
        </w:rPr>
      </w:r>
    </w:p>
    <w:p>
      <w:pPr>
        <w:rPr>
          <w:highlight w:val="none"/>
        </w:rPr>
      </w:pPr>
      <w:r>
        <w:t xml:space="preserve">Перепишите пример выше, задайте своё число. Сделайте скрин результата вывода на экране.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34"/>
      </w:pPr>
      <w:r>
        <w:t xml:space="preserve">ПУНКТ </w:t>
      </w:r>
      <w:r>
        <w:t xml:space="preserve">2</w:t>
      </w:r>
      <w:r/>
    </w:p>
    <w:p>
      <w:r>
        <w:t xml:space="preserve">Реализуем задачку с </w:t>
      </w:r>
      <w:r>
        <w:t xml:space="preserve">брогрессбаром</w:t>
      </w:r>
      <w:r>
        <w:t xml:space="preserve">.</w:t>
      </w:r>
      <w:r/>
    </w:p>
    <w:p>
      <w:pPr>
        <w:rPr>
          <w:lang w:val="en-US"/>
        </w:rPr>
      </w:pPr>
      <w:r>
        <w:t xml:space="preserve">Добавьте </w:t>
      </w:r>
      <w:r>
        <w:t xml:space="preserve">инклюды</w:t>
      </w:r>
      <w:r>
        <w:rPr>
          <w:lang w:val="en-US"/>
        </w:rPr>
        <w:t xml:space="preserve">:</w:t>
      </w:r>
      <w:r>
        <w:rPr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&lt;coroutine&gt;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&lt;iostream&gt;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&lt;chrono&gt;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thread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&gt;</w:t>
      </w:r>
      <w:r/>
    </w:p>
    <w:p>
      <w:pPr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Объявим обещание. Нам понадобиться переменная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cs="Cascadia Mono"/>
          <w:color w:val="000000"/>
          <w:highlight w:val="white"/>
        </w:rPr>
        <w:t xml:space="preserve">для хранения ин</w:t>
      </w:r>
      <w:r>
        <w:rPr>
          <w:rFonts w:cs="Cascadia Mono"/>
          <w:color w:val="000000"/>
          <w:highlight w:val="white"/>
        </w:rPr>
        <w:t xml:space="preserve">формации</w:t>
      </w:r>
      <w:r>
        <w:rPr>
          <w:rFonts w:cs="Cascadia Mono"/>
          <w:color w:val="000000"/>
          <w:highlight w:val="white"/>
        </w:rPr>
        <w:t xml:space="preserve"> о текущем прогрессе выполнения.</w:t>
      </w:r>
      <w:r>
        <w:rPr>
          <w:rFonts w:cstheme="minorHAnsi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promise_type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current_value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get_return_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coroutine_handle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promise_type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from_promise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suspend_always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initial_suspend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{};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suspend_always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final_suspend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noexcept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{};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return_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unhandled_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suspend_always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yield_value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current_value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{};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 w:clear="all"/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Теперь нам надо объявить тип задачи</w:t>
      </w:r>
      <w:r>
        <w:rPr>
          <w:rFonts w:cstheme="minorHAnsi"/>
          <w:sz w:val="24"/>
          <w:szCs w:val="24"/>
        </w:rPr>
        <w:t xml:space="preserve">:</w:t>
      </w:r>
      <w:r>
        <w:rPr>
          <w:rFonts w:cstheme="minorHAnsi"/>
          <w:sz w:val="24"/>
          <w:szCs w:val="24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coroutine_handle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promise_type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handle;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task(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coroutine_handle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promise_type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handle(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task(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(handle)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handle.destroy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resume(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handle.resume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done(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handle.done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get_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handle.promise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current_value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cs="Cascadia Mono"/>
          <w:color w:val="000000"/>
          <w:sz w:val="24"/>
          <w:szCs w:val="24"/>
          <w:highlight w:val="white"/>
        </w:rPr>
        <w:t xml:space="preserve">Ниже </w:t>
      </w:r>
      <w:r>
        <w:rPr>
          <w:rFonts w:cs="Cascadia Mono"/>
          <w:color w:val="000000"/>
          <w:sz w:val="24"/>
          <w:szCs w:val="24"/>
          <w:highlight w:val="white"/>
        </w:rPr>
        <w:t xml:space="preserve">специализацию, чтобы наша реализация</w:t>
      </w:r>
      <w:r>
        <w:rPr>
          <w:rFonts w:cs="Cascadia Mono"/>
          <w:color w:val="000000"/>
          <w:sz w:val="24"/>
          <w:szCs w:val="24"/>
          <w:highlight w:val="white"/>
        </w:rPr>
        <w:t xml:space="preserve"> поведения </w:t>
      </w:r>
      <w:r>
        <w:rPr>
          <w:rFonts w:cs="Cascadia Mono"/>
          <w:color w:val="000000"/>
          <w:sz w:val="24"/>
          <w:szCs w:val="24"/>
          <w:highlight w:val="white"/>
        </w:rPr>
        <w:t xml:space="preserve">корутины</w:t>
      </w:r>
      <w:r>
        <w:rPr>
          <w:rFonts w:cs="Cascadia Mono"/>
          <w:color w:val="000000"/>
          <w:sz w:val="24"/>
          <w:szCs w:val="24"/>
          <w:highlight w:val="white"/>
        </w:rPr>
        <w:t xml:space="preserve"> заработала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coroutine_traits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promise_type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promise_type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Наконец-то мы можем объявить </w:t>
      </w:r>
      <w:r>
        <w:rPr>
          <w:rFonts w:cstheme="minorHAnsi"/>
          <w:sz w:val="24"/>
          <w:szCs w:val="24"/>
        </w:rPr>
        <w:t xml:space="preserve">корутину</w:t>
      </w:r>
      <w:r>
        <w:rPr>
          <w:rFonts w:cstheme="minorHAnsi"/>
          <w:sz w:val="24"/>
          <w:szCs w:val="24"/>
        </w:rPr>
        <w:t xml:space="preserve"> и описать задачу, которая она должна выполнять. Пусть она создает видимость работы. Будем отправлять её в сон, а </w:t>
      </w:r>
      <w:r>
        <w:rPr>
          <w:rFonts w:cstheme="minorHAnsi"/>
          <w:sz w:val="24"/>
          <w:szCs w:val="24"/>
          <w:lang w:val="en-US"/>
        </w:rPr>
        <w:t xml:space="preserve">co</w:t>
      </w:r>
      <w:r>
        <w:rPr>
          <w:rFonts w:cstheme="minorHAnsi"/>
          <w:sz w:val="24"/>
          <w:szCs w:val="24"/>
        </w:rPr>
        <w:t xml:space="preserve">_</w:t>
      </w:r>
      <w:r>
        <w:rPr>
          <w:rFonts w:cstheme="minorHAnsi"/>
          <w:sz w:val="24"/>
          <w:szCs w:val="24"/>
          <w:lang w:val="en-US"/>
        </w:rPr>
        <w:t xml:space="preserve">yield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будет возвращать номер пройденного этапа работы.</w: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4393" cy="1714381"/>
                <wp:effectExtent l="0" t="0" r="4445" b="635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902351" cy="1738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80.66pt;height:134.99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Отрисовывать</w:t>
      </w:r>
      <w:r>
        <w:rPr>
          <w:rFonts w:cstheme="minorHAnsi"/>
          <w:sz w:val="24"/>
          <w:szCs w:val="24"/>
        </w:rPr>
        <w:t xml:space="preserve"> прогресс будем по шкале следующей функцией</w:t>
      </w:r>
      <w:r>
        <w:rPr>
          <w:rFonts w:cstheme="minorHAnsi"/>
          <w:sz w:val="24"/>
          <w:szCs w:val="24"/>
        </w:rPr>
        <w:t xml:space="preserve">:</w: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73081" cy="1956021"/>
                <wp:effectExtent l="0" t="0" r="0" b="635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02814" cy="1965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93.94pt;height:154.02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Относительно пройденных шагов высчитываем про</w:t>
      </w:r>
      <w:r>
        <w:rPr>
          <w:rFonts w:cstheme="minorHAnsi"/>
          <w:sz w:val="24"/>
          <w:szCs w:val="24"/>
        </w:rPr>
        <w:t xml:space="preserve">ц</w:t>
      </w:r>
      <w:r>
        <w:rPr>
          <w:rFonts w:cstheme="minorHAnsi"/>
          <w:sz w:val="24"/>
          <w:szCs w:val="24"/>
        </w:rPr>
        <w:t xml:space="preserve">ент выполнения и заполняем </w:t>
      </w:r>
      <w:r>
        <w:rPr>
          <w:rFonts w:cstheme="minorHAnsi"/>
          <w:sz w:val="24"/>
          <w:szCs w:val="24"/>
        </w:rPr>
        <w:t xml:space="preserve">прогрессбар</w:t>
      </w:r>
      <w:r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Запустим нашу </w:t>
      </w:r>
      <w:r>
        <w:rPr>
          <w:rFonts w:cstheme="minorHAnsi"/>
          <w:sz w:val="24"/>
          <w:szCs w:val="24"/>
        </w:rPr>
        <w:t xml:space="preserve">корутину</w:t>
      </w:r>
      <w:r>
        <w:rPr>
          <w:rFonts w:cstheme="minorHAnsi"/>
          <w:sz w:val="24"/>
          <w:szCs w:val="24"/>
        </w:rPr>
        <w:t xml:space="preserve">. Пока </w:t>
      </w:r>
      <w:r>
        <w:rPr>
          <w:rFonts w:cstheme="minorHAnsi"/>
          <w:sz w:val="24"/>
          <w:szCs w:val="24"/>
          <w:lang w:val="en-US"/>
        </w:rPr>
        <w:t xml:space="preserve">coro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не завершило работу будет </w:t>
      </w:r>
      <w:r>
        <w:rPr>
          <w:rFonts w:cstheme="minorHAnsi"/>
          <w:sz w:val="24"/>
          <w:szCs w:val="24"/>
        </w:rPr>
        <w:t xml:space="preserve">отрисовывать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прогрессбар</w:t>
      </w:r>
      <w:r>
        <w:rPr>
          <w:rFonts w:cstheme="minorHAnsi"/>
          <w:sz w:val="24"/>
          <w:szCs w:val="24"/>
        </w:rPr>
        <w:t xml:space="preserve">.</w: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84375"/>
                <wp:effectExtent l="0" t="0" r="3175" b="0"/>
                <wp:docPr id="5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198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156.2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cstheme="minorHAnsi"/>
          <w:sz w:val="24"/>
          <w:szCs w:val="24"/>
        </w:rPr>
      </w:r>
    </w:p>
    <w:p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</w:r>
      <w:r>
        <w:rPr>
          <w:rFonts w:cstheme="minorHAnsi"/>
          <w:sz w:val="32"/>
          <w:szCs w:val="32"/>
        </w:rPr>
      </w:r>
    </w:p>
    <w:p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Ваша задача взять код выше. Написать свой прогресс бар, который будет </w:t>
      </w:r>
      <w:r>
        <w:rPr>
          <w:rFonts w:cstheme="minorHAnsi"/>
          <w:sz w:val="32"/>
          <w:szCs w:val="32"/>
        </w:rPr>
        <w:t xml:space="preserve">в шкале </w:t>
      </w:r>
      <w:r>
        <w:rPr>
          <w:rFonts w:cstheme="minorHAnsi"/>
          <w:sz w:val="32"/>
          <w:szCs w:val="32"/>
        </w:rPr>
        <w:t xml:space="preserve">отображать ваше имя</w:t>
      </w:r>
      <w:r>
        <w:rPr>
          <w:rFonts w:cstheme="minorHAnsi"/>
          <w:sz w:val="32"/>
          <w:szCs w:val="32"/>
        </w:rPr>
        <w:t xml:space="preserve"> при заполнении вместо одинаковых символов</w:t>
      </w:r>
      <w:r>
        <w:rPr>
          <w:rFonts w:cstheme="minorHAnsi"/>
          <w:sz w:val="32"/>
          <w:szCs w:val="32"/>
        </w:rPr>
        <w:t xml:space="preserve"> =</w:t>
      </w:r>
      <w:r>
        <w:rPr>
          <w:rFonts w:cstheme="minorHAnsi"/>
          <w:sz w:val="32"/>
          <w:szCs w:val="32"/>
        </w:rPr>
        <w:t xml:space="preserve">.</w:t>
      </w:r>
      <w:r>
        <w:rPr>
          <w:rFonts w:cstheme="minorHAnsi"/>
          <w:sz w:val="32"/>
          <w:szCs w:val="32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0000700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7"/>
    <w:next w:val="62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7"/>
    <w:next w:val="62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7"/>
    <w:next w:val="62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7"/>
    <w:next w:val="62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7"/>
    <w:next w:val="62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7"/>
    <w:next w:val="62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7"/>
    <w:next w:val="62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7"/>
    <w:next w:val="62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7"/>
    <w:next w:val="62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28"/>
    <w:link w:val="634"/>
    <w:uiPriority w:val="10"/>
    <w:rPr>
      <w:sz w:val="48"/>
      <w:szCs w:val="48"/>
    </w:rPr>
  </w:style>
  <w:style w:type="paragraph" w:styleId="36">
    <w:name w:val="Subtitle"/>
    <w:basedOn w:val="627"/>
    <w:next w:val="62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8"/>
    <w:link w:val="36"/>
    <w:uiPriority w:val="11"/>
    <w:rPr>
      <w:sz w:val="24"/>
      <w:szCs w:val="24"/>
    </w:rPr>
  </w:style>
  <w:style w:type="paragraph" w:styleId="38">
    <w:name w:val="Quote"/>
    <w:basedOn w:val="627"/>
    <w:next w:val="62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7"/>
    <w:next w:val="62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8"/>
    <w:link w:val="42"/>
    <w:uiPriority w:val="99"/>
  </w:style>
  <w:style w:type="paragraph" w:styleId="44">
    <w:name w:val="Footer"/>
    <w:basedOn w:val="62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8"/>
    <w:link w:val="44"/>
    <w:uiPriority w:val="99"/>
  </w:style>
  <w:style w:type="paragraph" w:styleId="46">
    <w:name w:val="Caption"/>
    <w:basedOn w:val="627"/>
    <w:next w:val="62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8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8"/>
    <w:uiPriority w:val="99"/>
    <w:unhideWhenUsed/>
    <w:rPr>
      <w:vertAlign w:val="superscript"/>
    </w:rPr>
  </w:style>
  <w:style w:type="paragraph" w:styleId="178">
    <w:name w:val="endnote text"/>
    <w:basedOn w:val="62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8"/>
    <w:uiPriority w:val="99"/>
    <w:semiHidden/>
    <w:unhideWhenUsed/>
    <w:rPr>
      <w:vertAlign w:val="superscript"/>
    </w:rPr>
  </w:style>
  <w:style w:type="paragraph" w:styleId="181">
    <w:name w:val="toc 1"/>
    <w:basedOn w:val="627"/>
    <w:next w:val="62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7"/>
    <w:next w:val="62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7"/>
    <w:next w:val="62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7"/>
    <w:next w:val="62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7"/>
    <w:next w:val="62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7"/>
    <w:next w:val="62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7"/>
    <w:next w:val="62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7"/>
    <w:next w:val="62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7"/>
    <w:next w:val="62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7"/>
    <w:next w:val="627"/>
    <w:uiPriority w:val="99"/>
    <w:unhideWhenUsed/>
    <w:pPr>
      <w:spacing w:after="0" w:afterAutospacing="0"/>
    </w:pPr>
  </w:style>
  <w:style w:type="paragraph" w:styleId="627" w:default="1">
    <w:name w:val="Normal"/>
    <w:qFormat/>
  </w:style>
  <w:style w:type="character" w:styleId="628" w:default="1">
    <w:name w:val="Default Paragraph Font"/>
    <w:uiPriority w:val="1"/>
    <w:semiHidden/>
    <w:unhideWhenUsed/>
  </w:style>
  <w:style w:type="table" w:styleId="62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0" w:default="1">
    <w:name w:val="No List"/>
    <w:uiPriority w:val="99"/>
    <w:semiHidden/>
    <w:unhideWhenUsed/>
  </w:style>
  <w:style w:type="character" w:styleId="631">
    <w:name w:val="Hyperlink"/>
    <w:basedOn w:val="628"/>
    <w:uiPriority w:val="99"/>
    <w:unhideWhenUsed/>
    <w:rPr>
      <w:color w:val="0563c1" w:themeColor="hyperlink"/>
      <w:u w:val="single"/>
    </w:rPr>
  </w:style>
  <w:style w:type="character" w:styleId="632">
    <w:name w:val="Unresolved Mention"/>
    <w:basedOn w:val="628"/>
    <w:uiPriority w:val="99"/>
    <w:semiHidden/>
    <w:unhideWhenUsed/>
    <w:rPr>
      <w:color w:val="605e5c"/>
      <w:shd w:val="clear" w:color="auto" w:fill="e1dfdd"/>
    </w:rPr>
  </w:style>
  <w:style w:type="paragraph" w:styleId="633">
    <w:name w:val="List Paragraph"/>
    <w:basedOn w:val="627"/>
    <w:uiPriority w:val="34"/>
    <w:qFormat/>
    <w:pPr>
      <w:contextualSpacing/>
      <w:ind w:left="720"/>
    </w:pPr>
  </w:style>
  <w:style w:type="paragraph" w:styleId="634">
    <w:name w:val="Title"/>
    <w:basedOn w:val="627"/>
    <w:next w:val="627"/>
    <w:link w:val="635"/>
    <w:uiPriority w:val="10"/>
    <w:qFormat/>
    <w:pPr>
      <w:contextualSpacing/>
      <w:spacing w:after="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35" w:customStyle="1">
    <w:name w:val="Заголовок Знак"/>
    <w:basedOn w:val="628"/>
    <w:link w:val="634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hyperlink" Target="https://en.cppreference.com/w/cpp/language/coroutines.html" TargetMode="External"/><Relationship Id="rId11" Type="http://schemas.openxmlformats.org/officeDocument/2006/relationships/hyperlink" Target="https://metanit.com/cpp/tutorial/15.2.php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Илья Перминов</cp:lastModifiedBy>
  <cp:revision>6</cp:revision>
  <dcterms:created xsi:type="dcterms:W3CDTF">2025-11-22T12:03:00Z</dcterms:created>
  <dcterms:modified xsi:type="dcterms:W3CDTF">2025-11-29T12:41:36Z</dcterms:modified>
</cp:coreProperties>
</file>