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Обзор сайтов епархии</w:t>
      </w:r>
    </w:p>
    <w:p>
      <w:r>
        <w:t>Приложение к представлению проекта «Приход». Срез опубликованных ссылок официального каталога на 15 октября 2026 года. Проверены все 102 найденные карточки; 76 содержат ссылку на сайт, 26 — нет. Получены 70 разных адресов на 68 доменах без учёта www. Один сайт может обслуживать несколько общин.</w:t>
      </w:r>
    </w:p>
    <w:p>
      <w:r>
        <w:t>Метод: чтение таблицы church-info каждой карточки; исключение общих боковых ссылок; два запроса при первоначальной ошибке; чтение первой найденной ссылки на расписание и контакт при её наличии. Дополнительно прочитана опубликованная ссылка переезда в Падерборн. После исключения ссылки WhatsApp сохранены 83 дополнительные страницы, включая пять повторных проверок ошибочных адресов. Это не обход всех страниц сайтов.</w:t>
      </w:r>
    </w:p>
    <w:p>
      <w:r>
        <w:t>Обозначения: «200» — получен HTML ответ; «VP да» — найден meta viewport, «VP нет» — не найден, «—» — ответ не получен. «Расписание/Контакт» означает найденную в HTML ссылку с соответствующим названием; не означает актуальности или удобства раздела. «Нет ссылки» относится только к карточке каталога. HTTP в таблице — итог обычного запроса, браузер может переходить на HTTPS иначе.</w:t>
      </w:r>
    </w:p>
    <w:p>
      <w:r>
        <w:t>Мобильный просмотр выполнен для всех 65 страниц, от которых получен HTML, при ширине 390 px; сохранены снимки и измерения. В 20 случаях ширина документа больше экрана более чем на 2 px. Это не полный тест адаптивности: рамки и прокручиваемые вложенные блоки оцениваются отдельно. Подробные примеры в основном документе: Бранденбург, Нюрнберг, Дюссельдорф и Берлинский собор. Проверка каждой внутренней страницы и отправка форм не выполнялись.</w:t>
      </w:r>
    </w:p>
    <w:p>
      <w:r>
        <w:t>Повторяемость: исследование выполнено публичными запросами без входа в аккаунты и отправки форм. Сетевая ошибка описывает доступность из точки проверки; её нельзя автоматически считать постоянной неисправностью. Отсутствие meta viewport — технический сигнал, не самостоятельный вердикт о качестве.</w:t>
      </w:r>
    </w:p>
    <w:p>
      <w:r>
        <w:br w:type="page"/>
      </w:r>
    </w:p>
    <w:p>
      <w:pPr>
        <w:pStyle w:val="Heading1"/>
      </w:pPr>
      <w:r>
        <w:t>Карточки каталога 1 по 6</w:t>
      </w:r>
    </w:p>
    <w:p>
      <w:pPr>
        <w:pStyle w:val="Heading2"/>
      </w:pPr>
      <w:r>
        <w:t>1 Ален</w:t>
      </w:r>
    </w:p>
    <w:p>
      <w:r>
        <w:t>Приход Сретения Господня</w:t>
      </w:r>
    </w:p>
    <w:p>
      <w:pPr>
        <w:pStyle w:val="Caption"/>
      </w:pPr>
      <w:r>
        <w:t>https://rokmp.de/churches/prihod-sretenija-gospodnja/</w:t>
      </w:r>
    </w:p>
    <w:p>
      <w:pPr>
        <w:pStyle w:val="Caption"/>
      </w:pPr>
      <w:r>
        <w:t>Сайт: http://prihod-aalen.cerkov.ru/</w:t>
      </w:r>
    </w:p>
    <w:p>
      <w:pPr>
        <w:pStyle w:val="Heading2"/>
      </w:pPr>
      <w:r>
        <w:t>2 Альтёттинг</w:t>
      </w:r>
    </w:p>
    <w:p>
      <w:r>
        <w:t>Приход в честь иконы Божией Матери "Владимирская"</w:t>
      </w:r>
    </w:p>
    <w:p>
      <w:pPr>
        <w:pStyle w:val="Caption"/>
      </w:pPr>
      <w:r>
        <w:t>https://rokmp.de/churches/obshhina-pri-prihode-voskresenija-gospodnja-mjunhen/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3 Ахен</w:t>
      </w:r>
    </w:p>
    <w:p>
      <w:r>
        <w:t>Приход царицы Грузинской Тамары</w:t>
      </w:r>
    </w:p>
    <w:p>
      <w:pPr>
        <w:pStyle w:val="Caption"/>
      </w:pPr>
      <w:r>
        <w:t>https://rokmp.de/churches/prihod-tsaritsyi-gruzinskoy-tamaryi/</w:t>
      </w:r>
    </w:p>
    <w:p>
      <w:pPr>
        <w:pStyle w:val="Caption"/>
      </w:pPr>
      <w:r>
        <w:t>Сайт: http://www.rok-aachen.de/</w:t>
      </w:r>
    </w:p>
    <w:p>
      <w:pPr>
        <w:pStyle w:val="Heading2"/>
      </w:pPr>
      <w:r>
        <w:t>4 Бад Липпшпринге</w:t>
      </w:r>
    </w:p>
    <w:p>
      <w:r>
        <w:t>Приход в честь иконы Божией Матери «Федоровская»</w:t>
      </w:r>
    </w:p>
    <w:p>
      <w:pPr>
        <w:pStyle w:val="Caption"/>
      </w:pPr>
      <w:r>
        <w:t>https://rokmp.de/churches/gemeinde-zu-ehren-der-hl-gottesmutter-ikone-feodorovskaya/</w:t>
      </w:r>
    </w:p>
    <w:p>
      <w:pPr>
        <w:pStyle w:val="Caption"/>
      </w:pPr>
      <w:r>
        <w:t>Сайт: https://www.rokmp-bielefeld.de/</w:t>
      </w:r>
    </w:p>
    <w:p>
      <w:pPr>
        <w:pStyle w:val="Heading2"/>
      </w:pPr>
      <w:r>
        <w:t>5 Бад Райхенхалль</w:t>
      </w:r>
    </w:p>
    <w:p>
      <w:r>
        <w:t>Приход святых мучениц Веры, Надежды, Любови и матери их Софии</w:t>
      </w:r>
    </w:p>
    <w:p>
      <w:pPr>
        <w:pStyle w:val="Caption"/>
      </w:pPr>
      <w:r>
        <w:t>https://rokmp.de/churches/prihod-svjatyh-muchenic-very-nadezhdy-ljubovi-i-materi-ih-sofii/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6 Бад Херсфельд</w:t>
      </w:r>
    </w:p>
    <w:p>
      <w:r>
        <w:t>Приход св. апостола и евангелиста Марка</w:t>
      </w:r>
    </w:p>
    <w:p>
      <w:pPr>
        <w:pStyle w:val="Caption"/>
      </w:pPr>
      <w:r>
        <w:t>https://rokmp.de/churches/prihod-sv-apostola-i-evangelista-marka/</w:t>
      </w:r>
    </w:p>
    <w:p>
      <w:pPr>
        <w:pStyle w:val="Caption"/>
      </w:pPr>
      <w:r>
        <w:t>Сайт: в карточке ссылка не указана</w:t>
      </w:r>
    </w:p>
    <w:p>
      <w:r>
        <w:br w:type="page"/>
      </w:r>
    </w:p>
    <w:p>
      <w:pPr>
        <w:pStyle w:val="Heading1"/>
      </w:pPr>
      <w:r>
        <w:t>Карточки каталога 7 по 12</w:t>
      </w:r>
    </w:p>
    <w:p>
      <w:pPr>
        <w:pStyle w:val="Heading2"/>
      </w:pPr>
      <w:r>
        <w:t>7 Бад-Кройцнах</w:t>
      </w:r>
    </w:p>
    <w:p>
      <w:r>
        <w:t>Приход Св. Честного и Животворящего Креста Господня</w:t>
      </w:r>
    </w:p>
    <w:p>
      <w:pPr>
        <w:pStyle w:val="Caption"/>
      </w:pPr>
      <w:r>
        <w:t>https://rokmp.de/churches/prihod-sv-chestnogo-i-zhivotvoryashhego-kresta-gospodnya/</w:t>
      </w:r>
    </w:p>
    <w:p>
      <w:pPr>
        <w:pStyle w:val="Caption"/>
      </w:pPr>
      <w:r>
        <w:t>Сайт: https://orthodox-bad-kreuznach.de/</w:t>
      </w:r>
    </w:p>
    <w:p>
      <w:pPr>
        <w:pStyle w:val="Heading2"/>
      </w:pPr>
      <w:r>
        <w:t>8 Баден-Баден</w:t>
      </w:r>
    </w:p>
    <w:p>
      <w:r>
        <w:t>Приход Преображения Господня  и свт. Спиридона Тримифунтского</w:t>
      </w:r>
    </w:p>
    <w:p>
      <w:pPr>
        <w:pStyle w:val="Caption"/>
      </w:pPr>
      <w:r>
        <w:t>https://rokmp.de/churches/prihod-preobrazheniya-gospodnya/</w:t>
      </w:r>
    </w:p>
    <w:p>
      <w:pPr>
        <w:pStyle w:val="Caption"/>
      </w:pPr>
      <w:r>
        <w:t>Сайт: http://www.rus-kirche-baden.de/</w:t>
      </w:r>
    </w:p>
    <w:p>
      <w:pPr>
        <w:pStyle w:val="Heading2"/>
      </w:pPr>
      <w:r>
        <w:t>9 Байройт</w:t>
      </w:r>
    </w:p>
    <w:p>
      <w:r>
        <w:t>Приход во имя святых Апостолов</w:t>
      </w:r>
    </w:p>
    <w:p>
      <w:pPr>
        <w:pStyle w:val="Caption"/>
      </w:pPr>
      <w:r>
        <w:t>https://rokmp.de/churches/obshhina-dvenadtsati-apostolov/</w:t>
      </w:r>
    </w:p>
    <w:p>
      <w:pPr>
        <w:pStyle w:val="Caption"/>
      </w:pPr>
      <w:r>
        <w:t>Сайт: http://www.oberfranken-orthodoxie.de</w:t>
      </w:r>
    </w:p>
    <w:p>
      <w:pPr>
        <w:pStyle w:val="Heading2"/>
      </w:pPr>
      <w:r>
        <w:t>10 Бамберг</w:t>
      </w:r>
    </w:p>
    <w:p>
      <w:r>
        <w:t>Община прп. Севастиана Карагандинского</w:t>
      </w:r>
    </w:p>
    <w:p>
      <w:pPr>
        <w:pStyle w:val="Caption"/>
      </w:pPr>
      <w:r>
        <w:t>https://rokmp.de/churches/obshhina-prp-sevastiana-karagandinskogo/</w:t>
      </w:r>
    </w:p>
    <w:p>
      <w:pPr>
        <w:pStyle w:val="Caption"/>
      </w:pPr>
      <w:r>
        <w:t>Сайт: http://bamberg.cerkov.ru</w:t>
      </w:r>
    </w:p>
    <w:p>
      <w:pPr>
        <w:pStyle w:val="Heading2"/>
      </w:pPr>
      <w:r>
        <w:t>11 Берлин</w:t>
      </w:r>
    </w:p>
    <w:p>
      <w:r>
        <w:t>Кафедральный собор Воскресения Христова</w:t>
      </w:r>
    </w:p>
    <w:p>
      <w:pPr>
        <w:pStyle w:val="Caption"/>
      </w:pPr>
      <w:r>
        <w:t>https://rokmp.de/churches/hohenzollerndamm-166-10713-berlin/</w:t>
      </w:r>
    </w:p>
    <w:p>
      <w:pPr>
        <w:pStyle w:val="Caption"/>
      </w:pPr>
      <w:r>
        <w:t>Сайт: https://soborberlin.com/</w:t>
      </w:r>
    </w:p>
    <w:p>
      <w:pPr>
        <w:pStyle w:val="Heading2"/>
      </w:pPr>
      <w:r>
        <w:t>12 Берлин</w:t>
      </w:r>
    </w:p>
    <w:p>
      <w:r>
        <w:t>Храм прп. Сергия Радонежского</w:t>
      </w:r>
    </w:p>
    <w:p>
      <w:pPr>
        <w:pStyle w:val="Caption"/>
      </w:pPr>
      <w:r>
        <w:t>https://rokmp.de/churches/hram-prp-sergiya-radonezhskogo/</w:t>
      </w:r>
    </w:p>
    <w:p>
      <w:pPr>
        <w:pStyle w:val="Caption"/>
      </w:pPr>
      <w:r>
        <w:t>Сайт: https://heiliger-sergius-kirche.berlin</w:t>
      </w:r>
    </w:p>
    <w:p>
      <w:r>
        <w:br w:type="page"/>
      </w:r>
    </w:p>
    <w:p>
      <w:pPr>
        <w:pStyle w:val="Heading1"/>
      </w:pPr>
      <w:r>
        <w:t>Карточки каталога 13 по 18</w:t>
      </w:r>
    </w:p>
    <w:p>
      <w:pPr>
        <w:pStyle w:val="Heading2"/>
      </w:pPr>
      <w:r>
        <w:t>13 Берлин</w:t>
      </w:r>
    </w:p>
    <w:p>
      <w:r>
        <w:t>Храм равноап. князя Владимира в районе г. Берлина Марцан – Хеллерсдорф</w:t>
      </w:r>
    </w:p>
    <w:p>
      <w:pPr>
        <w:pStyle w:val="Caption"/>
      </w:pPr>
      <w:r>
        <w:t>https://rokmp.de/churches/obshhina-ravnoap-knyazya-vladimira-v-rayone-g-berlina-martsan-hellersdorf/</w:t>
      </w:r>
    </w:p>
    <w:p>
      <w:pPr>
        <w:pStyle w:val="Caption"/>
      </w:pPr>
      <w:r>
        <w:t>Сайт: http://www.berlin-orthodoxe-kirche.de</w:t>
      </w:r>
    </w:p>
    <w:p>
      <w:pPr>
        <w:pStyle w:val="Heading2"/>
      </w:pPr>
      <w:r>
        <w:t>14 Берлин</w:t>
      </w:r>
    </w:p>
    <w:p>
      <w:r>
        <w:t>Храм равноапп. Константина и Елены</w:t>
      </w:r>
    </w:p>
    <w:p>
      <w:pPr>
        <w:pStyle w:val="Caption"/>
      </w:pPr>
      <w:r>
        <w:t>https://rokmp.de/churches/hll-konstantin-und-helena-kirche/</w:t>
      </w:r>
    </w:p>
    <w:p>
      <w:pPr>
        <w:pStyle w:val="Caption"/>
      </w:pPr>
      <w:r>
        <w:t>Сайт: https://xpam-tegel.wixsite.com/xpam</w:t>
      </w:r>
    </w:p>
    <w:p>
      <w:pPr>
        <w:pStyle w:val="Heading2"/>
      </w:pPr>
      <w:r>
        <w:t>15 Берлин</w:t>
      </w:r>
    </w:p>
    <w:p>
      <w:r>
        <w:t>Приход св. Исидора Ростовского</w:t>
      </w:r>
    </w:p>
    <w:p>
      <w:pPr>
        <w:pStyle w:val="Caption"/>
      </w:pPr>
      <w:r>
        <w:t>https://rokmp.de/churches/obshhina-isidora-rostovskogo/</w:t>
      </w:r>
    </w:p>
    <w:p>
      <w:pPr>
        <w:pStyle w:val="Caption"/>
      </w:pPr>
      <w:r>
        <w:t>Сайт: https://www.heiliger-isidor.de/</w:t>
      </w:r>
    </w:p>
    <w:p>
      <w:pPr>
        <w:pStyle w:val="Heading2"/>
      </w:pPr>
      <w:r>
        <w:t>16 Берлин</w:t>
      </w:r>
    </w:p>
    <w:p>
      <w:r>
        <w:t>Община в Шпандау</w:t>
      </w:r>
    </w:p>
    <w:p>
      <w:pPr>
        <w:pStyle w:val="Caption"/>
      </w:pPr>
      <w:r>
        <w:t>https://rokmp.de/churches/obshhina-v-shpandau/</w:t>
      </w:r>
    </w:p>
    <w:p>
      <w:pPr>
        <w:pStyle w:val="Caption"/>
      </w:pPr>
      <w:r>
        <w:t>Сайт: http://orthodox-spandau.bplaced.net/ru/</w:t>
      </w:r>
    </w:p>
    <w:p>
      <w:pPr>
        <w:pStyle w:val="Heading2"/>
      </w:pPr>
      <w:r>
        <w:t>17 Берлин</w:t>
      </w:r>
    </w:p>
    <w:p>
      <w:r>
        <w:t>Община во имя св. вмч. Иоанна Сочавского</w:t>
      </w:r>
    </w:p>
    <w:p>
      <w:pPr>
        <w:pStyle w:val="Caption"/>
      </w:pPr>
      <w:r>
        <w:t>https://rokmp.de/churches/obshhina-vo-imja-sv-vmch-ioanna-sochavskogo/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18 Бишофсхайм-на-Рёне</w:t>
      </w:r>
    </w:p>
    <w:p>
      <w:r>
        <w:t>Храм свт. Нектария Эгинского и блж. Прокопия Устюжского</w:t>
      </w:r>
    </w:p>
    <w:p>
      <w:pPr>
        <w:pStyle w:val="Caption"/>
      </w:pPr>
      <w:r>
        <w:t>https://rokmp.de/churches/hram-svt-nektarya-eginskogo-i-blzh-prokopiya-ustyuzhskogo/</w:t>
      </w:r>
    </w:p>
    <w:p>
      <w:pPr>
        <w:pStyle w:val="Caption"/>
      </w:pPr>
      <w:r>
        <w:t>Сайт: http://www.orthodoxe-kirche-bischofsheim.de/</w:t>
      </w:r>
    </w:p>
    <w:p>
      <w:r>
        <w:br w:type="page"/>
      </w:r>
    </w:p>
    <w:p>
      <w:pPr>
        <w:pStyle w:val="Heading1"/>
      </w:pPr>
      <w:r>
        <w:t>Карточки каталога 19 по 24</w:t>
      </w:r>
    </w:p>
    <w:p>
      <w:pPr>
        <w:pStyle w:val="Heading2"/>
      </w:pPr>
      <w:r>
        <w:t>19 Бонн</w:t>
      </w:r>
    </w:p>
    <w:p>
      <w:r>
        <w:t>Приход Покрова Пресвятой Богородицы</w:t>
      </w:r>
    </w:p>
    <w:p>
      <w:pPr>
        <w:pStyle w:val="Caption"/>
      </w:pPr>
      <w:r>
        <w:t>https://rokmp.de/churches/prihod-pokrova-presvyatoy-bogoroditsyi/</w:t>
      </w:r>
    </w:p>
    <w:p>
      <w:pPr>
        <w:pStyle w:val="Caption"/>
      </w:pPr>
      <w:r>
        <w:t>Сайт: https://rokbonn.de/</w:t>
      </w:r>
    </w:p>
    <w:p>
      <w:pPr>
        <w:pStyle w:val="Heading2"/>
      </w:pPr>
      <w:r>
        <w:t>20 Бранденбург</w:t>
      </w:r>
    </w:p>
    <w:p>
      <w:r>
        <w:t>Приход иконы Божией Матери «Всех Скорбящих Радость»</w:t>
      </w:r>
    </w:p>
    <w:p>
      <w:pPr>
        <w:pStyle w:val="Caption"/>
      </w:pPr>
      <w:r>
        <w:t>https://rokmp.de/churches/prihod-ikonyi-bozhiey-materi-vseh-skorbyashhih-radost/</w:t>
      </w:r>
    </w:p>
    <w:p>
      <w:pPr>
        <w:pStyle w:val="Caption"/>
      </w:pPr>
      <w:r>
        <w:t>Сайт: http://www.brandenburg.orthodox.bplaced.de/ru/index.html</w:t>
      </w:r>
    </w:p>
    <w:p>
      <w:pPr>
        <w:pStyle w:val="Heading2"/>
      </w:pPr>
      <w:r>
        <w:t>21 Бремен</w:t>
      </w:r>
    </w:p>
    <w:p>
      <w:r>
        <w:t>Храм святых Царственных cтрастотерпцев</w:t>
      </w:r>
    </w:p>
    <w:p>
      <w:pPr>
        <w:pStyle w:val="Caption"/>
      </w:pPr>
      <w:r>
        <w:t>https://rokmp.de/churches/prihod-tsarstvennyih-strastoterptsev/</w:t>
      </w:r>
    </w:p>
    <w:p>
      <w:pPr>
        <w:pStyle w:val="Caption"/>
      </w:pPr>
      <w:r>
        <w:t>Сайт: http://orthodox-bremen.cerkov.ru/</w:t>
      </w:r>
    </w:p>
    <w:p>
      <w:pPr>
        <w:pStyle w:val="Heading2"/>
      </w:pPr>
      <w:r>
        <w:t>22 Бремерхафен</w:t>
      </w:r>
    </w:p>
    <w:p>
      <w:r>
        <w:t>Приход преп. Анастасии Киевской и сщмч. Владимира Абарцумова</w:t>
      </w:r>
    </w:p>
    <w:p>
      <w:pPr>
        <w:pStyle w:val="Caption"/>
      </w:pPr>
      <w:r>
        <w:t>https://rokmp.de/churches/evangelischen-kirche-des-hl-erzengel-michaels/</w:t>
      </w:r>
    </w:p>
    <w:p>
      <w:pPr>
        <w:pStyle w:val="Caption"/>
      </w:pPr>
      <w:r>
        <w:t>Сайт: http://orthodox-bremen.cerkov.ru/</w:t>
      </w:r>
    </w:p>
    <w:p>
      <w:pPr>
        <w:pStyle w:val="Heading2"/>
      </w:pPr>
      <w:r>
        <w:t>23 Веймар</w:t>
      </w:r>
    </w:p>
    <w:p>
      <w:r>
        <w:t>Храм св. равноап. Марии Магдалины</w:t>
      </w:r>
    </w:p>
    <w:p>
      <w:pPr>
        <w:pStyle w:val="Caption"/>
      </w:pPr>
      <w:r>
        <w:t>https://rokmp.de/churches/hram-ravnoap-marii-magdalinyi/</w:t>
      </w:r>
    </w:p>
    <w:p>
      <w:pPr>
        <w:pStyle w:val="Caption"/>
      </w:pPr>
      <w:r>
        <w:t>Сайт: http://www.rok-weimar.de/</w:t>
      </w:r>
    </w:p>
    <w:p>
      <w:pPr>
        <w:pStyle w:val="Heading2"/>
      </w:pPr>
      <w:r>
        <w:t>24 Вертхайм</w:t>
      </w:r>
    </w:p>
    <w:p>
      <w:r>
        <w:t>Приход св. вмц. Ирины</w:t>
      </w:r>
    </w:p>
    <w:p>
      <w:pPr>
        <w:pStyle w:val="Caption"/>
      </w:pPr>
      <w:r>
        <w:t>https://rokmp.de/churches/obshhina-vmts-irinyi/</w:t>
      </w:r>
    </w:p>
    <w:p>
      <w:pPr>
        <w:pStyle w:val="Caption"/>
      </w:pPr>
      <w:r>
        <w:t>Сайт: в карточке ссылка не указана</w:t>
      </w:r>
    </w:p>
    <w:p>
      <w:r>
        <w:br w:type="page"/>
      </w:r>
    </w:p>
    <w:p>
      <w:pPr>
        <w:pStyle w:val="Heading1"/>
      </w:pPr>
      <w:r>
        <w:t>Карточки каталога 25 по 30</w:t>
      </w:r>
    </w:p>
    <w:p>
      <w:pPr>
        <w:pStyle w:val="Heading2"/>
      </w:pPr>
      <w:r>
        <w:t>25 Вормс</w:t>
      </w:r>
    </w:p>
    <w:p>
      <w:r>
        <w:t>Община трех святителей Василия Великого, Григория Богослова и Иоанна Златоуста</w:t>
      </w:r>
    </w:p>
    <w:p>
      <w:pPr>
        <w:pStyle w:val="Caption"/>
      </w:pPr>
      <w:r>
        <w:t>https://rokmp.de/churches/russische-orthodoxe-gemeinde-zu-ehren-der-drei-hierarchen-basilius-der-grose-gregorius-der-theologe-und-johannes-chrysostomus/</w:t>
      </w:r>
    </w:p>
    <w:p>
      <w:pPr>
        <w:pStyle w:val="Caption"/>
      </w:pPr>
      <w:r>
        <w:t>Сайт: http://prihod-worms.cerkov.ru/</w:t>
      </w:r>
    </w:p>
    <w:p>
      <w:pPr>
        <w:pStyle w:val="Heading2"/>
      </w:pPr>
      <w:r>
        <w:t>26 Вупперталь</w:t>
      </w:r>
    </w:p>
    <w:p>
      <w:r>
        <w:t>Приход прмцц. вел. кн. Елисаветы и инокини Варвары</w:t>
      </w:r>
    </w:p>
    <w:p>
      <w:pPr>
        <w:pStyle w:val="Caption"/>
      </w:pPr>
      <w:r>
        <w:t>https://rokmp.de/churches/prihod-prmtsts-vel-kn-elisavetyi-i-inokini-varvaryi/</w:t>
      </w:r>
    </w:p>
    <w:p>
      <w:pPr>
        <w:pStyle w:val="Caption"/>
      </w:pPr>
      <w:r>
        <w:t>Сайт: http://www.st-elisabet.de/</w:t>
      </w:r>
    </w:p>
    <w:p>
      <w:pPr>
        <w:pStyle w:val="Heading2"/>
      </w:pPr>
      <w:r>
        <w:t>27 Вюрцбург</w:t>
      </w:r>
    </w:p>
    <w:p>
      <w:r>
        <w:t>Приход Благовещения Пресвятой Богородицы</w:t>
      </w:r>
    </w:p>
    <w:p>
      <w:pPr>
        <w:pStyle w:val="Caption"/>
      </w:pPr>
      <w:r>
        <w:t>https://rokmp.de/churches/prihod-blagoveshheniya-presvyatoy-bogoroditsyi/</w:t>
      </w:r>
    </w:p>
    <w:p>
      <w:pPr>
        <w:pStyle w:val="Caption"/>
      </w:pPr>
      <w:r>
        <w:t>Сайт: http://www.rok-wuerzburg.de/</w:t>
      </w:r>
    </w:p>
    <w:p>
      <w:pPr>
        <w:pStyle w:val="Heading2"/>
      </w:pPr>
      <w:r>
        <w:t>28 Галле</w:t>
      </w:r>
    </w:p>
    <w:p>
      <w:r>
        <w:t>Приход Воздвижения Креста Господня</w:t>
      </w:r>
    </w:p>
    <w:p>
      <w:pPr>
        <w:pStyle w:val="Caption"/>
      </w:pPr>
      <w:r>
        <w:t>https://rokmp.de/churches/prihod-vozdvizheniya-kresta-gospodnya/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29 Гамбург</w:t>
      </w:r>
    </w:p>
    <w:p>
      <w:r>
        <w:t>Храм св. прав. Иоанна Кронштадтского</w:t>
      </w:r>
    </w:p>
    <w:p>
      <w:pPr>
        <w:pStyle w:val="Caption"/>
      </w:pPr>
      <w:r>
        <w:t>https://rokmp.de/churches/hram-prav-ioanna-kronshtadtskogo/</w:t>
      </w:r>
    </w:p>
    <w:p>
      <w:pPr>
        <w:pStyle w:val="Caption"/>
      </w:pPr>
      <w:r>
        <w:t>Сайт: http://www.hamburg-hram.de/</w:t>
      </w:r>
    </w:p>
    <w:p>
      <w:pPr>
        <w:pStyle w:val="Heading2"/>
      </w:pPr>
      <w:r>
        <w:t>30 Гамбург</w:t>
      </w:r>
    </w:p>
    <w:p>
      <w:r>
        <w:t>Храм свв. Жен-мироносиц</w:t>
      </w:r>
    </w:p>
    <w:p>
      <w:pPr>
        <w:pStyle w:val="Caption"/>
      </w:pPr>
      <w:r>
        <w:t>https://rokmp.de/churches/derevyannyiy-hram-svv-zhen-mironosits/</w:t>
      </w:r>
    </w:p>
    <w:p>
      <w:pPr>
        <w:pStyle w:val="Caption"/>
      </w:pPr>
      <w:r>
        <w:t>Сайт: http://friedhof.hamburg-hram.de/</w:t>
      </w:r>
    </w:p>
    <w:p>
      <w:r>
        <w:br w:type="page"/>
      </w:r>
    </w:p>
    <w:p>
      <w:pPr>
        <w:pStyle w:val="Heading1"/>
      </w:pPr>
      <w:r>
        <w:t>Карточки каталога 31 по 36</w:t>
      </w:r>
    </w:p>
    <w:p>
      <w:pPr>
        <w:pStyle w:val="Heading2"/>
      </w:pPr>
      <w:r>
        <w:t>31 Гамбург</w:t>
      </w:r>
    </w:p>
    <w:p>
      <w:r>
        <w:t>Приход равноапп. Кирилла и Мефодия</w:t>
      </w:r>
    </w:p>
    <w:p>
      <w:pPr>
        <w:pStyle w:val="Caption"/>
      </w:pPr>
      <w:r>
        <w:t>https://rokmp.de/churches/prihod-ravnoapp-kirilla-i-mefodiya/</w:t>
      </w:r>
    </w:p>
    <w:p>
      <w:pPr>
        <w:pStyle w:val="Caption"/>
      </w:pPr>
      <w:r>
        <w:t>Сайт: http://www.deutsche-orthodoxe-kirche-hh.de</w:t>
      </w:r>
    </w:p>
    <w:p>
      <w:pPr>
        <w:pStyle w:val="Heading2"/>
      </w:pPr>
      <w:r>
        <w:t>32 Гамельн</w:t>
      </w:r>
    </w:p>
    <w:p>
      <w:r>
        <w:t>Община во имя свт. Луки, архиепископа Крымского</w:t>
      </w:r>
    </w:p>
    <w:p>
      <w:pPr>
        <w:pStyle w:val="Caption"/>
      </w:pPr>
      <w:r>
        <w:t>https://rokmp.de/churches/gameln-pirmont/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33 Ганновер</w:t>
      </w:r>
    </w:p>
    <w:p>
      <w:r>
        <w:t>Приход Благовещения Пресвятой Богородицы</w:t>
      </w:r>
    </w:p>
    <w:p>
      <w:pPr>
        <w:pStyle w:val="Caption"/>
      </w:pPr>
      <w:r>
        <w:t>https://rokmp.de/churches/prihod-blagoveshheniya-presvyatoy-bogoroditsyi-2/</w:t>
      </w:r>
    </w:p>
    <w:p>
      <w:pPr>
        <w:pStyle w:val="Caption"/>
      </w:pPr>
      <w:r>
        <w:t>Сайт: http://www.hram.de/</w:t>
      </w:r>
    </w:p>
    <w:p>
      <w:pPr>
        <w:pStyle w:val="Heading2"/>
      </w:pPr>
      <w:r>
        <w:t>34 Гейдельберг</w:t>
      </w:r>
    </w:p>
    <w:p>
      <w:r>
        <w:t>Община прав. Иоакима и Анны</w:t>
      </w:r>
    </w:p>
    <w:p>
      <w:pPr>
        <w:pStyle w:val="Caption"/>
      </w:pPr>
      <w:r>
        <w:t>https://rokmp.de/churches/obshhina-prav-ioakima-i-anny/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35 Гиссен</w:t>
      </w:r>
    </w:p>
    <w:p>
      <w:r>
        <w:t>Приход в честь иконы Божией Матери «Жировицкая»</w:t>
      </w:r>
    </w:p>
    <w:p>
      <w:pPr>
        <w:pStyle w:val="Caption"/>
      </w:pPr>
      <w:r>
        <w:t>https://rokmp.de/churches/obshhina-v-chest-ikonyi-bozhiey-materi-zhirovitskaya/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36 Гифхорн-Брауншвайг</w:t>
      </w:r>
    </w:p>
    <w:p>
      <w:r>
        <w:t>Храм свт. Николая Чудотворца</w:t>
      </w:r>
    </w:p>
    <w:p>
      <w:pPr>
        <w:pStyle w:val="Caption"/>
      </w:pPr>
      <w:r>
        <w:t>https://rokmp.de/churches/hram-svt-nikolaya-chudotvortsa/</w:t>
      </w:r>
    </w:p>
    <w:p>
      <w:pPr>
        <w:pStyle w:val="Caption"/>
      </w:pPr>
      <w:r>
        <w:t>Сайт: http://www.gifhornhram.wordpress.com</w:t>
      </w:r>
    </w:p>
    <w:p>
      <w:r>
        <w:br w:type="page"/>
      </w:r>
    </w:p>
    <w:p>
      <w:pPr>
        <w:pStyle w:val="Heading1"/>
      </w:pPr>
      <w:r>
        <w:t>Карточки каталога 37 по 42</w:t>
      </w:r>
    </w:p>
    <w:p>
      <w:pPr>
        <w:pStyle w:val="Heading2"/>
      </w:pPr>
      <w:r>
        <w:t>37 Грайфсвальд</w:t>
      </w:r>
    </w:p>
    <w:p>
      <w:r>
        <w:t>Община блж. Матроны Московской</w:t>
      </w:r>
    </w:p>
    <w:p>
      <w:pPr>
        <w:pStyle w:val="Caption"/>
      </w:pPr>
      <w:r>
        <w:t>https://rokmp.de/churches/obshhina-blzh-matronyi-moskovskoy/</w:t>
      </w:r>
    </w:p>
    <w:p>
      <w:pPr>
        <w:pStyle w:val="Caption"/>
      </w:pPr>
      <w:r>
        <w:t>Сайт: http://www.blagowest.de/</w:t>
      </w:r>
    </w:p>
    <w:p>
      <w:pPr>
        <w:pStyle w:val="Heading2"/>
      </w:pPr>
      <w:r>
        <w:t>38 Гёттинген</w:t>
      </w:r>
    </w:p>
    <w:p>
      <w:r>
        <w:t>Приход Архистратига Божия Михаила</w:t>
      </w:r>
    </w:p>
    <w:p>
      <w:pPr>
        <w:pStyle w:val="Caption"/>
      </w:pPr>
      <w:r>
        <w:t>https://rokmp.de/churches/prihod-arhistratiga-bozhiya-mihaila/</w:t>
      </w:r>
    </w:p>
    <w:p>
      <w:pPr>
        <w:pStyle w:val="Caption"/>
      </w:pPr>
      <w:r>
        <w:t>Сайт: https://orthodoxia-goettingen.de</w:t>
      </w:r>
    </w:p>
    <w:p>
      <w:pPr>
        <w:pStyle w:val="Heading2"/>
      </w:pPr>
      <w:r>
        <w:t>39 Гётшендорф</w:t>
      </w:r>
    </w:p>
    <w:p>
      <w:r>
        <w:t>Мужской монастырь вмч. Георгия Победоносца в Гётшендорфе</w:t>
      </w:r>
    </w:p>
    <w:p>
      <w:pPr>
        <w:pStyle w:val="Caption"/>
      </w:pPr>
      <w:r>
        <w:t>https://rokmp.de/churches/monastyir-vmch-georgiya-pobedonostsa-v-gyotshendorfe/</w:t>
      </w:r>
    </w:p>
    <w:p>
      <w:pPr>
        <w:pStyle w:val="Caption"/>
      </w:pPr>
      <w:r>
        <w:t>Сайт: http://georg-kloster.de/</w:t>
      </w:r>
    </w:p>
    <w:p>
      <w:pPr>
        <w:pStyle w:val="Heading2"/>
      </w:pPr>
      <w:r>
        <w:t>40 Дахау</w:t>
      </w:r>
    </w:p>
    <w:p>
      <w:r>
        <w:t>Воскресенская часовня-памятник</w:t>
      </w:r>
    </w:p>
    <w:p>
      <w:pPr>
        <w:pStyle w:val="Caption"/>
      </w:pPr>
      <w:r>
        <w:t>https://rokmp.de/churches/voskresenskaya-chasovnya-pamyatnik/</w:t>
      </w:r>
    </w:p>
    <w:p>
      <w:pPr>
        <w:pStyle w:val="Caption"/>
      </w:pPr>
      <w:r>
        <w:t>Сайт: http://www.voskresenie.de</w:t>
      </w:r>
    </w:p>
    <w:p>
      <w:pPr>
        <w:pStyle w:val="Heading2"/>
      </w:pPr>
      <w:r>
        <w:t>41 Деммин</w:t>
      </w:r>
    </w:p>
    <w:p>
      <w:r>
        <w:t>Община равноап. Николая Японского</w:t>
      </w:r>
    </w:p>
    <w:p>
      <w:pPr>
        <w:pStyle w:val="Caption"/>
      </w:pPr>
      <w:r>
        <w:t>https://rokmp.de/churches/obshhina-svt-ravnoap-nikolaya-yaponskogo/</w:t>
      </w:r>
    </w:p>
    <w:p>
      <w:pPr>
        <w:pStyle w:val="Caption"/>
      </w:pPr>
      <w:r>
        <w:t>Сайт: http://www.blagowest.de/</w:t>
      </w:r>
    </w:p>
    <w:p>
      <w:pPr>
        <w:pStyle w:val="Heading2"/>
      </w:pPr>
      <w:r>
        <w:t>42 Дибург</w:t>
      </w:r>
    </w:p>
    <w:p>
      <w:r>
        <w:t>Приход святителя Луки Крымского</w:t>
      </w:r>
    </w:p>
    <w:p>
      <w:pPr>
        <w:pStyle w:val="Caption"/>
      </w:pPr>
      <w:r>
        <w:t>https://rokmp.de/churches/prihod-svjatitelja-luki-krymskogo/</w:t>
      </w:r>
    </w:p>
    <w:p>
      <w:pPr>
        <w:pStyle w:val="Caption"/>
      </w:pPr>
      <w:r>
        <w:t>Сайт: http://www.dieburg-orthodox.de</w:t>
      </w:r>
    </w:p>
    <w:p>
      <w:r>
        <w:br w:type="page"/>
      </w:r>
    </w:p>
    <w:p>
      <w:pPr>
        <w:pStyle w:val="Heading1"/>
      </w:pPr>
      <w:r>
        <w:t>Карточки каталога 43 по 48</w:t>
      </w:r>
    </w:p>
    <w:p>
      <w:pPr>
        <w:pStyle w:val="Heading2"/>
      </w:pPr>
      <w:r>
        <w:t>43 Дортмунд</w:t>
      </w:r>
    </w:p>
    <w:p>
      <w:r>
        <w:t>Приход Святой Живоначальной Троицы</w:t>
      </w:r>
    </w:p>
    <w:p>
      <w:pPr>
        <w:pStyle w:val="Caption"/>
      </w:pPr>
      <w:r>
        <w:t>https://rokmp.de/churches/prihod-svyatoy-zhivonachalnoy-troitsyi/</w:t>
      </w:r>
    </w:p>
    <w:p>
      <w:pPr>
        <w:pStyle w:val="Caption"/>
      </w:pPr>
      <w:r>
        <w:t>Сайт: http://www.nadegda.de</w:t>
      </w:r>
    </w:p>
    <w:p>
      <w:pPr>
        <w:pStyle w:val="Heading2"/>
      </w:pPr>
      <w:r>
        <w:t>44 Дрезден</w:t>
      </w:r>
    </w:p>
    <w:p>
      <w:r>
        <w:t>Храм прп. Симеона Дивногорца</w:t>
      </w:r>
    </w:p>
    <w:p>
      <w:pPr>
        <w:pStyle w:val="Caption"/>
      </w:pPr>
      <w:r>
        <w:t>https://rokmp.de/churches/hram-prp-simeona-divnogortsa/</w:t>
      </w:r>
    </w:p>
    <w:p>
      <w:pPr>
        <w:pStyle w:val="Caption"/>
      </w:pPr>
      <w:r>
        <w:t>Сайт: http://www.orthodox-dresden.de/</w:t>
      </w:r>
    </w:p>
    <w:p>
      <w:pPr>
        <w:pStyle w:val="Heading2"/>
      </w:pPr>
      <w:r>
        <w:t>45 Дуйсбург</w:t>
      </w:r>
    </w:p>
    <w:p>
      <w:r>
        <w:t>Приход в честь иконы Божией Матери «Отрада и Утешение»</w:t>
      </w:r>
    </w:p>
    <w:p>
      <w:pPr>
        <w:pStyle w:val="Caption"/>
      </w:pPr>
      <w:r>
        <w:t>https://rokmp.de/churches/obshhina-ikonyi-bozhiey-materi-otrada-i-uteshenie/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46 Дюссельдорф</w:t>
      </w:r>
    </w:p>
    <w:p>
      <w:r>
        <w:t>Храм Покрова Пресвятой Богородицы</w:t>
      </w:r>
    </w:p>
    <w:p>
      <w:pPr>
        <w:pStyle w:val="Caption"/>
      </w:pPr>
      <w:r>
        <w:t>https://rokmp.de/churches/hram-pokrova-presvyatoy-bogoroditsyi-predstavitelstvo-russkoy-pravoslavnoy-tserkvi-v-germanii/</w:t>
      </w:r>
    </w:p>
    <w:p>
      <w:pPr>
        <w:pStyle w:val="Caption"/>
      </w:pPr>
      <w:r>
        <w:t>Сайт: http://www.pokrow.de</w:t>
      </w:r>
    </w:p>
    <w:p>
      <w:pPr>
        <w:pStyle w:val="Heading2"/>
      </w:pPr>
      <w:r>
        <w:t>47 Зулинген</w:t>
      </w:r>
    </w:p>
    <w:p>
      <w:r>
        <w:t>Община Успения Пресвятой Богородцы</w:t>
      </w:r>
    </w:p>
    <w:p>
      <w:pPr>
        <w:pStyle w:val="Caption"/>
      </w:pPr>
      <w:r>
        <w:t>https://rokmp.de/churches/obshhina-uspeniya-presvyatoy-bogorodtsyi/</w:t>
      </w:r>
    </w:p>
    <w:p>
      <w:pPr>
        <w:pStyle w:val="Caption"/>
      </w:pPr>
      <w:r>
        <w:t>Сайт: http://www.sulingen.cerkov.ru</w:t>
      </w:r>
    </w:p>
    <w:p>
      <w:pPr>
        <w:pStyle w:val="Heading2"/>
      </w:pPr>
      <w:r>
        <w:t>48 Йена</w:t>
      </w:r>
    </w:p>
    <w:p>
      <w:r>
        <w:t>Община в городе Йена</w:t>
      </w:r>
    </w:p>
    <w:p>
      <w:pPr>
        <w:pStyle w:val="Caption"/>
      </w:pPr>
      <w:r>
        <w:t>https://rokmp.de/churches/obshhina-v-gorode-yena/</w:t>
      </w:r>
    </w:p>
    <w:p>
      <w:pPr>
        <w:pStyle w:val="Caption"/>
      </w:pPr>
      <w:r>
        <w:t>Сайт: в карточке ссылка не указана</w:t>
      </w:r>
    </w:p>
    <w:p>
      <w:r>
        <w:br w:type="page"/>
      </w:r>
    </w:p>
    <w:p>
      <w:pPr>
        <w:pStyle w:val="Heading1"/>
      </w:pPr>
      <w:r>
        <w:t>Карточки каталога 49 по 54</w:t>
      </w:r>
    </w:p>
    <w:p>
      <w:pPr>
        <w:pStyle w:val="Heading2"/>
      </w:pPr>
      <w:r>
        <w:t>49 Кайзерслаутерн</w:t>
      </w:r>
    </w:p>
    <w:p>
      <w:r>
        <w:t>Община иконы Божией Матери «Владимирская»</w:t>
      </w:r>
    </w:p>
    <w:p>
      <w:pPr>
        <w:pStyle w:val="Caption"/>
      </w:pPr>
      <w:r>
        <w:t>https://rokmp.de/churches/gottesmutter-von-vladimir-gemeinde/</w:t>
      </w:r>
    </w:p>
    <w:p>
      <w:pPr>
        <w:pStyle w:val="Caption"/>
      </w:pPr>
      <w:r>
        <w:t>Сайт: http://www.saarbruecken.orthodoxy.ru</w:t>
      </w:r>
    </w:p>
    <w:p>
      <w:pPr>
        <w:pStyle w:val="Heading2"/>
      </w:pPr>
      <w:r>
        <w:t>50 Кассель</w:t>
      </w:r>
    </w:p>
    <w:p>
      <w:r>
        <w:t>Приход Новомучеников и исповедников Российских</w:t>
      </w:r>
    </w:p>
    <w:p>
      <w:pPr>
        <w:pStyle w:val="Caption"/>
      </w:pPr>
      <w:r>
        <w:t>https://rokmp.de/churches/gemeinde-der-hll-neumartyrer-von-russland/</w:t>
      </w:r>
    </w:p>
    <w:p>
      <w:pPr>
        <w:pStyle w:val="Caption"/>
      </w:pPr>
      <w:r>
        <w:t>Сайт: http://www.rpz-kassel.de</w:t>
      </w:r>
    </w:p>
    <w:p>
      <w:pPr>
        <w:pStyle w:val="Heading2"/>
      </w:pPr>
      <w:r>
        <w:t>51 Кемптен</w:t>
      </w:r>
    </w:p>
    <w:p>
      <w:r>
        <w:t>Храм святителя Николая Чудотворца</w:t>
      </w:r>
    </w:p>
    <w:p>
      <w:pPr>
        <w:pStyle w:val="Caption"/>
      </w:pPr>
      <w:r>
        <w:t>https://rokmp.de/churches/hll-nikolaus-gemeinde/</w:t>
      </w:r>
    </w:p>
    <w:p>
      <w:pPr>
        <w:pStyle w:val="Caption"/>
      </w:pPr>
      <w:r>
        <w:t>Сайт: https://ro-kempten.com/</w:t>
      </w:r>
    </w:p>
    <w:p>
      <w:pPr>
        <w:pStyle w:val="Heading2"/>
      </w:pPr>
      <w:r>
        <w:t>52 Киль</w:t>
      </w:r>
    </w:p>
    <w:p>
      <w:r>
        <w:t>Храм пророка Предтечи Иоанна Крестителя</w:t>
      </w:r>
    </w:p>
    <w:p>
      <w:pPr>
        <w:pStyle w:val="Caption"/>
      </w:pPr>
      <w:r>
        <w:t>https://rokmp.de/churches/gemeinde-des-hl-johannes-des-taufers/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53 Кобленц</w:t>
      </w:r>
    </w:p>
    <w:p>
      <w:r>
        <w:t>Приход святых благоверных князей Бориса и Глеба</w:t>
      </w:r>
    </w:p>
    <w:p>
      <w:pPr>
        <w:pStyle w:val="Caption"/>
      </w:pPr>
      <w:r>
        <w:t>https://rokmp.de/churches/gemeinde-der-heiligen-boris-und-gleb/</w:t>
      </w:r>
    </w:p>
    <w:p>
      <w:pPr>
        <w:pStyle w:val="Caption"/>
      </w:pPr>
      <w:r>
        <w:t>Сайт: http://www.koblenz.orthodoxy.ru/</w:t>
      </w:r>
    </w:p>
    <w:p>
      <w:pPr>
        <w:pStyle w:val="Heading2"/>
      </w:pPr>
      <w:r>
        <w:t>54 Кобург</w:t>
      </w:r>
    </w:p>
    <w:p>
      <w:r>
        <w:t>Община прп. Серафима Саровского</w:t>
      </w:r>
    </w:p>
    <w:p>
      <w:pPr>
        <w:pStyle w:val="Caption"/>
      </w:pPr>
      <w:r>
        <w:t>https://rokmp.de/churches/orthodoxe-kirchengemeinde/</w:t>
      </w:r>
    </w:p>
    <w:p>
      <w:pPr>
        <w:pStyle w:val="Caption"/>
      </w:pPr>
      <w:r>
        <w:t>Сайт: http://seraphimcoburg.org/</w:t>
      </w:r>
    </w:p>
    <w:p>
      <w:r>
        <w:br w:type="page"/>
      </w:r>
    </w:p>
    <w:p>
      <w:pPr>
        <w:pStyle w:val="Heading1"/>
      </w:pPr>
      <w:r>
        <w:t>Карточки каталога 55 по 60</w:t>
      </w:r>
    </w:p>
    <w:p>
      <w:pPr>
        <w:pStyle w:val="Heading2"/>
      </w:pPr>
      <w:r>
        <w:t>55 Констанц</w:t>
      </w:r>
    </w:p>
    <w:p>
      <w:r>
        <w:t>Приход святого блаженного Прокопия Устюжского</w:t>
      </w:r>
    </w:p>
    <w:p>
      <w:pPr>
        <w:pStyle w:val="Caption"/>
      </w:pPr>
      <w:r>
        <w:t>https://rokmp.de/churches/hl-prokopius-gemeinde/</w:t>
      </w:r>
    </w:p>
    <w:p>
      <w:pPr>
        <w:pStyle w:val="Caption"/>
      </w:pPr>
      <w:r>
        <w:t>Сайт: http://orthodoxe-kirche-konstanz.de</w:t>
      </w:r>
    </w:p>
    <w:p>
      <w:pPr>
        <w:pStyle w:val="Heading2"/>
      </w:pPr>
      <w:r>
        <w:t>56 Крефельд</w:t>
      </w:r>
    </w:p>
    <w:p>
      <w:r>
        <w:t>Храм вмц. Варвары</w:t>
      </w:r>
    </w:p>
    <w:p>
      <w:pPr>
        <w:pStyle w:val="Caption"/>
      </w:pPr>
      <w:r>
        <w:t>https://rokmp.de/churches/obshhina-svyatoy-velikomuchenitsyi-varvaryi/</w:t>
      </w:r>
    </w:p>
    <w:p>
      <w:pPr>
        <w:pStyle w:val="Caption"/>
      </w:pPr>
      <w:r>
        <w:t>Сайт: http://www.rok-krefeld.de</w:t>
      </w:r>
    </w:p>
    <w:p>
      <w:pPr>
        <w:pStyle w:val="Heading2"/>
      </w:pPr>
      <w:r>
        <w:t>57 Кёльн</w:t>
      </w:r>
    </w:p>
    <w:p>
      <w:r>
        <w:t>Приход святых равноапостольных царя Константина и царицы Елены</w:t>
      </w:r>
    </w:p>
    <w:p>
      <w:pPr>
        <w:pStyle w:val="Caption"/>
      </w:pPr>
      <w:r>
        <w:t>https://rokmp.de/churches/hll-konstantin-und-helena-kirche-koln/</w:t>
      </w:r>
    </w:p>
    <w:p>
      <w:pPr>
        <w:pStyle w:val="Caption"/>
      </w:pPr>
      <w:r>
        <w:t>Сайт: http://www.hll-konstantin-helena-koeln.orthodoxy.ru</w:t>
      </w:r>
    </w:p>
    <w:p>
      <w:pPr>
        <w:pStyle w:val="Heading2"/>
      </w:pPr>
      <w:r>
        <w:t>58 Лар</w:t>
      </w:r>
    </w:p>
    <w:p>
      <w:r>
        <w:t>Приход Святаго Духа</w:t>
      </w:r>
    </w:p>
    <w:p>
      <w:pPr>
        <w:pStyle w:val="Caption"/>
      </w:pPr>
      <w:r>
        <w:t>https://rokmp.de/churches/obshhina-svyatago-duha/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59 Леверкузен</w:t>
      </w:r>
    </w:p>
    <w:p>
      <w:r>
        <w:t>Община св. преп. Александра Свирского</w:t>
      </w:r>
    </w:p>
    <w:p>
      <w:pPr>
        <w:pStyle w:val="Caption"/>
      </w:pPr>
      <w:r>
        <w:t>https://rokmp.de/churches/obshhina-sv-prep-aleksandra-svirskogo/</w:t>
      </w:r>
    </w:p>
    <w:p>
      <w:pPr>
        <w:pStyle w:val="Caption"/>
      </w:pPr>
      <w:r>
        <w:t>Сайт: https://www.rok-leverkusen.de</w:t>
      </w:r>
    </w:p>
    <w:p>
      <w:pPr>
        <w:pStyle w:val="Heading2"/>
      </w:pPr>
      <w:r>
        <w:t>60 Лейпциг</w:t>
      </w:r>
    </w:p>
    <w:p>
      <w:r>
        <w:t>Храм-памятник Святителя Алексия, митрополита Московского</w:t>
      </w:r>
    </w:p>
    <w:p>
      <w:pPr>
        <w:pStyle w:val="Caption"/>
      </w:pPr>
      <w:r>
        <w:t>https://rokmp.de/churches/hll-alexius-gedachtniskirche/</w:t>
      </w:r>
    </w:p>
    <w:p>
      <w:pPr>
        <w:pStyle w:val="Caption"/>
      </w:pPr>
      <w:r>
        <w:t>Сайт: http://www.russische-kirche-l.de/</w:t>
      </w:r>
    </w:p>
    <w:p>
      <w:r>
        <w:br w:type="page"/>
      </w:r>
    </w:p>
    <w:p>
      <w:pPr>
        <w:pStyle w:val="Heading1"/>
      </w:pPr>
      <w:r>
        <w:t>Карточки каталога 61 по 66</w:t>
      </w:r>
    </w:p>
    <w:p>
      <w:pPr>
        <w:pStyle w:val="Heading2"/>
      </w:pPr>
      <w:r>
        <w:t>61 Лер</w:t>
      </w:r>
    </w:p>
    <w:p>
      <w:r>
        <w:t>Приход священномученика Илариона Вeрeйского</w:t>
      </w:r>
    </w:p>
    <w:p>
      <w:pPr>
        <w:pStyle w:val="Caption"/>
      </w:pPr>
      <w:r>
        <w:t>https://rokmp.de/churches/gemeinde-des-hl-ilarion-von-werejsk/</w:t>
      </w:r>
    </w:p>
    <w:p>
      <w:pPr>
        <w:pStyle w:val="Caption"/>
      </w:pPr>
      <w:r>
        <w:t>Сайт: http://orthodox-leer.de</w:t>
      </w:r>
    </w:p>
    <w:p>
      <w:pPr>
        <w:pStyle w:val="Heading2"/>
      </w:pPr>
      <w:r>
        <w:t>62 Линген</w:t>
      </w:r>
    </w:p>
    <w:p>
      <w:r>
        <w:t>Община в городе Линген</w:t>
      </w:r>
    </w:p>
    <w:p>
      <w:pPr>
        <w:pStyle w:val="Caption"/>
      </w:pPr>
      <w:r>
        <w:t>https://rokmp.de/churches/lingen-church/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63 Линдау (Бавария)</w:t>
      </w:r>
    </w:p>
    <w:p>
      <w:r>
        <w:t>Община во имя святого апостола Иоанна Богослова городе Линдау</w:t>
      </w:r>
    </w:p>
    <w:p>
      <w:pPr>
        <w:pStyle w:val="Caption"/>
      </w:pPr>
      <w:r>
        <w:t>https://rokmp.de/churches/obshhina-v-gorode-lindau/</w:t>
      </w:r>
    </w:p>
    <w:p>
      <w:pPr>
        <w:pStyle w:val="Caption"/>
      </w:pPr>
      <w:r>
        <w:t>Сайт: http://rokmp-bodensee.de/raspisanie/</w:t>
      </w:r>
    </w:p>
    <w:p>
      <w:pPr>
        <w:pStyle w:val="Heading2"/>
      </w:pPr>
      <w:r>
        <w:t>64 Липпштадт</w:t>
      </w:r>
    </w:p>
    <w:p>
      <w:r>
        <w:t>Приход во имя святителя Тихона, патриарха Московского и всея России</w:t>
      </w:r>
    </w:p>
    <w:p>
      <w:pPr>
        <w:pStyle w:val="Caption"/>
      </w:pPr>
      <w:r>
        <w:t>https://rokmp.de/churches/obshhina-vo-imja-svjatitelja-tihona-patriarha-moskovskogo-i-vseja-rossii/</w:t>
      </w:r>
    </w:p>
    <w:p>
      <w:pPr>
        <w:pStyle w:val="Caption"/>
      </w:pPr>
      <w:r>
        <w:t>Сайт: https://orthodox-lippstadt.de/ru/</w:t>
      </w:r>
    </w:p>
    <w:p>
      <w:pPr>
        <w:pStyle w:val="Heading2"/>
      </w:pPr>
      <w:r>
        <w:t>65 Люнебург</w:t>
      </w:r>
    </w:p>
    <w:p>
      <w:r>
        <w:t>Община Воскресения Христова</w:t>
      </w:r>
    </w:p>
    <w:p>
      <w:pPr>
        <w:pStyle w:val="Caption"/>
      </w:pPr>
      <w:r>
        <w:t>https://rokmp.de/churches/obshhina-v-lyuneburge/</w:t>
      </w:r>
    </w:p>
    <w:p>
      <w:pPr>
        <w:pStyle w:val="Caption"/>
      </w:pPr>
      <w:r>
        <w:t>Сайт: https://rokil.jimdosite.com</w:t>
      </w:r>
    </w:p>
    <w:p>
      <w:pPr>
        <w:pStyle w:val="Heading2"/>
      </w:pPr>
      <w:r>
        <w:t>66 Магдебург</w:t>
      </w:r>
    </w:p>
    <w:p>
      <w:r>
        <w:t>Приход Всех Святых</w:t>
      </w:r>
    </w:p>
    <w:p>
      <w:pPr>
        <w:pStyle w:val="Caption"/>
      </w:pPr>
      <w:r>
        <w:t>https://rokmp.de/churches/allerheiligen-gemeinde/</w:t>
      </w:r>
    </w:p>
    <w:p>
      <w:pPr>
        <w:pStyle w:val="Caption"/>
      </w:pPr>
      <w:r>
        <w:t>Сайт: в карточке ссылка не указана</w:t>
      </w:r>
    </w:p>
    <w:p>
      <w:r>
        <w:br w:type="page"/>
      </w:r>
    </w:p>
    <w:p>
      <w:pPr>
        <w:pStyle w:val="Heading1"/>
      </w:pPr>
      <w:r>
        <w:t>Карточки каталога 67 по 72</w:t>
      </w:r>
    </w:p>
    <w:p>
      <w:pPr>
        <w:pStyle w:val="Heading2"/>
      </w:pPr>
      <w:r>
        <w:t>67 Менден (Зауерланд)</w:t>
      </w:r>
    </w:p>
    <w:p>
      <w:r>
        <w:t>Приход апп. Петра и Павла</w:t>
      </w:r>
    </w:p>
    <w:p>
      <w:pPr>
        <w:pStyle w:val="Caption"/>
      </w:pPr>
      <w:r>
        <w:t>https://rokmp.de/churches/prihod-app-petra-i-pavla/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68 Мюнхен</w:t>
      </w:r>
    </w:p>
    <w:p>
      <w:r>
        <w:t>Приход Воскресения Христова</w:t>
      </w:r>
    </w:p>
    <w:p>
      <w:pPr>
        <w:pStyle w:val="Caption"/>
      </w:pPr>
      <w:r>
        <w:t>https://rokmp.de/churches/christi-auferstehungsgemeinde/</w:t>
      </w:r>
    </w:p>
    <w:p>
      <w:pPr>
        <w:pStyle w:val="Caption"/>
      </w:pPr>
      <w:r>
        <w:t>Сайт: http://voskresenie.de</w:t>
      </w:r>
    </w:p>
    <w:p>
      <w:pPr>
        <w:pStyle w:val="Heading2"/>
      </w:pPr>
      <w:r>
        <w:t>69 Мюнхен</w:t>
      </w:r>
    </w:p>
    <w:p>
      <w:r>
        <w:t>Храм Воздвижения Честнаго и Животворящего Креста Господня при южной резиденции правящаго архиерея</w:t>
      </w:r>
    </w:p>
    <w:p>
      <w:pPr>
        <w:pStyle w:val="Caption"/>
      </w:pPr>
      <w:r>
        <w:t>https://rokmp.de/churches/hram-vozdvizheniya-chestnago-i-zhivotvoryashhego-kresta-gospodnya-pri-yuzhnoy-rezidentsii-pravyashhago-arhiereya/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70 Мёнхенгладбах</w:t>
      </w:r>
    </w:p>
    <w:p>
      <w:r>
        <w:t>Приход св. преп. Антония Великого</w:t>
      </w:r>
    </w:p>
    <w:p>
      <w:pPr>
        <w:pStyle w:val="Caption"/>
      </w:pPr>
      <w:r>
        <w:t>https://rokmp.de/churches/prihod-sv-prep-antoniya-velikogo/</w:t>
      </w:r>
    </w:p>
    <w:p>
      <w:pPr>
        <w:pStyle w:val="Caption"/>
      </w:pPr>
      <w:r>
        <w:t>Сайт: http://www.rok-mg.de</w:t>
      </w:r>
    </w:p>
    <w:p>
      <w:pPr>
        <w:pStyle w:val="Heading2"/>
      </w:pPr>
      <w:r>
        <w:t>71 Нинбург</w:t>
      </w:r>
    </w:p>
    <w:p>
      <w:r>
        <w:t>Приход св. Лазаря</w:t>
      </w:r>
    </w:p>
    <w:p>
      <w:pPr>
        <w:pStyle w:val="Caption"/>
      </w:pPr>
      <w:r>
        <w:t>https://rokmp.de/churches/prihod-sv-lazarja/</w:t>
      </w:r>
    </w:p>
    <w:p>
      <w:pPr>
        <w:pStyle w:val="Caption"/>
      </w:pPr>
      <w:r>
        <w:t>Сайт: https://rok-nb.de</w:t>
      </w:r>
    </w:p>
    <w:p>
      <w:pPr>
        <w:pStyle w:val="Heading2"/>
      </w:pPr>
      <w:r>
        <w:t>72 Нойруппин</w:t>
      </w:r>
    </w:p>
    <w:p>
      <w:r>
        <w:t>Приход вмч. Георгия Победоносца</w:t>
      </w:r>
    </w:p>
    <w:p>
      <w:pPr>
        <w:pStyle w:val="Caption"/>
      </w:pPr>
      <w:r>
        <w:t>https://rokmp.de/churches/prihod-vmch-georgiya-pobedonostsa/</w:t>
      </w:r>
    </w:p>
    <w:p>
      <w:pPr>
        <w:pStyle w:val="Caption"/>
      </w:pPr>
      <w:r>
        <w:t>Сайт: в карточке ссылка не указана</w:t>
      </w:r>
    </w:p>
    <w:p>
      <w:r>
        <w:br w:type="page"/>
      </w:r>
    </w:p>
    <w:p>
      <w:pPr>
        <w:pStyle w:val="Heading1"/>
      </w:pPr>
      <w:r>
        <w:t>Карточки каталога 73 по 78</w:t>
      </w:r>
    </w:p>
    <w:p>
      <w:pPr>
        <w:pStyle w:val="Heading2"/>
      </w:pPr>
      <w:r>
        <w:t>73 Нойс</w:t>
      </w:r>
    </w:p>
    <w:p>
      <w:r>
        <w:t>Приход святых Архангелов</w:t>
      </w:r>
    </w:p>
    <w:p>
      <w:pPr>
        <w:pStyle w:val="Caption"/>
      </w:pPr>
      <w:r>
        <w:t>https://rokmp.de/churches/gemeinde-zu-den-hll-erzengeln/</w:t>
      </w:r>
    </w:p>
    <w:p>
      <w:pPr>
        <w:pStyle w:val="Caption"/>
      </w:pPr>
      <w:r>
        <w:t>Сайт: http://neuss.cerkov.ru/</w:t>
      </w:r>
    </w:p>
    <w:p>
      <w:pPr>
        <w:pStyle w:val="Heading2"/>
      </w:pPr>
      <w:r>
        <w:t>74 Нюрнберг</w:t>
      </w:r>
    </w:p>
    <w:p>
      <w:r>
        <w:t>Приход святой блаженной Ксении Петербургской</w:t>
      </w:r>
    </w:p>
    <w:p>
      <w:pPr>
        <w:pStyle w:val="Caption"/>
      </w:pPr>
      <w:r>
        <w:t>https://rokmp.de/churches/gemeinde-zu-ehren-der-seligen-xenia-von-st-petersburg/</w:t>
      </w:r>
    </w:p>
    <w:p>
      <w:pPr>
        <w:pStyle w:val="Caption"/>
      </w:pPr>
      <w:r>
        <w:t>Сайт: http://rus-kirche.de</w:t>
      </w:r>
    </w:p>
    <w:p>
      <w:pPr>
        <w:pStyle w:val="Heading2"/>
      </w:pPr>
      <w:r>
        <w:t>75 Оснабрюк</w:t>
      </w:r>
    </w:p>
    <w:p>
      <w:r>
        <w:t>Приход великомученицы Параскевы</w:t>
      </w:r>
    </w:p>
    <w:p>
      <w:pPr>
        <w:pStyle w:val="Caption"/>
      </w:pPr>
      <w:r>
        <w:t>https://rokmp.de/churches/gemeinde-zu-ehren-des-hl-grosmartyrer-georgij/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76 Пассау</w:t>
      </w:r>
    </w:p>
    <w:p>
      <w:r>
        <w:t>Приход иконы Божией Матери «Нечаянная Радость»</w:t>
      </w:r>
    </w:p>
    <w:p>
      <w:pPr>
        <w:pStyle w:val="Caption"/>
      </w:pPr>
      <w:r>
        <w:t>https://rokmp.de/churches/passau-kirche/</w:t>
      </w:r>
    </w:p>
    <w:p>
      <w:pPr>
        <w:pStyle w:val="Caption"/>
      </w:pPr>
      <w:r>
        <w:t>Сайт: https://russische-kirche-passau.de/</w:t>
      </w:r>
    </w:p>
    <w:p>
      <w:pPr>
        <w:pStyle w:val="Heading2"/>
      </w:pPr>
      <w:r>
        <w:t>77 Потсдам</w:t>
      </w:r>
    </w:p>
    <w:p>
      <w:r>
        <w:t>Храм святого благоверного князя Александра Невского</w:t>
      </w:r>
    </w:p>
    <w:p>
      <w:pPr>
        <w:pStyle w:val="Caption"/>
      </w:pPr>
      <w:r>
        <w:t>https://rokmp.de/churches/hll-alexander-nevskij-kirche/</w:t>
      </w:r>
    </w:p>
    <w:p>
      <w:pPr>
        <w:pStyle w:val="Caption"/>
      </w:pPr>
      <w:r>
        <w:t>Сайт: http://r-o-k.de</w:t>
      </w:r>
    </w:p>
    <w:p>
      <w:pPr>
        <w:pStyle w:val="Heading2"/>
      </w:pPr>
      <w:r>
        <w:t>78 Пфорцхайм</w:t>
      </w:r>
    </w:p>
    <w:p>
      <w:r>
        <w:t>Приход Богоявления Господня</w:t>
      </w:r>
    </w:p>
    <w:p>
      <w:pPr>
        <w:pStyle w:val="Caption"/>
      </w:pPr>
      <w:r>
        <w:t>https://rokmp.de/churches/epiphanie-gemeinde/</w:t>
      </w:r>
    </w:p>
    <w:p>
      <w:pPr>
        <w:pStyle w:val="Caption"/>
      </w:pPr>
      <w:r>
        <w:t>Сайт: http://pravoslavie-pforzheim.de</w:t>
      </w:r>
    </w:p>
    <w:p>
      <w:r>
        <w:br w:type="page"/>
      </w:r>
    </w:p>
    <w:p>
      <w:pPr>
        <w:pStyle w:val="Heading1"/>
      </w:pPr>
      <w:r>
        <w:t>Карточки каталога 79 по 84</w:t>
      </w:r>
    </w:p>
    <w:p>
      <w:pPr>
        <w:pStyle w:val="Heading2"/>
      </w:pPr>
      <w:r>
        <w:t>79 Росток</w:t>
      </w:r>
    </w:p>
    <w:p>
      <w:r>
        <w:t>Приход святой блаженной Ксении Петербургской</w:t>
      </w:r>
    </w:p>
    <w:p>
      <w:pPr>
        <w:pStyle w:val="Caption"/>
      </w:pPr>
      <w:r>
        <w:t>https://rokmp.de/churches/gemeinde-zu-ehren-der-seligen-xenia-von-st-petersburg-2/</w:t>
      </w:r>
    </w:p>
    <w:p>
      <w:pPr>
        <w:pStyle w:val="Caption"/>
      </w:pPr>
      <w:r>
        <w:t>Сайт: http://www.blagowest.de/</w:t>
      </w:r>
    </w:p>
    <w:p>
      <w:pPr>
        <w:pStyle w:val="Heading2"/>
      </w:pPr>
      <w:r>
        <w:t>80 Саарбрюккен</w:t>
      </w:r>
    </w:p>
    <w:p>
      <w:r>
        <w:t>Приход великомученика и целителя Пантелеимона</w:t>
      </w:r>
    </w:p>
    <w:p>
      <w:pPr>
        <w:pStyle w:val="Caption"/>
      </w:pPr>
      <w:r>
        <w:t>https://rokmp.de/churches/gemeinde-des-hl-panteleimon/</w:t>
      </w:r>
    </w:p>
    <w:p>
      <w:pPr>
        <w:pStyle w:val="Caption"/>
      </w:pPr>
      <w:r>
        <w:t>Сайт: http://www.saarbruecken.orthodoxy.ru</w:t>
      </w:r>
    </w:p>
    <w:p>
      <w:pPr>
        <w:pStyle w:val="Heading2"/>
      </w:pPr>
      <w:r>
        <w:t>81 Трир-Виттлих</w:t>
      </w:r>
    </w:p>
    <w:p>
      <w:r>
        <w:t>Приход во имя сорока мучеников Севастийских</w:t>
      </w:r>
    </w:p>
    <w:p>
      <w:pPr>
        <w:pStyle w:val="Caption"/>
      </w:pPr>
      <w:r>
        <w:t>https://rokmp.de/churches/hll-vierzig-martyrer-von-sebastia/</w:t>
      </w:r>
    </w:p>
    <w:p>
      <w:pPr>
        <w:pStyle w:val="Caption"/>
      </w:pPr>
      <w:r>
        <w:t>Сайт: http://www.rok-trier.de</w:t>
      </w:r>
    </w:p>
    <w:p>
      <w:pPr>
        <w:pStyle w:val="Heading2"/>
      </w:pPr>
      <w:r>
        <w:t>82 Тюбинген</w:t>
      </w:r>
    </w:p>
    <w:p>
      <w:r>
        <w:t>Приход святой преподобной Марии Египетской</w:t>
      </w:r>
    </w:p>
    <w:p>
      <w:pPr>
        <w:pStyle w:val="Caption"/>
      </w:pPr>
      <w:r>
        <w:t>https://rokmp.de/churches/gemeinde-d-hl-maria-von-agypten/</w:t>
      </w:r>
    </w:p>
    <w:p>
      <w:pPr>
        <w:pStyle w:val="Caption"/>
      </w:pPr>
      <w:r>
        <w:t>Сайт: http://www.orthodoxekirche.de/Tuebingen/</w:t>
      </w:r>
    </w:p>
    <w:p>
      <w:pPr>
        <w:pStyle w:val="Heading2"/>
      </w:pPr>
      <w:r>
        <w:t>83 Ульм</w:t>
      </w:r>
    </w:p>
    <w:p>
      <w:r>
        <w:t>Приход мчч. Валентина и Пасикрата. Храм иконы Божией Матери «Знамение» Курская-Коренная</w:t>
      </w:r>
    </w:p>
    <w:p>
      <w:pPr>
        <w:pStyle w:val="Caption"/>
      </w:pPr>
      <w:r>
        <w:t>https://rokmp.de/churches/hram-ikony-kurskaya-korennaya/</w:t>
      </w:r>
    </w:p>
    <w:p>
      <w:pPr>
        <w:pStyle w:val="Caption"/>
      </w:pPr>
      <w:r>
        <w:t>Сайт: http://www.ulm-russische-kirche.de</w:t>
      </w:r>
    </w:p>
    <w:p>
      <w:pPr>
        <w:pStyle w:val="Heading2"/>
      </w:pPr>
      <w:r>
        <w:t>84 Ульм</w:t>
      </w:r>
    </w:p>
    <w:p>
      <w:r>
        <w:t>Приход мчч. Валентина и Пасикрата. Часовня мчч. Валентина и Пасикрата</w:t>
      </w:r>
    </w:p>
    <w:p>
      <w:pPr>
        <w:pStyle w:val="Caption"/>
      </w:pPr>
      <w:r>
        <w:t>https://rokmp.de/churches/kirchengemeinde-d-hll-valentin-und-pasikratus/</w:t>
      </w:r>
    </w:p>
    <w:p>
      <w:pPr>
        <w:pStyle w:val="Caption"/>
      </w:pPr>
      <w:r>
        <w:t>Сайт: http://www.ulm-russische-kirche.de</w:t>
      </w:r>
    </w:p>
    <w:p>
      <w:r>
        <w:br w:type="page"/>
      </w:r>
    </w:p>
    <w:p>
      <w:pPr>
        <w:pStyle w:val="Heading1"/>
      </w:pPr>
      <w:r>
        <w:t>Карточки каталога 85 по 90</w:t>
      </w:r>
    </w:p>
    <w:p>
      <w:pPr>
        <w:pStyle w:val="Heading2"/>
      </w:pPr>
      <w:r>
        <w:t>85 Фрайбург-в-Брайсгау</w:t>
      </w:r>
    </w:p>
    <w:p>
      <w:r>
        <w:t>Приход свт. Николая Чудотворца</w:t>
      </w:r>
    </w:p>
    <w:p>
      <w:pPr>
        <w:pStyle w:val="Caption"/>
      </w:pPr>
      <w:r>
        <w:t>https://rokmp.de/churches/gemeinde-des-hl-nikolaus/</w:t>
      </w:r>
    </w:p>
    <w:p>
      <w:pPr>
        <w:pStyle w:val="Caption"/>
      </w:pPr>
      <w:r>
        <w:t>Сайт: http://www.orthofr.de</w:t>
      </w:r>
    </w:p>
    <w:p>
      <w:pPr>
        <w:pStyle w:val="Heading2"/>
      </w:pPr>
      <w:r>
        <w:t>86 Франкфурт-на-Майне</w:t>
      </w:r>
    </w:p>
    <w:p>
      <w:r>
        <w:t>Приход священномученика Киприана и мученицы Иустины</w:t>
      </w:r>
    </w:p>
    <w:p>
      <w:pPr>
        <w:pStyle w:val="Caption"/>
      </w:pPr>
      <w:r>
        <w:t>https://rokmp.de/churches/gemeinde-zu-ehren-der-hieromart-kyprianos-und-martt-justina/</w:t>
      </w:r>
    </w:p>
    <w:p>
      <w:pPr>
        <w:pStyle w:val="Caption"/>
      </w:pPr>
      <w:r>
        <w:t>Сайт: http://frankfurt.orthodoxy.ru</w:t>
      </w:r>
    </w:p>
    <w:p>
      <w:pPr>
        <w:pStyle w:val="Heading2"/>
      </w:pPr>
      <w:r>
        <w:t>87 Фридрихсхафен Айлинген</w:t>
      </w:r>
    </w:p>
    <w:p>
      <w:r>
        <w:t>Община в Фридрисхафен</w:t>
      </w:r>
    </w:p>
    <w:p>
      <w:pPr>
        <w:pStyle w:val="Caption"/>
      </w:pPr>
      <w:r>
        <w:t>https://rokmp.de/churches/obshhina-v-fridrishafen/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88 Хаген</w:t>
      </w:r>
    </w:p>
    <w:p>
      <w:r>
        <w:t>Община в честь иконы Божией Матери "Призри на смирение"</w:t>
      </w:r>
    </w:p>
    <w:p>
      <w:pPr>
        <w:pStyle w:val="Caption"/>
      </w:pPr>
      <w:r>
        <w:t>https://rokmp.de/churches/obshhina-v-chest-ikony-bozhiej-materi-prizri-na-smirenie/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89 Хальберштадт</w:t>
      </w:r>
    </w:p>
    <w:p>
      <w:r>
        <w:t>Приход Святого первомученика и архидиакона Стефана</w:t>
      </w:r>
    </w:p>
    <w:p>
      <w:pPr>
        <w:pStyle w:val="Caption"/>
      </w:pPr>
      <w:r>
        <w:t>https://rokmp.de/churches/obshhina-v-halbershtadte/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90 Хемниц</w:t>
      </w:r>
    </w:p>
    <w:p>
      <w:r>
        <w:t>Приход Рождества Пресвятой Богородицы</w:t>
      </w:r>
    </w:p>
    <w:p>
      <w:pPr>
        <w:pStyle w:val="Caption"/>
      </w:pPr>
      <w:r>
        <w:t>https://rokmp.de/churches/gemeinde-zu-maria-geburt/</w:t>
      </w:r>
    </w:p>
    <w:p>
      <w:pPr>
        <w:pStyle w:val="Caption"/>
      </w:pPr>
      <w:r>
        <w:t>Сайт: http://russische-kirche-c.de/</w:t>
      </w:r>
    </w:p>
    <w:p>
      <w:r>
        <w:br w:type="page"/>
      </w:r>
    </w:p>
    <w:p>
      <w:pPr>
        <w:pStyle w:val="Heading1"/>
      </w:pPr>
      <w:r>
        <w:t>Карточки каталога 91 по 96</w:t>
      </w:r>
    </w:p>
    <w:p>
      <w:pPr>
        <w:pStyle w:val="Heading2"/>
      </w:pPr>
      <w:r>
        <w:t>91 Хомбург</w:t>
      </w:r>
    </w:p>
    <w:p>
      <w:r>
        <w:t>Приход святых благоверных князей Петра и Февронии, Муромских чудотворцев</w:t>
      </w:r>
    </w:p>
    <w:p>
      <w:pPr>
        <w:pStyle w:val="Caption"/>
      </w:pPr>
      <w:r>
        <w:t>https://rokmp.de/churches/obshhina-v-g-homburg/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92 Хоф</w:t>
      </w:r>
    </w:p>
    <w:p>
      <w:r>
        <w:t>Приход святой равноапостольной Нины</w:t>
      </w:r>
    </w:p>
    <w:p>
      <w:pPr>
        <w:pStyle w:val="Caption"/>
      </w:pPr>
      <w:r>
        <w:t>https://rokmp.de/churches/prihod-svjatoj-ravnoapostolnoj-niny/</w:t>
      </w:r>
    </w:p>
    <w:p>
      <w:pPr>
        <w:pStyle w:val="Caption"/>
      </w:pPr>
      <w:r>
        <w:t>Сайт: https://oberfranken-orthodoxie.de/hof.html</w:t>
      </w:r>
    </w:p>
    <w:p>
      <w:pPr>
        <w:pStyle w:val="Heading2"/>
      </w:pPr>
      <w:r>
        <w:t>93 Хузум</w:t>
      </w:r>
    </w:p>
    <w:p>
      <w:r>
        <w:t>Православная община</w:t>
      </w:r>
    </w:p>
    <w:p>
      <w:pPr>
        <w:pStyle w:val="Caption"/>
      </w:pPr>
      <w:r>
        <w:t>https://rokmp.de/churches/pravoslavnaja-obshhina/</w:t>
      </w:r>
    </w:p>
    <w:p>
      <w:pPr>
        <w:pStyle w:val="Caption"/>
      </w:pPr>
      <w:r>
        <w:t>Сайт: https://rokih.de</w:t>
      </w:r>
    </w:p>
    <w:p>
      <w:pPr>
        <w:pStyle w:val="Heading2"/>
      </w:pPr>
      <w:r>
        <w:t>94 Целле</w:t>
      </w:r>
    </w:p>
    <w:p>
      <w:r>
        <w:t>Община иконы Божией Матери «Иверская»</w:t>
      </w:r>
    </w:p>
    <w:p>
      <w:pPr>
        <w:pStyle w:val="Caption"/>
      </w:pPr>
      <w:r>
        <w:t>https://rokmp.de/churches/obshhina-ikonyi-bozhiey-materi-iverskaya/</w:t>
      </w:r>
    </w:p>
    <w:p>
      <w:pPr>
        <w:pStyle w:val="Caption"/>
      </w:pPr>
      <w:r>
        <w:t>Сайт: https://celle-pravoslavie.de</w:t>
      </w:r>
    </w:p>
    <w:p>
      <w:pPr>
        <w:pStyle w:val="Heading2"/>
      </w:pPr>
      <w:r>
        <w:t>95 Шверин</w:t>
      </w:r>
    </w:p>
    <w:p>
      <w:r>
        <w:t>Храм святого великомученика Дмитрия Солунского</w:t>
      </w:r>
    </w:p>
    <w:p>
      <w:pPr>
        <w:pStyle w:val="Caption"/>
      </w:pPr>
      <w:r>
        <w:t>https://rokmp.de/churches/hl-grosmart-demetrius-von-thessaloniki/</w:t>
      </w:r>
    </w:p>
    <w:p>
      <w:pPr>
        <w:pStyle w:val="Caption"/>
      </w:pPr>
      <w:r>
        <w:t>Сайт: https://russisch-orthodoxe-kirche-in-schwerin.de/</w:t>
      </w:r>
    </w:p>
    <w:p>
      <w:pPr>
        <w:pStyle w:val="Heading2"/>
      </w:pPr>
      <w:r>
        <w:t>96 Штаде</w:t>
      </w:r>
    </w:p>
    <w:p>
      <w:r>
        <w:t>Община в честь святых мучеников Адриана и Наталии</w:t>
      </w:r>
    </w:p>
    <w:p>
      <w:pPr>
        <w:pStyle w:val="Caption"/>
      </w:pPr>
      <w:r>
        <w:t>https://rokmp.de/churches/gemeinde-der-hll-maert-adrian-und-natalia/</w:t>
      </w:r>
    </w:p>
    <w:p>
      <w:pPr>
        <w:pStyle w:val="Caption"/>
      </w:pPr>
      <w:r>
        <w:t>Сайт: https://pravoslavie-stade.de/</w:t>
      </w:r>
    </w:p>
    <w:p>
      <w:r>
        <w:br w:type="page"/>
      </w:r>
    </w:p>
    <w:p>
      <w:pPr>
        <w:pStyle w:val="Heading1"/>
      </w:pPr>
      <w:r>
        <w:t>Карточки каталога 97 по 102</w:t>
      </w:r>
    </w:p>
    <w:p>
      <w:pPr>
        <w:pStyle w:val="Heading2"/>
      </w:pPr>
      <w:r>
        <w:t>97 Штендаль</w:t>
      </w:r>
    </w:p>
    <w:p>
      <w:r>
        <w:t>Приход Святого апостола Иакова</w:t>
      </w:r>
    </w:p>
    <w:p>
      <w:pPr>
        <w:pStyle w:val="Caption"/>
      </w:pPr>
      <w:r>
        <w:t>https://rokmp.de/churches/obshhina-v-gorode-shtendal/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98 Штендаль</w:t>
      </w:r>
    </w:p>
    <w:p>
      <w:r>
        <w:t>Приход святого апостола Иакова</w:t>
      </w:r>
    </w:p>
    <w:p>
      <w:pPr>
        <w:pStyle w:val="Caption"/>
      </w:pPr>
      <w:r>
        <w:t>https://rokmp.de/churches/prihod-svjatogo-apostola-iakova/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99 Штральзунд</w:t>
      </w:r>
    </w:p>
    <w:p>
      <w:r>
        <w:t>Община вмч. Георгия Победоносца</w:t>
      </w:r>
    </w:p>
    <w:p>
      <w:pPr>
        <w:pStyle w:val="Caption"/>
      </w:pPr>
      <w:r>
        <w:t>https://rokmp.de/churches/obshhina-vmch-georgiya-pobedonostsa/</w:t>
      </w:r>
    </w:p>
    <w:p>
      <w:pPr>
        <w:pStyle w:val="Caption"/>
      </w:pPr>
      <w:r>
        <w:t>Сайт: http://www.blagowest.de/</w:t>
      </w:r>
    </w:p>
    <w:p>
      <w:pPr>
        <w:pStyle w:val="Heading2"/>
      </w:pPr>
      <w:r>
        <w:t>100 Штутгарт</w:t>
      </w:r>
    </w:p>
    <w:p>
      <w:r>
        <w:t>Приход Пророка Божия Илии</w:t>
      </w:r>
    </w:p>
    <w:p>
      <w:pPr>
        <w:pStyle w:val="Caption"/>
      </w:pPr>
      <w:r>
        <w:t>https://rokmp.de/churches/hl-prophet-elias-gemeinde/</w:t>
      </w:r>
    </w:p>
    <w:p>
      <w:pPr>
        <w:pStyle w:val="Caption"/>
      </w:pPr>
      <w:r>
        <w:t>Сайт: http://www.prophet-elias.com/ru</w:t>
      </w:r>
    </w:p>
    <w:p>
      <w:pPr>
        <w:pStyle w:val="Heading2"/>
      </w:pPr>
      <w:r>
        <w:t>101 Эрфурт</w:t>
      </w:r>
    </w:p>
    <w:p>
      <w:r>
        <w:t>Община в городе Эрфурт</w:t>
      </w:r>
    </w:p>
    <w:p>
      <w:pPr>
        <w:pStyle w:val="Caption"/>
      </w:pPr>
      <w:r>
        <w:t>https://rokmp.de/churches/obshhina-v-gorode-erfurt/</w:t>
      </w:r>
    </w:p>
    <w:p>
      <w:pPr>
        <w:pStyle w:val="Caption"/>
      </w:pPr>
      <w:r>
        <w:t>Сайт: в карточке ссылка не указана</w:t>
      </w:r>
    </w:p>
    <w:p>
      <w:pPr>
        <w:pStyle w:val="Heading2"/>
      </w:pPr>
      <w:r>
        <w:t>102 Эссен</w:t>
      </w:r>
    </w:p>
    <w:p>
      <w:r>
        <w:t>Приход святых Бессребренников Космы и Дамиана</w:t>
      </w:r>
    </w:p>
    <w:p>
      <w:pPr>
        <w:pStyle w:val="Caption"/>
      </w:pPr>
      <w:r>
        <w:t>https://rokmp.de/churches/gemeinde-zu-den-hll-uneigennutzigen-kosmas-und-damian-zu-essen/</w:t>
      </w:r>
    </w:p>
    <w:p>
      <w:pPr>
        <w:pStyle w:val="Caption"/>
      </w:pPr>
      <w:r>
        <w:t>Сайт: http://rok-essen.de</w:t>
      </w:r>
    </w:p>
    <w:p>
      <w:r>
        <w:br w:type="page"/>
      </w:r>
    </w:p>
    <w:p>
      <w:pPr>
        <w:pStyle w:val="Heading1"/>
      </w:pPr>
      <w:r>
        <w:t>Проверка адресов 1 по 4</w:t>
      </w:r>
    </w:p>
    <w:p>
      <w:pPr>
        <w:pStyle w:val="Heading2"/>
      </w:pPr>
      <w:r>
        <w:t>1 bamberg.cerkov.ru</w:t>
      </w:r>
    </w:p>
    <w:p>
      <w:pPr>
        <w:pStyle w:val="Caption"/>
      </w:pPr>
      <w:r>
        <w:t>http://bamberg.cerkov.ru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https://bamberg.cerkov.ru/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2 frankfurt.orthodoxy.ru</w:t>
      </w:r>
    </w:p>
    <w:p>
      <w:pPr>
        <w:pStyle w:val="Caption"/>
      </w:pPr>
      <w:r>
        <w:t>http://frankfurt.orthodoxy.ru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https://orthodoxekirche.org/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3 friedhof.hamburg-hram.de</w:t>
      </w:r>
    </w:p>
    <w:p>
      <w:pPr>
        <w:pStyle w:val="Caption"/>
      </w:pPr>
      <w:r>
        <w:t>http://friedhof.hamburg-hram.de/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https://friedhof.hamburg-hram.de/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4 georg-kloster.de</w:t>
      </w:r>
    </w:p>
    <w:p>
      <w:pPr>
        <w:pStyle w:val="Caption"/>
      </w:pPr>
      <w:r>
        <w:t>http://georg-kloster.de/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https://georg-kloster.de/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r>
        <w:br w:type="page"/>
      </w:r>
    </w:p>
    <w:p>
      <w:pPr>
        <w:pStyle w:val="Heading1"/>
      </w:pPr>
      <w:r>
        <w:t>Проверка адресов 5 по 8</w:t>
      </w:r>
    </w:p>
    <w:p>
      <w:pPr>
        <w:pStyle w:val="Heading2"/>
      </w:pPr>
      <w:r>
        <w:t>5 neuss.cerkov.ru</w:t>
      </w:r>
    </w:p>
    <w:p>
      <w:pPr>
        <w:pStyle w:val="Caption"/>
      </w:pPr>
      <w:r>
        <w:t>http://neuss.cerkov.ru/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https://neuss.cerkov.ru/</w:t>
      </w:r>
    </w:p>
    <w:p>
      <w:pPr>
        <w:pStyle w:val="Caption"/>
      </w:pPr>
      <w:r>
        <w:t>Мобильный просмотр: экран 390 px, ширина документа 477 px; превышение ширины. Вложенные рамки: 1.</w:t>
      </w:r>
    </w:p>
    <w:p>
      <w:pPr>
        <w:pStyle w:val="Heading2"/>
      </w:pPr>
      <w:r>
        <w:t>6 orthodox-bremen.cerkov.ru</w:t>
      </w:r>
    </w:p>
    <w:p>
      <w:pPr>
        <w:pStyle w:val="Caption"/>
      </w:pPr>
      <w:r>
        <w:t>http://orthodox-bremen.cerkov.ru/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https://orthodox-bremen.cerkov.ru/</w:t>
      </w:r>
    </w:p>
    <w:p>
      <w:pPr>
        <w:pStyle w:val="Caption"/>
      </w:pPr>
      <w:r>
        <w:t>Мобильный просмотр: экран 390 px, ширина документа 1288 px; превышение ширины. Вложенные рамки: 5.</w:t>
      </w:r>
    </w:p>
    <w:p>
      <w:pPr>
        <w:pStyle w:val="Caption"/>
      </w:pPr>
      <w:r>
        <w:t>На первом мобильном экране длинный заголовок обрезается справа; ширина документа 1288 px.</w:t>
      </w:r>
    </w:p>
    <w:p>
      <w:pPr>
        <w:pStyle w:val="Heading2"/>
      </w:pPr>
      <w:r>
        <w:t>7 orthodox-leer.de</w:t>
      </w:r>
    </w:p>
    <w:p>
      <w:pPr>
        <w:pStyle w:val="Caption"/>
      </w:pPr>
      <w:r>
        <w:t>http://orthodox-leer.de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http://orthodox-leer.de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https://orthodox-leer.de/RU/index.html</w:t>
      </w:r>
    </w:p>
    <w:p>
      <w:pPr>
        <w:pStyle w:val="Caption"/>
      </w:pPr>
      <w:r>
        <w:t>Пустой извлечённый текст; одного HTTP 200 недостаточно для оценки содержания.</w:t>
      </w:r>
    </w:p>
    <w:p>
      <w:pPr>
        <w:pStyle w:val="Heading2"/>
      </w:pPr>
      <w:r>
        <w:t>8 orthodox-spandau.bplaced.net</w:t>
      </w:r>
    </w:p>
    <w:p>
      <w:pPr>
        <w:pStyle w:val="Caption"/>
      </w:pPr>
      <w:r>
        <w:t>http://orthodox-spandau.bplaced.net/ru/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http://orthodox-spandau.bplaced.net/ru/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3.</w:t>
      </w:r>
    </w:p>
    <w:p>
      <w:pPr>
        <w:pStyle w:val="Caption"/>
      </w:pPr>
      <w:r>
        <w:t>Главная требует просмотра вложенного содержимого; автоматическая текстовая оценка неполна.</w:t>
      </w:r>
    </w:p>
    <w:p>
      <w:r>
        <w:br w:type="page"/>
      </w:r>
    </w:p>
    <w:p>
      <w:pPr>
        <w:pStyle w:val="Heading1"/>
      </w:pPr>
      <w:r>
        <w:t>Проверка адресов 9 по 12</w:t>
      </w:r>
    </w:p>
    <w:p>
      <w:pPr>
        <w:pStyle w:val="Heading2"/>
      </w:pPr>
      <w:r>
        <w:t>9 orthodoxe-kirche-konstanz.de</w:t>
      </w:r>
    </w:p>
    <w:p>
      <w:pPr>
        <w:pStyle w:val="Caption"/>
      </w:pPr>
      <w:r>
        <w:t>http://orthodoxe-kirche-konstanz.de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https://www.orthodoxe-kirche-konstanz.de/</w:t>
      </w:r>
    </w:p>
    <w:p>
      <w:pPr>
        <w:pStyle w:val="Caption"/>
      </w:pPr>
      <w:r>
        <w:t>Мобильный просмотр: экран 390 px, ширина документа 768 px; превышение ширины. Вложенные рамки: 0.</w:t>
      </w:r>
    </w:p>
    <w:p>
      <w:pPr>
        <w:pStyle w:val="Caption"/>
      </w:pPr>
      <w:r>
        <w:t>На телефоне видна только часть широкой страницы; измеренная ширина документа 768 px.</w:t>
      </w:r>
    </w:p>
    <w:p>
      <w:pPr>
        <w:pStyle w:val="Heading2"/>
      </w:pPr>
      <w:r>
        <w:t>10 pravoslavie-pforzheim.de</w:t>
      </w:r>
    </w:p>
    <w:p>
      <w:pPr>
        <w:pStyle w:val="Caption"/>
      </w:pPr>
      <w:r>
        <w:t>http://pravoslavie-pforzheim.de</w:t>
      </w:r>
    </w:p>
    <w:p>
      <w:r>
        <w:t>DNS имя не разрешилось. Ошибка повторилась при контрольном запросе; причина и актуальный адрес требуют уточнения у прихода.</w:t>
      </w:r>
    </w:p>
    <w:p>
      <w:pPr>
        <w:pStyle w:val="Heading2"/>
      </w:pPr>
      <w:r>
        <w:t>11 prihod-aalen.cerkov.ru</w:t>
      </w:r>
    </w:p>
    <w:p>
      <w:pPr>
        <w:pStyle w:val="Caption"/>
      </w:pPr>
      <w:r>
        <w:t>http://prihod-aalen.cerkov.ru/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https://prihod-aalen.cerkov.ru/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12 prihod-worms.cerkov.ru</w:t>
      </w:r>
    </w:p>
    <w:p>
      <w:pPr>
        <w:pStyle w:val="Caption"/>
      </w:pPr>
      <w:r>
        <w:t>http://prihod-worms.cerkov.ru/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https://prihod-worms.cerkov.ru/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Caption"/>
      </w:pPr>
      <w:r>
        <w:t>Заголовок на телефоне занимает большую часть первого экрана; расписание нужно искать ниже или через меню.</w:t>
      </w:r>
    </w:p>
    <w:p>
      <w:r>
        <w:br w:type="page"/>
      </w:r>
    </w:p>
    <w:p>
      <w:pPr>
        <w:pStyle w:val="Heading1"/>
      </w:pPr>
      <w:r>
        <w:t>Проверка адресов 13 по 16</w:t>
      </w:r>
    </w:p>
    <w:p>
      <w:pPr>
        <w:pStyle w:val="Heading2"/>
      </w:pPr>
      <w:r>
        <w:t>13 r-o-k.de</w:t>
      </w:r>
    </w:p>
    <w:p>
      <w:pPr>
        <w:pStyle w:val="Caption"/>
      </w:pPr>
      <w:r>
        <w:t>http://r-o-k.de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https://r-o-k.de/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2.</w:t>
      </w:r>
    </w:p>
    <w:p>
      <w:pPr>
        <w:pStyle w:val="Heading2"/>
      </w:pPr>
      <w:r>
        <w:t>14 rok-essen.de</w:t>
      </w:r>
    </w:p>
    <w:p>
      <w:pPr>
        <w:pStyle w:val="Caption"/>
      </w:pPr>
      <w:r>
        <w:t>http://rok-essen.de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https://rok-essen.de/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15 rokmp-bodensee.de</w:t>
      </w:r>
    </w:p>
    <w:p>
      <w:pPr>
        <w:pStyle w:val="Caption"/>
      </w:pPr>
      <w:r>
        <w:t>http://rokmp-bodensee.de/raspisanie/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https://rokmp-bodensee.de/raspisanie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16 rus-kirche.de</w:t>
      </w:r>
    </w:p>
    <w:p>
      <w:pPr>
        <w:pStyle w:val="Caption"/>
      </w:pPr>
      <w:r>
        <w:t>http://rus-kirche.de</w:t>
      </w:r>
    </w:p>
    <w:p>
      <w:r>
        <w:t>HTTP 200; VP нет; ссылка Расписание найдена; Контакт не найдена.</w:t>
      </w:r>
    </w:p>
    <w:p>
      <w:pPr>
        <w:pStyle w:val="Caption"/>
      </w:pPr>
      <w:r>
        <w:t>Итоговый адрес: http://rus-kirche.de</w:t>
      </w:r>
    </w:p>
    <w:p>
      <w:pPr>
        <w:pStyle w:val="Caption"/>
      </w:pPr>
      <w:r>
        <w:t>Мобильный просмотр: экран 390 px, ширина документа 837 px; превышение ширины. Вложенные рамки: 1.</w:t>
      </w:r>
    </w:p>
    <w:p>
      <w:pPr>
        <w:pStyle w:val="Caption"/>
      </w:pPr>
      <w:r>
        <w:t>Адрес в браузере: https://rus-kirche.de/</w:t>
      </w:r>
    </w:p>
    <w:p>
      <w:pPr>
        <w:pStyle w:val="Caption"/>
      </w:pPr>
      <w:r>
        <w:t>Актуальное расписание октября/ноября 2026; на 390 px обрезаны строки. Браузер открыл HTTPS.</w:t>
      </w:r>
    </w:p>
    <w:p>
      <w:r>
        <w:br w:type="page"/>
      </w:r>
    </w:p>
    <w:p>
      <w:pPr>
        <w:pStyle w:val="Heading1"/>
      </w:pPr>
      <w:r>
        <w:t>Проверка адресов 17 по 20</w:t>
      </w:r>
    </w:p>
    <w:p>
      <w:pPr>
        <w:pStyle w:val="Heading2"/>
      </w:pPr>
      <w:r>
        <w:t>17 russische-kirche-c.de</w:t>
      </w:r>
    </w:p>
    <w:p>
      <w:pPr>
        <w:pStyle w:val="Caption"/>
      </w:pPr>
      <w:r>
        <w:t>http://russische-kirche-c.de/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http://russische-kirche-c.de/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18 seraphimcoburg.org</w:t>
      </w:r>
    </w:p>
    <w:p>
      <w:pPr>
        <w:pStyle w:val="Caption"/>
      </w:pPr>
      <w:r>
        <w:t>http://seraphimcoburg.org/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http://seraphimcoburg.org/</w:t>
      </w:r>
    </w:p>
    <w:p>
      <w:pPr>
        <w:pStyle w:val="Caption"/>
      </w:pPr>
      <w:r>
        <w:t>Мобильный просмотр: экран 390 px, ширина документа 1024 px; превышение ширины. Вложенные рамки: 0.</w:t>
      </w:r>
    </w:p>
    <w:p>
      <w:pPr>
        <w:pStyle w:val="Caption"/>
      </w:pPr>
      <w:r>
        <w:t>Адрес в браузере: https://seraphimcoburg.org/</w:t>
      </w:r>
    </w:p>
    <w:p>
      <w:pPr>
        <w:pStyle w:val="Caption"/>
      </w:pPr>
      <w:r>
        <w:t>В браузере содержание загрузилось, но ширина 1024 px превышает экран 390 px; автоматическое извлечение текста неполно.</w:t>
      </w:r>
    </w:p>
    <w:p>
      <w:pPr>
        <w:pStyle w:val="Heading2"/>
      </w:pPr>
      <w:r>
        <w:t>19 voskresenie.de</w:t>
      </w:r>
    </w:p>
    <w:p>
      <w:pPr>
        <w:pStyle w:val="Caption"/>
      </w:pPr>
      <w:r>
        <w:t>http://voskresenie.de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https://voskresenie.de/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Расписание на первом экране представлено изображением; его мелкий текст требует увеличения.</w:t>
      </w:r>
    </w:p>
    <w:p>
      <w:pPr>
        <w:pStyle w:val="Heading2"/>
      </w:pPr>
      <w:r>
        <w:t>20 www.berlin-orthodoxe-kirche.de</w:t>
      </w:r>
    </w:p>
    <w:p>
      <w:pPr>
        <w:pStyle w:val="Caption"/>
      </w:pPr>
      <w:r>
        <w:t>http://www.berlin-orthodoxe-kirche.de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https://www.berlin-orthodoxe-kirche.de/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2.</w:t>
      </w:r>
    </w:p>
    <w:p>
      <w:r>
        <w:br w:type="page"/>
      </w:r>
    </w:p>
    <w:p>
      <w:pPr>
        <w:pStyle w:val="Heading1"/>
      </w:pPr>
      <w:r>
        <w:t>Проверка адресов 21 по 24</w:t>
      </w:r>
    </w:p>
    <w:p>
      <w:pPr>
        <w:pStyle w:val="Heading2"/>
      </w:pPr>
      <w:r>
        <w:t>21 www.blagowest.de</w:t>
      </w:r>
    </w:p>
    <w:p>
      <w:pPr>
        <w:pStyle w:val="Caption"/>
      </w:pPr>
      <w:r>
        <w:t>http://www.blagowest.de/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https://blagowest.de/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22 www.brandenburg.orthodox.bplaced.de</w:t>
      </w:r>
    </w:p>
    <w:p>
      <w:pPr>
        <w:pStyle w:val="Caption"/>
      </w:pPr>
      <w:r>
        <w:t>http://www.brandenburg.orthodox.bplaced.de/ru/index.html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http://www.brandenburg.orthodox.bplaced.de/ru/index.html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3.</w:t>
      </w:r>
    </w:p>
    <w:p>
      <w:pPr>
        <w:pStyle w:val="Caption"/>
      </w:pPr>
      <w:r>
        <w:t>Ручная проверка: рамки, узкое меню и независимые прокрутки на телефоне.</w:t>
      </w:r>
    </w:p>
    <w:p>
      <w:pPr>
        <w:pStyle w:val="Heading2"/>
      </w:pPr>
      <w:r>
        <w:t>23 www.deutsche-orthodoxe-kirche-hh.de</w:t>
      </w:r>
    </w:p>
    <w:p>
      <w:pPr>
        <w:pStyle w:val="Caption"/>
      </w:pPr>
      <w:r>
        <w:t>http://www.deutsche-orthodoxe-kirche-hh.de</w:t>
      </w:r>
    </w:p>
    <w:p>
      <w:r>
        <w:t>DNS имя не разрешилось. Ошибка повторилась при контрольном запросе; причина и актуальный адрес требуют уточнения у прихода.</w:t>
      </w:r>
    </w:p>
    <w:p>
      <w:pPr>
        <w:pStyle w:val="Heading2"/>
      </w:pPr>
      <w:r>
        <w:t>24 www.dieburg-orthodox.de</w:t>
      </w:r>
    </w:p>
    <w:p>
      <w:pPr>
        <w:pStyle w:val="Caption"/>
      </w:pPr>
      <w:r>
        <w:t>http://www.dieburg-orthodox.de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https://www.dieburg-orthodox.de/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r>
        <w:br w:type="page"/>
      </w:r>
    </w:p>
    <w:p>
      <w:pPr>
        <w:pStyle w:val="Heading1"/>
      </w:pPr>
      <w:r>
        <w:t>Проверка адресов 25 по 28</w:t>
      </w:r>
    </w:p>
    <w:p>
      <w:pPr>
        <w:pStyle w:val="Heading2"/>
      </w:pPr>
      <w:r>
        <w:t>25 www.gifhornhram.wordpress.com</w:t>
      </w:r>
    </w:p>
    <w:p>
      <w:pPr>
        <w:pStyle w:val="Caption"/>
      </w:pPr>
      <w:r>
        <w:t>http://www.gifhornhram.wordpress.com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https://gifhornhram.wordpress.com/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2.</w:t>
      </w:r>
    </w:p>
    <w:p>
      <w:pPr>
        <w:pStyle w:val="Heading2"/>
      </w:pPr>
      <w:r>
        <w:t>26 www.hamburg-hram.de</w:t>
      </w:r>
    </w:p>
    <w:p>
      <w:pPr>
        <w:pStyle w:val="Caption"/>
      </w:pPr>
      <w:r>
        <w:t>http://www.hamburg-hram.de/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https://www.hamburg-hram.de/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0.</w:t>
      </w:r>
    </w:p>
    <w:p>
      <w:pPr>
        <w:pStyle w:val="Heading2"/>
      </w:pPr>
      <w:r>
        <w:t>27 www.hll-konstantin-helena-koeln.orthodoxy.ru</w:t>
      </w:r>
    </w:p>
    <w:p>
      <w:pPr>
        <w:pStyle w:val="Caption"/>
      </w:pPr>
      <w:r>
        <w:t>http://www.hll-konstantin-helena-koeln.orthodoxy.ru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https://koeln-orthodox.de/</w:t>
      </w:r>
    </w:p>
    <w:p>
      <w:pPr>
        <w:pStyle w:val="Caption"/>
      </w:pPr>
      <w:r>
        <w:t>Мобильный просмотр: экран 390 px, ширина документа 507 px; превышение ширины. Вложенные рамки: 0.</w:t>
      </w:r>
    </w:p>
    <w:p>
      <w:pPr>
        <w:pStyle w:val="Heading2"/>
      </w:pPr>
      <w:r>
        <w:t>28 www.hram.de</w:t>
      </w:r>
    </w:p>
    <w:p>
      <w:pPr>
        <w:pStyle w:val="Caption"/>
      </w:pPr>
      <w:r>
        <w:t>http://www.hram.de/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http://hram.de/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https://hram.de/</w:t>
      </w:r>
    </w:p>
    <w:p>
      <w:r>
        <w:br w:type="page"/>
      </w:r>
    </w:p>
    <w:p>
      <w:pPr>
        <w:pStyle w:val="Heading1"/>
      </w:pPr>
      <w:r>
        <w:t>Проверка адресов 29 по 32</w:t>
      </w:r>
    </w:p>
    <w:p>
      <w:pPr>
        <w:pStyle w:val="Heading2"/>
      </w:pPr>
      <w:r>
        <w:t>29 www.koblenz.orthodoxy.ru</w:t>
      </w:r>
    </w:p>
    <w:p>
      <w:pPr>
        <w:pStyle w:val="Caption"/>
      </w:pPr>
      <w:r>
        <w:t>http://www.koblenz.orthodoxy.ru/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http://www.koblenz.orthodoxy.ru/</w:t>
      </w:r>
    </w:p>
    <w:p>
      <w:pPr>
        <w:pStyle w:val="Caption"/>
      </w:pPr>
      <w:r>
        <w:t>Мобильный просмотр: экран 390 px, ширина документа 1024 px; превышение ширины. Вложенные рамки: 0.</w:t>
      </w:r>
    </w:p>
    <w:p>
      <w:pPr>
        <w:pStyle w:val="Heading2"/>
      </w:pPr>
      <w:r>
        <w:t>30 www.nadegda.de</w:t>
      </w:r>
    </w:p>
    <w:p>
      <w:pPr>
        <w:pStyle w:val="Caption"/>
      </w:pPr>
      <w:r>
        <w:t>http://www.nadegda.de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https://nadegda.de/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0.</w:t>
      </w:r>
    </w:p>
    <w:p>
      <w:pPr>
        <w:pStyle w:val="Heading2"/>
      </w:pPr>
      <w:r>
        <w:t>31 www.oberfranken-orthodoxie.de</w:t>
      </w:r>
    </w:p>
    <w:p>
      <w:pPr>
        <w:pStyle w:val="Caption"/>
      </w:pPr>
      <w:r>
        <w:t>http://www.oberfranken-orthodoxie.de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https://www.oberfranken-orthodoxie.de/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32 www.orthodox-dresden.de</w:t>
      </w:r>
    </w:p>
    <w:p>
      <w:pPr>
        <w:pStyle w:val="Caption"/>
      </w:pPr>
      <w:r>
        <w:t>http://www.orthodox-dresden.de/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https://www.orthodox-dresden.de/stsimeon/de</w:t>
      </w:r>
    </w:p>
    <w:p>
      <w:pPr>
        <w:pStyle w:val="Caption"/>
      </w:pPr>
      <w:r>
        <w:t>Мобильный просмотр: экран 390 px, ширина документа 414 px; превышение ширины. Вложенные рамки: 0.</w:t>
      </w:r>
    </w:p>
    <w:p>
      <w:r>
        <w:br w:type="page"/>
      </w:r>
    </w:p>
    <w:p>
      <w:pPr>
        <w:pStyle w:val="Heading1"/>
      </w:pPr>
      <w:r>
        <w:t>Проверка адресов 33 по 36</w:t>
      </w:r>
    </w:p>
    <w:p>
      <w:pPr>
        <w:pStyle w:val="Heading2"/>
      </w:pPr>
      <w:r>
        <w:t>33 www.orthodoxe-kirche-bischofsheim.de</w:t>
      </w:r>
    </w:p>
    <w:p>
      <w:pPr>
        <w:pStyle w:val="Caption"/>
      </w:pPr>
      <w:r>
        <w:t>http://www.orthodoxe-kirche-bischofsheim.de/</w:t>
      </w:r>
    </w:p>
    <w:p>
      <w:r>
        <w:t>HTTP 200; VP нет; ссылка Расписание найдена; Контакт не найдена.</w:t>
      </w:r>
    </w:p>
    <w:p>
      <w:pPr>
        <w:pStyle w:val="Caption"/>
      </w:pPr>
      <w:r>
        <w:t>Итоговый адрес: http://www.orthodoxe-kirche-bischofsheim.de/</w:t>
      </w:r>
    </w:p>
    <w:p>
      <w:pPr>
        <w:pStyle w:val="Caption"/>
      </w:pPr>
      <w:r>
        <w:t>Мобильный просмотр: экран 390 px, ширина документа 790 px; превышение ширины. Вложенные рамки: 0.</w:t>
      </w:r>
    </w:p>
    <w:p>
      <w:pPr>
        <w:pStyle w:val="Caption"/>
      </w:pPr>
      <w:r>
        <w:t>Адрес в браузере: https://www.orthodoxe-kirche-bischofsheim.de/</w:t>
      </w:r>
    </w:p>
    <w:p>
      <w:pPr>
        <w:pStyle w:val="Heading2"/>
      </w:pPr>
      <w:r>
        <w:t>34 www.orthodoxekirche.de</w:t>
      </w:r>
    </w:p>
    <w:p>
      <w:pPr>
        <w:pStyle w:val="Caption"/>
      </w:pPr>
      <w:r>
        <w:t>http://www.orthodoxekirche.de/Tuebingen/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http://www.orthodoxekirche.de/Tuebingen/</w:t>
      </w:r>
    </w:p>
    <w:p>
      <w:pPr>
        <w:pStyle w:val="Caption"/>
      </w:pPr>
      <w:r>
        <w:t>Мобильный просмотр: экран 390 px, ширина документа 652 px; превышение ширины. Вложенные рамки: 0.</w:t>
      </w:r>
    </w:p>
    <w:p>
      <w:pPr>
        <w:pStyle w:val="Caption"/>
      </w:pPr>
      <w:r>
        <w:t>Раздел ближайших служб содержит 16–30 августа 2025 года; на дату среза сведения устарели.</w:t>
      </w:r>
    </w:p>
    <w:p>
      <w:pPr>
        <w:pStyle w:val="Heading2"/>
      </w:pPr>
      <w:r>
        <w:t>35 www.orthofr.de</w:t>
      </w:r>
    </w:p>
    <w:p>
      <w:pPr>
        <w:pStyle w:val="Caption"/>
      </w:pPr>
      <w:r>
        <w:t>http://www.orthofr.de</w:t>
      </w:r>
    </w:p>
    <w:p>
      <w:r>
        <w:t>HTTP 200; VP нет; ссылка Расписание найдена; Контакт не найдена.</w:t>
      </w:r>
    </w:p>
    <w:p>
      <w:pPr>
        <w:pStyle w:val="Caption"/>
      </w:pPr>
      <w:r>
        <w:t>Итоговый адрес: http://www.orthofr.de</w:t>
      </w:r>
    </w:p>
    <w:p>
      <w:pPr>
        <w:pStyle w:val="Caption"/>
      </w:pPr>
      <w:r>
        <w:t>Мобильный просмотр: экран 390 px, ширина документа 558 px; превышение ширины. Вложенные рамки: 0.</w:t>
      </w:r>
    </w:p>
    <w:p>
      <w:pPr>
        <w:pStyle w:val="Caption"/>
      </w:pPr>
      <w:r>
        <w:t>Адрес в браузере: http://www.orthofr.de/</w:t>
      </w:r>
    </w:p>
    <w:p>
      <w:pPr>
        <w:pStyle w:val="Heading2"/>
      </w:pPr>
      <w:r>
        <w:t>36 www.pokrow.de</w:t>
      </w:r>
    </w:p>
    <w:p>
      <w:pPr>
        <w:pStyle w:val="Caption"/>
      </w:pPr>
      <w:r>
        <w:t>http://www.pokrow.de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http://www.pokrow.de</w:t>
      </w:r>
    </w:p>
    <w:p>
      <w:pPr>
        <w:pStyle w:val="Caption"/>
      </w:pPr>
      <w:r>
        <w:t>Мобильный просмотр: экран 390 px, ширина документа 981 px; превышение ширины. Вложенные рамки: 0.</w:t>
      </w:r>
    </w:p>
    <w:p>
      <w:pPr>
        <w:pStyle w:val="Caption"/>
      </w:pPr>
      <w:r>
        <w:t>Адрес в браузере: https://www.pokrow.de/de/</w:t>
      </w:r>
    </w:p>
    <w:p>
      <w:pPr>
        <w:pStyle w:val="Caption"/>
      </w:pPr>
      <w:r>
        <w:t>Ручная проверка немецкой страницы: меню и строки шире экрана 390 px.</w:t>
      </w:r>
    </w:p>
    <w:p>
      <w:r>
        <w:br w:type="page"/>
      </w:r>
    </w:p>
    <w:p>
      <w:pPr>
        <w:pStyle w:val="Heading1"/>
      </w:pPr>
      <w:r>
        <w:t>Проверка адресов 37 по 40</w:t>
      </w:r>
    </w:p>
    <w:p>
      <w:pPr>
        <w:pStyle w:val="Heading2"/>
      </w:pPr>
      <w:r>
        <w:t>37 www.prophet-elias.com</w:t>
      </w:r>
    </w:p>
    <w:p>
      <w:pPr>
        <w:pStyle w:val="Caption"/>
      </w:pPr>
      <w:r>
        <w:t>http://www.prophet-elias.com/ru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https://www.prophet-elias.com/ru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38 www.rok-aachen.de</w:t>
      </w:r>
    </w:p>
    <w:p>
      <w:pPr>
        <w:pStyle w:val="Caption"/>
      </w:pPr>
      <w:r>
        <w:t>http://www.rok-aachen.de/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https://rok-aachen.de/category/%d0%bd%d0%be%d0%b2%d0%be%d1%81%d1%82%d0%b8/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39 www.rok-krefeld.de</w:t>
      </w:r>
    </w:p>
    <w:p>
      <w:pPr>
        <w:pStyle w:val="Caption"/>
      </w:pPr>
      <w:r>
        <w:t>http://www.rok-krefeld.de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http://www.rok-krefeld.de</w:t>
      </w:r>
    </w:p>
    <w:p>
      <w:pPr>
        <w:pStyle w:val="Caption"/>
      </w:pPr>
      <w:r>
        <w:t>Мобильный просмотр: экран 390 px, ширина документа 503 px; превышение ширины. Вложенные рамки: 0.</w:t>
      </w:r>
    </w:p>
    <w:p>
      <w:pPr>
        <w:pStyle w:val="Caption"/>
      </w:pPr>
      <w:r>
        <w:t>Адрес в браузере: https://www.rok-krefeld.de/</w:t>
      </w:r>
    </w:p>
    <w:p>
      <w:pPr>
        <w:pStyle w:val="Heading2"/>
      </w:pPr>
      <w:r>
        <w:t>40 www.rok-mg.de</w:t>
      </w:r>
    </w:p>
    <w:p>
      <w:pPr>
        <w:pStyle w:val="Caption"/>
      </w:pPr>
      <w:r>
        <w:t>http://www.rok-mg.de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http://www.rok-mg.de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https://www.rok-mg.de/</w:t>
      </w:r>
    </w:p>
    <w:p>
      <w:r>
        <w:br w:type="page"/>
      </w:r>
    </w:p>
    <w:p>
      <w:pPr>
        <w:pStyle w:val="Heading1"/>
      </w:pPr>
      <w:r>
        <w:t>Проверка адресов 41 по 44</w:t>
      </w:r>
    </w:p>
    <w:p>
      <w:pPr>
        <w:pStyle w:val="Heading2"/>
      </w:pPr>
      <w:r>
        <w:t>41 www.rok-trier.de</w:t>
      </w:r>
    </w:p>
    <w:p>
      <w:pPr>
        <w:pStyle w:val="Caption"/>
      </w:pPr>
      <w:r>
        <w:t>http://www.rok-trier.de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https://trierorthodox.net/</w:t>
      </w:r>
    </w:p>
    <w:p>
      <w:pPr>
        <w:pStyle w:val="Caption"/>
      </w:pPr>
      <w:r>
        <w:t>Мобильный просмотр: экран 390 px, ширина документа 1024 px; превышение ширины. Вложенные рамки: 0.</w:t>
      </w:r>
    </w:p>
    <w:p>
      <w:pPr>
        <w:pStyle w:val="Heading2"/>
      </w:pPr>
      <w:r>
        <w:t>42 www.rok-weimar.de</w:t>
      </w:r>
    </w:p>
    <w:p>
      <w:pPr>
        <w:pStyle w:val="Caption"/>
      </w:pPr>
      <w:r>
        <w:t>http://www.rok-weimar.de/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http://www.rok-weimar.de/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Caption"/>
      </w:pPr>
      <w:r>
        <w:t>Адрес в браузере: https://www.rok-weimar.de/</w:t>
      </w:r>
    </w:p>
    <w:p>
      <w:pPr>
        <w:pStyle w:val="Heading2"/>
      </w:pPr>
      <w:r>
        <w:t>43 www.rok-wuerzburg.de</w:t>
      </w:r>
    </w:p>
    <w:p>
      <w:pPr>
        <w:pStyle w:val="Caption"/>
      </w:pPr>
      <w:r>
        <w:t>http://www.rok-wuerzburg.de/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https://rok-wuerzburg.de/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44 www.rpz-kassel.de</w:t>
      </w:r>
    </w:p>
    <w:p>
      <w:pPr>
        <w:pStyle w:val="Caption"/>
      </w:pPr>
      <w:r>
        <w:t>http://www.rpz-kassel.de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https://www.rpz-kassel.de/</w:t>
      </w:r>
    </w:p>
    <w:p>
      <w:pPr>
        <w:pStyle w:val="Caption"/>
      </w:pPr>
      <w:r>
        <w:t>Мобильный просмотр: экран 390 px, ширина документа 1043 px; превышение ширины. Вложенные рамки: 0.</w:t>
      </w:r>
    </w:p>
    <w:p>
      <w:r>
        <w:br w:type="page"/>
      </w:r>
    </w:p>
    <w:p>
      <w:pPr>
        <w:pStyle w:val="Heading1"/>
      </w:pPr>
      <w:r>
        <w:t>Проверка адресов 45 по 48</w:t>
      </w:r>
    </w:p>
    <w:p>
      <w:pPr>
        <w:pStyle w:val="Heading2"/>
      </w:pPr>
      <w:r>
        <w:t>45 www.rus-kirche-baden.de</w:t>
      </w:r>
    </w:p>
    <w:p>
      <w:pPr>
        <w:pStyle w:val="Caption"/>
      </w:pPr>
      <w:r>
        <w:t>http://www.rus-kirche-baden.de/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http://www.rus-kirche-baden.de/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https://www.rus-kirche-baden.de/</w:t>
      </w:r>
    </w:p>
    <w:p>
      <w:pPr>
        <w:pStyle w:val="Heading2"/>
      </w:pPr>
      <w:r>
        <w:t>46 www.russische-kirche-l.de</w:t>
      </w:r>
    </w:p>
    <w:p>
      <w:pPr>
        <w:pStyle w:val="Caption"/>
      </w:pPr>
      <w:r>
        <w:t>http://www.russische-kirche-l.de/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http://russische-kirche-l.de/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47 www.saarbruecken.orthodoxy.ru</w:t>
      </w:r>
    </w:p>
    <w:p>
      <w:pPr>
        <w:pStyle w:val="Caption"/>
      </w:pPr>
      <w:r>
        <w:t>http://www.saarbruecken.orthodoxy.ru</w:t>
      </w:r>
    </w:p>
    <w:p>
      <w:r>
        <w:t>HTTP 200; VP нет; ссылка Расписание не найдена; Контакт не найдена.</w:t>
      </w:r>
    </w:p>
    <w:p>
      <w:pPr>
        <w:pStyle w:val="Caption"/>
      </w:pPr>
      <w:r>
        <w:t>Итоговый адрес: http://www.saarbruecken.orthodoxy.ru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0.</w:t>
      </w:r>
    </w:p>
    <w:p>
      <w:pPr>
        <w:pStyle w:val="Caption"/>
      </w:pPr>
      <w:r>
        <w:t>Адрес в браузере: http://www.saarbruecken.orthodoxy.ru/</w:t>
      </w:r>
    </w:p>
    <w:p>
      <w:pPr>
        <w:pStyle w:val="Caption"/>
      </w:pPr>
      <w:r>
        <w:t>Получено сообщение об удалении сайта; адрес указан двум общинам.</w:t>
      </w:r>
    </w:p>
    <w:p>
      <w:pPr>
        <w:pStyle w:val="Heading2"/>
      </w:pPr>
      <w:r>
        <w:t>48 www.st-elisabet.de</w:t>
      </w:r>
    </w:p>
    <w:p>
      <w:pPr>
        <w:pStyle w:val="Caption"/>
      </w:pPr>
      <w:r>
        <w:t>http://www.st-elisabet.de/</w:t>
      </w:r>
    </w:p>
    <w:p>
      <w:r>
        <w:t>DNS имя не разрешилось. Ошибка повторилась при контрольном запросе; причина и актуальный адрес требуют уточнения у прихода.</w:t>
      </w:r>
    </w:p>
    <w:p>
      <w:r>
        <w:br w:type="page"/>
      </w:r>
    </w:p>
    <w:p>
      <w:pPr>
        <w:pStyle w:val="Heading1"/>
      </w:pPr>
      <w:r>
        <w:t>Проверка адресов 49 по 52</w:t>
      </w:r>
    </w:p>
    <w:p>
      <w:pPr>
        <w:pStyle w:val="Heading2"/>
      </w:pPr>
      <w:r>
        <w:t>49 www.sulingen.cerkov.ru</w:t>
      </w:r>
    </w:p>
    <w:p>
      <w:pPr>
        <w:pStyle w:val="Caption"/>
      </w:pPr>
      <w:r>
        <w:t>http://www.sulingen.cerkov.ru</w:t>
      </w:r>
    </w:p>
    <w:p>
      <w:r>
        <w:t>Несовпадение имени в TLS сертификате. Ошибка повторилась при контрольном запросе; причина и актуальный адрес требуют уточнения у прихода.</w:t>
      </w:r>
    </w:p>
    <w:p>
      <w:pPr>
        <w:pStyle w:val="Heading2"/>
      </w:pPr>
      <w:r>
        <w:t>50 www.ulm-russische-kirche.de</w:t>
      </w:r>
    </w:p>
    <w:p>
      <w:pPr>
        <w:pStyle w:val="Caption"/>
      </w:pPr>
      <w:r>
        <w:t>http://www.ulm-russische-kirche.de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https://ulm-russische-kirche.eu/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51 www.voskresenie.de</w:t>
      </w:r>
    </w:p>
    <w:p>
      <w:pPr>
        <w:pStyle w:val="Caption"/>
      </w:pPr>
      <w:r>
        <w:t>http://www.voskresenie.de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https://www.voskresenie.de/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Расписание на первом экране представлено изображением; его мелкий текст требует увеличения.</w:t>
      </w:r>
    </w:p>
    <w:p>
      <w:pPr>
        <w:pStyle w:val="Heading2"/>
      </w:pPr>
      <w:r>
        <w:t>52 celle-pravoslavie.de</w:t>
      </w:r>
    </w:p>
    <w:p>
      <w:pPr>
        <w:pStyle w:val="Caption"/>
      </w:pPr>
      <w:r>
        <w:t>https://celle-pravoslavie.de</w:t>
      </w:r>
    </w:p>
    <w:p>
      <w:r>
        <w:t>HTTP 200; VP да; ссылка Расписание не найдена; Контакт найдена.</w:t>
      </w:r>
    </w:p>
    <w:p>
      <w:pPr>
        <w:pStyle w:val="Caption"/>
      </w:pPr>
      <w:r>
        <w:t>Итоговый адрес: https://celle-pravoslavie.de</w:t>
      </w:r>
    </w:p>
    <w:p>
      <w:pPr>
        <w:pStyle w:val="Caption"/>
      </w:pPr>
      <w:r>
        <w:t>Мобильный просмотр: экран 390 px, ширина документа 390 px; превышение ширины не выявлено. Вложенные рамки: 1.</w:t>
      </w:r>
    </w:p>
    <w:p>
      <w:pPr>
        <w:pStyle w:val="Caption"/>
      </w:pPr>
      <w:r>
        <w:t>Адрес в браузере: https://celle-pravoslavie.de/</w:t>
      </w:r>
    </w:p>
    <w:p>
      <w:r>
        <w:br w:type="page"/>
      </w:r>
    </w:p>
    <w:p>
      <w:pPr>
        <w:pStyle w:val="Heading1"/>
      </w:pPr>
      <w:r>
        <w:t>Проверка адресов 53 по 56</w:t>
      </w:r>
    </w:p>
    <w:p>
      <w:pPr>
        <w:pStyle w:val="Heading2"/>
      </w:pPr>
      <w:r>
        <w:t>53 heiliger-sergius-kirche.berlin</w:t>
      </w:r>
    </w:p>
    <w:p>
      <w:pPr>
        <w:pStyle w:val="Caption"/>
      </w:pPr>
      <w:r>
        <w:t>https://heiliger-sergius-kirche.berlin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https://heiliger-sergius-kirche.berlin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https://heiliger-sergius-kirche.berlin/</w:t>
      </w:r>
    </w:p>
    <w:p>
      <w:pPr>
        <w:pStyle w:val="Heading2"/>
      </w:pPr>
      <w:r>
        <w:t>54 oberfranken-orthodoxie.de</w:t>
      </w:r>
    </w:p>
    <w:p>
      <w:pPr>
        <w:pStyle w:val="Caption"/>
      </w:pPr>
      <w:r>
        <w:t>https://oberfranken-orthodoxie.de/hof.html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https://oberfranken-orthodoxie.de/hof.html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55 orthodox-bad-kreuznach.de</w:t>
      </w:r>
    </w:p>
    <w:p>
      <w:pPr>
        <w:pStyle w:val="Caption"/>
      </w:pPr>
      <w:r>
        <w:t>https://orthodox-bad-kreuznach.de/</w:t>
      </w:r>
    </w:p>
    <w:p>
      <w:r>
        <w:t>HTTP 401 требуется авторизация. Ошибка повторилась при контрольном запросе; причина и актуальный адрес требуют уточнения у прихода.</w:t>
      </w:r>
    </w:p>
    <w:p>
      <w:pPr>
        <w:pStyle w:val="Heading2"/>
      </w:pPr>
      <w:r>
        <w:t>56 orthodox-lippstadt.de</w:t>
      </w:r>
    </w:p>
    <w:p>
      <w:pPr>
        <w:pStyle w:val="Caption"/>
      </w:pPr>
      <w:r>
        <w:t>https://orthodox-lippstadt.de/ru/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https://orthodox-lippstadt.de/ru/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r>
        <w:br w:type="page"/>
      </w:r>
    </w:p>
    <w:p>
      <w:pPr>
        <w:pStyle w:val="Heading1"/>
      </w:pPr>
      <w:r>
        <w:t>Проверка адресов 57 по 60</w:t>
      </w:r>
    </w:p>
    <w:p>
      <w:pPr>
        <w:pStyle w:val="Heading2"/>
      </w:pPr>
      <w:r>
        <w:t>57 orthodoxia-goettingen.de</w:t>
      </w:r>
    </w:p>
    <w:p>
      <w:pPr>
        <w:pStyle w:val="Caption"/>
      </w:pPr>
      <w:r>
        <w:t>https://orthodoxia-goettingen.de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https://orthodoxia-goettingen.de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https://orthodoxia-goettingen.de/</w:t>
      </w:r>
    </w:p>
    <w:p>
      <w:pPr>
        <w:pStyle w:val="Heading2"/>
      </w:pPr>
      <w:r>
        <w:t>58 pravoslavie-stade.de</w:t>
      </w:r>
    </w:p>
    <w:p>
      <w:pPr>
        <w:pStyle w:val="Caption"/>
      </w:pPr>
      <w:r>
        <w:t>https://pravoslavie-stade.de/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https://pravoslavie-stade.de/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Heading2"/>
      </w:pPr>
      <w:r>
        <w:t>59 ro-kempten.com</w:t>
      </w:r>
    </w:p>
    <w:p>
      <w:pPr>
        <w:pStyle w:val="Caption"/>
      </w:pPr>
      <w:r>
        <w:t>https://ro-kempten.com/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https://ro-kempten.com/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Heading2"/>
      </w:pPr>
      <w:r>
        <w:t>60 rok-nb.de</w:t>
      </w:r>
    </w:p>
    <w:p>
      <w:pPr>
        <w:pStyle w:val="Caption"/>
      </w:pPr>
      <w:r>
        <w:t>https://rok-nb.de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https://rok-nb.de/de/</w:t>
      </w:r>
    </w:p>
    <w:p>
      <w:pPr>
        <w:pStyle w:val="Caption"/>
      </w:pPr>
      <w:r>
        <w:t>Мобильный просмотр: экран 390 px, ширина документа 920 px; превышение ширины. Вложенные рамки: 0.</w:t>
      </w:r>
    </w:p>
    <w:p>
      <w:r>
        <w:br w:type="page"/>
      </w:r>
    </w:p>
    <w:p>
      <w:pPr>
        <w:pStyle w:val="Heading1"/>
      </w:pPr>
      <w:r>
        <w:t>Проверка адресов 61 по 64</w:t>
      </w:r>
    </w:p>
    <w:p>
      <w:pPr>
        <w:pStyle w:val="Heading2"/>
      </w:pPr>
      <w:r>
        <w:t>61 rokbonn.de</w:t>
      </w:r>
    </w:p>
    <w:p>
      <w:pPr>
        <w:pStyle w:val="Caption"/>
      </w:pPr>
      <w:r>
        <w:t>https://rokbonn.de/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https://rokbonn.de/</w:t>
      </w:r>
    </w:p>
    <w:p>
      <w:pPr>
        <w:pStyle w:val="Caption"/>
      </w:pPr>
      <w:r>
        <w:t>Мобильный просмотр: экран 390 px, ширина документа 1188 px; превышение ширины. Вложенные рамки: 0.</w:t>
      </w:r>
    </w:p>
    <w:p>
      <w:pPr>
        <w:pStyle w:val="Heading2"/>
      </w:pPr>
      <w:r>
        <w:t>62 rokih.de</w:t>
      </w:r>
    </w:p>
    <w:p>
      <w:pPr>
        <w:pStyle w:val="Caption"/>
      </w:pPr>
      <w:r>
        <w:t>https://rokih.de</w:t>
      </w:r>
    </w:p>
    <w:p>
      <w:r>
        <w:t>HTTP 200; VP да; ссылка Расписание найдена; Контакт не найдена.</w:t>
      </w:r>
    </w:p>
    <w:p>
      <w:pPr>
        <w:pStyle w:val="Caption"/>
      </w:pPr>
      <w:r>
        <w:t>Итоговый адрес: https://rokih.de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https://rokih.de/</w:t>
      </w:r>
    </w:p>
    <w:p>
      <w:pPr>
        <w:pStyle w:val="Caption"/>
      </w:pPr>
      <w:r>
        <w:t>Под заголовком «Покаяние» размещён текст о Крещении, повторённый в следующем блоке. Нужна редакционная сверка содержания.</w:t>
      </w:r>
    </w:p>
    <w:p>
      <w:pPr>
        <w:pStyle w:val="Heading2"/>
      </w:pPr>
      <w:r>
        <w:t>63 rokil.jimdosite.com</w:t>
      </w:r>
    </w:p>
    <w:p>
      <w:pPr>
        <w:pStyle w:val="Caption"/>
      </w:pPr>
      <w:r>
        <w:t>https://rokil.jimdosite.com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https://rokil.jimdosite.com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Адрес в браузере: https://rokil.jimdosite.com/</w:t>
      </w:r>
    </w:p>
    <w:p>
      <w:pPr>
        <w:pStyle w:val="Heading2"/>
      </w:pPr>
      <w:r>
        <w:t>64 russisch-orthodoxe-kirche-in-schwerin.de</w:t>
      </w:r>
    </w:p>
    <w:p>
      <w:pPr>
        <w:pStyle w:val="Caption"/>
      </w:pPr>
      <w:r>
        <w:t>https://russisch-orthodoxe-kirche-in-schwerin.de/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https://russisch-orthodoxe-kirche-in-schwerin.de/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r>
        <w:br w:type="page"/>
      </w:r>
    </w:p>
    <w:p>
      <w:pPr>
        <w:pStyle w:val="Heading1"/>
      </w:pPr>
      <w:r>
        <w:t>Проверка адресов 65 по 68</w:t>
      </w:r>
    </w:p>
    <w:p>
      <w:pPr>
        <w:pStyle w:val="Heading2"/>
      </w:pPr>
      <w:r>
        <w:t>65 russische-kirche-passau.de</w:t>
      </w:r>
    </w:p>
    <w:p>
      <w:pPr>
        <w:pStyle w:val="Caption"/>
      </w:pPr>
      <w:r>
        <w:t>https://russische-kirche-passau.de/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https://russische-kirche-passau.de/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1.</w:t>
      </w:r>
    </w:p>
    <w:p>
      <w:pPr>
        <w:pStyle w:val="Caption"/>
      </w:pPr>
      <w:r>
        <w:t>Адрес в браузере: https://russische-kirche-passau.de/de/</w:t>
      </w:r>
    </w:p>
    <w:p>
      <w:pPr>
        <w:pStyle w:val="Heading2"/>
      </w:pPr>
      <w:r>
        <w:t>66 soborberlin.com</w:t>
      </w:r>
    </w:p>
    <w:p>
      <w:pPr>
        <w:pStyle w:val="Caption"/>
      </w:pPr>
      <w:r>
        <w:t>https://soborberlin.com/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https://soborberlin.com/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Ручная проверка главной: расписание, языки, адрес и способы связи.</w:t>
      </w:r>
    </w:p>
    <w:p>
      <w:pPr>
        <w:pStyle w:val="Heading2"/>
      </w:pPr>
      <w:r>
        <w:t>67 www.heiliger-isidor.de</w:t>
      </w:r>
    </w:p>
    <w:p>
      <w:pPr>
        <w:pStyle w:val="Caption"/>
      </w:pPr>
      <w:r>
        <w:t>https://www.heiliger-isidor.de/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https://www.heiliger-isidor.de/</w:t>
      </w:r>
    </w:p>
    <w:p>
      <w:pPr>
        <w:pStyle w:val="Caption"/>
      </w:pPr>
      <w:r>
        <w:t>Мобильный просмотр: экран 390 px, ширина документа 1117 px; превышение ширины. Вложенные рамки: 1.</w:t>
      </w:r>
    </w:p>
    <w:p>
      <w:pPr>
        <w:pStyle w:val="Caption"/>
      </w:pPr>
      <w:r>
        <w:t>Главная на немецком языке, есть Termine и приглашение посетить общину; при 390 px измерено превышение ширины.</w:t>
      </w:r>
    </w:p>
    <w:p>
      <w:pPr>
        <w:pStyle w:val="Heading2"/>
      </w:pPr>
      <w:r>
        <w:t>68 www.rok-leverkusen.de</w:t>
      </w:r>
    </w:p>
    <w:p>
      <w:pPr>
        <w:pStyle w:val="Caption"/>
      </w:pPr>
      <w:r>
        <w:t>https://www.rok-leverkusen.de</w:t>
      </w:r>
    </w:p>
    <w:p>
      <w:r>
        <w:t>HTTP 200; VP нет; ссылка Расписание найдена; Контакт найдена.</w:t>
      </w:r>
    </w:p>
    <w:p>
      <w:pPr>
        <w:pStyle w:val="Caption"/>
      </w:pPr>
      <w:r>
        <w:t>Итоговый адрес: https://www.pokrow.de/</w:t>
      </w:r>
    </w:p>
    <w:p>
      <w:pPr>
        <w:pStyle w:val="Caption"/>
      </w:pPr>
      <w:r>
        <w:t>Мобильный просмотр: экран 390 px, ширина документа 981 px; превышение ширины. Вложенные рамки: 0.</w:t>
      </w:r>
    </w:p>
    <w:p>
      <w:pPr>
        <w:pStyle w:val="Caption"/>
      </w:pPr>
      <w:r>
        <w:t>Адрес в браузере: https://www.pokrow.de/de/</w:t>
      </w:r>
    </w:p>
    <w:p>
      <w:pPr>
        <w:pStyle w:val="Caption"/>
      </w:pPr>
      <w:r>
        <w:t>Перенаправляет на pokrow.de; это не отдельный сайт по итоговому адресу.</w:t>
      </w:r>
    </w:p>
    <w:p>
      <w:r>
        <w:br w:type="page"/>
      </w:r>
    </w:p>
    <w:p>
      <w:pPr>
        <w:pStyle w:val="Heading1"/>
      </w:pPr>
      <w:r>
        <w:t>Проверка адресов 69 по 70</w:t>
      </w:r>
    </w:p>
    <w:p>
      <w:pPr>
        <w:pStyle w:val="Heading2"/>
      </w:pPr>
      <w:r>
        <w:t>69 www.rokmp-bielefeld.de</w:t>
      </w:r>
    </w:p>
    <w:p>
      <w:pPr>
        <w:pStyle w:val="Caption"/>
      </w:pPr>
      <w:r>
        <w:t>https://www.rokmp-bielefeld.de/</w:t>
      </w:r>
    </w:p>
    <w:p>
      <w:r>
        <w:t>HTTP 200; VP да; ссылка Расписание не найдена; Контакт не найдена.</w:t>
      </w:r>
    </w:p>
    <w:p>
      <w:pPr>
        <w:pStyle w:val="Caption"/>
      </w:pPr>
      <w:r>
        <w:t>Итоговый адрес: https://www.rokmp-bielefeld.de/</w:t>
      </w:r>
    </w:p>
    <w:p>
      <w:pPr>
        <w:pStyle w:val="Caption"/>
      </w:pPr>
      <w:r>
        <w:t>Мобильный просмотр: экран 390 px, ширина документа 375 px; превышение ширины не выявлено. Вложенные рамки: 0.</w:t>
      </w:r>
    </w:p>
    <w:p>
      <w:pPr>
        <w:pStyle w:val="Caption"/>
      </w:pPr>
      <w:r>
        <w:t>Объявлен переезд на russisch-orthodoxe-kirche-paderborn.de; новый сайт прочитан.</w:t>
      </w:r>
    </w:p>
    <w:p>
      <w:pPr>
        <w:pStyle w:val="Heading2"/>
      </w:pPr>
      <w:r>
        <w:t>70 xpam-tegel.wixsite.com</w:t>
      </w:r>
    </w:p>
    <w:p>
      <w:pPr>
        <w:pStyle w:val="Caption"/>
      </w:pPr>
      <w:r>
        <w:t>https://xpam-tegel.wixsite.com/xpam</w:t>
      </w:r>
    </w:p>
    <w:p>
      <w:r>
        <w:t>HTTP 200; VP да; ссылка Расписание найдена; Контакт найдена.</w:t>
      </w:r>
    </w:p>
    <w:p>
      <w:pPr>
        <w:pStyle w:val="Caption"/>
      </w:pPr>
      <w:r>
        <w:t>Итоговый адрес: https://xpam-tegel.wixsite.com/xpam</w:t>
      </w:r>
    </w:p>
    <w:p>
      <w:pPr>
        <w:pStyle w:val="Caption"/>
      </w:pPr>
      <w:r>
        <w:t>Мобильный просмотр: экран 390 px, ширина документа 980 px; превышение ширины. Вложенные рамки: 0.</w:t>
      </w:r>
    </w:p>
    <w:p>
      <w:r>
        <w:br w:type="page"/>
      </w:r>
    </w:p>
    <w:p>
      <w:pPr>
        <w:pStyle w:val="Heading1"/>
      </w:pPr>
      <w:r>
        <w:t>Как использовать результаты</w:t>
      </w:r>
    </w:p>
    <w:p>
      <w:r>
        <w:t>Сначала исправить и подтвердить опубликованные адреса: согласовать обновление ссылок с общинами, проверить пять сетевых ошибок и сообщение об удалении. Приходы без ссылки в карточке следует опросить: у них может быть сайт, общий ресурс, новая страница или только социальная сеть. В исходном списке две карточки Штендаля; это отмечается как возможный дубль, но без подтверждения объединять их нельзя.</w:t>
      </w:r>
    </w:p>
    <w:p>
      <w:r>
        <w:t>Затем предложить помощь общинам, которым трудно поддерживать информацию или читать её с телефона. Приоритет определяется вместе с настоятелем; автоматические баллы не используются. Удачные существующие сайты и архивы необходимо сохранять. Перенос материалов и переадресация старых ссылок согласуются отдельно.</w:t>
      </w:r>
    </w:p>
    <w:p>
      <w:r>
        <w:t>Для полной оценки каждого сайта следующим этапом нужны ручные сценарии на телефоне и компьютере, проверка актуального расписания у прихода, измерение загрузки в одинаковых условиях и разговор с ответственным редактором. Посещаемость исследуется только по согласованному доступу к аналитике. Текущий материал — полный реестр опубликованных ссылок с технической проверкой и выборочным сравнительным разбором.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Приход  •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t>ПРИХОД  |  Материалы для Владыки Тихона  |  15 октября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1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6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60"/>
    </w:pPr>
    <w:rPr>
      <w:rFonts w:ascii="Arial" w:hAnsi="Arial"/>
      <w:b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Самостоятельное создание и ведение приходских сайтов</dc:subject>
  <dc:creator>Проект Приход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