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D2F" w:rsidRDefault="00452FA0">
      <w:r>
        <w:t>Procedure to install new plugin in Jenkins</w:t>
      </w:r>
    </w:p>
    <w:p w:rsidR="00452FA0" w:rsidRDefault="00452FA0"/>
    <w:p w:rsidR="00452FA0" w:rsidRDefault="00452FA0" w:rsidP="00452FA0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to Jenkins URL</w:t>
      </w: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  <w:numPr>
          <w:ilvl w:val="0"/>
          <w:numId w:val="2"/>
        </w:numPr>
      </w:pPr>
      <w:r>
        <w:t xml:space="preserve">Login to </w:t>
      </w:r>
      <w:proofErr w:type="gramStart"/>
      <w:r>
        <w:t>Jenkins .</w:t>
      </w:r>
      <w:proofErr w:type="gramEnd"/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  <w:r>
        <w:rPr>
          <w:noProof/>
        </w:rPr>
        <w:drawing>
          <wp:inline distT="0" distB="0" distL="0" distR="0" wp14:anchorId="36F7D260" wp14:editId="5C4E7FD2">
            <wp:extent cx="5943600" cy="1631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  <w:numPr>
          <w:ilvl w:val="0"/>
          <w:numId w:val="2"/>
        </w:numPr>
      </w:pPr>
      <w:r>
        <w:t>Click on Manage Jenkins</w:t>
      </w: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r>
        <w:rPr>
          <w:noProof/>
        </w:rPr>
        <w:drawing>
          <wp:inline distT="0" distB="0" distL="0" distR="0" wp14:anchorId="4A8A780D" wp14:editId="3D2C5F9E">
            <wp:extent cx="5943600" cy="2474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A0" w:rsidRDefault="00452FA0" w:rsidP="00452FA0">
      <w:pPr>
        <w:pStyle w:val="ListParagraph"/>
        <w:numPr>
          <w:ilvl w:val="0"/>
          <w:numId w:val="2"/>
        </w:numPr>
      </w:pPr>
      <w:r>
        <w:lastRenderedPageBreak/>
        <w:t>Click on Manage Plugins</w:t>
      </w:r>
      <w:r>
        <w:rPr>
          <w:noProof/>
        </w:rPr>
        <w:drawing>
          <wp:inline distT="0" distB="0" distL="0" distR="0" wp14:anchorId="6A5D0285" wp14:editId="0D36852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A0" w:rsidRDefault="00452FA0" w:rsidP="00452FA0"/>
    <w:p w:rsidR="00452FA0" w:rsidRDefault="00452FA0" w:rsidP="00452FA0">
      <w:pPr>
        <w:pStyle w:val="ListParagraph"/>
        <w:numPr>
          <w:ilvl w:val="0"/>
          <w:numId w:val="2"/>
        </w:numPr>
      </w:pPr>
      <w:r>
        <w:t xml:space="preserve">Click on Available </w:t>
      </w:r>
      <w:proofErr w:type="gramStart"/>
      <w:r>
        <w:t>tab .</w:t>
      </w:r>
      <w:proofErr w:type="gramEnd"/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  <w:r>
        <w:rPr>
          <w:noProof/>
        </w:rPr>
        <w:drawing>
          <wp:inline distT="0" distB="0" distL="0" distR="0" wp14:anchorId="583FD43C" wp14:editId="6E85935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  <w:numPr>
          <w:ilvl w:val="0"/>
          <w:numId w:val="2"/>
        </w:numPr>
      </w:pPr>
      <w:r>
        <w:lastRenderedPageBreak/>
        <w:t xml:space="preserve">Search the plugin required </w:t>
      </w:r>
      <w:proofErr w:type="gramStart"/>
      <w:r>
        <w:t>and  click</w:t>
      </w:r>
      <w:proofErr w:type="gramEnd"/>
      <w:r>
        <w:t xml:space="preserve"> on install without restart</w:t>
      </w:r>
    </w:p>
    <w:p w:rsidR="00452FA0" w:rsidRDefault="00452FA0" w:rsidP="00452FA0">
      <w:pPr>
        <w:pStyle w:val="ListParagraph"/>
      </w:pPr>
      <w:bookmarkStart w:id="0" w:name="_GoBack"/>
      <w:bookmarkEnd w:id="0"/>
    </w:p>
    <w:p w:rsidR="00452FA0" w:rsidRDefault="00452FA0" w:rsidP="00452FA0">
      <w:pPr>
        <w:pStyle w:val="ListParagraph"/>
      </w:pPr>
      <w:r>
        <w:rPr>
          <w:noProof/>
        </w:rPr>
        <w:drawing>
          <wp:inline distT="0" distB="0" distL="0" distR="0" wp14:anchorId="60202638" wp14:editId="4C6716D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  <w:r>
        <w:rPr>
          <w:noProof/>
        </w:rPr>
        <w:drawing>
          <wp:inline distT="0" distB="0" distL="0" distR="0" wp14:anchorId="68C6AD4F" wp14:editId="28F3A07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  <w:numPr>
          <w:ilvl w:val="0"/>
          <w:numId w:val="2"/>
        </w:numPr>
      </w:pPr>
      <w:r>
        <w:t xml:space="preserve">Once the installation is complete you will see a success </w:t>
      </w:r>
      <w:proofErr w:type="gramStart"/>
      <w:r>
        <w:t>message .</w:t>
      </w:r>
      <w:proofErr w:type="gramEnd"/>
    </w:p>
    <w:p w:rsidR="00452FA0" w:rsidRDefault="00452FA0" w:rsidP="00452FA0">
      <w:pPr>
        <w:pStyle w:val="ListParagraph"/>
      </w:pPr>
    </w:p>
    <w:p w:rsidR="00452FA0" w:rsidRDefault="00452FA0" w:rsidP="00452FA0">
      <w:pPr>
        <w:pStyle w:val="ListParagraph"/>
      </w:pPr>
      <w:r>
        <w:rPr>
          <w:noProof/>
        </w:rPr>
        <w:drawing>
          <wp:inline distT="0" distB="0" distL="0" distR="0" wp14:anchorId="2C589958" wp14:editId="5DFF8D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452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C0B6F"/>
    <w:multiLevelType w:val="hybridMultilevel"/>
    <w:tmpl w:val="29981B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2955B7"/>
    <w:multiLevelType w:val="hybridMultilevel"/>
    <w:tmpl w:val="4ABECD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FA0"/>
    <w:rsid w:val="000A3D8F"/>
    <w:rsid w:val="00452FA0"/>
    <w:rsid w:val="0088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A79BA"/>
  <w15:chartTrackingRefBased/>
  <w15:docId w15:val="{27CA2303-4A1F-434B-9651-6C39F9C28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F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Bachu Nagarajan, Y.</dc:creator>
  <cp:keywords/>
  <dc:description/>
  <cp:lastModifiedBy>Bachu Nagarajan, Y.</cp:lastModifiedBy>
  <cp:revision>1</cp:revision>
  <dcterms:created xsi:type="dcterms:W3CDTF">2018-03-22T12:08:00Z</dcterms:created>
  <dcterms:modified xsi:type="dcterms:W3CDTF">2018-03-22T12:15:00Z</dcterms:modified>
</cp:coreProperties>
</file>