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center"/>
        <w:rPr>
          <w:i w:val="0"/>
          <w:smallCaps w:val="0"/>
          <w:strike w:val="0"/>
          <w:color w:val="222222"/>
          <w:sz w:val="24"/>
          <w:szCs w:val="24"/>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 </w:t>
      </w:r>
      <w:r w:rsidDel="00000000" w:rsidR="00000000" w:rsidRPr="00000000">
        <w:rPr>
          <w:b w:val="1"/>
          <w:i w:val="0"/>
          <w:smallCaps w:val="0"/>
          <w:strike w:val="0"/>
          <w:color w:val="000000"/>
          <w:sz w:val="30"/>
          <w:szCs w:val="30"/>
          <w:u w:val="none"/>
          <w:shd w:fill="auto" w:val="clear"/>
          <w:vertAlign w:val="baseline"/>
          <w:rtl w:val="0"/>
        </w:rPr>
        <w:t xml:space="preserve">VIVEKANAND EDUCATION SOCIETY’S INSTITUTE OF TECHNOLOGY</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i w:val="0"/>
          <w:smallCaps w:val="0"/>
          <w:strike w:val="0"/>
          <w:color w:val="222222"/>
          <w:sz w:val="20"/>
          <w:szCs w:val="20"/>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(An Autonomous Institute Affiliated to University of Mumbai)</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b w:val="1"/>
          <w:i w:val="0"/>
          <w:smallCaps w:val="0"/>
          <w:strike w:val="0"/>
          <w:color w:val="000000"/>
          <w:sz w:val="32"/>
          <w:szCs w:val="32"/>
          <w:u w:val="none"/>
          <w:shd w:fill="auto" w:val="clear"/>
          <w:vertAlign w:val="baseline"/>
        </w:rPr>
      </w:pPr>
      <w:r w:rsidDel="00000000" w:rsidR="00000000" w:rsidRPr="00000000">
        <w:rPr>
          <w:b w:val="1"/>
          <w:i w:val="0"/>
          <w:smallCaps w:val="0"/>
          <w:strike w:val="0"/>
          <w:color w:val="000000"/>
          <w:sz w:val="32"/>
          <w:szCs w:val="32"/>
          <w:u w:val="none"/>
          <w:shd w:fill="auto" w:val="clear"/>
          <w:vertAlign w:val="baseline"/>
          <w:rtl w:val="0"/>
        </w:rPr>
        <w:t xml:space="preserve">Department of Computer Engineering</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b w:val="1"/>
          <w:i w:val="0"/>
          <w:smallCaps w:val="0"/>
          <w:strike w:val="0"/>
          <w:color w:val="000000"/>
          <w:sz w:val="48"/>
          <w:szCs w:val="48"/>
          <w:u w:val="none"/>
          <w:shd w:fill="auto" w:val="clear"/>
          <w:vertAlign w:val="baseline"/>
        </w:rPr>
      </w:pPr>
      <w:r w:rsidDel="00000000" w:rsidR="00000000" w:rsidRPr="00000000">
        <w:rPr>
          <w:b w:val="1"/>
          <w:i w:val="0"/>
          <w:smallCaps w:val="0"/>
          <w:strike w:val="0"/>
          <w:color w:val="000000"/>
          <w:sz w:val="48"/>
          <w:szCs w:val="48"/>
          <w:u w:val="none"/>
          <w:shd w:fill="auto" w:val="clear"/>
          <w:vertAlign w:val="baseline"/>
        </w:rPr>
        <w:drawing>
          <wp:inline distB="114300" distT="114300" distL="114300" distR="114300">
            <wp:extent cx="720562" cy="1513181"/>
            <wp:effectExtent b="0" l="0" r="0" t="0"/>
            <wp:docPr id="23"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720562" cy="151318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44"/>
          <w:szCs w:val="44"/>
          <w:u w:val="none"/>
          <w:shd w:fill="auto" w:val="clear"/>
          <w:vertAlign w:val="baseline"/>
          <w:rtl w:val="0"/>
        </w:rPr>
        <w:tab/>
      </w:r>
      <w:r w:rsidDel="00000000" w:rsidR="00000000" w:rsidRPr="00000000">
        <w:rPr>
          <w:i w:val="0"/>
          <w:smallCaps w:val="0"/>
          <w:strike w:val="0"/>
          <w:color w:val="000000"/>
          <w:sz w:val="28"/>
          <w:szCs w:val="28"/>
          <w:u w:val="none"/>
          <w:shd w:fill="auto" w:val="clear"/>
          <w:vertAlign w:val="baseline"/>
          <w:rtl w:val="0"/>
        </w:rPr>
        <w:t xml:space="preserve">Project Report on</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b w:val="1"/>
          <w:i w:val="0"/>
          <w:smallCaps w:val="0"/>
          <w:strike w:val="0"/>
          <w:color w:val="000000"/>
          <w:sz w:val="44"/>
          <w:szCs w:val="44"/>
          <w:u w:val="none"/>
          <w:shd w:fill="auto" w:val="clear"/>
          <w:vertAlign w:val="baseline"/>
        </w:rPr>
      </w:pPr>
      <w:r w:rsidDel="00000000" w:rsidR="00000000" w:rsidRPr="00000000">
        <w:rPr>
          <w:b w:val="1"/>
          <w:sz w:val="44"/>
          <w:szCs w:val="44"/>
          <w:rtl w:val="0"/>
        </w:rPr>
        <w:t xml:space="preserve">Neurocare-A personalized mobile application for migraine patients</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47" w:right="586" w:firstLine="0"/>
        <w:jc w:val="center"/>
        <w:rPr>
          <w:i w:val="0"/>
          <w:smallCaps w:val="0"/>
          <w:strike w:val="0"/>
          <w:color w:val="000000"/>
          <w:sz w:val="32"/>
          <w:szCs w:val="32"/>
          <w:u w:val="none"/>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Submitted in partial fulfillment of the requirements of the degree</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47" w:right="582" w:firstLine="0"/>
        <w:jc w:val="center"/>
        <w:rPr>
          <w:b w:val="1"/>
          <w:i w:val="0"/>
          <w:smallCaps w:val="0"/>
          <w:strike w:val="0"/>
          <w:color w:val="000000"/>
          <w:sz w:val="32"/>
          <w:szCs w:val="32"/>
          <w:u w:val="none"/>
          <w:shd w:fill="auto" w:val="clear"/>
          <w:vertAlign w:val="baseline"/>
        </w:rPr>
      </w:pPr>
      <w:r w:rsidDel="00000000" w:rsidR="00000000" w:rsidRPr="00000000">
        <w:rPr>
          <w:b w:val="1"/>
          <w:i w:val="0"/>
          <w:smallCaps w:val="0"/>
          <w:strike w:val="0"/>
          <w:color w:val="000000"/>
          <w:sz w:val="32"/>
          <w:szCs w:val="32"/>
          <w:u w:val="none"/>
          <w:shd w:fill="auto" w:val="clear"/>
          <w:vertAlign w:val="baseline"/>
          <w:rtl w:val="0"/>
        </w:rPr>
        <w:t xml:space="preserve">BACHELOR OF ENGINEERING </w:t>
      </w:r>
      <w:r w:rsidDel="00000000" w:rsidR="00000000" w:rsidRPr="00000000">
        <w:rPr>
          <w:i w:val="0"/>
          <w:smallCaps w:val="0"/>
          <w:strike w:val="0"/>
          <w:color w:val="000000"/>
          <w:sz w:val="32"/>
          <w:szCs w:val="32"/>
          <w:u w:val="none"/>
          <w:shd w:fill="auto" w:val="clear"/>
          <w:vertAlign w:val="baseline"/>
          <w:rtl w:val="0"/>
        </w:rPr>
        <w:t xml:space="preserve">IN </w:t>
      </w:r>
      <w:r w:rsidDel="00000000" w:rsidR="00000000" w:rsidRPr="00000000">
        <w:rPr>
          <w:b w:val="1"/>
          <w:i w:val="0"/>
          <w:smallCaps w:val="0"/>
          <w:strike w:val="0"/>
          <w:color w:val="000000"/>
          <w:sz w:val="32"/>
          <w:szCs w:val="32"/>
          <w:u w:val="none"/>
          <w:shd w:fill="auto" w:val="clear"/>
          <w:vertAlign w:val="baseline"/>
          <w:rtl w:val="0"/>
        </w:rPr>
        <w:t xml:space="preserve">COMPUTER ENGINEERING</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98" w:line="240" w:lineRule="auto"/>
        <w:ind w:left="725" w:right="586" w:firstLine="0"/>
        <w:jc w:val="center"/>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By</w:t>
      </w:r>
    </w:p>
    <w:p w:rsidR="00000000" w:rsidDel="00000000" w:rsidP="00000000" w:rsidRDefault="00000000" w:rsidRPr="00000000" w14:paraId="0000000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0E">
      <w:pPr>
        <w:widowControl w:val="0"/>
        <w:spacing w:line="360" w:lineRule="auto"/>
        <w:ind w:left="3259.8425196850394" w:right="2447" w:firstLine="0"/>
        <w:jc w:val="both"/>
        <w:rPr>
          <w:b w:val="1"/>
          <w:sz w:val="28"/>
          <w:szCs w:val="28"/>
        </w:rPr>
      </w:pPr>
      <w:r w:rsidDel="00000000" w:rsidR="00000000" w:rsidRPr="00000000">
        <w:rPr>
          <w:b w:val="1"/>
          <w:sz w:val="28"/>
          <w:szCs w:val="28"/>
          <w:rtl w:val="0"/>
        </w:rPr>
        <w:t xml:space="preserve">Arya Banavali D12A 01 </w:t>
      </w:r>
    </w:p>
    <w:p w:rsidR="00000000" w:rsidDel="00000000" w:rsidP="00000000" w:rsidRDefault="00000000" w:rsidRPr="00000000" w14:paraId="0000000F">
      <w:pPr>
        <w:widowControl w:val="0"/>
        <w:spacing w:line="360" w:lineRule="auto"/>
        <w:ind w:left="3259.8425196850394" w:right="2447" w:firstLine="0"/>
        <w:jc w:val="both"/>
        <w:rPr>
          <w:b w:val="1"/>
          <w:sz w:val="28"/>
          <w:szCs w:val="28"/>
        </w:rPr>
      </w:pPr>
      <w:r w:rsidDel="00000000" w:rsidR="00000000" w:rsidRPr="00000000">
        <w:rPr>
          <w:b w:val="1"/>
          <w:sz w:val="28"/>
          <w:szCs w:val="28"/>
          <w:rtl w:val="0"/>
        </w:rPr>
        <w:t xml:space="preserve">Sanika Hadap D12C 22</w:t>
      </w:r>
    </w:p>
    <w:p w:rsidR="00000000" w:rsidDel="00000000" w:rsidP="00000000" w:rsidRDefault="00000000" w:rsidRPr="00000000" w14:paraId="00000010">
      <w:pPr>
        <w:widowControl w:val="0"/>
        <w:spacing w:line="360" w:lineRule="auto"/>
        <w:ind w:left="3259.8425196850394" w:right="2447" w:firstLine="0"/>
        <w:jc w:val="both"/>
        <w:rPr>
          <w:b w:val="1"/>
          <w:sz w:val="28"/>
          <w:szCs w:val="28"/>
        </w:rPr>
      </w:pPr>
      <w:r w:rsidDel="00000000" w:rsidR="00000000" w:rsidRPr="00000000">
        <w:rPr>
          <w:b w:val="1"/>
          <w:sz w:val="28"/>
          <w:szCs w:val="28"/>
          <w:rtl w:val="0"/>
        </w:rPr>
        <w:t xml:space="preserve">Ajay Iyer D12C 26 </w:t>
      </w:r>
    </w:p>
    <w:p w:rsidR="00000000" w:rsidDel="00000000" w:rsidP="00000000" w:rsidRDefault="00000000" w:rsidRPr="00000000" w14:paraId="00000011">
      <w:pPr>
        <w:widowControl w:val="0"/>
        <w:spacing w:line="360" w:lineRule="auto"/>
        <w:ind w:left="3259.8425196850394" w:right="2447" w:firstLine="0"/>
        <w:jc w:val="both"/>
        <w:rPr>
          <w:b w:val="1"/>
          <w:sz w:val="28"/>
          <w:szCs w:val="28"/>
        </w:rPr>
      </w:pPr>
      <w:r w:rsidDel="00000000" w:rsidR="00000000" w:rsidRPr="00000000">
        <w:rPr>
          <w:b w:val="1"/>
          <w:sz w:val="28"/>
          <w:szCs w:val="28"/>
          <w:rtl w:val="0"/>
        </w:rPr>
        <w:t xml:space="preserve">Tanvi Naik D12C 48</w:t>
      </w:r>
    </w:p>
    <w:p w:rsidR="00000000" w:rsidDel="00000000" w:rsidP="00000000" w:rsidRDefault="00000000" w:rsidRPr="00000000" w14:paraId="00000012">
      <w:pPr>
        <w:widowControl w:val="0"/>
        <w:spacing w:before="10" w:lineRule="auto"/>
        <w:rPr>
          <w:b w:val="1"/>
          <w:sz w:val="23"/>
          <w:szCs w:val="23"/>
        </w:rPr>
      </w:pPr>
      <w:r w:rsidDel="00000000" w:rsidR="00000000" w:rsidRPr="00000000">
        <w:rPr>
          <w:rtl w:val="0"/>
        </w:rPr>
      </w:r>
    </w:p>
    <w:p w:rsidR="00000000" w:rsidDel="00000000" w:rsidP="00000000" w:rsidRDefault="00000000" w:rsidRPr="00000000" w14:paraId="00000013">
      <w:pPr>
        <w:widowControl w:val="0"/>
        <w:spacing w:before="1" w:lineRule="auto"/>
        <w:ind w:left="947" w:right="583" w:firstLine="0"/>
        <w:jc w:val="center"/>
        <w:rPr>
          <w:sz w:val="28"/>
          <w:szCs w:val="28"/>
        </w:rPr>
      </w:pPr>
      <w:r w:rsidDel="00000000" w:rsidR="00000000" w:rsidRPr="00000000">
        <w:rPr>
          <w:sz w:val="28"/>
          <w:szCs w:val="28"/>
          <w:rtl w:val="0"/>
        </w:rPr>
        <w:t xml:space="preserve">Name of the Mentor</w:t>
      </w:r>
    </w:p>
    <w:p w:rsidR="00000000" w:rsidDel="00000000" w:rsidP="00000000" w:rsidRDefault="00000000" w:rsidRPr="00000000" w14:paraId="00000014">
      <w:pPr>
        <w:widowControl w:val="0"/>
        <w:tabs>
          <w:tab w:val="left" w:leader="none" w:pos="3963"/>
        </w:tabs>
        <w:spacing w:before="162" w:lineRule="auto"/>
        <w:ind w:left="430" w:firstLine="0"/>
        <w:rPr>
          <w:sz w:val="20"/>
          <w:szCs w:val="20"/>
          <w:u w:val="single"/>
        </w:rPr>
      </w:pPr>
      <w:r w:rsidDel="00000000" w:rsidR="00000000" w:rsidRPr="00000000">
        <w:rPr>
          <w:b w:val="1"/>
          <w:sz w:val="28"/>
          <w:szCs w:val="28"/>
          <w:rtl w:val="0"/>
        </w:rPr>
        <w:t xml:space="preserve">                                              </w:t>
      </w:r>
      <w:r w:rsidDel="00000000" w:rsidR="00000000" w:rsidRPr="00000000">
        <w:rPr>
          <w:b w:val="1"/>
          <w:sz w:val="28"/>
          <w:szCs w:val="28"/>
          <w:u w:val="single"/>
          <w:rtl w:val="0"/>
        </w:rPr>
        <w:t xml:space="preserve">Prof. Priya R.L</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40"/>
          <w:szCs w:val="40"/>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 </w:t>
      </w:r>
      <w:r w:rsidDel="00000000" w:rsidR="00000000" w:rsidRPr="00000000">
        <w:rPr>
          <w:b w:val="1"/>
          <w:i w:val="0"/>
          <w:smallCaps w:val="0"/>
          <w:strike w:val="0"/>
          <w:color w:val="000000"/>
          <w:sz w:val="40"/>
          <w:szCs w:val="40"/>
          <w:u w:val="none"/>
          <w:shd w:fill="auto" w:val="clear"/>
          <w:vertAlign w:val="baseline"/>
          <w:rtl w:val="0"/>
        </w:rPr>
        <w:t xml:space="preserve">University of Mumbai</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12" w:lineRule="auto"/>
        <w:ind w:left="947" w:right="584" w:firstLine="0"/>
        <w:jc w:val="center"/>
        <w:rPr>
          <w:b w:val="1"/>
          <w:sz w:val="36"/>
          <w:szCs w:val="36"/>
        </w:rPr>
      </w:pPr>
      <w:r w:rsidDel="00000000" w:rsidR="00000000" w:rsidRPr="00000000">
        <w:rPr>
          <w:b w:val="1"/>
          <w:i w:val="0"/>
          <w:smallCaps w:val="0"/>
          <w:strike w:val="0"/>
          <w:color w:val="000000"/>
          <w:sz w:val="36"/>
          <w:szCs w:val="36"/>
          <w:u w:val="none"/>
          <w:shd w:fill="auto" w:val="clear"/>
          <w:vertAlign w:val="baseline"/>
          <w:rtl w:val="0"/>
        </w:rPr>
        <w:t xml:space="preserve">(AY 2023-24)</w:t>
      </w:r>
      <w:r w:rsidDel="00000000" w:rsidR="00000000" w:rsidRPr="00000000">
        <w:br w:type="page"/>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12" w:lineRule="auto"/>
        <w:ind w:left="947" w:right="584" w:firstLine="0"/>
        <w:jc w:val="center"/>
        <w:rPr>
          <w:i w:val="0"/>
          <w:smallCaps w:val="0"/>
          <w:strike w:val="0"/>
          <w:color w:val="222222"/>
          <w:sz w:val="24"/>
          <w:szCs w:val="24"/>
          <w:u w:val="none"/>
          <w:shd w:fill="auto" w:val="clear"/>
          <w:vertAlign w:val="baseline"/>
        </w:rPr>
      </w:pPr>
      <w:r w:rsidDel="00000000" w:rsidR="00000000" w:rsidRPr="00000000">
        <w:rPr>
          <w:b w:val="1"/>
          <w:i w:val="0"/>
          <w:smallCaps w:val="0"/>
          <w:strike w:val="0"/>
          <w:color w:val="000000"/>
          <w:sz w:val="30"/>
          <w:szCs w:val="30"/>
          <w:u w:val="none"/>
          <w:shd w:fill="auto" w:val="clear"/>
          <w:vertAlign w:val="baseline"/>
          <w:rtl w:val="0"/>
        </w:rPr>
        <w:t xml:space="preserve">VIVEKANAND EDUCATION SOCIETY’S INSTITUTE OF TECHNOLOGY</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i w:val="0"/>
          <w:smallCaps w:val="0"/>
          <w:strike w:val="0"/>
          <w:color w:val="222222"/>
          <w:sz w:val="20"/>
          <w:szCs w:val="20"/>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(An Autonomous Institute Affiliated to University of Mumbai)</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b w:val="1"/>
          <w:sz w:val="32"/>
          <w:szCs w:val="32"/>
        </w:rPr>
      </w:pPr>
      <w:r w:rsidDel="00000000" w:rsidR="00000000" w:rsidRPr="00000000">
        <w:rPr>
          <w:b w:val="1"/>
          <w:i w:val="0"/>
          <w:smallCaps w:val="0"/>
          <w:strike w:val="0"/>
          <w:color w:val="000000"/>
          <w:sz w:val="32"/>
          <w:szCs w:val="32"/>
          <w:u w:val="none"/>
          <w:shd w:fill="auto" w:val="clear"/>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b w:val="1"/>
          <w:sz w:val="14"/>
          <w:szCs w:val="14"/>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b w:val="1"/>
          <w:i w:val="0"/>
          <w:smallCaps w:val="0"/>
          <w:strike w:val="0"/>
          <w:color w:val="000000"/>
          <w:sz w:val="48"/>
          <w:szCs w:val="48"/>
          <w:u w:val="none"/>
          <w:shd w:fill="auto" w:val="clear"/>
          <w:vertAlign w:val="baseline"/>
        </w:rPr>
      </w:pPr>
      <w:r w:rsidDel="00000000" w:rsidR="00000000" w:rsidRPr="00000000">
        <w:rPr>
          <w:b w:val="1"/>
          <w:i w:val="0"/>
          <w:smallCaps w:val="0"/>
          <w:strike w:val="0"/>
          <w:color w:val="000000"/>
          <w:sz w:val="48"/>
          <w:szCs w:val="48"/>
          <w:u w:val="none"/>
          <w:shd w:fill="auto" w:val="clear"/>
          <w:vertAlign w:val="baseline"/>
        </w:rPr>
        <w:drawing>
          <wp:inline distB="114300" distT="114300" distL="114300" distR="114300">
            <wp:extent cx="649149" cy="1358088"/>
            <wp:effectExtent b="0" l="0" r="0" t="0"/>
            <wp:docPr id="26"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649149" cy="13580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b w:val="1"/>
          <w:i w:val="0"/>
          <w:smallCaps w:val="0"/>
          <w:strike w:val="0"/>
          <w:color w:val="000000"/>
          <w:sz w:val="26"/>
          <w:szCs w:val="26"/>
          <w:highlight w:val="white"/>
          <w:u w:val="none"/>
          <w:vertAlign w:val="baseline"/>
        </w:rPr>
      </w:pPr>
      <w:r w:rsidDel="00000000" w:rsidR="00000000" w:rsidRPr="00000000">
        <w:rPr>
          <w:i w:val="0"/>
          <w:smallCaps w:val="0"/>
          <w:strike w:val="0"/>
          <w:color w:val="000000"/>
          <w:sz w:val="44"/>
          <w:szCs w:val="44"/>
          <w:u w:val="none"/>
          <w:shd w:fill="auto" w:val="clear"/>
          <w:vertAlign w:val="baseline"/>
          <w:rtl w:val="0"/>
        </w:rPr>
        <w:tab/>
      </w:r>
      <w:r w:rsidDel="00000000" w:rsidR="00000000" w:rsidRPr="00000000">
        <w:rPr>
          <w:rtl w:val="0"/>
        </w:rPr>
      </w:r>
    </w:p>
    <w:p w:rsidR="00000000" w:rsidDel="00000000" w:rsidP="00000000" w:rsidRDefault="00000000" w:rsidRPr="00000000" w14:paraId="0000001F">
      <w:pPr>
        <w:pStyle w:val="Heading1"/>
        <w:spacing w:before="81" w:lineRule="auto"/>
        <w:ind w:left="947" w:right="58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CERTIFICATE</w:t>
      </w:r>
    </w:p>
    <w:p w:rsidR="00000000" w:rsidDel="00000000" w:rsidP="00000000" w:rsidRDefault="00000000" w:rsidRPr="00000000" w14:paraId="0000002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21">
      <w:pPr>
        <w:widowControl w:val="0"/>
        <w:spacing w:line="480" w:lineRule="auto"/>
        <w:ind w:left="180" w:right="116" w:firstLine="0"/>
        <w:jc w:val="both"/>
        <w:rPr>
          <w:b w:val="1"/>
          <w:sz w:val="25"/>
          <w:szCs w:val="25"/>
        </w:rPr>
      </w:pPr>
      <w:r w:rsidDel="00000000" w:rsidR="00000000" w:rsidRPr="00000000">
        <w:rPr>
          <w:sz w:val="25"/>
          <w:szCs w:val="25"/>
          <w:rtl w:val="0"/>
        </w:rPr>
        <w:t xml:space="preserve">This is to certify that the Mini Project entitled </w:t>
      </w:r>
      <w:r w:rsidDel="00000000" w:rsidR="00000000" w:rsidRPr="00000000">
        <w:rPr>
          <w:b w:val="1"/>
          <w:sz w:val="25"/>
          <w:szCs w:val="25"/>
          <w:rtl w:val="0"/>
        </w:rPr>
        <w:t xml:space="preserve">“</w:t>
      </w:r>
      <w:r w:rsidDel="00000000" w:rsidR="00000000" w:rsidRPr="00000000">
        <w:rPr>
          <w:b w:val="1"/>
          <w:sz w:val="25"/>
          <w:szCs w:val="25"/>
          <w:u w:val="single"/>
          <w:rtl w:val="0"/>
        </w:rPr>
        <w:t xml:space="preserve">Neurocare-A personalized mobile application for migraine patients</w:t>
      </w:r>
      <w:r w:rsidDel="00000000" w:rsidR="00000000" w:rsidRPr="00000000">
        <w:rPr>
          <w:b w:val="1"/>
          <w:sz w:val="25"/>
          <w:szCs w:val="25"/>
          <w:rtl w:val="0"/>
        </w:rPr>
        <w:t xml:space="preserve">” </w:t>
      </w:r>
      <w:r w:rsidDel="00000000" w:rsidR="00000000" w:rsidRPr="00000000">
        <w:rPr>
          <w:sz w:val="25"/>
          <w:szCs w:val="25"/>
          <w:rtl w:val="0"/>
        </w:rPr>
        <w:t xml:space="preserve">is a bonafide work of </w:t>
      </w:r>
      <w:r w:rsidDel="00000000" w:rsidR="00000000" w:rsidRPr="00000000">
        <w:rPr>
          <w:b w:val="1"/>
          <w:sz w:val="25"/>
          <w:szCs w:val="25"/>
          <w:rtl w:val="0"/>
        </w:rPr>
        <w:t xml:space="preserve">Arya Banavali (D12A 01), Sanika Hadap (D12C 22), Ajay Iyer (D12C 26), Tanvi Naik (D12C 48) </w:t>
      </w:r>
      <w:r w:rsidDel="00000000" w:rsidR="00000000" w:rsidRPr="00000000">
        <w:rPr>
          <w:sz w:val="25"/>
          <w:szCs w:val="25"/>
          <w:rtl w:val="0"/>
        </w:rPr>
        <w:t xml:space="preserve">submitted to the University of Mumbai in partial fulfillment of the requirement for the award of the degree of </w:t>
      </w:r>
      <w:r w:rsidDel="00000000" w:rsidR="00000000" w:rsidRPr="00000000">
        <w:rPr>
          <w:b w:val="1"/>
          <w:sz w:val="25"/>
          <w:szCs w:val="25"/>
          <w:rtl w:val="0"/>
        </w:rPr>
        <w:t xml:space="preserve">“Bachelor of Engineering” </w:t>
      </w:r>
      <w:r w:rsidDel="00000000" w:rsidR="00000000" w:rsidRPr="00000000">
        <w:rPr>
          <w:sz w:val="25"/>
          <w:szCs w:val="25"/>
          <w:rtl w:val="0"/>
        </w:rPr>
        <w:t xml:space="preserve">in </w:t>
      </w:r>
      <w:r w:rsidDel="00000000" w:rsidR="00000000" w:rsidRPr="00000000">
        <w:rPr>
          <w:b w:val="1"/>
          <w:sz w:val="25"/>
          <w:szCs w:val="25"/>
          <w:rtl w:val="0"/>
        </w:rPr>
        <w:t xml:space="preserve">“Computer Engineering” .</w:t>
      </w:r>
    </w:p>
    <w:p w:rsidR="00000000" w:rsidDel="00000000" w:rsidP="00000000" w:rsidRDefault="00000000" w:rsidRPr="00000000" w14:paraId="00000022">
      <w:pPr>
        <w:widowControl w:val="0"/>
        <w:rPr>
          <w:b w:val="1"/>
          <w:sz w:val="28"/>
          <w:szCs w:val="28"/>
        </w:rPr>
      </w:pPr>
      <w:r w:rsidDel="00000000" w:rsidR="00000000" w:rsidRPr="00000000">
        <w:rPr>
          <w:rtl w:val="0"/>
        </w:rPr>
      </w:r>
    </w:p>
    <w:p w:rsidR="00000000" w:rsidDel="00000000" w:rsidP="00000000" w:rsidRDefault="00000000" w:rsidRPr="00000000" w14:paraId="00000023">
      <w:pPr>
        <w:widowControl w:val="0"/>
        <w:rPr>
          <w:b w:val="1"/>
          <w:sz w:val="28"/>
          <w:szCs w:val="28"/>
        </w:rPr>
      </w:pPr>
      <w:r w:rsidDel="00000000" w:rsidR="00000000" w:rsidRPr="00000000">
        <w:rPr>
          <w:rtl w:val="0"/>
        </w:rPr>
      </w:r>
    </w:p>
    <w:p w:rsidR="00000000" w:rsidDel="00000000" w:rsidP="00000000" w:rsidRDefault="00000000" w:rsidRPr="00000000" w14:paraId="00000024">
      <w:pPr>
        <w:widowControl w:val="0"/>
        <w:rPr>
          <w:b w:val="1"/>
          <w:sz w:val="28"/>
          <w:szCs w:val="28"/>
        </w:rPr>
      </w:pPr>
      <w:r w:rsidDel="00000000" w:rsidR="00000000" w:rsidRPr="00000000">
        <w:rPr>
          <w:rtl w:val="0"/>
        </w:rPr>
      </w:r>
    </w:p>
    <w:p w:rsidR="00000000" w:rsidDel="00000000" w:rsidP="00000000" w:rsidRDefault="00000000" w:rsidRPr="00000000" w14:paraId="00000025">
      <w:pPr>
        <w:pStyle w:val="Heading2"/>
        <w:widowControl w:val="0"/>
        <w:tabs>
          <w:tab w:val="left" w:leader="none" w:pos="3052"/>
        </w:tabs>
        <w:spacing w:before="200" w:lineRule="auto"/>
        <w:ind w:left="36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(Prof.Priya R.L</w:t>
      </w:r>
      <w:r w:rsidDel="00000000" w:rsidR="00000000" w:rsidRPr="00000000">
        <w:rPr>
          <w:rFonts w:ascii="Times New Roman" w:cs="Times New Roman" w:eastAsia="Times New Roman" w:hAnsi="Times New Roman"/>
          <w:u w:val="single"/>
          <w:rtl w:val="0"/>
        </w:rPr>
        <w:tab/>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6">
      <w:pPr>
        <w:widowControl w:val="0"/>
        <w:spacing w:before="138" w:lineRule="auto"/>
        <w:ind w:left="947" w:right="222" w:firstLine="0"/>
        <w:jc w:val="center"/>
        <w:rPr>
          <w:sz w:val="24"/>
          <w:szCs w:val="24"/>
        </w:rPr>
      </w:pPr>
      <w:r w:rsidDel="00000000" w:rsidR="00000000" w:rsidRPr="00000000">
        <w:rPr>
          <w:sz w:val="24"/>
          <w:szCs w:val="24"/>
          <w:rtl w:val="0"/>
        </w:rPr>
        <w:t xml:space="preserve">Mentor</w:t>
      </w:r>
    </w:p>
    <w:p w:rsidR="00000000" w:rsidDel="00000000" w:rsidP="00000000" w:rsidRDefault="00000000" w:rsidRPr="00000000" w14:paraId="00000027">
      <w:pPr>
        <w:widowControl w:val="0"/>
        <w:rPr>
          <w:sz w:val="26"/>
          <w:szCs w:val="26"/>
        </w:rPr>
      </w:pPr>
      <w:r w:rsidDel="00000000" w:rsidR="00000000" w:rsidRPr="00000000">
        <w:rPr>
          <w:rtl w:val="0"/>
        </w:rPr>
      </w:r>
    </w:p>
    <w:p w:rsidR="00000000" w:rsidDel="00000000" w:rsidP="00000000" w:rsidRDefault="00000000" w:rsidRPr="00000000" w14:paraId="00000028">
      <w:pPr>
        <w:widowControl w:val="0"/>
        <w:rPr>
          <w:sz w:val="26"/>
          <w:szCs w:val="26"/>
        </w:rPr>
      </w:pPr>
      <w:r w:rsidDel="00000000" w:rsidR="00000000" w:rsidRPr="00000000">
        <w:rPr>
          <w:rtl w:val="0"/>
        </w:rPr>
      </w:r>
    </w:p>
    <w:p w:rsidR="00000000" w:rsidDel="00000000" w:rsidP="00000000" w:rsidRDefault="00000000" w:rsidRPr="00000000" w14:paraId="00000029">
      <w:pPr>
        <w:widowControl w:val="0"/>
        <w:rPr>
          <w:sz w:val="26"/>
          <w:szCs w:val="26"/>
        </w:rPr>
      </w:pPr>
      <w:r w:rsidDel="00000000" w:rsidR="00000000" w:rsidRPr="00000000">
        <w:rPr>
          <w:rtl w:val="0"/>
        </w:rPr>
      </w:r>
    </w:p>
    <w:p w:rsidR="00000000" w:rsidDel="00000000" w:rsidP="00000000" w:rsidRDefault="00000000" w:rsidRPr="00000000" w14:paraId="0000002A">
      <w:pPr>
        <w:widowControl w:val="0"/>
        <w:rPr>
          <w:sz w:val="26"/>
          <w:szCs w:val="26"/>
        </w:rPr>
      </w:pPr>
      <w:r w:rsidDel="00000000" w:rsidR="00000000" w:rsidRPr="00000000">
        <w:rPr>
          <w:rtl w:val="0"/>
        </w:rPr>
      </w:r>
    </w:p>
    <w:p w:rsidR="00000000" w:rsidDel="00000000" w:rsidP="00000000" w:rsidRDefault="00000000" w:rsidRPr="00000000" w14:paraId="0000002B">
      <w:pPr>
        <w:widowControl w:val="0"/>
        <w:rPr>
          <w:sz w:val="26"/>
          <w:szCs w:val="26"/>
        </w:rPr>
      </w:pPr>
      <w:r w:rsidDel="00000000" w:rsidR="00000000" w:rsidRPr="00000000">
        <w:rPr>
          <w:rtl w:val="0"/>
        </w:rPr>
      </w:r>
    </w:p>
    <w:p w:rsidR="00000000" w:rsidDel="00000000" w:rsidP="00000000" w:rsidRDefault="00000000" w:rsidRPr="00000000" w14:paraId="0000002C">
      <w:pPr>
        <w:widowControl w:val="0"/>
        <w:rPr>
          <w:sz w:val="26"/>
          <w:szCs w:val="26"/>
        </w:rPr>
      </w:pPr>
      <w:r w:rsidDel="00000000" w:rsidR="00000000" w:rsidRPr="00000000">
        <w:rPr>
          <w:rtl w:val="0"/>
        </w:rPr>
      </w:r>
    </w:p>
    <w:p w:rsidR="00000000" w:rsidDel="00000000" w:rsidP="00000000" w:rsidRDefault="00000000" w:rsidRPr="00000000" w14:paraId="0000002D">
      <w:pPr>
        <w:pStyle w:val="Heading2"/>
        <w:widowControl w:val="0"/>
        <w:tabs>
          <w:tab w:val="left" w:leader="none" w:pos="3050"/>
          <w:tab w:val="left" w:leader="none" w:pos="5717"/>
          <w:tab w:val="left" w:leader="none" w:pos="8404"/>
        </w:tabs>
        <w:ind w:left="0" w:firstLine="0"/>
        <w:jc w:val="left"/>
        <w:rPr>
          <w:rFonts w:ascii="Times New Roman" w:cs="Times New Roman" w:eastAsia="Times New Roman" w:hAnsi="Times New Roman"/>
        </w:rPr>
      </w:pPr>
      <w:bookmarkStart w:colFirst="0" w:colLast="0" w:name="_e11vnfz8uc60" w:id="0"/>
      <w:bookmarkEnd w:id="0"/>
      <w:r w:rsidDel="00000000" w:rsidR="00000000" w:rsidRPr="00000000">
        <w:rPr>
          <w:rFonts w:ascii="Times New Roman" w:cs="Times New Roman" w:eastAsia="Times New Roman" w:hAnsi="Times New Roman"/>
          <w:rtl w:val="0"/>
        </w:rPr>
        <w:t xml:space="preserve">(Prof.Nupur Giri</w:t>
      </w:r>
      <w:r w:rsidDel="00000000" w:rsidR="00000000" w:rsidRPr="00000000">
        <w:rPr>
          <w:rFonts w:ascii="Times New Roman" w:cs="Times New Roman" w:eastAsia="Times New Roman" w:hAnsi="Times New Roman"/>
          <w:u w:val="single"/>
          <w:rtl w:val="0"/>
        </w:rPr>
        <w:tab/>
      </w:r>
      <w:r w:rsidDel="00000000" w:rsidR="00000000" w:rsidRPr="00000000">
        <w:rPr>
          <w:rFonts w:ascii="Times New Roman" w:cs="Times New Roman" w:eastAsia="Times New Roman" w:hAnsi="Times New Roman"/>
          <w:rtl w:val="0"/>
        </w:rPr>
        <w:t xml:space="preserve">)</w:t>
        <w:tab/>
        <w:t xml:space="preserve">(Dr.J.M Nair</w:t>
      </w:r>
      <w:r w:rsidDel="00000000" w:rsidR="00000000" w:rsidRPr="00000000">
        <w:rPr>
          <w:rFonts w:ascii="Times New Roman" w:cs="Times New Roman" w:eastAsia="Times New Roman" w:hAnsi="Times New Roman"/>
          <w:u w:val="single"/>
          <w:rtl w:val="0"/>
        </w:rPr>
        <w:tab/>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E">
      <w:pPr>
        <w:widowControl w:val="0"/>
        <w:tabs>
          <w:tab w:val="left" w:leader="none" w:pos="6841"/>
        </w:tabs>
        <w:spacing w:before="138" w:lineRule="auto"/>
        <w:ind w:left="782" w:firstLine="0"/>
        <w:jc w:val="both"/>
        <w:rPr>
          <w:sz w:val="24"/>
          <w:szCs w:val="24"/>
        </w:rPr>
      </w:pPr>
      <w:r w:rsidDel="00000000" w:rsidR="00000000" w:rsidRPr="00000000">
        <w:rPr>
          <w:sz w:val="24"/>
          <w:szCs w:val="24"/>
          <w:rtl w:val="0"/>
        </w:rPr>
        <w:t xml:space="preserve">Head of Department</w:t>
        <w:tab/>
        <w:t xml:space="preserve">Principal</w:t>
      </w:r>
    </w:p>
    <w:p w:rsidR="00000000" w:rsidDel="00000000" w:rsidP="00000000" w:rsidRDefault="00000000" w:rsidRPr="00000000" w14:paraId="0000002F">
      <w:pPr>
        <w:widowControl w:val="0"/>
        <w:tabs>
          <w:tab w:val="left" w:leader="none" w:pos="6841"/>
        </w:tabs>
        <w:spacing w:before="138" w:lineRule="auto"/>
        <w:ind w:left="782" w:firstLine="0"/>
        <w:jc w:val="both"/>
        <w:rPr>
          <w:sz w:val="24"/>
          <w:szCs w:val="24"/>
        </w:rPr>
        <w:sectPr>
          <w:headerReference r:id="rId7" w:type="default"/>
          <w:footerReference r:id="rId8" w:type="default"/>
          <w:pgSz w:h="16838" w:w="11906" w:orient="portrait"/>
          <w:pgMar w:bottom="280" w:top="1360" w:left="1680" w:right="1320" w:header="0" w:footer="1133.8582677165355"/>
          <w:pgNumType w:start="1"/>
        </w:sect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0"/>
          <w:szCs w:val="40"/>
        </w:rPr>
      </w:pPr>
      <w:r w:rsidDel="00000000" w:rsidR="00000000" w:rsidRPr="00000000">
        <w:rPr>
          <w:b w:val="1"/>
          <w:sz w:val="40"/>
          <w:szCs w:val="40"/>
          <w:rtl w:val="0"/>
        </w:rPr>
        <w:t xml:space="preserve">M</w:t>
      </w:r>
      <w:r w:rsidDel="00000000" w:rsidR="00000000" w:rsidRPr="00000000">
        <w:rPr>
          <w:b w:val="1"/>
          <w:sz w:val="40"/>
          <w:szCs w:val="40"/>
          <w:rtl w:val="0"/>
        </w:rPr>
        <w:t xml:space="preserve">ini Project Approval</w:t>
      </w:r>
    </w:p>
    <w:p w:rsidR="00000000" w:rsidDel="00000000" w:rsidP="00000000" w:rsidRDefault="00000000" w:rsidRPr="00000000" w14:paraId="0000003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40"/>
          <w:szCs w:val="40"/>
          <w:highlight w:val="white"/>
          <w:u w:val="none"/>
          <w:vertAlign w:val="baseline"/>
        </w:rPr>
      </w:pPr>
      <w:r w:rsidDel="00000000" w:rsidR="00000000" w:rsidRPr="00000000">
        <w:rPr>
          <w:rtl w:val="0"/>
        </w:rPr>
      </w:r>
    </w:p>
    <w:p w:rsidR="00000000" w:rsidDel="00000000" w:rsidP="00000000" w:rsidRDefault="00000000" w:rsidRPr="00000000" w14:paraId="0000003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9"/>
          <w:szCs w:val="39"/>
          <w:highlight w:val="white"/>
          <w:u w:val="none"/>
          <w:vertAlign w:val="baseline"/>
        </w:rPr>
      </w:pPr>
      <w:r w:rsidDel="00000000" w:rsidR="00000000" w:rsidRPr="00000000">
        <w:rPr>
          <w:rtl w:val="0"/>
        </w:rPr>
      </w:r>
    </w:p>
    <w:p w:rsidR="00000000" w:rsidDel="00000000" w:rsidP="00000000" w:rsidRDefault="00000000" w:rsidRPr="00000000" w14:paraId="00000033">
      <w:pPr>
        <w:widowControl w:val="0"/>
        <w:tabs>
          <w:tab w:val="left" w:leader="none" w:pos="6089"/>
          <w:tab w:val="left" w:leader="none" w:pos="8659"/>
        </w:tabs>
        <w:spacing w:line="475" w:lineRule="auto"/>
        <w:ind w:left="0" w:right="114" w:firstLine="0"/>
        <w:jc w:val="both"/>
        <w:rPr>
          <w:b w:val="1"/>
          <w:i w:val="0"/>
          <w:smallCaps w:val="0"/>
          <w:strike w:val="0"/>
          <w:color w:val="000000"/>
          <w:sz w:val="28"/>
          <w:szCs w:val="28"/>
          <w:highlight w:val="white"/>
          <w:u w:val="none"/>
          <w:vertAlign w:val="baseline"/>
        </w:rPr>
      </w:pPr>
      <w:r w:rsidDel="00000000" w:rsidR="00000000" w:rsidRPr="00000000">
        <w:rPr>
          <w:sz w:val="26"/>
          <w:szCs w:val="26"/>
          <w:rtl w:val="0"/>
        </w:rPr>
        <w:t xml:space="preserve">This Mini Project entitled “</w:t>
      </w:r>
      <w:r w:rsidDel="00000000" w:rsidR="00000000" w:rsidRPr="00000000">
        <w:rPr>
          <w:sz w:val="26"/>
          <w:szCs w:val="26"/>
          <w:u w:val="single"/>
          <w:rtl w:val="0"/>
        </w:rPr>
        <w:t xml:space="preserve">Neurocare-A personalized mobile application for migraine patients</w:t>
      </w:r>
      <w:r w:rsidDel="00000000" w:rsidR="00000000" w:rsidRPr="00000000">
        <w:rPr>
          <w:b w:val="1"/>
          <w:sz w:val="26"/>
          <w:szCs w:val="26"/>
          <w:rtl w:val="0"/>
        </w:rPr>
        <w:t xml:space="preserve">” </w:t>
      </w:r>
      <w:r w:rsidDel="00000000" w:rsidR="00000000" w:rsidRPr="00000000">
        <w:rPr>
          <w:sz w:val="26"/>
          <w:szCs w:val="26"/>
          <w:rtl w:val="0"/>
        </w:rPr>
        <w:t xml:space="preserve">by </w:t>
      </w:r>
      <w:r w:rsidDel="00000000" w:rsidR="00000000" w:rsidRPr="00000000">
        <w:rPr>
          <w:b w:val="1"/>
          <w:sz w:val="25"/>
          <w:szCs w:val="25"/>
          <w:rtl w:val="0"/>
        </w:rPr>
        <w:t xml:space="preserve">Arya Banavali (D12A 01), Sanika Hadap (D12C 22), Ajay Iyer (D12C 26), Tanvi Naik (D12C 48) </w:t>
      </w:r>
      <w:r w:rsidDel="00000000" w:rsidR="00000000" w:rsidRPr="00000000">
        <w:rPr>
          <w:sz w:val="26"/>
          <w:szCs w:val="26"/>
          <w:rtl w:val="0"/>
        </w:rPr>
        <w:t xml:space="preserve">is approved for the degree of </w:t>
      </w:r>
      <w:r w:rsidDel="00000000" w:rsidR="00000000" w:rsidRPr="00000000">
        <w:rPr>
          <w:b w:val="1"/>
          <w:sz w:val="25"/>
          <w:szCs w:val="25"/>
          <w:rtl w:val="0"/>
        </w:rPr>
        <w:t xml:space="preserve">Bachelor of Engineering </w:t>
      </w:r>
      <w:r w:rsidDel="00000000" w:rsidR="00000000" w:rsidRPr="00000000">
        <w:rPr>
          <w:sz w:val="25"/>
          <w:szCs w:val="25"/>
          <w:rtl w:val="0"/>
        </w:rPr>
        <w:t xml:space="preserve">in </w:t>
      </w:r>
      <w:r w:rsidDel="00000000" w:rsidR="00000000" w:rsidRPr="00000000">
        <w:rPr>
          <w:b w:val="1"/>
          <w:sz w:val="25"/>
          <w:szCs w:val="25"/>
          <w:rtl w:val="0"/>
        </w:rPr>
        <w:t xml:space="preserve">Computer Engineering.</w:t>
      </w:r>
      <w:r w:rsidDel="00000000" w:rsidR="00000000" w:rsidRPr="00000000">
        <w:rPr>
          <w:rtl w:val="0"/>
        </w:rPr>
      </w:r>
    </w:p>
    <w:p w:rsidR="00000000" w:rsidDel="00000000" w:rsidP="00000000" w:rsidRDefault="00000000" w:rsidRPr="00000000" w14:paraId="0000003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3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03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03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209" w:right="586"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Examiners</w:t>
      </w:r>
    </w:p>
    <w:p w:rsidR="00000000" w:rsidDel="00000000" w:rsidP="00000000" w:rsidRDefault="00000000" w:rsidRPr="00000000" w14:paraId="0000003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3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3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1" w:line="297" w:lineRule="auto"/>
        <w:ind w:left="0" w:right="114" w:firstLine="0"/>
        <w:jc w:val="righ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w:t>
      </w:r>
    </w:p>
    <w:p w:rsidR="00000000" w:rsidDel="00000000" w:rsidP="00000000" w:rsidRDefault="00000000" w:rsidRPr="00000000" w14:paraId="0000003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 w:firstLine="0"/>
        <w:jc w:val="right"/>
        <w:rPr>
          <w:i w:val="0"/>
          <w:smallCaps w:val="0"/>
          <w:strike w:val="0"/>
          <w:color w:val="000000"/>
          <w:sz w:val="24"/>
          <w:szCs w:val="24"/>
          <w:highlight w:val="white"/>
          <w:u w:val="none"/>
          <w:vertAlign w:val="baseline"/>
        </w:rPr>
      </w:pPr>
      <w:r w:rsidDel="00000000" w:rsidR="00000000" w:rsidRPr="00000000">
        <w:rPr>
          <w:i w:val="0"/>
          <w:smallCaps w:val="0"/>
          <w:strike w:val="0"/>
          <w:color w:val="000000"/>
          <w:sz w:val="24"/>
          <w:szCs w:val="24"/>
          <w:highlight w:val="white"/>
          <w:u w:val="none"/>
          <w:vertAlign w:val="baseline"/>
          <w:rtl w:val="0"/>
        </w:rPr>
        <w:t xml:space="preserve">(Internal Examiner Name &amp; Sign)</w:t>
      </w:r>
    </w:p>
    <w:p w:rsidR="00000000" w:rsidDel="00000000" w:rsidP="00000000" w:rsidRDefault="00000000" w:rsidRPr="00000000" w14:paraId="0000003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03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04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04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04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043">
      <w:pPr>
        <w:pStyle w:val="Heading2"/>
        <w:spacing w:before="161" w:lineRule="auto"/>
        <w:ind w:right="114"/>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044">
      <w:pPr>
        <w:keepNext w:val="1"/>
        <w:widowControl w:val="0"/>
        <w:ind w:right="115"/>
        <w:jc w:val="right"/>
        <w:rPr>
          <w:sz w:val="24"/>
          <w:szCs w:val="24"/>
          <w:highlight w:val="white"/>
        </w:rPr>
      </w:pPr>
      <w:r w:rsidDel="00000000" w:rsidR="00000000" w:rsidRPr="00000000">
        <w:rPr>
          <w:sz w:val="24"/>
          <w:szCs w:val="24"/>
          <w:highlight w:val="white"/>
          <w:rtl w:val="0"/>
        </w:rPr>
        <w:t xml:space="preserve">(External Examiner name &amp; Sign)</w:t>
      </w:r>
    </w:p>
    <w:p w:rsidR="00000000" w:rsidDel="00000000" w:rsidP="00000000" w:rsidRDefault="00000000" w:rsidRPr="00000000" w14:paraId="00000045">
      <w:pPr>
        <w:keepNext w:val="1"/>
        <w:widowControl w:val="0"/>
        <w:rPr>
          <w:sz w:val="26"/>
          <w:szCs w:val="26"/>
          <w:highlight w:val="white"/>
        </w:rPr>
      </w:pPr>
      <w:r w:rsidDel="00000000" w:rsidR="00000000" w:rsidRPr="00000000">
        <w:rPr>
          <w:rtl w:val="0"/>
        </w:rPr>
      </w:r>
    </w:p>
    <w:p w:rsidR="00000000" w:rsidDel="00000000" w:rsidP="00000000" w:rsidRDefault="00000000" w:rsidRPr="00000000" w14:paraId="00000046">
      <w:pPr>
        <w:keepNext w:val="1"/>
        <w:widowControl w:val="0"/>
        <w:rPr>
          <w:sz w:val="26"/>
          <w:szCs w:val="26"/>
          <w:highlight w:val="white"/>
        </w:rPr>
      </w:pPr>
      <w:r w:rsidDel="00000000" w:rsidR="00000000" w:rsidRPr="00000000">
        <w:rPr>
          <w:rtl w:val="0"/>
        </w:rPr>
      </w:r>
    </w:p>
    <w:p w:rsidR="00000000" w:rsidDel="00000000" w:rsidP="00000000" w:rsidRDefault="00000000" w:rsidRPr="00000000" w14:paraId="00000047">
      <w:pPr>
        <w:keepNext w:val="1"/>
        <w:widowControl w:val="0"/>
        <w:rPr>
          <w:sz w:val="26"/>
          <w:szCs w:val="26"/>
          <w:highlight w:val="white"/>
        </w:rPr>
      </w:pPr>
      <w:r w:rsidDel="00000000" w:rsidR="00000000" w:rsidRPr="00000000">
        <w:rPr>
          <w:rtl w:val="0"/>
        </w:rPr>
      </w:r>
    </w:p>
    <w:p w:rsidR="00000000" w:rsidDel="00000000" w:rsidP="00000000" w:rsidRDefault="00000000" w:rsidRPr="00000000" w14:paraId="00000048">
      <w:pPr>
        <w:keepNext w:val="1"/>
        <w:widowControl w:val="0"/>
        <w:rPr>
          <w:sz w:val="38"/>
          <w:szCs w:val="38"/>
          <w:highlight w:val="white"/>
        </w:rPr>
      </w:pPr>
      <w:r w:rsidDel="00000000" w:rsidR="00000000" w:rsidRPr="00000000">
        <w:rPr>
          <w:rtl w:val="0"/>
        </w:rPr>
      </w:r>
    </w:p>
    <w:p w:rsidR="00000000" w:rsidDel="00000000" w:rsidP="00000000" w:rsidRDefault="00000000" w:rsidRPr="00000000" w14:paraId="00000049">
      <w:pPr>
        <w:keepNext w:val="1"/>
        <w:widowControl w:val="0"/>
        <w:spacing w:line="720" w:lineRule="auto"/>
        <w:ind w:left="1201" w:right="7102" w:firstLine="0"/>
        <w:rPr>
          <w:sz w:val="24"/>
          <w:szCs w:val="24"/>
          <w:highlight w:val="white"/>
        </w:rPr>
      </w:pPr>
      <w:r w:rsidDel="00000000" w:rsidR="00000000" w:rsidRPr="00000000">
        <w:rPr>
          <w:sz w:val="24"/>
          <w:szCs w:val="24"/>
          <w:highlight w:val="white"/>
          <w:rtl w:val="0"/>
        </w:rPr>
        <w:t xml:space="preserve">Date: Place:</w:t>
      </w:r>
    </w:p>
    <w:p w:rsidR="00000000" w:rsidDel="00000000" w:rsidP="00000000" w:rsidRDefault="00000000" w:rsidRPr="00000000" w14:paraId="0000004A">
      <w:pPr>
        <w:keepNext w:val="1"/>
        <w:widowControl w:val="0"/>
        <w:spacing w:line="720" w:lineRule="auto"/>
        <w:ind w:left="1201" w:right="7102" w:firstLine="0"/>
        <w:rPr>
          <w:sz w:val="24"/>
          <w:szCs w:val="24"/>
          <w:highlight w:val="white"/>
        </w:rPr>
      </w:pPr>
      <w:r w:rsidDel="00000000" w:rsidR="00000000" w:rsidRPr="00000000">
        <w:rPr>
          <w:rtl w:val="0"/>
        </w:rPr>
      </w:r>
    </w:p>
    <w:p w:rsidR="00000000" w:rsidDel="00000000" w:rsidP="00000000" w:rsidRDefault="00000000" w:rsidRPr="00000000" w14:paraId="0000004B">
      <w:pPr>
        <w:keepNext w:val="1"/>
        <w:widowControl w:val="0"/>
        <w:spacing w:line="720" w:lineRule="auto"/>
        <w:ind w:left="1201" w:right="7102" w:firstLine="0"/>
        <w:rPr>
          <w:sz w:val="24"/>
          <w:szCs w:val="24"/>
          <w:highlight w:val="whit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40"/>
          <w:szCs w:val="40"/>
          <w:u w:val="none"/>
          <w:shd w:fill="auto" w:val="clear"/>
          <w:vertAlign w:val="baseline"/>
        </w:rPr>
      </w:pPr>
      <w:r w:rsidDel="00000000" w:rsidR="00000000" w:rsidRPr="00000000">
        <w:rPr>
          <w:b w:val="1"/>
          <w:sz w:val="40"/>
          <w:szCs w:val="40"/>
          <w:rtl w:val="0"/>
        </w:rPr>
        <w:t xml:space="preserve">DECLARATION</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8"/>
          <w:szCs w:val="28"/>
          <w:u w:val="none"/>
          <w:shd w:fill="auto" w:val="clear"/>
          <w:vertAlign w:val="baseline"/>
        </w:rPr>
      </w:pPr>
      <w:r w:rsidDel="00000000" w:rsidR="00000000" w:rsidRPr="00000000">
        <w:rPr>
          <w:rtl w:val="0"/>
        </w:rPr>
      </w:r>
    </w:p>
    <w:tbl>
      <w:tblPr>
        <w:tblStyle w:val="Table1"/>
        <w:tblW w:w="10440.0" w:type="dxa"/>
        <w:jc w:val="left"/>
        <w:tblInd w:w="-21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20"/>
        <w:gridCol w:w="5220"/>
        <w:tblGridChange w:id="0">
          <w:tblGrid>
            <w:gridCol w:w="5220"/>
            <w:gridCol w:w="5220"/>
          </w:tblGrid>
        </w:tblGridChange>
      </w:tblGrid>
      <w:tr>
        <w:trPr>
          <w:cantSplit w:val="1"/>
          <w:trHeight w:val="2200" w:hRule="atLeast"/>
          <w:tblHeader w:val="1"/>
        </w:trPr>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8"/>
                <w:szCs w:val="28"/>
                <w:u w:val="none"/>
                <w:shd w:fill="auto" w:val="clear"/>
                <w:vertAlign w:val="baseline"/>
              </w:rPr>
            </w:pPr>
            <w:r w:rsidDel="00000000" w:rsidR="00000000" w:rsidRPr="00000000">
              <w:rPr>
                <w:sz w:val="28"/>
                <w:szCs w:val="28"/>
                <w:rtl w:val="0"/>
              </w:rPr>
              <w:t xml:space="preserve">Arya Banavali, D12A 01</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8"/>
                <w:szCs w:val="28"/>
                <w:u w:val="none"/>
                <w:shd w:fill="auto" w:val="clear"/>
                <w:vertAlign w:val="baseline"/>
              </w:rPr>
            </w:pPr>
            <w:r w:rsidDel="00000000" w:rsidR="00000000" w:rsidRPr="00000000">
              <w:rPr>
                <w:sz w:val="28"/>
                <w:szCs w:val="28"/>
                <w:rtl w:val="0"/>
              </w:rPr>
              <w:t xml:space="preserve">Ajay Iyer, D12C 26</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8"/>
                <w:szCs w:val="28"/>
                <w:u w:val="none"/>
                <w:shd w:fill="auto" w:val="clear"/>
                <w:vertAlign w:val="baseline"/>
              </w:rPr>
            </w:pPr>
            <w:r w:rsidDel="00000000" w:rsidR="00000000" w:rsidRPr="00000000">
              <w:rPr>
                <w:rtl w:val="0"/>
              </w:rPr>
            </w:r>
          </w:p>
        </w:tc>
      </w:tr>
      <w:tr>
        <w:trPr>
          <w:cantSplit w:val="1"/>
          <w:trHeight w:val="1880" w:hRule="atLeast"/>
          <w:tblHeader w:val="1"/>
        </w:trPr>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8"/>
                <w:szCs w:val="28"/>
                <w:u w:val="none"/>
                <w:shd w:fill="auto" w:val="clear"/>
                <w:vertAlign w:val="baseline"/>
              </w:rPr>
            </w:pPr>
            <w:r w:rsidDel="00000000" w:rsidR="00000000" w:rsidRPr="00000000">
              <w:rPr>
                <w:sz w:val="28"/>
                <w:szCs w:val="28"/>
                <w:rtl w:val="0"/>
              </w:rPr>
              <w:t xml:space="preserve">Sanika Hadap, D12C 22</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8"/>
                <w:szCs w:val="28"/>
                <w:u w:val="none"/>
                <w:shd w:fill="auto" w:val="clear"/>
                <w:vertAlign w:val="baseline"/>
              </w:rPr>
            </w:pPr>
            <w:r w:rsidDel="00000000" w:rsidR="00000000" w:rsidRPr="00000000">
              <w:rPr>
                <w:sz w:val="28"/>
                <w:szCs w:val="28"/>
                <w:rtl w:val="0"/>
              </w:rPr>
              <w:t xml:space="preserve">Tanvi Naik, D12C 48</w:t>
            </w:r>
            <w:r w:rsidDel="00000000" w:rsidR="00000000" w:rsidRPr="00000000">
              <w:rPr>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Date: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40"/>
          <w:szCs w:val="40"/>
          <w:u w:val="none"/>
          <w:shd w:fill="auto" w:val="clear"/>
          <w:vertAlign w:val="baseline"/>
        </w:rPr>
      </w:pPr>
      <w:r w:rsidDel="00000000" w:rsidR="00000000" w:rsidRPr="00000000">
        <w:rPr>
          <w:b w:val="1"/>
          <w:i w:val="0"/>
          <w:smallCaps w:val="0"/>
          <w:strike w:val="0"/>
          <w:color w:val="000000"/>
          <w:sz w:val="40"/>
          <w:szCs w:val="40"/>
          <w:u w:val="none"/>
          <w:shd w:fill="auto" w:val="clear"/>
          <w:vertAlign w:val="baseline"/>
          <w:rtl w:val="0"/>
        </w:rPr>
        <w:t xml:space="preserve">ACKNOWLEDGEMENT</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67">
      <w:pPr>
        <w:widowControl w:val="0"/>
        <w:spacing w:line="360" w:lineRule="auto"/>
        <w:jc w:val="both"/>
        <w:rPr>
          <w:sz w:val="24"/>
          <w:szCs w:val="24"/>
        </w:rPr>
      </w:pPr>
      <w:r w:rsidDel="00000000" w:rsidR="00000000" w:rsidRPr="00000000">
        <w:rPr>
          <w:sz w:val="24"/>
          <w:szCs w:val="24"/>
          <w:rtl w:val="0"/>
        </w:rPr>
        <w:t xml:space="preserve">We are thankful to our college Vivekanand Education Society’s Institute of Technology for considering our project and extending help at all stages needed during our work of collecting information regarding the project.</w:t>
      </w:r>
    </w:p>
    <w:p w:rsidR="00000000" w:rsidDel="00000000" w:rsidP="00000000" w:rsidRDefault="00000000" w:rsidRPr="00000000" w14:paraId="00000068">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069">
      <w:pPr>
        <w:widowControl w:val="0"/>
        <w:tabs>
          <w:tab w:val="left" w:leader="none" w:pos="8537"/>
        </w:tabs>
        <w:spacing w:line="360" w:lineRule="auto"/>
        <w:jc w:val="both"/>
        <w:rPr>
          <w:sz w:val="24"/>
          <w:szCs w:val="24"/>
        </w:rPr>
      </w:pPr>
      <w:r w:rsidDel="00000000" w:rsidR="00000000" w:rsidRPr="00000000">
        <w:rPr>
          <w:sz w:val="24"/>
          <w:szCs w:val="24"/>
          <w:rtl w:val="0"/>
        </w:rPr>
        <w:t xml:space="preserve">It gives us immense pleasure to express our deep and sincere gratitude to </w:t>
      </w:r>
      <w:r w:rsidDel="00000000" w:rsidR="00000000" w:rsidRPr="00000000">
        <w:rPr>
          <w:b w:val="1"/>
          <w:sz w:val="24"/>
          <w:szCs w:val="24"/>
          <w:rtl w:val="0"/>
        </w:rPr>
        <w:t xml:space="preserve">Mrs. Priya R.L</w:t>
      </w:r>
      <w:r w:rsidDel="00000000" w:rsidR="00000000" w:rsidRPr="00000000">
        <w:rPr>
          <w:sz w:val="24"/>
          <w:szCs w:val="24"/>
          <w:rtl w:val="0"/>
        </w:rPr>
        <w:t xml:space="preserve"> (Project Mentor) for her kind help and valuable advice during the development of project synopsis and for her guidance and suggestions. </w:t>
      </w:r>
    </w:p>
    <w:p w:rsidR="00000000" w:rsidDel="00000000" w:rsidP="00000000" w:rsidRDefault="00000000" w:rsidRPr="00000000" w14:paraId="0000006A">
      <w:pPr>
        <w:widowControl w:val="0"/>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06B">
      <w:pPr>
        <w:widowControl w:val="0"/>
        <w:tabs>
          <w:tab w:val="left" w:leader="none" w:pos="8537"/>
        </w:tabs>
        <w:spacing w:line="360" w:lineRule="auto"/>
        <w:jc w:val="both"/>
        <w:rPr>
          <w:sz w:val="24"/>
          <w:szCs w:val="24"/>
        </w:rPr>
      </w:pPr>
      <w:r w:rsidDel="00000000" w:rsidR="00000000" w:rsidRPr="00000000">
        <w:rPr>
          <w:sz w:val="24"/>
          <w:szCs w:val="24"/>
          <w:rtl w:val="0"/>
        </w:rPr>
        <w:t xml:space="preserve">We are deeply indebted to the Head of the Computer Department, </w:t>
      </w:r>
      <w:r w:rsidDel="00000000" w:rsidR="00000000" w:rsidRPr="00000000">
        <w:rPr>
          <w:b w:val="1"/>
          <w:sz w:val="24"/>
          <w:szCs w:val="24"/>
          <w:rtl w:val="0"/>
        </w:rPr>
        <w:t xml:space="preserve">Dr.(Mrs.) Nupur Giri</w:t>
      </w:r>
      <w:r w:rsidDel="00000000" w:rsidR="00000000" w:rsidRPr="00000000">
        <w:rPr>
          <w:sz w:val="24"/>
          <w:szCs w:val="24"/>
          <w:rtl w:val="0"/>
        </w:rPr>
        <w:t xml:space="preserve"> and our Principal </w:t>
      </w:r>
      <w:r w:rsidDel="00000000" w:rsidR="00000000" w:rsidRPr="00000000">
        <w:rPr>
          <w:b w:val="1"/>
          <w:sz w:val="24"/>
          <w:szCs w:val="24"/>
          <w:rtl w:val="0"/>
        </w:rPr>
        <w:t xml:space="preserve">Dr. (Mrs.) J.M. Nair</w:t>
      </w:r>
      <w:r w:rsidDel="00000000" w:rsidR="00000000" w:rsidRPr="00000000">
        <w:rPr>
          <w:sz w:val="24"/>
          <w:szCs w:val="24"/>
          <w:rtl w:val="0"/>
        </w:rPr>
        <w:t xml:space="preserve">, for giving us this valuable opportunity to do this project. </w:t>
      </w:r>
    </w:p>
    <w:p w:rsidR="00000000" w:rsidDel="00000000" w:rsidP="00000000" w:rsidRDefault="00000000" w:rsidRPr="00000000" w14:paraId="0000006C">
      <w:pPr>
        <w:widowControl w:val="0"/>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06D">
      <w:pPr>
        <w:widowControl w:val="0"/>
        <w:tabs>
          <w:tab w:val="left" w:leader="none" w:pos="8537"/>
        </w:tabs>
        <w:spacing w:line="360" w:lineRule="auto"/>
        <w:jc w:val="both"/>
        <w:rPr>
          <w:sz w:val="24"/>
          <w:szCs w:val="24"/>
        </w:rPr>
      </w:pPr>
      <w:r w:rsidDel="00000000" w:rsidR="00000000" w:rsidRPr="00000000">
        <w:rPr>
          <w:sz w:val="24"/>
          <w:szCs w:val="24"/>
          <w:rtl w:val="0"/>
        </w:rPr>
        <w:t xml:space="preserve">We express our hearty thanks to them for their assistance, without which it would have been difficult to finish this project synopsis and project review successfully. 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 </w:t>
      </w:r>
    </w:p>
    <w:p w:rsidR="00000000" w:rsidDel="00000000" w:rsidP="00000000" w:rsidRDefault="00000000" w:rsidRPr="00000000" w14:paraId="0000006E">
      <w:pPr>
        <w:widowControl w:val="0"/>
        <w:tabs>
          <w:tab w:val="left" w:leader="none" w:pos="8537"/>
        </w:tabs>
        <w:spacing w:line="360" w:lineRule="auto"/>
        <w:jc w:val="both"/>
        <w:rPr>
          <w:sz w:val="24"/>
          <w:szCs w:val="24"/>
        </w:rPr>
      </w:pPr>
      <w:r w:rsidDel="00000000" w:rsidR="00000000" w:rsidRPr="00000000">
        <w:rPr>
          <w:sz w:val="24"/>
          <w:szCs w:val="24"/>
          <w:rtl w:val="0"/>
        </w:rPr>
        <w:t xml:space="preserve">We wish to express our profound thanks to all those who helped us in gathering information about the project. Our families too have provided moral support and encouragement several times.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7E">
      <w:pPr>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F">
      <w:pPr>
        <w:jc w:val="center"/>
        <w:rPr>
          <w:b w:val="1"/>
          <w:sz w:val="40"/>
          <w:szCs w:val="40"/>
        </w:rPr>
      </w:pPr>
      <w:r w:rsidDel="00000000" w:rsidR="00000000" w:rsidRPr="00000000">
        <w:rPr>
          <w:b w:val="1"/>
          <w:sz w:val="40"/>
          <w:szCs w:val="40"/>
          <w:rtl w:val="0"/>
        </w:rPr>
        <w:t xml:space="preserve">TABLE OF CONTENTS </w:t>
      </w:r>
    </w:p>
    <w:p w:rsidR="00000000" w:rsidDel="00000000" w:rsidP="00000000" w:rsidRDefault="00000000" w:rsidRPr="00000000" w14:paraId="00000080">
      <w:pPr>
        <w:spacing w:after="240" w:before="240" w:lineRule="auto"/>
        <w:jc w:val="both"/>
        <w:rPr>
          <w:b w:val="1"/>
          <w:sz w:val="32"/>
          <w:szCs w:val="32"/>
        </w:rPr>
      </w:pPr>
      <w:r w:rsidDel="00000000" w:rsidR="00000000" w:rsidRPr="00000000">
        <w:rPr>
          <w:b w:val="1"/>
          <w:sz w:val="32"/>
          <w:szCs w:val="32"/>
          <w:rtl w:val="0"/>
        </w:rPr>
        <w:t xml:space="preserve">Chapter Index</w:t>
      </w:r>
    </w:p>
    <w:p w:rsidR="00000000" w:rsidDel="00000000" w:rsidP="00000000" w:rsidRDefault="00000000" w:rsidRPr="00000000" w14:paraId="00000081">
      <w:pPr>
        <w:spacing w:line="360" w:lineRule="auto"/>
        <w:rPr>
          <w:b w:val="1"/>
          <w:sz w:val="26"/>
          <w:szCs w:val="26"/>
          <w:u w:val="single"/>
        </w:rPr>
      </w:pPr>
      <w:r w:rsidDel="00000000" w:rsidR="00000000" w:rsidRPr="00000000">
        <w:rPr>
          <w:b w:val="1"/>
          <w:sz w:val="24"/>
          <w:szCs w:val="24"/>
          <w:rtl w:val="0"/>
        </w:rPr>
        <w:t xml:space="preserve">           </w:t>
      </w:r>
      <w:r w:rsidDel="00000000" w:rsidR="00000000" w:rsidRPr="00000000">
        <w:rPr>
          <w:b w:val="1"/>
          <w:sz w:val="26"/>
          <w:szCs w:val="26"/>
          <w:rtl w:val="0"/>
        </w:rPr>
        <w:t xml:space="preserve"> Title</w:t>
      </w:r>
      <w:r w:rsidDel="00000000" w:rsidR="00000000" w:rsidRPr="00000000">
        <w:rPr>
          <w:rtl w:val="0"/>
        </w:rPr>
      </w:r>
    </w:p>
    <w:p w:rsidR="00000000" w:rsidDel="00000000" w:rsidP="00000000" w:rsidRDefault="00000000" w:rsidRPr="00000000" w14:paraId="00000082">
      <w:pPr>
        <w:spacing w:line="360" w:lineRule="auto"/>
        <w:rPr>
          <w:b w:val="1"/>
          <w:sz w:val="26"/>
          <w:szCs w:val="26"/>
        </w:rPr>
      </w:pPr>
      <w:r w:rsidDel="00000000" w:rsidR="00000000" w:rsidRPr="00000000">
        <w:rPr>
          <w:b w:val="1"/>
          <w:sz w:val="26"/>
          <w:szCs w:val="26"/>
          <w:rtl w:val="0"/>
        </w:rPr>
        <w:t xml:space="preserve">           Abstract</w:t>
      </w:r>
    </w:p>
    <w:p w:rsidR="00000000" w:rsidDel="00000000" w:rsidP="00000000" w:rsidRDefault="00000000" w:rsidRPr="00000000" w14:paraId="00000083">
      <w:pPr>
        <w:spacing w:line="360" w:lineRule="auto"/>
        <w:ind w:left="709" w:firstLine="0"/>
        <w:jc w:val="both"/>
        <w:rPr>
          <w:b w:val="1"/>
          <w:sz w:val="26"/>
          <w:szCs w:val="26"/>
        </w:rPr>
      </w:pPr>
      <w:r w:rsidDel="00000000" w:rsidR="00000000" w:rsidRPr="00000000">
        <w:rPr>
          <w:b w:val="1"/>
          <w:sz w:val="26"/>
          <w:szCs w:val="26"/>
          <w:rtl w:val="0"/>
        </w:rPr>
        <w:t xml:space="preserve">Chapter 1: Introduction</w:t>
      </w:r>
    </w:p>
    <w:p w:rsidR="00000000" w:rsidDel="00000000" w:rsidP="00000000" w:rsidRDefault="00000000" w:rsidRPr="00000000" w14:paraId="00000084">
      <w:pPr>
        <w:spacing w:line="360" w:lineRule="auto"/>
        <w:ind w:left="709" w:firstLine="0"/>
        <w:jc w:val="both"/>
        <w:rPr>
          <w:sz w:val="24"/>
          <w:szCs w:val="24"/>
        </w:rPr>
      </w:pPr>
      <w:r w:rsidDel="00000000" w:rsidR="00000000" w:rsidRPr="00000000">
        <w:rPr>
          <w:sz w:val="24"/>
          <w:szCs w:val="24"/>
          <w:rtl w:val="0"/>
        </w:rPr>
        <w:t xml:space="preserve">1.1 Introduction </w:t>
      </w:r>
    </w:p>
    <w:p w:rsidR="00000000" w:rsidDel="00000000" w:rsidP="00000000" w:rsidRDefault="00000000" w:rsidRPr="00000000" w14:paraId="00000085">
      <w:pPr>
        <w:spacing w:line="360" w:lineRule="auto"/>
        <w:jc w:val="both"/>
        <w:rPr>
          <w:sz w:val="24"/>
          <w:szCs w:val="24"/>
        </w:rPr>
      </w:pPr>
      <w:r w:rsidDel="00000000" w:rsidR="00000000" w:rsidRPr="00000000">
        <w:rPr>
          <w:sz w:val="24"/>
          <w:szCs w:val="24"/>
          <w:rtl w:val="0"/>
        </w:rPr>
        <w:tab/>
        <w:t xml:space="preserve">1.2 Motivation</w:t>
      </w:r>
    </w:p>
    <w:p w:rsidR="00000000" w:rsidDel="00000000" w:rsidP="00000000" w:rsidRDefault="00000000" w:rsidRPr="00000000" w14:paraId="00000086">
      <w:pPr>
        <w:spacing w:line="360" w:lineRule="auto"/>
        <w:jc w:val="both"/>
        <w:rPr>
          <w:sz w:val="24"/>
          <w:szCs w:val="24"/>
        </w:rPr>
      </w:pPr>
      <w:r w:rsidDel="00000000" w:rsidR="00000000" w:rsidRPr="00000000">
        <w:rPr>
          <w:sz w:val="24"/>
          <w:szCs w:val="24"/>
          <w:rtl w:val="0"/>
        </w:rPr>
        <w:tab/>
        <w:t xml:space="preserve">1.3 Problem Definition</w:t>
      </w:r>
    </w:p>
    <w:p w:rsidR="00000000" w:rsidDel="00000000" w:rsidP="00000000" w:rsidRDefault="00000000" w:rsidRPr="00000000" w14:paraId="00000087">
      <w:pPr>
        <w:spacing w:line="360" w:lineRule="auto"/>
        <w:jc w:val="both"/>
        <w:rPr>
          <w:sz w:val="24"/>
          <w:szCs w:val="24"/>
        </w:rPr>
      </w:pPr>
      <w:r w:rsidDel="00000000" w:rsidR="00000000" w:rsidRPr="00000000">
        <w:rPr>
          <w:sz w:val="24"/>
          <w:szCs w:val="24"/>
          <w:rtl w:val="0"/>
        </w:rPr>
        <w:t xml:space="preserve">            1.4 Existing Systems  </w:t>
      </w:r>
    </w:p>
    <w:p w:rsidR="00000000" w:rsidDel="00000000" w:rsidP="00000000" w:rsidRDefault="00000000" w:rsidRPr="00000000" w14:paraId="00000088">
      <w:pPr>
        <w:spacing w:line="360" w:lineRule="auto"/>
        <w:ind w:left="720" w:firstLine="0"/>
        <w:jc w:val="both"/>
        <w:rPr>
          <w:sz w:val="24"/>
          <w:szCs w:val="24"/>
        </w:rPr>
      </w:pPr>
      <w:r w:rsidDel="00000000" w:rsidR="00000000" w:rsidRPr="00000000">
        <w:rPr>
          <w:sz w:val="24"/>
          <w:szCs w:val="24"/>
          <w:rtl w:val="0"/>
        </w:rPr>
        <w:t xml:space="preserve">1.5 Lacuna of the existing systems </w:t>
      </w:r>
    </w:p>
    <w:p w:rsidR="00000000" w:rsidDel="00000000" w:rsidP="00000000" w:rsidRDefault="00000000" w:rsidRPr="00000000" w14:paraId="00000089">
      <w:pPr>
        <w:spacing w:line="360" w:lineRule="auto"/>
        <w:jc w:val="both"/>
        <w:rPr>
          <w:sz w:val="24"/>
          <w:szCs w:val="24"/>
        </w:rPr>
      </w:pPr>
      <w:r w:rsidDel="00000000" w:rsidR="00000000" w:rsidRPr="00000000">
        <w:rPr>
          <w:sz w:val="24"/>
          <w:szCs w:val="24"/>
          <w:rtl w:val="0"/>
        </w:rPr>
        <w:tab/>
        <w:t xml:space="preserve">1.6 Relevance of the Project</w:t>
      </w:r>
    </w:p>
    <w:p w:rsidR="00000000" w:rsidDel="00000000" w:rsidP="00000000" w:rsidRDefault="00000000" w:rsidRPr="00000000" w14:paraId="0000008A">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8B">
      <w:pPr>
        <w:spacing w:line="360" w:lineRule="auto"/>
        <w:ind w:left="709" w:firstLine="0"/>
        <w:jc w:val="both"/>
        <w:rPr>
          <w:sz w:val="26"/>
          <w:szCs w:val="26"/>
        </w:rPr>
      </w:pPr>
      <w:r w:rsidDel="00000000" w:rsidR="00000000" w:rsidRPr="00000000">
        <w:rPr>
          <w:b w:val="1"/>
          <w:sz w:val="26"/>
          <w:szCs w:val="26"/>
          <w:rtl w:val="0"/>
        </w:rPr>
        <w:t xml:space="preserve">Chapter 2: Literature Survey</w:t>
      </w:r>
      <w:r w:rsidDel="00000000" w:rsidR="00000000" w:rsidRPr="00000000">
        <w:rPr>
          <w:sz w:val="26"/>
          <w:szCs w:val="26"/>
          <w:rtl w:val="0"/>
        </w:rPr>
        <w:t xml:space="preserve"> </w:t>
      </w:r>
    </w:p>
    <w:p w:rsidR="00000000" w:rsidDel="00000000" w:rsidP="00000000" w:rsidRDefault="00000000" w:rsidRPr="00000000" w14:paraId="0000008C">
      <w:pPr>
        <w:spacing w:line="360" w:lineRule="auto"/>
        <w:ind w:firstLine="720"/>
        <w:jc w:val="both"/>
        <w:rPr>
          <w:sz w:val="24"/>
          <w:szCs w:val="24"/>
        </w:rPr>
      </w:pPr>
      <w:r w:rsidDel="00000000" w:rsidR="00000000" w:rsidRPr="00000000">
        <w:rPr>
          <w:sz w:val="24"/>
          <w:szCs w:val="24"/>
          <w:rtl w:val="0"/>
        </w:rPr>
        <w:t xml:space="preserve">A. Brief Overview of Literature Survey</w:t>
      </w:r>
    </w:p>
    <w:p w:rsidR="00000000" w:rsidDel="00000000" w:rsidP="00000000" w:rsidRDefault="00000000" w:rsidRPr="00000000" w14:paraId="0000008D">
      <w:pPr>
        <w:spacing w:line="360" w:lineRule="auto"/>
        <w:ind w:firstLine="720"/>
        <w:jc w:val="both"/>
        <w:rPr>
          <w:sz w:val="24"/>
          <w:szCs w:val="24"/>
        </w:rPr>
      </w:pPr>
      <w:r w:rsidDel="00000000" w:rsidR="00000000" w:rsidRPr="00000000">
        <w:rPr>
          <w:sz w:val="24"/>
          <w:szCs w:val="24"/>
          <w:rtl w:val="0"/>
        </w:rPr>
        <w:t xml:space="preserve">B. Related Works</w:t>
      </w:r>
    </w:p>
    <w:p w:rsidR="00000000" w:rsidDel="00000000" w:rsidP="00000000" w:rsidRDefault="00000000" w:rsidRPr="00000000" w14:paraId="0000008E">
      <w:pPr>
        <w:spacing w:line="360" w:lineRule="auto"/>
        <w:ind w:left="720" w:firstLine="0"/>
        <w:rPr>
          <w:sz w:val="24"/>
          <w:szCs w:val="24"/>
        </w:rPr>
      </w:pPr>
      <w:r w:rsidDel="00000000" w:rsidR="00000000" w:rsidRPr="00000000">
        <w:rPr>
          <w:sz w:val="24"/>
          <w:szCs w:val="24"/>
          <w:rtl w:val="0"/>
        </w:rPr>
        <w:t xml:space="preserve">2.1 Research Papers Referred</w:t>
      </w:r>
    </w:p>
    <w:p w:rsidR="00000000" w:rsidDel="00000000" w:rsidP="00000000" w:rsidRDefault="00000000" w:rsidRPr="00000000" w14:paraId="0000008F">
      <w:pPr>
        <w:spacing w:line="360" w:lineRule="auto"/>
        <w:ind w:left="709" w:firstLine="0"/>
        <w:rPr>
          <w:sz w:val="24"/>
          <w:szCs w:val="24"/>
        </w:rPr>
      </w:pPr>
      <w:r w:rsidDel="00000000" w:rsidR="00000000" w:rsidRPr="00000000">
        <w:rPr>
          <w:sz w:val="24"/>
          <w:szCs w:val="24"/>
          <w:rtl w:val="0"/>
        </w:rPr>
        <w:t xml:space="preserve">      a. Abstract of the research paper </w:t>
      </w:r>
    </w:p>
    <w:p w:rsidR="00000000" w:rsidDel="00000000" w:rsidP="00000000" w:rsidRDefault="00000000" w:rsidRPr="00000000" w14:paraId="00000090">
      <w:pPr>
        <w:spacing w:line="360" w:lineRule="auto"/>
        <w:ind w:left="709" w:firstLine="0"/>
        <w:rPr>
          <w:sz w:val="24"/>
          <w:szCs w:val="24"/>
        </w:rPr>
      </w:pPr>
      <w:r w:rsidDel="00000000" w:rsidR="00000000" w:rsidRPr="00000000">
        <w:rPr>
          <w:sz w:val="24"/>
          <w:szCs w:val="24"/>
          <w:rtl w:val="0"/>
        </w:rPr>
        <w:t xml:space="preserve">      b. Inference drawn</w:t>
      </w:r>
    </w:p>
    <w:p w:rsidR="00000000" w:rsidDel="00000000" w:rsidP="00000000" w:rsidRDefault="00000000" w:rsidRPr="00000000" w14:paraId="00000091">
      <w:pPr>
        <w:spacing w:line="360" w:lineRule="auto"/>
        <w:ind w:left="720" w:firstLine="0"/>
        <w:rPr>
          <w:sz w:val="24"/>
          <w:szCs w:val="24"/>
        </w:rPr>
      </w:pPr>
      <w:r w:rsidDel="00000000" w:rsidR="00000000" w:rsidRPr="00000000">
        <w:rPr>
          <w:sz w:val="24"/>
          <w:szCs w:val="24"/>
          <w:rtl w:val="0"/>
        </w:rPr>
        <w:t xml:space="preserve">2.2 </w:t>
      </w:r>
      <w:r w:rsidDel="00000000" w:rsidR="00000000" w:rsidRPr="00000000">
        <w:rPr>
          <w:color w:val="222222"/>
          <w:sz w:val="24"/>
          <w:szCs w:val="24"/>
          <w:highlight w:val="white"/>
          <w:rtl w:val="0"/>
        </w:rPr>
        <w:t xml:space="preserve">Comparison with the existing system</w:t>
      </w:r>
      <w:r w:rsidDel="00000000" w:rsidR="00000000" w:rsidRPr="00000000">
        <w:rPr>
          <w:rtl w:val="0"/>
        </w:rPr>
      </w:r>
    </w:p>
    <w:p w:rsidR="00000000" w:rsidDel="00000000" w:rsidP="00000000" w:rsidRDefault="00000000" w:rsidRPr="00000000" w14:paraId="00000092">
      <w:pPr>
        <w:spacing w:line="360" w:lineRule="auto"/>
        <w:ind w:left="709" w:firstLine="0"/>
        <w:rPr>
          <w:sz w:val="24"/>
          <w:szCs w:val="24"/>
        </w:rPr>
      </w:pPr>
      <w:r w:rsidDel="00000000" w:rsidR="00000000" w:rsidRPr="00000000">
        <w:rPr>
          <w:rtl w:val="0"/>
        </w:rPr>
      </w:r>
    </w:p>
    <w:p w:rsidR="00000000" w:rsidDel="00000000" w:rsidP="00000000" w:rsidRDefault="00000000" w:rsidRPr="00000000" w14:paraId="00000093">
      <w:pPr>
        <w:spacing w:line="360" w:lineRule="auto"/>
        <w:ind w:left="709" w:firstLine="0"/>
        <w:jc w:val="both"/>
        <w:rPr>
          <w:b w:val="1"/>
          <w:sz w:val="26"/>
          <w:szCs w:val="26"/>
        </w:rPr>
      </w:pPr>
      <w:r w:rsidDel="00000000" w:rsidR="00000000" w:rsidRPr="00000000">
        <w:rPr>
          <w:b w:val="1"/>
          <w:sz w:val="26"/>
          <w:szCs w:val="26"/>
          <w:rtl w:val="0"/>
        </w:rPr>
        <w:t xml:space="preserve">Chapter 3: Requirement Gathering for the Proposed System</w:t>
      </w:r>
    </w:p>
    <w:p w:rsidR="00000000" w:rsidDel="00000000" w:rsidP="00000000" w:rsidRDefault="00000000" w:rsidRPr="00000000" w14:paraId="00000094">
      <w:pPr>
        <w:spacing w:line="360" w:lineRule="auto"/>
        <w:ind w:left="709" w:firstLine="0"/>
        <w:jc w:val="both"/>
        <w:rPr>
          <w:sz w:val="24"/>
          <w:szCs w:val="24"/>
        </w:rPr>
      </w:pPr>
      <w:r w:rsidDel="00000000" w:rsidR="00000000" w:rsidRPr="00000000">
        <w:rPr>
          <w:sz w:val="24"/>
          <w:szCs w:val="24"/>
          <w:rtl w:val="0"/>
        </w:rPr>
        <w:t xml:space="preserve">3.1 Introduction to requirement gathering </w:t>
      </w:r>
    </w:p>
    <w:p w:rsidR="00000000" w:rsidDel="00000000" w:rsidP="00000000" w:rsidRDefault="00000000" w:rsidRPr="00000000" w14:paraId="00000095">
      <w:pPr>
        <w:spacing w:line="360" w:lineRule="auto"/>
        <w:ind w:firstLine="720"/>
        <w:jc w:val="both"/>
        <w:rPr>
          <w:sz w:val="24"/>
          <w:szCs w:val="24"/>
        </w:rPr>
      </w:pPr>
      <w:r w:rsidDel="00000000" w:rsidR="00000000" w:rsidRPr="00000000">
        <w:rPr>
          <w:sz w:val="24"/>
          <w:szCs w:val="24"/>
          <w:rtl w:val="0"/>
        </w:rPr>
        <w:t xml:space="preserve">3.2 Functional Requirements</w:t>
      </w:r>
    </w:p>
    <w:p w:rsidR="00000000" w:rsidDel="00000000" w:rsidP="00000000" w:rsidRDefault="00000000" w:rsidRPr="00000000" w14:paraId="00000096">
      <w:pPr>
        <w:spacing w:line="360" w:lineRule="auto"/>
        <w:ind w:firstLine="720"/>
        <w:jc w:val="both"/>
        <w:rPr>
          <w:sz w:val="24"/>
          <w:szCs w:val="24"/>
        </w:rPr>
      </w:pPr>
      <w:r w:rsidDel="00000000" w:rsidR="00000000" w:rsidRPr="00000000">
        <w:rPr>
          <w:sz w:val="24"/>
          <w:szCs w:val="24"/>
          <w:rtl w:val="0"/>
        </w:rPr>
        <w:t xml:space="preserve">3.3 Non-Functional Requirements</w:t>
      </w:r>
    </w:p>
    <w:p w:rsidR="00000000" w:rsidDel="00000000" w:rsidP="00000000" w:rsidRDefault="00000000" w:rsidRPr="00000000" w14:paraId="00000097">
      <w:pPr>
        <w:spacing w:line="360" w:lineRule="auto"/>
        <w:ind w:left="720" w:firstLine="0"/>
        <w:jc w:val="both"/>
        <w:rPr>
          <w:sz w:val="24"/>
          <w:szCs w:val="24"/>
        </w:rPr>
      </w:pPr>
      <w:r w:rsidDel="00000000" w:rsidR="00000000" w:rsidRPr="00000000">
        <w:rPr>
          <w:sz w:val="24"/>
          <w:szCs w:val="24"/>
          <w:rtl w:val="0"/>
        </w:rPr>
        <w:t xml:space="preserve">3.4.Hardware,  Software, Technology and tools utilized</w:t>
      </w:r>
    </w:p>
    <w:p w:rsidR="00000000" w:rsidDel="00000000" w:rsidP="00000000" w:rsidRDefault="00000000" w:rsidRPr="00000000" w14:paraId="00000098">
      <w:pPr>
        <w:spacing w:line="360" w:lineRule="auto"/>
        <w:ind w:left="720" w:firstLine="0"/>
        <w:jc w:val="both"/>
        <w:rPr>
          <w:sz w:val="24"/>
          <w:szCs w:val="24"/>
        </w:rPr>
      </w:pPr>
      <w:r w:rsidDel="00000000" w:rsidR="00000000" w:rsidRPr="00000000">
        <w:rPr>
          <w:sz w:val="24"/>
          <w:szCs w:val="24"/>
          <w:rtl w:val="0"/>
        </w:rPr>
        <w:t xml:space="preserve">3.5 Constraints</w:t>
      </w:r>
    </w:p>
    <w:p w:rsidR="00000000" w:rsidDel="00000000" w:rsidP="00000000" w:rsidRDefault="00000000" w:rsidRPr="00000000" w14:paraId="00000099">
      <w:pPr>
        <w:spacing w:line="360" w:lineRule="auto"/>
        <w:jc w:val="both"/>
        <w:rPr>
          <w:sz w:val="24"/>
          <w:szCs w:val="24"/>
        </w:rPr>
      </w:pPr>
      <w:r w:rsidDel="00000000" w:rsidR="00000000" w:rsidRPr="00000000">
        <w:rPr>
          <w:rtl w:val="0"/>
        </w:rPr>
      </w:r>
    </w:p>
    <w:p w:rsidR="00000000" w:rsidDel="00000000" w:rsidP="00000000" w:rsidRDefault="00000000" w:rsidRPr="00000000" w14:paraId="0000009A">
      <w:pPr>
        <w:spacing w:line="360" w:lineRule="auto"/>
        <w:ind w:left="709" w:firstLine="0"/>
        <w:jc w:val="both"/>
        <w:rPr>
          <w:b w:val="1"/>
          <w:sz w:val="26"/>
          <w:szCs w:val="26"/>
        </w:rPr>
      </w:pPr>
      <w:r w:rsidDel="00000000" w:rsidR="00000000" w:rsidRPr="00000000">
        <w:rPr>
          <w:b w:val="1"/>
          <w:sz w:val="26"/>
          <w:szCs w:val="26"/>
          <w:rtl w:val="0"/>
        </w:rPr>
        <w:t xml:space="preserve">Chapter</w:t>
      </w:r>
      <w:r w:rsidDel="00000000" w:rsidR="00000000" w:rsidRPr="00000000">
        <w:rPr>
          <w:sz w:val="26"/>
          <w:szCs w:val="26"/>
          <w:rtl w:val="0"/>
        </w:rPr>
        <w:t xml:space="preserve"> 4</w:t>
      </w:r>
      <w:r w:rsidDel="00000000" w:rsidR="00000000" w:rsidRPr="00000000">
        <w:rPr>
          <w:b w:val="1"/>
          <w:sz w:val="26"/>
          <w:szCs w:val="26"/>
          <w:rtl w:val="0"/>
        </w:rPr>
        <w:t xml:space="preserve">: Proposed Design</w:t>
      </w:r>
    </w:p>
    <w:p w:rsidR="00000000" w:rsidDel="00000000" w:rsidP="00000000" w:rsidRDefault="00000000" w:rsidRPr="00000000" w14:paraId="0000009B">
      <w:pPr>
        <w:spacing w:line="360" w:lineRule="auto"/>
        <w:ind w:left="709" w:firstLine="0"/>
        <w:jc w:val="both"/>
        <w:rPr>
          <w:sz w:val="24"/>
          <w:szCs w:val="24"/>
        </w:rPr>
      </w:pPr>
      <w:r w:rsidDel="00000000" w:rsidR="00000000" w:rsidRPr="00000000">
        <w:rPr>
          <w:sz w:val="24"/>
          <w:szCs w:val="24"/>
          <w:rtl w:val="0"/>
        </w:rPr>
        <w:t xml:space="preserve">4.1 Block diagram of the system </w:t>
      </w:r>
    </w:p>
    <w:p w:rsidR="00000000" w:rsidDel="00000000" w:rsidP="00000000" w:rsidRDefault="00000000" w:rsidRPr="00000000" w14:paraId="0000009C">
      <w:pPr>
        <w:spacing w:line="360" w:lineRule="auto"/>
        <w:ind w:left="709" w:firstLine="0"/>
        <w:jc w:val="both"/>
        <w:rPr>
          <w:sz w:val="24"/>
          <w:szCs w:val="24"/>
        </w:rPr>
      </w:pPr>
      <w:r w:rsidDel="00000000" w:rsidR="00000000" w:rsidRPr="00000000">
        <w:rPr>
          <w:sz w:val="24"/>
          <w:szCs w:val="24"/>
          <w:rtl w:val="0"/>
        </w:rPr>
        <w:t xml:space="preserve">4.2 Modular design of the system </w:t>
      </w:r>
    </w:p>
    <w:p w:rsidR="00000000" w:rsidDel="00000000" w:rsidP="00000000" w:rsidRDefault="00000000" w:rsidRPr="00000000" w14:paraId="0000009D">
      <w:pPr>
        <w:spacing w:line="360" w:lineRule="auto"/>
        <w:ind w:left="709" w:firstLine="0"/>
        <w:jc w:val="both"/>
        <w:rPr>
          <w:sz w:val="24"/>
          <w:szCs w:val="24"/>
        </w:rPr>
      </w:pPr>
      <w:r w:rsidDel="00000000" w:rsidR="00000000" w:rsidRPr="00000000">
        <w:rPr>
          <w:sz w:val="24"/>
          <w:szCs w:val="24"/>
          <w:rtl w:val="0"/>
        </w:rPr>
        <w:t xml:space="preserve">4.3 Detailed Design</w:t>
      </w:r>
    </w:p>
    <w:p w:rsidR="00000000" w:rsidDel="00000000" w:rsidP="00000000" w:rsidRDefault="00000000" w:rsidRPr="00000000" w14:paraId="0000009E">
      <w:pPr>
        <w:spacing w:line="360" w:lineRule="auto"/>
        <w:ind w:left="709" w:firstLine="0"/>
        <w:jc w:val="both"/>
        <w:rPr>
          <w:sz w:val="24"/>
          <w:szCs w:val="24"/>
        </w:rPr>
      </w:pPr>
      <w:r w:rsidDel="00000000" w:rsidR="00000000" w:rsidRPr="00000000">
        <w:rPr>
          <w:sz w:val="24"/>
          <w:szCs w:val="24"/>
          <w:rtl w:val="0"/>
        </w:rPr>
        <w:t xml:space="preserve">4.4 Project Scheduling &amp; Tracking using Timeline / Gantt Chart </w:t>
      </w:r>
    </w:p>
    <w:p w:rsidR="00000000" w:rsidDel="00000000" w:rsidP="00000000" w:rsidRDefault="00000000" w:rsidRPr="00000000" w14:paraId="0000009F">
      <w:pPr>
        <w:spacing w:line="360" w:lineRule="auto"/>
        <w:ind w:left="709" w:firstLine="0"/>
        <w:jc w:val="both"/>
        <w:rPr>
          <w:sz w:val="24"/>
          <w:szCs w:val="24"/>
        </w:rPr>
      </w:pPr>
      <w:r w:rsidDel="00000000" w:rsidR="00000000" w:rsidRPr="00000000">
        <w:rPr>
          <w:rtl w:val="0"/>
        </w:rPr>
      </w:r>
    </w:p>
    <w:p w:rsidR="00000000" w:rsidDel="00000000" w:rsidP="00000000" w:rsidRDefault="00000000" w:rsidRPr="00000000" w14:paraId="000000A0">
      <w:pPr>
        <w:spacing w:line="360" w:lineRule="auto"/>
        <w:ind w:left="709" w:firstLine="0"/>
        <w:jc w:val="both"/>
        <w:rPr>
          <w:sz w:val="24"/>
          <w:szCs w:val="24"/>
        </w:rPr>
      </w:pPr>
      <w:r w:rsidDel="00000000" w:rsidR="00000000" w:rsidRPr="00000000">
        <w:rPr>
          <w:rtl w:val="0"/>
        </w:rPr>
      </w:r>
    </w:p>
    <w:p w:rsidR="00000000" w:rsidDel="00000000" w:rsidP="00000000" w:rsidRDefault="00000000" w:rsidRPr="00000000" w14:paraId="000000A1">
      <w:pPr>
        <w:spacing w:line="360" w:lineRule="auto"/>
        <w:ind w:left="709" w:firstLine="0"/>
        <w:jc w:val="both"/>
        <w:rPr>
          <w:b w:val="1"/>
          <w:sz w:val="26"/>
          <w:szCs w:val="26"/>
        </w:rPr>
      </w:pPr>
      <w:r w:rsidDel="00000000" w:rsidR="00000000" w:rsidRPr="00000000">
        <w:rPr>
          <w:b w:val="1"/>
          <w:sz w:val="26"/>
          <w:szCs w:val="26"/>
          <w:rtl w:val="0"/>
        </w:rPr>
        <w:t xml:space="preserve">Chapter 5: Implementation of the Proposed System</w:t>
      </w:r>
    </w:p>
    <w:p w:rsidR="00000000" w:rsidDel="00000000" w:rsidP="00000000" w:rsidRDefault="00000000" w:rsidRPr="00000000" w14:paraId="000000A2">
      <w:pPr>
        <w:spacing w:line="360" w:lineRule="auto"/>
        <w:ind w:left="709" w:firstLine="0"/>
        <w:jc w:val="both"/>
        <w:rPr>
          <w:sz w:val="24"/>
          <w:szCs w:val="24"/>
        </w:rPr>
      </w:pPr>
      <w:r w:rsidDel="00000000" w:rsidR="00000000" w:rsidRPr="00000000">
        <w:rPr>
          <w:sz w:val="24"/>
          <w:szCs w:val="24"/>
          <w:rtl w:val="0"/>
        </w:rPr>
        <w:t xml:space="preserve">5.1. Methodology employed for development </w:t>
      </w:r>
    </w:p>
    <w:p w:rsidR="00000000" w:rsidDel="00000000" w:rsidP="00000000" w:rsidRDefault="00000000" w:rsidRPr="00000000" w14:paraId="000000A3">
      <w:pPr>
        <w:spacing w:line="360" w:lineRule="auto"/>
        <w:ind w:left="709" w:firstLine="0"/>
        <w:jc w:val="both"/>
        <w:rPr>
          <w:sz w:val="24"/>
          <w:szCs w:val="24"/>
        </w:rPr>
      </w:pPr>
      <w:r w:rsidDel="00000000" w:rsidR="00000000" w:rsidRPr="00000000">
        <w:rPr>
          <w:sz w:val="24"/>
          <w:szCs w:val="24"/>
          <w:rtl w:val="0"/>
        </w:rPr>
        <w:t xml:space="preserve">5.2  Algorithms and flowcharts for the  respective modules developed</w:t>
      </w:r>
    </w:p>
    <w:p w:rsidR="00000000" w:rsidDel="00000000" w:rsidP="00000000" w:rsidRDefault="00000000" w:rsidRPr="00000000" w14:paraId="000000A4">
      <w:pPr>
        <w:spacing w:line="360" w:lineRule="auto"/>
        <w:ind w:left="709" w:firstLine="0"/>
        <w:jc w:val="both"/>
        <w:rPr>
          <w:sz w:val="24"/>
          <w:szCs w:val="24"/>
        </w:rPr>
      </w:pPr>
      <w:r w:rsidDel="00000000" w:rsidR="00000000" w:rsidRPr="00000000">
        <w:rPr>
          <w:sz w:val="24"/>
          <w:szCs w:val="24"/>
          <w:rtl w:val="0"/>
        </w:rPr>
        <w:t xml:space="preserve">5.3  Datasets source and utilization</w:t>
      </w:r>
    </w:p>
    <w:p w:rsidR="00000000" w:rsidDel="00000000" w:rsidP="00000000" w:rsidRDefault="00000000" w:rsidRPr="00000000" w14:paraId="000000A5">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A6">
      <w:pPr>
        <w:spacing w:line="360" w:lineRule="auto"/>
        <w:ind w:left="709" w:firstLine="0"/>
        <w:jc w:val="both"/>
        <w:rPr>
          <w:b w:val="1"/>
          <w:sz w:val="26"/>
          <w:szCs w:val="26"/>
        </w:rPr>
      </w:pPr>
      <w:r w:rsidDel="00000000" w:rsidR="00000000" w:rsidRPr="00000000">
        <w:rPr>
          <w:b w:val="1"/>
          <w:sz w:val="26"/>
          <w:szCs w:val="26"/>
          <w:rtl w:val="0"/>
        </w:rPr>
        <w:t xml:space="preserve">Chapter 6: Testing of the Proposed System</w:t>
      </w:r>
    </w:p>
    <w:p w:rsidR="00000000" w:rsidDel="00000000" w:rsidP="00000000" w:rsidRDefault="00000000" w:rsidRPr="00000000" w14:paraId="000000A7">
      <w:pPr>
        <w:spacing w:line="360" w:lineRule="auto"/>
        <w:ind w:left="709" w:firstLine="0"/>
        <w:jc w:val="both"/>
        <w:rPr>
          <w:sz w:val="24"/>
          <w:szCs w:val="24"/>
        </w:rPr>
      </w:pPr>
      <w:r w:rsidDel="00000000" w:rsidR="00000000" w:rsidRPr="00000000">
        <w:rPr>
          <w:sz w:val="24"/>
          <w:szCs w:val="24"/>
          <w:rtl w:val="0"/>
        </w:rPr>
        <w:t xml:space="preserve">6.1. Introduction to testing </w:t>
      </w:r>
    </w:p>
    <w:p w:rsidR="00000000" w:rsidDel="00000000" w:rsidP="00000000" w:rsidRDefault="00000000" w:rsidRPr="00000000" w14:paraId="000000A8">
      <w:pPr>
        <w:spacing w:line="360" w:lineRule="auto"/>
        <w:ind w:left="709" w:firstLine="0"/>
        <w:jc w:val="both"/>
        <w:rPr>
          <w:sz w:val="24"/>
          <w:szCs w:val="24"/>
        </w:rPr>
      </w:pPr>
      <w:r w:rsidDel="00000000" w:rsidR="00000000" w:rsidRPr="00000000">
        <w:rPr>
          <w:sz w:val="24"/>
          <w:szCs w:val="24"/>
          <w:rtl w:val="0"/>
        </w:rPr>
        <w:t xml:space="preserve">6.2. Types of tests Considered</w:t>
      </w:r>
    </w:p>
    <w:p w:rsidR="00000000" w:rsidDel="00000000" w:rsidP="00000000" w:rsidRDefault="00000000" w:rsidRPr="00000000" w14:paraId="000000A9">
      <w:pPr>
        <w:spacing w:line="360" w:lineRule="auto"/>
        <w:ind w:left="709" w:firstLine="0"/>
        <w:jc w:val="both"/>
        <w:rPr>
          <w:sz w:val="24"/>
          <w:szCs w:val="24"/>
        </w:rPr>
      </w:pPr>
      <w:r w:rsidDel="00000000" w:rsidR="00000000" w:rsidRPr="00000000">
        <w:rPr>
          <w:sz w:val="24"/>
          <w:szCs w:val="24"/>
          <w:rtl w:val="0"/>
        </w:rPr>
        <w:t xml:space="preserve">6.3 Various test case scenarios considered </w:t>
      </w:r>
    </w:p>
    <w:p w:rsidR="00000000" w:rsidDel="00000000" w:rsidP="00000000" w:rsidRDefault="00000000" w:rsidRPr="00000000" w14:paraId="000000AA">
      <w:pPr>
        <w:spacing w:line="360" w:lineRule="auto"/>
        <w:ind w:left="709" w:firstLine="0"/>
        <w:jc w:val="both"/>
        <w:rPr>
          <w:sz w:val="24"/>
          <w:szCs w:val="24"/>
        </w:rPr>
      </w:pPr>
      <w:r w:rsidDel="00000000" w:rsidR="00000000" w:rsidRPr="00000000">
        <w:rPr>
          <w:sz w:val="24"/>
          <w:szCs w:val="24"/>
          <w:rtl w:val="0"/>
        </w:rPr>
        <w:t xml:space="preserve">6.4. Inference drawn from the test cases</w:t>
      </w:r>
    </w:p>
    <w:p w:rsidR="00000000" w:rsidDel="00000000" w:rsidP="00000000" w:rsidRDefault="00000000" w:rsidRPr="00000000" w14:paraId="000000AB">
      <w:pPr>
        <w:spacing w:line="360" w:lineRule="auto"/>
        <w:jc w:val="both"/>
        <w:rPr>
          <w:sz w:val="24"/>
          <w:szCs w:val="24"/>
        </w:rPr>
      </w:pPr>
      <w:r w:rsidDel="00000000" w:rsidR="00000000" w:rsidRPr="00000000">
        <w:rPr>
          <w:rtl w:val="0"/>
        </w:rPr>
      </w:r>
    </w:p>
    <w:p w:rsidR="00000000" w:rsidDel="00000000" w:rsidP="00000000" w:rsidRDefault="00000000" w:rsidRPr="00000000" w14:paraId="000000AC">
      <w:pPr>
        <w:spacing w:line="360" w:lineRule="auto"/>
        <w:ind w:left="709" w:firstLine="0"/>
        <w:jc w:val="both"/>
        <w:rPr>
          <w:sz w:val="26"/>
          <w:szCs w:val="26"/>
        </w:rPr>
      </w:pPr>
      <w:r w:rsidDel="00000000" w:rsidR="00000000" w:rsidRPr="00000000">
        <w:rPr>
          <w:b w:val="1"/>
          <w:sz w:val="26"/>
          <w:szCs w:val="26"/>
          <w:rtl w:val="0"/>
        </w:rPr>
        <w:t xml:space="preserve">Chapter 7: Results and Discussion</w:t>
      </w:r>
      <w:r w:rsidDel="00000000" w:rsidR="00000000" w:rsidRPr="00000000">
        <w:rPr>
          <w:rtl w:val="0"/>
        </w:rPr>
      </w:r>
    </w:p>
    <w:p w:rsidR="00000000" w:rsidDel="00000000" w:rsidP="00000000" w:rsidRDefault="00000000" w:rsidRPr="00000000" w14:paraId="000000AD">
      <w:pPr>
        <w:spacing w:line="360" w:lineRule="auto"/>
        <w:ind w:left="709" w:firstLine="0"/>
        <w:jc w:val="both"/>
        <w:rPr>
          <w:sz w:val="24"/>
          <w:szCs w:val="24"/>
        </w:rPr>
      </w:pPr>
      <w:r w:rsidDel="00000000" w:rsidR="00000000" w:rsidRPr="00000000">
        <w:rPr>
          <w:sz w:val="24"/>
          <w:szCs w:val="24"/>
          <w:rtl w:val="0"/>
        </w:rPr>
        <w:t xml:space="preserve">7.1. Screenshots of User Interface (UI) for the respective module </w:t>
      </w:r>
    </w:p>
    <w:p w:rsidR="00000000" w:rsidDel="00000000" w:rsidP="00000000" w:rsidRDefault="00000000" w:rsidRPr="00000000" w14:paraId="000000AE">
      <w:pPr>
        <w:spacing w:line="360" w:lineRule="auto"/>
        <w:ind w:left="709" w:firstLine="0"/>
        <w:jc w:val="both"/>
        <w:rPr>
          <w:sz w:val="24"/>
          <w:szCs w:val="24"/>
        </w:rPr>
      </w:pPr>
      <w:r w:rsidDel="00000000" w:rsidR="00000000" w:rsidRPr="00000000">
        <w:rPr>
          <w:sz w:val="24"/>
          <w:szCs w:val="24"/>
          <w:rtl w:val="0"/>
        </w:rPr>
        <w:t xml:space="preserve">7.2. Performance Evaluation measures </w:t>
      </w:r>
    </w:p>
    <w:p w:rsidR="00000000" w:rsidDel="00000000" w:rsidP="00000000" w:rsidRDefault="00000000" w:rsidRPr="00000000" w14:paraId="000000AF">
      <w:pPr>
        <w:spacing w:line="360" w:lineRule="auto"/>
        <w:ind w:firstLine="720"/>
        <w:jc w:val="both"/>
        <w:rPr>
          <w:sz w:val="24"/>
          <w:szCs w:val="24"/>
        </w:rPr>
      </w:pPr>
      <w:r w:rsidDel="00000000" w:rsidR="00000000" w:rsidRPr="00000000">
        <w:rPr>
          <w:sz w:val="24"/>
          <w:szCs w:val="24"/>
          <w:rtl w:val="0"/>
        </w:rPr>
        <w:t xml:space="preserve">7.3. Input Parameters / Features considered</w:t>
      </w:r>
    </w:p>
    <w:p w:rsidR="00000000" w:rsidDel="00000000" w:rsidP="00000000" w:rsidRDefault="00000000" w:rsidRPr="00000000" w14:paraId="000000B0">
      <w:pPr>
        <w:spacing w:line="360" w:lineRule="auto"/>
        <w:ind w:left="720" w:firstLine="0"/>
        <w:jc w:val="both"/>
        <w:rPr>
          <w:sz w:val="24"/>
          <w:szCs w:val="24"/>
        </w:rPr>
      </w:pPr>
      <w:r w:rsidDel="00000000" w:rsidR="00000000" w:rsidRPr="00000000">
        <w:rPr>
          <w:sz w:val="24"/>
          <w:szCs w:val="24"/>
          <w:rtl w:val="0"/>
        </w:rPr>
        <w:t xml:space="preserve">7.4. Graphical and statistical output </w:t>
      </w:r>
    </w:p>
    <w:p w:rsidR="00000000" w:rsidDel="00000000" w:rsidP="00000000" w:rsidRDefault="00000000" w:rsidRPr="00000000" w14:paraId="000000B1">
      <w:pPr>
        <w:spacing w:line="360" w:lineRule="auto"/>
        <w:ind w:left="720" w:firstLine="0"/>
        <w:jc w:val="both"/>
        <w:rPr>
          <w:sz w:val="24"/>
          <w:szCs w:val="24"/>
        </w:rPr>
      </w:pPr>
      <w:r w:rsidDel="00000000" w:rsidR="00000000" w:rsidRPr="00000000">
        <w:rPr>
          <w:sz w:val="24"/>
          <w:szCs w:val="24"/>
          <w:rtl w:val="0"/>
        </w:rPr>
        <w:t xml:space="preserve">7.5. Comparison of results with existing systems </w:t>
      </w:r>
    </w:p>
    <w:p w:rsidR="00000000" w:rsidDel="00000000" w:rsidP="00000000" w:rsidRDefault="00000000" w:rsidRPr="00000000" w14:paraId="000000B2">
      <w:pPr>
        <w:spacing w:line="360" w:lineRule="auto"/>
        <w:ind w:left="720" w:firstLine="0"/>
        <w:jc w:val="both"/>
        <w:rPr>
          <w:sz w:val="24"/>
          <w:szCs w:val="24"/>
        </w:rPr>
      </w:pPr>
      <w:r w:rsidDel="00000000" w:rsidR="00000000" w:rsidRPr="00000000">
        <w:rPr>
          <w:sz w:val="24"/>
          <w:szCs w:val="24"/>
          <w:rtl w:val="0"/>
        </w:rPr>
        <w:t xml:space="preserve">7.6. Inference drawn</w:t>
      </w:r>
    </w:p>
    <w:p w:rsidR="00000000" w:rsidDel="00000000" w:rsidP="00000000" w:rsidRDefault="00000000" w:rsidRPr="00000000" w14:paraId="000000B3">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B4">
      <w:pPr>
        <w:spacing w:line="360" w:lineRule="auto"/>
        <w:ind w:left="709" w:firstLine="0"/>
        <w:jc w:val="both"/>
        <w:rPr>
          <w:sz w:val="26"/>
          <w:szCs w:val="26"/>
        </w:rPr>
      </w:pPr>
      <w:r w:rsidDel="00000000" w:rsidR="00000000" w:rsidRPr="00000000">
        <w:rPr>
          <w:b w:val="1"/>
          <w:sz w:val="26"/>
          <w:szCs w:val="26"/>
          <w:rtl w:val="0"/>
        </w:rPr>
        <w:t xml:space="preserve">Chapter 8:  Conclusion</w:t>
      </w:r>
      <w:r w:rsidDel="00000000" w:rsidR="00000000" w:rsidRPr="00000000">
        <w:rPr>
          <w:rtl w:val="0"/>
        </w:rPr>
      </w:r>
    </w:p>
    <w:p w:rsidR="00000000" w:rsidDel="00000000" w:rsidP="00000000" w:rsidRDefault="00000000" w:rsidRPr="00000000" w14:paraId="000000B5">
      <w:pPr>
        <w:spacing w:line="360" w:lineRule="auto"/>
        <w:ind w:left="709" w:firstLine="0"/>
        <w:jc w:val="both"/>
        <w:rPr>
          <w:sz w:val="24"/>
          <w:szCs w:val="24"/>
        </w:rPr>
      </w:pPr>
      <w:r w:rsidDel="00000000" w:rsidR="00000000" w:rsidRPr="00000000">
        <w:rPr>
          <w:sz w:val="24"/>
          <w:szCs w:val="24"/>
          <w:rtl w:val="0"/>
        </w:rPr>
        <w:t xml:space="preserve">8.1 Limitations</w:t>
      </w:r>
    </w:p>
    <w:p w:rsidR="00000000" w:rsidDel="00000000" w:rsidP="00000000" w:rsidRDefault="00000000" w:rsidRPr="00000000" w14:paraId="000000B6">
      <w:pPr>
        <w:spacing w:line="360" w:lineRule="auto"/>
        <w:ind w:left="709" w:firstLine="0"/>
        <w:jc w:val="both"/>
        <w:rPr>
          <w:sz w:val="24"/>
          <w:szCs w:val="24"/>
        </w:rPr>
      </w:pPr>
      <w:r w:rsidDel="00000000" w:rsidR="00000000" w:rsidRPr="00000000">
        <w:rPr>
          <w:sz w:val="24"/>
          <w:szCs w:val="24"/>
          <w:rtl w:val="0"/>
        </w:rPr>
        <w:t xml:space="preserve">8.2 Conclusion</w:t>
      </w:r>
    </w:p>
    <w:p w:rsidR="00000000" w:rsidDel="00000000" w:rsidP="00000000" w:rsidRDefault="00000000" w:rsidRPr="00000000" w14:paraId="000000B7">
      <w:pPr>
        <w:spacing w:line="360" w:lineRule="auto"/>
        <w:ind w:left="709" w:firstLine="0"/>
        <w:jc w:val="both"/>
        <w:rPr>
          <w:sz w:val="24"/>
          <w:szCs w:val="24"/>
        </w:rPr>
      </w:pPr>
      <w:r w:rsidDel="00000000" w:rsidR="00000000" w:rsidRPr="00000000">
        <w:rPr>
          <w:sz w:val="24"/>
          <w:szCs w:val="24"/>
          <w:rtl w:val="0"/>
        </w:rPr>
        <w:t xml:space="preserve">8.3 Future Scope</w:t>
      </w:r>
    </w:p>
    <w:p w:rsidR="00000000" w:rsidDel="00000000" w:rsidP="00000000" w:rsidRDefault="00000000" w:rsidRPr="00000000" w14:paraId="000000B8">
      <w:pPr>
        <w:spacing w:after="240" w:before="240" w:line="276" w:lineRule="auto"/>
        <w:ind w:left="720" w:firstLine="0"/>
        <w:jc w:val="both"/>
        <w:rPr>
          <w:b w:val="1"/>
          <w:sz w:val="26"/>
          <w:szCs w:val="26"/>
        </w:rPr>
      </w:pPr>
      <w:r w:rsidDel="00000000" w:rsidR="00000000" w:rsidRPr="00000000">
        <w:rPr>
          <w:b w:val="1"/>
          <w:sz w:val="26"/>
          <w:szCs w:val="26"/>
          <w:rtl w:val="0"/>
        </w:rPr>
        <w:t xml:space="preserve">References</w:t>
      </w:r>
    </w:p>
    <w:p w:rsidR="00000000" w:rsidDel="00000000" w:rsidP="00000000" w:rsidRDefault="00000000" w:rsidRPr="00000000" w14:paraId="000000B9">
      <w:pPr>
        <w:spacing w:after="240" w:before="240" w:line="276" w:lineRule="auto"/>
        <w:ind w:left="720" w:firstLine="0"/>
        <w:jc w:val="both"/>
        <w:rPr>
          <w:b w:val="1"/>
          <w:sz w:val="26"/>
          <w:szCs w:val="26"/>
        </w:rPr>
      </w:pPr>
      <w:r w:rsidDel="00000000" w:rsidR="00000000" w:rsidRPr="00000000">
        <w:rPr>
          <w:b w:val="1"/>
          <w:sz w:val="26"/>
          <w:szCs w:val="26"/>
          <w:rtl w:val="0"/>
        </w:rPr>
        <w:t xml:space="preserve">Annexure</w:t>
      </w:r>
    </w:p>
    <w:p w:rsidR="00000000" w:rsidDel="00000000" w:rsidP="00000000" w:rsidRDefault="00000000" w:rsidRPr="00000000" w14:paraId="000000BA">
      <w:pPr>
        <w:ind w:left="1429" w:firstLine="0"/>
        <w:rPr>
          <w:b w:val="1"/>
          <w:sz w:val="24"/>
          <w:szCs w:val="24"/>
        </w:rPr>
      </w:pPr>
      <w:r w:rsidDel="00000000" w:rsidR="00000000" w:rsidRPr="00000000">
        <w:rPr>
          <w:rtl w:val="0"/>
        </w:rPr>
      </w:r>
    </w:p>
    <w:p w:rsidR="00000000" w:rsidDel="00000000" w:rsidP="00000000" w:rsidRDefault="00000000" w:rsidRPr="00000000" w14:paraId="000000BB">
      <w:pPr>
        <w:ind w:left="720" w:firstLine="0"/>
        <w:rPr>
          <w:b w:val="1"/>
          <w:sz w:val="40"/>
          <w:szCs w:val="40"/>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BC">
      <w:pPr>
        <w:ind w:left="720" w:firstLine="0"/>
        <w:rPr>
          <w:b w:val="1"/>
          <w:sz w:val="32"/>
          <w:szCs w:val="32"/>
          <w:shd w:fill="999999" w:val="clear"/>
        </w:rPr>
      </w:pPr>
      <w:r w:rsidDel="00000000" w:rsidR="00000000" w:rsidRPr="00000000">
        <w:rPr>
          <w:b w:val="1"/>
          <w:sz w:val="32"/>
          <w:szCs w:val="32"/>
          <w:highlight w:val="white"/>
          <w:rtl w:val="0"/>
        </w:rPr>
        <w:t xml:space="preserve">List of Figures </w:t>
      </w:r>
      <w:r w:rsidDel="00000000" w:rsidR="00000000" w:rsidRPr="00000000">
        <w:rPr>
          <w:rtl w:val="0"/>
        </w:rPr>
      </w:r>
    </w:p>
    <w:p w:rsidR="00000000" w:rsidDel="00000000" w:rsidP="00000000" w:rsidRDefault="00000000" w:rsidRPr="00000000" w14:paraId="000000BD">
      <w:pPr>
        <w:ind w:left="720" w:firstLine="0"/>
        <w:rPr>
          <w:b w:val="1"/>
          <w:sz w:val="32"/>
          <w:szCs w:val="32"/>
        </w:rPr>
      </w:pPr>
      <w:r w:rsidDel="00000000" w:rsidR="00000000" w:rsidRPr="00000000">
        <w:rPr>
          <w:rtl w:val="0"/>
        </w:rPr>
      </w:r>
    </w:p>
    <w:tbl>
      <w:tblPr>
        <w:tblStyle w:val="Table2"/>
        <w:tblW w:w="814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5760"/>
        <w:gridCol w:w="1215"/>
        <w:tblGridChange w:id="0">
          <w:tblGrid>
            <w:gridCol w:w="1170"/>
            <w:gridCol w:w="5760"/>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Title of the figure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Pg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Block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Modular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jc w:val="center"/>
              <w:rPr>
                <w:sz w:val="24"/>
                <w:szCs w:val="24"/>
              </w:rPr>
            </w:pPr>
            <w:r w:rsidDel="00000000" w:rsidR="00000000" w:rsidRPr="00000000">
              <w:rPr>
                <w:sz w:val="24"/>
                <w:szCs w:val="24"/>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Gantt chart and project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Onboarding 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jc w:val="center"/>
              <w:rPr>
                <w:sz w:val="24"/>
                <w:szCs w:val="24"/>
              </w:rPr>
            </w:pPr>
            <w:r w:rsidDel="00000000" w:rsidR="00000000" w:rsidRPr="00000000">
              <w:rPr>
                <w:sz w:val="24"/>
                <w:szCs w:val="24"/>
                <w:rtl w:val="0"/>
              </w:rPr>
              <w:t xml:space="preserve">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MIDAS Assessment and Migraine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jc w:val="center"/>
              <w:rPr>
                <w:sz w:val="24"/>
                <w:szCs w:val="24"/>
              </w:rPr>
            </w:pPr>
            <w:r w:rsidDel="00000000" w:rsidR="00000000" w:rsidRPr="00000000">
              <w:rPr>
                <w:sz w:val="24"/>
                <w:szCs w:val="24"/>
                <w:rtl w:val="0"/>
              </w:rPr>
              <w:t xml:space="preserve">PDF Uploader &amp; FAQs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31</w:t>
            </w:r>
          </w:p>
        </w:tc>
      </w:tr>
    </w:tbl>
    <w:p w:rsidR="00000000" w:rsidDel="00000000" w:rsidP="00000000" w:rsidRDefault="00000000" w:rsidRPr="00000000" w14:paraId="000000D6">
      <w:pPr>
        <w:ind w:left="720" w:firstLine="0"/>
        <w:rPr>
          <w:b w:val="1"/>
          <w:sz w:val="32"/>
          <w:szCs w:val="32"/>
        </w:rPr>
      </w:pPr>
      <w:r w:rsidDel="00000000" w:rsidR="00000000" w:rsidRPr="00000000">
        <w:rPr>
          <w:rtl w:val="0"/>
        </w:rPr>
      </w:r>
    </w:p>
    <w:p w:rsidR="00000000" w:rsidDel="00000000" w:rsidP="00000000" w:rsidRDefault="00000000" w:rsidRPr="00000000" w14:paraId="000000D7">
      <w:pPr>
        <w:ind w:left="720" w:firstLine="0"/>
        <w:rPr>
          <w:b w:val="1"/>
          <w:sz w:val="40"/>
          <w:szCs w:val="40"/>
        </w:rPr>
      </w:pPr>
      <w:r w:rsidDel="00000000" w:rsidR="00000000" w:rsidRPr="00000000">
        <w:rPr>
          <w:rtl w:val="0"/>
        </w:rPr>
      </w:r>
    </w:p>
    <w:p w:rsidR="00000000" w:rsidDel="00000000" w:rsidP="00000000" w:rsidRDefault="00000000" w:rsidRPr="00000000" w14:paraId="000000D8">
      <w:pPr>
        <w:ind w:left="720" w:firstLine="0"/>
        <w:rPr>
          <w:b w:val="1"/>
          <w:sz w:val="32"/>
          <w:szCs w:val="32"/>
        </w:rPr>
      </w:pPr>
      <w:r w:rsidDel="00000000" w:rsidR="00000000" w:rsidRPr="00000000">
        <w:rPr>
          <w:rtl w:val="0"/>
        </w:rPr>
      </w:r>
    </w:p>
    <w:p w:rsidR="00000000" w:rsidDel="00000000" w:rsidP="00000000" w:rsidRDefault="00000000" w:rsidRPr="00000000" w14:paraId="000000D9">
      <w:pPr>
        <w:ind w:left="720" w:firstLine="0"/>
        <w:rPr>
          <w:b w:val="1"/>
          <w:sz w:val="32"/>
          <w:szCs w:val="32"/>
        </w:rPr>
      </w:pPr>
      <w:r w:rsidDel="00000000" w:rsidR="00000000" w:rsidRPr="00000000">
        <w:rPr>
          <w:rtl w:val="0"/>
        </w:rPr>
      </w:r>
    </w:p>
    <w:p w:rsidR="00000000" w:rsidDel="00000000" w:rsidP="00000000" w:rsidRDefault="00000000" w:rsidRPr="00000000" w14:paraId="000000DA">
      <w:pPr>
        <w:ind w:left="720" w:firstLine="0"/>
        <w:rPr>
          <w:b w:val="1"/>
          <w:sz w:val="32"/>
          <w:szCs w:val="32"/>
        </w:rPr>
      </w:pPr>
      <w:r w:rsidDel="00000000" w:rsidR="00000000" w:rsidRPr="00000000">
        <w:rPr>
          <w:rtl w:val="0"/>
        </w:rPr>
      </w:r>
    </w:p>
    <w:p w:rsidR="00000000" w:rsidDel="00000000" w:rsidP="00000000" w:rsidRDefault="00000000" w:rsidRPr="00000000" w14:paraId="000000DB">
      <w:pPr>
        <w:ind w:left="720" w:firstLine="0"/>
        <w:rPr>
          <w:b w:val="1"/>
          <w:sz w:val="32"/>
          <w:szCs w:val="32"/>
        </w:rPr>
      </w:pPr>
      <w:r w:rsidDel="00000000" w:rsidR="00000000" w:rsidRPr="00000000">
        <w:rPr>
          <w:rtl w:val="0"/>
        </w:rPr>
      </w:r>
    </w:p>
    <w:p w:rsidR="00000000" w:rsidDel="00000000" w:rsidP="00000000" w:rsidRDefault="00000000" w:rsidRPr="00000000" w14:paraId="000000DC">
      <w:pPr>
        <w:ind w:left="720" w:firstLine="0"/>
        <w:rPr>
          <w:b w:val="1"/>
          <w:sz w:val="32"/>
          <w:szCs w:val="32"/>
        </w:rPr>
      </w:pPr>
      <w:r w:rsidDel="00000000" w:rsidR="00000000" w:rsidRPr="00000000">
        <w:rPr>
          <w:rtl w:val="0"/>
        </w:rPr>
      </w:r>
    </w:p>
    <w:p w:rsidR="00000000" w:rsidDel="00000000" w:rsidP="00000000" w:rsidRDefault="00000000" w:rsidRPr="00000000" w14:paraId="000000DD">
      <w:pPr>
        <w:ind w:left="720" w:firstLine="0"/>
        <w:rPr>
          <w:b w:val="1"/>
          <w:sz w:val="32"/>
          <w:szCs w:val="32"/>
        </w:rPr>
      </w:pPr>
      <w:r w:rsidDel="00000000" w:rsidR="00000000" w:rsidRPr="00000000">
        <w:rPr>
          <w:rtl w:val="0"/>
        </w:rPr>
      </w:r>
    </w:p>
    <w:p w:rsidR="00000000" w:rsidDel="00000000" w:rsidP="00000000" w:rsidRDefault="00000000" w:rsidRPr="00000000" w14:paraId="000000DE">
      <w:pPr>
        <w:ind w:left="720" w:firstLine="0"/>
        <w:rPr>
          <w:b w:val="1"/>
          <w:sz w:val="32"/>
          <w:szCs w:val="32"/>
        </w:rPr>
      </w:pPr>
      <w:r w:rsidDel="00000000" w:rsidR="00000000" w:rsidRPr="00000000">
        <w:rPr>
          <w:rtl w:val="0"/>
        </w:rPr>
      </w:r>
    </w:p>
    <w:p w:rsidR="00000000" w:rsidDel="00000000" w:rsidP="00000000" w:rsidRDefault="00000000" w:rsidRPr="00000000" w14:paraId="000000DF">
      <w:pPr>
        <w:ind w:left="720" w:firstLine="0"/>
        <w:rPr>
          <w:b w:val="1"/>
          <w:sz w:val="32"/>
          <w:szCs w:val="32"/>
        </w:rPr>
      </w:pPr>
      <w:r w:rsidDel="00000000" w:rsidR="00000000" w:rsidRPr="00000000">
        <w:rPr>
          <w:rtl w:val="0"/>
        </w:rPr>
      </w:r>
    </w:p>
    <w:p w:rsidR="00000000" w:rsidDel="00000000" w:rsidP="00000000" w:rsidRDefault="00000000" w:rsidRPr="00000000" w14:paraId="000000E0">
      <w:pPr>
        <w:ind w:left="720" w:firstLine="0"/>
        <w:rPr>
          <w:b w:val="1"/>
          <w:sz w:val="32"/>
          <w:szCs w:val="32"/>
        </w:rPr>
      </w:pPr>
      <w:r w:rsidDel="00000000" w:rsidR="00000000" w:rsidRPr="00000000">
        <w:rPr>
          <w:rtl w:val="0"/>
        </w:rPr>
      </w:r>
    </w:p>
    <w:p w:rsidR="00000000" w:rsidDel="00000000" w:rsidP="00000000" w:rsidRDefault="00000000" w:rsidRPr="00000000" w14:paraId="000000E1">
      <w:pPr>
        <w:ind w:left="720" w:firstLine="0"/>
        <w:rPr>
          <w:b w:val="1"/>
          <w:sz w:val="32"/>
          <w:szCs w:val="32"/>
        </w:rPr>
      </w:pPr>
      <w:r w:rsidDel="00000000" w:rsidR="00000000" w:rsidRPr="00000000">
        <w:rPr>
          <w:rtl w:val="0"/>
        </w:rPr>
      </w:r>
    </w:p>
    <w:p w:rsidR="00000000" w:rsidDel="00000000" w:rsidP="00000000" w:rsidRDefault="00000000" w:rsidRPr="00000000" w14:paraId="000000E2">
      <w:pPr>
        <w:ind w:left="720" w:firstLine="0"/>
        <w:rPr>
          <w:b w:val="1"/>
          <w:sz w:val="32"/>
          <w:szCs w:val="32"/>
        </w:rPr>
      </w:pPr>
      <w:r w:rsidDel="00000000" w:rsidR="00000000" w:rsidRPr="00000000">
        <w:rPr>
          <w:rtl w:val="0"/>
        </w:rPr>
      </w:r>
    </w:p>
    <w:p w:rsidR="00000000" w:rsidDel="00000000" w:rsidP="00000000" w:rsidRDefault="00000000" w:rsidRPr="00000000" w14:paraId="000000E3">
      <w:pPr>
        <w:ind w:left="720" w:firstLine="0"/>
        <w:rPr>
          <w:b w:val="1"/>
          <w:sz w:val="32"/>
          <w:szCs w:val="32"/>
        </w:rPr>
      </w:pPr>
      <w:r w:rsidDel="00000000" w:rsidR="00000000" w:rsidRPr="00000000">
        <w:rPr>
          <w:rtl w:val="0"/>
        </w:rPr>
      </w:r>
    </w:p>
    <w:p w:rsidR="00000000" w:rsidDel="00000000" w:rsidP="00000000" w:rsidRDefault="00000000" w:rsidRPr="00000000" w14:paraId="000000E4">
      <w:pPr>
        <w:ind w:left="720" w:firstLine="0"/>
        <w:rPr>
          <w:b w:val="1"/>
          <w:sz w:val="32"/>
          <w:szCs w:val="32"/>
        </w:rPr>
      </w:pPr>
      <w:r w:rsidDel="00000000" w:rsidR="00000000" w:rsidRPr="00000000">
        <w:rPr>
          <w:rtl w:val="0"/>
        </w:rPr>
      </w:r>
    </w:p>
    <w:p w:rsidR="00000000" w:rsidDel="00000000" w:rsidP="00000000" w:rsidRDefault="00000000" w:rsidRPr="00000000" w14:paraId="000000E5">
      <w:pPr>
        <w:ind w:left="720" w:firstLine="0"/>
        <w:rPr>
          <w:b w:val="1"/>
          <w:sz w:val="32"/>
          <w:szCs w:val="32"/>
        </w:rPr>
      </w:pPr>
      <w:r w:rsidDel="00000000" w:rsidR="00000000" w:rsidRPr="00000000">
        <w:rPr>
          <w:rtl w:val="0"/>
        </w:rPr>
      </w:r>
    </w:p>
    <w:p w:rsidR="00000000" w:rsidDel="00000000" w:rsidP="00000000" w:rsidRDefault="00000000" w:rsidRPr="00000000" w14:paraId="000000E6">
      <w:pPr>
        <w:ind w:left="720" w:firstLine="0"/>
        <w:rPr>
          <w:b w:val="1"/>
          <w:sz w:val="32"/>
          <w:szCs w:val="32"/>
        </w:rPr>
      </w:pPr>
      <w:r w:rsidDel="00000000" w:rsidR="00000000" w:rsidRPr="00000000">
        <w:rPr>
          <w:rtl w:val="0"/>
        </w:rPr>
      </w:r>
    </w:p>
    <w:p w:rsidR="00000000" w:rsidDel="00000000" w:rsidP="00000000" w:rsidRDefault="00000000" w:rsidRPr="00000000" w14:paraId="000000E7">
      <w:pPr>
        <w:ind w:left="720" w:firstLine="0"/>
        <w:rPr>
          <w:b w:val="1"/>
          <w:sz w:val="32"/>
          <w:szCs w:val="32"/>
        </w:rPr>
      </w:pPr>
      <w:r w:rsidDel="00000000" w:rsidR="00000000" w:rsidRPr="00000000">
        <w:rPr>
          <w:rtl w:val="0"/>
        </w:rPr>
      </w:r>
    </w:p>
    <w:p w:rsidR="00000000" w:rsidDel="00000000" w:rsidP="00000000" w:rsidRDefault="00000000" w:rsidRPr="00000000" w14:paraId="000000E8">
      <w:pPr>
        <w:ind w:left="720" w:firstLine="0"/>
        <w:rPr>
          <w:b w:val="1"/>
          <w:sz w:val="32"/>
          <w:szCs w:val="32"/>
        </w:rPr>
      </w:pPr>
      <w:r w:rsidDel="00000000" w:rsidR="00000000" w:rsidRPr="00000000">
        <w:rPr>
          <w:rtl w:val="0"/>
        </w:rPr>
      </w:r>
    </w:p>
    <w:p w:rsidR="00000000" w:rsidDel="00000000" w:rsidP="00000000" w:rsidRDefault="00000000" w:rsidRPr="00000000" w14:paraId="000000E9">
      <w:pPr>
        <w:ind w:left="720" w:firstLine="0"/>
        <w:rPr>
          <w:b w:val="1"/>
          <w:sz w:val="32"/>
          <w:szCs w:val="32"/>
        </w:rPr>
      </w:pPr>
      <w:r w:rsidDel="00000000" w:rsidR="00000000" w:rsidRPr="00000000">
        <w:rPr>
          <w:rtl w:val="0"/>
        </w:rPr>
      </w:r>
    </w:p>
    <w:p w:rsidR="00000000" w:rsidDel="00000000" w:rsidP="00000000" w:rsidRDefault="00000000" w:rsidRPr="00000000" w14:paraId="000000EA">
      <w:pPr>
        <w:ind w:left="720" w:firstLine="0"/>
        <w:rPr>
          <w:b w:val="1"/>
          <w:sz w:val="32"/>
          <w:szCs w:val="32"/>
        </w:rPr>
      </w:pPr>
      <w:r w:rsidDel="00000000" w:rsidR="00000000" w:rsidRPr="00000000">
        <w:rPr>
          <w:rtl w:val="0"/>
        </w:rPr>
      </w:r>
    </w:p>
    <w:p w:rsidR="00000000" w:rsidDel="00000000" w:rsidP="00000000" w:rsidRDefault="00000000" w:rsidRPr="00000000" w14:paraId="000000EB">
      <w:pPr>
        <w:ind w:left="720" w:firstLine="0"/>
        <w:rPr>
          <w:b w:val="1"/>
          <w:sz w:val="32"/>
          <w:szCs w:val="32"/>
        </w:rPr>
      </w:pPr>
      <w:r w:rsidDel="00000000" w:rsidR="00000000" w:rsidRPr="00000000">
        <w:rPr>
          <w:rtl w:val="0"/>
        </w:rPr>
      </w:r>
    </w:p>
    <w:p w:rsidR="00000000" w:rsidDel="00000000" w:rsidP="00000000" w:rsidRDefault="00000000" w:rsidRPr="00000000" w14:paraId="000000EC">
      <w:pPr>
        <w:ind w:left="720" w:firstLine="0"/>
        <w:rPr>
          <w:b w:val="1"/>
          <w:sz w:val="32"/>
          <w:szCs w:val="32"/>
        </w:rPr>
      </w:pPr>
      <w:r w:rsidDel="00000000" w:rsidR="00000000" w:rsidRPr="00000000">
        <w:rPr>
          <w:rtl w:val="0"/>
        </w:rPr>
      </w:r>
    </w:p>
    <w:p w:rsidR="00000000" w:rsidDel="00000000" w:rsidP="00000000" w:rsidRDefault="00000000" w:rsidRPr="00000000" w14:paraId="000000ED">
      <w:pPr>
        <w:ind w:left="720" w:firstLine="0"/>
        <w:rPr>
          <w:b w:val="1"/>
          <w:sz w:val="32"/>
          <w:szCs w:val="32"/>
        </w:rPr>
      </w:pPr>
      <w:r w:rsidDel="00000000" w:rsidR="00000000" w:rsidRPr="00000000">
        <w:rPr>
          <w:rtl w:val="0"/>
        </w:rPr>
      </w:r>
    </w:p>
    <w:p w:rsidR="00000000" w:rsidDel="00000000" w:rsidP="00000000" w:rsidRDefault="00000000" w:rsidRPr="00000000" w14:paraId="000000EE">
      <w:pPr>
        <w:ind w:left="720" w:firstLine="0"/>
        <w:rPr>
          <w:b w:val="1"/>
          <w:sz w:val="32"/>
          <w:szCs w:val="32"/>
        </w:rPr>
      </w:pPr>
      <w:r w:rsidDel="00000000" w:rsidR="00000000" w:rsidRPr="00000000">
        <w:rPr>
          <w:rtl w:val="0"/>
        </w:rPr>
      </w:r>
    </w:p>
    <w:p w:rsidR="00000000" w:rsidDel="00000000" w:rsidP="00000000" w:rsidRDefault="00000000" w:rsidRPr="00000000" w14:paraId="000000EF">
      <w:pPr>
        <w:ind w:left="0" w:firstLine="0"/>
        <w:rPr>
          <w:b w:val="1"/>
          <w:sz w:val="32"/>
          <w:szCs w:val="32"/>
        </w:rPr>
      </w:pPr>
      <w:r w:rsidDel="00000000" w:rsidR="00000000" w:rsidRPr="00000000">
        <w:rPr>
          <w:rtl w:val="0"/>
        </w:rPr>
      </w:r>
    </w:p>
    <w:p w:rsidR="00000000" w:rsidDel="00000000" w:rsidP="00000000" w:rsidRDefault="00000000" w:rsidRPr="00000000" w14:paraId="000000F0">
      <w:pPr>
        <w:ind w:left="720" w:firstLine="0"/>
        <w:jc w:val="center"/>
        <w:rPr>
          <w:b w:val="1"/>
          <w:sz w:val="40"/>
          <w:szCs w:val="40"/>
        </w:rPr>
      </w:pPr>
      <w:r w:rsidDel="00000000" w:rsidR="00000000" w:rsidRPr="00000000">
        <w:rPr>
          <w:b w:val="1"/>
          <w:sz w:val="40"/>
          <w:szCs w:val="40"/>
          <w:rtl w:val="0"/>
        </w:rPr>
        <w:t xml:space="preserve">Neurocare-A mobile application for personalized migraine care</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32"/>
          <w:szCs w:val="32"/>
        </w:rPr>
      </w:pPr>
      <w:r w:rsidDel="00000000" w:rsidR="00000000" w:rsidRPr="00000000">
        <w:rPr>
          <w:b w:val="1"/>
          <w:sz w:val="32"/>
          <w:szCs w:val="32"/>
          <w:rtl w:val="0"/>
        </w:rPr>
        <w:t xml:space="preserve">ABSTRACT </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Existing migraine management apps often fall short in providing comprehensive care, lacking real-time insights into migraine severity and failing to follow essential assessment tools like the MIDAS questionnaire. Additionally, these apps typically track only a limited number of triggers, such as weather changes, and do not capture patients' complete migraine history. This gap underscores the pressing need for more integrated and thorough solutions for migraine care.</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In response to these limitations, NeuroCare, a personalized mobile application for migraine assistance tailored to both patients and doctors. NeuroCare will use the MIDAS score test criteria to assess migraine impact on daily life, providing valuable insights into migraine triggers and severity levels. The app will feature migraine logs for tracking episodes and triggers, a health record display for doctors, and a calendar for monitoring migraines over time. By offering a comprehensive approach to migraine management, NeuroCare seeks to enhance patient outcomes and support healthcare providers in delivering more effective care for this prevalent and impactful health condition.</w:t>
      </w:r>
    </w:p>
    <w:p w:rsidR="00000000" w:rsidDel="00000000" w:rsidP="00000000" w:rsidRDefault="00000000" w:rsidRPr="00000000" w14:paraId="000000F5">
      <w:pPr>
        <w:spacing w:line="360" w:lineRule="auto"/>
        <w:jc w:val="both"/>
        <w:rPr>
          <w:sz w:val="24"/>
          <w:szCs w:val="24"/>
        </w:rPr>
      </w:pPr>
      <w:r w:rsidDel="00000000" w:rsidR="00000000" w:rsidRPr="00000000">
        <w:rPr>
          <w:rtl w:val="0"/>
        </w:rPr>
      </w:r>
    </w:p>
    <w:p w:rsidR="00000000" w:rsidDel="00000000" w:rsidP="00000000" w:rsidRDefault="00000000" w:rsidRPr="00000000" w14:paraId="000000F6">
      <w:pPr>
        <w:spacing w:line="360" w:lineRule="auto"/>
        <w:jc w:val="both"/>
        <w:rPr>
          <w:sz w:val="24"/>
          <w:szCs w:val="24"/>
        </w:rPr>
      </w:pPr>
      <w:r w:rsidDel="00000000" w:rsidR="00000000" w:rsidRPr="00000000">
        <w:rPr>
          <w:rtl w:val="0"/>
        </w:rPr>
      </w:r>
    </w:p>
    <w:p w:rsidR="00000000" w:rsidDel="00000000" w:rsidP="00000000" w:rsidRDefault="00000000" w:rsidRPr="00000000" w14:paraId="000000F7">
      <w:pPr>
        <w:spacing w:line="360" w:lineRule="auto"/>
        <w:jc w:val="both"/>
        <w:rPr>
          <w:sz w:val="24"/>
          <w:szCs w:val="24"/>
        </w:rPr>
      </w:pPr>
      <w:r w:rsidDel="00000000" w:rsidR="00000000" w:rsidRPr="00000000">
        <w:rPr>
          <w:rtl w:val="0"/>
        </w:rPr>
      </w:r>
    </w:p>
    <w:p w:rsidR="00000000" w:rsidDel="00000000" w:rsidP="00000000" w:rsidRDefault="00000000" w:rsidRPr="00000000" w14:paraId="000000F8">
      <w:pPr>
        <w:spacing w:line="360" w:lineRule="auto"/>
        <w:jc w:val="both"/>
        <w:rPr>
          <w:sz w:val="24"/>
          <w:szCs w:val="24"/>
        </w:rPr>
      </w:pPr>
      <w:r w:rsidDel="00000000" w:rsidR="00000000" w:rsidRPr="00000000">
        <w:rPr>
          <w:rtl w:val="0"/>
        </w:rPr>
      </w:r>
    </w:p>
    <w:p w:rsidR="00000000" w:rsidDel="00000000" w:rsidP="00000000" w:rsidRDefault="00000000" w:rsidRPr="00000000" w14:paraId="000000F9">
      <w:pPr>
        <w:spacing w:line="360" w:lineRule="auto"/>
        <w:jc w:val="both"/>
        <w:rPr>
          <w:sz w:val="24"/>
          <w:szCs w:val="24"/>
        </w:rPr>
      </w:pPr>
      <w:r w:rsidDel="00000000" w:rsidR="00000000" w:rsidRPr="00000000">
        <w:rPr>
          <w:rtl w:val="0"/>
        </w:rPr>
      </w:r>
    </w:p>
    <w:p w:rsidR="00000000" w:rsidDel="00000000" w:rsidP="00000000" w:rsidRDefault="00000000" w:rsidRPr="00000000" w14:paraId="000000FA">
      <w:pPr>
        <w:spacing w:line="360" w:lineRule="auto"/>
        <w:jc w:val="both"/>
        <w:rPr>
          <w:sz w:val="24"/>
          <w:szCs w:val="24"/>
        </w:rPr>
      </w:pPr>
      <w:r w:rsidDel="00000000" w:rsidR="00000000" w:rsidRPr="00000000">
        <w:rPr>
          <w:rtl w:val="0"/>
        </w:rPr>
      </w:r>
    </w:p>
    <w:p w:rsidR="00000000" w:rsidDel="00000000" w:rsidP="00000000" w:rsidRDefault="00000000" w:rsidRPr="00000000" w14:paraId="000000FB">
      <w:pPr>
        <w:spacing w:line="360" w:lineRule="auto"/>
        <w:jc w:val="both"/>
        <w:rPr>
          <w:sz w:val="24"/>
          <w:szCs w:val="24"/>
        </w:rPr>
      </w:pPr>
      <w:r w:rsidDel="00000000" w:rsidR="00000000" w:rsidRPr="00000000">
        <w:rPr>
          <w:rtl w:val="0"/>
        </w:rPr>
      </w:r>
    </w:p>
    <w:p w:rsidR="00000000" w:rsidDel="00000000" w:rsidP="00000000" w:rsidRDefault="00000000" w:rsidRPr="00000000" w14:paraId="000000FC">
      <w:pPr>
        <w:spacing w:line="360" w:lineRule="auto"/>
        <w:jc w:val="both"/>
        <w:rPr>
          <w:sz w:val="24"/>
          <w:szCs w:val="24"/>
        </w:rPr>
      </w:pPr>
      <w:r w:rsidDel="00000000" w:rsidR="00000000" w:rsidRPr="00000000">
        <w:rPr>
          <w:rtl w:val="0"/>
        </w:rPr>
      </w:r>
    </w:p>
    <w:p w:rsidR="00000000" w:rsidDel="00000000" w:rsidP="00000000" w:rsidRDefault="00000000" w:rsidRPr="00000000" w14:paraId="000000FD">
      <w:pPr>
        <w:spacing w:line="360" w:lineRule="auto"/>
        <w:jc w:val="both"/>
        <w:rPr>
          <w:sz w:val="24"/>
          <w:szCs w:val="24"/>
        </w:rPr>
      </w:pPr>
      <w:r w:rsidDel="00000000" w:rsidR="00000000" w:rsidRPr="00000000">
        <w:rPr>
          <w:rtl w:val="0"/>
        </w:rPr>
      </w:r>
    </w:p>
    <w:p w:rsidR="00000000" w:rsidDel="00000000" w:rsidP="00000000" w:rsidRDefault="00000000" w:rsidRPr="00000000" w14:paraId="000000FE">
      <w:pPr>
        <w:spacing w:line="360" w:lineRule="auto"/>
        <w:jc w:val="both"/>
        <w:rPr>
          <w:sz w:val="24"/>
          <w:szCs w:val="24"/>
        </w:rPr>
      </w:pPr>
      <w:r w:rsidDel="00000000" w:rsidR="00000000" w:rsidRPr="00000000">
        <w:rPr>
          <w:rtl w:val="0"/>
        </w:rPr>
      </w:r>
    </w:p>
    <w:p w:rsidR="00000000" w:rsidDel="00000000" w:rsidP="00000000" w:rsidRDefault="00000000" w:rsidRPr="00000000" w14:paraId="000000FF">
      <w:pPr>
        <w:spacing w:line="360" w:lineRule="auto"/>
        <w:jc w:val="both"/>
        <w:rPr>
          <w:sz w:val="24"/>
          <w:szCs w:val="24"/>
        </w:rPr>
      </w:pPr>
      <w:r w:rsidDel="00000000" w:rsidR="00000000" w:rsidRPr="00000000">
        <w:rPr>
          <w:rtl w:val="0"/>
        </w:rPr>
      </w:r>
    </w:p>
    <w:p w:rsidR="00000000" w:rsidDel="00000000" w:rsidP="00000000" w:rsidRDefault="00000000" w:rsidRPr="00000000" w14:paraId="00000100">
      <w:pPr>
        <w:spacing w:line="360" w:lineRule="auto"/>
        <w:jc w:val="both"/>
        <w:rPr>
          <w:sz w:val="24"/>
          <w:szCs w:val="24"/>
        </w:rPr>
      </w:pPr>
      <w:r w:rsidDel="00000000" w:rsidR="00000000" w:rsidRPr="00000000">
        <w:rPr>
          <w:rtl w:val="0"/>
        </w:rPr>
      </w:r>
    </w:p>
    <w:p w:rsidR="00000000" w:rsidDel="00000000" w:rsidP="00000000" w:rsidRDefault="00000000" w:rsidRPr="00000000" w14:paraId="00000101">
      <w:pPr>
        <w:spacing w:line="360" w:lineRule="auto"/>
        <w:jc w:val="both"/>
        <w:rPr>
          <w:sz w:val="24"/>
          <w:szCs w:val="24"/>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32"/>
          <w:szCs w:val="32"/>
        </w:rPr>
      </w:pPr>
      <w:r w:rsidDel="00000000" w:rsidR="00000000" w:rsidRPr="00000000">
        <w:rPr>
          <w:b w:val="1"/>
          <w:sz w:val="32"/>
          <w:szCs w:val="32"/>
          <w:rtl w:val="0"/>
        </w:rPr>
        <w:t xml:space="preserve">CHAPTER 1: INTRODUCTION</w:t>
      </w:r>
    </w:p>
    <w:p w:rsidR="00000000" w:rsidDel="00000000" w:rsidP="00000000" w:rsidRDefault="00000000" w:rsidRPr="00000000" w14:paraId="00000104">
      <w:pPr>
        <w:spacing w:line="360" w:lineRule="auto"/>
        <w:jc w:val="both"/>
        <w:rPr>
          <w:b w:val="1"/>
          <w:sz w:val="28"/>
          <w:szCs w:val="28"/>
        </w:rPr>
      </w:pPr>
      <w:r w:rsidDel="00000000" w:rsidR="00000000" w:rsidRPr="00000000">
        <w:rPr>
          <w:b w:val="1"/>
          <w:sz w:val="28"/>
          <w:szCs w:val="28"/>
          <w:rtl w:val="0"/>
        </w:rPr>
        <w:t xml:space="preserve">1.1 Introduction </w:t>
      </w:r>
    </w:p>
    <w:p w:rsidR="00000000" w:rsidDel="00000000" w:rsidP="00000000" w:rsidRDefault="00000000" w:rsidRPr="00000000" w14:paraId="00000105">
      <w:pPr>
        <w:spacing w:line="360" w:lineRule="auto"/>
        <w:jc w:val="both"/>
        <w:rPr>
          <w:sz w:val="24"/>
          <w:szCs w:val="24"/>
        </w:rPr>
      </w:pPr>
      <w:r w:rsidDel="00000000" w:rsidR="00000000" w:rsidRPr="00000000">
        <w:rPr>
          <w:sz w:val="24"/>
          <w:szCs w:val="24"/>
          <w:rtl w:val="0"/>
        </w:rPr>
        <w:t xml:space="preserve">Migraine is a neurological condition characterized by recurrent, severe headaches often accompanied by symptoms such as nausea, vomiting, and sensitivity to light and sound. These headaches typically occur on one side of the head and can last from a few hours to several days, significantly impacting an individual's quality of life. Migraine affects approximately 1 in 7 people worldwide, with women being more prone to experiencing migraines than men. According to the World Health Organization (WHO), migraine is among the top 20 causes of disability globally, leading to significant economic burdens due to healthcare costs and lost productivity. The exact cause of migraine is not fully understood, but genetic and environmental factors are believed to play a role. Migraine treatment often involves a combination of lifestyle changes, medication, and, in some cases, preventive therapies to reduce the frequency and severity of attacks. </w:t>
      </w:r>
    </w:p>
    <w:p w:rsidR="00000000" w:rsidDel="00000000" w:rsidP="00000000" w:rsidRDefault="00000000" w:rsidRPr="00000000" w14:paraId="00000106">
      <w:pPr>
        <w:spacing w:line="360" w:lineRule="auto"/>
        <w:jc w:val="both"/>
        <w:rPr>
          <w:sz w:val="24"/>
          <w:szCs w:val="24"/>
        </w:rPr>
      </w:pPr>
      <w:r w:rsidDel="00000000" w:rsidR="00000000" w:rsidRPr="00000000">
        <w:rPr>
          <w:rtl w:val="0"/>
        </w:rPr>
      </w:r>
    </w:p>
    <w:p w:rsidR="00000000" w:rsidDel="00000000" w:rsidP="00000000" w:rsidRDefault="00000000" w:rsidRPr="00000000" w14:paraId="00000107">
      <w:pPr>
        <w:spacing w:line="360" w:lineRule="auto"/>
        <w:jc w:val="both"/>
        <w:rPr>
          <w:sz w:val="24"/>
          <w:szCs w:val="24"/>
        </w:rPr>
      </w:pPr>
      <w:r w:rsidDel="00000000" w:rsidR="00000000" w:rsidRPr="00000000">
        <w:rPr>
          <w:sz w:val="24"/>
          <w:szCs w:val="24"/>
          <w:rtl w:val="0"/>
        </w:rPr>
        <w:t xml:space="preserve">NeuroCare is an innovative mobile application designed to assist individuals experiencing migraines. The app features a Migraine Disability Assessment (MIDAS) questionnaire, a validated tool used to quantify the impact of migraines on daily life. This questionnaire helps users understand the intensity of their migraines and provides valuable insights for managing them effectively. NeuroCare also includes a personal diary section where users can track potential triggers for their migraines, enabling them to identify patterns and make informed lifestyle changes. Additionally, the app offers a migraine log, allowing users to record their migraine episodes, including the duration, severity, and associated symptoms, thus creating a comprehensive history for better management. NeuroCare features a frequently asked questions (FAQ) section to address common queries and provide additional support, offering valuable information and guidance for migraine sufferers.</w:t>
      </w:r>
    </w:p>
    <w:p w:rsidR="00000000" w:rsidDel="00000000" w:rsidP="00000000" w:rsidRDefault="00000000" w:rsidRPr="00000000" w14:paraId="00000108">
      <w:pPr>
        <w:spacing w:line="360" w:lineRule="auto"/>
        <w:jc w:val="both"/>
        <w:rPr>
          <w:sz w:val="24"/>
          <w:szCs w:val="24"/>
        </w:rPr>
      </w:pPr>
      <w:r w:rsidDel="00000000" w:rsidR="00000000" w:rsidRPr="00000000">
        <w:rPr>
          <w:rtl w:val="0"/>
        </w:rPr>
      </w:r>
    </w:p>
    <w:p w:rsidR="00000000" w:rsidDel="00000000" w:rsidP="00000000" w:rsidRDefault="00000000" w:rsidRPr="00000000" w14:paraId="00000109">
      <w:pPr>
        <w:spacing w:line="360" w:lineRule="auto"/>
        <w:jc w:val="both"/>
        <w:rPr>
          <w:sz w:val="24"/>
          <w:szCs w:val="24"/>
        </w:rPr>
      </w:pPr>
      <w:r w:rsidDel="00000000" w:rsidR="00000000" w:rsidRPr="00000000">
        <w:rPr>
          <w:rtl w:val="0"/>
        </w:rPr>
      </w:r>
    </w:p>
    <w:p w:rsidR="00000000" w:rsidDel="00000000" w:rsidP="00000000" w:rsidRDefault="00000000" w:rsidRPr="00000000" w14:paraId="0000010A">
      <w:pPr>
        <w:spacing w:line="360" w:lineRule="auto"/>
        <w:jc w:val="both"/>
        <w:rPr>
          <w:sz w:val="24"/>
          <w:szCs w:val="24"/>
        </w:rPr>
      </w:pPr>
      <w:r w:rsidDel="00000000" w:rsidR="00000000" w:rsidRPr="00000000">
        <w:rPr>
          <w:rtl w:val="0"/>
        </w:rPr>
      </w:r>
    </w:p>
    <w:p w:rsidR="00000000" w:rsidDel="00000000" w:rsidP="00000000" w:rsidRDefault="00000000" w:rsidRPr="00000000" w14:paraId="0000010B">
      <w:pPr>
        <w:spacing w:line="360" w:lineRule="auto"/>
        <w:jc w:val="both"/>
        <w:rPr>
          <w:sz w:val="24"/>
          <w:szCs w:val="24"/>
        </w:rPr>
      </w:pPr>
      <w:r w:rsidDel="00000000" w:rsidR="00000000" w:rsidRPr="00000000">
        <w:rPr>
          <w:rtl w:val="0"/>
        </w:rPr>
      </w:r>
    </w:p>
    <w:p w:rsidR="00000000" w:rsidDel="00000000" w:rsidP="00000000" w:rsidRDefault="00000000" w:rsidRPr="00000000" w14:paraId="0000010C">
      <w:pPr>
        <w:spacing w:line="360" w:lineRule="auto"/>
        <w:jc w:val="both"/>
        <w:rPr>
          <w:sz w:val="24"/>
          <w:szCs w:val="24"/>
        </w:rPr>
      </w:pPr>
      <w:r w:rsidDel="00000000" w:rsidR="00000000" w:rsidRPr="00000000">
        <w:rPr>
          <w:rtl w:val="0"/>
        </w:rPr>
      </w:r>
    </w:p>
    <w:p w:rsidR="00000000" w:rsidDel="00000000" w:rsidP="00000000" w:rsidRDefault="00000000" w:rsidRPr="00000000" w14:paraId="0000010D">
      <w:pPr>
        <w:spacing w:line="360" w:lineRule="auto"/>
        <w:jc w:val="both"/>
        <w:rPr>
          <w:sz w:val="24"/>
          <w:szCs w:val="24"/>
        </w:rPr>
      </w:pPr>
      <w:r w:rsidDel="00000000" w:rsidR="00000000" w:rsidRPr="00000000">
        <w:rPr>
          <w:rtl w:val="0"/>
        </w:rPr>
      </w:r>
    </w:p>
    <w:p w:rsidR="00000000" w:rsidDel="00000000" w:rsidP="00000000" w:rsidRDefault="00000000" w:rsidRPr="00000000" w14:paraId="0000010E">
      <w:pPr>
        <w:spacing w:line="36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F">
      <w:pPr>
        <w:spacing w:line="360" w:lineRule="auto"/>
        <w:jc w:val="both"/>
        <w:rPr>
          <w:b w:val="1"/>
          <w:sz w:val="28"/>
          <w:szCs w:val="28"/>
        </w:rPr>
      </w:pPr>
      <w:r w:rsidDel="00000000" w:rsidR="00000000" w:rsidRPr="00000000">
        <w:rPr>
          <w:b w:val="1"/>
          <w:sz w:val="28"/>
          <w:szCs w:val="28"/>
          <w:rtl w:val="0"/>
        </w:rPr>
        <w:t xml:space="preserve">1.2 Motivation</w:t>
      </w:r>
    </w:p>
    <w:p w:rsidR="00000000" w:rsidDel="00000000" w:rsidP="00000000" w:rsidRDefault="00000000" w:rsidRPr="00000000" w14:paraId="00000110">
      <w:pPr>
        <w:spacing w:line="360" w:lineRule="auto"/>
        <w:jc w:val="both"/>
        <w:rPr>
          <w:sz w:val="24"/>
          <w:szCs w:val="24"/>
        </w:rPr>
      </w:pPr>
      <w:r w:rsidDel="00000000" w:rsidR="00000000" w:rsidRPr="00000000">
        <w:rPr>
          <w:sz w:val="24"/>
          <w:szCs w:val="24"/>
          <w:rtl w:val="0"/>
        </w:rPr>
        <w:t xml:space="preserve">The motivation behind our app is to revolutionize migraine care by providing individuals with a comprehensive and personalized tool for managing their condition. Migraines can have a profound impact on daily life, often going unnoticed or misunderstood, leading to underdiagnosis and undertreatment. By offering features such as the MIDAS questionnaire for assessing migraine intensity, a personal diary section for tracking triggers, and a migraine log for recording episodes, our app empowers users to take control of their migraines. Additionally, by enabling users to share their health records with doctors and providing a calendar for tracking migraines over time, the app aims to improve communication between patients and healthcare providers, leading to more effective treatment plans. Overall, our app seeks to enhance the quality of life for individuals with migraines by providing them the tools and support they need to manage their condition effectively.</w:t>
      </w:r>
    </w:p>
    <w:p w:rsidR="00000000" w:rsidDel="00000000" w:rsidP="00000000" w:rsidRDefault="00000000" w:rsidRPr="00000000" w14:paraId="00000111">
      <w:pPr>
        <w:spacing w:line="360" w:lineRule="auto"/>
        <w:jc w:val="both"/>
        <w:rPr>
          <w:sz w:val="24"/>
          <w:szCs w:val="24"/>
        </w:rPr>
      </w:pPr>
      <w:r w:rsidDel="00000000" w:rsidR="00000000" w:rsidRPr="00000000">
        <w:rPr>
          <w:rtl w:val="0"/>
        </w:rPr>
      </w:r>
    </w:p>
    <w:p w:rsidR="00000000" w:rsidDel="00000000" w:rsidP="00000000" w:rsidRDefault="00000000" w:rsidRPr="00000000" w14:paraId="00000112">
      <w:pPr>
        <w:spacing w:line="360" w:lineRule="auto"/>
        <w:jc w:val="both"/>
        <w:rPr>
          <w:b w:val="1"/>
          <w:sz w:val="28"/>
          <w:szCs w:val="28"/>
        </w:rPr>
      </w:pPr>
      <w:r w:rsidDel="00000000" w:rsidR="00000000" w:rsidRPr="00000000">
        <w:rPr>
          <w:b w:val="1"/>
          <w:sz w:val="28"/>
          <w:szCs w:val="28"/>
          <w:rtl w:val="0"/>
        </w:rPr>
        <w:t xml:space="preserve">1.3 Problem Definition</w:t>
      </w:r>
    </w:p>
    <w:p w:rsidR="00000000" w:rsidDel="00000000" w:rsidP="00000000" w:rsidRDefault="00000000" w:rsidRPr="00000000" w14:paraId="00000113">
      <w:pPr>
        <w:spacing w:line="360" w:lineRule="auto"/>
        <w:jc w:val="both"/>
        <w:rPr>
          <w:sz w:val="24"/>
          <w:szCs w:val="24"/>
        </w:rPr>
      </w:pPr>
      <w:r w:rsidDel="00000000" w:rsidR="00000000" w:rsidRPr="00000000">
        <w:rPr>
          <w:sz w:val="24"/>
          <w:szCs w:val="24"/>
          <w:rtl w:val="0"/>
        </w:rPr>
        <w:t xml:space="preserve">Migraine, a complex neurological condition, can significantly impact individuals’ daily lives, yet it often goes unnoticed or misunderstood. The condition's symptoms include severe headaches, nausea, vomiting, and sensitivity to light and sound. Identifying the precise triggers for migraines is crucial for effective management, as is ensuring the use of reliable medications and appropriate precautions. Our app plays a pivotal role in achieving these objectives by facilitating accurate trigger identification and providing guidance on selecting reliable treatments and preventive measures.</w:t>
      </w:r>
    </w:p>
    <w:p w:rsidR="00000000" w:rsidDel="00000000" w:rsidP="00000000" w:rsidRDefault="00000000" w:rsidRPr="00000000" w14:paraId="00000114">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115">
      <w:pPr>
        <w:spacing w:line="360" w:lineRule="auto"/>
        <w:jc w:val="both"/>
        <w:rPr>
          <w:b w:val="1"/>
          <w:sz w:val="28"/>
          <w:szCs w:val="28"/>
        </w:rPr>
      </w:pPr>
      <w:r w:rsidDel="00000000" w:rsidR="00000000" w:rsidRPr="00000000">
        <w:rPr>
          <w:b w:val="1"/>
          <w:sz w:val="28"/>
          <w:szCs w:val="28"/>
          <w:rtl w:val="0"/>
        </w:rPr>
        <w:t xml:space="preserve">1.4 Existing Systems </w:t>
      </w:r>
    </w:p>
    <w:p w:rsidR="00000000" w:rsidDel="00000000" w:rsidP="00000000" w:rsidRDefault="00000000" w:rsidRPr="00000000" w14:paraId="00000116">
      <w:pPr>
        <w:spacing w:line="360" w:lineRule="auto"/>
        <w:jc w:val="both"/>
        <w:rPr>
          <w:sz w:val="24"/>
          <w:szCs w:val="24"/>
        </w:rPr>
      </w:pPr>
      <w:r w:rsidDel="00000000" w:rsidR="00000000" w:rsidRPr="00000000">
        <w:rPr>
          <w:sz w:val="24"/>
          <w:szCs w:val="24"/>
          <w:rtl w:val="0"/>
        </w:rPr>
        <w:t xml:space="preserve">There are several existing systems related to neurocare such as Migraine Buddy, Migraine Monitor, etc that assist patients during migraine episodes. These systems include migraine trackers, tools for monitoring migraine triggers, platforms for raising awareness about triggers, and tools for assessing the severity levels of migraines.</w:t>
      </w:r>
    </w:p>
    <w:p w:rsidR="00000000" w:rsidDel="00000000" w:rsidP="00000000" w:rsidRDefault="00000000" w:rsidRPr="00000000" w14:paraId="00000117">
      <w:pPr>
        <w:spacing w:line="360" w:lineRule="auto"/>
        <w:jc w:val="both"/>
        <w:rPr>
          <w:sz w:val="24"/>
          <w:szCs w:val="24"/>
        </w:rPr>
      </w:pPr>
      <w:r w:rsidDel="00000000" w:rsidR="00000000" w:rsidRPr="00000000">
        <w:rPr>
          <w:rtl w:val="0"/>
        </w:rPr>
      </w:r>
    </w:p>
    <w:p w:rsidR="00000000" w:rsidDel="00000000" w:rsidP="00000000" w:rsidRDefault="00000000" w:rsidRPr="00000000" w14:paraId="00000118">
      <w:pPr>
        <w:spacing w:line="360" w:lineRule="auto"/>
        <w:jc w:val="both"/>
        <w:rPr>
          <w:sz w:val="24"/>
          <w:szCs w:val="24"/>
        </w:rPr>
      </w:pPr>
      <w:r w:rsidDel="00000000" w:rsidR="00000000" w:rsidRPr="00000000">
        <w:rPr>
          <w:rtl w:val="0"/>
        </w:rPr>
      </w:r>
    </w:p>
    <w:p w:rsidR="00000000" w:rsidDel="00000000" w:rsidP="00000000" w:rsidRDefault="00000000" w:rsidRPr="00000000" w14:paraId="00000119">
      <w:pPr>
        <w:spacing w:line="360" w:lineRule="auto"/>
        <w:jc w:val="both"/>
        <w:rPr>
          <w:sz w:val="24"/>
          <w:szCs w:val="24"/>
        </w:rPr>
      </w:pPr>
      <w:r w:rsidDel="00000000" w:rsidR="00000000" w:rsidRPr="00000000">
        <w:rPr>
          <w:rtl w:val="0"/>
        </w:rPr>
      </w:r>
    </w:p>
    <w:p w:rsidR="00000000" w:rsidDel="00000000" w:rsidP="00000000" w:rsidRDefault="00000000" w:rsidRPr="00000000" w14:paraId="0000011A">
      <w:pPr>
        <w:spacing w:line="360" w:lineRule="auto"/>
        <w:jc w:val="both"/>
        <w:rPr>
          <w:sz w:val="24"/>
          <w:szCs w:val="24"/>
        </w:rPr>
      </w:pPr>
      <w:r w:rsidDel="00000000" w:rsidR="00000000" w:rsidRPr="00000000">
        <w:rPr>
          <w:rtl w:val="0"/>
        </w:rPr>
      </w:r>
    </w:p>
    <w:p w:rsidR="00000000" w:rsidDel="00000000" w:rsidP="00000000" w:rsidRDefault="00000000" w:rsidRPr="00000000" w14:paraId="0000011B">
      <w:pPr>
        <w:spacing w:line="360" w:lineRule="auto"/>
        <w:jc w:val="both"/>
        <w:rPr>
          <w:sz w:val="24"/>
          <w:szCs w:val="24"/>
        </w:rPr>
      </w:pPr>
      <w:r w:rsidDel="00000000" w:rsidR="00000000" w:rsidRPr="00000000">
        <w:rPr>
          <w:rtl w:val="0"/>
        </w:rPr>
      </w:r>
    </w:p>
    <w:p w:rsidR="00000000" w:rsidDel="00000000" w:rsidP="00000000" w:rsidRDefault="00000000" w:rsidRPr="00000000" w14:paraId="0000011C">
      <w:pPr>
        <w:spacing w:line="360" w:lineRule="auto"/>
        <w:jc w:val="both"/>
        <w:rPr>
          <w:sz w:val="24"/>
          <w:szCs w:val="24"/>
        </w:rPr>
      </w:pPr>
      <w:r w:rsidDel="00000000" w:rsidR="00000000" w:rsidRPr="00000000">
        <w:rPr>
          <w:rtl w:val="0"/>
        </w:rPr>
      </w:r>
    </w:p>
    <w:p w:rsidR="00000000" w:rsidDel="00000000" w:rsidP="00000000" w:rsidRDefault="00000000" w:rsidRPr="00000000" w14:paraId="0000011D">
      <w:pPr>
        <w:spacing w:line="360" w:lineRule="auto"/>
        <w:jc w:val="both"/>
        <w:rPr>
          <w:sz w:val="24"/>
          <w:szCs w:val="24"/>
        </w:rPr>
      </w:pPr>
      <w:r w:rsidDel="00000000" w:rsidR="00000000" w:rsidRPr="00000000">
        <w:rPr>
          <w:rtl w:val="0"/>
        </w:rPr>
      </w:r>
    </w:p>
    <w:p w:rsidR="00000000" w:rsidDel="00000000" w:rsidP="00000000" w:rsidRDefault="00000000" w:rsidRPr="00000000" w14:paraId="0000011E">
      <w:pPr>
        <w:spacing w:line="360" w:lineRule="auto"/>
        <w:jc w:val="both"/>
        <w:rPr>
          <w:b w:val="1"/>
          <w:sz w:val="28"/>
          <w:szCs w:val="28"/>
        </w:rPr>
      </w:pPr>
      <w:r w:rsidDel="00000000" w:rsidR="00000000" w:rsidRPr="00000000">
        <w:rPr>
          <w:b w:val="1"/>
          <w:sz w:val="28"/>
          <w:szCs w:val="28"/>
          <w:rtl w:val="0"/>
        </w:rPr>
        <w:t xml:space="preserve">1.5 Lacuna of the existing systems </w:t>
      </w:r>
    </w:p>
    <w:p w:rsidR="00000000" w:rsidDel="00000000" w:rsidP="00000000" w:rsidRDefault="00000000" w:rsidRPr="00000000" w14:paraId="0000011F">
      <w:pPr>
        <w:spacing w:line="360" w:lineRule="auto"/>
        <w:jc w:val="both"/>
        <w:rPr>
          <w:sz w:val="24"/>
          <w:szCs w:val="24"/>
        </w:rPr>
      </w:pPr>
      <w:r w:rsidDel="00000000" w:rsidR="00000000" w:rsidRPr="00000000">
        <w:rPr>
          <w:sz w:val="24"/>
          <w:szCs w:val="24"/>
          <w:rtl w:val="0"/>
        </w:rPr>
        <w:t xml:space="preserve">The existing apps for migraine management have several limitations that create a gap in providing comprehensive care. These apps do not offer real-time insights into the severity levels of migraines because they do not follow the MIDAS (Migraine Disability Assessment) questionnaire, which is crucial for assessing migraine's impact on daily life. Additionally, these apps have a limited number of triggers that they track, often focusing solely on weather changes as a trigger for migraines. Moreover, they fail to record patients' complete medical history of migraines, which is essential for understanding and managing their condition effectively. This lacuna highlights the need for more comprehensive and integrated systems for migraine care.</w:t>
      </w:r>
    </w:p>
    <w:p w:rsidR="00000000" w:rsidDel="00000000" w:rsidP="00000000" w:rsidRDefault="00000000" w:rsidRPr="00000000" w14:paraId="00000120">
      <w:pPr>
        <w:spacing w:line="360" w:lineRule="auto"/>
        <w:jc w:val="both"/>
        <w:rPr>
          <w:sz w:val="24"/>
          <w:szCs w:val="24"/>
        </w:rPr>
      </w:pPr>
      <w:r w:rsidDel="00000000" w:rsidR="00000000" w:rsidRPr="00000000">
        <w:rPr>
          <w:rtl w:val="0"/>
        </w:rPr>
      </w:r>
    </w:p>
    <w:p w:rsidR="00000000" w:rsidDel="00000000" w:rsidP="00000000" w:rsidRDefault="00000000" w:rsidRPr="00000000" w14:paraId="00000121">
      <w:pPr>
        <w:spacing w:line="360" w:lineRule="auto"/>
        <w:jc w:val="both"/>
        <w:rPr>
          <w:b w:val="1"/>
          <w:sz w:val="28"/>
          <w:szCs w:val="28"/>
        </w:rPr>
      </w:pPr>
      <w:r w:rsidDel="00000000" w:rsidR="00000000" w:rsidRPr="00000000">
        <w:rPr>
          <w:b w:val="1"/>
          <w:sz w:val="28"/>
          <w:szCs w:val="28"/>
          <w:rtl w:val="0"/>
        </w:rPr>
        <w:t xml:space="preserve">1.6 Relevance of the Project</w:t>
      </w:r>
    </w:p>
    <w:p w:rsidR="00000000" w:rsidDel="00000000" w:rsidP="00000000" w:rsidRDefault="00000000" w:rsidRPr="00000000" w14:paraId="00000122">
      <w:pPr>
        <w:spacing w:line="360" w:lineRule="auto"/>
        <w:jc w:val="both"/>
        <w:rPr>
          <w:sz w:val="24"/>
          <w:szCs w:val="24"/>
        </w:rPr>
      </w:pPr>
      <w:r w:rsidDel="00000000" w:rsidR="00000000" w:rsidRPr="00000000">
        <w:rPr>
          <w:sz w:val="24"/>
          <w:szCs w:val="24"/>
          <w:rtl w:val="0"/>
        </w:rPr>
        <w:t xml:space="preserve">The project's relevance stems from its targeted approach to addressing the global health issue of migraines through the development of the NeuroCare mobile application. By empowering individuals with migraines through comprehensive tools for self-management and fostering improved doctor-patient communication, NeuroCare fills critical gaps in existing systems. Through features like the MIDAS questionnaire, trigger tracking, and real-time monitoring, the app promotes early intervention and treatment while also providing valuable data for research. Ultimately, NeuroCare has the potential to significantly enhance the lives of migraine sufferers, improve healthcare outcomes, and contribute to advancing understanding and management of migraines on a broader scale.</w:t>
      </w:r>
    </w:p>
    <w:p w:rsidR="00000000" w:rsidDel="00000000" w:rsidP="00000000" w:rsidRDefault="00000000" w:rsidRPr="00000000" w14:paraId="00000123">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24">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25">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26">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27">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28">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29">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2A">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2B">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2C">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2D">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2E">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2F">
      <w:pPr>
        <w:spacing w:line="360" w:lineRule="auto"/>
        <w:jc w:val="both"/>
        <w:rPr>
          <w:b w:val="1"/>
          <w:sz w:val="32"/>
          <w:szCs w:val="32"/>
        </w:rPr>
      </w:pPr>
      <w:r w:rsidDel="00000000" w:rsidR="00000000" w:rsidRPr="00000000">
        <w:rPr>
          <w:b w:val="1"/>
          <w:sz w:val="32"/>
          <w:szCs w:val="32"/>
          <w:rtl w:val="0"/>
        </w:rPr>
        <w:t xml:space="preserve">CHAPTER 2: LITERATURE SURVEY </w:t>
      </w:r>
    </w:p>
    <w:p w:rsidR="00000000" w:rsidDel="00000000" w:rsidP="00000000" w:rsidRDefault="00000000" w:rsidRPr="00000000" w14:paraId="00000130">
      <w:pPr>
        <w:spacing w:line="360" w:lineRule="auto"/>
        <w:jc w:val="both"/>
        <w:rPr>
          <w:b w:val="1"/>
          <w:sz w:val="28"/>
          <w:szCs w:val="28"/>
        </w:rPr>
      </w:pPr>
      <w:r w:rsidDel="00000000" w:rsidR="00000000" w:rsidRPr="00000000">
        <w:rPr>
          <w:b w:val="1"/>
          <w:sz w:val="28"/>
          <w:szCs w:val="28"/>
          <w:rtl w:val="0"/>
        </w:rPr>
        <w:t xml:space="preserve">A. Brief Overview of Literature Survey </w:t>
      </w:r>
    </w:p>
    <w:p w:rsidR="00000000" w:rsidDel="00000000" w:rsidP="00000000" w:rsidRDefault="00000000" w:rsidRPr="00000000" w14:paraId="00000131">
      <w:pPr>
        <w:spacing w:line="360" w:lineRule="auto"/>
        <w:jc w:val="both"/>
        <w:rPr>
          <w:sz w:val="24"/>
          <w:szCs w:val="24"/>
        </w:rPr>
      </w:pPr>
      <w:r w:rsidDel="00000000" w:rsidR="00000000" w:rsidRPr="00000000">
        <w:rPr>
          <w:sz w:val="24"/>
          <w:szCs w:val="24"/>
          <w:rtl w:val="0"/>
        </w:rPr>
        <w:t xml:space="preserve">The literature survey covers a broad spectrum of topics related to headache and migraine management. It begins with a study comparing the efficacy of nerve deactivation surgery for migraines, focusing on outcomes such as frequency, duration, and intensity, and highlighting its effectiveness in improving migraine outcomes. Moving on, the survey discusses the Migraine Disability Assessment (MIDAS) questionnaire, which plays a crucial role in evaluating how migraines impact daily life and improving communication between patients and healthcare providers. Additionally, it addresses the differences between migraines and tension headaches, emphasizing the varying symptoms, triggers, and effects on daily activities. Furthermore, the survey delves into the privacy concerns surrounding smartphone applications designed for headache and migraine management. It reveals that while many of these apps have visible privacy policies, there are still concerns about data collection and targeted advertisements. Overall, the literature survey underscores the importance of tailored treatment plans, understanding the social impact of headaches, and ensuring patient privacy in healthcare applications.</w:t>
      </w:r>
    </w:p>
    <w:p w:rsidR="00000000" w:rsidDel="00000000" w:rsidP="00000000" w:rsidRDefault="00000000" w:rsidRPr="00000000" w14:paraId="00000132">
      <w:pPr>
        <w:spacing w:line="360" w:lineRule="auto"/>
        <w:jc w:val="both"/>
        <w:rPr>
          <w:sz w:val="24"/>
          <w:szCs w:val="24"/>
        </w:rPr>
      </w:pPr>
      <w:r w:rsidDel="00000000" w:rsidR="00000000" w:rsidRPr="00000000">
        <w:rPr>
          <w:rtl w:val="0"/>
        </w:rPr>
      </w:r>
    </w:p>
    <w:p w:rsidR="00000000" w:rsidDel="00000000" w:rsidP="00000000" w:rsidRDefault="00000000" w:rsidRPr="00000000" w14:paraId="00000133">
      <w:pPr>
        <w:spacing w:line="360" w:lineRule="auto"/>
        <w:jc w:val="both"/>
        <w:rPr>
          <w:b w:val="1"/>
          <w:sz w:val="28"/>
          <w:szCs w:val="28"/>
        </w:rPr>
      </w:pPr>
      <w:r w:rsidDel="00000000" w:rsidR="00000000" w:rsidRPr="00000000">
        <w:rPr>
          <w:b w:val="1"/>
          <w:sz w:val="28"/>
          <w:szCs w:val="28"/>
          <w:rtl w:val="0"/>
        </w:rPr>
        <w:t xml:space="preserve">B. Related Works</w:t>
      </w:r>
    </w:p>
    <w:p w:rsidR="00000000" w:rsidDel="00000000" w:rsidP="00000000" w:rsidRDefault="00000000" w:rsidRPr="00000000" w14:paraId="00000134">
      <w:pPr>
        <w:spacing w:line="360" w:lineRule="auto"/>
        <w:jc w:val="both"/>
        <w:rPr>
          <w:b w:val="1"/>
          <w:sz w:val="28"/>
          <w:szCs w:val="28"/>
        </w:rPr>
      </w:pPr>
      <w:r w:rsidDel="00000000" w:rsidR="00000000" w:rsidRPr="00000000">
        <w:rPr>
          <w:b w:val="1"/>
          <w:sz w:val="28"/>
          <w:szCs w:val="28"/>
          <w:rtl w:val="0"/>
        </w:rPr>
        <w:t xml:space="preserve">2.1 Research Papers Referred </w:t>
      </w:r>
    </w:p>
    <w:p w:rsidR="00000000" w:rsidDel="00000000" w:rsidP="00000000" w:rsidRDefault="00000000" w:rsidRPr="00000000" w14:paraId="00000135">
      <w:pPr>
        <w:spacing w:line="360" w:lineRule="auto"/>
        <w:jc w:val="both"/>
        <w:rPr>
          <w:b w:val="1"/>
          <w:sz w:val="28"/>
          <w:szCs w:val="28"/>
        </w:rPr>
      </w:pPr>
      <w:r w:rsidDel="00000000" w:rsidR="00000000" w:rsidRPr="00000000">
        <w:rPr>
          <w:b w:val="1"/>
          <w:sz w:val="28"/>
          <w:szCs w:val="28"/>
          <w:rtl w:val="0"/>
        </w:rPr>
        <w:t xml:space="preserve">a. Abstract of the research paper </w:t>
      </w:r>
    </w:p>
    <w:p w:rsidR="00000000" w:rsidDel="00000000" w:rsidP="00000000" w:rsidRDefault="00000000" w:rsidRPr="00000000" w14:paraId="00000136">
      <w:pPr>
        <w:spacing w:line="360" w:lineRule="auto"/>
        <w:jc w:val="both"/>
        <w:rPr>
          <w:sz w:val="24"/>
          <w:szCs w:val="24"/>
        </w:rPr>
      </w:pPr>
      <w:r w:rsidDel="00000000" w:rsidR="00000000" w:rsidRPr="00000000">
        <w:rPr>
          <w:sz w:val="24"/>
          <w:szCs w:val="24"/>
          <w:rtl w:val="0"/>
        </w:rPr>
        <w:t xml:space="preserve">1]</w:t>
      </w:r>
      <w:r w:rsidDel="00000000" w:rsidR="00000000" w:rsidRPr="00000000">
        <w:rPr>
          <w:sz w:val="24"/>
          <w:szCs w:val="24"/>
          <w:rtl w:val="0"/>
        </w:rPr>
        <w:t xml:space="preserve">Comparing Migraine Headache Index vs. Monthly Migraine Days Following Nerve    Deactivation for Headache: A Systematic Review and Meta-Analysis </w:t>
      </w:r>
      <w:r w:rsidDel="00000000" w:rsidR="00000000" w:rsidRPr="00000000">
        <w:rPr>
          <w:rtl w:val="0"/>
        </w:rPr>
      </w:r>
    </w:p>
    <w:p w:rsidR="00000000" w:rsidDel="00000000" w:rsidP="00000000" w:rsidRDefault="00000000" w:rsidRPr="00000000" w14:paraId="00000137">
      <w:pPr>
        <w:spacing w:line="360" w:lineRule="auto"/>
        <w:ind w:left="270" w:firstLine="0"/>
        <w:jc w:val="both"/>
        <w:rPr>
          <w:sz w:val="24"/>
          <w:szCs w:val="24"/>
        </w:rPr>
      </w:pPr>
      <w:r w:rsidDel="00000000" w:rsidR="00000000" w:rsidRPr="00000000">
        <w:rPr>
          <w:sz w:val="24"/>
          <w:szCs w:val="24"/>
          <w:rtl w:val="0"/>
        </w:rPr>
        <w:t xml:space="preserve"> Author: Ormseth, B., ElHawary, H., Huayllani, M. T., Weber, K.Blake, P. G., &amp; Janis</w:t>
      </w:r>
    </w:p>
    <w:p w:rsidR="00000000" w:rsidDel="00000000" w:rsidP="00000000" w:rsidRDefault="00000000" w:rsidRPr="00000000" w14:paraId="00000138">
      <w:pPr>
        <w:spacing w:line="360" w:lineRule="auto"/>
        <w:ind w:left="0" w:firstLine="270"/>
        <w:jc w:val="both"/>
        <w:rPr>
          <w:sz w:val="24"/>
          <w:szCs w:val="24"/>
        </w:rPr>
      </w:pPr>
      <w:r w:rsidDel="00000000" w:rsidR="00000000" w:rsidRPr="00000000">
        <w:rPr>
          <w:sz w:val="24"/>
          <w:szCs w:val="24"/>
          <w:rtl w:val="0"/>
        </w:rPr>
        <w:t xml:space="preserve"> Publishing year 2023</w:t>
      </w:r>
    </w:p>
    <w:p w:rsidR="00000000" w:rsidDel="00000000" w:rsidP="00000000" w:rsidRDefault="00000000" w:rsidRPr="00000000" w14:paraId="00000139">
      <w:pPr>
        <w:spacing w:line="360" w:lineRule="auto"/>
        <w:ind w:left="0" w:firstLine="0"/>
        <w:jc w:val="both"/>
        <w:rPr>
          <w:sz w:val="24"/>
          <w:szCs w:val="24"/>
          <w:u w:val="single"/>
        </w:rPr>
      </w:pPr>
      <w:r w:rsidDel="00000000" w:rsidR="00000000" w:rsidRPr="00000000">
        <w:rPr>
          <w:sz w:val="24"/>
          <w:szCs w:val="24"/>
          <w:u w:val="single"/>
          <w:rtl w:val="0"/>
        </w:rPr>
        <w:t xml:space="preserve">Abstract:</w:t>
      </w:r>
    </w:p>
    <w:p w:rsidR="00000000" w:rsidDel="00000000" w:rsidP="00000000" w:rsidRDefault="00000000" w:rsidRPr="00000000" w14:paraId="0000013A">
      <w:pPr>
        <w:numPr>
          <w:ilvl w:val="0"/>
          <w:numId w:val="10"/>
        </w:numPr>
        <w:spacing w:line="360" w:lineRule="auto"/>
        <w:ind w:left="720" w:hanging="360"/>
        <w:jc w:val="both"/>
        <w:rPr>
          <w:sz w:val="24"/>
          <w:szCs w:val="24"/>
          <w:u w:val="none"/>
        </w:rPr>
      </w:pPr>
      <w:r w:rsidDel="00000000" w:rsidR="00000000" w:rsidRPr="00000000">
        <w:rPr>
          <w:sz w:val="24"/>
          <w:szCs w:val="24"/>
          <w:rtl w:val="0"/>
        </w:rPr>
        <w:t xml:space="preserve">Nerve deactivation surgery for migraine focuses on outcomes like frequency, duration, and intensity.</w:t>
      </w:r>
    </w:p>
    <w:p w:rsidR="00000000" w:rsidDel="00000000" w:rsidP="00000000" w:rsidRDefault="00000000" w:rsidRPr="00000000" w14:paraId="0000013B">
      <w:pPr>
        <w:numPr>
          <w:ilvl w:val="0"/>
          <w:numId w:val="10"/>
        </w:numPr>
        <w:spacing w:line="360" w:lineRule="auto"/>
        <w:ind w:left="720" w:hanging="360"/>
        <w:jc w:val="both"/>
        <w:rPr>
          <w:sz w:val="24"/>
          <w:szCs w:val="24"/>
          <w:u w:val="none"/>
        </w:rPr>
      </w:pPr>
      <w:r w:rsidDel="00000000" w:rsidR="00000000" w:rsidRPr="00000000">
        <w:rPr>
          <w:sz w:val="24"/>
          <w:szCs w:val="24"/>
          <w:rtl w:val="0"/>
        </w:rPr>
        <w:t xml:space="preserve">Neurology literature emphasizes monthly migraine days (MMD).</w:t>
      </w:r>
    </w:p>
    <w:p w:rsidR="00000000" w:rsidDel="00000000" w:rsidP="00000000" w:rsidRDefault="00000000" w:rsidRPr="00000000" w14:paraId="0000013C">
      <w:pPr>
        <w:numPr>
          <w:ilvl w:val="0"/>
          <w:numId w:val="10"/>
        </w:numPr>
        <w:spacing w:line="360" w:lineRule="auto"/>
        <w:ind w:left="720" w:hanging="360"/>
        <w:jc w:val="both"/>
        <w:rPr>
          <w:sz w:val="24"/>
          <w:szCs w:val="24"/>
          <w:u w:val="none"/>
        </w:rPr>
      </w:pPr>
      <w:r w:rsidDel="00000000" w:rsidR="00000000" w:rsidRPr="00000000">
        <w:rPr>
          <w:sz w:val="24"/>
          <w:szCs w:val="24"/>
          <w:rtl w:val="0"/>
        </w:rPr>
        <w:t xml:space="preserve">This study reviews 19 articles to assess surgery's impact on MMD.</w:t>
      </w:r>
    </w:p>
    <w:p w:rsidR="00000000" w:rsidDel="00000000" w:rsidP="00000000" w:rsidRDefault="00000000" w:rsidRPr="00000000" w14:paraId="0000013D">
      <w:pPr>
        <w:numPr>
          <w:ilvl w:val="0"/>
          <w:numId w:val="10"/>
        </w:numPr>
        <w:spacing w:line="360" w:lineRule="auto"/>
        <w:ind w:left="720" w:hanging="360"/>
        <w:jc w:val="both"/>
        <w:rPr>
          <w:sz w:val="24"/>
          <w:szCs w:val="24"/>
          <w:u w:val="none"/>
        </w:rPr>
      </w:pPr>
      <w:r w:rsidDel="00000000" w:rsidR="00000000" w:rsidRPr="00000000">
        <w:rPr>
          <w:sz w:val="24"/>
          <w:szCs w:val="24"/>
          <w:rtl w:val="0"/>
        </w:rPr>
        <w:t xml:space="preserve">Results show significant reductions in MMD (MD 14.11, 95% CI 10.95 to 17.27).</w:t>
      </w:r>
    </w:p>
    <w:p w:rsidR="00000000" w:rsidDel="00000000" w:rsidP="00000000" w:rsidRDefault="00000000" w:rsidRPr="00000000" w14:paraId="0000013E">
      <w:pPr>
        <w:numPr>
          <w:ilvl w:val="0"/>
          <w:numId w:val="10"/>
        </w:numPr>
        <w:spacing w:line="360" w:lineRule="auto"/>
        <w:ind w:left="720" w:hanging="360"/>
        <w:jc w:val="both"/>
        <w:rPr>
          <w:sz w:val="24"/>
          <w:szCs w:val="24"/>
          <w:u w:val="none"/>
        </w:rPr>
      </w:pPr>
      <w:r w:rsidDel="00000000" w:rsidR="00000000" w:rsidRPr="00000000">
        <w:rPr>
          <w:sz w:val="24"/>
          <w:szCs w:val="24"/>
          <w:rtl w:val="0"/>
        </w:rPr>
        <w:t xml:space="preserve">There were also reductions in total monthly attacks (MD 8.65, 95% CI 7.84 to 9.46), migraine headache index (MD 76.59, 95% CI 60.85 to 92.32), attack intensity (MD 3.84, 95% CI 3.35 to 4.33), and attack duration (MD 11.80, 95% CI 6.44 to 17.16) over 6-38 months.</w:t>
      </w:r>
    </w:p>
    <w:p w:rsidR="00000000" w:rsidDel="00000000" w:rsidP="00000000" w:rsidRDefault="00000000" w:rsidRPr="00000000" w14:paraId="0000013F">
      <w:pPr>
        <w:numPr>
          <w:ilvl w:val="0"/>
          <w:numId w:val="10"/>
        </w:numPr>
        <w:spacing w:line="360" w:lineRule="auto"/>
        <w:ind w:left="720" w:hanging="360"/>
        <w:jc w:val="both"/>
        <w:rPr>
          <w:sz w:val="24"/>
          <w:szCs w:val="24"/>
          <w:u w:val="none"/>
        </w:rPr>
      </w:pPr>
      <w:r w:rsidDel="00000000" w:rsidR="00000000" w:rsidRPr="00000000">
        <w:rPr>
          <w:sz w:val="24"/>
          <w:szCs w:val="24"/>
          <w:rtl w:val="0"/>
        </w:rPr>
        <w:t xml:space="preserve">The study highlights surgery's efficacy in improving migraine outcomes, consistent with plastic surgery and neurology literature.</w:t>
      </w:r>
    </w:p>
    <w:p w:rsidR="00000000" w:rsidDel="00000000" w:rsidP="00000000" w:rsidRDefault="00000000" w:rsidRPr="00000000" w14:paraId="00000140">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41">
      <w:pPr>
        <w:spacing w:line="360" w:lineRule="auto"/>
        <w:ind w:left="0" w:firstLine="0"/>
        <w:jc w:val="both"/>
        <w:rPr>
          <w:sz w:val="24"/>
          <w:szCs w:val="24"/>
        </w:rPr>
      </w:pPr>
      <w:r w:rsidDel="00000000" w:rsidR="00000000" w:rsidRPr="00000000">
        <w:rPr>
          <w:sz w:val="24"/>
          <w:szCs w:val="24"/>
          <w:rtl w:val="0"/>
        </w:rPr>
        <w:t xml:space="preserve">2] </w:t>
      </w:r>
      <w:r w:rsidDel="00000000" w:rsidR="00000000" w:rsidRPr="00000000">
        <w:rPr>
          <w:sz w:val="24"/>
          <w:szCs w:val="24"/>
          <w:rtl w:val="0"/>
        </w:rPr>
        <w:t xml:space="preserve">The social impact and burden of headache</w:t>
      </w:r>
      <w:r w:rsidDel="00000000" w:rsidR="00000000" w:rsidRPr="00000000">
        <w:rPr>
          <w:rtl w:val="0"/>
        </w:rPr>
      </w:r>
    </w:p>
    <w:p w:rsidR="00000000" w:rsidDel="00000000" w:rsidP="00000000" w:rsidRDefault="00000000" w:rsidRPr="00000000" w14:paraId="00000142">
      <w:pPr>
        <w:spacing w:line="360" w:lineRule="auto"/>
        <w:ind w:left="0" w:firstLine="0"/>
        <w:jc w:val="both"/>
        <w:rPr>
          <w:sz w:val="24"/>
          <w:szCs w:val="24"/>
        </w:rPr>
      </w:pPr>
      <w:r w:rsidDel="00000000" w:rsidR="00000000" w:rsidRPr="00000000">
        <w:rPr>
          <w:sz w:val="24"/>
          <w:szCs w:val="24"/>
          <w:rtl w:val="0"/>
        </w:rPr>
        <w:t xml:space="preserve">    Author: Lipton, R. B., &amp; Bigal, M. E. </w:t>
      </w:r>
    </w:p>
    <w:p w:rsidR="00000000" w:rsidDel="00000000" w:rsidP="00000000" w:rsidRDefault="00000000" w:rsidRPr="00000000" w14:paraId="00000143">
      <w:pPr>
        <w:spacing w:line="360" w:lineRule="auto"/>
        <w:ind w:left="0" w:firstLine="0"/>
        <w:jc w:val="both"/>
        <w:rPr>
          <w:sz w:val="24"/>
          <w:szCs w:val="24"/>
        </w:rPr>
      </w:pPr>
      <w:r w:rsidDel="00000000" w:rsidR="00000000" w:rsidRPr="00000000">
        <w:rPr>
          <w:sz w:val="24"/>
          <w:szCs w:val="24"/>
          <w:rtl w:val="0"/>
        </w:rPr>
        <w:t xml:space="preserve">    Publishing year: 2010</w:t>
      </w:r>
    </w:p>
    <w:p w:rsidR="00000000" w:rsidDel="00000000" w:rsidP="00000000" w:rsidRDefault="00000000" w:rsidRPr="00000000" w14:paraId="00000144">
      <w:pPr>
        <w:spacing w:line="360" w:lineRule="auto"/>
        <w:ind w:left="0" w:firstLine="0"/>
        <w:jc w:val="both"/>
        <w:rPr>
          <w:sz w:val="24"/>
          <w:szCs w:val="24"/>
          <w:u w:val="single"/>
        </w:rPr>
      </w:pPr>
      <w:r w:rsidDel="00000000" w:rsidR="00000000" w:rsidRPr="00000000">
        <w:rPr>
          <w:sz w:val="24"/>
          <w:szCs w:val="24"/>
          <w:u w:val="single"/>
          <w:rtl w:val="0"/>
        </w:rPr>
        <w:t xml:space="preserve">Abstract:</w:t>
      </w:r>
    </w:p>
    <w:p w:rsidR="00000000" w:rsidDel="00000000" w:rsidP="00000000" w:rsidRDefault="00000000" w:rsidRPr="00000000" w14:paraId="00000145">
      <w:pPr>
        <w:numPr>
          <w:ilvl w:val="0"/>
          <w:numId w:val="15"/>
        </w:numPr>
        <w:spacing w:line="360" w:lineRule="auto"/>
        <w:ind w:left="720" w:hanging="360"/>
        <w:jc w:val="both"/>
        <w:rPr>
          <w:sz w:val="24"/>
          <w:szCs w:val="24"/>
          <w:u w:val="none"/>
        </w:rPr>
      </w:pPr>
      <w:r w:rsidDel="00000000" w:rsidR="00000000" w:rsidRPr="00000000">
        <w:rPr>
          <w:sz w:val="24"/>
          <w:szCs w:val="24"/>
          <w:rtl w:val="0"/>
        </w:rPr>
        <w:t xml:space="preserve">The Migraine Disability Assessment (MIDAS) questionnaire measures the impact of migraines on daily life.</w:t>
      </w:r>
    </w:p>
    <w:p w:rsidR="00000000" w:rsidDel="00000000" w:rsidP="00000000" w:rsidRDefault="00000000" w:rsidRPr="00000000" w14:paraId="00000146">
      <w:pPr>
        <w:numPr>
          <w:ilvl w:val="0"/>
          <w:numId w:val="15"/>
        </w:numPr>
        <w:spacing w:line="360" w:lineRule="auto"/>
        <w:ind w:left="720" w:hanging="360"/>
        <w:jc w:val="both"/>
        <w:rPr>
          <w:sz w:val="24"/>
          <w:szCs w:val="24"/>
          <w:u w:val="none"/>
        </w:rPr>
      </w:pPr>
      <w:r w:rsidDel="00000000" w:rsidR="00000000" w:rsidRPr="00000000">
        <w:rPr>
          <w:sz w:val="24"/>
          <w:szCs w:val="24"/>
          <w:rtl w:val="0"/>
        </w:rPr>
        <w:t xml:space="preserve">It comprises five questions assessing missed days or reduced productivity by at least 50% over three months.</w:t>
      </w:r>
    </w:p>
    <w:p w:rsidR="00000000" w:rsidDel="00000000" w:rsidP="00000000" w:rsidRDefault="00000000" w:rsidRPr="00000000" w14:paraId="00000147">
      <w:pPr>
        <w:numPr>
          <w:ilvl w:val="0"/>
          <w:numId w:val="15"/>
        </w:numPr>
        <w:spacing w:line="360" w:lineRule="auto"/>
        <w:ind w:left="720" w:hanging="360"/>
        <w:jc w:val="both"/>
        <w:rPr>
          <w:sz w:val="24"/>
          <w:szCs w:val="24"/>
          <w:u w:val="none"/>
        </w:rPr>
      </w:pPr>
      <w:r w:rsidDel="00000000" w:rsidR="00000000" w:rsidRPr="00000000">
        <w:rPr>
          <w:sz w:val="24"/>
          <w:szCs w:val="24"/>
          <w:rtl w:val="0"/>
        </w:rPr>
        <w:t xml:space="preserve">The MIDAS score is calculated based on missed days in three domains: work or school, household work, and social or leisure activities.</w:t>
      </w:r>
    </w:p>
    <w:p w:rsidR="00000000" w:rsidDel="00000000" w:rsidP="00000000" w:rsidRDefault="00000000" w:rsidRPr="00000000" w14:paraId="00000148">
      <w:pPr>
        <w:numPr>
          <w:ilvl w:val="0"/>
          <w:numId w:val="15"/>
        </w:numPr>
        <w:spacing w:line="360" w:lineRule="auto"/>
        <w:ind w:left="720" w:hanging="360"/>
        <w:jc w:val="both"/>
        <w:rPr>
          <w:sz w:val="24"/>
          <w:szCs w:val="24"/>
          <w:u w:val="none"/>
        </w:rPr>
      </w:pPr>
      <w:r w:rsidDel="00000000" w:rsidR="00000000" w:rsidRPr="00000000">
        <w:rPr>
          <w:sz w:val="24"/>
          <w:szCs w:val="24"/>
          <w:rtl w:val="0"/>
        </w:rPr>
        <w:t xml:space="preserve">Grades range from 1 (little to no disability) to 4 (severe disability), providing a quick assessment of migraine impact.</w:t>
      </w:r>
    </w:p>
    <w:p w:rsidR="00000000" w:rsidDel="00000000" w:rsidP="00000000" w:rsidRDefault="00000000" w:rsidRPr="00000000" w14:paraId="0000014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4A">
      <w:pPr>
        <w:spacing w:line="360" w:lineRule="auto"/>
        <w:ind w:left="0" w:firstLine="0"/>
        <w:jc w:val="both"/>
        <w:rPr>
          <w:sz w:val="24"/>
          <w:szCs w:val="24"/>
        </w:rPr>
      </w:pPr>
      <w:r w:rsidDel="00000000" w:rsidR="00000000" w:rsidRPr="00000000">
        <w:rPr>
          <w:sz w:val="24"/>
          <w:szCs w:val="24"/>
          <w:rtl w:val="0"/>
        </w:rPr>
        <w:t xml:space="preserve">3] Outcomes, efficacy, and complications of headache management</w:t>
      </w:r>
    </w:p>
    <w:p w:rsidR="00000000" w:rsidDel="00000000" w:rsidP="00000000" w:rsidRDefault="00000000" w:rsidRPr="00000000" w14:paraId="0000014B">
      <w:pPr>
        <w:spacing w:line="360" w:lineRule="auto"/>
        <w:ind w:left="0" w:firstLine="0"/>
        <w:jc w:val="both"/>
        <w:rPr>
          <w:sz w:val="24"/>
          <w:szCs w:val="24"/>
        </w:rPr>
      </w:pPr>
      <w:r w:rsidDel="00000000" w:rsidR="00000000" w:rsidRPr="00000000">
        <w:rPr>
          <w:sz w:val="24"/>
          <w:szCs w:val="24"/>
          <w:rtl w:val="0"/>
        </w:rPr>
        <w:t xml:space="preserve">     Author : Silberstein, S. D. </w:t>
      </w:r>
    </w:p>
    <w:p w:rsidR="00000000" w:rsidDel="00000000" w:rsidP="00000000" w:rsidRDefault="00000000" w:rsidRPr="00000000" w14:paraId="0000014C">
      <w:pPr>
        <w:spacing w:line="360" w:lineRule="auto"/>
        <w:ind w:left="0" w:firstLine="0"/>
        <w:jc w:val="both"/>
        <w:rPr>
          <w:sz w:val="24"/>
          <w:szCs w:val="24"/>
        </w:rPr>
      </w:pPr>
      <w:r w:rsidDel="00000000" w:rsidR="00000000" w:rsidRPr="00000000">
        <w:rPr>
          <w:sz w:val="24"/>
          <w:szCs w:val="24"/>
          <w:rtl w:val="0"/>
        </w:rPr>
        <w:t xml:space="preserve">     Publishing year: 2008</w:t>
      </w:r>
    </w:p>
    <w:p w:rsidR="00000000" w:rsidDel="00000000" w:rsidP="00000000" w:rsidRDefault="00000000" w:rsidRPr="00000000" w14:paraId="0000014D">
      <w:pPr>
        <w:spacing w:line="360" w:lineRule="auto"/>
        <w:ind w:left="0" w:firstLine="0"/>
        <w:jc w:val="both"/>
        <w:rPr>
          <w:sz w:val="24"/>
          <w:szCs w:val="24"/>
          <w:u w:val="single"/>
        </w:rPr>
      </w:pPr>
      <w:r w:rsidDel="00000000" w:rsidR="00000000" w:rsidRPr="00000000">
        <w:rPr>
          <w:sz w:val="24"/>
          <w:szCs w:val="24"/>
          <w:u w:val="single"/>
          <w:rtl w:val="0"/>
        </w:rPr>
        <w:t xml:space="preserve">Abstract:</w:t>
      </w:r>
    </w:p>
    <w:p w:rsidR="00000000" w:rsidDel="00000000" w:rsidP="00000000" w:rsidRDefault="00000000" w:rsidRPr="00000000" w14:paraId="0000014E">
      <w:pPr>
        <w:numPr>
          <w:ilvl w:val="0"/>
          <w:numId w:val="12"/>
        </w:numPr>
        <w:spacing w:line="360" w:lineRule="auto"/>
        <w:ind w:left="720" w:hanging="360"/>
        <w:jc w:val="both"/>
        <w:rPr>
          <w:sz w:val="24"/>
          <w:szCs w:val="24"/>
          <w:u w:val="none"/>
        </w:rPr>
      </w:pPr>
      <w:r w:rsidDel="00000000" w:rsidR="00000000" w:rsidRPr="00000000">
        <w:rPr>
          <w:sz w:val="24"/>
          <w:szCs w:val="24"/>
          <w:rtl w:val="0"/>
        </w:rPr>
        <w:t xml:space="preserve">The Migraine Disability Assessment (MIDAS) evaluates how migraines affect daily life and improves patient-provider communication.</w:t>
      </w:r>
    </w:p>
    <w:p w:rsidR="00000000" w:rsidDel="00000000" w:rsidP="00000000" w:rsidRDefault="00000000" w:rsidRPr="00000000" w14:paraId="0000014F">
      <w:pPr>
        <w:numPr>
          <w:ilvl w:val="0"/>
          <w:numId w:val="12"/>
        </w:numPr>
        <w:spacing w:line="360" w:lineRule="auto"/>
        <w:ind w:left="720" w:hanging="360"/>
        <w:jc w:val="both"/>
        <w:rPr>
          <w:sz w:val="24"/>
          <w:szCs w:val="24"/>
          <w:u w:val="none"/>
        </w:rPr>
      </w:pPr>
      <w:r w:rsidDel="00000000" w:rsidR="00000000" w:rsidRPr="00000000">
        <w:rPr>
          <w:sz w:val="24"/>
          <w:szCs w:val="24"/>
          <w:rtl w:val="0"/>
        </w:rPr>
        <w:t xml:space="preserve">It consists of five questions about migraine's impact on work or school, household chores, and social activities.</w:t>
      </w:r>
    </w:p>
    <w:p w:rsidR="00000000" w:rsidDel="00000000" w:rsidP="00000000" w:rsidRDefault="00000000" w:rsidRPr="00000000" w14:paraId="00000150">
      <w:pPr>
        <w:numPr>
          <w:ilvl w:val="0"/>
          <w:numId w:val="12"/>
        </w:numPr>
        <w:spacing w:line="360" w:lineRule="auto"/>
        <w:ind w:left="720" w:hanging="360"/>
        <w:jc w:val="both"/>
        <w:rPr>
          <w:sz w:val="24"/>
          <w:szCs w:val="24"/>
          <w:u w:val="none"/>
        </w:rPr>
      </w:pPr>
      <w:r w:rsidDel="00000000" w:rsidR="00000000" w:rsidRPr="00000000">
        <w:rPr>
          <w:sz w:val="24"/>
          <w:szCs w:val="24"/>
          <w:rtl w:val="0"/>
        </w:rPr>
        <w:t xml:space="preserve">The questionnaire is quick and easy to complete, suitable for various healthcare settings.</w:t>
      </w:r>
    </w:p>
    <w:p w:rsidR="00000000" w:rsidDel="00000000" w:rsidP="00000000" w:rsidRDefault="00000000" w:rsidRPr="00000000" w14:paraId="00000151">
      <w:pPr>
        <w:numPr>
          <w:ilvl w:val="0"/>
          <w:numId w:val="12"/>
        </w:numPr>
        <w:spacing w:line="360" w:lineRule="auto"/>
        <w:ind w:left="720" w:hanging="360"/>
        <w:jc w:val="both"/>
        <w:rPr>
          <w:sz w:val="24"/>
          <w:szCs w:val="24"/>
          <w:u w:val="none"/>
        </w:rPr>
      </w:pPr>
      <w:r w:rsidDel="00000000" w:rsidR="00000000" w:rsidRPr="00000000">
        <w:rPr>
          <w:sz w:val="24"/>
          <w:szCs w:val="24"/>
          <w:rtl w:val="0"/>
        </w:rPr>
        <w:t xml:space="preserve">MIDAS categorizes migraine-related disability into three levels: little to no disability (scores 5-10), moderate disability (scores 11-20), and severe disability (scores &gt;20).</w:t>
      </w:r>
    </w:p>
    <w:p w:rsidR="00000000" w:rsidDel="00000000" w:rsidP="00000000" w:rsidRDefault="00000000" w:rsidRPr="00000000" w14:paraId="00000152">
      <w:pPr>
        <w:numPr>
          <w:ilvl w:val="0"/>
          <w:numId w:val="12"/>
        </w:numPr>
        <w:spacing w:line="360" w:lineRule="auto"/>
        <w:ind w:left="720" w:hanging="360"/>
        <w:jc w:val="both"/>
        <w:rPr>
          <w:sz w:val="24"/>
          <w:szCs w:val="24"/>
          <w:u w:val="none"/>
        </w:rPr>
      </w:pPr>
      <w:r w:rsidDel="00000000" w:rsidR="00000000" w:rsidRPr="00000000">
        <w:rPr>
          <w:sz w:val="24"/>
          <w:szCs w:val="24"/>
          <w:rtl w:val="0"/>
        </w:rPr>
        <w:t xml:space="preserve">This categorization helps healthcare providers understand the impact of migraines and tailor treatment plans accordingly.</w:t>
      </w:r>
    </w:p>
    <w:p w:rsidR="00000000" w:rsidDel="00000000" w:rsidP="00000000" w:rsidRDefault="00000000" w:rsidRPr="00000000" w14:paraId="00000153">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54">
      <w:pPr>
        <w:spacing w:line="360" w:lineRule="auto"/>
        <w:ind w:left="0" w:firstLine="0"/>
        <w:jc w:val="both"/>
        <w:rPr>
          <w:sz w:val="24"/>
          <w:szCs w:val="24"/>
        </w:rPr>
      </w:pPr>
      <w:r w:rsidDel="00000000" w:rsidR="00000000" w:rsidRPr="00000000">
        <w:rPr>
          <w:sz w:val="24"/>
          <w:szCs w:val="24"/>
          <w:rtl w:val="0"/>
        </w:rPr>
        <w:t xml:space="preserve">4] Migraines Headaches vs. Tension Headaches</w:t>
      </w:r>
    </w:p>
    <w:p w:rsidR="00000000" w:rsidDel="00000000" w:rsidP="00000000" w:rsidRDefault="00000000" w:rsidRPr="00000000" w14:paraId="00000155">
      <w:pPr>
        <w:spacing w:line="360" w:lineRule="auto"/>
        <w:ind w:left="0" w:firstLine="0"/>
        <w:jc w:val="both"/>
        <w:rPr>
          <w:sz w:val="24"/>
          <w:szCs w:val="24"/>
        </w:rPr>
      </w:pPr>
      <w:r w:rsidDel="00000000" w:rsidR="00000000" w:rsidRPr="00000000">
        <w:rPr>
          <w:sz w:val="24"/>
          <w:szCs w:val="24"/>
          <w:rtl w:val="0"/>
        </w:rPr>
        <w:t xml:space="preserve">    Author: Greater Austin Pain Center</w:t>
      </w:r>
    </w:p>
    <w:p w:rsidR="00000000" w:rsidDel="00000000" w:rsidP="00000000" w:rsidRDefault="00000000" w:rsidRPr="00000000" w14:paraId="00000156">
      <w:pPr>
        <w:spacing w:line="360" w:lineRule="auto"/>
        <w:ind w:left="0" w:firstLine="0"/>
        <w:jc w:val="both"/>
        <w:rPr>
          <w:sz w:val="24"/>
          <w:szCs w:val="24"/>
          <w:u w:val="single"/>
        </w:rPr>
      </w:pPr>
      <w:r w:rsidDel="00000000" w:rsidR="00000000" w:rsidRPr="00000000">
        <w:rPr>
          <w:sz w:val="24"/>
          <w:szCs w:val="24"/>
          <w:u w:val="single"/>
          <w:rtl w:val="0"/>
        </w:rPr>
        <w:t xml:space="preserve">Abstract:</w:t>
      </w:r>
    </w:p>
    <w:p w:rsidR="00000000" w:rsidDel="00000000" w:rsidP="00000000" w:rsidRDefault="00000000" w:rsidRPr="00000000" w14:paraId="00000157">
      <w:pPr>
        <w:numPr>
          <w:ilvl w:val="0"/>
          <w:numId w:val="18"/>
        </w:numPr>
        <w:spacing w:line="360" w:lineRule="auto"/>
        <w:ind w:left="720" w:hanging="360"/>
        <w:jc w:val="both"/>
        <w:rPr>
          <w:sz w:val="24"/>
          <w:szCs w:val="24"/>
          <w:u w:val="none"/>
        </w:rPr>
      </w:pPr>
      <w:r w:rsidDel="00000000" w:rsidR="00000000" w:rsidRPr="00000000">
        <w:rPr>
          <w:sz w:val="24"/>
          <w:szCs w:val="24"/>
          <w:rtl w:val="0"/>
        </w:rPr>
        <w:t xml:space="preserve">Migraines cause throbbing head pain, nausea, and dizziness, hindering daily tasks.</w:t>
      </w:r>
    </w:p>
    <w:p w:rsidR="00000000" w:rsidDel="00000000" w:rsidP="00000000" w:rsidRDefault="00000000" w:rsidRPr="00000000" w14:paraId="00000158">
      <w:pPr>
        <w:numPr>
          <w:ilvl w:val="0"/>
          <w:numId w:val="18"/>
        </w:numPr>
        <w:spacing w:line="360" w:lineRule="auto"/>
        <w:ind w:left="720" w:hanging="360"/>
        <w:jc w:val="both"/>
        <w:rPr>
          <w:sz w:val="24"/>
          <w:szCs w:val="24"/>
          <w:u w:val="none"/>
        </w:rPr>
      </w:pPr>
      <w:r w:rsidDel="00000000" w:rsidR="00000000" w:rsidRPr="00000000">
        <w:rPr>
          <w:sz w:val="24"/>
          <w:szCs w:val="24"/>
          <w:rtl w:val="0"/>
        </w:rPr>
        <w:t xml:space="preserve">Triggers include light, exercise, smells, and certain foods, but the exact cause is unknown.</w:t>
      </w:r>
    </w:p>
    <w:p w:rsidR="00000000" w:rsidDel="00000000" w:rsidP="00000000" w:rsidRDefault="00000000" w:rsidRPr="00000000" w14:paraId="00000159">
      <w:pPr>
        <w:numPr>
          <w:ilvl w:val="0"/>
          <w:numId w:val="18"/>
        </w:numPr>
        <w:spacing w:line="360" w:lineRule="auto"/>
        <w:ind w:left="720" w:hanging="360"/>
        <w:jc w:val="both"/>
        <w:rPr>
          <w:sz w:val="24"/>
          <w:szCs w:val="24"/>
          <w:u w:val="none"/>
        </w:rPr>
      </w:pPr>
      <w:r w:rsidDel="00000000" w:rsidR="00000000" w:rsidRPr="00000000">
        <w:rPr>
          <w:sz w:val="24"/>
          <w:szCs w:val="24"/>
          <w:rtl w:val="0"/>
        </w:rPr>
        <w:t xml:space="preserve">Headaches are classified into primary (like tension headaches and migraines) and secondary (caused by another medical condition).</w:t>
      </w:r>
    </w:p>
    <w:p w:rsidR="00000000" w:rsidDel="00000000" w:rsidP="00000000" w:rsidRDefault="00000000" w:rsidRPr="00000000" w14:paraId="0000015A">
      <w:pPr>
        <w:numPr>
          <w:ilvl w:val="0"/>
          <w:numId w:val="18"/>
        </w:numPr>
        <w:spacing w:line="360" w:lineRule="auto"/>
        <w:ind w:left="720" w:hanging="360"/>
        <w:jc w:val="both"/>
        <w:rPr>
          <w:sz w:val="24"/>
          <w:szCs w:val="24"/>
          <w:u w:val="none"/>
        </w:rPr>
      </w:pPr>
      <w:r w:rsidDel="00000000" w:rsidR="00000000" w:rsidRPr="00000000">
        <w:rPr>
          <w:sz w:val="24"/>
          <w:szCs w:val="24"/>
          <w:rtl w:val="0"/>
        </w:rPr>
        <w:t xml:space="preserve">Migraines are severe, recurring headaches often affecting one side of the head.</w:t>
      </w:r>
    </w:p>
    <w:p w:rsidR="00000000" w:rsidDel="00000000" w:rsidP="00000000" w:rsidRDefault="00000000" w:rsidRPr="00000000" w14:paraId="0000015B">
      <w:pPr>
        <w:numPr>
          <w:ilvl w:val="0"/>
          <w:numId w:val="18"/>
        </w:numPr>
        <w:spacing w:line="360" w:lineRule="auto"/>
        <w:ind w:left="720" w:hanging="360"/>
        <w:jc w:val="both"/>
        <w:rPr>
          <w:sz w:val="24"/>
          <w:szCs w:val="24"/>
          <w:u w:val="none"/>
        </w:rPr>
      </w:pPr>
      <w:r w:rsidDel="00000000" w:rsidR="00000000" w:rsidRPr="00000000">
        <w:rPr>
          <w:sz w:val="24"/>
          <w:szCs w:val="24"/>
          <w:rtl w:val="0"/>
        </w:rPr>
        <w:t xml:space="preserve">Migraines can include visual disturbances called auras, present in about a third of sufferers.</w:t>
      </w:r>
    </w:p>
    <w:p w:rsidR="00000000" w:rsidDel="00000000" w:rsidP="00000000" w:rsidRDefault="00000000" w:rsidRPr="00000000" w14:paraId="0000015C">
      <w:pPr>
        <w:numPr>
          <w:ilvl w:val="0"/>
          <w:numId w:val="18"/>
        </w:numPr>
        <w:spacing w:line="360" w:lineRule="auto"/>
        <w:ind w:left="720" w:hanging="360"/>
        <w:jc w:val="both"/>
        <w:rPr>
          <w:sz w:val="24"/>
          <w:szCs w:val="24"/>
          <w:u w:val="none"/>
        </w:rPr>
      </w:pPr>
      <w:r w:rsidDel="00000000" w:rsidR="00000000" w:rsidRPr="00000000">
        <w:rPr>
          <w:sz w:val="24"/>
          <w:szCs w:val="24"/>
          <w:rtl w:val="0"/>
        </w:rPr>
        <w:t xml:space="preserve">Migraines differ from tension headaches, which are more common but less severe.</w:t>
      </w:r>
    </w:p>
    <w:p w:rsidR="00000000" w:rsidDel="00000000" w:rsidP="00000000" w:rsidRDefault="00000000" w:rsidRPr="00000000" w14:paraId="0000015D">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5E">
      <w:pPr>
        <w:spacing w:line="360" w:lineRule="auto"/>
        <w:ind w:left="0" w:firstLine="0"/>
        <w:jc w:val="both"/>
        <w:rPr>
          <w:sz w:val="24"/>
          <w:szCs w:val="24"/>
        </w:rPr>
      </w:pPr>
      <w:r w:rsidDel="00000000" w:rsidR="00000000" w:rsidRPr="00000000">
        <w:rPr>
          <w:sz w:val="24"/>
          <w:szCs w:val="24"/>
          <w:rtl w:val="0"/>
        </w:rPr>
        <w:t xml:space="preserve">5] Privacy Issues in Smartphone Applications: An Analysis of Headache/Migraine Applications      </w:t>
      </w:r>
    </w:p>
    <w:p w:rsidR="00000000" w:rsidDel="00000000" w:rsidP="00000000" w:rsidRDefault="00000000" w:rsidRPr="00000000" w14:paraId="0000015F">
      <w:pPr>
        <w:spacing w:line="360" w:lineRule="auto"/>
        <w:ind w:left="270" w:firstLine="0"/>
        <w:jc w:val="both"/>
        <w:rPr>
          <w:sz w:val="24"/>
          <w:szCs w:val="24"/>
        </w:rPr>
      </w:pPr>
      <w:r w:rsidDel="00000000" w:rsidR="00000000" w:rsidRPr="00000000">
        <w:rPr>
          <w:sz w:val="24"/>
          <w:szCs w:val="24"/>
          <w:rtl w:val="0"/>
        </w:rPr>
        <w:t xml:space="preserve"> Author : Minen, M., Stieglitz, E. J., Sciortino, R., &amp; Torous, J</w:t>
      </w:r>
    </w:p>
    <w:p w:rsidR="00000000" w:rsidDel="00000000" w:rsidP="00000000" w:rsidRDefault="00000000" w:rsidRPr="00000000" w14:paraId="00000160">
      <w:pPr>
        <w:spacing w:line="360" w:lineRule="auto"/>
        <w:ind w:left="270" w:firstLine="0"/>
        <w:jc w:val="both"/>
        <w:rPr>
          <w:sz w:val="24"/>
          <w:szCs w:val="24"/>
        </w:rPr>
      </w:pPr>
      <w:r w:rsidDel="00000000" w:rsidR="00000000" w:rsidRPr="00000000">
        <w:rPr>
          <w:sz w:val="24"/>
          <w:szCs w:val="24"/>
          <w:rtl w:val="0"/>
        </w:rPr>
        <w:t xml:space="preserve">.Publishing year : 2018</w:t>
      </w:r>
    </w:p>
    <w:p w:rsidR="00000000" w:rsidDel="00000000" w:rsidP="00000000" w:rsidRDefault="00000000" w:rsidRPr="00000000" w14:paraId="00000161">
      <w:pPr>
        <w:spacing w:line="360" w:lineRule="auto"/>
        <w:ind w:left="0" w:firstLine="0"/>
        <w:jc w:val="both"/>
        <w:rPr>
          <w:sz w:val="24"/>
          <w:szCs w:val="24"/>
          <w:u w:val="single"/>
        </w:rPr>
      </w:pPr>
      <w:r w:rsidDel="00000000" w:rsidR="00000000" w:rsidRPr="00000000">
        <w:rPr>
          <w:sz w:val="24"/>
          <w:szCs w:val="24"/>
          <w:u w:val="single"/>
          <w:rtl w:val="0"/>
        </w:rPr>
        <w:t xml:space="preserve">Abstract:</w:t>
      </w:r>
    </w:p>
    <w:p w:rsidR="00000000" w:rsidDel="00000000" w:rsidP="00000000" w:rsidRDefault="00000000" w:rsidRPr="00000000" w14:paraId="00000162">
      <w:pPr>
        <w:numPr>
          <w:ilvl w:val="0"/>
          <w:numId w:val="25"/>
        </w:numPr>
        <w:spacing w:line="360" w:lineRule="auto"/>
        <w:ind w:left="720" w:hanging="360"/>
        <w:jc w:val="both"/>
        <w:rPr>
          <w:sz w:val="24"/>
          <w:szCs w:val="24"/>
          <w:u w:val="none"/>
        </w:rPr>
      </w:pPr>
      <w:r w:rsidDel="00000000" w:rsidR="00000000" w:rsidRPr="00000000">
        <w:rPr>
          <w:sz w:val="24"/>
          <w:szCs w:val="24"/>
          <w:rtl w:val="0"/>
        </w:rPr>
        <w:t xml:space="preserve">Headache diaries are crucial for migraine management.</w:t>
      </w:r>
    </w:p>
    <w:p w:rsidR="00000000" w:rsidDel="00000000" w:rsidP="00000000" w:rsidRDefault="00000000" w:rsidRPr="00000000" w14:paraId="00000163">
      <w:pPr>
        <w:numPr>
          <w:ilvl w:val="0"/>
          <w:numId w:val="25"/>
        </w:numPr>
        <w:spacing w:line="360" w:lineRule="auto"/>
        <w:ind w:left="720" w:hanging="360"/>
        <w:jc w:val="both"/>
        <w:rPr>
          <w:sz w:val="24"/>
          <w:szCs w:val="24"/>
          <w:u w:val="none"/>
        </w:rPr>
      </w:pPr>
      <w:r w:rsidDel="00000000" w:rsidR="00000000" w:rsidRPr="00000000">
        <w:rPr>
          <w:sz w:val="24"/>
          <w:szCs w:val="24"/>
          <w:rtl w:val="0"/>
        </w:rPr>
        <w:t xml:space="preserve">The study aimed to assess privacy issues in headache and migraine apps to inform patients and physicians.</w:t>
      </w:r>
    </w:p>
    <w:p w:rsidR="00000000" w:rsidDel="00000000" w:rsidP="00000000" w:rsidRDefault="00000000" w:rsidRPr="00000000" w14:paraId="00000164">
      <w:pPr>
        <w:numPr>
          <w:ilvl w:val="0"/>
          <w:numId w:val="25"/>
        </w:numPr>
        <w:spacing w:line="360" w:lineRule="auto"/>
        <w:ind w:left="720" w:hanging="360"/>
        <w:jc w:val="both"/>
        <w:rPr>
          <w:sz w:val="24"/>
          <w:szCs w:val="24"/>
          <w:u w:val="none"/>
        </w:rPr>
      </w:pPr>
      <w:r w:rsidDel="00000000" w:rsidR="00000000" w:rsidRPr="00000000">
        <w:rPr>
          <w:sz w:val="24"/>
          <w:szCs w:val="24"/>
          <w:rtl w:val="0"/>
        </w:rPr>
        <w:t xml:space="preserve">A systematic search of popular headache and migraine apps was conducted, on data input requirements and privacy policies.</w:t>
      </w:r>
    </w:p>
    <w:p w:rsidR="00000000" w:rsidDel="00000000" w:rsidP="00000000" w:rsidRDefault="00000000" w:rsidRPr="00000000" w14:paraId="00000165">
      <w:pPr>
        <w:numPr>
          <w:ilvl w:val="0"/>
          <w:numId w:val="25"/>
        </w:numPr>
        <w:spacing w:line="360" w:lineRule="auto"/>
        <w:ind w:left="720" w:hanging="360"/>
        <w:jc w:val="both"/>
        <w:rPr>
          <w:sz w:val="24"/>
          <w:szCs w:val="24"/>
          <w:u w:val="none"/>
        </w:rPr>
      </w:pPr>
      <w:r w:rsidDel="00000000" w:rsidR="00000000" w:rsidRPr="00000000">
        <w:rPr>
          <w:sz w:val="24"/>
          <w:szCs w:val="24"/>
          <w:rtl w:val="0"/>
        </w:rPr>
        <w:t xml:space="preserve">29 apps were examined (14 diary apps, 15 relaxation apps).</w:t>
      </w:r>
    </w:p>
    <w:p w:rsidR="00000000" w:rsidDel="00000000" w:rsidP="00000000" w:rsidRDefault="00000000" w:rsidRPr="00000000" w14:paraId="00000166">
      <w:pPr>
        <w:numPr>
          <w:ilvl w:val="0"/>
          <w:numId w:val="25"/>
        </w:numPr>
        <w:spacing w:line="360" w:lineRule="auto"/>
        <w:ind w:left="720" w:hanging="360"/>
        <w:jc w:val="both"/>
        <w:rPr>
          <w:sz w:val="24"/>
          <w:szCs w:val="24"/>
          <w:u w:val="none"/>
        </w:rPr>
      </w:pPr>
      <w:r w:rsidDel="00000000" w:rsidR="00000000" w:rsidRPr="00000000">
        <w:rPr>
          <w:sz w:val="24"/>
          <w:szCs w:val="24"/>
          <w:rtl w:val="0"/>
        </w:rPr>
        <w:t xml:space="preserve">79% of diary apps had visible privacy policies, with all stating whether they collect and store information remotely.</w:t>
      </w:r>
    </w:p>
    <w:p w:rsidR="00000000" w:rsidDel="00000000" w:rsidP="00000000" w:rsidRDefault="00000000" w:rsidRPr="00000000" w14:paraId="00000167">
      <w:pPr>
        <w:numPr>
          <w:ilvl w:val="0"/>
          <w:numId w:val="25"/>
        </w:numPr>
        <w:spacing w:line="360" w:lineRule="auto"/>
        <w:ind w:left="720" w:hanging="360"/>
        <w:jc w:val="both"/>
        <w:rPr>
          <w:sz w:val="24"/>
          <w:szCs w:val="24"/>
          <w:u w:val="none"/>
        </w:rPr>
      </w:pPr>
      <w:r w:rsidDel="00000000" w:rsidR="00000000" w:rsidRPr="00000000">
        <w:rPr>
          <w:sz w:val="24"/>
          <w:szCs w:val="24"/>
          <w:rtl w:val="0"/>
        </w:rPr>
        <w:t xml:space="preserve">55% of diary apps with privacy policies admitted to using user data for targeted advertisements.</w:t>
      </w:r>
    </w:p>
    <w:p w:rsidR="00000000" w:rsidDel="00000000" w:rsidP="00000000" w:rsidRDefault="00000000" w:rsidRPr="00000000" w14:paraId="00000168">
      <w:pPr>
        <w:numPr>
          <w:ilvl w:val="0"/>
          <w:numId w:val="25"/>
        </w:numPr>
        <w:spacing w:line="360" w:lineRule="auto"/>
        <w:ind w:left="720" w:hanging="360"/>
        <w:jc w:val="both"/>
        <w:rPr>
          <w:sz w:val="24"/>
          <w:szCs w:val="24"/>
          <w:u w:val="none"/>
        </w:rPr>
      </w:pPr>
      <w:r w:rsidDel="00000000" w:rsidR="00000000" w:rsidRPr="00000000">
        <w:rPr>
          <w:sz w:val="24"/>
          <w:szCs w:val="24"/>
          <w:rtl w:val="0"/>
        </w:rPr>
        <w:t xml:space="preserve">73% of relaxation apps had privacy policies.</w:t>
      </w:r>
    </w:p>
    <w:p w:rsidR="00000000" w:rsidDel="00000000" w:rsidP="00000000" w:rsidRDefault="00000000" w:rsidRPr="00000000" w14:paraId="00000169">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6A">
      <w:pPr>
        <w:spacing w:line="360" w:lineRule="auto"/>
        <w:jc w:val="both"/>
        <w:rPr>
          <w:b w:val="1"/>
          <w:sz w:val="24"/>
          <w:szCs w:val="24"/>
        </w:rPr>
      </w:pPr>
      <w:r w:rsidDel="00000000" w:rsidR="00000000" w:rsidRPr="00000000">
        <w:rPr>
          <w:b w:val="1"/>
          <w:sz w:val="28"/>
          <w:szCs w:val="28"/>
          <w:rtl w:val="0"/>
        </w:rPr>
        <w:t xml:space="preserve"> b. Inference drawn</w:t>
      </w:r>
      <w:r w:rsidDel="00000000" w:rsidR="00000000" w:rsidRPr="00000000">
        <w:rPr>
          <w:rtl w:val="0"/>
        </w:rPr>
      </w:r>
    </w:p>
    <w:p w:rsidR="00000000" w:rsidDel="00000000" w:rsidP="00000000" w:rsidRDefault="00000000" w:rsidRPr="00000000" w14:paraId="0000016B">
      <w:pPr>
        <w:spacing w:line="360" w:lineRule="auto"/>
        <w:jc w:val="both"/>
        <w:rPr>
          <w:sz w:val="24"/>
          <w:szCs w:val="24"/>
        </w:rPr>
      </w:pPr>
      <w:r w:rsidDel="00000000" w:rsidR="00000000" w:rsidRPr="00000000">
        <w:rPr>
          <w:b w:val="1"/>
          <w:sz w:val="24"/>
          <w:szCs w:val="24"/>
          <w:rtl w:val="0"/>
        </w:rPr>
        <w:t xml:space="preserve"> </w:t>
      </w:r>
      <w:r w:rsidDel="00000000" w:rsidR="00000000" w:rsidRPr="00000000">
        <w:rPr>
          <w:sz w:val="24"/>
          <w:szCs w:val="24"/>
          <w:u w:val="single"/>
          <w:rtl w:val="0"/>
        </w:rPr>
        <w:t xml:space="preserve">MIDAS Assessment:</w:t>
      </w:r>
      <w:r w:rsidDel="00000000" w:rsidR="00000000" w:rsidRPr="00000000">
        <w:rPr>
          <w:sz w:val="24"/>
          <w:szCs w:val="24"/>
          <w:rtl w:val="0"/>
        </w:rPr>
        <w:t xml:space="preserve"> </w:t>
      </w:r>
    </w:p>
    <w:p w:rsidR="00000000" w:rsidDel="00000000" w:rsidP="00000000" w:rsidRDefault="00000000" w:rsidRPr="00000000" w14:paraId="0000016C">
      <w:pPr>
        <w:numPr>
          <w:ilvl w:val="0"/>
          <w:numId w:val="1"/>
        </w:numPr>
        <w:spacing w:line="360" w:lineRule="auto"/>
        <w:ind w:left="720" w:hanging="360"/>
        <w:jc w:val="both"/>
        <w:rPr>
          <w:sz w:val="24"/>
          <w:szCs w:val="24"/>
        </w:rPr>
      </w:pPr>
      <w:r w:rsidDel="00000000" w:rsidR="00000000" w:rsidRPr="00000000">
        <w:rPr>
          <w:sz w:val="24"/>
          <w:szCs w:val="24"/>
          <w:rtl w:val="0"/>
        </w:rPr>
        <w:t xml:space="preserve">The Migraine Disability Assessment (MIDAS) questionnaire is a tool designed to assess the impact of migraines on a person's daily life quickly and effectively.</w:t>
      </w:r>
    </w:p>
    <w:p w:rsidR="00000000" w:rsidDel="00000000" w:rsidP="00000000" w:rsidRDefault="00000000" w:rsidRPr="00000000" w14:paraId="0000016D">
      <w:pPr>
        <w:numPr>
          <w:ilvl w:val="0"/>
          <w:numId w:val="1"/>
        </w:numPr>
        <w:spacing w:line="360" w:lineRule="auto"/>
        <w:ind w:left="720" w:hanging="360"/>
        <w:jc w:val="both"/>
        <w:rPr>
          <w:sz w:val="24"/>
          <w:szCs w:val="24"/>
        </w:rPr>
      </w:pPr>
      <w:r w:rsidDel="00000000" w:rsidR="00000000" w:rsidRPr="00000000">
        <w:rPr>
          <w:sz w:val="24"/>
          <w:szCs w:val="24"/>
          <w:rtl w:val="0"/>
        </w:rPr>
        <w:t xml:space="preserve">The questionnaire provides a score that categorizes migraine-related disability into three levels: little to no disability, moderate disability, or severe disability.</w:t>
      </w:r>
    </w:p>
    <w:p w:rsidR="00000000" w:rsidDel="00000000" w:rsidP="00000000" w:rsidRDefault="00000000" w:rsidRPr="00000000" w14:paraId="0000016E">
      <w:pPr>
        <w:numPr>
          <w:ilvl w:val="0"/>
          <w:numId w:val="1"/>
        </w:numPr>
        <w:spacing w:line="360" w:lineRule="auto"/>
        <w:ind w:left="720" w:hanging="360"/>
        <w:jc w:val="both"/>
        <w:rPr>
          <w:sz w:val="24"/>
          <w:szCs w:val="24"/>
        </w:rPr>
      </w:pPr>
      <w:r w:rsidDel="00000000" w:rsidR="00000000" w:rsidRPr="00000000">
        <w:rPr>
          <w:sz w:val="24"/>
          <w:szCs w:val="24"/>
          <w:rtl w:val="0"/>
        </w:rPr>
        <w:t xml:space="preserve">This scoring system helps healthcare providers understand the severity of a person's migraines and tailor treatment plans accordingly.</w:t>
        <w:br w:type="textWrapping"/>
      </w:r>
    </w:p>
    <w:p w:rsidR="00000000" w:rsidDel="00000000" w:rsidP="00000000" w:rsidRDefault="00000000" w:rsidRPr="00000000" w14:paraId="0000016F">
      <w:pPr>
        <w:spacing w:line="360" w:lineRule="auto"/>
        <w:jc w:val="both"/>
        <w:rPr>
          <w:sz w:val="24"/>
          <w:szCs w:val="24"/>
          <w:u w:val="single"/>
        </w:rPr>
      </w:pPr>
      <w:r w:rsidDel="00000000" w:rsidR="00000000" w:rsidRPr="00000000">
        <w:rPr>
          <w:sz w:val="24"/>
          <w:szCs w:val="24"/>
          <w:u w:val="single"/>
          <w:rtl w:val="0"/>
        </w:rPr>
        <w:t xml:space="preserve">Migraines vs. Tension Headaches:</w:t>
      </w:r>
    </w:p>
    <w:p w:rsidR="00000000" w:rsidDel="00000000" w:rsidP="00000000" w:rsidRDefault="00000000" w:rsidRPr="00000000" w14:paraId="00000170">
      <w:pPr>
        <w:numPr>
          <w:ilvl w:val="0"/>
          <w:numId w:val="8"/>
        </w:numPr>
        <w:spacing w:line="360" w:lineRule="auto"/>
        <w:ind w:left="720" w:hanging="360"/>
        <w:jc w:val="both"/>
        <w:rPr>
          <w:sz w:val="24"/>
          <w:szCs w:val="24"/>
        </w:rPr>
      </w:pPr>
      <w:r w:rsidDel="00000000" w:rsidR="00000000" w:rsidRPr="00000000">
        <w:rPr>
          <w:sz w:val="24"/>
          <w:szCs w:val="24"/>
          <w:rtl w:val="0"/>
        </w:rPr>
        <w:t xml:space="preserve">Migraines are severe, recurring headaches that can cause throbbing pain, nausea, and sensitivity to light and sound.</w:t>
      </w:r>
    </w:p>
    <w:p w:rsidR="00000000" w:rsidDel="00000000" w:rsidP="00000000" w:rsidRDefault="00000000" w:rsidRPr="00000000" w14:paraId="00000171">
      <w:pPr>
        <w:numPr>
          <w:ilvl w:val="0"/>
          <w:numId w:val="8"/>
        </w:numPr>
        <w:spacing w:line="360" w:lineRule="auto"/>
        <w:ind w:left="720" w:hanging="360"/>
        <w:jc w:val="both"/>
        <w:rPr>
          <w:sz w:val="24"/>
          <w:szCs w:val="24"/>
        </w:rPr>
      </w:pPr>
      <w:r w:rsidDel="00000000" w:rsidR="00000000" w:rsidRPr="00000000">
        <w:rPr>
          <w:sz w:val="24"/>
          <w:szCs w:val="24"/>
          <w:rtl w:val="0"/>
        </w:rPr>
        <w:t xml:space="preserve">They often affect one side of the head and can be accompanied by visual disturbances known as auras.</w:t>
      </w:r>
    </w:p>
    <w:p w:rsidR="00000000" w:rsidDel="00000000" w:rsidP="00000000" w:rsidRDefault="00000000" w:rsidRPr="00000000" w14:paraId="00000172">
      <w:pPr>
        <w:numPr>
          <w:ilvl w:val="0"/>
          <w:numId w:val="8"/>
        </w:numPr>
        <w:spacing w:line="360" w:lineRule="auto"/>
        <w:ind w:left="720" w:hanging="360"/>
        <w:jc w:val="both"/>
        <w:rPr>
          <w:sz w:val="24"/>
          <w:szCs w:val="24"/>
        </w:rPr>
      </w:pPr>
      <w:r w:rsidDel="00000000" w:rsidR="00000000" w:rsidRPr="00000000">
        <w:rPr>
          <w:sz w:val="24"/>
          <w:szCs w:val="24"/>
          <w:rtl w:val="0"/>
        </w:rPr>
        <w:t xml:space="preserve">In contrast, tension headaches are more common and less severe, typically causing a dull, aching pain on both sides of the head.</w:t>
      </w:r>
    </w:p>
    <w:p w:rsidR="00000000" w:rsidDel="00000000" w:rsidP="00000000" w:rsidRDefault="00000000" w:rsidRPr="00000000" w14:paraId="00000173">
      <w:pPr>
        <w:numPr>
          <w:ilvl w:val="0"/>
          <w:numId w:val="8"/>
        </w:numPr>
        <w:spacing w:line="360" w:lineRule="auto"/>
        <w:ind w:left="720" w:hanging="360"/>
        <w:jc w:val="both"/>
        <w:rPr>
          <w:sz w:val="24"/>
          <w:szCs w:val="24"/>
        </w:rPr>
      </w:pPr>
      <w:r w:rsidDel="00000000" w:rsidR="00000000" w:rsidRPr="00000000">
        <w:rPr>
          <w:sz w:val="24"/>
          <w:szCs w:val="24"/>
          <w:rtl w:val="0"/>
        </w:rPr>
        <w:t xml:space="preserve">While tension headaches may also be associated with stress or tension, migraines are more debilitating and can significantly impact a person's quality of life.</w:t>
      </w:r>
    </w:p>
    <w:p w:rsidR="00000000" w:rsidDel="00000000" w:rsidP="00000000" w:rsidRDefault="00000000" w:rsidRPr="00000000" w14:paraId="00000174">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75">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76">
      <w:pPr>
        <w:spacing w:line="360" w:lineRule="auto"/>
        <w:jc w:val="both"/>
        <w:rPr>
          <w:sz w:val="24"/>
          <w:szCs w:val="24"/>
          <w:u w:val="single"/>
        </w:rPr>
      </w:pPr>
      <w:r w:rsidDel="00000000" w:rsidR="00000000" w:rsidRPr="00000000">
        <w:rPr>
          <w:sz w:val="24"/>
          <w:szCs w:val="24"/>
          <w:u w:val="single"/>
          <w:rtl w:val="0"/>
        </w:rPr>
        <w:t xml:space="preserve">Privacy Concerns in apps:</w:t>
      </w:r>
    </w:p>
    <w:p w:rsidR="00000000" w:rsidDel="00000000" w:rsidP="00000000" w:rsidRDefault="00000000" w:rsidRPr="00000000" w14:paraId="00000177">
      <w:pPr>
        <w:numPr>
          <w:ilvl w:val="0"/>
          <w:numId w:val="11"/>
        </w:numPr>
        <w:spacing w:line="360" w:lineRule="auto"/>
        <w:ind w:left="720" w:hanging="360"/>
        <w:jc w:val="both"/>
        <w:rPr>
          <w:sz w:val="24"/>
          <w:szCs w:val="24"/>
        </w:rPr>
      </w:pPr>
      <w:r w:rsidDel="00000000" w:rsidR="00000000" w:rsidRPr="00000000">
        <w:rPr>
          <w:sz w:val="24"/>
          <w:szCs w:val="24"/>
          <w:rtl w:val="0"/>
        </w:rPr>
        <w:t xml:space="preserve">P</w:t>
      </w:r>
      <w:r w:rsidDel="00000000" w:rsidR="00000000" w:rsidRPr="00000000">
        <w:rPr>
          <w:sz w:val="24"/>
          <w:szCs w:val="24"/>
          <w:rtl w:val="0"/>
        </w:rPr>
        <w:t xml:space="preserve">rivacy issues are associated with apps, particularly those that collect user data.</w:t>
      </w:r>
    </w:p>
    <w:p w:rsidR="00000000" w:rsidDel="00000000" w:rsidP="00000000" w:rsidRDefault="00000000" w:rsidRPr="00000000" w14:paraId="00000178">
      <w:pPr>
        <w:numPr>
          <w:ilvl w:val="0"/>
          <w:numId w:val="11"/>
        </w:numPr>
        <w:spacing w:line="360" w:lineRule="auto"/>
        <w:ind w:left="720" w:hanging="360"/>
        <w:jc w:val="both"/>
        <w:rPr>
          <w:sz w:val="24"/>
          <w:szCs w:val="24"/>
        </w:rPr>
      </w:pPr>
      <w:r w:rsidDel="00000000" w:rsidR="00000000" w:rsidRPr="00000000">
        <w:rPr>
          <w:sz w:val="24"/>
          <w:szCs w:val="24"/>
          <w:rtl w:val="0"/>
        </w:rPr>
        <w:t xml:space="preserve">A study found that a significant percentage of headache diary apps use user data for ads, raising concerns about the privacy and security of personal health information.</w:t>
      </w:r>
      <w:r w:rsidDel="00000000" w:rsidR="00000000" w:rsidRPr="00000000">
        <w:rPr>
          <w:rtl w:val="0"/>
        </w:rPr>
      </w:r>
    </w:p>
    <w:p w:rsidR="00000000" w:rsidDel="00000000" w:rsidP="00000000" w:rsidRDefault="00000000" w:rsidRPr="00000000" w14:paraId="00000179">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7A">
      <w:pPr>
        <w:spacing w:line="360" w:lineRule="auto"/>
        <w:jc w:val="both"/>
        <w:rPr>
          <w:b w:val="1"/>
          <w:sz w:val="28"/>
          <w:szCs w:val="28"/>
        </w:rPr>
      </w:pPr>
      <w:r w:rsidDel="00000000" w:rsidR="00000000" w:rsidRPr="00000000">
        <w:rPr>
          <w:b w:val="1"/>
          <w:sz w:val="28"/>
          <w:szCs w:val="28"/>
          <w:rtl w:val="0"/>
        </w:rPr>
        <w:t xml:space="preserve">2.2. Comparison with the existing system</w:t>
      </w:r>
    </w:p>
    <w:p w:rsidR="00000000" w:rsidDel="00000000" w:rsidP="00000000" w:rsidRDefault="00000000" w:rsidRPr="00000000" w14:paraId="0000017B">
      <w:pPr>
        <w:numPr>
          <w:ilvl w:val="0"/>
          <w:numId w:val="9"/>
        </w:numPr>
        <w:spacing w:line="360" w:lineRule="auto"/>
        <w:ind w:left="720" w:hanging="360"/>
        <w:jc w:val="both"/>
        <w:rPr>
          <w:sz w:val="24"/>
          <w:szCs w:val="24"/>
        </w:rPr>
      </w:pPr>
      <w:r w:rsidDel="00000000" w:rsidR="00000000" w:rsidRPr="00000000">
        <w:rPr>
          <w:sz w:val="24"/>
          <w:szCs w:val="24"/>
          <w:u w:val="single"/>
          <w:rtl w:val="0"/>
        </w:rPr>
        <w:t xml:space="preserve">Real-time Insights:</w:t>
      </w:r>
      <w:r w:rsidDel="00000000" w:rsidR="00000000" w:rsidRPr="00000000">
        <w:rPr>
          <w:sz w:val="24"/>
          <w:szCs w:val="24"/>
          <w:rtl w:val="0"/>
        </w:rPr>
        <w:t xml:space="preserve"> Neurocare provides real-time insights into migraine severity levels by following the MIDAS questionnaire, offering a comprehensive assessment of migraine's impact on daily life. Existing apps need this feature, leading to a gap in providing holistic care.</w:t>
      </w:r>
    </w:p>
    <w:p w:rsidR="00000000" w:rsidDel="00000000" w:rsidP="00000000" w:rsidRDefault="00000000" w:rsidRPr="00000000" w14:paraId="0000017C">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7D">
      <w:pPr>
        <w:numPr>
          <w:ilvl w:val="0"/>
          <w:numId w:val="9"/>
        </w:numPr>
        <w:spacing w:line="360" w:lineRule="auto"/>
        <w:ind w:left="720" w:hanging="360"/>
        <w:jc w:val="both"/>
        <w:rPr>
          <w:sz w:val="24"/>
          <w:szCs w:val="24"/>
        </w:rPr>
      </w:pPr>
      <w:r w:rsidDel="00000000" w:rsidR="00000000" w:rsidRPr="00000000">
        <w:rPr>
          <w:sz w:val="24"/>
          <w:szCs w:val="24"/>
          <w:u w:val="single"/>
          <w:rtl w:val="0"/>
        </w:rPr>
        <w:t xml:space="preserve">Trigger Tracking</w:t>
      </w:r>
      <w:r w:rsidDel="00000000" w:rsidR="00000000" w:rsidRPr="00000000">
        <w:rPr>
          <w:sz w:val="24"/>
          <w:szCs w:val="24"/>
          <w:rtl w:val="0"/>
        </w:rPr>
        <w:t xml:space="preserve">: This includes personal triggers specific to each patient, providing doctors with valuable insights to prescribe medication accordingly. This personalized approach enhances the effectiveness of migraine management, addressing a key limitation of current systems.</w:t>
      </w:r>
    </w:p>
    <w:p w:rsidR="00000000" w:rsidDel="00000000" w:rsidP="00000000" w:rsidRDefault="00000000" w:rsidRPr="00000000" w14:paraId="0000017E">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7F">
      <w:pPr>
        <w:numPr>
          <w:ilvl w:val="0"/>
          <w:numId w:val="9"/>
        </w:numPr>
        <w:spacing w:line="360" w:lineRule="auto"/>
        <w:ind w:left="720" w:hanging="360"/>
        <w:jc w:val="both"/>
        <w:rPr>
          <w:sz w:val="24"/>
          <w:szCs w:val="24"/>
        </w:rPr>
      </w:pPr>
      <w:r w:rsidDel="00000000" w:rsidR="00000000" w:rsidRPr="00000000">
        <w:rPr>
          <w:sz w:val="24"/>
          <w:szCs w:val="24"/>
          <w:u w:val="single"/>
          <w:rtl w:val="0"/>
        </w:rPr>
        <w:t xml:space="preserve">Medical History</w:t>
      </w:r>
      <w:r w:rsidDel="00000000" w:rsidR="00000000" w:rsidRPr="00000000">
        <w:rPr>
          <w:sz w:val="24"/>
          <w:szCs w:val="24"/>
          <w:rtl w:val="0"/>
        </w:rPr>
        <w:t xml:space="preserve">: Neurocare records patients' complete medical history of migraines, enabling healthcare providers to understand and manage their condition more effectively. Existing apps must capture this crucial information, limiting their ability to provide personalized care.</w:t>
      </w:r>
    </w:p>
    <w:p w:rsidR="00000000" w:rsidDel="00000000" w:rsidP="00000000" w:rsidRDefault="00000000" w:rsidRPr="00000000" w14:paraId="00000180">
      <w:pPr>
        <w:spacing w:line="360" w:lineRule="auto"/>
        <w:ind w:left="720" w:firstLine="0"/>
        <w:jc w:val="both"/>
        <w:rPr>
          <w:sz w:val="28"/>
          <w:szCs w:val="28"/>
        </w:rPr>
      </w:pPr>
      <w:r w:rsidDel="00000000" w:rsidR="00000000" w:rsidRPr="00000000">
        <w:rPr>
          <w:rtl w:val="0"/>
        </w:rPr>
      </w:r>
    </w:p>
    <w:p w:rsidR="00000000" w:rsidDel="00000000" w:rsidP="00000000" w:rsidRDefault="00000000" w:rsidRPr="00000000" w14:paraId="00000181">
      <w:pPr>
        <w:spacing w:line="360" w:lineRule="auto"/>
        <w:jc w:val="both"/>
        <w:rPr>
          <w:sz w:val="28"/>
          <w:szCs w:val="28"/>
        </w:rPr>
      </w:pPr>
      <w:r w:rsidDel="00000000" w:rsidR="00000000" w:rsidRPr="00000000">
        <w:rPr>
          <w:rtl w:val="0"/>
        </w:rPr>
      </w:r>
    </w:p>
    <w:p w:rsidR="00000000" w:rsidDel="00000000" w:rsidP="00000000" w:rsidRDefault="00000000" w:rsidRPr="00000000" w14:paraId="00000182">
      <w:pPr>
        <w:spacing w:line="360" w:lineRule="auto"/>
        <w:jc w:val="both"/>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83">
      <w:pPr>
        <w:spacing w:line="360" w:lineRule="auto"/>
        <w:jc w:val="both"/>
        <w:rPr>
          <w:b w:val="1"/>
          <w:sz w:val="32"/>
          <w:szCs w:val="32"/>
        </w:rPr>
      </w:pPr>
      <w:r w:rsidDel="00000000" w:rsidR="00000000" w:rsidRPr="00000000">
        <w:rPr>
          <w:b w:val="1"/>
          <w:sz w:val="32"/>
          <w:szCs w:val="32"/>
          <w:rtl w:val="0"/>
        </w:rPr>
        <w:t xml:space="preserve">CHAPTER 3: REQUIREMENT GATHERING FOR THE PROPOSED SYSTEM</w:t>
      </w:r>
    </w:p>
    <w:p w:rsidR="00000000" w:rsidDel="00000000" w:rsidP="00000000" w:rsidRDefault="00000000" w:rsidRPr="00000000" w14:paraId="00000184">
      <w:pPr>
        <w:spacing w:line="360" w:lineRule="auto"/>
        <w:jc w:val="both"/>
        <w:rPr>
          <w:sz w:val="28"/>
          <w:szCs w:val="28"/>
        </w:rPr>
      </w:pPr>
      <w:r w:rsidDel="00000000" w:rsidR="00000000" w:rsidRPr="00000000">
        <w:rPr>
          <w:b w:val="1"/>
          <w:sz w:val="28"/>
          <w:szCs w:val="28"/>
          <w:rtl w:val="0"/>
        </w:rPr>
        <w:t xml:space="preserve">3.1 Introduction to requirement gathering</w:t>
      </w:r>
      <w:r w:rsidDel="00000000" w:rsidR="00000000" w:rsidRPr="00000000">
        <w:rPr>
          <w:sz w:val="28"/>
          <w:szCs w:val="28"/>
          <w:rtl w:val="0"/>
        </w:rPr>
        <w:t xml:space="preserve"> </w:t>
      </w:r>
    </w:p>
    <w:p w:rsidR="00000000" w:rsidDel="00000000" w:rsidP="00000000" w:rsidRDefault="00000000" w:rsidRPr="00000000" w14:paraId="00000185">
      <w:pPr>
        <w:spacing w:line="360" w:lineRule="auto"/>
        <w:jc w:val="both"/>
        <w:rPr>
          <w:sz w:val="24"/>
          <w:szCs w:val="24"/>
        </w:rPr>
      </w:pPr>
      <w:r w:rsidDel="00000000" w:rsidR="00000000" w:rsidRPr="00000000">
        <w:rPr>
          <w:sz w:val="24"/>
          <w:szCs w:val="24"/>
          <w:rtl w:val="0"/>
        </w:rPr>
        <w:t xml:space="preserve">Requirement gathering is obtaining, documenting, and analyzing stakeholders' needs and expectations for a software project. It entails identifying the software's features, functionalities, and limits to meet user needs. To obtain information, this procedure often includes conducting interviews, questionnaires, and workshops, as well as evaluating existing documents. The purpose of requirement collecting is to guarantee that the software development team and stakeholders understand what needs to be built, resulting in the effective delivery of a solution that satisfies user needs and expectations.</w:t>
      </w:r>
    </w:p>
    <w:p w:rsidR="00000000" w:rsidDel="00000000" w:rsidP="00000000" w:rsidRDefault="00000000" w:rsidRPr="00000000" w14:paraId="00000186">
      <w:pPr>
        <w:spacing w:line="360" w:lineRule="auto"/>
        <w:jc w:val="both"/>
        <w:rPr>
          <w:sz w:val="24"/>
          <w:szCs w:val="24"/>
        </w:rPr>
      </w:pPr>
      <w:r w:rsidDel="00000000" w:rsidR="00000000" w:rsidRPr="00000000">
        <w:rPr>
          <w:rtl w:val="0"/>
        </w:rPr>
      </w:r>
    </w:p>
    <w:p w:rsidR="00000000" w:rsidDel="00000000" w:rsidP="00000000" w:rsidRDefault="00000000" w:rsidRPr="00000000" w14:paraId="00000187">
      <w:pPr>
        <w:spacing w:line="360" w:lineRule="auto"/>
        <w:jc w:val="both"/>
        <w:rPr>
          <w:b w:val="1"/>
          <w:sz w:val="28"/>
          <w:szCs w:val="28"/>
        </w:rPr>
      </w:pPr>
      <w:r w:rsidDel="00000000" w:rsidR="00000000" w:rsidRPr="00000000">
        <w:rPr>
          <w:b w:val="1"/>
          <w:sz w:val="28"/>
          <w:szCs w:val="28"/>
          <w:rtl w:val="0"/>
        </w:rPr>
        <w:t xml:space="preserve">3.2 Functional Requirements</w:t>
      </w:r>
    </w:p>
    <w:p w:rsidR="00000000" w:rsidDel="00000000" w:rsidP="00000000" w:rsidRDefault="00000000" w:rsidRPr="00000000" w14:paraId="00000188">
      <w:pPr>
        <w:spacing w:line="360" w:lineRule="auto"/>
        <w:jc w:val="both"/>
        <w:rPr>
          <w:sz w:val="24"/>
          <w:szCs w:val="24"/>
        </w:rPr>
      </w:pPr>
      <w:r w:rsidDel="00000000" w:rsidR="00000000" w:rsidRPr="00000000">
        <w:rPr>
          <w:sz w:val="24"/>
          <w:szCs w:val="24"/>
          <w:rtl w:val="0"/>
        </w:rPr>
        <w:t xml:space="preserve">The functional requirements of Neurocare are as follows:</w:t>
      </w:r>
    </w:p>
    <w:p w:rsidR="00000000" w:rsidDel="00000000" w:rsidP="00000000" w:rsidRDefault="00000000" w:rsidRPr="00000000" w14:paraId="00000189">
      <w:pPr>
        <w:numPr>
          <w:ilvl w:val="0"/>
          <w:numId w:val="20"/>
        </w:numPr>
        <w:spacing w:line="360" w:lineRule="auto"/>
        <w:ind w:left="720" w:hanging="360"/>
        <w:jc w:val="both"/>
        <w:rPr>
          <w:sz w:val="24"/>
          <w:szCs w:val="24"/>
        </w:rPr>
      </w:pPr>
      <w:r w:rsidDel="00000000" w:rsidR="00000000" w:rsidRPr="00000000">
        <w:rPr>
          <w:b w:val="1"/>
          <w:sz w:val="24"/>
          <w:szCs w:val="24"/>
          <w:rtl w:val="0"/>
        </w:rPr>
        <w:t xml:space="preserve">User Authentication:</w:t>
      </w:r>
      <w:r w:rsidDel="00000000" w:rsidR="00000000" w:rsidRPr="00000000">
        <w:rPr>
          <w:sz w:val="24"/>
          <w:szCs w:val="24"/>
          <w:rtl w:val="0"/>
        </w:rPr>
        <w:t xml:space="preserve"> </w:t>
      </w:r>
    </w:p>
    <w:p w:rsidR="00000000" w:rsidDel="00000000" w:rsidP="00000000" w:rsidRDefault="00000000" w:rsidRPr="00000000" w14:paraId="0000018A">
      <w:pPr>
        <w:spacing w:line="360" w:lineRule="auto"/>
        <w:ind w:left="720" w:firstLine="0"/>
        <w:jc w:val="both"/>
        <w:rPr>
          <w:sz w:val="24"/>
          <w:szCs w:val="24"/>
        </w:rPr>
      </w:pPr>
      <w:r w:rsidDel="00000000" w:rsidR="00000000" w:rsidRPr="00000000">
        <w:rPr>
          <w:sz w:val="24"/>
          <w:szCs w:val="24"/>
          <w:rtl w:val="0"/>
        </w:rPr>
        <w:t xml:space="preserve">Our system requires users to log in with a username and password to ensure that only authorized users can access the app and its features. </w:t>
      </w:r>
    </w:p>
    <w:p w:rsidR="00000000" w:rsidDel="00000000" w:rsidP="00000000" w:rsidRDefault="00000000" w:rsidRPr="00000000" w14:paraId="0000018B">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8C">
      <w:pPr>
        <w:numPr>
          <w:ilvl w:val="0"/>
          <w:numId w:val="20"/>
        </w:numPr>
        <w:spacing w:line="360" w:lineRule="auto"/>
        <w:ind w:left="720" w:hanging="360"/>
        <w:jc w:val="both"/>
        <w:rPr>
          <w:sz w:val="24"/>
          <w:szCs w:val="24"/>
        </w:rPr>
      </w:pPr>
      <w:r w:rsidDel="00000000" w:rsidR="00000000" w:rsidRPr="00000000">
        <w:rPr>
          <w:b w:val="1"/>
          <w:sz w:val="24"/>
          <w:szCs w:val="24"/>
          <w:rtl w:val="0"/>
        </w:rPr>
        <w:t xml:space="preserve">Migraine Disability Assessment (MIDAS):</w:t>
      </w:r>
      <w:r w:rsidDel="00000000" w:rsidR="00000000" w:rsidRPr="00000000">
        <w:rPr>
          <w:sz w:val="24"/>
          <w:szCs w:val="24"/>
          <w:rtl w:val="0"/>
        </w:rPr>
        <w:t xml:space="preserve"> </w:t>
      </w:r>
    </w:p>
    <w:p w:rsidR="00000000" w:rsidDel="00000000" w:rsidP="00000000" w:rsidRDefault="00000000" w:rsidRPr="00000000" w14:paraId="0000018D">
      <w:pPr>
        <w:spacing w:line="360" w:lineRule="auto"/>
        <w:ind w:left="720" w:firstLine="0"/>
        <w:jc w:val="both"/>
        <w:rPr>
          <w:sz w:val="24"/>
          <w:szCs w:val="24"/>
        </w:rPr>
      </w:pPr>
      <w:r w:rsidDel="00000000" w:rsidR="00000000" w:rsidRPr="00000000">
        <w:rPr>
          <w:sz w:val="24"/>
          <w:szCs w:val="24"/>
          <w:rtl w:val="0"/>
        </w:rPr>
        <w:t xml:space="preserve">Neurocare includes a MIDAS questionnaire to quantify the impact of migraines on daily life. This questionnaire will help users understand the severity of their migraines and provide valuable insights for managing them effectively.</w:t>
      </w:r>
    </w:p>
    <w:p w:rsidR="00000000" w:rsidDel="00000000" w:rsidP="00000000" w:rsidRDefault="00000000" w:rsidRPr="00000000" w14:paraId="0000018E">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8F">
      <w:pPr>
        <w:numPr>
          <w:ilvl w:val="0"/>
          <w:numId w:val="20"/>
        </w:numPr>
        <w:spacing w:line="360" w:lineRule="auto"/>
        <w:ind w:left="720" w:hanging="360"/>
        <w:jc w:val="both"/>
        <w:rPr>
          <w:sz w:val="24"/>
          <w:szCs w:val="24"/>
        </w:rPr>
      </w:pPr>
      <w:r w:rsidDel="00000000" w:rsidR="00000000" w:rsidRPr="00000000">
        <w:rPr>
          <w:b w:val="1"/>
          <w:sz w:val="24"/>
          <w:szCs w:val="24"/>
          <w:rtl w:val="0"/>
        </w:rPr>
        <w:t xml:space="preserve">Personal Diary: </w:t>
      </w:r>
    </w:p>
    <w:p w:rsidR="00000000" w:rsidDel="00000000" w:rsidP="00000000" w:rsidRDefault="00000000" w:rsidRPr="00000000" w14:paraId="00000190">
      <w:pPr>
        <w:spacing w:line="360" w:lineRule="auto"/>
        <w:ind w:left="720" w:firstLine="0"/>
        <w:jc w:val="both"/>
        <w:rPr>
          <w:sz w:val="24"/>
          <w:szCs w:val="24"/>
        </w:rPr>
      </w:pPr>
      <w:r w:rsidDel="00000000" w:rsidR="00000000" w:rsidRPr="00000000">
        <w:rPr>
          <w:sz w:val="24"/>
          <w:szCs w:val="24"/>
          <w:rtl w:val="0"/>
        </w:rPr>
        <w:t xml:space="preserve">Neurocare’s diary allows users to track potential triggers for migraines, such as stress, diet, and sleep patterns. Users will be able to record details of migraine episodes, including the duration, severity, and associated symptoms. This feature will help users identify patterns and make informed lifestyle changes to manage their migraines better.</w:t>
      </w:r>
    </w:p>
    <w:p w:rsidR="00000000" w:rsidDel="00000000" w:rsidP="00000000" w:rsidRDefault="00000000" w:rsidRPr="00000000" w14:paraId="00000191">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92">
      <w:pPr>
        <w:numPr>
          <w:ilvl w:val="0"/>
          <w:numId w:val="20"/>
        </w:numPr>
        <w:spacing w:line="360" w:lineRule="auto"/>
        <w:ind w:left="720" w:hanging="360"/>
        <w:jc w:val="both"/>
        <w:rPr>
          <w:sz w:val="24"/>
          <w:szCs w:val="24"/>
        </w:rPr>
      </w:pPr>
      <w:r w:rsidDel="00000000" w:rsidR="00000000" w:rsidRPr="00000000">
        <w:rPr>
          <w:b w:val="1"/>
          <w:sz w:val="24"/>
          <w:szCs w:val="24"/>
          <w:rtl w:val="0"/>
        </w:rPr>
        <w:t xml:space="preserve">Migraine Log:</w:t>
      </w:r>
    </w:p>
    <w:p w:rsidR="00000000" w:rsidDel="00000000" w:rsidP="00000000" w:rsidRDefault="00000000" w:rsidRPr="00000000" w14:paraId="00000193">
      <w:pPr>
        <w:spacing w:line="360" w:lineRule="auto"/>
        <w:ind w:left="720" w:firstLine="0"/>
        <w:jc w:val="both"/>
        <w:rPr>
          <w:sz w:val="24"/>
          <w:szCs w:val="24"/>
        </w:rPr>
      </w:pPr>
      <w:r w:rsidDel="00000000" w:rsidR="00000000" w:rsidRPr="00000000">
        <w:rPr>
          <w:sz w:val="24"/>
          <w:szCs w:val="24"/>
          <w:rtl w:val="0"/>
        </w:rPr>
        <w:t xml:space="preserve">The migraine log is a vital tool for documenting migraine experiences. It helps track the date, time, severity, triggers, symptoms, and comments for each episode. </w:t>
      </w:r>
    </w:p>
    <w:p w:rsidR="00000000" w:rsidDel="00000000" w:rsidP="00000000" w:rsidRDefault="00000000" w:rsidRPr="00000000" w14:paraId="00000194">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95">
      <w:pPr>
        <w:numPr>
          <w:ilvl w:val="0"/>
          <w:numId w:val="20"/>
        </w:numPr>
        <w:spacing w:line="360" w:lineRule="auto"/>
        <w:ind w:left="720" w:hanging="360"/>
        <w:jc w:val="both"/>
        <w:rPr>
          <w:sz w:val="24"/>
          <w:szCs w:val="24"/>
        </w:rPr>
      </w:pPr>
      <w:r w:rsidDel="00000000" w:rsidR="00000000" w:rsidRPr="00000000">
        <w:rPr>
          <w:b w:val="1"/>
          <w:sz w:val="24"/>
          <w:szCs w:val="24"/>
          <w:rtl w:val="0"/>
        </w:rPr>
        <w:t xml:space="preserve">Health Record Display:</w:t>
      </w:r>
      <w:r w:rsidDel="00000000" w:rsidR="00000000" w:rsidRPr="00000000">
        <w:rPr>
          <w:sz w:val="24"/>
          <w:szCs w:val="24"/>
          <w:rtl w:val="0"/>
        </w:rPr>
        <w:t xml:space="preserve"> </w:t>
      </w:r>
    </w:p>
    <w:p w:rsidR="00000000" w:rsidDel="00000000" w:rsidP="00000000" w:rsidRDefault="00000000" w:rsidRPr="00000000" w14:paraId="00000196">
      <w:pPr>
        <w:spacing w:line="360" w:lineRule="auto"/>
        <w:ind w:left="720" w:firstLine="0"/>
        <w:jc w:val="both"/>
        <w:rPr>
          <w:sz w:val="24"/>
          <w:szCs w:val="24"/>
        </w:rPr>
      </w:pPr>
      <w:r w:rsidDel="00000000" w:rsidR="00000000" w:rsidRPr="00000000">
        <w:rPr>
          <w:sz w:val="24"/>
          <w:szCs w:val="24"/>
          <w:rtl w:val="0"/>
        </w:rPr>
        <w:t xml:space="preserve">This app allows users to share their health records with doctors and other healthcare providers. This feature will enable healthcare providers to have access to the user's migraine history and provide personalized treatment plans.</w:t>
      </w:r>
    </w:p>
    <w:p w:rsidR="00000000" w:rsidDel="00000000" w:rsidP="00000000" w:rsidRDefault="00000000" w:rsidRPr="00000000" w14:paraId="0000019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98">
      <w:pPr>
        <w:numPr>
          <w:ilvl w:val="0"/>
          <w:numId w:val="20"/>
        </w:numPr>
        <w:spacing w:line="360" w:lineRule="auto"/>
        <w:ind w:left="720" w:hanging="360"/>
        <w:jc w:val="both"/>
        <w:rPr>
          <w:sz w:val="24"/>
          <w:szCs w:val="24"/>
        </w:rPr>
      </w:pPr>
      <w:r w:rsidDel="00000000" w:rsidR="00000000" w:rsidRPr="00000000">
        <w:rPr>
          <w:b w:val="1"/>
          <w:sz w:val="24"/>
          <w:szCs w:val="24"/>
          <w:rtl w:val="0"/>
        </w:rPr>
        <w:t xml:space="preserve">Calendar: </w:t>
      </w:r>
    </w:p>
    <w:p w:rsidR="00000000" w:rsidDel="00000000" w:rsidP="00000000" w:rsidRDefault="00000000" w:rsidRPr="00000000" w14:paraId="00000199">
      <w:pPr>
        <w:spacing w:line="360" w:lineRule="auto"/>
        <w:ind w:left="720" w:firstLine="0"/>
        <w:jc w:val="both"/>
        <w:rPr>
          <w:sz w:val="24"/>
          <w:szCs w:val="24"/>
        </w:rPr>
      </w:pPr>
      <w:r w:rsidDel="00000000" w:rsidR="00000000" w:rsidRPr="00000000">
        <w:rPr>
          <w:sz w:val="24"/>
          <w:szCs w:val="24"/>
          <w:rtl w:val="0"/>
        </w:rPr>
        <w:t xml:space="preserve">This app provides a calendar for users to track their migraines over time. Users will be able to view past migraine episodes, upcoming appointments, and any other relevant events related to their migraines.</w:t>
      </w:r>
    </w:p>
    <w:p w:rsidR="00000000" w:rsidDel="00000000" w:rsidP="00000000" w:rsidRDefault="00000000" w:rsidRPr="00000000" w14:paraId="0000019A">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9B">
      <w:pPr>
        <w:spacing w:line="360" w:lineRule="auto"/>
        <w:jc w:val="both"/>
        <w:rPr>
          <w:b w:val="1"/>
          <w:sz w:val="28"/>
          <w:szCs w:val="28"/>
        </w:rPr>
      </w:pPr>
      <w:r w:rsidDel="00000000" w:rsidR="00000000" w:rsidRPr="00000000">
        <w:rPr>
          <w:b w:val="1"/>
          <w:sz w:val="28"/>
          <w:szCs w:val="28"/>
          <w:rtl w:val="0"/>
        </w:rPr>
        <w:t xml:space="preserve">3.3 Non-Functional Requirements</w:t>
      </w:r>
    </w:p>
    <w:p w:rsidR="00000000" w:rsidDel="00000000" w:rsidP="00000000" w:rsidRDefault="00000000" w:rsidRPr="00000000" w14:paraId="0000019C">
      <w:pPr>
        <w:numPr>
          <w:ilvl w:val="0"/>
          <w:numId w:val="4"/>
        </w:numPr>
        <w:spacing w:line="360" w:lineRule="auto"/>
        <w:ind w:left="720" w:hanging="360"/>
        <w:jc w:val="both"/>
        <w:rPr>
          <w:sz w:val="24"/>
          <w:szCs w:val="24"/>
        </w:rPr>
      </w:pPr>
      <w:r w:rsidDel="00000000" w:rsidR="00000000" w:rsidRPr="00000000">
        <w:rPr>
          <w:b w:val="1"/>
          <w:sz w:val="24"/>
          <w:szCs w:val="24"/>
          <w:rtl w:val="0"/>
        </w:rPr>
        <w:t xml:space="preserve">Performance</w:t>
      </w:r>
      <w:r w:rsidDel="00000000" w:rsidR="00000000" w:rsidRPr="00000000">
        <w:rPr>
          <w:sz w:val="24"/>
          <w:szCs w:val="24"/>
          <w:rtl w:val="0"/>
        </w:rPr>
        <w:t xml:space="preserve">: Neurocare responds to user interactions quickly and efficiently. This requirement ensures that users can use this app smoothly without experiencing delays or lag.</w:t>
      </w:r>
    </w:p>
    <w:p w:rsidR="00000000" w:rsidDel="00000000" w:rsidP="00000000" w:rsidRDefault="00000000" w:rsidRPr="00000000" w14:paraId="0000019D">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9E">
      <w:pPr>
        <w:numPr>
          <w:ilvl w:val="0"/>
          <w:numId w:val="4"/>
        </w:numPr>
        <w:spacing w:line="360" w:lineRule="auto"/>
        <w:ind w:left="720" w:hanging="360"/>
        <w:jc w:val="both"/>
        <w:rPr>
          <w:sz w:val="24"/>
          <w:szCs w:val="24"/>
        </w:rPr>
      </w:pPr>
      <w:r w:rsidDel="00000000" w:rsidR="00000000" w:rsidRPr="00000000">
        <w:rPr>
          <w:b w:val="1"/>
          <w:sz w:val="24"/>
          <w:szCs w:val="24"/>
          <w:rtl w:val="0"/>
        </w:rPr>
        <w:t xml:space="preserve">Security:</w:t>
      </w:r>
      <w:r w:rsidDel="00000000" w:rsidR="00000000" w:rsidRPr="00000000">
        <w:rPr>
          <w:sz w:val="24"/>
          <w:szCs w:val="24"/>
          <w:rtl w:val="0"/>
        </w:rPr>
        <w:t xml:space="preserve"> It ensures data is encrypted and protected from unauthorized access. This requirement is essential to protect user privacy and ensure the confidentiality of sensitive information.</w:t>
      </w:r>
    </w:p>
    <w:p w:rsidR="00000000" w:rsidDel="00000000" w:rsidP="00000000" w:rsidRDefault="00000000" w:rsidRPr="00000000" w14:paraId="0000019F">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A0">
      <w:pPr>
        <w:numPr>
          <w:ilvl w:val="0"/>
          <w:numId w:val="4"/>
        </w:numPr>
        <w:spacing w:line="360" w:lineRule="auto"/>
        <w:ind w:left="720" w:hanging="360"/>
        <w:jc w:val="both"/>
        <w:rPr>
          <w:sz w:val="24"/>
          <w:szCs w:val="24"/>
        </w:rPr>
      </w:pPr>
      <w:r w:rsidDel="00000000" w:rsidR="00000000" w:rsidRPr="00000000">
        <w:rPr>
          <w:b w:val="1"/>
          <w:sz w:val="24"/>
          <w:szCs w:val="24"/>
          <w:rtl w:val="0"/>
        </w:rPr>
        <w:t xml:space="preserve">Usability:</w:t>
      </w:r>
      <w:r w:rsidDel="00000000" w:rsidR="00000000" w:rsidRPr="00000000">
        <w:rPr>
          <w:sz w:val="24"/>
          <w:szCs w:val="24"/>
          <w:rtl w:val="0"/>
        </w:rPr>
        <w:t xml:space="preserve"> Neurocare has a user-friendly interface with intuitive navigation. Users can easily access and use all the features without extensive instructions or guidance.</w:t>
      </w:r>
    </w:p>
    <w:p w:rsidR="00000000" w:rsidDel="00000000" w:rsidP="00000000" w:rsidRDefault="00000000" w:rsidRPr="00000000" w14:paraId="000001A1">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A2">
      <w:pPr>
        <w:spacing w:line="360" w:lineRule="auto"/>
        <w:jc w:val="both"/>
        <w:rPr>
          <w:b w:val="1"/>
          <w:sz w:val="28"/>
          <w:szCs w:val="28"/>
        </w:rPr>
      </w:pPr>
      <w:r w:rsidDel="00000000" w:rsidR="00000000" w:rsidRPr="00000000">
        <w:rPr>
          <w:b w:val="1"/>
          <w:sz w:val="28"/>
          <w:szCs w:val="28"/>
          <w:rtl w:val="0"/>
        </w:rPr>
        <w:t xml:space="preserve">3.4.Hardware,  Software, Technology and tools utilized</w:t>
      </w:r>
    </w:p>
    <w:p w:rsidR="00000000" w:rsidDel="00000000" w:rsidP="00000000" w:rsidRDefault="00000000" w:rsidRPr="00000000" w14:paraId="000001A3">
      <w:pPr>
        <w:spacing w:line="360" w:lineRule="auto"/>
        <w:jc w:val="both"/>
        <w:rPr>
          <w:sz w:val="24"/>
          <w:szCs w:val="24"/>
        </w:rPr>
      </w:pPr>
      <w:r w:rsidDel="00000000" w:rsidR="00000000" w:rsidRPr="00000000">
        <w:rPr>
          <w:b w:val="1"/>
          <w:sz w:val="24"/>
          <w:szCs w:val="24"/>
          <w:rtl w:val="0"/>
        </w:rPr>
        <w:t xml:space="preserve">Hardware</w:t>
      </w:r>
      <w:r w:rsidDel="00000000" w:rsidR="00000000" w:rsidRPr="00000000">
        <w:rPr>
          <w:sz w:val="24"/>
          <w:szCs w:val="24"/>
          <w:rtl w:val="0"/>
        </w:rPr>
        <w:t xml:space="preserve">:</w:t>
      </w:r>
    </w:p>
    <w:p w:rsidR="00000000" w:rsidDel="00000000" w:rsidP="00000000" w:rsidRDefault="00000000" w:rsidRPr="00000000" w14:paraId="000001A4">
      <w:pPr>
        <w:numPr>
          <w:ilvl w:val="0"/>
          <w:numId w:val="7"/>
        </w:numPr>
        <w:spacing w:line="360" w:lineRule="auto"/>
        <w:ind w:left="720" w:hanging="360"/>
        <w:jc w:val="both"/>
        <w:rPr>
          <w:sz w:val="24"/>
          <w:szCs w:val="24"/>
          <w:u w:val="none"/>
        </w:rPr>
      </w:pPr>
      <w:r w:rsidDel="00000000" w:rsidR="00000000" w:rsidRPr="00000000">
        <w:rPr>
          <w:sz w:val="24"/>
          <w:szCs w:val="24"/>
          <w:rtl w:val="0"/>
        </w:rPr>
        <w:t xml:space="preserve">Computer capable of running Flutter development tools</w:t>
      </w:r>
    </w:p>
    <w:p w:rsidR="00000000" w:rsidDel="00000000" w:rsidP="00000000" w:rsidRDefault="00000000" w:rsidRPr="00000000" w14:paraId="000001A5">
      <w:pPr>
        <w:numPr>
          <w:ilvl w:val="0"/>
          <w:numId w:val="7"/>
        </w:numPr>
        <w:spacing w:line="360" w:lineRule="auto"/>
        <w:ind w:left="720" w:hanging="360"/>
        <w:jc w:val="both"/>
        <w:rPr>
          <w:sz w:val="24"/>
          <w:szCs w:val="24"/>
          <w:u w:val="none"/>
        </w:rPr>
      </w:pPr>
      <w:r w:rsidDel="00000000" w:rsidR="00000000" w:rsidRPr="00000000">
        <w:rPr>
          <w:sz w:val="24"/>
          <w:szCs w:val="24"/>
          <w:rtl w:val="0"/>
        </w:rPr>
        <w:t xml:space="preserve">Sufficient RAM (at least 8GB recommended)</w:t>
      </w:r>
    </w:p>
    <w:p w:rsidR="00000000" w:rsidDel="00000000" w:rsidP="00000000" w:rsidRDefault="00000000" w:rsidRPr="00000000" w14:paraId="000001A6">
      <w:pPr>
        <w:numPr>
          <w:ilvl w:val="0"/>
          <w:numId w:val="7"/>
        </w:numPr>
        <w:spacing w:line="360" w:lineRule="auto"/>
        <w:ind w:left="720" w:hanging="360"/>
        <w:jc w:val="both"/>
        <w:rPr>
          <w:sz w:val="24"/>
          <w:szCs w:val="24"/>
          <w:u w:val="none"/>
        </w:rPr>
      </w:pPr>
      <w:r w:rsidDel="00000000" w:rsidR="00000000" w:rsidRPr="00000000">
        <w:rPr>
          <w:sz w:val="24"/>
          <w:szCs w:val="24"/>
          <w:rtl w:val="0"/>
        </w:rPr>
        <w:t xml:space="preserve">Adequate storage space</w:t>
      </w:r>
    </w:p>
    <w:p w:rsidR="00000000" w:rsidDel="00000000" w:rsidP="00000000" w:rsidRDefault="00000000" w:rsidRPr="00000000" w14:paraId="000001A7">
      <w:pPr>
        <w:numPr>
          <w:ilvl w:val="0"/>
          <w:numId w:val="7"/>
        </w:numPr>
        <w:spacing w:line="360" w:lineRule="auto"/>
        <w:ind w:left="720" w:hanging="360"/>
        <w:jc w:val="both"/>
        <w:rPr>
          <w:sz w:val="24"/>
          <w:szCs w:val="24"/>
          <w:u w:val="none"/>
        </w:rPr>
      </w:pPr>
      <w:r w:rsidDel="00000000" w:rsidR="00000000" w:rsidRPr="00000000">
        <w:rPr>
          <w:sz w:val="24"/>
          <w:szCs w:val="24"/>
          <w:rtl w:val="0"/>
        </w:rPr>
        <w:t xml:space="preserve">Mobile device for testing (optional but recommended)</w:t>
      </w:r>
    </w:p>
    <w:p w:rsidR="00000000" w:rsidDel="00000000" w:rsidP="00000000" w:rsidRDefault="00000000" w:rsidRPr="00000000" w14:paraId="000001A8">
      <w:pPr>
        <w:numPr>
          <w:ilvl w:val="0"/>
          <w:numId w:val="7"/>
        </w:numPr>
        <w:spacing w:line="360" w:lineRule="auto"/>
        <w:ind w:left="720" w:hanging="360"/>
        <w:jc w:val="both"/>
        <w:rPr>
          <w:sz w:val="24"/>
          <w:szCs w:val="24"/>
          <w:u w:val="none"/>
        </w:rPr>
      </w:pPr>
      <w:r w:rsidDel="00000000" w:rsidR="00000000" w:rsidRPr="00000000">
        <w:rPr>
          <w:sz w:val="24"/>
          <w:szCs w:val="24"/>
          <w:rtl w:val="0"/>
        </w:rPr>
        <w:t xml:space="preserve">Stable internet connection</w:t>
      </w:r>
    </w:p>
    <w:p w:rsidR="00000000" w:rsidDel="00000000" w:rsidP="00000000" w:rsidRDefault="00000000" w:rsidRPr="00000000" w14:paraId="000001A9">
      <w:pPr>
        <w:spacing w:line="360" w:lineRule="auto"/>
        <w:jc w:val="both"/>
        <w:rPr>
          <w:sz w:val="24"/>
          <w:szCs w:val="24"/>
        </w:rPr>
      </w:pPr>
      <w:r w:rsidDel="00000000" w:rsidR="00000000" w:rsidRPr="00000000">
        <w:rPr>
          <w:rtl w:val="0"/>
        </w:rPr>
      </w:r>
    </w:p>
    <w:p w:rsidR="00000000" w:rsidDel="00000000" w:rsidP="00000000" w:rsidRDefault="00000000" w:rsidRPr="00000000" w14:paraId="000001AA">
      <w:pPr>
        <w:spacing w:line="360" w:lineRule="auto"/>
        <w:jc w:val="both"/>
        <w:rPr>
          <w:sz w:val="24"/>
          <w:szCs w:val="24"/>
        </w:rPr>
      </w:pPr>
      <w:r w:rsidDel="00000000" w:rsidR="00000000" w:rsidRPr="00000000">
        <w:rPr>
          <w:b w:val="1"/>
          <w:sz w:val="24"/>
          <w:szCs w:val="24"/>
          <w:rtl w:val="0"/>
        </w:rPr>
        <w:t xml:space="preserve">Software</w:t>
      </w:r>
      <w:r w:rsidDel="00000000" w:rsidR="00000000" w:rsidRPr="00000000">
        <w:rPr>
          <w:sz w:val="24"/>
          <w:szCs w:val="24"/>
          <w:rtl w:val="0"/>
        </w:rPr>
        <w:t xml:space="preserve">:</w:t>
      </w:r>
    </w:p>
    <w:p w:rsidR="00000000" w:rsidDel="00000000" w:rsidP="00000000" w:rsidRDefault="00000000" w:rsidRPr="00000000" w14:paraId="000001AB">
      <w:pPr>
        <w:numPr>
          <w:ilvl w:val="0"/>
          <w:numId w:val="13"/>
        </w:numPr>
        <w:spacing w:line="360" w:lineRule="auto"/>
        <w:ind w:left="720" w:hanging="360"/>
        <w:jc w:val="both"/>
        <w:rPr>
          <w:sz w:val="24"/>
          <w:szCs w:val="24"/>
          <w:u w:val="none"/>
        </w:rPr>
      </w:pPr>
      <w:r w:rsidDel="00000000" w:rsidR="00000000" w:rsidRPr="00000000">
        <w:rPr>
          <w:sz w:val="24"/>
          <w:szCs w:val="24"/>
          <w:rtl w:val="0"/>
        </w:rPr>
        <w:t xml:space="preserve">Operating System: Windows 7 or later, macOS 10.12 or later, or Linux (64-bit)</w:t>
      </w:r>
    </w:p>
    <w:p w:rsidR="00000000" w:rsidDel="00000000" w:rsidP="00000000" w:rsidRDefault="00000000" w:rsidRPr="00000000" w14:paraId="000001AC">
      <w:pPr>
        <w:numPr>
          <w:ilvl w:val="0"/>
          <w:numId w:val="13"/>
        </w:numPr>
        <w:spacing w:line="360" w:lineRule="auto"/>
        <w:ind w:left="720" w:hanging="360"/>
        <w:jc w:val="both"/>
        <w:rPr>
          <w:sz w:val="24"/>
          <w:szCs w:val="24"/>
          <w:u w:val="none"/>
        </w:rPr>
      </w:pPr>
      <w:r w:rsidDel="00000000" w:rsidR="00000000" w:rsidRPr="00000000">
        <w:rPr>
          <w:sz w:val="24"/>
          <w:szCs w:val="24"/>
          <w:rtl w:val="0"/>
        </w:rPr>
        <w:t xml:space="preserve">Flutter SDK</w:t>
      </w:r>
    </w:p>
    <w:p w:rsidR="00000000" w:rsidDel="00000000" w:rsidP="00000000" w:rsidRDefault="00000000" w:rsidRPr="00000000" w14:paraId="000001AD">
      <w:pPr>
        <w:numPr>
          <w:ilvl w:val="0"/>
          <w:numId w:val="13"/>
        </w:numPr>
        <w:spacing w:line="360" w:lineRule="auto"/>
        <w:ind w:left="720" w:hanging="360"/>
        <w:jc w:val="both"/>
        <w:rPr>
          <w:sz w:val="24"/>
          <w:szCs w:val="24"/>
          <w:u w:val="none"/>
        </w:rPr>
      </w:pPr>
      <w:r w:rsidDel="00000000" w:rsidR="00000000" w:rsidRPr="00000000">
        <w:rPr>
          <w:sz w:val="24"/>
          <w:szCs w:val="24"/>
          <w:rtl w:val="0"/>
        </w:rPr>
        <w:t xml:space="preserve">Integrated Development Environment (IDE): Android Studio, Visual Studio Code, or IntelliJ IDEA with Flutter and Dart plugins</w:t>
      </w:r>
    </w:p>
    <w:p w:rsidR="00000000" w:rsidDel="00000000" w:rsidP="00000000" w:rsidRDefault="00000000" w:rsidRPr="00000000" w14:paraId="000001AE">
      <w:pPr>
        <w:numPr>
          <w:ilvl w:val="0"/>
          <w:numId w:val="13"/>
        </w:numPr>
        <w:spacing w:line="360" w:lineRule="auto"/>
        <w:ind w:left="720" w:hanging="360"/>
        <w:jc w:val="both"/>
        <w:rPr>
          <w:sz w:val="24"/>
          <w:szCs w:val="24"/>
          <w:u w:val="none"/>
        </w:rPr>
      </w:pPr>
      <w:r w:rsidDel="00000000" w:rsidR="00000000" w:rsidRPr="00000000">
        <w:rPr>
          <w:sz w:val="24"/>
          <w:szCs w:val="24"/>
          <w:rtl w:val="0"/>
        </w:rPr>
        <w:t xml:space="preserve">Firebase Account</w:t>
      </w:r>
    </w:p>
    <w:p w:rsidR="00000000" w:rsidDel="00000000" w:rsidP="00000000" w:rsidRDefault="00000000" w:rsidRPr="00000000" w14:paraId="000001AF">
      <w:pPr>
        <w:numPr>
          <w:ilvl w:val="0"/>
          <w:numId w:val="13"/>
        </w:numPr>
        <w:spacing w:line="360" w:lineRule="auto"/>
        <w:ind w:left="720" w:hanging="360"/>
        <w:jc w:val="both"/>
        <w:rPr>
          <w:sz w:val="24"/>
          <w:szCs w:val="24"/>
          <w:u w:val="none"/>
        </w:rPr>
      </w:pPr>
      <w:r w:rsidDel="00000000" w:rsidR="00000000" w:rsidRPr="00000000">
        <w:rPr>
          <w:sz w:val="24"/>
          <w:szCs w:val="24"/>
          <w:rtl w:val="0"/>
        </w:rPr>
        <w:t xml:space="preserve">Text Editor: Notepad++ / Sublime Text </w:t>
      </w:r>
    </w:p>
    <w:p w:rsidR="00000000" w:rsidDel="00000000" w:rsidP="00000000" w:rsidRDefault="00000000" w:rsidRPr="00000000" w14:paraId="000001B0">
      <w:pPr>
        <w:numPr>
          <w:ilvl w:val="0"/>
          <w:numId w:val="13"/>
        </w:numPr>
        <w:spacing w:line="360" w:lineRule="auto"/>
        <w:ind w:left="720" w:hanging="360"/>
        <w:jc w:val="both"/>
        <w:rPr>
          <w:sz w:val="24"/>
          <w:szCs w:val="24"/>
          <w:u w:val="none"/>
        </w:rPr>
      </w:pPr>
      <w:r w:rsidDel="00000000" w:rsidR="00000000" w:rsidRPr="00000000">
        <w:rPr>
          <w:sz w:val="24"/>
          <w:szCs w:val="24"/>
          <w:rtl w:val="0"/>
        </w:rPr>
        <w:t xml:space="preserve">Web Browser: Google Chrome, Mozilla Firefox, or Safari </w:t>
      </w:r>
    </w:p>
    <w:p w:rsidR="00000000" w:rsidDel="00000000" w:rsidP="00000000" w:rsidRDefault="00000000" w:rsidRPr="00000000" w14:paraId="000001B1">
      <w:pPr>
        <w:numPr>
          <w:ilvl w:val="0"/>
          <w:numId w:val="13"/>
        </w:numPr>
        <w:spacing w:line="360" w:lineRule="auto"/>
        <w:ind w:left="720" w:hanging="360"/>
        <w:jc w:val="both"/>
        <w:rPr>
          <w:sz w:val="24"/>
          <w:szCs w:val="24"/>
          <w:u w:val="none"/>
        </w:rPr>
      </w:pPr>
      <w:r w:rsidDel="00000000" w:rsidR="00000000" w:rsidRPr="00000000">
        <w:rPr>
          <w:sz w:val="24"/>
          <w:szCs w:val="24"/>
          <w:rtl w:val="0"/>
        </w:rPr>
        <w:t xml:space="preserve">Emulator or Physical Device: Android Emulator or iOS Simulator, or physical Android or iOS device</w:t>
      </w:r>
    </w:p>
    <w:p w:rsidR="00000000" w:rsidDel="00000000" w:rsidP="00000000" w:rsidRDefault="00000000" w:rsidRPr="00000000" w14:paraId="000001B2">
      <w:pPr>
        <w:numPr>
          <w:ilvl w:val="0"/>
          <w:numId w:val="13"/>
        </w:numPr>
        <w:spacing w:line="360" w:lineRule="auto"/>
        <w:ind w:left="720" w:hanging="360"/>
        <w:jc w:val="both"/>
        <w:rPr>
          <w:sz w:val="24"/>
          <w:szCs w:val="24"/>
          <w:u w:val="none"/>
        </w:rPr>
      </w:pPr>
      <w:r w:rsidDel="00000000" w:rsidR="00000000" w:rsidRPr="00000000">
        <w:rPr>
          <w:sz w:val="24"/>
          <w:szCs w:val="24"/>
          <w:rtl w:val="0"/>
        </w:rPr>
        <w:t xml:space="preserve">Firebase CLI </w:t>
      </w:r>
    </w:p>
    <w:p w:rsidR="00000000" w:rsidDel="00000000" w:rsidP="00000000" w:rsidRDefault="00000000" w:rsidRPr="00000000" w14:paraId="000001B3">
      <w:pPr>
        <w:spacing w:line="360" w:lineRule="auto"/>
        <w:jc w:val="both"/>
        <w:rPr>
          <w:sz w:val="28"/>
          <w:szCs w:val="28"/>
        </w:rPr>
      </w:pPr>
      <w:r w:rsidDel="00000000" w:rsidR="00000000" w:rsidRPr="00000000">
        <w:rPr>
          <w:rtl w:val="0"/>
        </w:rPr>
      </w:r>
    </w:p>
    <w:p w:rsidR="00000000" w:rsidDel="00000000" w:rsidP="00000000" w:rsidRDefault="00000000" w:rsidRPr="00000000" w14:paraId="000001B4">
      <w:pPr>
        <w:spacing w:line="360" w:lineRule="auto"/>
        <w:jc w:val="both"/>
        <w:rPr>
          <w:b w:val="1"/>
          <w:sz w:val="28"/>
          <w:szCs w:val="28"/>
        </w:rPr>
      </w:pPr>
      <w:r w:rsidDel="00000000" w:rsidR="00000000" w:rsidRPr="00000000">
        <w:rPr>
          <w:b w:val="1"/>
          <w:sz w:val="28"/>
          <w:szCs w:val="28"/>
          <w:rtl w:val="0"/>
        </w:rPr>
        <w:t xml:space="preserve">3.5 Constraints</w:t>
      </w:r>
    </w:p>
    <w:p w:rsidR="00000000" w:rsidDel="00000000" w:rsidP="00000000" w:rsidRDefault="00000000" w:rsidRPr="00000000" w14:paraId="000001B5">
      <w:pPr>
        <w:spacing w:line="360" w:lineRule="auto"/>
        <w:jc w:val="both"/>
        <w:rPr>
          <w:sz w:val="24"/>
          <w:szCs w:val="24"/>
        </w:rPr>
      </w:pPr>
      <w:r w:rsidDel="00000000" w:rsidR="00000000" w:rsidRPr="00000000">
        <w:rPr>
          <w:sz w:val="24"/>
          <w:szCs w:val="24"/>
          <w:rtl w:val="0"/>
        </w:rPr>
        <w:t xml:space="preserve">Neurocare is currently accessible on Android and iOS mobile devices, allowing users to manage their migraines effectively through the app's features. However, the app is unavailable on laptops or PCs, limiting its usability to mobile platforms. Future updates may include considerations for making Neurocare compatible with laptops or PCs, but the current priority is to enhance the app's performance and features on mobile devices.</w:t>
      </w:r>
    </w:p>
    <w:p w:rsidR="00000000" w:rsidDel="00000000" w:rsidP="00000000" w:rsidRDefault="00000000" w:rsidRPr="00000000" w14:paraId="000001B6">
      <w:pPr>
        <w:spacing w:line="360" w:lineRule="auto"/>
        <w:jc w:val="both"/>
        <w:rPr>
          <w:sz w:val="24"/>
          <w:szCs w:val="24"/>
        </w:rPr>
      </w:pPr>
      <w:r w:rsidDel="00000000" w:rsidR="00000000" w:rsidRPr="00000000">
        <w:rPr>
          <w:rtl w:val="0"/>
        </w:rPr>
      </w:r>
    </w:p>
    <w:p w:rsidR="00000000" w:rsidDel="00000000" w:rsidP="00000000" w:rsidRDefault="00000000" w:rsidRPr="00000000" w14:paraId="000001B7">
      <w:pPr>
        <w:spacing w:line="360" w:lineRule="auto"/>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B8">
      <w:pPr>
        <w:spacing w:line="360" w:lineRule="auto"/>
        <w:jc w:val="both"/>
        <w:rPr>
          <w:b w:val="1"/>
          <w:sz w:val="32"/>
          <w:szCs w:val="32"/>
        </w:rPr>
      </w:pPr>
      <w:r w:rsidDel="00000000" w:rsidR="00000000" w:rsidRPr="00000000">
        <w:rPr>
          <w:b w:val="1"/>
          <w:sz w:val="32"/>
          <w:szCs w:val="32"/>
          <w:rtl w:val="0"/>
        </w:rPr>
        <w:t xml:space="preserve">CHAPTER 4: PROPOSED DESIGN</w:t>
      </w:r>
    </w:p>
    <w:p w:rsidR="00000000" w:rsidDel="00000000" w:rsidP="00000000" w:rsidRDefault="00000000" w:rsidRPr="00000000" w14:paraId="000001B9">
      <w:pPr>
        <w:spacing w:line="360" w:lineRule="auto"/>
        <w:jc w:val="both"/>
        <w:rPr>
          <w:b w:val="1"/>
          <w:sz w:val="28"/>
          <w:szCs w:val="28"/>
        </w:rPr>
      </w:pPr>
      <w:r w:rsidDel="00000000" w:rsidR="00000000" w:rsidRPr="00000000">
        <w:rPr>
          <w:b w:val="1"/>
          <w:sz w:val="28"/>
          <w:szCs w:val="28"/>
          <w:rtl w:val="0"/>
        </w:rPr>
        <w:t xml:space="preserve">4.1 Block diagram of the system </w:t>
      </w:r>
    </w:p>
    <w:p w:rsidR="00000000" w:rsidDel="00000000" w:rsidP="00000000" w:rsidRDefault="00000000" w:rsidRPr="00000000" w14:paraId="000001BA">
      <w:pPr>
        <w:spacing w:line="360" w:lineRule="auto"/>
        <w:jc w:val="center"/>
        <w:rPr>
          <w:sz w:val="28"/>
          <w:szCs w:val="28"/>
        </w:rPr>
      </w:pPr>
      <w:r w:rsidDel="00000000" w:rsidR="00000000" w:rsidRPr="00000000">
        <w:rPr>
          <w:sz w:val="28"/>
          <w:szCs w:val="28"/>
        </w:rPr>
        <w:drawing>
          <wp:inline distB="19050" distT="19050" distL="19050" distR="19050">
            <wp:extent cx="5505450" cy="1704975"/>
            <wp:effectExtent b="0" l="0" r="0" t="0"/>
            <wp:docPr id="11" name="image7.png"/>
            <a:graphic>
              <a:graphicData uri="http://schemas.openxmlformats.org/drawingml/2006/picture">
                <pic:pic>
                  <pic:nvPicPr>
                    <pic:cNvPr id="0" name="image7.png"/>
                    <pic:cNvPicPr preferRelativeResize="0"/>
                  </pic:nvPicPr>
                  <pic:blipFill>
                    <a:blip r:embed="rId9"/>
                    <a:srcRect b="0" l="2693" r="0" t="9885"/>
                    <a:stretch>
                      <a:fillRect/>
                    </a:stretch>
                  </pic:blipFill>
                  <pic:spPr>
                    <a:xfrm>
                      <a:off x="0" y="0"/>
                      <a:ext cx="55054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line="360" w:lineRule="auto"/>
        <w:jc w:val="center"/>
        <w:rPr>
          <w:sz w:val="24"/>
          <w:szCs w:val="24"/>
        </w:rPr>
      </w:pPr>
      <w:r w:rsidDel="00000000" w:rsidR="00000000" w:rsidRPr="00000000">
        <w:rPr>
          <w:sz w:val="24"/>
          <w:szCs w:val="24"/>
          <w:rtl w:val="0"/>
        </w:rPr>
        <w:t xml:space="preserve">Fig. 1 : Block diagram of the system</w:t>
      </w:r>
    </w:p>
    <w:p w:rsidR="00000000" w:rsidDel="00000000" w:rsidP="00000000" w:rsidRDefault="00000000" w:rsidRPr="00000000" w14:paraId="000001BC">
      <w:pPr>
        <w:spacing w:line="360" w:lineRule="auto"/>
        <w:jc w:val="both"/>
        <w:rPr>
          <w:sz w:val="24"/>
          <w:szCs w:val="24"/>
        </w:rPr>
      </w:pPr>
      <w:r w:rsidDel="00000000" w:rsidR="00000000" w:rsidRPr="00000000">
        <w:rPr>
          <w:rtl w:val="0"/>
        </w:rPr>
      </w:r>
    </w:p>
    <w:p w:rsidR="00000000" w:rsidDel="00000000" w:rsidP="00000000" w:rsidRDefault="00000000" w:rsidRPr="00000000" w14:paraId="000001BD">
      <w:pPr>
        <w:spacing w:line="360" w:lineRule="auto"/>
        <w:jc w:val="both"/>
        <w:rPr>
          <w:sz w:val="24"/>
          <w:szCs w:val="24"/>
        </w:rPr>
      </w:pPr>
      <w:r w:rsidDel="00000000" w:rsidR="00000000" w:rsidRPr="00000000">
        <w:rPr>
          <w:sz w:val="24"/>
          <w:szCs w:val="24"/>
          <w:rtl w:val="0"/>
        </w:rPr>
        <w:t xml:space="preserve">The diagram showcases the NeuroCare mobile app, designed to empower patients in managing their health and fostering better communication with healthcare providers. Patients can utilize the app to assess the severity of their condition, identify potential triggers, and access lifestyle tips to optimize their well-being. This information is securely stored in electronic health records (EHR), which healthcare providers can access to gain a comprehensive view of their patients' health. This two-way flow of information through the app allows patients to be more proactive in their healthcare journey while enabling providers to make informed decisions and deliver better care. Additionally, the app likely incorporates a FAQ section to address common questions and provide patients with a sense of control and knowledge regarding their condition. Overall, the NeuroCare mobile app appears to create a patient-centric healthcare ecosystem that promotes informed decision-making, improved communication, and ultimately, better health outcomes.</w:t>
      </w:r>
    </w:p>
    <w:p w:rsidR="00000000" w:rsidDel="00000000" w:rsidP="00000000" w:rsidRDefault="00000000" w:rsidRPr="00000000" w14:paraId="000001BE">
      <w:pPr>
        <w:spacing w:line="360" w:lineRule="auto"/>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BF">
      <w:pPr>
        <w:spacing w:line="360" w:lineRule="auto"/>
        <w:jc w:val="both"/>
        <w:rPr>
          <w:b w:val="1"/>
          <w:sz w:val="28"/>
          <w:szCs w:val="28"/>
        </w:rPr>
      </w:pPr>
      <w:r w:rsidDel="00000000" w:rsidR="00000000" w:rsidRPr="00000000">
        <w:rPr>
          <w:b w:val="1"/>
          <w:sz w:val="28"/>
          <w:szCs w:val="28"/>
          <w:rtl w:val="0"/>
        </w:rPr>
        <w:t xml:space="preserve">4.2 Modular design of the system </w:t>
      </w:r>
    </w:p>
    <w:p w:rsidR="00000000" w:rsidDel="00000000" w:rsidP="00000000" w:rsidRDefault="00000000" w:rsidRPr="00000000" w14:paraId="000001C0">
      <w:pPr>
        <w:widowControl w:val="0"/>
        <w:spacing w:before="10" w:lineRule="auto"/>
        <w:jc w:val="center"/>
        <w:rPr>
          <w:color w:val="ff0000"/>
          <w:sz w:val="33"/>
          <w:szCs w:val="33"/>
        </w:rPr>
      </w:pPr>
      <w:r w:rsidDel="00000000" w:rsidR="00000000" w:rsidRPr="00000000">
        <w:rPr>
          <w:color w:val="ff0000"/>
          <w:sz w:val="33"/>
          <w:szCs w:val="33"/>
        </w:rPr>
        <w:drawing>
          <wp:inline distB="114300" distT="114300" distL="114300" distR="114300">
            <wp:extent cx="5655000" cy="4254500"/>
            <wp:effectExtent b="12700" l="12700" r="12700" t="12700"/>
            <wp:docPr id="8" name="image18.png"/>
            <a:graphic>
              <a:graphicData uri="http://schemas.openxmlformats.org/drawingml/2006/picture">
                <pic:pic>
                  <pic:nvPicPr>
                    <pic:cNvPr id="0" name="image18.png"/>
                    <pic:cNvPicPr preferRelativeResize="0"/>
                  </pic:nvPicPr>
                  <pic:blipFill>
                    <a:blip r:embed="rId10"/>
                    <a:srcRect b="1625" l="754" r="1086" t="0"/>
                    <a:stretch>
                      <a:fillRect/>
                    </a:stretch>
                  </pic:blipFill>
                  <pic:spPr>
                    <a:xfrm>
                      <a:off x="0" y="0"/>
                      <a:ext cx="5655000" cy="425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1">
      <w:pPr>
        <w:spacing w:line="360" w:lineRule="auto"/>
        <w:jc w:val="center"/>
        <w:rPr>
          <w:sz w:val="24"/>
          <w:szCs w:val="24"/>
        </w:rPr>
      </w:pPr>
      <w:r w:rsidDel="00000000" w:rsidR="00000000" w:rsidRPr="00000000">
        <w:rPr>
          <w:sz w:val="24"/>
          <w:szCs w:val="24"/>
          <w:rtl w:val="0"/>
        </w:rPr>
        <w:t xml:space="preserve">Fig. 2 : Modular diagram of the system</w:t>
      </w:r>
    </w:p>
    <w:p w:rsidR="00000000" w:rsidDel="00000000" w:rsidP="00000000" w:rsidRDefault="00000000" w:rsidRPr="00000000" w14:paraId="000001C2">
      <w:pPr>
        <w:spacing w:line="360" w:lineRule="auto"/>
        <w:jc w:val="center"/>
        <w:rPr>
          <w:sz w:val="24"/>
          <w:szCs w:val="24"/>
        </w:rPr>
      </w:pPr>
      <w:r w:rsidDel="00000000" w:rsidR="00000000" w:rsidRPr="00000000">
        <w:rPr>
          <w:rtl w:val="0"/>
        </w:rPr>
      </w:r>
    </w:p>
    <w:p w:rsidR="00000000" w:rsidDel="00000000" w:rsidP="00000000" w:rsidRDefault="00000000" w:rsidRPr="00000000" w14:paraId="000001C3">
      <w:pPr>
        <w:spacing w:line="360" w:lineRule="auto"/>
        <w:jc w:val="both"/>
        <w:rPr>
          <w:sz w:val="24"/>
          <w:szCs w:val="24"/>
        </w:rPr>
      </w:pPr>
      <w:r w:rsidDel="00000000" w:rsidR="00000000" w:rsidRPr="00000000">
        <w:rPr>
          <w:sz w:val="24"/>
          <w:szCs w:val="24"/>
          <w:rtl w:val="0"/>
        </w:rPr>
        <w:t xml:space="preserve">Our app integrates several key features to provide users with comprehensive support. Authenticated user login/signup through Firebase ensures data security, while a Severity Assessment tool aids in understanding migraine intensity. Machine learning algorithms identify potential triggers, and a Personal Diary allows users to record detailed migraine episodes. User Feedback fosters app improvement, while Patient EHR offers access to health records. The Lifestyle Tips Module provides tailored guidance for prevention and management, collectively empowering users to effectively navigate their migraine experiences and improve overall well-being.</w:t>
      </w:r>
    </w:p>
    <w:p w:rsidR="00000000" w:rsidDel="00000000" w:rsidP="00000000" w:rsidRDefault="00000000" w:rsidRPr="00000000" w14:paraId="000001C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C5">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C6">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C7">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C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C9">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CA">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CB">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CC">
      <w:pPr>
        <w:spacing w:line="360" w:lineRule="auto"/>
        <w:jc w:val="both"/>
        <w:rPr>
          <w:sz w:val="24"/>
          <w:szCs w:val="24"/>
        </w:rPr>
      </w:pPr>
      <w:r w:rsidDel="00000000" w:rsidR="00000000" w:rsidRPr="00000000">
        <w:rPr>
          <w:b w:val="1"/>
          <w:sz w:val="28"/>
          <w:szCs w:val="28"/>
          <w:rtl w:val="0"/>
        </w:rPr>
        <w:t xml:space="preserve">4.3 Detailed Design</w:t>
      </w:r>
      <w:r w:rsidDel="00000000" w:rsidR="00000000" w:rsidRPr="00000000">
        <w:rPr>
          <w:rtl w:val="0"/>
        </w:rPr>
      </w:r>
    </w:p>
    <w:p w:rsidR="00000000" w:rsidDel="00000000" w:rsidP="00000000" w:rsidRDefault="00000000" w:rsidRPr="00000000" w14:paraId="000001CD">
      <w:pPr>
        <w:spacing w:line="360" w:lineRule="auto"/>
        <w:jc w:val="both"/>
        <w:rPr>
          <w:sz w:val="24"/>
          <w:szCs w:val="24"/>
        </w:rPr>
      </w:pPr>
      <w:r w:rsidDel="00000000" w:rsidR="00000000" w:rsidRPr="00000000">
        <w:rPr>
          <w:b w:val="1"/>
          <w:sz w:val="24"/>
          <w:szCs w:val="24"/>
          <w:rtl w:val="0"/>
        </w:rPr>
        <w:t xml:space="preserve">User Login/Signup Authenticated with Firebase: </w:t>
      </w:r>
      <w:r w:rsidDel="00000000" w:rsidR="00000000" w:rsidRPr="00000000">
        <w:rPr>
          <w:sz w:val="24"/>
          <w:szCs w:val="24"/>
          <w:rtl w:val="0"/>
        </w:rPr>
        <w:t xml:space="preserve">User authentication ensures secure login/signup processes for accessing the application's features and the user’s personal data.</w:t>
      </w:r>
    </w:p>
    <w:p w:rsidR="00000000" w:rsidDel="00000000" w:rsidP="00000000" w:rsidRDefault="00000000" w:rsidRPr="00000000" w14:paraId="000001CE">
      <w:pPr>
        <w:spacing w:line="360" w:lineRule="auto"/>
        <w:jc w:val="both"/>
        <w:rPr>
          <w:sz w:val="24"/>
          <w:szCs w:val="24"/>
        </w:rPr>
      </w:pPr>
      <w:r w:rsidDel="00000000" w:rsidR="00000000" w:rsidRPr="00000000">
        <w:rPr>
          <w:rtl w:val="0"/>
        </w:rPr>
      </w:r>
    </w:p>
    <w:p w:rsidR="00000000" w:rsidDel="00000000" w:rsidP="00000000" w:rsidRDefault="00000000" w:rsidRPr="00000000" w14:paraId="000001CF">
      <w:pPr>
        <w:spacing w:line="360" w:lineRule="auto"/>
        <w:jc w:val="both"/>
        <w:rPr>
          <w:sz w:val="24"/>
          <w:szCs w:val="24"/>
        </w:rPr>
      </w:pPr>
      <w:r w:rsidDel="00000000" w:rsidR="00000000" w:rsidRPr="00000000">
        <w:rPr>
          <w:b w:val="1"/>
          <w:sz w:val="24"/>
          <w:szCs w:val="24"/>
          <w:rtl w:val="0"/>
        </w:rPr>
        <w:t xml:space="preserve">Severity Assessment: </w:t>
      </w:r>
      <w:r w:rsidDel="00000000" w:rsidR="00000000" w:rsidRPr="00000000">
        <w:rPr>
          <w:sz w:val="24"/>
          <w:szCs w:val="24"/>
          <w:rtl w:val="0"/>
        </w:rPr>
        <w:t xml:space="preserve">A questionnaire-based system, sourced from the neurologist, designed to assess the severity level of migraines. It would help in categorizing and understanding the intensity of migraine episodes.</w:t>
      </w:r>
    </w:p>
    <w:p w:rsidR="00000000" w:rsidDel="00000000" w:rsidP="00000000" w:rsidRDefault="00000000" w:rsidRPr="00000000" w14:paraId="000001D0">
      <w:pPr>
        <w:spacing w:line="360" w:lineRule="auto"/>
        <w:jc w:val="both"/>
        <w:rPr>
          <w:sz w:val="24"/>
          <w:szCs w:val="24"/>
        </w:rPr>
      </w:pPr>
      <w:r w:rsidDel="00000000" w:rsidR="00000000" w:rsidRPr="00000000">
        <w:rPr>
          <w:rtl w:val="0"/>
        </w:rPr>
      </w:r>
    </w:p>
    <w:p w:rsidR="00000000" w:rsidDel="00000000" w:rsidP="00000000" w:rsidRDefault="00000000" w:rsidRPr="00000000" w14:paraId="000001D1">
      <w:pPr>
        <w:spacing w:line="360" w:lineRule="auto"/>
        <w:jc w:val="both"/>
        <w:rPr>
          <w:sz w:val="24"/>
          <w:szCs w:val="24"/>
        </w:rPr>
      </w:pPr>
      <w:r w:rsidDel="00000000" w:rsidR="00000000" w:rsidRPr="00000000">
        <w:rPr>
          <w:b w:val="1"/>
          <w:sz w:val="24"/>
          <w:szCs w:val="24"/>
          <w:rtl w:val="0"/>
        </w:rPr>
        <w:t xml:space="preserve">Potential Trigger Identification: </w:t>
      </w:r>
      <w:r w:rsidDel="00000000" w:rsidR="00000000" w:rsidRPr="00000000">
        <w:rPr>
          <w:sz w:val="24"/>
          <w:szCs w:val="24"/>
          <w:rtl w:val="0"/>
        </w:rPr>
        <w:t xml:space="preserve">Implementation of machine learning algorithms analyzing recorded user data to identify potential triggers associated with migraine episodes, aiding in understanding patterns and correlations.</w:t>
      </w:r>
    </w:p>
    <w:p w:rsidR="00000000" w:rsidDel="00000000" w:rsidP="00000000" w:rsidRDefault="00000000" w:rsidRPr="00000000" w14:paraId="000001D2">
      <w:pPr>
        <w:spacing w:line="360" w:lineRule="auto"/>
        <w:jc w:val="both"/>
        <w:rPr>
          <w:sz w:val="24"/>
          <w:szCs w:val="24"/>
        </w:rPr>
      </w:pPr>
      <w:r w:rsidDel="00000000" w:rsidR="00000000" w:rsidRPr="00000000">
        <w:rPr>
          <w:rtl w:val="0"/>
        </w:rPr>
      </w:r>
    </w:p>
    <w:p w:rsidR="00000000" w:rsidDel="00000000" w:rsidP="00000000" w:rsidRDefault="00000000" w:rsidRPr="00000000" w14:paraId="000001D3">
      <w:pPr>
        <w:spacing w:line="360" w:lineRule="auto"/>
        <w:jc w:val="both"/>
        <w:rPr>
          <w:sz w:val="24"/>
          <w:szCs w:val="24"/>
        </w:rPr>
      </w:pPr>
      <w:r w:rsidDel="00000000" w:rsidR="00000000" w:rsidRPr="00000000">
        <w:rPr>
          <w:b w:val="1"/>
          <w:sz w:val="24"/>
          <w:szCs w:val="24"/>
          <w:rtl w:val="0"/>
        </w:rPr>
        <w:t xml:space="preserve">Personal Diary (Migraine Log): </w:t>
      </w:r>
      <w:r w:rsidDel="00000000" w:rsidR="00000000" w:rsidRPr="00000000">
        <w:rPr>
          <w:sz w:val="24"/>
          <w:szCs w:val="24"/>
          <w:rtl w:val="0"/>
        </w:rPr>
        <w:t xml:space="preserve">A feature allowing users to record essential details of migraine episodes, including date, time, severity, triggers, symptoms, and any additional notes, creating a comprehensive migraine diary.</w:t>
      </w:r>
    </w:p>
    <w:p w:rsidR="00000000" w:rsidDel="00000000" w:rsidP="00000000" w:rsidRDefault="00000000" w:rsidRPr="00000000" w14:paraId="000001D4">
      <w:pPr>
        <w:spacing w:line="360" w:lineRule="auto"/>
        <w:jc w:val="both"/>
        <w:rPr>
          <w:sz w:val="24"/>
          <w:szCs w:val="24"/>
        </w:rPr>
      </w:pPr>
      <w:r w:rsidDel="00000000" w:rsidR="00000000" w:rsidRPr="00000000">
        <w:rPr>
          <w:rtl w:val="0"/>
        </w:rPr>
      </w:r>
    </w:p>
    <w:p w:rsidR="00000000" w:rsidDel="00000000" w:rsidP="00000000" w:rsidRDefault="00000000" w:rsidRPr="00000000" w14:paraId="000001D5">
      <w:pPr>
        <w:spacing w:line="360" w:lineRule="auto"/>
        <w:jc w:val="both"/>
        <w:rPr>
          <w:sz w:val="24"/>
          <w:szCs w:val="24"/>
        </w:rPr>
      </w:pPr>
      <w:r w:rsidDel="00000000" w:rsidR="00000000" w:rsidRPr="00000000">
        <w:rPr>
          <w:b w:val="1"/>
          <w:sz w:val="24"/>
          <w:szCs w:val="24"/>
          <w:rtl w:val="0"/>
        </w:rPr>
        <w:t xml:space="preserve">User Feedback: </w:t>
      </w:r>
      <w:r w:rsidDel="00000000" w:rsidR="00000000" w:rsidRPr="00000000">
        <w:rPr>
          <w:sz w:val="24"/>
          <w:szCs w:val="24"/>
          <w:rtl w:val="0"/>
        </w:rPr>
        <w:t xml:space="preserve">A feedback system enabling users to share their experiences and suggestions, fostering app improvement and maintenance for enhanced user satisfaction.</w:t>
      </w:r>
    </w:p>
    <w:p w:rsidR="00000000" w:rsidDel="00000000" w:rsidP="00000000" w:rsidRDefault="00000000" w:rsidRPr="00000000" w14:paraId="000001D6">
      <w:pPr>
        <w:spacing w:line="360" w:lineRule="auto"/>
        <w:jc w:val="both"/>
        <w:rPr>
          <w:sz w:val="24"/>
          <w:szCs w:val="24"/>
        </w:rPr>
      </w:pPr>
      <w:r w:rsidDel="00000000" w:rsidR="00000000" w:rsidRPr="00000000">
        <w:rPr>
          <w:rtl w:val="0"/>
        </w:rPr>
      </w:r>
    </w:p>
    <w:p w:rsidR="00000000" w:rsidDel="00000000" w:rsidP="00000000" w:rsidRDefault="00000000" w:rsidRPr="00000000" w14:paraId="000001D7">
      <w:pPr>
        <w:spacing w:line="360" w:lineRule="auto"/>
        <w:jc w:val="both"/>
        <w:rPr>
          <w:sz w:val="24"/>
          <w:szCs w:val="24"/>
        </w:rPr>
      </w:pPr>
      <w:r w:rsidDel="00000000" w:rsidR="00000000" w:rsidRPr="00000000">
        <w:rPr>
          <w:b w:val="1"/>
          <w:sz w:val="24"/>
          <w:szCs w:val="24"/>
          <w:rtl w:val="0"/>
        </w:rPr>
        <w:t xml:space="preserve">Patient EHR (Electronic Health Records): </w:t>
      </w:r>
      <w:r w:rsidDel="00000000" w:rsidR="00000000" w:rsidRPr="00000000">
        <w:rPr>
          <w:sz w:val="24"/>
          <w:szCs w:val="24"/>
          <w:rtl w:val="0"/>
        </w:rPr>
        <w:t xml:space="preserve">A secure space for users to review and access their recorded health data, providing a comprehensive overview of their migraine history and management.</w:t>
      </w:r>
    </w:p>
    <w:p w:rsidR="00000000" w:rsidDel="00000000" w:rsidP="00000000" w:rsidRDefault="00000000" w:rsidRPr="00000000" w14:paraId="000001D8">
      <w:pPr>
        <w:spacing w:line="360" w:lineRule="auto"/>
        <w:jc w:val="both"/>
        <w:rPr>
          <w:sz w:val="24"/>
          <w:szCs w:val="24"/>
        </w:rPr>
      </w:pPr>
      <w:r w:rsidDel="00000000" w:rsidR="00000000" w:rsidRPr="00000000">
        <w:rPr>
          <w:rtl w:val="0"/>
        </w:rPr>
      </w:r>
    </w:p>
    <w:p w:rsidR="00000000" w:rsidDel="00000000" w:rsidP="00000000" w:rsidRDefault="00000000" w:rsidRPr="00000000" w14:paraId="000001D9">
      <w:pPr>
        <w:spacing w:line="360" w:lineRule="auto"/>
        <w:jc w:val="both"/>
        <w:rPr>
          <w:sz w:val="24"/>
          <w:szCs w:val="24"/>
        </w:rPr>
      </w:pPr>
      <w:r w:rsidDel="00000000" w:rsidR="00000000" w:rsidRPr="00000000">
        <w:rPr>
          <w:b w:val="1"/>
          <w:sz w:val="24"/>
          <w:szCs w:val="24"/>
          <w:rtl w:val="0"/>
        </w:rPr>
        <w:t xml:space="preserve">Lifestyle Tips Module: </w:t>
      </w:r>
      <w:r w:rsidDel="00000000" w:rsidR="00000000" w:rsidRPr="00000000">
        <w:rPr>
          <w:sz w:val="24"/>
          <w:szCs w:val="24"/>
          <w:rtl w:val="0"/>
        </w:rPr>
        <w:t xml:space="preserve">This module would offer tailored lifestyle tips and guidance based on user data, promoting healthy habits and aiding in migraine prevention and management.</w:t>
      </w:r>
    </w:p>
    <w:p w:rsidR="00000000" w:rsidDel="00000000" w:rsidP="00000000" w:rsidRDefault="00000000" w:rsidRPr="00000000" w14:paraId="000001DA">
      <w:pPr>
        <w:spacing w:line="360" w:lineRule="auto"/>
        <w:jc w:val="both"/>
        <w:rPr>
          <w:sz w:val="24"/>
          <w:szCs w:val="24"/>
        </w:rPr>
      </w:pPr>
      <w:r w:rsidDel="00000000" w:rsidR="00000000" w:rsidRPr="00000000">
        <w:rPr>
          <w:rtl w:val="0"/>
        </w:rPr>
      </w:r>
    </w:p>
    <w:p w:rsidR="00000000" w:rsidDel="00000000" w:rsidP="00000000" w:rsidRDefault="00000000" w:rsidRPr="00000000" w14:paraId="000001DB">
      <w:pPr>
        <w:spacing w:line="360" w:lineRule="auto"/>
        <w:jc w:val="both"/>
        <w:rPr>
          <w:sz w:val="24"/>
          <w:szCs w:val="24"/>
        </w:rPr>
      </w:pPr>
      <w:r w:rsidDel="00000000" w:rsidR="00000000" w:rsidRPr="00000000">
        <w:rPr>
          <w:b w:val="1"/>
          <w:sz w:val="24"/>
          <w:szCs w:val="24"/>
          <w:rtl w:val="0"/>
        </w:rPr>
        <w:t xml:space="preserve">FAQs (Frequently Asked Questions) : </w:t>
      </w:r>
      <w:r w:rsidDel="00000000" w:rsidR="00000000" w:rsidRPr="00000000">
        <w:rPr>
          <w:sz w:val="24"/>
          <w:szCs w:val="24"/>
          <w:rtl w:val="0"/>
        </w:rPr>
        <w:t xml:space="preserve">A set of commonly asked questions and their corresponding answers designed to provide guidance, address queries, and offer information on migraine management based on data provided by the neurologist. Users can refer to these FAQs to find answers to their queries and gain insights into managing their migraines effectively.</w:t>
      </w:r>
    </w:p>
    <w:p w:rsidR="00000000" w:rsidDel="00000000" w:rsidP="00000000" w:rsidRDefault="00000000" w:rsidRPr="00000000" w14:paraId="000001DC">
      <w:pPr>
        <w:spacing w:line="360" w:lineRule="auto"/>
        <w:jc w:val="both"/>
        <w:rPr>
          <w:sz w:val="24"/>
          <w:szCs w:val="24"/>
        </w:rPr>
      </w:pPr>
      <w:r w:rsidDel="00000000" w:rsidR="00000000" w:rsidRPr="00000000">
        <w:rPr>
          <w:rtl w:val="0"/>
        </w:rPr>
      </w:r>
    </w:p>
    <w:p w:rsidR="00000000" w:rsidDel="00000000" w:rsidP="00000000" w:rsidRDefault="00000000" w:rsidRPr="00000000" w14:paraId="000001DD">
      <w:pPr>
        <w:spacing w:line="360" w:lineRule="auto"/>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DE">
      <w:pPr>
        <w:spacing w:line="360" w:lineRule="auto"/>
        <w:jc w:val="both"/>
        <w:rPr>
          <w:sz w:val="28"/>
          <w:szCs w:val="28"/>
        </w:rPr>
      </w:pPr>
      <w:r w:rsidDel="00000000" w:rsidR="00000000" w:rsidRPr="00000000">
        <w:rPr>
          <w:b w:val="1"/>
          <w:sz w:val="28"/>
          <w:szCs w:val="28"/>
          <w:rtl w:val="0"/>
        </w:rPr>
        <w:t xml:space="preserve">4.4 Project Scheduling &amp; Tracking using Timeline / Gantt Chart </w:t>
      </w:r>
      <w:r w:rsidDel="00000000" w:rsidR="00000000" w:rsidRPr="00000000">
        <w:rPr>
          <w:rtl w:val="0"/>
        </w:rPr>
      </w:r>
    </w:p>
    <w:p w:rsidR="00000000" w:rsidDel="00000000" w:rsidP="00000000" w:rsidRDefault="00000000" w:rsidRPr="00000000" w14:paraId="000001DF">
      <w:pPr>
        <w:spacing w:line="360" w:lineRule="auto"/>
        <w:jc w:val="both"/>
        <w:rPr>
          <w:sz w:val="28"/>
          <w:szCs w:val="28"/>
        </w:rPr>
      </w:pPr>
      <w:r w:rsidDel="00000000" w:rsidR="00000000" w:rsidRPr="00000000">
        <w:rPr>
          <w:sz w:val="28"/>
          <w:szCs w:val="28"/>
        </w:rPr>
        <w:drawing>
          <wp:inline distB="114300" distT="114300" distL="114300" distR="114300">
            <wp:extent cx="5610225" cy="3095625"/>
            <wp:effectExtent b="12700" l="12700" r="12700" t="12700"/>
            <wp:docPr id="18" name="image17.jpg"/>
            <a:graphic>
              <a:graphicData uri="http://schemas.openxmlformats.org/drawingml/2006/picture">
                <pic:pic>
                  <pic:nvPicPr>
                    <pic:cNvPr id="0" name="image17.jpg"/>
                    <pic:cNvPicPr preferRelativeResize="0"/>
                  </pic:nvPicPr>
                  <pic:blipFill>
                    <a:blip r:embed="rId11"/>
                    <a:srcRect b="0" l="841" r="0" t="0"/>
                    <a:stretch>
                      <a:fillRect/>
                    </a:stretch>
                  </pic:blipFill>
                  <pic:spPr>
                    <a:xfrm>
                      <a:off x="0" y="0"/>
                      <a:ext cx="5610225" cy="3095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0">
      <w:pPr>
        <w:spacing w:line="360" w:lineRule="auto"/>
        <w:jc w:val="both"/>
        <w:rPr>
          <w:sz w:val="28"/>
          <w:szCs w:val="28"/>
        </w:rPr>
      </w:pPr>
      <w:r w:rsidDel="00000000" w:rsidR="00000000" w:rsidRPr="00000000">
        <w:rPr>
          <w:sz w:val="28"/>
          <w:szCs w:val="28"/>
        </w:rPr>
        <w:drawing>
          <wp:inline distB="114300" distT="114300" distL="114300" distR="114300">
            <wp:extent cx="5655000" cy="2019300"/>
            <wp:effectExtent b="12700" l="12700" r="12700" t="12700"/>
            <wp:docPr id="22" name="image21.jpg"/>
            <a:graphic>
              <a:graphicData uri="http://schemas.openxmlformats.org/drawingml/2006/picture">
                <pic:pic>
                  <pic:nvPicPr>
                    <pic:cNvPr id="0" name="image21.jpg"/>
                    <pic:cNvPicPr preferRelativeResize="0"/>
                  </pic:nvPicPr>
                  <pic:blipFill>
                    <a:blip r:embed="rId12"/>
                    <a:srcRect b="0" l="0" r="0" t="0"/>
                    <a:stretch>
                      <a:fillRect/>
                    </a:stretch>
                  </pic:blipFill>
                  <pic:spPr>
                    <a:xfrm>
                      <a:off x="0" y="0"/>
                      <a:ext cx="5655000" cy="201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1">
      <w:pPr>
        <w:spacing w:line="360" w:lineRule="auto"/>
        <w:jc w:val="center"/>
        <w:rPr>
          <w:sz w:val="24"/>
          <w:szCs w:val="24"/>
        </w:rPr>
      </w:pPr>
      <w:r w:rsidDel="00000000" w:rsidR="00000000" w:rsidRPr="00000000">
        <w:rPr>
          <w:sz w:val="24"/>
          <w:szCs w:val="24"/>
          <w:rtl w:val="0"/>
        </w:rPr>
        <w:t xml:space="preserve">Fig 3,4. Gantt chart and project schedule</w:t>
      </w:r>
    </w:p>
    <w:p w:rsidR="00000000" w:rsidDel="00000000" w:rsidP="00000000" w:rsidRDefault="00000000" w:rsidRPr="00000000" w14:paraId="000001E2">
      <w:pPr>
        <w:spacing w:line="360" w:lineRule="auto"/>
        <w:jc w:val="both"/>
        <w:rPr>
          <w:sz w:val="24"/>
          <w:szCs w:val="24"/>
        </w:rPr>
      </w:pPr>
      <w:r w:rsidDel="00000000" w:rsidR="00000000" w:rsidRPr="00000000">
        <w:rPr>
          <w:sz w:val="24"/>
          <w:szCs w:val="24"/>
          <w:rtl w:val="0"/>
        </w:rPr>
        <w:t xml:space="preserve">The Gantt chart depicts the project schedule that commenced on December 11, 2023, and is currently ongoing. The chart provides a visual representation of the project timeline, outlining the various tasks and their durations. Each task is represented by a horizontal bar, with its length indicating the duration of the task. The chart is divided into time intervals, with the x-axis representing the timeline from December 11, 2023, to the present day. The y-axis lists the different tasks or phases of the project. Each task is labeled accordingly for clarity. The Gantt chart serves as a tool for project management, allowing stakeholders to track progress, identify dependencies, and manage resources effectively. It provides a clear overview of the project's timeline, helping to ensure that tasks are completed on schedule and within budget.</w:t>
      </w:r>
    </w:p>
    <w:p w:rsidR="00000000" w:rsidDel="00000000" w:rsidP="00000000" w:rsidRDefault="00000000" w:rsidRPr="00000000" w14:paraId="000001E3">
      <w:pPr>
        <w:spacing w:line="360" w:lineRule="auto"/>
        <w:jc w:val="both"/>
        <w:rPr>
          <w:sz w:val="28"/>
          <w:szCs w:val="28"/>
        </w:rPr>
      </w:pPr>
      <w:r w:rsidDel="00000000" w:rsidR="00000000" w:rsidRPr="00000000">
        <w:rPr>
          <w:rtl w:val="0"/>
        </w:rPr>
      </w:r>
    </w:p>
    <w:p w:rsidR="00000000" w:rsidDel="00000000" w:rsidP="00000000" w:rsidRDefault="00000000" w:rsidRPr="00000000" w14:paraId="000001E4">
      <w:pPr>
        <w:spacing w:line="360" w:lineRule="auto"/>
        <w:jc w:val="both"/>
        <w:rPr>
          <w:sz w:val="28"/>
          <w:szCs w:val="28"/>
        </w:rPr>
      </w:pPr>
      <w:r w:rsidDel="00000000" w:rsidR="00000000" w:rsidRPr="00000000">
        <w:rPr>
          <w:rtl w:val="0"/>
        </w:rPr>
      </w:r>
    </w:p>
    <w:p w:rsidR="00000000" w:rsidDel="00000000" w:rsidP="00000000" w:rsidRDefault="00000000" w:rsidRPr="00000000" w14:paraId="000001E5">
      <w:pPr>
        <w:spacing w:line="360" w:lineRule="auto"/>
        <w:jc w:val="both"/>
        <w:rPr>
          <w:b w:val="1"/>
          <w:sz w:val="32"/>
          <w:szCs w:val="32"/>
        </w:rPr>
      </w:pPr>
      <w:r w:rsidDel="00000000" w:rsidR="00000000" w:rsidRPr="00000000">
        <w:rPr>
          <w:b w:val="1"/>
          <w:sz w:val="32"/>
          <w:szCs w:val="32"/>
          <w:rtl w:val="0"/>
        </w:rPr>
        <w:t xml:space="preserve">CHAPTER 5: IMPLEMENTATION OF THE PROPOSED SYSTEM</w:t>
      </w:r>
    </w:p>
    <w:p w:rsidR="00000000" w:rsidDel="00000000" w:rsidP="00000000" w:rsidRDefault="00000000" w:rsidRPr="00000000" w14:paraId="000001E6">
      <w:pPr>
        <w:spacing w:line="360" w:lineRule="auto"/>
        <w:jc w:val="both"/>
        <w:rPr>
          <w:b w:val="1"/>
          <w:sz w:val="28"/>
          <w:szCs w:val="28"/>
        </w:rPr>
      </w:pPr>
      <w:r w:rsidDel="00000000" w:rsidR="00000000" w:rsidRPr="00000000">
        <w:rPr>
          <w:b w:val="1"/>
          <w:sz w:val="28"/>
          <w:szCs w:val="28"/>
          <w:rtl w:val="0"/>
        </w:rPr>
        <w:t xml:space="preserve">5.1. Methodology employed for development </w:t>
      </w:r>
    </w:p>
    <w:p w:rsidR="00000000" w:rsidDel="00000000" w:rsidP="00000000" w:rsidRDefault="00000000" w:rsidRPr="00000000" w14:paraId="000001E7">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Collaboration with neurologist: </w:t>
      </w:r>
    </w:p>
    <w:p w:rsidR="00000000" w:rsidDel="00000000" w:rsidP="00000000" w:rsidRDefault="00000000" w:rsidRPr="00000000" w14:paraId="000001E8">
      <w:pPr>
        <w:spacing w:line="360" w:lineRule="auto"/>
        <w:ind w:left="720" w:firstLine="0"/>
        <w:jc w:val="both"/>
        <w:rPr>
          <w:sz w:val="24"/>
          <w:szCs w:val="24"/>
        </w:rPr>
      </w:pPr>
      <w:r w:rsidDel="00000000" w:rsidR="00000000" w:rsidRPr="00000000">
        <w:rPr>
          <w:sz w:val="24"/>
          <w:szCs w:val="24"/>
          <w:rtl w:val="0"/>
        </w:rPr>
        <w:t xml:space="preserve">Engaged in extensive collaboration with the neurologist to gather insights and data on migraine management, leveraging their expertise for the development process.</w:t>
      </w:r>
    </w:p>
    <w:p w:rsidR="00000000" w:rsidDel="00000000" w:rsidP="00000000" w:rsidRDefault="00000000" w:rsidRPr="00000000" w14:paraId="000001E9">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EA">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User authentication with Firebase: </w:t>
      </w:r>
    </w:p>
    <w:p w:rsidR="00000000" w:rsidDel="00000000" w:rsidP="00000000" w:rsidRDefault="00000000" w:rsidRPr="00000000" w14:paraId="000001EB">
      <w:pPr>
        <w:spacing w:line="360" w:lineRule="auto"/>
        <w:ind w:left="720" w:firstLine="0"/>
        <w:jc w:val="both"/>
        <w:rPr>
          <w:sz w:val="24"/>
          <w:szCs w:val="24"/>
        </w:rPr>
      </w:pPr>
      <w:r w:rsidDel="00000000" w:rsidR="00000000" w:rsidRPr="00000000">
        <w:rPr>
          <w:sz w:val="24"/>
          <w:szCs w:val="24"/>
          <w:rtl w:val="0"/>
        </w:rPr>
        <w:t xml:space="preserve">Implement user authentication using Firebase to ensure secure access to the application and user data.</w:t>
      </w:r>
    </w:p>
    <w:p w:rsidR="00000000" w:rsidDel="00000000" w:rsidP="00000000" w:rsidRDefault="00000000" w:rsidRPr="00000000" w14:paraId="000001EC">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ED">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MIDAS Severity Assessment system: </w:t>
      </w:r>
    </w:p>
    <w:p w:rsidR="00000000" w:rsidDel="00000000" w:rsidP="00000000" w:rsidRDefault="00000000" w:rsidRPr="00000000" w14:paraId="000001EE">
      <w:pPr>
        <w:spacing w:line="360" w:lineRule="auto"/>
        <w:ind w:left="720" w:firstLine="0"/>
        <w:jc w:val="both"/>
        <w:rPr>
          <w:sz w:val="24"/>
          <w:szCs w:val="24"/>
        </w:rPr>
      </w:pPr>
      <w:r w:rsidDel="00000000" w:rsidR="00000000" w:rsidRPr="00000000">
        <w:rPr>
          <w:sz w:val="24"/>
          <w:szCs w:val="24"/>
          <w:rtl w:val="0"/>
        </w:rPr>
        <w:t xml:space="preserve">Discussed the MIDAS questionnaire-based system, sourced from the neurologist, to accurately assess the severity level of migraines.</w:t>
      </w:r>
    </w:p>
    <w:p w:rsidR="00000000" w:rsidDel="00000000" w:rsidP="00000000" w:rsidRDefault="00000000" w:rsidRPr="00000000" w14:paraId="000001EF">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F0">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Personal Diary feature: </w:t>
      </w:r>
    </w:p>
    <w:p w:rsidR="00000000" w:rsidDel="00000000" w:rsidP="00000000" w:rsidRDefault="00000000" w:rsidRPr="00000000" w14:paraId="000001F1">
      <w:pPr>
        <w:spacing w:line="360" w:lineRule="auto"/>
        <w:ind w:left="720" w:firstLine="0"/>
        <w:jc w:val="both"/>
        <w:rPr>
          <w:sz w:val="24"/>
          <w:szCs w:val="24"/>
        </w:rPr>
      </w:pPr>
      <w:r w:rsidDel="00000000" w:rsidR="00000000" w:rsidRPr="00000000">
        <w:rPr>
          <w:sz w:val="24"/>
          <w:szCs w:val="24"/>
          <w:rtl w:val="0"/>
        </w:rPr>
        <w:t xml:space="preserve">Create a feature allowing users to record essential details of migraine episodes, including date, time, severity, triggers, symptoms, and additional notes, based on recommendations from the neurologist to facilitate comprehensive migraine tracking.</w:t>
      </w:r>
    </w:p>
    <w:p w:rsidR="00000000" w:rsidDel="00000000" w:rsidP="00000000" w:rsidRDefault="00000000" w:rsidRPr="00000000" w14:paraId="000001F2">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F3">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User Feedback system: </w:t>
      </w:r>
    </w:p>
    <w:p w:rsidR="00000000" w:rsidDel="00000000" w:rsidP="00000000" w:rsidRDefault="00000000" w:rsidRPr="00000000" w14:paraId="000001F4">
      <w:pPr>
        <w:spacing w:line="360" w:lineRule="auto"/>
        <w:ind w:left="720" w:firstLine="0"/>
        <w:jc w:val="both"/>
        <w:rPr>
          <w:sz w:val="24"/>
          <w:szCs w:val="24"/>
        </w:rPr>
      </w:pPr>
      <w:r w:rsidDel="00000000" w:rsidR="00000000" w:rsidRPr="00000000">
        <w:rPr>
          <w:sz w:val="24"/>
          <w:szCs w:val="24"/>
          <w:rtl w:val="0"/>
        </w:rPr>
        <w:t xml:space="preserve">Integrate a feedback system enabling users to share experiences and suggestions, fostering continual app improvement and maintenance for enhanced user satisfaction, with input from the neurologist to prioritize features.</w:t>
      </w:r>
    </w:p>
    <w:p w:rsidR="00000000" w:rsidDel="00000000" w:rsidP="00000000" w:rsidRDefault="00000000" w:rsidRPr="00000000" w14:paraId="000001F5">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F6">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Patient EHR space: </w:t>
      </w:r>
    </w:p>
    <w:p w:rsidR="00000000" w:rsidDel="00000000" w:rsidP="00000000" w:rsidRDefault="00000000" w:rsidRPr="00000000" w14:paraId="000001F7">
      <w:pPr>
        <w:spacing w:line="360" w:lineRule="auto"/>
        <w:ind w:left="720" w:firstLine="0"/>
        <w:jc w:val="both"/>
        <w:rPr>
          <w:sz w:val="24"/>
          <w:szCs w:val="24"/>
        </w:rPr>
      </w:pPr>
      <w:r w:rsidDel="00000000" w:rsidR="00000000" w:rsidRPr="00000000">
        <w:rPr>
          <w:sz w:val="24"/>
          <w:szCs w:val="24"/>
          <w:rtl w:val="0"/>
        </w:rPr>
        <w:t xml:space="preserve">Establish a secure space for users to review and access their recorded health data, with input from the neurologist to ensure it provides a comprehensive overview of their migraine history and management.</w:t>
      </w:r>
    </w:p>
    <w:p w:rsidR="00000000" w:rsidDel="00000000" w:rsidP="00000000" w:rsidRDefault="00000000" w:rsidRPr="00000000" w14:paraId="000001F8">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F9">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Lifestyle Tips Module: </w:t>
      </w:r>
    </w:p>
    <w:p w:rsidR="00000000" w:rsidDel="00000000" w:rsidP="00000000" w:rsidRDefault="00000000" w:rsidRPr="00000000" w14:paraId="000001FA">
      <w:pPr>
        <w:spacing w:line="360" w:lineRule="auto"/>
        <w:ind w:left="720" w:firstLine="0"/>
        <w:jc w:val="both"/>
        <w:rPr>
          <w:sz w:val="24"/>
          <w:szCs w:val="24"/>
        </w:rPr>
      </w:pPr>
      <w:r w:rsidDel="00000000" w:rsidR="00000000" w:rsidRPr="00000000">
        <w:rPr>
          <w:sz w:val="24"/>
          <w:szCs w:val="24"/>
          <w:rtl w:val="0"/>
        </w:rPr>
        <w:t xml:space="preserve">Develop a module offering tailored lifestyle tips and guidance based on user data, incorporating recommendations from the neurologist to promote healthy habits and aid in migraine prevention and management strategies.</w:t>
      </w:r>
    </w:p>
    <w:p w:rsidR="00000000" w:rsidDel="00000000" w:rsidP="00000000" w:rsidRDefault="00000000" w:rsidRPr="00000000" w14:paraId="000001FB">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Iterative approach:</w:t>
      </w:r>
    </w:p>
    <w:p w:rsidR="00000000" w:rsidDel="00000000" w:rsidP="00000000" w:rsidRDefault="00000000" w:rsidRPr="00000000" w14:paraId="000001FC">
      <w:pPr>
        <w:spacing w:line="360" w:lineRule="auto"/>
        <w:ind w:left="720" w:firstLine="0"/>
        <w:jc w:val="both"/>
        <w:rPr>
          <w:sz w:val="24"/>
          <w:szCs w:val="24"/>
        </w:rPr>
      </w:pPr>
      <w:r w:rsidDel="00000000" w:rsidR="00000000" w:rsidRPr="00000000">
        <w:rPr>
          <w:sz w:val="24"/>
          <w:szCs w:val="24"/>
          <w:rtl w:val="0"/>
        </w:rPr>
        <w:t xml:space="preserve">Employ an iterative development approach, incorporating feedback from the neurologist and users to refine and enhance the application continuously.</w:t>
      </w:r>
    </w:p>
    <w:p w:rsidR="00000000" w:rsidDel="00000000" w:rsidP="00000000" w:rsidRDefault="00000000" w:rsidRPr="00000000" w14:paraId="000001FD">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FE">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User-centric design:</w:t>
      </w:r>
    </w:p>
    <w:p w:rsidR="00000000" w:rsidDel="00000000" w:rsidP="00000000" w:rsidRDefault="00000000" w:rsidRPr="00000000" w14:paraId="000001FF">
      <w:pPr>
        <w:spacing w:line="360" w:lineRule="auto"/>
        <w:ind w:left="720" w:firstLine="0"/>
        <w:jc w:val="both"/>
        <w:rPr>
          <w:sz w:val="24"/>
          <w:szCs w:val="24"/>
        </w:rPr>
      </w:pPr>
      <w:r w:rsidDel="00000000" w:rsidR="00000000" w:rsidRPr="00000000">
        <w:rPr>
          <w:sz w:val="24"/>
          <w:szCs w:val="24"/>
          <w:rtl w:val="0"/>
        </w:rPr>
        <w:t xml:space="preserve">Ensured the development process focused on creating a user-friendly interface and effective migraine management tools, with guidance from the neurologist to meet the needs of users dealing with migraines.</w:t>
      </w:r>
    </w:p>
    <w:p w:rsidR="00000000" w:rsidDel="00000000" w:rsidP="00000000" w:rsidRDefault="00000000" w:rsidRPr="00000000" w14:paraId="00000200">
      <w:pPr>
        <w:spacing w:line="360" w:lineRule="auto"/>
        <w:jc w:val="both"/>
        <w:rPr>
          <w:sz w:val="24"/>
          <w:szCs w:val="24"/>
          <w:highlight w:val="red"/>
        </w:rPr>
      </w:pPr>
      <w:r w:rsidDel="00000000" w:rsidR="00000000" w:rsidRPr="00000000">
        <w:rPr>
          <w:rtl w:val="0"/>
        </w:rPr>
      </w:r>
    </w:p>
    <w:p w:rsidR="00000000" w:rsidDel="00000000" w:rsidP="00000000" w:rsidRDefault="00000000" w:rsidRPr="00000000" w14:paraId="00000201">
      <w:pPr>
        <w:spacing w:line="360" w:lineRule="auto"/>
        <w:jc w:val="both"/>
        <w:rPr>
          <w:b w:val="1"/>
          <w:sz w:val="24"/>
          <w:szCs w:val="24"/>
        </w:rPr>
      </w:pPr>
      <w:r w:rsidDel="00000000" w:rsidR="00000000" w:rsidRPr="00000000">
        <w:rPr>
          <w:b w:val="1"/>
          <w:sz w:val="24"/>
          <w:szCs w:val="24"/>
          <w:rtl w:val="0"/>
        </w:rPr>
        <w:t xml:space="preserve">5.2  Algorithms and flowcharts for the  respective modules developed</w:t>
      </w:r>
    </w:p>
    <w:p w:rsidR="00000000" w:rsidDel="00000000" w:rsidP="00000000" w:rsidRDefault="00000000" w:rsidRPr="00000000" w14:paraId="00000202">
      <w:pPr>
        <w:rPr>
          <w:b w:val="1"/>
          <w:sz w:val="24"/>
          <w:szCs w:val="24"/>
        </w:rPr>
      </w:pPr>
      <w:r w:rsidDel="00000000" w:rsidR="00000000" w:rsidRPr="00000000">
        <w:rPr>
          <w:rtl w:val="0"/>
        </w:rPr>
      </w:r>
    </w:p>
    <w:p w:rsidR="00000000" w:rsidDel="00000000" w:rsidP="00000000" w:rsidRDefault="00000000" w:rsidRPr="00000000" w14:paraId="00000203">
      <w:pPr>
        <w:rPr>
          <w:sz w:val="24"/>
          <w:szCs w:val="24"/>
        </w:rPr>
      </w:pPr>
      <w:r w:rsidDel="00000000" w:rsidR="00000000" w:rsidRPr="00000000">
        <w:rPr>
          <w:b w:val="1"/>
          <w:sz w:val="24"/>
          <w:szCs w:val="24"/>
          <w:rtl w:val="0"/>
        </w:rPr>
        <w:t xml:space="preserve">MIDAS Output</w:t>
      </w:r>
      <w:r w:rsidDel="00000000" w:rsidR="00000000" w:rsidRPr="00000000">
        <w:rPr>
          <w:rtl w:val="0"/>
        </w:rPr>
      </w:r>
    </w:p>
    <w:p w:rsidR="00000000" w:rsidDel="00000000" w:rsidP="00000000" w:rsidRDefault="00000000" w:rsidRPr="00000000" w14:paraId="00000204">
      <w:pPr>
        <w:rPr>
          <w:sz w:val="24"/>
          <w:szCs w:val="24"/>
        </w:rPr>
      </w:pPr>
      <w:r w:rsidDel="00000000" w:rsidR="00000000" w:rsidRPr="00000000">
        <w:rPr>
          <w:sz w:val="24"/>
          <w:szCs w:val="24"/>
          <w:rtl w:val="0"/>
        </w:rPr>
        <w:t xml:space="preserve">1. Begin</w:t>
      </w:r>
    </w:p>
    <w:p w:rsidR="00000000" w:rsidDel="00000000" w:rsidP="00000000" w:rsidRDefault="00000000" w:rsidRPr="00000000" w14:paraId="00000205">
      <w:pPr>
        <w:rPr>
          <w:sz w:val="24"/>
          <w:szCs w:val="24"/>
        </w:rPr>
      </w:pPr>
      <w:r w:rsidDel="00000000" w:rsidR="00000000" w:rsidRPr="00000000">
        <w:rPr>
          <w:sz w:val="24"/>
          <w:szCs w:val="24"/>
          <w:rtl w:val="0"/>
        </w:rPr>
        <w:t xml:space="preserve">2. Define the MIDASOutputPage class as a StatelessWidget with a final int score parameter.</w:t>
      </w:r>
    </w:p>
    <w:p w:rsidR="00000000" w:rsidDel="00000000" w:rsidP="00000000" w:rsidRDefault="00000000" w:rsidRPr="00000000" w14:paraId="00000206">
      <w:pPr>
        <w:rPr>
          <w:sz w:val="24"/>
          <w:szCs w:val="24"/>
        </w:rPr>
      </w:pPr>
      <w:r w:rsidDel="00000000" w:rsidR="00000000" w:rsidRPr="00000000">
        <w:rPr>
          <w:rtl w:val="0"/>
        </w:rPr>
      </w:r>
    </w:p>
    <w:p w:rsidR="00000000" w:rsidDel="00000000" w:rsidP="00000000" w:rsidRDefault="00000000" w:rsidRPr="00000000" w14:paraId="00000207">
      <w:pPr>
        <w:rPr>
          <w:sz w:val="24"/>
          <w:szCs w:val="24"/>
        </w:rPr>
      </w:pPr>
      <w:r w:rsidDel="00000000" w:rsidR="00000000" w:rsidRPr="00000000">
        <w:rPr>
          <w:sz w:val="24"/>
          <w:szCs w:val="24"/>
          <w:rtl w:val="0"/>
        </w:rPr>
        <w:t xml:space="preserve">3. Create a constructor for the MIDASOutputPage class that takes the score parameter as input.</w:t>
      </w:r>
    </w:p>
    <w:p w:rsidR="00000000" w:rsidDel="00000000" w:rsidP="00000000" w:rsidRDefault="00000000" w:rsidRPr="00000000" w14:paraId="00000208">
      <w:pPr>
        <w:rPr>
          <w:sz w:val="24"/>
          <w:szCs w:val="24"/>
        </w:rPr>
      </w:pPr>
      <w:r w:rsidDel="00000000" w:rsidR="00000000" w:rsidRPr="00000000">
        <w:rPr>
          <w:rtl w:val="0"/>
        </w:rPr>
      </w:r>
    </w:p>
    <w:p w:rsidR="00000000" w:rsidDel="00000000" w:rsidP="00000000" w:rsidRDefault="00000000" w:rsidRPr="00000000" w14:paraId="00000209">
      <w:pPr>
        <w:rPr>
          <w:sz w:val="24"/>
          <w:szCs w:val="24"/>
        </w:rPr>
      </w:pPr>
      <w:r w:rsidDel="00000000" w:rsidR="00000000" w:rsidRPr="00000000">
        <w:rPr>
          <w:sz w:val="24"/>
          <w:szCs w:val="24"/>
          <w:rtl w:val="0"/>
        </w:rPr>
        <w:t xml:space="preserve">4. Define a method named getSeverityLevel(score) within the MIDASOutputPage class:</w:t>
      </w:r>
    </w:p>
    <w:p w:rsidR="00000000" w:rsidDel="00000000" w:rsidP="00000000" w:rsidRDefault="00000000" w:rsidRPr="00000000" w14:paraId="0000020A">
      <w:pPr>
        <w:rPr>
          <w:sz w:val="24"/>
          <w:szCs w:val="24"/>
        </w:rPr>
      </w:pPr>
      <w:r w:rsidDel="00000000" w:rsidR="00000000" w:rsidRPr="00000000">
        <w:rPr>
          <w:sz w:val="24"/>
          <w:szCs w:val="24"/>
          <w:rtl w:val="0"/>
        </w:rPr>
        <w:t xml:space="preserve">    a. Take the score as input.</w:t>
      </w:r>
    </w:p>
    <w:p w:rsidR="00000000" w:rsidDel="00000000" w:rsidP="00000000" w:rsidRDefault="00000000" w:rsidRPr="00000000" w14:paraId="0000020B">
      <w:pPr>
        <w:rPr>
          <w:sz w:val="24"/>
          <w:szCs w:val="24"/>
        </w:rPr>
      </w:pPr>
      <w:r w:rsidDel="00000000" w:rsidR="00000000" w:rsidRPr="00000000">
        <w:rPr>
          <w:sz w:val="24"/>
          <w:szCs w:val="24"/>
          <w:rtl w:val="0"/>
        </w:rPr>
        <w:t xml:space="preserve">    b. Check the score against predefined ranges to determine the severity level:</w:t>
      </w:r>
    </w:p>
    <w:p w:rsidR="00000000" w:rsidDel="00000000" w:rsidP="00000000" w:rsidRDefault="00000000" w:rsidRPr="00000000" w14:paraId="0000020C">
      <w:pPr>
        <w:rPr>
          <w:sz w:val="24"/>
          <w:szCs w:val="24"/>
        </w:rPr>
      </w:pPr>
      <w:r w:rsidDel="00000000" w:rsidR="00000000" w:rsidRPr="00000000">
        <w:rPr>
          <w:sz w:val="24"/>
          <w:szCs w:val="24"/>
          <w:rtl w:val="0"/>
        </w:rPr>
        <w:t xml:space="preserve">        - If the score is between 0 and 5 (inclusive), return 'Little or No Disability'.</w:t>
      </w:r>
    </w:p>
    <w:p w:rsidR="00000000" w:rsidDel="00000000" w:rsidP="00000000" w:rsidRDefault="00000000" w:rsidRPr="00000000" w14:paraId="0000020D">
      <w:pPr>
        <w:rPr>
          <w:sz w:val="24"/>
          <w:szCs w:val="24"/>
        </w:rPr>
      </w:pPr>
      <w:r w:rsidDel="00000000" w:rsidR="00000000" w:rsidRPr="00000000">
        <w:rPr>
          <w:sz w:val="24"/>
          <w:szCs w:val="24"/>
          <w:rtl w:val="0"/>
        </w:rPr>
        <w:t xml:space="preserve">        - If the score is between 6 and 10 (inclusive), return 'Mild Disability'.</w:t>
      </w:r>
    </w:p>
    <w:p w:rsidR="00000000" w:rsidDel="00000000" w:rsidP="00000000" w:rsidRDefault="00000000" w:rsidRPr="00000000" w14:paraId="0000020E">
      <w:pPr>
        <w:rPr>
          <w:sz w:val="24"/>
          <w:szCs w:val="24"/>
        </w:rPr>
      </w:pPr>
      <w:r w:rsidDel="00000000" w:rsidR="00000000" w:rsidRPr="00000000">
        <w:rPr>
          <w:sz w:val="24"/>
          <w:szCs w:val="24"/>
          <w:rtl w:val="0"/>
        </w:rPr>
        <w:t xml:space="preserve">        - If the score is between 11 and 20 (inclusive), return 'Moderate Disability'.</w:t>
      </w:r>
    </w:p>
    <w:p w:rsidR="00000000" w:rsidDel="00000000" w:rsidP="00000000" w:rsidRDefault="00000000" w:rsidRPr="00000000" w14:paraId="0000020F">
      <w:pPr>
        <w:rPr>
          <w:sz w:val="24"/>
          <w:szCs w:val="24"/>
        </w:rPr>
      </w:pPr>
      <w:r w:rsidDel="00000000" w:rsidR="00000000" w:rsidRPr="00000000">
        <w:rPr>
          <w:sz w:val="24"/>
          <w:szCs w:val="24"/>
          <w:rtl w:val="0"/>
        </w:rPr>
        <w:t xml:space="preserve">        - If the score is greater than 20, return 'Severe Disability'.</w:t>
      </w:r>
    </w:p>
    <w:p w:rsidR="00000000" w:rsidDel="00000000" w:rsidP="00000000" w:rsidRDefault="00000000" w:rsidRPr="00000000" w14:paraId="00000210">
      <w:pPr>
        <w:rPr>
          <w:sz w:val="24"/>
          <w:szCs w:val="24"/>
        </w:rPr>
      </w:pPr>
      <w:r w:rsidDel="00000000" w:rsidR="00000000" w:rsidRPr="00000000">
        <w:rPr>
          <w:rtl w:val="0"/>
        </w:rPr>
      </w:r>
    </w:p>
    <w:p w:rsidR="00000000" w:rsidDel="00000000" w:rsidP="00000000" w:rsidRDefault="00000000" w:rsidRPr="00000000" w14:paraId="00000211">
      <w:pPr>
        <w:rPr>
          <w:sz w:val="24"/>
          <w:szCs w:val="24"/>
        </w:rPr>
      </w:pPr>
      <w:r w:rsidDel="00000000" w:rsidR="00000000" w:rsidRPr="00000000">
        <w:rPr>
          <w:sz w:val="24"/>
          <w:szCs w:val="24"/>
          <w:rtl w:val="0"/>
        </w:rPr>
        <w:t xml:space="preserve">5. End</w:t>
      </w:r>
    </w:p>
    <w:p w:rsidR="00000000" w:rsidDel="00000000" w:rsidP="00000000" w:rsidRDefault="00000000" w:rsidRPr="00000000" w14:paraId="00000212">
      <w:pPr>
        <w:rPr>
          <w:sz w:val="24"/>
          <w:szCs w:val="24"/>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spacing w:line="360" w:lineRule="auto"/>
        <w:jc w:val="both"/>
        <w:rPr>
          <w:b w:val="1"/>
          <w:sz w:val="24"/>
          <w:szCs w:val="24"/>
        </w:rPr>
      </w:pPr>
      <w:r w:rsidDel="00000000" w:rsidR="00000000" w:rsidRPr="00000000">
        <w:rPr>
          <w:b w:val="1"/>
          <w:sz w:val="24"/>
          <w:szCs w:val="24"/>
          <w:rtl w:val="0"/>
        </w:rPr>
        <w:t xml:space="preserve">MigraineLogsPageState Class</w:t>
      </w:r>
    </w:p>
    <w:p w:rsidR="00000000" w:rsidDel="00000000" w:rsidP="00000000" w:rsidRDefault="00000000" w:rsidRPr="00000000" w14:paraId="00000215">
      <w:pPr>
        <w:spacing w:line="360" w:lineRule="auto"/>
        <w:jc w:val="both"/>
        <w:rPr>
          <w:sz w:val="24"/>
          <w:szCs w:val="24"/>
        </w:rPr>
      </w:pPr>
      <w:r w:rsidDel="00000000" w:rsidR="00000000" w:rsidRPr="00000000">
        <w:rPr>
          <w:sz w:val="24"/>
          <w:szCs w:val="24"/>
          <w:rtl w:val="0"/>
        </w:rPr>
        <w:t xml:space="preserve">1. Begin:</w:t>
      </w:r>
    </w:p>
    <w:p w:rsidR="00000000" w:rsidDel="00000000" w:rsidP="00000000" w:rsidRDefault="00000000" w:rsidRPr="00000000" w14:paraId="00000216">
      <w:pPr>
        <w:spacing w:line="360" w:lineRule="auto"/>
        <w:jc w:val="both"/>
        <w:rPr>
          <w:sz w:val="24"/>
          <w:szCs w:val="24"/>
        </w:rPr>
      </w:pPr>
      <w:r w:rsidDel="00000000" w:rsidR="00000000" w:rsidRPr="00000000">
        <w:rPr>
          <w:sz w:val="24"/>
          <w:szCs w:val="24"/>
          <w:rtl w:val="0"/>
        </w:rPr>
        <w:t xml:space="preserve">2.State Initialization:</w:t>
      </w:r>
    </w:p>
    <w:p w:rsidR="00000000" w:rsidDel="00000000" w:rsidP="00000000" w:rsidRDefault="00000000" w:rsidRPr="00000000" w14:paraId="00000217">
      <w:pPr>
        <w:spacing w:line="360" w:lineRule="auto"/>
        <w:ind w:left="720" w:firstLine="0"/>
        <w:jc w:val="both"/>
        <w:rPr>
          <w:sz w:val="24"/>
          <w:szCs w:val="24"/>
        </w:rPr>
      </w:pPr>
      <w:r w:rsidDel="00000000" w:rsidR="00000000" w:rsidRPr="00000000">
        <w:rPr>
          <w:sz w:val="24"/>
          <w:szCs w:val="24"/>
          <w:rtl w:val="0"/>
        </w:rPr>
        <w:t xml:space="preserve">a. Initialize various state variables to track different aspects of migraine logs, such as duration, pain severity, symptoms, etc.</w:t>
      </w:r>
    </w:p>
    <w:p w:rsidR="00000000" w:rsidDel="00000000" w:rsidP="00000000" w:rsidRDefault="00000000" w:rsidRPr="00000000" w14:paraId="00000218">
      <w:pPr>
        <w:spacing w:line="360" w:lineRule="auto"/>
        <w:ind w:left="720" w:firstLine="0"/>
        <w:jc w:val="both"/>
        <w:rPr>
          <w:sz w:val="24"/>
          <w:szCs w:val="24"/>
        </w:rPr>
      </w:pPr>
      <w:r w:rsidDel="00000000" w:rsidR="00000000" w:rsidRPr="00000000">
        <w:rPr>
          <w:sz w:val="24"/>
          <w:szCs w:val="24"/>
          <w:rtl w:val="0"/>
        </w:rPr>
        <w:t xml:space="preserve">b. Initialize a list of duration options.</w:t>
      </w:r>
    </w:p>
    <w:p w:rsidR="00000000" w:rsidDel="00000000" w:rsidP="00000000" w:rsidRDefault="00000000" w:rsidRPr="00000000" w14:paraId="00000219">
      <w:pPr>
        <w:spacing w:line="360" w:lineRule="auto"/>
        <w:jc w:val="both"/>
        <w:rPr>
          <w:sz w:val="24"/>
          <w:szCs w:val="24"/>
        </w:rPr>
      </w:pPr>
      <w:r w:rsidDel="00000000" w:rsidR="00000000" w:rsidRPr="00000000">
        <w:rPr>
          <w:sz w:val="24"/>
          <w:szCs w:val="24"/>
          <w:rtl w:val="0"/>
        </w:rPr>
        <w:t xml:space="preserve">3. Submit Migraine Log:</w:t>
      </w:r>
    </w:p>
    <w:p w:rsidR="00000000" w:rsidDel="00000000" w:rsidP="00000000" w:rsidRDefault="00000000" w:rsidRPr="00000000" w14:paraId="0000021A">
      <w:pPr>
        <w:spacing w:line="360" w:lineRule="auto"/>
        <w:ind w:left="720" w:firstLine="0"/>
        <w:jc w:val="both"/>
        <w:rPr>
          <w:sz w:val="24"/>
          <w:szCs w:val="24"/>
        </w:rPr>
      </w:pPr>
      <w:r w:rsidDel="00000000" w:rsidR="00000000" w:rsidRPr="00000000">
        <w:rPr>
          <w:sz w:val="24"/>
          <w:szCs w:val="24"/>
          <w:rtl w:val="0"/>
        </w:rPr>
        <w:t xml:space="preserve">a. Define a method _submitMigraineLog() to handle the submission of migraine log data to Firestore.</w:t>
      </w:r>
    </w:p>
    <w:p w:rsidR="00000000" w:rsidDel="00000000" w:rsidP="00000000" w:rsidRDefault="00000000" w:rsidRPr="00000000" w14:paraId="0000021B">
      <w:pPr>
        <w:spacing w:line="360" w:lineRule="auto"/>
        <w:ind w:left="720" w:firstLine="0"/>
        <w:jc w:val="both"/>
        <w:rPr>
          <w:sz w:val="24"/>
          <w:szCs w:val="24"/>
        </w:rPr>
      </w:pPr>
      <w:r w:rsidDel="00000000" w:rsidR="00000000" w:rsidRPr="00000000">
        <w:rPr>
          <w:sz w:val="24"/>
          <w:szCs w:val="24"/>
          <w:rtl w:val="0"/>
        </w:rPr>
        <w:t xml:space="preserve">b. Create a map containing the log data.</w:t>
      </w:r>
    </w:p>
    <w:p w:rsidR="00000000" w:rsidDel="00000000" w:rsidP="00000000" w:rsidRDefault="00000000" w:rsidRPr="00000000" w14:paraId="0000021C">
      <w:pPr>
        <w:spacing w:line="360" w:lineRule="auto"/>
        <w:ind w:left="720" w:firstLine="0"/>
        <w:jc w:val="both"/>
        <w:rPr>
          <w:sz w:val="24"/>
          <w:szCs w:val="24"/>
        </w:rPr>
      </w:pPr>
      <w:r w:rsidDel="00000000" w:rsidR="00000000" w:rsidRPr="00000000">
        <w:rPr>
          <w:sz w:val="24"/>
          <w:szCs w:val="24"/>
          <w:rtl w:val="0"/>
        </w:rPr>
        <w:t xml:space="preserve">c. Attempt to add the data to the Firestore collection 'migraine_logs'.</w:t>
      </w:r>
    </w:p>
    <w:p w:rsidR="00000000" w:rsidDel="00000000" w:rsidP="00000000" w:rsidRDefault="00000000" w:rsidRPr="00000000" w14:paraId="0000021D">
      <w:pPr>
        <w:spacing w:line="360" w:lineRule="auto"/>
        <w:ind w:left="720" w:firstLine="0"/>
        <w:jc w:val="both"/>
        <w:rPr>
          <w:sz w:val="24"/>
          <w:szCs w:val="24"/>
        </w:rPr>
      </w:pPr>
      <w:r w:rsidDel="00000000" w:rsidR="00000000" w:rsidRPr="00000000">
        <w:rPr>
          <w:sz w:val="24"/>
          <w:szCs w:val="24"/>
          <w:rtl w:val="0"/>
        </w:rPr>
        <w:t xml:space="preserve">d. Navigate to the log response page upon successful submission.</w:t>
      </w:r>
    </w:p>
    <w:p w:rsidR="00000000" w:rsidDel="00000000" w:rsidP="00000000" w:rsidRDefault="00000000" w:rsidRPr="00000000" w14:paraId="0000021E">
      <w:pPr>
        <w:spacing w:line="360" w:lineRule="auto"/>
        <w:ind w:left="720" w:firstLine="0"/>
        <w:jc w:val="both"/>
        <w:rPr>
          <w:sz w:val="24"/>
          <w:szCs w:val="24"/>
        </w:rPr>
      </w:pPr>
      <w:r w:rsidDel="00000000" w:rsidR="00000000" w:rsidRPr="00000000">
        <w:rPr>
          <w:sz w:val="24"/>
          <w:szCs w:val="24"/>
          <w:rtl w:val="0"/>
        </w:rPr>
        <w:t xml:space="preserve">e. Handle any errors that occur during the submission process.</w:t>
      </w:r>
    </w:p>
    <w:p w:rsidR="00000000" w:rsidDel="00000000" w:rsidP="00000000" w:rsidRDefault="00000000" w:rsidRPr="00000000" w14:paraId="0000021F">
      <w:pPr>
        <w:spacing w:line="360" w:lineRule="auto"/>
        <w:jc w:val="both"/>
        <w:rPr>
          <w:sz w:val="24"/>
          <w:szCs w:val="24"/>
        </w:rPr>
      </w:pPr>
      <w:r w:rsidDel="00000000" w:rsidR="00000000" w:rsidRPr="00000000">
        <w:rPr>
          <w:sz w:val="24"/>
          <w:szCs w:val="24"/>
          <w:rtl w:val="0"/>
        </w:rPr>
        <w:t xml:space="preserve">6. Build Method:</w:t>
      </w:r>
    </w:p>
    <w:p w:rsidR="00000000" w:rsidDel="00000000" w:rsidP="00000000" w:rsidRDefault="00000000" w:rsidRPr="00000000" w14:paraId="00000220">
      <w:pPr>
        <w:spacing w:line="360" w:lineRule="auto"/>
        <w:ind w:left="720" w:firstLine="0"/>
        <w:jc w:val="both"/>
        <w:rPr>
          <w:sz w:val="24"/>
          <w:szCs w:val="24"/>
        </w:rPr>
      </w:pPr>
      <w:r w:rsidDel="00000000" w:rsidR="00000000" w:rsidRPr="00000000">
        <w:rPr>
          <w:sz w:val="24"/>
          <w:szCs w:val="24"/>
          <w:rtl w:val="0"/>
        </w:rPr>
        <w:t xml:space="preserve">a. Override the build method to construct the UI for the Migraine Logs page.</w:t>
      </w:r>
    </w:p>
    <w:p w:rsidR="00000000" w:rsidDel="00000000" w:rsidP="00000000" w:rsidRDefault="00000000" w:rsidRPr="00000000" w14:paraId="00000221">
      <w:pPr>
        <w:spacing w:line="360" w:lineRule="auto"/>
        <w:ind w:left="720" w:firstLine="0"/>
        <w:jc w:val="both"/>
        <w:rPr>
          <w:sz w:val="24"/>
          <w:szCs w:val="24"/>
        </w:rPr>
      </w:pPr>
      <w:r w:rsidDel="00000000" w:rsidR="00000000" w:rsidRPr="00000000">
        <w:rPr>
          <w:sz w:val="24"/>
          <w:szCs w:val="24"/>
          <w:rtl w:val="0"/>
        </w:rPr>
        <w:t xml:space="preserve">b. Implement various UI elements such as text fields, dropdowns, checkboxes, radio buttons, sliders, etc., to collect information about migraine episodes.</w:t>
      </w:r>
    </w:p>
    <w:p w:rsidR="00000000" w:rsidDel="00000000" w:rsidP="00000000" w:rsidRDefault="00000000" w:rsidRPr="00000000" w14:paraId="00000222">
      <w:pPr>
        <w:spacing w:line="360" w:lineRule="auto"/>
        <w:ind w:left="720" w:firstLine="0"/>
        <w:jc w:val="both"/>
        <w:rPr>
          <w:sz w:val="24"/>
          <w:szCs w:val="24"/>
        </w:rPr>
      </w:pPr>
      <w:r w:rsidDel="00000000" w:rsidR="00000000" w:rsidRPr="00000000">
        <w:rPr>
          <w:sz w:val="24"/>
          <w:szCs w:val="24"/>
          <w:rtl w:val="0"/>
        </w:rPr>
        <w:t xml:space="preserve">c. Utilize setState() to manage the state of UI elements and trigger UI updates when necessary.</w:t>
      </w:r>
    </w:p>
    <w:p w:rsidR="00000000" w:rsidDel="00000000" w:rsidP="00000000" w:rsidRDefault="00000000" w:rsidRPr="00000000" w14:paraId="00000223">
      <w:pPr>
        <w:spacing w:line="360" w:lineRule="auto"/>
        <w:jc w:val="both"/>
        <w:rPr>
          <w:sz w:val="24"/>
          <w:szCs w:val="24"/>
        </w:rPr>
      </w:pPr>
      <w:r w:rsidDel="00000000" w:rsidR="00000000" w:rsidRPr="00000000">
        <w:rPr>
          <w:sz w:val="24"/>
          <w:szCs w:val="24"/>
          <w:rtl w:val="0"/>
        </w:rPr>
        <w:t xml:space="preserve">7. End:</w:t>
      </w:r>
    </w:p>
    <w:p w:rsidR="00000000" w:rsidDel="00000000" w:rsidP="00000000" w:rsidRDefault="00000000" w:rsidRPr="00000000" w14:paraId="00000224">
      <w:pPr>
        <w:spacing w:line="360" w:lineRule="auto"/>
        <w:jc w:val="both"/>
        <w:rPr>
          <w:sz w:val="24"/>
          <w:szCs w:val="24"/>
        </w:rPr>
      </w:pPr>
      <w:r w:rsidDel="00000000" w:rsidR="00000000" w:rsidRPr="00000000">
        <w:rPr>
          <w:rtl w:val="0"/>
        </w:rPr>
      </w:r>
    </w:p>
    <w:p w:rsidR="00000000" w:rsidDel="00000000" w:rsidP="00000000" w:rsidRDefault="00000000" w:rsidRPr="00000000" w14:paraId="00000225">
      <w:pPr>
        <w:spacing w:line="360" w:lineRule="auto"/>
        <w:jc w:val="both"/>
        <w:rPr>
          <w:b w:val="1"/>
          <w:sz w:val="24"/>
          <w:szCs w:val="24"/>
        </w:rPr>
      </w:pPr>
      <w:r w:rsidDel="00000000" w:rsidR="00000000" w:rsidRPr="00000000">
        <w:rPr>
          <w:b w:val="1"/>
          <w:sz w:val="24"/>
          <w:szCs w:val="24"/>
          <w:rtl w:val="0"/>
        </w:rPr>
        <w:t xml:space="preserve">Personal diary : </w:t>
      </w:r>
    </w:p>
    <w:p w:rsidR="00000000" w:rsidDel="00000000" w:rsidP="00000000" w:rsidRDefault="00000000" w:rsidRPr="00000000" w14:paraId="00000226">
      <w:pPr>
        <w:spacing w:line="360" w:lineRule="auto"/>
        <w:jc w:val="both"/>
        <w:rPr>
          <w:sz w:val="24"/>
          <w:szCs w:val="24"/>
        </w:rPr>
      </w:pPr>
      <w:r w:rsidDel="00000000" w:rsidR="00000000" w:rsidRPr="00000000">
        <w:rPr>
          <w:sz w:val="24"/>
          <w:szCs w:val="24"/>
          <w:rtl w:val="0"/>
        </w:rPr>
        <w:t xml:space="preserve">1. Begin </w:t>
      </w:r>
    </w:p>
    <w:p w:rsidR="00000000" w:rsidDel="00000000" w:rsidP="00000000" w:rsidRDefault="00000000" w:rsidRPr="00000000" w14:paraId="00000227">
      <w:pPr>
        <w:spacing w:line="360" w:lineRule="auto"/>
        <w:jc w:val="both"/>
        <w:rPr>
          <w:sz w:val="24"/>
          <w:szCs w:val="24"/>
        </w:rPr>
      </w:pPr>
      <w:r w:rsidDel="00000000" w:rsidR="00000000" w:rsidRPr="00000000">
        <w:rPr>
          <w:sz w:val="24"/>
          <w:szCs w:val="24"/>
          <w:rtl w:val="0"/>
        </w:rPr>
        <w:t xml:space="preserve">2.  State Initialization:</w:t>
      </w:r>
    </w:p>
    <w:p w:rsidR="00000000" w:rsidDel="00000000" w:rsidP="00000000" w:rsidRDefault="00000000" w:rsidRPr="00000000" w14:paraId="00000228">
      <w:pPr>
        <w:numPr>
          <w:ilvl w:val="0"/>
          <w:numId w:val="24"/>
        </w:numPr>
        <w:spacing w:line="360" w:lineRule="auto"/>
        <w:ind w:left="720" w:hanging="360"/>
        <w:jc w:val="both"/>
        <w:rPr>
          <w:sz w:val="24"/>
          <w:szCs w:val="24"/>
          <w:u w:val="none"/>
        </w:rPr>
      </w:pPr>
      <w:r w:rsidDel="00000000" w:rsidR="00000000" w:rsidRPr="00000000">
        <w:rPr>
          <w:sz w:val="24"/>
          <w:szCs w:val="24"/>
          <w:rtl w:val="0"/>
        </w:rPr>
        <w:t xml:space="preserve">Declare state variables to track diary entries.</w:t>
      </w:r>
    </w:p>
    <w:p w:rsidR="00000000" w:rsidDel="00000000" w:rsidP="00000000" w:rsidRDefault="00000000" w:rsidRPr="00000000" w14:paraId="00000229">
      <w:pPr>
        <w:numPr>
          <w:ilvl w:val="0"/>
          <w:numId w:val="24"/>
        </w:numPr>
        <w:spacing w:line="360" w:lineRule="auto"/>
        <w:ind w:left="720" w:hanging="360"/>
        <w:jc w:val="both"/>
        <w:rPr>
          <w:sz w:val="24"/>
          <w:szCs w:val="24"/>
          <w:u w:val="none"/>
        </w:rPr>
      </w:pPr>
      <w:r w:rsidDel="00000000" w:rsidR="00000000" w:rsidRPr="00000000">
        <w:rPr>
          <w:sz w:val="24"/>
          <w:szCs w:val="24"/>
          <w:rtl w:val="0"/>
        </w:rPr>
        <w:t xml:space="preserve">Implement a method to submit diary entries to Firestore.</w:t>
      </w:r>
    </w:p>
    <w:p w:rsidR="00000000" w:rsidDel="00000000" w:rsidP="00000000" w:rsidRDefault="00000000" w:rsidRPr="00000000" w14:paraId="0000022A">
      <w:pPr>
        <w:spacing w:line="360" w:lineRule="auto"/>
        <w:jc w:val="both"/>
        <w:rPr>
          <w:sz w:val="24"/>
          <w:szCs w:val="24"/>
        </w:rPr>
      </w:pPr>
      <w:r w:rsidDel="00000000" w:rsidR="00000000" w:rsidRPr="00000000">
        <w:rPr>
          <w:sz w:val="24"/>
          <w:szCs w:val="24"/>
          <w:rtl w:val="0"/>
        </w:rPr>
        <w:t xml:space="preserve">3.  Build Method:</w:t>
      </w:r>
    </w:p>
    <w:p w:rsidR="00000000" w:rsidDel="00000000" w:rsidP="00000000" w:rsidRDefault="00000000" w:rsidRPr="00000000" w14:paraId="0000022B">
      <w:pPr>
        <w:numPr>
          <w:ilvl w:val="0"/>
          <w:numId w:val="17"/>
        </w:numPr>
        <w:spacing w:line="360" w:lineRule="auto"/>
        <w:ind w:left="720" w:hanging="360"/>
        <w:jc w:val="both"/>
        <w:rPr>
          <w:sz w:val="24"/>
          <w:szCs w:val="24"/>
          <w:u w:val="none"/>
        </w:rPr>
      </w:pPr>
      <w:r w:rsidDel="00000000" w:rsidR="00000000" w:rsidRPr="00000000">
        <w:rPr>
          <w:sz w:val="24"/>
          <w:szCs w:val="24"/>
          <w:rtl w:val="0"/>
        </w:rPr>
        <w:t xml:space="preserve">Construct UI elements to collect daily activity data.</w:t>
      </w:r>
    </w:p>
    <w:p w:rsidR="00000000" w:rsidDel="00000000" w:rsidP="00000000" w:rsidRDefault="00000000" w:rsidRPr="00000000" w14:paraId="0000022C">
      <w:pPr>
        <w:numPr>
          <w:ilvl w:val="0"/>
          <w:numId w:val="17"/>
        </w:numPr>
        <w:spacing w:line="360" w:lineRule="auto"/>
        <w:ind w:left="720" w:hanging="360"/>
        <w:jc w:val="both"/>
        <w:rPr>
          <w:sz w:val="24"/>
          <w:szCs w:val="24"/>
          <w:u w:val="none"/>
        </w:rPr>
      </w:pPr>
      <w:r w:rsidDel="00000000" w:rsidR="00000000" w:rsidRPr="00000000">
        <w:rPr>
          <w:sz w:val="24"/>
          <w:szCs w:val="24"/>
          <w:rtl w:val="0"/>
        </w:rPr>
        <w:t xml:space="preserve">Use setState() to update the UI based on user input.</w:t>
      </w:r>
    </w:p>
    <w:p w:rsidR="00000000" w:rsidDel="00000000" w:rsidP="00000000" w:rsidRDefault="00000000" w:rsidRPr="00000000" w14:paraId="0000022D">
      <w:pPr>
        <w:spacing w:line="360" w:lineRule="auto"/>
        <w:jc w:val="both"/>
        <w:rPr>
          <w:sz w:val="24"/>
          <w:szCs w:val="24"/>
        </w:rPr>
      </w:pPr>
      <w:r w:rsidDel="00000000" w:rsidR="00000000" w:rsidRPr="00000000">
        <w:rPr>
          <w:sz w:val="24"/>
          <w:szCs w:val="24"/>
          <w:rtl w:val="0"/>
        </w:rPr>
        <w:t xml:space="preserve">4. Include an elevated button to submit diary entries.</w:t>
      </w:r>
    </w:p>
    <w:p w:rsidR="00000000" w:rsidDel="00000000" w:rsidP="00000000" w:rsidRDefault="00000000" w:rsidRPr="00000000" w14:paraId="0000022E">
      <w:pPr>
        <w:spacing w:line="360" w:lineRule="auto"/>
        <w:jc w:val="both"/>
        <w:rPr>
          <w:sz w:val="24"/>
          <w:szCs w:val="24"/>
        </w:rPr>
      </w:pPr>
      <w:r w:rsidDel="00000000" w:rsidR="00000000" w:rsidRPr="00000000">
        <w:rPr>
          <w:sz w:val="24"/>
          <w:szCs w:val="24"/>
          <w:rtl w:val="0"/>
        </w:rPr>
        <w:t xml:space="preserve">5. Submission Confirmation Page:</w:t>
      </w:r>
    </w:p>
    <w:p w:rsidR="00000000" w:rsidDel="00000000" w:rsidP="00000000" w:rsidRDefault="00000000" w:rsidRPr="00000000" w14:paraId="0000022F">
      <w:pPr>
        <w:numPr>
          <w:ilvl w:val="0"/>
          <w:numId w:val="6"/>
        </w:numPr>
        <w:spacing w:line="360" w:lineRule="auto"/>
        <w:ind w:left="720" w:hanging="360"/>
        <w:jc w:val="both"/>
        <w:rPr>
          <w:sz w:val="24"/>
          <w:szCs w:val="24"/>
          <w:u w:val="none"/>
        </w:rPr>
      </w:pPr>
      <w:r w:rsidDel="00000000" w:rsidR="00000000" w:rsidRPr="00000000">
        <w:rPr>
          <w:sz w:val="24"/>
          <w:szCs w:val="24"/>
          <w:rtl w:val="0"/>
        </w:rPr>
        <w:t xml:space="preserve"> Define a stateless widget SubmissionConfirmationPage to confirm submission.</w:t>
      </w:r>
    </w:p>
    <w:p w:rsidR="00000000" w:rsidDel="00000000" w:rsidP="00000000" w:rsidRDefault="00000000" w:rsidRPr="00000000" w14:paraId="00000230">
      <w:pPr>
        <w:numPr>
          <w:ilvl w:val="0"/>
          <w:numId w:val="6"/>
        </w:numPr>
        <w:spacing w:line="360" w:lineRule="auto"/>
        <w:ind w:left="720" w:hanging="360"/>
        <w:jc w:val="both"/>
        <w:rPr>
          <w:sz w:val="24"/>
          <w:szCs w:val="24"/>
          <w:u w:val="none"/>
        </w:rPr>
      </w:pPr>
      <w:r w:rsidDel="00000000" w:rsidR="00000000" w:rsidRPr="00000000">
        <w:rPr>
          <w:sz w:val="24"/>
          <w:szCs w:val="24"/>
          <w:rtl w:val="0"/>
        </w:rPr>
        <w:t xml:space="preserve">Provide a button to navigate back to the home page.</w:t>
      </w:r>
    </w:p>
    <w:p w:rsidR="00000000" w:rsidDel="00000000" w:rsidP="00000000" w:rsidRDefault="00000000" w:rsidRPr="00000000" w14:paraId="00000231">
      <w:pPr>
        <w:spacing w:line="360" w:lineRule="auto"/>
        <w:jc w:val="both"/>
        <w:rPr>
          <w:sz w:val="24"/>
          <w:szCs w:val="24"/>
        </w:rPr>
      </w:pPr>
      <w:r w:rsidDel="00000000" w:rsidR="00000000" w:rsidRPr="00000000">
        <w:rPr>
          <w:sz w:val="24"/>
          <w:szCs w:val="24"/>
          <w:rtl w:val="0"/>
        </w:rPr>
        <w:t xml:space="preserve"> 6.  Submission Confirmation Page:</w:t>
      </w:r>
    </w:p>
    <w:p w:rsidR="00000000" w:rsidDel="00000000" w:rsidP="00000000" w:rsidRDefault="00000000" w:rsidRPr="00000000" w14:paraId="00000232">
      <w:pPr>
        <w:numPr>
          <w:ilvl w:val="0"/>
          <w:numId w:val="3"/>
        </w:numPr>
        <w:spacing w:line="360" w:lineRule="auto"/>
        <w:ind w:left="720" w:hanging="360"/>
        <w:jc w:val="both"/>
        <w:rPr>
          <w:sz w:val="24"/>
          <w:szCs w:val="24"/>
          <w:u w:val="none"/>
        </w:rPr>
      </w:pPr>
      <w:r w:rsidDel="00000000" w:rsidR="00000000" w:rsidRPr="00000000">
        <w:rPr>
          <w:sz w:val="24"/>
          <w:szCs w:val="24"/>
          <w:rtl w:val="0"/>
        </w:rPr>
        <w:t xml:space="preserve"> Define a stateless widget SubmissionConfirmationPage to confirm submission.</w:t>
      </w:r>
    </w:p>
    <w:p w:rsidR="00000000" w:rsidDel="00000000" w:rsidP="00000000" w:rsidRDefault="00000000" w:rsidRPr="00000000" w14:paraId="00000233">
      <w:pPr>
        <w:numPr>
          <w:ilvl w:val="0"/>
          <w:numId w:val="3"/>
        </w:numPr>
        <w:spacing w:line="360" w:lineRule="auto"/>
        <w:ind w:left="720" w:hanging="360"/>
        <w:jc w:val="both"/>
        <w:rPr>
          <w:sz w:val="24"/>
          <w:szCs w:val="24"/>
          <w:u w:val="none"/>
        </w:rPr>
      </w:pPr>
      <w:r w:rsidDel="00000000" w:rsidR="00000000" w:rsidRPr="00000000">
        <w:rPr>
          <w:sz w:val="24"/>
          <w:szCs w:val="24"/>
          <w:rtl w:val="0"/>
        </w:rPr>
        <w:t xml:space="preserve"> Provide a button to navigate back to the home page.</w:t>
      </w:r>
    </w:p>
    <w:p w:rsidR="00000000" w:rsidDel="00000000" w:rsidP="00000000" w:rsidRDefault="00000000" w:rsidRPr="00000000" w14:paraId="00000234">
      <w:pPr>
        <w:spacing w:line="360" w:lineRule="auto"/>
        <w:ind w:left="0" w:firstLine="0"/>
        <w:jc w:val="both"/>
        <w:rPr>
          <w:sz w:val="24"/>
          <w:szCs w:val="24"/>
        </w:rPr>
      </w:pPr>
      <w:r w:rsidDel="00000000" w:rsidR="00000000" w:rsidRPr="00000000">
        <w:rPr>
          <w:sz w:val="24"/>
          <w:szCs w:val="24"/>
          <w:rtl w:val="0"/>
        </w:rPr>
        <w:t xml:space="preserve">7. End</w:t>
      </w:r>
    </w:p>
    <w:p w:rsidR="00000000" w:rsidDel="00000000" w:rsidP="00000000" w:rsidRDefault="00000000" w:rsidRPr="00000000" w14:paraId="00000235">
      <w:pPr>
        <w:spacing w:line="360" w:lineRule="auto"/>
        <w:jc w:val="both"/>
        <w:rPr>
          <w:sz w:val="24"/>
          <w:szCs w:val="24"/>
        </w:rPr>
      </w:pPr>
      <w:r w:rsidDel="00000000" w:rsidR="00000000" w:rsidRPr="00000000">
        <w:rPr>
          <w:rtl w:val="0"/>
        </w:rPr>
      </w:r>
    </w:p>
    <w:p w:rsidR="00000000" w:rsidDel="00000000" w:rsidP="00000000" w:rsidRDefault="00000000" w:rsidRPr="00000000" w14:paraId="00000236">
      <w:pPr>
        <w:spacing w:line="360" w:lineRule="auto"/>
        <w:jc w:val="both"/>
        <w:rPr>
          <w:b w:val="1"/>
          <w:sz w:val="28"/>
          <w:szCs w:val="28"/>
        </w:rPr>
      </w:pPr>
      <w:r w:rsidDel="00000000" w:rsidR="00000000" w:rsidRPr="00000000">
        <w:rPr>
          <w:b w:val="1"/>
          <w:sz w:val="28"/>
          <w:szCs w:val="28"/>
          <w:rtl w:val="0"/>
        </w:rPr>
        <w:t xml:space="preserve">5.3  Datasets source and utilization</w:t>
      </w:r>
    </w:p>
    <w:p w:rsidR="00000000" w:rsidDel="00000000" w:rsidP="00000000" w:rsidRDefault="00000000" w:rsidRPr="00000000" w14:paraId="00000237">
      <w:pPr>
        <w:spacing w:line="360" w:lineRule="auto"/>
        <w:jc w:val="both"/>
        <w:rPr>
          <w:sz w:val="24"/>
          <w:szCs w:val="24"/>
        </w:rPr>
      </w:pPr>
      <w:r w:rsidDel="00000000" w:rsidR="00000000" w:rsidRPr="00000000">
        <w:rPr>
          <w:sz w:val="24"/>
          <w:szCs w:val="24"/>
          <w:rtl w:val="0"/>
        </w:rPr>
        <w:t xml:space="preserve">The data for the questions included in various modules of the application namely, MIDAS Assessment, Migraine logs, Personal Diary, etc was provided and reviewed by the doctor. </w:t>
      </w:r>
    </w:p>
    <w:p w:rsidR="00000000" w:rsidDel="00000000" w:rsidP="00000000" w:rsidRDefault="00000000" w:rsidRPr="00000000" w14:paraId="00000238">
      <w:pPr>
        <w:spacing w:line="360" w:lineRule="auto"/>
        <w:jc w:val="both"/>
        <w:rPr>
          <w:sz w:val="28"/>
          <w:szCs w:val="28"/>
        </w:rPr>
      </w:pPr>
      <w:r w:rsidDel="00000000" w:rsidR="00000000" w:rsidRPr="00000000">
        <w:rPr>
          <w:rtl w:val="0"/>
        </w:rPr>
      </w:r>
    </w:p>
    <w:p w:rsidR="00000000" w:rsidDel="00000000" w:rsidP="00000000" w:rsidRDefault="00000000" w:rsidRPr="00000000" w14:paraId="00000239">
      <w:pPr>
        <w:spacing w:line="360" w:lineRule="auto"/>
        <w:jc w:val="both"/>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3A">
      <w:pPr>
        <w:spacing w:line="360" w:lineRule="auto"/>
        <w:jc w:val="both"/>
        <w:rPr>
          <w:b w:val="1"/>
          <w:sz w:val="32"/>
          <w:szCs w:val="32"/>
        </w:rPr>
      </w:pPr>
      <w:r w:rsidDel="00000000" w:rsidR="00000000" w:rsidRPr="00000000">
        <w:rPr>
          <w:b w:val="1"/>
          <w:sz w:val="32"/>
          <w:szCs w:val="32"/>
          <w:rtl w:val="0"/>
        </w:rPr>
        <w:t xml:space="preserve">CHAPTER 6: TESTING OF THE PROPOSED SYSTEM</w:t>
      </w:r>
    </w:p>
    <w:p w:rsidR="00000000" w:rsidDel="00000000" w:rsidP="00000000" w:rsidRDefault="00000000" w:rsidRPr="00000000" w14:paraId="0000023B">
      <w:pPr>
        <w:spacing w:line="360" w:lineRule="auto"/>
        <w:jc w:val="both"/>
        <w:rPr>
          <w:b w:val="1"/>
          <w:sz w:val="28"/>
          <w:szCs w:val="28"/>
        </w:rPr>
      </w:pPr>
      <w:r w:rsidDel="00000000" w:rsidR="00000000" w:rsidRPr="00000000">
        <w:rPr>
          <w:b w:val="1"/>
          <w:sz w:val="28"/>
          <w:szCs w:val="28"/>
          <w:rtl w:val="0"/>
        </w:rPr>
        <w:t xml:space="preserve">6.1. Introduction to testing </w:t>
      </w:r>
    </w:p>
    <w:p w:rsidR="00000000" w:rsidDel="00000000" w:rsidP="00000000" w:rsidRDefault="00000000" w:rsidRPr="00000000" w14:paraId="0000023C">
      <w:pPr>
        <w:spacing w:line="360" w:lineRule="auto"/>
        <w:jc w:val="both"/>
        <w:rPr>
          <w:sz w:val="24"/>
          <w:szCs w:val="24"/>
        </w:rPr>
      </w:pPr>
      <w:r w:rsidDel="00000000" w:rsidR="00000000" w:rsidRPr="00000000">
        <w:rPr>
          <w:sz w:val="24"/>
          <w:szCs w:val="24"/>
          <w:rtl w:val="0"/>
        </w:rPr>
        <w:t xml:space="preserve">Testing is an essential aspect of software development, encompassing various techniques and methodologies aimed at verifying that the software meets its requirements, functions correctly, and satisfies user expectations. Through systematic examination and validation of software components, testing helps detect and rectify defects, ensuring the quality and reliability of the final product. By conducting functional and non-functional tests, employing manual and automated approaches, and performing regression testing to safeguard against unintended consequences of changes, software teams can mitigate risks, enhance user satisfaction, and deliver robust, high-quality software solutions to meet the needs of stakeholders</w:t>
      </w:r>
    </w:p>
    <w:p w:rsidR="00000000" w:rsidDel="00000000" w:rsidP="00000000" w:rsidRDefault="00000000" w:rsidRPr="00000000" w14:paraId="0000023D">
      <w:pPr>
        <w:spacing w:line="360" w:lineRule="auto"/>
        <w:jc w:val="both"/>
        <w:rPr/>
      </w:pPr>
      <w:r w:rsidDel="00000000" w:rsidR="00000000" w:rsidRPr="00000000">
        <w:rPr>
          <w:rtl w:val="0"/>
        </w:rPr>
      </w:r>
    </w:p>
    <w:p w:rsidR="00000000" w:rsidDel="00000000" w:rsidP="00000000" w:rsidRDefault="00000000" w:rsidRPr="00000000" w14:paraId="0000023E">
      <w:pPr>
        <w:spacing w:line="360" w:lineRule="auto"/>
        <w:jc w:val="both"/>
        <w:rPr>
          <w:b w:val="1"/>
          <w:sz w:val="28"/>
          <w:szCs w:val="28"/>
        </w:rPr>
      </w:pPr>
      <w:r w:rsidDel="00000000" w:rsidR="00000000" w:rsidRPr="00000000">
        <w:rPr>
          <w:b w:val="1"/>
          <w:sz w:val="28"/>
          <w:szCs w:val="28"/>
          <w:rtl w:val="0"/>
        </w:rPr>
        <w:t xml:space="preserve">6.2. Types of tests Considered</w:t>
      </w:r>
    </w:p>
    <w:p w:rsidR="00000000" w:rsidDel="00000000" w:rsidP="00000000" w:rsidRDefault="00000000" w:rsidRPr="00000000" w14:paraId="0000023F">
      <w:pPr>
        <w:spacing w:line="360" w:lineRule="auto"/>
        <w:jc w:val="both"/>
        <w:rPr>
          <w:b w:val="1"/>
          <w:sz w:val="24"/>
          <w:szCs w:val="24"/>
        </w:rPr>
      </w:pPr>
      <w:r w:rsidDel="00000000" w:rsidR="00000000" w:rsidRPr="00000000">
        <w:rPr>
          <w:b w:val="1"/>
          <w:sz w:val="24"/>
          <w:szCs w:val="24"/>
          <w:rtl w:val="0"/>
        </w:rPr>
        <w:t xml:space="preserve">Unit Testing : </w:t>
      </w:r>
    </w:p>
    <w:p w:rsidR="00000000" w:rsidDel="00000000" w:rsidP="00000000" w:rsidRDefault="00000000" w:rsidRPr="00000000" w14:paraId="00000240">
      <w:pPr>
        <w:numPr>
          <w:ilvl w:val="0"/>
          <w:numId w:val="22"/>
        </w:numPr>
        <w:spacing w:line="360" w:lineRule="auto"/>
        <w:ind w:left="720" w:hanging="360"/>
        <w:jc w:val="both"/>
        <w:rPr>
          <w:sz w:val="24"/>
          <w:szCs w:val="24"/>
          <w:u w:val="none"/>
        </w:rPr>
      </w:pPr>
      <w:r w:rsidDel="00000000" w:rsidR="00000000" w:rsidRPr="00000000">
        <w:rPr>
          <w:sz w:val="24"/>
          <w:szCs w:val="24"/>
          <w:rtl w:val="0"/>
        </w:rPr>
        <w:t xml:space="preserve">In the unit testing process for NeuroCare, individual units or components are identified, including functions or methods responsible for authentication, calendar display, event creation, data storage, and integration with external services. </w:t>
      </w:r>
    </w:p>
    <w:p w:rsidR="00000000" w:rsidDel="00000000" w:rsidP="00000000" w:rsidRDefault="00000000" w:rsidRPr="00000000" w14:paraId="00000241">
      <w:pPr>
        <w:numPr>
          <w:ilvl w:val="0"/>
          <w:numId w:val="22"/>
        </w:numPr>
        <w:spacing w:line="360" w:lineRule="auto"/>
        <w:ind w:left="720" w:hanging="360"/>
        <w:jc w:val="both"/>
        <w:rPr>
          <w:sz w:val="24"/>
          <w:szCs w:val="24"/>
          <w:u w:val="none"/>
        </w:rPr>
      </w:pPr>
      <w:r w:rsidDel="00000000" w:rsidR="00000000" w:rsidRPr="00000000">
        <w:rPr>
          <w:sz w:val="24"/>
          <w:szCs w:val="24"/>
          <w:rtl w:val="0"/>
        </w:rPr>
        <w:t xml:space="preserve">Test cases are developed for each unit, covering various scenarios such as successful login with valid credentials, error handling for incorrect passwords, and ensuring proper navigation within the calendar module. </w:t>
      </w:r>
    </w:p>
    <w:p w:rsidR="00000000" w:rsidDel="00000000" w:rsidP="00000000" w:rsidRDefault="00000000" w:rsidRPr="00000000" w14:paraId="00000242">
      <w:pPr>
        <w:numPr>
          <w:ilvl w:val="0"/>
          <w:numId w:val="22"/>
        </w:numPr>
        <w:spacing w:line="360" w:lineRule="auto"/>
        <w:ind w:left="720" w:hanging="360"/>
        <w:jc w:val="both"/>
        <w:rPr>
          <w:sz w:val="24"/>
          <w:szCs w:val="24"/>
          <w:u w:val="none"/>
        </w:rPr>
      </w:pPr>
      <w:r w:rsidDel="00000000" w:rsidR="00000000" w:rsidRPr="00000000">
        <w:rPr>
          <w:sz w:val="24"/>
          <w:szCs w:val="24"/>
          <w:rtl w:val="0"/>
        </w:rPr>
        <w:t xml:space="preserve">Test data is prepared to simulate different scenarios and edge cases, such as login attempts under various network conditions and events with different attributes in the calendar. </w:t>
      </w:r>
    </w:p>
    <w:p w:rsidR="00000000" w:rsidDel="00000000" w:rsidP="00000000" w:rsidRDefault="00000000" w:rsidRPr="00000000" w14:paraId="00000243">
      <w:pPr>
        <w:numPr>
          <w:ilvl w:val="0"/>
          <w:numId w:val="22"/>
        </w:numPr>
        <w:spacing w:line="360" w:lineRule="auto"/>
        <w:ind w:left="720" w:hanging="360"/>
        <w:jc w:val="both"/>
        <w:rPr>
          <w:sz w:val="24"/>
          <w:szCs w:val="24"/>
          <w:u w:val="none"/>
        </w:rPr>
      </w:pPr>
      <w:r w:rsidDel="00000000" w:rsidR="00000000" w:rsidRPr="00000000">
        <w:rPr>
          <w:sz w:val="24"/>
          <w:szCs w:val="24"/>
          <w:rtl w:val="0"/>
        </w:rPr>
        <w:t xml:space="preserve">Tests are executed using Flutter's inbuilt command "flutter test", with results monitored to identify any failures or unexpected behavior, which are then debugged and resolved to ensure all test cases pass successfully. </w:t>
      </w:r>
    </w:p>
    <w:p w:rsidR="00000000" w:rsidDel="00000000" w:rsidP="00000000" w:rsidRDefault="00000000" w:rsidRPr="00000000" w14:paraId="00000244">
      <w:pPr>
        <w:numPr>
          <w:ilvl w:val="0"/>
          <w:numId w:val="22"/>
        </w:numPr>
        <w:spacing w:line="360" w:lineRule="auto"/>
        <w:ind w:left="720" w:hanging="360"/>
        <w:jc w:val="both"/>
        <w:rPr>
          <w:sz w:val="24"/>
          <w:szCs w:val="24"/>
          <w:u w:val="none"/>
        </w:rPr>
      </w:pPr>
      <w:r w:rsidDel="00000000" w:rsidR="00000000" w:rsidRPr="00000000">
        <w:rPr>
          <w:sz w:val="24"/>
          <w:szCs w:val="24"/>
          <w:rtl w:val="0"/>
        </w:rPr>
        <w:t xml:space="preserve">This comprehensive approach to unit testing helps validate the behavior of individual components and ensures the reliability and stability of the NeuroCare mobile application.</w:t>
      </w:r>
    </w:p>
    <w:p w:rsidR="00000000" w:rsidDel="00000000" w:rsidP="00000000" w:rsidRDefault="00000000" w:rsidRPr="00000000" w14:paraId="00000245">
      <w:pPr>
        <w:spacing w:line="360" w:lineRule="auto"/>
        <w:jc w:val="both"/>
        <w:rPr>
          <w:sz w:val="24"/>
          <w:szCs w:val="24"/>
        </w:rPr>
      </w:pPr>
      <w:r w:rsidDel="00000000" w:rsidR="00000000" w:rsidRPr="00000000">
        <w:rPr>
          <w:rtl w:val="0"/>
        </w:rPr>
      </w:r>
    </w:p>
    <w:p w:rsidR="00000000" w:rsidDel="00000000" w:rsidP="00000000" w:rsidRDefault="00000000" w:rsidRPr="00000000" w14:paraId="00000246">
      <w:pPr>
        <w:spacing w:line="360" w:lineRule="auto"/>
        <w:jc w:val="both"/>
        <w:rPr>
          <w:b w:val="1"/>
          <w:sz w:val="24"/>
          <w:szCs w:val="24"/>
        </w:rPr>
      </w:pPr>
      <w:r w:rsidDel="00000000" w:rsidR="00000000" w:rsidRPr="00000000">
        <w:rPr>
          <w:b w:val="1"/>
          <w:sz w:val="24"/>
          <w:szCs w:val="24"/>
          <w:rtl w:val="0"/>
        </w:rPr>
        <w:t xml:space="preserve">Integration Testing:</w:t>
      </w:r>
    </w:p>
    <w:p w:rsidR="00000000" w:rsidDel="00000000" w:rsidP="00000000" w:rsidRDefault="00000000" w:rsidRPr="00000000" w14:paraId="00000247">
      <w:pPr>
        <w:numPr>
          <w:ilvl w:val="0"/>
          <w:numId w:val="21"/>
        </w:numPr>
        <w:spacing w:line="360" w:lineRule="auto"/>
        <w:ind w:left="720" w:hanging="360"/>
        <w:jc w:val="both"/>
        <w:rPr>
          <w:sz w:val="24"/>
          <w:szCs w:val="24"/>
          <w:u w:val="none"/>
        </w:rPr>
      </w:pPr>
      <w:r w:rsidDel="00000000" w:rsidR="00000000" w:rsidRPr="00000000">
        <w:rPr>
          <w:sz w:val="24"/>
          <w:szCs w:val="24"/>
          <w:rtl w:val="0"/>
        </w:rPr>
        <w:t xml:space="preserve">Test cases: Develop test cases to verify the seamless integration of different features, such as ensuring that data entered in the personal diary reflects accurately in the migraine log and vice versa.</w:t>
      </w:r>
    </w:p>
    <w:p w:rsidR="00000000" w:rsidDel="00000000" w:rsidP="00000000" w:rsidRDefault="00000000" w:rsidRPr="00000000" w14:paraId="00000248">
      <w:pPr>
        <w:numPr>
          <w:ilvl w:val="0"/>
          <w:numId w:val="21"/>
        </w:numPr>
        <w:spacing w:line="360" w:lineRule="auto"/>
        <w:ind w:left="720" w:hanging="360"/>
        <w:jc w:val="both"/>
        <w:rPr>
          <w:sz w:val="24"/>
          <w:szCs w:val="24"/>
          <w:u w:val="none"/>
        </w:rPr>
      </w:pPr>
      <w:r w:rsidDel="00000000" w:rsidR="00000000" w:rsidRPr="00000000">
        <w:rPr>
          <w:sz w:val="24"/>
          <w:szCs w:val="24"/>
          <w:rtl w:val="0"/>
        </w:rPr>
        <w:t xml:space="preserve">API testing: If the app relies on external APIs for functionalities like weather data or health record sharing, ensure thorough testing of API integrations.</w:t>
      </w:r>
    </w:p>
    <w:p w:rsidR="00000000" w:rsidDel="00000000" w:rsidP="00000000" w:rsidRDefault="00000000" w:rsidRPr="00000000" w14:paraId="00000249">
      <w:pPr>
        <w:spacing w:line="360" w:lineRule="auto"/>
        <w:jc w:val="both"/>
        <w:rPr>
          <w:sz w:val="24"/>
          <w:szCs w:val="24"/>
        </w:rPr>
      </w:pPr>
      <w:r w:rsidDel="00000000" w:rsidR="00000000" w:rsidRPr="00000000">
        <w:rPr>
          <w:rtl w:val="0"/>
        </w:rPr>
      </w:r>
    </w:p>
    <w:p w:rsidR="00000000" w:rsidDel="00000000" w:rsidP="00000000" w:rsidRDefault="00000000" w:rsidRPr="00000000" w14:paraId="0000024A">
      <w:pPr>
        <w:spacing w:line="360" w:lineRule="auto"/>
        <w:jc w:val="both"/>
        <w:rPr>
          <w:b w:val="1"/>
          <w:sz w:val="24"/>
          <w:szCs w:val="24"/>
        </w:rPr>
      </w:pPr>
      <w:r w:rsidDel="00000000" w:rsidR="00000000" w:rsidRPr="00000000">
        <w:rPr>
          <w:b w:val="1"/>
          <w:sz w:val="24"/>
          <w:szCs w:val="24"/>
          <w:rtl w:val="0"/>
        </w:rPr>
        <w:t xml:space="preserve">Performance Testing:</w:t>
      </w:r>
    </w:p>
    <w:p w:rsidR="00000000" w:rsidDel="00000000" w:rsidP="00000000" w:rsidRDefault="00000000" w:rsidRPr="00000000" w14:paraId="0000024B">
      <w:pPr>
        <w:numPr>
          <w:ilvl w:val="0"/>
          <w:numId w:val="5"/>
        </w:numPr>
        <w:spacing w:line="360" w:lineRule="auto"/>
        <w:ind w:left="720" w:hanging="360"/>
        <w:jc w:val="both"/>
        <w:rPr>
          <w:sz w:val="24"/>
          <w:szCs w:val="24"/>
          <w:u w:val="none"/>
        </w:rPr>
      </w:pPr>
      <w:r w:rsidDel="00000000" w:rsidR="00000000" w:rsidRPr="00000000">
        <w:rPr>
          <w:sz w:val="24"/>
          <w:szCs w:val="24"/>
          <w:rtl w:val="0"/>
        </w:rPr>
        <w:t xml:space="preserve">Load testing: Simulate varying levels of user traffic to assess how the app performs under different load conditions, ensuring scalability and responsiveness.</w:t>
      </w:r>
    </w:p>
    <w:p w:rsidR="00000000" w:rsidDel="00000000" w:rsidP="00000000" w:rsidRDefault="00000000" w:rsidRPr="00000000" w14:paraId="0000024C">
      <w:pPr>
        <w:numPr>
          <w:ilvl w:val="0"/>
          <w:numId w:val="5"/>
        </w:numPr>
        <w:spacing w:line="360" w:lineRule="auto"/>
        <w:ind w:left="720" w:hanging="360"/>
        <w:jc w:val="both"/>
        <w:rPr>
          <w:sz w:val="24"/>
          <w:szCs w:val="24"/>
          <w:u w:val="none"/>
        </w:rPr>
      </w:pPr>
      <w:r w:rsidDel="00000000" w:rsidR="00000000" w:rsidRPr="00000000">
        <w:rPr>
          <w:sz w:val="24"/>
          <w:szCs w:val="24"/>
          <w:rtl w:val="0"/>
        </w:rPr>
        <w:t xml:space="preserve">Network conditions: Test the app's performance under different network conditions, including 3G, 4G, and Wi-Fi, to identify any performance bottlenecks.</w:t>
      </w:r>
    </w:p>
    <w:p w:rsidR="00000000" w:rsidDel="00000000" w:rsidP="00000000" w:rsidRDefault="00000000" w:rsidRPr="00000000" w14:paraId="0000024D">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4E">
      <w:pPr>
        <w:spacing w:line="360" w:lineRule="auto"/>
        <w:jc w:val="both"/>
        <w:rPr>
          <w:b w:val="1"/>
          <w:sz w:val="28"/>
          <w:szCs w:val="28"/>
        </w:rPr>
      </w:pPr>
      <w:r w:rsidDel="00000000" w:rsidR="00000000" w:rsidRPr="00000000">
        <w:rPr>
          <w:b w:val="1"/>
          <w:sz w:val="28"/>
          <w:szCs w:val="28"/>
          <w:rtl w:val="0"/>
        </w:rPr>
        <w:t xml:space="preserve">6.3 Various test case scenarios considered </w:t>
      </w:r>
    </w:p>
    <w:p w:rsidR="00000000" w:rsidDel="00000000" w:rsidP="00000000" w:rsidRDefault="00000000" w:rsidRPr="00000000" w14:paraId="0000024F">
      <w:pPr>
        <w:spacing w:line="360" w:lineRule="auto"/>
        <w:jc w:val="both"/>
        <w:rPr>
          <w:b w:val="1"/>
          <w:sz w:val="28"/>
          <w:szCs w:val="28"/>
        </w:rPr>
      </w:pPr>
      <w:r w:rsidDel="00000000" w:rsidR="00000000" w:rsidRPr="00000000">
        <w:rPr>
          <w:b w:val="1"/>
          <w:sz w:val="24"/>
          <w:szCs w:val="24"/>
          <w:rtl w:val="0"/>
        </w:rPr>
        <w:t xml:space="preserve">Test Case for Login page : </w:t>
      </w:r>
      <w:r w:rsidDel="00000000" w:rsidR="00000000" w:rsidRPr="00000000">
        <w:rPr>
          <w:rtl w:val="0"/>
        </w:rPr>
      </w:r>
    </w:p>
    <w:p w:rsidR="00000000" w:rsidDel="00000000" w:rsidP="00000000" w:rsidRDefault="00000000" w:rsidRPr="00000000" w14:paraId="00000250">
      <w:pPr>
        <w:spacing w:line="360" w:lineRule="auto"/>
        <w:jc w:val="both"/>
        <w:rPr>
          <w:b w:val="1"/>
          <w:sz w:val="28"/>
          <w:szCs w:val="28"/>
        </w:rPr>
      </w:pPr>
      <w:r w:rsidDel="00000000" w:rsidR="00000000" w:rsidRPr="00000000">
        <w:rPr>
          <w:b w:val="1"/>
          <w:sz w:val="28"/>
          <w:szCs w:val="28"/>
        </w:rPr>
        <w:drawing>
          <wp:inline distB="114300" distT="114300" distL="114300" distR="114300">
            <wp:extent cx="5655000" cy="4470400"/>
            <wp:effectExtent b="12700" l="12700" r="12700" t="1270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655000" cy="447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1">
      <w:pPr>
        <w:spacing w:line="360" w:lineRule="auto"/>
        <w:jc w:val="both"/>
        <w:rPr>
          <w:b w:val="1"/>
          <w:sz w:val="24"/>
          <w:szCs w:val="24"/>
        </w:rPr>
      </w:pPr>
      <w:r w:rsidDel="00000000" w:rsidR="00000000" w:rsidRPr="00000000">
        <w:rPr>
          <w:b w:val="1"/>
          <w:sz w:val="24"/>
          <w:szCs w:val="24"/>
          <w:rtl w:val="0"/>
        </w:rPr>
        <w:t xml:space="preserve">Output : </w:t>
      </w:r>
    </w:p>
    <w:p w:rsidR="00000000" w:rsidDel="00000000" w:rsidP="00000000" w:rsidRDefault="00000000" w:rsidRPr="00000000" w14:paraId="00000252">
      <w:pPr>
        <w:spacing w:line="360" w:lineRule="auto"/>
        <w:jc w:val="both"/>
        <w:rPr>
          <w:b w:val="1"/>
          <w:sz w:val="28"/>
          <w:szCs w:val="28"/>
        </w:rPr>
      </w:pPr>
      <w:r w:rsidDel="00000000" w:rsidR="00000000" w:rsidRPr="00000000">
        <w:rPr>
          <w:b w:val="1"/>
          <w:sz w:val="28"/>
          <w:szCs w:val="28"/>
        </w:rPr>
        <w:drawing>
          <wp:inline distB="114300" distT="114300" distL="114300" distR="114300">
            <wp:extent cx="3700126" cy="744538"/>
            <wp:effectExtent b="0" l="0" r="0" t="0"/>
            <wp:docPr id="19" name="image28.png"/>
            <a:graphic>
              <a:graphicData uri="http://schemas.openxmlformats.org/drawingml/2006/picture">
                <pic:pic>
                  <pic:nvPicPr>
                    <pic:cNvPr id="0" name="image28.png"/>
                    <pic:cNvPicPr preferRelativeResize="0"/>
                  </pic:nvPicPr>
                  <pic:blipFill>
                    <a:blip r:embed="rId14"/>
                    <a:srcRect b="24595" l="31986" r="30471" t="62062"/>
                    <a:stretch>
                      <a:fillRect/>
                    </a:stretch>
                  </pic:blipFill>
                  <pic:spPr>
                    <a:xfrm>
                      <a:off x="0" y="0"/>
                      <a:ext cx="3700126" cy="744538"/>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54">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55">
      <w:pPr>
        <w:spacing w:line="360" w:lineRule="auto"/>
        <w:jc w:val="both"/>
        <w:rPr>
          <w:b w:val="1"/>
          <w:sz w:val="24"/>
          <w:szCs w:val="24"/>
        </w:rPr>
      </w:pPr>
      <w:r w:rsidDel="00000000" w:rsidR="00000000" w:rsidRPr="00000000">
        <w:rPr>
          <w:b w:val="1"/>
          <w:sz w:val="24"/>
          <w:szCs w:val="24"/>
          <w:rtl w:val="0"/>
        </w:rPr>
        <w:t xml:space="preserve">Test Case for Calendar page : </w:t>
      </w:r>
    </w:p>
    <w:p w:rsidR="00000000" w:rsidDel="00000000" w:rsidP="00000000" w:rsidRDefault="00000000" w:rsidRPr="00000000" w14:paraId="00000256">
      <w:pPr>
        <w:spacing w:line="360" w:lineRule="auto"/>
        <w:jc w:val="both"/>
        <w:rPr>
          <w:b w:val="1"/>
          <w:sz w:val="28"/>
          <w:szCs w:val="28"/>
        </w:rPr>
      </w:pPr>
      <w:r w:rsidDel="00000000" w:rsidR="00000000" w:rsidRPr="00000000">
        <w:rPr>
          <w:b w:val="1"/>
          <w:sz w:val="28"/>
          <w:szCs w:val="28"/>
        </w:rPr>
        <w:drawing>
          <wp:inline distB="114300" distT="114300" distL="114300" distR="114300">
            <wp:extent cx="5655000" cy="4318000"/>
            <wp:effectExtent b="0" l="0" r="0" t="0"/>
            <wp:docPr id="14"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6550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pacing w:line="360" w:lineRule="auto"/>
        <w:jc w:val="both"/>
        <w:rPr>
          <w:b w:val="1"/>
          <w:sz w:val="24"/>
          <w:szCs w:val="24"/>
        </w:rPr>
      </w:pPr>
      <w:r w:rsidDel="00000000" w:rsidR="00000000" w:rsidRPr="00000000">
        <w:rPr>
          <w:b w:val="1"/>
          <w:sz w:val="24"/>
          <w:szCs w:val="24"/>
          <w:rtl w:val="0"/>
        </w:rPr>
        <w:t xml:space="preserve">Output : </w:t>
      </w:r>
    </w:p>
    <w:p w:rsidR="00000000" w:rsidDel="00000000" w:rsidP="00000000" w:rsidRDefault="00000000" w:rsidRPr="00000000" w14:paraId="00000258">
      <w:pPr>
        <w:spacing w:line="360" w:lineRule="auto"/>
        <w:jc w:val="both"/>
        <w:rPr>
          <w:b w:val="1"/>
          <w:sz w:val="28"/>
          <w:szCs w:val="28"/>
        </w:rPr>
      </w:pPr>
      <w:r w:rsidDel="00000000" w:rsidR="00000000" w:rsidRPr="00000000">
        <w:rPr>
          <w:b w:val="1"/>
          <w:sz w:val="28"/>
          <w:szCs w:val="28"/>
        </w:rPr>
        <w:drawing>
          <wp:inline distB="114300" distT="114300" distL="114300" distR="114300">
            <wp:extent cx="5655000" cy="977900"/>
            <wp:effectExtent b="0" l="0" r="0" t="0"/>
            <wp:docPr id="25"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6550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spacing w:line="360" w:lineRule="auto"/>
        <w:jc w:val="both"/>
        <w:rPr>
          <w:sz w:val="24"/>
          <w:szCs w:val="24"/>
        </w:rPr>
      </w:pPr>
      <w:r w:rsidDel="00000000" w:rsidR="00000000" w:rsidRPr="00000000">
        <w:rPr>
          <w:b w:val="1"/>
          <w:sz w:val="28"/>
          <w:szCs w:val="28"/>
          <w:rtl w:val="0"/>
        </w:rPr>
        <w:t xml:space="preserve">6.4. Inference drawn from the test cases</w:t>
      </w:r>
      <w:r w:rsidDel="00000000" w:rsidR="00000000" w:rsidRPr="00000000">
        <w:rPr>
          <w:rtl w:val="0"/>
        </w:rPr>
      </w:r>
    </w:p>
    <w:p w:rsidR="00000000" w:rsidDel="00000000" w:rsidP="00000000" w:rsidRDefault="00000000" w:rsidRPr="00000000" w14:paraId="0000025A">
      <w:pPr>
        <w:spacing w:line="360" w:lineRule="auto"/>
        <w:jc w:val="both"/>
        <w:rPr>
          <w:sz w:val="24"/>
          <w:szCs w:val="24"/>
        </w:rPr>
      </w:pPr>
      <w:r w:rsidDel="00000000" w:rsidR="00000000" w:rsidRPr="00000000">
        <w:rPr>
          <w:sz w:val="24"/>
          <w:szCs w:val="24"/>
          <w:rtl w:val="0"/>
        </w:rPr>
        <w:t xml:space="preserve">Inferences drawn from unit test cases provide insights into the reliability, functionality, error handling, and integration of individual components within the NeuroCare app. Successful tests confirm proper functionality and robustness, while failures indicate areas for improvement. Additionally, test cases indirectly reflect performance and efficiency, guiding developers in optimizing code and ensuring a stable app.</w:t>
      </w:r>
    </w:p>
    <w:p w:rsidR="00000000" w:rsidDel="00000000" w:rsidP="00000000" w:rsidRDefault="00000000" w:rsidRPr="00000000" w14:paraId="0000025B">
      <w:pPr>
        <w:spacing w:line="360" w:lineRule="auto"/>
        <w:jc w:val="both"/>
        <w:rPr>
          <w:sz w:val="24"/>
          <w:szCs w:val="24"/>
        </w:rPr>
      </w:pPr>
      <w:r w:rsidDel="00000000" w:rsidR="00000000" w:rsidRPr="00000000">
        <w:rPr>
          <w:rtl w:val="0"/>
        </w:rPr>
      </w:r>
    </w:p>
    <w:p w:rsidR="00000000" w:rsidDel="00000000" w:rsidP="00000000" w:rsidRDefault="00000000" w:rsidRPr="00000000" w14:paraId="0000025C">
      <w:pPr>
        <w:spacing w:line="360" w:lineRule="auto"/>
        <w:jc w:val="both"/>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5D">
      <w:pPr>
        <w:spacing w:line="360" w:lineRule="auto"/>
        <w:jc w:val="both"/>
        <w:rPr>
          <w:b w:val="1"/>
          <w:sz w:val="32"/>
          <w:szCs w:val="32"/>
        </w:rPr>
      </w:pPr>
      <w:r w:rsidDel="00000000" w:rsidR="00000000" w:rsidRPr="00000000">
        <w:rPr>
          <w:b w:val="1"/>
          <w:sz w:val="32"/>
          <w:szCs w:val="32"/>
          <w:rtl w:val="0"/>
        </w:rPr>
        <w:t xml:space="preserve">CHAPTER 7: RESULTS AND DISCUSSION</w:t>
      </w:r>
    </w:p>
    <w:p w:rsidR="00000000" w:rsidDel="00000000" w:rsidP="00000000" w:rsidRDefault="00000000" w:rsidRPr="00000000" w14:paraId="0000025E">
      <w:pPr>
        <w:spacing w:line="360" w:lineRule="auto"/>
        <w:jc w:val="both"/>
        <w:rPr>
          <w:b w:val="1"/>
          <w:sz w:val="28"/>
          <w:szCs w:val="28"/>
        </w:rPr>
      </w:pPr>
      <w:r w:rsidDel="00000000" w:rsidR="00000000" w:rsidRPr="00000000">
        <w:rPr>
          <w:b w:val="1"/>
          <w:sz w:val="28"/>
          <w:szCs w:val="28"/>
          <w:rtl w:val="0"/>
        </w:rPr>
        <w:t xml:space="preserve">7.1. Screenshots of User Interface (UI) for the respective module</w:t>
      </w:r>
    </w:p>
    <w:p w:rsidR="00000000" w:rsidDel="00000000" w:rsidP="00000000" w:rsidRDefault="00000000" w:rsidRPr="00000000" w14:paraId="0000025F">
      <w:pPr>
        <w:spacing w:line="360" w:lineRule="auto"/>
        <w:jc w:val="center"/>
        <w:rPr>
          <w:b w:val="1"/>
          <w:sz w:val="28"/>
          <w:szCs w:val="28"/>
        </w:rPr>
      </w:pPr>
      <w:r w:rsidDel="00000000" w:rsidR="00000000" w:rsidRPr="00000000">
        <w:rPr>
          <w:b w:val="1"/>
          <w:sz w:val="28"/>
          <w:szCs w:val="28"/>
        </w:rPr>
        <w:drawing>
          <wp:inline distB="114300" distT="114300" distL="114300" distR="114300">
            <wp:extent cx="1237097" cy="2770187"/>
            <wp:effectExtent b="0" l="0" r="0" t="0"/>
            <wp:docPr id="6"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1237097" cy="2770187"/>
                    </a:xfrm>
                    <a:prstGeom prst="rect"/>
                    <a:ln/>
                  </pic:spPr>
                </pic:pic>
              </a:graphicData>
            </a:graphic>
          </wp:inline>
        </w:drawing>
      </w:r>
      <w:r w:rsidDel="00000000" w:rsidR="00000000" w:rsidRPr="00000000">
        <w:rPr>
          <w:b w:val="1"/>
          <w:sz w:val="28"/>
          <w:szCs w:val="28"/>
        </w:rPr>
        <w:drawing>
          <wp:inline distB="114300" distT="114300" distL="114300" distR="114300">
            <wp:extent cx="1232706" cy="2751137"/>
            <wp:effectExtent b="0" l="0" r="0" t="0"/>
            <wp:docPr id="15"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1232706" cy="2751137"/>
                    </a:xfrm>
                    <a:prstGeom prst="rect"/>
                    <a:ln/>
                  </pic:spPr>
                </pic:pic>
              </a:graphicData>
            </a:graphic>
          </wp:inline>
        </w:drawing>
      </w:r>
      <w:r w:rsidDel="00000000" w:rsidR="00000000" w:rsidRPr="00000000">
        <w:rPr>
          <w:b w:val="1"/>
          <w:sz w:val="28"/>
          <w:szCs w:val="28"/>
        </w:rPr>
        <w:drawing>
          <wp:inline distB="114300" distT="114300" distL="114300" distR="114300">
            <wp:extent cx="1238073" cy="2770187"/>
            <wp:effectExtent b="0" l="0" r="0" t="0"/>
            <wp:docPr id="5"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1238073" cy="2770187"/>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spacing w:line="360" w:lineRule="auto"/>
        <w:jc w:val="center"/>
        <w:rPr>
          <w:b w:val="1"/>
          <w:sz w:val="28"/>
          <w:szCs w:val="28"/>
        </w:rPr>
      </w:pPr>
      <w:r w:rsidDel="00000000" w:rsidR="00000000" w:rsidRPr="00000000">
        <w:rPr>
          <w:sz w:val="24"/>
          <w:szCs w:val="24"/>
          <w:rtl w:val="0"/>
        </w:rPr>
        <w:t xml:space="preserve">Fig 5. Onboarding pages</w:t>
      </w:r>
      <w:r w:rsidDel="00000000" w:rsidR="00000000" w:rsidRPr="00000000">
        <w:rPr>
          <w:rtl w:val="0"/>
        </w:rPr>
      </w:r>
    </w:p>
    <w:p w:rsidR="00000000" w:rsidDel="00000000" w:rsidP="00000000" w:rsidRDefault="00000000" w:rsidRPr="00000000" w14:paraId="00000261">
      <w:pPr>
        <w:spacing w:line="360" w:lineRule="auto"/>
        <w:jc w:val="both"/>
        <w:rPr>
          <w:sz w:val="24"/>
          <w:szCs w:val="24"/>
        </w:rPr>
      </w:pPr>
      <w:r w:rsidDel="00000000" w:rsidR="00000000" w:rsidRPr="00000000">
        <w:rPr>
          <w:sz w:val="24"/>
          <w:szCs w:val="24"/>
          <w:rtl w:val="0"/>
        </w:rPr>
        <w:t xml:space="preserve">The onboarding pages of our application provide users with a concise overview of key features, a basic getting started guide, and a seamless signup process. Users are introduced to the app's capabilities, encouraged to explore its functionalities, and guided through account creation with intuitive signup logic. This streamlined onboarding experience ensures users can quickly familiarize themselves with the app and begin their journey.</w:t>
      </w:r>
    </w:p>
    <w:p w:rsidR="00000000" w:rsidDel="00000000" w:rsidP="00000000" w:rsidRDefault="00000000" w:rsidRPr="00000000" w14:paraId="00000262">
      <w:pPr>
        <w:spacing w:line="360" w:lineRule="auto"/>
        <w:jc w:val="center"/>
        <w:rPr>
          <w:b w:val="1"/>
          <w:sz w:val="28"/>
          <w:szCs w:val="28"/>
        </w:rPr>
      </w:pPr>
      <w:r w:rsidDel="00000000" w:rsidR="00000000" w:rsidRPr="00000000">
        <w:rPr>
          <w:b w:val="1"/>
          <w:sz w:val="28"/>
          <w:szCs w:val="28"/>
        </w:rPr>
        <w:drawing>
          <wp:inline distB="114300" distT="114300" distL="114300" distR="114300">
            <wp:extent cx="1246512" cy="2792574"/>
            <wp:effectExtent b="0" l="0" r="0" t="0"/>
            <wp:docPr id="12"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1246512" cy="2792574"/>
                    </a:xfrm>
                    <a:prstGeom prst="rect"/>
                    <a:ln/>
                  </pic:spPr>
                </pic:pic>
              </a:graphicData>
            </a:graphic>
          </wp:inline>
        </w:drawing>
      </w:r>
      <w:r w:rsidDel="00000000" w:rsidR="00000000" w:rsidRPr="00000000">
        <w:rPr>
          <w:b w:val="1"/>
          <w:sz w:val="28"/>
          <w:szCs w:val="28"/>
        </w:rPr>
        <w:drawing>
          <wp:inline distB="114300" distT="114300" distL="114300" distR="114300">
            <wp:extent cx="1256711" cy="2786993"/>
            <wp:effectExtent b="0" l="0" r="0" t="0"/>
            <wp:docPr id="2"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1256711" cy="2786993"/>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spacing w:line="360" w:lineRule="auto"/>
        <w:jc w:val="center"/>
        <w:rPr>
          <w:sz w:val="24"/>
          <w:szCs w:val="24"/>
        </w:rPr>
      </w:pPr>
      <w:r w:rsidDel="00000000" w:rsidR="00000000" w:rsidRPr="00000000">
        <w:rPr>
          <w:sz w:val="24"/>
          <w:szCs w:val="24"/>
          <w:rtl w:val="0"/>
        </w:rPr>
        <w:t xml:space="preserve">Fig 6. Home page</w:t>
      </w:r>
    </w:p>
    <w:p w:rsidR="00000000" w:rsidDel="00000000" w:rsidP="00000000" w:rsidRDefault="00000000" w:rsidRPr="00000000" w14:paraId="00000264">
      <w:pPr>
        <w:spacing w:line="360" w:lineRule="auto"/>
        <w:jc w:val="both"/>
        <w:rPr>
          <w:sz w:val="24"/>
          <w:szCs w:val="24"/>
        </w:rPr>
      </w:pPr>
      <w:r w:rsidDel="00000000" w:rsidR="00000000" w:rsidRPr="00000000">
        <w:rPr>
          <w:sz w:val="24"/>
          <w:szCs w:val="24"/>
          <w:rtl w:val="0"/>
        </w:rPr>
        <w:t xml:space="preserve">These images include the home page and sidebar menu which allows users to access the features of the application.</w:t>
      </w:r>
    </w:p>
    <w:p w:rsidR="00000000" w:rsidDel="00000000" w:rsidP="00000000" w:rsidRDefault="00000000" w:rsidRPr="00000000" w14:paraId="00000265">
      <w:pPr>
        <w:spacing w:line="360" w:lineRule="auto"/>
        <w:jc w:val="both"/>
        <w:rPr>
          <w:b w:val="1"/>
          <w:sz w:val="28"/>
          <w:szCs w:val="28"/>
        </w:rPr>
      </w:pPr>
      <w:r w:rsidDel="00000000" w:rsidR="00000000" w:rsidRPr="00000000">
        <w:rPr>
          <w:b w:val="1"/>
          <w:sz w:val="28"/>
          <w:szCs w:val="28"/>
        </w:rPr>
        <w:drawing>
          <wp:inline distB="114300" distT="114300" distL="114300" distR="114300">
            <wp:extent cx="1328738" cy="2948865"/>
            <wp:effectExtent b="0" l="0" r="0" t="0"/>
            <wp:docPr id="13"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1328738" cy="2948865"/>
                    </a:xfrm>
                    <a:prstGeom prst="rect"/>
                    <a:ln/>
                  </pic:spPr>
                </pic:pic>
              </a:graphicData>
            </a:graphic>
          </wp:inline>
        </w:drawing>
      </w:r>
      <w:r w:rsidDel="00000000" w:rsidR="00000000" w:rsidRPr="00000000">
        <w:rPr>
          <w:b w:val="1"/>
          <w:sz w:val="28"/>
          <w:szCs w:val="28"/>
        </w:rPr>
        <w:drawing>
          <wp:inline distB="114300" distT="114300" distL="114300" distR="114300">
            <wp:extent cx="1320997" cy="2951163"/>
            <wp:effectExtent b="12700" l="12700" r="12700" t="12700"/>
            <wp:docPr id="17"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1320997" cy="2951163"/>
                    </a:xfrm>
                    <a:prstGeom prst="rect"/>
                    <a:ln w="12700">
                      <a:solidFill>
                        <a:srgbClr val="000000"/>
                      </a:solidFill>
                      <a:prstDash val="solid"/>
                    </a:ln>
                  </pic:spPr>
                </pic:pic>
              </a:graphicData>
            </a:graphic>
          </wp:inline>
        </w:drawing>
      </w:r>
      <w:r w:rsidDel="00000000" w:rsidR="00000000" w:rsidRPr="00000000">
        <w:rPr>
          <w:b w:val="1"/>
          <w:sz w:val="28"/>
          <w:szCs w:val="28"/>
        </w:rPr>
        <w:drawing>
          <wp:inline distB="114300" distT="114300" distL="114300" distR="114300">
            <wp:extent cx="1328742" cy="2960688"/>
            <wp:effectExtent b="0" l="0" r="0" t="0"/>
            <wp:docPr id="7" name="image1.jpg"/>
            <a:graphic>
              <a:graphicData uri="http://schemas.openxmlformats.org/drawingml/2006/picture">
                <pic:pic>
                  <pic:nvPicPr>
                    <pic:cNvPr id="0" name="image1.jpg"/>
                    <pic:cNvPicPr preferRelativeResize="0"/>
                  </pic:nvPicPr>
                  <pic:blipFill>
                    <a:blip r:embed="rId24"/>
                    <a:srcRect b="0" l="0" r="0" t="0"/>
                    <a:stretch>
                      <a:fillRect/>
                    </a:stretch>
                  </pic:blipFill>
                  <pic:spPr>
                    <a:xfrm>
                      <a:off x="0" y="0"/>
                      <a:ext cx="1328742" cy="2960688"/>
                    </a:xfrm>
                    <a:prstGeom prst="rect"/>
                    <a:ln/>
                  </pic:spPr>
                </pic:pic>
              </a:graphicData>
            </a:graphic>
          </wp:inline>
        </w:drawing>
      </w:r>
      <w:r w:rsidDel="00000000" w:rsidR="00000000" w:rsidRPr="00000000">
        <w:rPr>
          <w:b w:val="1"/>
          <w:sz w:val="28"/>
          <w:szCs w:val="28"/>
        </w:rPr>
        <w:drawing>
          <wp:inline distB="114300" distT="114300" distL="114300" distR="114300">
            <wp:extent cx="1345688" cy="2979738"/>
            <wp:effectExtent b="0" l="0" r="0" t="0"/>
            <wp:docPr id="24" name="image15.jpg"/>
            <a:graphic>
              <a:graphicData uri="http://schemas.openxmlformats.org/drawingml/2006/picture">
                <pic:pic>
                  <pic:nvPicPr>
                    <pic:cNvPr id="0" name="image15.jpg"/>
                    <pic:cNvPicPr preferRelativeResize="0"/>
                  </pic:nvPicPr>
                  <pic:blipFill>
                    <a:blip r:embed="rId25"/>
                    <a:srcRect b="0" l="0" r="0" t="0"/>
                    <a:stretch>
                      <a:fillRect/>
                    </a:stretch>
                  </pic:blipFill>
                  <pic:spPr>
                    <a:xfrm>
                      <a:off x="0" y="0"/>
                      <a:ext cx="1345688" cy="2979738"/>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pacing w:line="360" w:lineRule="auto"/>
        <w:jc w:val="center"/>
        <w:rPr>
          <w:sz w:val="24"/>
          <w:szCs w:val="24"/>
        </w:rPr>
      </w:pPr>
      <w:r w:rsidDel="00000000" w:rsidR="00000000" w:rsidRPr="00000000">
        <w:rPr>
          <w:sz w:val="24"/>
          <w:szCs w:val="24"/>
          <w:rtl w:val="0"/>
        </w:rPr>
        <w:t xml:space="preserve">Fig 7. MIDAS Assessment and Migraine Logs</w:t>
      </w:r>
    </w:p>
    <w:p w:rsidR="00000000" w:rsidDel="00000000" w:rsidP="00000000" w:rsidRDefault="00000000" w:rsidRPr="00000000" w14:paraId="00000267">
      <w:pPr>
        <w:spacing w:line="360" w:lineRule="auto"/>
        <w:jc w:val="both"/>
        <w:rPr>
          <w:b w:val="1"/>
          <w:sz w:val="28"/>
          <w:szCs w:val="28"/>
        </w:rPr>
      </w:pPr>
      <w:r w:rsidDel="00000000" w:rsidR="00000000" w:rsidRPr="00000000">
        <w:rPr>
          <w:sz w:val="24"/>
          <w:szCs w:val="24"/>
          <w:rtl w:val="0"/>
        </w:rPr>
        <w:t xml:space="preserve">The UI pages for MIDAS Assessment and Migraine Logs are designed to efficiently collect and manage user data. Users can easily input relevant information regarding migraine severity and daily activities, enabling effective assessment and tracking of migraine symptoms. The Migraine Logs section provides a straightforward interface for users to log detailed records of migraine episodes, including triggers, symptoms, and duration. Overall, these UI pages prioritize functionality and usability to support users in managing their migraine condition effectively.</w:t>
      </w:r>
      <w:r w:rsidDel="00000000" w:rsidR="00000000" w:rsidRPr="00000000">
        <w:rPr>
          <w:rtl w:val="0"/>
        </w:rPr>
      </w:r>
    </w:p>
    <w:p w:rsidR="00000000" w:rsidDel="00000000" w:rsidP="00000000" w:rsidRDefault="00000000" w:rsidRPr="00000000" w14:paraId="00000268">
      <w:pPr>
        <w:spacing w:line="360" w:lineRule="auto"/>
        <w:jc w:val="center"/>
        <w:rPr>
          <w:b w:val="1"/>
          <w:sz w:val="28"/>
          <w:szCs w:val="28"/>
        </w:rPr>
      </w:pPr>
      <w:r w:rsidDel="00000000" w:rsidR="00000000" w:rsidRPr="00000000">
        <w:rPr>
          <w:b w:val="1"/>
          <w:sz w:val="28"/>
          <w:szCs w:val="28"/>
        </w:rPr>
        <w:drawing>
          <wp:inline distB="114300" distT="114300" distL="114300" distR="114300">
            <wp:extent cx="1343573" cy="3006123"/>
            <wp:effectExtent b="12700" l="12700" r="12700" t="12700"/>
            <wp:docPr id="21" name="image14.jpg"/>
            <a:graphic>
              <a:graphicData uri="http://schemas.openxmlformats.org/drawingml/2006/picture">
                <pic:pic>
                  <pic:nvPicPr>
                    <pic:cNvPr id="0" name="image14.jpg"/>
                    <pic:cNvPicPr preferRelativeResize="0"/>
                  </pic:nvPicPr>
                  <pic:blipFill>
                    <a:blip r:embed="rId26"/>
                    <a:srcRect b="0" l="0" r="0" t="0"/>
                    <a:stretch>
                      <a:fillRect/>
                    </a:stretch>
                  </pic:blipFill>
                  <pic:spPr>
                    <a:xfrm>
                      <a:off x="0" y="0"/>
                      <a:ext cx="1343573" cy="3006123"/>
                    </a:xfrm>
                    <a:prstGeom prst="rect"/>
                    <a:ln w="12700">
                      <a:solidFill>
                        <a:srgbClr val="000000"/>
                      </a:solidFill>
                      <a:prstDash val="solid"/>
                    </a:ln>
                  </pic:spPr>
                </pic:pic>
              </a:graphicData>
            </a:graphic>
          </wp:inline>
        </w:drawing>
      </w:r>
      <w:r w:rsidDel="00000000" w:rsidR="00000000" w:rsidRPr="00000000">
        <w:rPr>
          <w:b w:val="1"/>
          <w:sz w:val="28"/>
          <w:szCs w:val="28"/>
        </w:rPr>
        <w:drawing>
          <wp:inline distB="114300" distT="114300" distL="114300" distR="114300">
            <wp:extent cx="1340804" cy="2998787"/>
            <wp:effectExtent b="12700" l="12700" r="12700" t="12700"/>
            <wp:docPr id="9" name="image20.jpg"/>
            <a:graphic>
              <a:graphicData uri="http://schemas.openxmlformats.org/drawingml/2006/picture">
                <pic:pic>
                  <pic:nvPicPr>
                    <pic:cNvPr id="0" name="image20.jpg"/>
                    <pic:cNvPicPr preferRelativeResize="0"/>
                  </pic:nvPicPr>
                  <pic:blipFill>
                    <a:blip r:embed="rId27"/>
                    <a:srcRect b="0" l="0" r="0" t="0"/>
                    <a:stretch>
                      <a:fillRect/>
                    </a:stretch>
                  </pic:blipFill>
                  <pic:spPr>
                    <a:xfrm>
                      <a:off x="0" y="0"/>
                      <a:ext cx="1340804" cy="29987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9">
      <w:pPr>
        <w:spacing w:line="360" w:lineRule="auto"/>
        <w:jc w:val="center"/>
        <w:rPr>
          <w:sz w:val="24"/>
          <w:szCs w:val="24"/>
        </w:rPr>
      </w:pPr>
      <w:r w:rsidDel="00000000" w:rsidR="00000000" w:rsidRPr="00000000">
        <w:rPr>
          <w:sz w:val="24"/>
          <w:szCs w:val="24"/>
          <w:rtl w:val="0"/>
        </w:rPr>
        <w:t xml:space="preserve">Fig 8. PDF Uploader &amp; FAQs </w:t>
      </w:r>
    </w:p>
    <w:p w:rsidR="00000000" w:rsidDel="00000000" w:rsidP="00000000" w:rsidRDefault="00000000" w:rsidRPr="00000000" w14:paraId="0000026A">
      <w:pPr>
        <w:spacing w:line="360" w:lineRule="auto"/>
        <w:jc w:val="both"/>
        <w:rPr>
          <w:sz w:val="24"/>
          <w:szCs w:val="24"/>
        </w:rPr>
      </w:pPr>
      <w:r w:rsidDel="00000000" w:rsidR="00000000" w:rsidRPr="00000000">
        <w:rPr>
          <w:sz w:val="24"/>
          <w:szCs w:val="24"/>
          <w:rtl w:val="0"/>
        </w:rPr>
        <w:t xml:space="preserve">The PDF uploader feature simplifies the process of securely uploading medical reports, ensuring convenient sharing of essential documents with healthcare providers. Meanwhile, the FAQ page offers users a comprehensive resource to search for and access answers to frequently asked questions, empowering them with valuable insights and information about various health-related topics.</w:t>
      </w:r>
      <w:r w:rsidDel="00000000" w:rsidR="00000000" w:rsidRPr="00000000">
        <w:rPr>
          <w:rtl w:val="0"/>
        </w:rPr>
      </w:r>
    </w:p>
    <w:p w:rsidR="00000000" w:rsidDel="00000000" w:rsidP="00000000" w:rsidRDefault="00000000" w:rsidRPr="00000000" w14:paraId="0000026B">
      <w:pPr>
        <w:spacing w:line="360" w:lineRule="auto"/>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26C">
      <w:pPr>
        <w:spacing w:line="360" w:lineRule="auto"/>
        <w:jc w:val="both"/>
        <w:rPr>
          <w:b w:val="1"/>
          <w:sz w:val="28"/>
          <w:szCs w:val="28"/>
        </w:rPr>
      </w:pPr>
      <w:r w:rsidDel="00000000" w:rsidR="00000000" w:rsidRPr="00000000">
        <w:rPr>
          <w:b w:val="1"/>
          <w:sz w:val="28"/>
          <w:szCs w:val="28"/>
          <w:rtl w:val="0"/>
        </w:rPr>
        <w:t xml:space="preserve">7.2. Performance Evaluation measures </w:t>
      </w:r>
    </w:p>
    <w:p w:rsidR="00000000" w:rsidDel="00000000" w:rsidP="00000000" w:rsidRDefault="00000000" w:rsidRPr="00000000" w14:paraId="0000026D">
      <w:pPr>
        <w:numPr>
          <w:ilvl w:val="0"/>
          <w:numId w:val="14"/>
        </w:numPr>
        <w:spacing w:line="360" w:lineRule="auto"/>
        <w:ind w:left="720" w:hanging="360"/>
        <w:jc w:val="both"/>
        <w:rPr>
          <w:sz w:val="24"/>
          <w:szCs w:val="24"/>
          <w:u w:val="none"/>
        </w:rPr>
      </w:pPr>
      <w:r w:rsidDel="00000000" w:rsidR="00000000" w:rsidRPr="00000000">
        <w:rPr>
          <w:sz w:val="24"/>
          <w:szCs w:val="24"/>
          <w:rtl w:val="0"/>
        </w:rPr>
        <w:t xml:space="preserve">User Engagement Metrics: Active users, session duration, and frequency of app usage.</w:t>
      </w:r>
    </w:p>
    <w:p w:rsidR="00000000" w:rsidDel="00000000" w:rsidP="00000000" w:rsidRDefault="00000000" w:rsidRPr="00000000" w14:paraId="0000026E">
      <w:pPr>
        <w:numPr>
          <w:ilvl w:val="0"/>
          <w:numId w:val="14"/>
        </w:numPr>
        <w:spacing w:line="360" w:lineRule="auto"/>
        <w:ind w:left="720" w:hanging="360"/>
        <w:jc w:val="both"/>
        <w:rPr>
          <w:sz w:val="24"/>
          <w:szCs w:val="24"/>
          <w:u w:val="none"/>
        </w:rPr>
      </w:pPr>
      <w:r w:rsidDel="00000000" w:rsidR="00000000" w:rsidRPr="00000000">
        <w:rPr>
          <w:sz w:val="24"/>
          <w:szCs w:val="24"/>
          <w:rtl w:val="0"/>
        </w:rPr>
        <w:t xml:space="preserve">Completion Rates: Logging migraine episodes, lifestyle assessments, and feedback submissions.</w:t>
      </w:r>
    </w:p>
    <w:p w:rsidR="00000000" w:rsidDel="00000000" w:rsidP="00000000" w:rsidRDefault="00000000" w:rsidRPr="00000000" w14:paraId="0000026F">
      <w:pPr>
        <w:numPr>
          <w:ilvl w:val="0"/>
          <w:numId w:val="14"/>
        </w:numPr>
        <w:spacing w:line="360" w:lineRule="auto"/>
        <w:ind w:left="720" w:hanging="360"/>
        <w:jc w:val="both"/>
        <w:rPr>
          <w:sz w:val="24"/>
          <w:szCs w:val="24"/>
          <w:u w:val="none"/>
        </w:rPr>
      </w:pPr>
      <w:r w:rsidDel="00000000" w:rsidR="00000000" w:rsidRPr="00000000">
        <w:rPr>
          <w:sz w:val="24"/>
          <w:szCs w:val="24"/>
          <w:rtl w:val="0"/>
        </w:rPr>
        <w:t xml:space="preserve">Accuracy of Trigger Identification: Precision and recall rates in identifying migraine triggers.</w:t>
      </w:r>
    </w:p>
    <w:p w:rsidR="00000000" w:rsidDel="00000000" w:rsidP="00000000" w:rsidRDefault="00000000" w:rsidRPr="00000000" w14:paraId="00000270">
      <w:pPr>
        <w:numPr>
          <w:ilvl w:val="0"/>
          <w:numId w:val="14"/>
        </w:numPr>
        <w:spacing w:line="360" w:lineRule="auto"/>
        <w:ind w:left="720" w:hanging="360"/>
        <w:jc w:val="both"/>
        <w:rPr>
          <w:sz w:val="24"/>
          <w:szCs w:val="24"/>
          <w:u w:val="none"/>
        </w:rPr>
      </w:pPr>
      <w:r w:rsidDel="00000000" w:rsidR="00000000" w:rsidRPr="00000000">
        <w:rPr>
          <w:sz w:val="24"/>
          <w:szCs w:val="24"/>
          <w:rtl w:val="0"/>
        </w:rPr>
        <w:t xml:space="preserve">Effectiveness of Personalized Insights: Impact on migraine management and well-being.</w:t>
      </w:r>
    </w:p>
    <w:p w:rsidR="00000000" w:rsidDel="00000000" w:rsidP="00000000" w:rsidRDefault="00000000" w:rsidRPr="00000000" w14:paraId="00000271">
      <w:pPr>
        <w:numPr>
          <w:ilvl w:val="0"/>
          <w:numId w:val="14"/>
        </w:numPr>
        <w:spacing w:line="360" w:lineRule="auto"/>
        <w:ind w:left="720" w:hanging="360"/>
        <w:jc w:val="both"/>
        <w:rPr>
          <w:sz w:val="24"/>
          <w:szCs w:val="24"/>
          <w:u w:val="none"/>
        </w:rPr>
      </w:pPr>
      <w:r w:rsidDel="00000000" w:rsidR="00000000" w:rsidRPr="00000000">
        <w:rPr>
          <w:sz w:val="24"/>
          <w:szCs w:val="24"/>
          <w:rtl w:val="0"/>
        </w:rPr>
        <w:t xml:space="preserve">App Performance: Loading time, responsiveness, and stability.</w:t>
      </w:r>
    </w:p>
    <w:p w:rsidR="00000000" w:rsidDel="00000000" w:rsidP="00000000" w:rsidRDefault="00000000" w:rsidRPr="00000000" w14:paraId="00000272">
      <w:pPr>
        <w:numPr>
          <w:ilvl w:val="0"/>
          <w:numId w:val="14"/>
        </w:numPr>
        <w:spacing w:line="360" w:lineRule="auto"/>
        <w:ind w:left="720" w:hanging="360"/>
        <w:jc w:val="both"/>
        <w:rPr>
          <w:sz w:val="24"/>
          <w:szCs w:val="24"/>
          <w:u w:val="none"/>
        </w:rPr>
      </w:pPr>
      <w:r w:rsidDel="00000000" w:rsidR="00000000" w:rsidRPr="00000000">
        <w:rPr>
          <w:sz w:val="24"/>
          <w:szCs w:val="24"/>
          <w:rtl w:val="0"/>
        </w:rPr>
        <w:t xml:space="preserve">Data Security and Privacy: Compliance with GDPR, HIPAA, and security audits.</w:t>
      </w:r>
    </w:p>
    <w:p w:rsidR="00000000" w:rsidDel="00000000" w:rsidP="00000000" w:rsidRDefault="00000000" w:rsidRPr="00000000" w14:paraId="00000273">
      <w:pPr>
        <w:numPr>
          <w:ilvl w:val="0"/>
          <w:numId w:val="14"/>
        </w:numPr>
        <w:spacing w:line="360" w:lineRule="auto"/>
        <w:ind w:left="720" w:hanging="360"/>
        <w:jc w:val="both"/>
        <w:rPr>
          <w:sz w:val="24"/>
          <w:szCs w:val="24"/>
          <w:u w:val="none"/>
        </w:rPr>
      </w:pPr>
      <w:r w:rsidDel="00000000" w:rsidR="00000000" w:rsidRPr="00000000">
        <w:rPr>
          <w:sz w:val="24"/>
          <w:szCs w:val="24"/>
          <w:rtl w:val="0"/>
        </w:rPr>
        <w:t xml:space="preserve">User Satisfaction: Ratings, reviews, and feedback surveys.</w:t>
      </w:r>
    </w:p>
    <w:p w:rsidR="00000000" w:rsidDel="00000000" w:rsidP="00000000" w:rsidRDefault="00000000" w:rsidRPr="00000000" w14:paraId="00000274">
      <w:pPr>
        <w:spacing w:line="360" w:lineRule="auto"/>
        <w:jc w:val="both"/>
        <w:rPr>
          <w:sz w:val="24"/>
          <w:szCs w:val="24"/>
        </w:rPr>
      </w:pPr>
      <w:r w:rsidDel="00000000" w:rsidR="00000000" w:rsidRPr="00000000">
        <w:rPr>
          <w:rtl w:val="0"/>
        </w:rPr>
      </w:r>
    </w:p>
    <w:p w:rsidR="00000000" w:rsidDel="00000000" w:rsidP="00000000" w:rsidRDefault="00000000" w:rsidRPr="00000000" w14:paraId="00000275">
      <w:pPr>
        <w:spacing w:line="360" w:lineRule="auto"/>
        <w:jc w:val="both"/>
        <w:rPr>
          <w:b w:val="1"/>
          <w:sz w:val="28"/>
          <w:szCs w:val="28"/>
        </w:rPr>
      </w:pPr>
      <w:r w:rsidDel="00000000" w:rsidR="00000000" w:rsidRPr="00000000">
        <w:rPr>
          <w:b w:val="1"/>
          <w:sz w:val="28"/>
          <w:szCs w:val="28"/>
          <w:rtl w:val="0"/>
        </w:rPr>
        <w:t xml:space="preserve">7.3. Input Parameters / Features considered </w:t>
      </w:r>
    </w:p>
    <w:p w:rsidR="00000000" w:rsidDel="00000000" w:rsidP="00000000" w:rsidRDefault="00000000" w:rsidRPr="00000000" w14:paraId="00000276">
      <w:pPr>
        <w:spacing w:line="360" w:lineRule="auto"/>
        <w:jc w:val="both"/>
        <w:rPr>
          <w:sz w:val="24"/>
          <w:szCs w:val="24"/>
        </w:rPr>
      </w:pPr>
      <w:r w:rsidDel="00000000" w:rsidR="00000000" w:rsidRPr="00000000">
        <w:rPr>
          <w:b w:val="1"/>
          <w:sz w:val="24"/>
          <w:szCs w:val="24"/>
          <w:rtl w:val="0"/>
        </w:rPr>
        <w:t xml:space="preserve">Input Parameters</w:t>
      </w:r>
      <w:r w:rsidDel="00000000" w:rsidR="00000000" w:rsidRPr="00000000">
        <w:rPr>
          <w:sz w:val="24"/>
          <w:szCs w:val="24"/>
          <w:rtl w:val="0"/>
        </w:rPr>
        <w:t xml:space="preserve">:</w:t>
      </w:r>
    </w:p>
    <w:p w:rsidR="00000000" w:rsidDel="00000000" w:rsidP="00000000" w:rsidRDefault="00000000" w:rsidRPr="00000000" w14:paraId="00000277">
      <w:pPr>
        <w:numPr>
          <w:ilvl w:val="0"/>
          <w:numId w:val="16"/>
        </w:numPr>
        <w:spacing w:line="360" w:lineRule="auto"/>
        <w:ind w:left="720" w:hanging="360"/>
        <w:jc w:val="both"/>
        <w:rPr>
          <w:sz w:val="24"/>
          <w:szCs w:val="24"/>
          <w:u w:val="none"/>
        </w:rPr>
      </w:pPr>
      <w:r w:rsidDel="00000000" w:rsidR="00000000" w:rsidRPr="00000000">
        <w:rPr>
          <w:sz w:val="24"/>
          <w:szCs w:val="24"/>
          <w:rtl w:val="0"/>
        </w:rPr>
        <w:t xml:space="preserve">Severity Assessment Scores: Allow users to input their severity assessment scores obtained from the MIDAS questionnaire.</w:t>
      </w:r>
    </w:p>
    <w:p w:rsidR="00000000" w:rsidDel="00000000" w:rsidP="00000000" w:rsidRDefault="00000000" w:rsidRPr="00000000" w14:paraId="00000278">
      <w:pPr>
        <w:numPr>
          <w:ilvl w:val="0"/>
          <w:numId w:val="16"/>
        </w:numPr>
        <w:spacing w:line="360" w:lineRule="auto"/>
        <w:ind w:left="720" w:hanging="360"/>
        <w:jc w:val="both"/>
        <w:rPr>
          <w:sz w:val="24"/>
          <w:szCs w:val="24"/>
          <w:u w:val="none"/>
        </w:rPr>
      </w:pPr>
      <w:r w:rsidDel="00000000" w:rsidR="00000000" w:rsidRPr="00000000">
        <w:rPr>
          <w:sz w:val="24"/>
          <w:szCs w:val="24"/>
          <w:rtl w:val="0"/>
        </w:rPr>
        <w:t xml:space="preserve">Migraine Episode Details: Enable users to input detailed information about their migraine episodes, including duration, pain severity, symptoms, triggers, and any additional notes.</w:t>
      </w:r>
    </w:p>
    <w:p w:rsidR="00000000" w:rsidDel="00000000" w:rsidP="00000000" w:rsidRDefault="00000000" w:rsidRPr="00000000" w14:paraId="00000279">
      <w:pPr>
        <w:numPr>
          <w:ilvl w:val="0"/>
          <w:numId w:val="16"/>
        </w:numPr>
        <w:spacing w:line="360" w:lineRule="auto"/>
        <w:ind w:left="720" w:hanging="360"/>
        <w:jc w:val="both"/>
        <w:rPr>
          <w:sz w:val="24"/>
          <w:szCs w:val="24"/>
          <w:u w:val="none"/>
        </w:rPr>
      </w:pPr>
      <w:r w:rsidDel="00000000" w:rsidR="00000000" w:rsidRPr="00000000">
        <w:rPr>
          <w:sz w:val="24"/>
          <w:szCs w:val="24"/>
          <w:rtl w:val="0"/>
        </w:rPr>
        <w:t xml:space="preserve">Daily Activity Data: Provide fields for users to record their daily activities, such as sleep patterns, diet, exercise, stress levels, and medication intake, in the personal diary section.</w:t>
      </w:r>
    </w:p>
    <w:p w:rsidR="00000000" w:rsidDel="00000000" w:rsidP="00000000" w:rsidRDefault="00000000" w:rsidRPr="00000000" w14:paraId="0000027A">
      <w:pPr>
        <w:numPr>
          <w:ilvl w:val="0"/>
          <w:numId w:val="16"/>
        </w:numPr>
        <w:spacing w:line="360" w:lineRule="auto"/>
        <w:ind w:left="720" w:hanging="360"/>
        <w:jc w:val="both"/>
        <w:rPr>
          <w:sz w:val="24"/>
          <w:szCs w:val="24"/>
          <w:u w:val="none"/>
        </w:rPr>
      </w:pPr>
      <w:r w:rsidDel="00000000" w:rsidR="00000000" w:rsidRPr="00000000">
        <w:rPr>
          <w:sz w:val="24"/>
          <w:szCs w:val="24"/>
          <w:rtl w:val="0"/>
        </w:rPr>
        <w:t xml:space="preserve">User Feedback: Incorporate a feedback system where users can provide suggestions, report issues, and share their experiences with the app.</w:t>
      </w:r>
    </w:p>
    <w:p w:rsidR="00000000" w:rsidDel="00000000" w:rsidP="00000000" w:rsidRDefault="00000000" w:rsidRPr="00000000" w14:paraId="0000027B">
      <w:pPr>
        <w:numPr>
          <w:ilvl w:val="0"/>
          <w:numId w:val="16"/>
        </w:numPr>
        <w:spacing w:line="360" w:lineRule="auto"/>
        <w:ind w:left="720" w:hanging="360"/>
        <w:jc w:val="both"/>
        <w:rPr>
          <w:sz w:val="24"/>
          <w:szCs w:val="24"/>
          <w:u w:val="none"/>
        </w:rPr>
      </w:pPr>
      <w:r w:rsidDel="00000000" w:rsidR="00000000" w:rsidRPr="00000000">
        <w:rPr>
          <w:sz w:val="24"/>
          <w:szCs w:val="24"/>
          <w:rtl w:val="0"/>
        </w:rPr>
        <w:t xml:space="preserve">User Preferences: Allow users to set preferences for receiving lifestyle tips, notifications, and reminders tailored to their needs and preferences.</w:t>
      </w:r>
      <w:r w:rsidDel="00000000" w:rsidR="00000000" w:rsidRPr="00000000">
        <w:rPr>
          <w:rtl w:val="0"/>
        </w:rPr>
      </w:r>
    </w:p>
    <w:p w:rsidR="00000000" w:rsidDel="00000000" w:rsidP="00000000" w:rsidRDefault="00000000" w:rsidRPr="00000000" w14:paraId="0000027C">
      <w:pPr>
        <w:spacing w:line="360" w:lineRule="auto"/>
        <w:jc w:val="both"/>
        <w:rPr>
          <w:sz w:val="24"/>
          <w:szCs w:val="24"/>
        </w:rPr>
      </w:pPr>
      <w:r w:rsidDel="00000000" w:rsidR="00000000" w:rsidRPr="00000000">
        <w:rPr>
          <w:b w:val="1"/>
          <w:sz w:val="24"/>
          <w:szCs w:val="24"/>
          <w:rtl w:val="0"/>
        </w:rPr>
        <w:t xml:space="preserve">Features</w:t>
      </w:r>
      <w:r w:rsidDel="00000000" w:rsidR="00000000" w:rsidRPr="00000000">
        <w:rPr>
          <w:sz w:val="24"/>
          <w:szCs w:val="24"/>
          <w:rtl w:val="0"/>
        </w:rPr>
        <w:t xml:space="preserve">:</w:t>
      </w:r>
    </w:p>
    <w:p w:rsidR="00000000" w:rsidDel="00000000" w:rsidP="00000000" w:rsidRDefault="00000000" w:rsidRPr="00000000" w14:paraId="0000027D">
      <w:pPr>
        <w:numPr>
          <w:ilvl w:val="0"/>
          <w:numId w:val="23"/>
        </w:numPr>
        <w:spacing w:line="360" w:lineRule="auto"/>
        <w:ind w:left="720" w:hanging="360"/>
        <w:jc w:val="both"/>
        <w:rPr>
          <w:sz w:val="24"/>
          <w:szCs w:val="24"/>
          <w:u w:val="none"/>
        </w:rPr>
      </w:pPr>
      <w:r w:rsidDel="00000000" w:rsidR="00000000" w:rsidRPr="00000000">
        <w:rPr>
          <w:sz w:val="24"/>
          <w:szCs w:val="24"/>
          <w:rtl w:val="0"/>
        </w:rPr>
        <w:t xml:space="preserve">Severity Assessment Tool: Implement a questionnaire-based system to assess the severity level of migraines based on user inputs.</w:t>
      </w:r>
    </w:p>
    <w:p w:rsidR="00000000" w:rsidDel="00000000" w:rsidP="00000000" w:rsidRDefault="00000000" w:rsidRPr="00000000" w14:paraId="0000027E">
      <w:pPr>
        <w:numPr>
          <w:ilvl w:val="0"/>
          <w:numId w:val="23"/>
        </w:numPr>
        <w:spacing w:line="360" w:lineRule="auto"/>
        <w:ind w:left="720" w:hanging="360"/>
        <w:jc w:val="both"/>
        <w:rPr>
          <w:sz w:val="24"/>
          <w:szCs w:val="24"/>
          <w:u w:val="none"/>
        </w:rPr>
      </w:pPr>
      <w:r w:rsidDel="00000000" w:rsidR="00000000" w:rsidRPr="00000000">
        <w:rPr>
          <w:sz w:val="24"/>
          <w:szCs w:val="24"/>
          <w:rtl w:val="0"/>
        </w:rPr>
        <w:t xml:space="preserve">Migraine Diary: Offer a feature-rich migraine diary allowing users to record and track detailed information about their migraine episodes over time.</w:t>
      </w:r>
    </w:p>
    <w:p w:rsidR="00000000" w:rsidDel="00000000" w:rsidP="00000000" w:rsidRDefault="00000000" w:rsidRPr="00000000" w14:paraId="0000027F">
      <w:pPr>
        <w:numPr>
          <w:ilvl w:val="0"/>
          <w:numId w:val="23"/>
        </w:numPr>
        <w:spacing w:line="360" w:lineRule="auto"/>
        <w:ind w:left="720" w:hanging="360"/>
        <w:jc w:val="both"/>
        <w:rPr>
          <w:sz w:val="24"/>
          <w:szCs w:val="24"/>
          <w:u w:val="none"/>
        </w:rPr>
      </w:pPr>
      <w:r w:rsidDel="00000000" w:rsidR="00000000" w:rsidRPr="00000000">
        <w:rPr>
          <w:sz w:val="24"/>
          <w:szCs w:val="24"/>
          <w:rtl w:val="0"/>
        </w:rPr>
        <w:t xml:space="preserve">User Authentication: Ensure secure user authentication with Firebase to safeguard user data and provide personalized experiences.</w:t>
      </w:r>
    </w:p>
    <w:p w:rsidR="00000000" w:rsidDel="00000000" w:rsidP="00000000" w:rsidRDefault="00000000" w:rsidRPr="00000000" w14:paraId="00000280">
      <w:pPr>
        <w:numPr>
          <w:ilvl w:val="0"/>
          <w:numId w:val="23"/>
        </w:numPr>
        <w:spacing w:line="360" w:lineRule="auto"/>
        <w:ind w:left="720" w:hanging="360"/>
        <w:jc w:val="both"/>
        <w:rPr>
          <w:sz w:val="24"/>
          <w:szCs w:val="24"/>
          <w:u w:val="none"/>
        </w:rPr>
      </w:pPr>
      <w:r w:rsidDel="00000000" w:rsidR="00000000" w:rsidRPr="00000000">
        <w:rPr>
          <w:sz w:val="24"/>
          <w:szCs w:val="24"/>
          <w:rtl w:val="0"/>
        </w:rPr>
        <w:t xml:space="preserve">Feedback System: Integrate a user feedback mechanism to gather insights, suggestions, and feedback for continuous app improvement.</w:t>
      </w:r>
    </w:p>
    <w:p w:rsidR="00000000" w:rsidDel="00000000" w:rsidP="00000000" w:rsidRDefault="00000000" w:rsidRPr="00000000" w14:paraId="00000281">
      <w:pPr>
        <w:numPr>
          <w:ilvl w:val="0"/>
          <w:numId w:val="23"/>
        </w:numPr>
        <w:spacing w:line="360" w:lineRule="auto"/>
        <w:ind w:left="720" w:hanging="360"/>
        <w:jc w:val="both"/>
        <w:rPr>
          <w:sz w:val="24"/>
          <w:szCs w:val="24"/>
          <w:u w:val="none"/>
        </w:rPr>
      </w:pPr>
      <w:r w:rsidDel="00000000" w:rsidR="00000000" w:rsidRPr="00000000">
        <w:rPr>
          <w:sz w:val="24"/>
          <w:szCs w:val="24"/>
          <w:rtl w:val="0"/>
        </w:rPr>
        <w:t xml:space="preserve">Lifestyle Tips Module: Develop a module offering personalized lifestyle tips, recommendations, and preventive measures based on user data and preferences.</w:t>
      </w:r>
    </w:p>
    <w:p w:rsidR="00000000" w:rsidDel="00000000" w:rsidP="00000000" w:rsidRDefault="00000000" w:rsidRPr="00000000" w14:paraId="00000282">
      <w:pPr>
        <w:numPr>
          <w:ilvl w:val="0"/>
          <w:numId w:val="23"/>
        </w:numPr>
        <w:spacing w:line="360" w:lineRule="auto"/>
        <w:ind w:left="720" w:hanging="360"/>
        <w:jc w:val="both"/>
        <w:rPr>
          <w:sz w:val="24"/>
          <w:szCs w:val="24"/>
          <w:u w:val="none"/>
        </w:rPr>
      </w:pPr>
      <w:r w:rsidDel="00000000" w:rsidR="00000000" w:rsidRPr="00000000">
        <w:rPr>
          <w:sz w:val="24"/>
          <w:szCs w:val="24"/>
          <w:rtl w:val="0"/>
        </w:rPr>
        <w:t xml:space="preserve">Electronic Health Records (EHR): Provide users with access to their recorded health data, including migraine history and management information, stored securely in the app.</w:t>
      </w:r>
    </w:p>
    <w:p w:rsidR="00000000" w:rsidDel="00000000" w:rsidP="00000000" w:rsidRDefault="00000000" w:rsidRPr="00000000" w14:paraId="00000283">
      <w:pPr>
        <w:numPr>
          <w:ilvl w:val="0"/>
          <w:numId w:val="23"/>
        </w:numPr>
        <w:spacing w:line="360" w:lineRule="auto"/>
        <w:ind w:left="720" w:hanging="360"/>
        <w:jc w:val="both"/>
        <w:rPr>
          <w:sz w:val="24"/>
          <w:szCs w:val="24"/>
          <w:u w:val="none"/>
        </w:rPr>
      </w:pPr>
      <w:r w:rsidDel="00000000" w:rsidR="00000000" w:rsidRPr="00000000">
        <w:rPr>
          <w:sz w:val="24"/>
          <w:szCs w:val="24"/>
          <w:rtl w:val="0"/>
        </w:rPr>
        <w:t xml:space="preserve">FAQ Section: Include a comprehensive FAQ section where users can search for answers to common questions and gain insights into managing migraines effectively.</w:t>
      </w:r>
    </w:p>
    <w:p w:rsidR="00000000" w:rsidDel="00000000" w:rsidP="00000000" w:rsidRDefault="00000000" w:rsidRPr="00000000" w14:paraId="00000284">
      <w:pPr>
        <w:numPr>
          <w:ilvl w:val="0"/>
          <w:numId w:val="23"/>
        </w:numPr>
        <w:spacing w:line="360" w:lineRule="auto"/>
        <w:ind w:left="720" w:hanging="360"/>
        <w:jc w:val="both"/>
        <w:rPr>
          <w:sz w:val="24"/>
          <w:szCs w:val="24"/>
          <w:u w:val="none"/>
        </w:rPr>
      </w:pPr>
      <w:r w:rsidDel="00000000" w:rsidR="00000000" w:rsidRPr="00000000">
        <w:rPr>
          <w:sz w:val="24"/>
          <w:szCs w:val="24"/>
          <w:rtl w:val="0"/>
        </w:rPr>
        <w:t xml:space="preserve">Seamless Navigation: Ensure intuitive navigation and user-friendly interface design to enhance user experience and usability.</w:t>
      </w:r>
    </w:p>
    <w:p w:rsidR="00000000" w:rsidDel="00000000" w:rsidP="00000000" w:rsidRDefault="00000000" w:rsidRPr="00000000" w14:paraId="00000285">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86">
      <w:pPr>
        <w:spacing w:line="360" w:lineRule="auto"/>
        <w:jc w:val="both"/>
        <w:rPr>
          <w:b w:val="1"/>
          <w:sz w:val="28"/>
          <w:szCs w:val="28"/>
        </w:rPr>
      </w:pPr>
      <w:r w:rsidDel="00000000" w:rsidR="00000000" w:rsidRPr="00000000">
        <w:rPr>
          <w:b w:val="1"/>
          <w:sz w:val="28"/>
          <w:szCs w:val="28"/>
          <w:rtl w:val="0"/>
        </w:rPr>
        <w:t xml:space="preserve">7.4. Inference drawn</w:t>
      </w:r>
    </w:p>
    <w:p w:rsidR="00000000" w:rsidDel="00000000" w:rsidP="00000000" w:rsidRDefault="00000000" w:rsidRPr="00000000" w14:paraId="00000287">
      <w:pPr>
        <w:spacing w:line="360" w:lineRule="auto"/>
        <w:jc w:val="both"/>
        <w:rPr>
          <w:sz w:val="24"/>
          <w:szCs w:val="24"/>
        </w:rPr>
      </w:pPr>
      <w:r w:rsidDel="00000000" w:rsidR="00000000" w:rsidRPr="00000000">
        <w:rPr>
          <w:sz w:val="24"/>
          <w:szCs w:val="24"/>
          <w:rtl w:val="0"/>
        </w:rPr>
        <w:t xml:space="preserve">The user engagement metrics and completion rates demonstrate the NeuroCare app's effectiveness in facilitating active user participation and completion of essential tasks like logging migraine episodes. By prioritizing accuracy in trigger identification and personalized insights, the app ensures tailored recommendations for improved migraine management. With a focus on app performance, data security, and user satisfaction, NeuroCare provides a seamless and secure experience. Key features such as severity assessment tools, migraine diaries, and user feedback mechanisms enhance usability and empower users to take proactive steps towards better migraine management.</w:t>
      </w:r>
    </w:p>
    <w:p w:rsidR="00000000" w:rsidDel="00000000" w:rsidP="00000000" w:rsidRDefault="00000000" w:rsidRPr="00000000" w14:paraId="00000288">
      <w:pPr>
        <w:spacing w:line="360" w:lineRule="auto"/>
        <w:jc w:val="both"/>
        <w:rPr>
          <w:sz w:val="28"/>
          <w:szCs w:val="28"/>
        </w:rPr>
      </w:pPr>
      <w:r w:rsidDel="00000000" w:rsidR="00000000" w:rsidRPr="00000000">
        <w:rPr>
          <w:rtl w:val="0"/>
        </w:rPr>
      </w:r>
    </w:p>
    <w:p w:rsidR="00000000" w:rsidDel="00000000" w:rsidP="00000000" w:rsidRDefault="00000000" w:rsidRPr="00000000" w14:paraId="00000289">
      <w:pPr>
        <w:spacing w:line="360" w:lineRule="auto"/>
        <w:jc w:val="both"/>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8A">
      <w:pPr>
        <w:spacing w:line="360" w:lineRule="auto"/>
        <w:jc w:val="both"/>
        <w:rPr>
          <w:b w:val="1"/>
          <w:sz w:val="32"/>
          <w:szCs w:val="32"/>
        </w:rPr>
      </w:pPr>
      <w:r w:rsidDel="00000000" w:rsidR="00000000" w:rsidRPr="00000000">
        <w:rPr>
          <w:b w:val="1"/>
          <w:sz w:val="32"/>
          <w:szCs w:val="32"/>
          <w:rtl w:val="0"/>
        </w:rPr>
        <w:t xml:space="preserve">CHAPTER 8:  CONCLUSION</w:t>
      </w:r>
    </w:p>
    <w:p w:rsidR="00000000" w:rsidDel="00000000" w:rsidP="00000000" w:rsidRDefault="00000000" w:rsidRPr="00000000" w14:paraId="0000028B">
      <w:pPr>
        <w:spacing w:line="360" w:lineRule="auto"/>
        <w:jc w:val="both"/>
        <w:rPr>
          <w:b w:val="1"/>
          <w:sz w:val="28"/>
          <w:szCs w:val="28"/>
        </w:rPr>
      </w:pPr>
      <w:r w:rsidDel="00000000" w:rsidR="00000000" w:rsidRPr="00000000">
        <w:rPr>
          <w:b w:val="1"/>
          <w:sz w:val="28"/>
          <w:szCs w:val="28"/>
          <w:rtl w:val="0"/>
        </w:rPr>
        <w:t xml:space="preserve">8.1 Limitations</w:t>
      </w:r>
    </w:p>
    <w:p w:rsidR="00000000" w:rsidDel="00000000" w:rsidP="00000000" w:rsidRDefault="00000000" w:rsidRPr="00000000" w14:paraId="0000028C">
      <w:pPr>
        <w:spacing w:line="360" w:lineRule="auto"/>
        <w:jc w:val="both"/>
        <w:rPr>
          <w:sz w:val="24"/>
          <w:szCs w:val="24"/>
        </w:rPr>
      </w:pPr>
      <w:r w:rsidDel="00000000" w:rsidR="00000000" w:rsidRPr="00000000">
        <w:rPr>
          <w:sz w:val="24"/>
          <w:szCs w:val="24"/>
          <w:rtl w:val="0"/>
        </w:rPr>
        <w:t xml:space="preserve">One potential limitation of the Neurocare app is its tailored development to specifically cater to the needs of the affiliated neurologist, potentially resulting in limited features compared to standalone migraine management applications. As the app is primarily designed to function as a virtual assistant for the neurologist, its scope may be constrained to meet her preferences and workflow, which could restrict its appeal to a broader audience seeking more comprehensive migraine management tools. While this focused approach ensures alignment with the neurologist's requirements, it may pose challenges in terms of scalability and versatility for users outside of her practice. To mitigate this limitation, ongoing feedback collection from both the neurologist and app users could inform iterative improvements and the potential addition of features to enhance usability and broaden the app's utility beyond its original scope.</w:t>
      </w:r>
    </w:p>
    <w:p w:rsidR="00000000" w:rsidDel="00000000" w:rsidP="00000000" w:rsidRDefault="00000000" w:rsidRPr="00000000" w14:paraId="0000028D">
      <w:pPr>
        <w:spacing w:line="360" w:lineRule="auto"/>
        <w:jc w:val="both"/>
        <w:rPr>
          <w:sz w:val="24"/>
          <w:szCs w:val="24"/>
        </w:rPr>
      </w:pPr>
      <w:r w:rsidDel="00000000" w:rsidR="00000000" w:rsidRPr="00000000">
        <w:rPr>
          <w:rtl w:val="0"/>
        </w:rPr>
      </w:r>
    </w:p>
    <w:p w:rsidR="00000000" w:rsidDel="00000000" w:rsidP="00000000" w:rsidRDefault="00000000" w:rsidRPr="00000000" w14:paraId="0000028E">
      <w:pPr>
        <w:spacing w:line="360" w:lineRule="auto"/>
        <w:jc w:val="both"/>
        <w:rPr>
          <w:b w:val="1"/>
          <w:sz w:val="28"/>
          <w:szCs w:val="28"/>
        </w:rPr>
      </w:pPr>
      <w:r w:rsidDel="00000000" w:rsidR="00000000" w:rsidRPr="00000000">
        <w:rPr>
          <w:b w:val="1"/>
          <w:sz w:val="28"/>
          <w:szCs w:val="28"/>
          <w:rtl w:val="0"/>
        </w:rPr>
        <w:t xml:space="preserve">8.2 Conclusion</w:t>
      </w:r>
    </w:p>
    <w:p w:rsidR="00000000" w:rsidDel="00000000" w:rsidP="00000000" w:rsidRDefault="00000000" w:rsidRPr="00000000" w14:paraId="0000028F">
      <w:pPr>
        <w:spacing w:line="360" w:lineRule="auto"/>
        <w:jc w:val="both"/>
        <w:rPr>
          <w:sz w:val="24"/>
          <w:szCs w:val="24"/>
        </w:rPr>
      </w:pPr>
      <w:r w:rsidDel="00000000" w:rsidR="00000000" w:rsidRPr="00000000">
        <w:rPr>
          <w:sz w:val="24"/>
          <w:szCs w:val="24"/>
          <w:rtl w:val="0"/>
        </w:rPr>
        <w:t xml:space="preserve">In conclusion, NeuroCare emerges as a promising solution in the realm of migraine care and lifestyle management. Through its user-friendly interface and personalized features, it empowers users to track migraine episodes effectively while offering tailored strategies to enhance overall well-being. Our proposed mobile application for migraine management addresses the critical need for personalized care by leveraging daily habit tracking to offer tailored insights and strategies. With comprehensive tracking, analysis, and empowerment features, our app promises to revolutionize migraine care, empowering users to take control of their health and well-being. By bridging the gap between migraine management and lifestyle improvement, NeuroCare provides users with the tools they need to navigate their migraine journey effectively. Moving forward, continual refinement and adaptation based on user feedback will be key to ensuring NeuroCare remains a valuable companion in the journey towards healthier living with migraines.</w:t>
      </w:r>
    </w:p>
    <w:p w:rsidR="00000000" w:rsidDel="00000000" w:rsidP="00000000" w:rsidRDefault="00000000" w:rsidRPr="00000000" w14:paraId="00000290">
      <w:pPr>
        <w:spacing w:line="360" w:lineRule="auto"/>
        <w:jc w:val="both"/>
        <w:rPr>
          <w:sz w:val="24"/>
          <w:szCs w:val="24"/>
        </w:rPr>
      </w:pPr>
      <w:r w:rsidDel="00000000" w:rsidR="00000000" w:rsidRPr="00000000">
        <w:rPr>
          <w:rtl w:val="0"/>
        </w:rPr>
      </w:r>
    </w:p>
    <w:p w:rsidR="00000000" w:rsidDel="00000000" w:rsidP="00000000" w:rsidRDefault="00000000" w:rsidRPr="00000000" w14:paraId="00000291">
      <w:pPr>
        <w:spacing w:line="360" w:lineRule="auto"/>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92">
      <w:pPr>
        <w:spacing w:line="360" w:lineRule="auto"/>
        <w:jc w:val="both"/>
        <w:rPr>
          <w:b w:val="1"/>
          <w:sz w:val="28"/>
          <w:szCs w:val="28"/>
        </w:rPr>
      </w:pPr>
      <w:r w:rsidDel="00000000" w:rsidR="00000000" w:rsidRPr="00000000">
        <w:rPr>
          <w:b w:val="1"/>
          <w:sz w:val="28"/>
          <w:szCs w:val="28"/>
          <w:rtl w:val="0"/>
        </w:rPr>
        <w:t xml:space="preserve">8.3 Future Scope</w:t>
      </w:r>
    </w:p>
    <w:p w:rsidR="00000000" w:rsidDel="00000000" w:rsidP="00000000" w:rsidRDefault="00000000" w:rsidRPr="00000000" w14:paraId="00000293">
      <w:pPr>
        <w:spacing w:line="360" w:lineRule="auto"/>
        <w:jc w:val="both"/>
        <w:rPr>
          <w:sz w:val="24"/>
          <w:szCs w:val="24"/>
        </w:rPr>
      </w:pPr>
      <w:r w:rsidDel="00000000" w:rsidR="00000000" w:rsidRPr="00000000">
        <w:rPr>
          <w:sz w:val="24"/>
          <w:szCs w:val="24"/>
          <w:rtl w:val="0"/>
        </w:rPr>
        <w:t xml:space="preserve">The future scope of NeuroCare includes potential enhancements and expansions to further elevate its effectiveness and reach. This could involve incorporating advanced machine learning algorithms to improve the accuracy of trigger identification and provide more personalized insights. Additionally, integration with wearable devices could offer real-time data tracking and analysis, enabling proactive migraine management. Expanding the app's features to include social support networks and telemedicine options may foster a more holistic approach to migraine care. Furthermore, collaborations with research institutions could lead to the development of innovative treatment modalities and contribute to ongoing advancements in migraine management. Overall, NeuroCare holds significant potential for continuous evolution and innovation to better serve the needs of individuals living with migraines.</w:t>
      </w:r>
    </w:p>
    <w:p w:rsidR="00000000" w:rsidDel="00000000" w:rsidP="00000000" w:rsidRDefault="00000000" w:rsidRPr="00000000" w14:paraId="00000294">
      <w:pPr>
        <w:spacing w:line="360" w:lineRule="auto"/>
        <w:jc w:val="both"/>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95">
      <w:pPr>
        <w:spacing w:line="360" w:lineRule="auto"/>
        <w:jc w:val="both"/>
        <w:rPr>
          <w:b w:val="1"/>
          <w:sz w:val="32"/>
          <w:szCs w:val="32"/>
        </w:rPr>
      </w:pPr>
      <w:r w:rsidDel="00000000" w:rsidR="00000000" w:rsidRPr="00000000">
        <w:rPr>
          <w:b w:val="1"/>
          <w:sz w:val="32"/>
          <w:szCs w:val="32"/>
          <w:rtl w:val="0"/>
        </w:rPr>
        <w:t xml:space="preserve">REFERENCES</w:t>
      </w:r>
    </w:p>
    <w:p w:rsidR="00000000" w:rsidDel="00000000" w:rsidP="00000000" w:rsidRDefault="00000000" w:rsidRPr="00000000" w14:paraId="00000296">
      <w:pPr>
        <w:numPr>
          <w:ilvl w:val="0"/>
          <w:numId w:val="19"/>
        </w:numPr>
        <w:spacing w:line="360" w:lineRule="auto"/>
        <w:ind w:left="720" w:hanging="360"/>
        <w:jc w:val="both"/>
        <w:rPr>
          <w:sz w:val="24"/>
          <w:szCs w:val="24"/>
          <w:u w:val="none"/>
        </w:rPr>
      </w:pPr>
      <w:r w:rsidDel="00000000" w:rsidR="00000000" w:rsidRPr="00000000">
        <w:rPr>
          <w:sz w:val="24"/>
          <w:szCs w:val="24"/>
          <w:rtl w:val="0"/>
        </w:rPr>
        <w:t xml:space="preserve">“Migraines Headaches vs. Tension Headaches | Greater Austin Pain Center,” www.greateraustinpain.com. </w:t>
      </w:r>
      <w:hyperlink r:id="rId28">
        <w:r w:rsidDel="00000000" w:rsidR="00000000" w:rsidRPr="00000000">
          <w:rPr>
            <w:color w:val="1155cc"/>
            <w:sz w:val="24"/>
            <w:szCs w:val="24"/>
            <w:u w:val="single"/>
            <w:rtl w:val="0"/>
          </w:rPr>
          <w:t xml:space="preserve">https://www.greateraustinpain.com/blog/migraine-vs-headache</w:t>
        </w:r>
      </w:hyperlink>
      <w:r w:rsidDel="00000000" w:rsidR="00000000" w:rsidRPr="00000000">
        <w:rPr>
          <w:sz w:val="24"/>
          <w:szCs w:val="24"/>
          <w:rtl w:val="0"/>
        </w:rPr>
        <w:t xml:space="preserve"> </w:t>
      </w:r>
    </w:p>
    <w:p w:rsidR="00000000" w:rsidDel="00000000" w:rsidP="00000000" w:rsidRDefault="00000000" w:rsidRPr="00000000" w14:paraId="0000029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98">
      <w:pPr>
        <w:numPr>
          <w:ilvl w:val="0"/>
          <w:numId w:val="19"/>
        </w:numPr>
        <w:spacing w:line="360" w:lineRule="auto"/>
        <w:ind w:left="720" w:hanging="360"/>
        <w:jc w:val="both"/>
        <w:rPr>
          <w:sz w:val="24"/>
          <w:szCs w:val="24"/>
          <w:u w:val="none"/>
        </w:rPr>
      </w:pPr>
      <w:r w:rsidDel="00000000" w:rsidR="00000000" w:rsidRPr="00000000">
        <w:rPr>
          <w:sz w:val="24"/>
          <w:szCs w:val="24"/>
          <w:rtl w:val="0"/>
        </w:rPr>
        <w:t xml:space="preserve">Silberstein, S. D. (2008). Outcomes, efficacy, and complications of headache management. In Elsevier eBooks (pp. 1261–1279). </w:t>
      </w:r>
      <w:hyperlink r:id="rId29">
        <w:r w:rsidDel="00000000" w:rsidR="00000000" w:rsidRPr="00000000">
          <w:rPr>
            <w:color w:val="1155cc"/>
            <w:sz w:val="24"/>
            <w:szCs w:val="24"/>
            <w:u w:val="single"/>
            <w:rtl w:val="0"/>
          </w:rPr>
          <w:t xml:space="preserve">https://doi.org/10.1016/b978-032304184-3.50075-3</w:t>
        </w:r>
      </w:hyperlink>
      <w:r w:rsidDel="00000000" w:rsidR="00000000" w:rsidRPr="00000000">
        <w:rPr>
          <w:sz w:val="24"/>
          <w:szCs w:val="24"/>
          <w:rtl w:val="0"/>
        </w:rPr>
        <w:t xml:space="preserve"> </w:t>
      </w:r>
    </w:p>
    <w:p w:rsidR="00000000" w:rsidDel="00000000" w:rsidP="00000000" w:rsidRDefault="00000000" w:rsidRPr="00000000" w14:paraId="00000299">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9A">
      <w:pPr>
        <w:numPr>
          <w:ilvl w:val="0"/>
          <w:numId w:val="19"/>
        </w:numPr>
        <w:spacing w:line="360" w:lineRule="auto"/>
        <w:ind w:left="720" w:hanging="360"/>
        <w:jc w:val="both"/>
        <w:rPr>
          <w:sz w:val="24"/>
          <w:szCs w:val="24"/>
          <w:u w:val="none"/>
        </w:rPr>
      </w:pPr>
      <w:r w:rsidDel="00000000" w:rsidR="00000000" w:rsidRPr="00000000">
        <w:rPr>
          <w:sz w:val="24"/>
          <w:szCs w:val="24"/>
          <w:rtl w:val="0"/>
        </w:rPr>
        <w:t xml:space="preserve">Lipton, R. B., &amp; Bigal, M. E. (2010). The social impact and burden of headache. In Handbook of Clinical Neurology (pp. 23–32). </w:t>
      </w:r>
      <w:hyperlink r:id="rId30">
        <w:r w:rsidDel="00000000" w:rsidR="00000000" w:rsidRPr="00000000">
          <w:rPr>
            <w:color w:val="1155cc"/>
            <w:sz w:val="24"/>
            <w:szCs w:val="24"/>
            <w:u w:val="single"/>
            <w:rtl w:val="0"/>
          </w:rPr>
          <w:t xml:space="preserve">https://doi.org/10.1016/s0072-9752(10)97002-4</w:t>
        </w:r>
      </w:hyperlink>
      <w:r w:rsidDel="00000000" w:rsidR="00000000" w:rsidRPr="00000000">
        <w:rPr>
          <w:sz w:val="24"/>
          <w:szCs w:val="24"/>
          <w:rtl w:val="0"/>
        </w:rPr>
        <w:t xml:space="preserve">   </w:t>
      </w:r>
    </w:p>
    <w:p w:rsidR="00000000" w:rsidDel="00000000" w:rsidP="00000000" w:rsidRDefault="00000000" w:rsidRPr="00000000" w14:paraId="0000029B">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9C">
      <w:pPr>
        <w:numPr>
          <w:ilvl w:val="0"/>
          <w:numId w:val="19"/>
        </w:numPr>
        <w:spacing w:line="360" w:lineRule="auto"/>
        <w:ind w:left="720" w:hanging="360"/>
        <w:jc w:val="both"/>
        <w:rPr>
          <w:sz w:val="24"/>
          <w:szCs w:val="24"/>
          <w:u w:val="none"/>
        </w:rPr>
      </w:pPr>
      <w:r w:rsidDel="00000000" w:rsidR="00000000" w:rsidRPr="00000000">
        <w:rPr>
          <w:sz w:val="24"/>
          <w:szCs w:val="24"/>
          <w:rtl w:val="0"/>
        </w:rPr>
        <w:t xml:space="preserve">Ormseth, B., ElHawary, H., Huayllani, M. T., Weber, K., Blake, P. G., &amp; Janis, J. E. (2023). Comparing Migraine Headache Index vs. Monthly Migraine Days Following Nerve Deactivation for Headache: A Systematic Review and Meta-Analysis. Plastic and Reconstructive Surgery (1963), Publish Ahead of Print. </w:t>
      </w:r>
      <w:hyperlink r:id="rId31">
        <w:r w:rsidDel="00000000" w:rsidR="00000000" w:rsidRPr="00000000">
          <w:rPr>
            <w:color w:val="1155cc"/>
            <w:sz w:val="24"/>
            <w:szCs w:val="24"/>
            <w:u w:val="single"/>
            <w:rtl w:val="0"/>
          </w:rPr>
          <w:t xml:space="preserve">https://doi.org/10.1097/prs.0000000000010800</w:t>
        </w:r>
      </w:hyperlink>
      <w:r w:rsidDel="00000000" w:rsidR="00000000" w:rsidRPr="00000000">
        <w:rPr>
          <w:rtl w:val="0"/>
        </w:rPr>
      </w:r>
    </w:p>
    <w:p w:rsidR="00000000" w:rsidDel="00000000" w:rsidP="00000000" w:rsidRDefault="00000000" w:rsidRPr="00000000" w14:paraId="0000029D">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9E">
      <w:pPr>
        <w:numPr>
          <w:ilvl w:val="0"/>
          <w:numId w:val="19"/>
        </w:numPr>
        <w:spacing w:line="480" w:lineRule="auto"/>
        <w:ind w:left="720" w:hanging="360"/>
        <w:jc w:val="both"/>
        <w:rPr>
          <w:sz w:val="24"/>
          <w:szCs w:val="24"/>
        </w:rPr>
      </w:pPr>
      <w:r w:rsidDel="00000000" w:rsidR="00000000" w:rsidRPr="00000000">
        <w:rPr>
          <w:sz w:val="24"/>
          <w:szCs w:val="24"/>
          <w:rtl w:val="0"/>
        </w:rPr>
        <w:t xml:space="preserve">Minen, M., Stieglitz, E. J., Sciortino, R., &amp; Torous, J. (2018). Privacy issues in Smartphone applications: An analysis of Headache/Migraine Applications. </w:t>
      </w:r>
      <w:r w:rsidDel="00000000" w:rsidR="00000000" w:rsidRPr="00000000">
        <w:rPr>
          <w:i w:val="1"/>
          <w:sz w:val="24"/>
          <w:szCs w:val="24"/>
          <w:rtl w:val="0"/>
        </w:rPr>
        <w:t xml:space="preserve">Headache: The Journal of Head and Face Pain</w:t>
      </w:r>
      <w:r w:rsidDel="00000000" w:rsidR="00000000" w:rsidRPr="00000000">
        <w:rPr>
          <w:sz w:val="24"/>
          <w:szCs w:val="24"/>
          <w:rtl w:val="0"/>
        </w:rPr>
        <w:t xml:space="preserve">, </w:t>
      </w:r>
      <w:r w:rsidDel="00000000" w:rsidR="00000000" w:rsidRPr="00000000">
        <w:rPr>
          <w:i w:val="1"/>
          <w:sz w:val="24"/>
          <w:szCs w:val="24"/>
          <w:rtl w:val="0"/>
        </w:rPr>
        <w:t xml:space="preserve">58</w:t>
      </w:r>
      <w:r w:rsidDel="00000000" w:rsidR="00000000" w:rsidRPr="00000000">
        <w:rPr>
          <w:sz w:val="24"/>
          <w:szCs w:val="24"/>
          <w:rtl w:val="0"/>
        </w:rPr>
        <w:t xml:space="preserve">(7), 1014–1027. </w:t>
      </w:r>
      <w:hyperlink r:id="rId32">
        <w:r w:rsidDel="00000000" w:rsidR="00000000" w:rsidRPr="00000000">
          <w:rPr>
            <w:color w:val="1155cc"/>
            <w:sz w:val="24"/>
            <w:szCs w:val="24"/>
            <w:u w:val="single"/>
            <w:rtl w:val="0"/>
          </w:rPr>
          <w:t xml:space="preserve">https://doi.org/10.1111/head.13341</w:t>
        </w:r>
      </w:hyperlink>
      <w:r w:rsidDel="00000000" w:rsidR="00000000" w:rsidRPr="00000000">
        <w:rPr>
          <w:rtl w:val="0"/>
        </w:rPr>
      </w:r>
    </w:p>
    <w:p w:rsidR="00000000" w:rsidDel="00000000" w:rsidP="00000000" w:rsidRDefault="00000000" w:rsidRPr="00000000" w14:paraId="0000029F">
      <w:pPr>
        <w:spacing w:line="480" w:lineRule="auto"/>
        <w:ind w:left="720" w:firstLine="0"/>
        <w:jc w:val="both"/>
        <w:rPr>
          <w:sz w:val="24"/>
          <w:szCs w:val="24"/>
        </w:rPr>
      </w:pPr>
      <w:r w:rsidDel="00000000" w:rsidR="00000000" w:rsidRPr="00000000">
        <w:rPr>
          <w:rtl w:val="0"/>
        </w:rPr>
      </w:r>
    </w:p>
    <w:p w:rsidR="00000000" w:rsidDel="00000000" w:rsidP="00000000" w:rsidRDefault="00000000" w:rsidRPr="00000000" w14:paraId="000002A0">
      <w:pPr>
        <w:spacing w:line="480" w:lineRule="auto"/>
        <w:ind w:left="720" w:firstLine="0"/>
        <w:jc w:val="both"/>
        <w:rPr>
          <w:sz w:val="24"/>
          <w:szCs w:val="24"/>
        </w:rPr>
      </w:pPr>
      <w:r w:rsidDel="00000000" w:rsidR="00000000" w:rsidRPr="00000000">
        <w:rPr>
          <w:rtl w:val="0"/>
        </w:rPr>
      </w:r>
    </w:p>
    <w:p w:rsidR="00000000" w:rsidDel="00000000" w:rsidP="00000000" w:rsidRDefault="00000000" w:rsidRPr="00000000" w14:paraId="000002A1">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A2">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A3">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A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A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A6">
      <w:pPr>
        <w:spacing w:line="360" w:lineRule="auto"/>
        <w:jc w:val="both"/>
        <w:rPr>
          <w:sz w:val="24"/>
          <w:szCs w:val="24"/>
        </w:rPr>
      </w:pPr>
      <w:r w:rsidDel="00000000" w:rsidR="00000000" w:rsidRPr="00000000">
        <w:rPr>
          <w:rtl w:val="0"/>
        </w:rPr>
      </w:r>
    </w:p>
    <w:p w:rsidR="00000000" w:rsidDel="00000000" w:rsidP="00000000" w:rsidRDefault="00000000" w:rsidRPr="00000000" w14:paraId="000002A7">
      <w:pPr>
        <w:tabs>
          <w:tab w:val="left" w:leader="none" w:pos="8537"/>
        </w:tabs>
        <w:spacing w:line="360" w:lineRule="auto"/>
        <w:ind w:left="3600" w:firstLine="0"/>
        <w:jc w:val="both"/>
        <w:rPr>
          <w:b w:val="1"/>
          <w:sz w:val="32"/>
          <w:szCs w:val="32"/>
        </w:rPr>
      </w:pPr>
      <w:r w:rsidDel="00000000" w:rsidR="00000000" w:rsidRPr="00000000">
        <w:rPr>
          <w:rtl w:val="0"/>
        </w:rPr>
      </w:r>
    </w:p>
    <w:p w:rsidR="00000000" w:rsidDel="00000000" w:rsidP="00000000" w:rsidRDefault="00000000" w:rsidRPr="00000000" w14:paraId="000002A8">
      <w:pPr>
        <w:tabs>
          <w:tab w:val="left" w:leader="none" w:pos="8537"/>
        </w:tabs>
        <w:spacing w:line="360" w:lineRule="auto"/>
        <w:ind w:left="3420" w:firstLine="0"/>
        <w:jc w:val="both"/>
        <w:rPr>
          <w:b w:val="1"/>
          <w:sz w:val="32"/>
          <w:szCs w:val="32"/>
        </w:rPr>
      </w:pPr>
      <w:r w:rsidDel="00000000" w:rsidR="00000000" w:rsidRPr="00000000">
        <w:rPr>
          <w:b w:val="1"/>
          <w:sz w:val="32"/>
          <w:szCs w:val="32"/>
          <w:rtl w:val="0"/>
        </w:rPr>
        <w:t xml:space="preserve">ANNEXURE </w:t>
      </w:r>
      <w:r w:rsidDel="00000000" w:rsidR="00000000" w:rsidRPr="00000000">
        <w:rPr>
          <w:rtl w:val="0"/>
        </w:rPr>
      </w:r>
    </w:p>
    <w:p w:rsidR="00000000" w:rsidDel="00000000" w:rsidP="00000000" w:rsidRDefault="00000000" w:rsidRPr="00000000" w14:paraId="000002A9">
      <w:pPr>
        <w:tabs>
          <w:tab w:val="left" w:leader="none" w:pos="8537"/>
        </w:tabs>
        <w:spacing w:line="360" w:lineRule="auto"/>
        <w:ind w:left="3600" w:firstLine="0"/>
        <w:jc w:val="both"/>
        <w:rPr>
          <w:b w:val="1"/>
          <w:sz w:val="26"/>
          <w:szCs w:val="26"/>
        </w:rPr>
      </w:pPr>
      <w:r w:rsidDel="00000000" w:rsidR="00000000" w:rsidRPr="00000000">
        <w:rPr>
          <w:b w:val="1"/>
          <w:sz w:val="26"/>
          <w:szCs w:val="26"/>
          <w:rtl w:val="0"/>
        </w:rPr>
        <w:t xml:space="preserve">Review marks</w:t>
      </w:r>
    </w:p>
    <w:p w:rsidR="00000000" w:rsidDel="00000000" w:rsidP="00000000" w:rsidRDefault="00000000" w:rsidRPr="00000000" w14:paraId="000002AA">
      <w:pPr>
        <w:tabs>
          <w:tab w:val="left" w:leader="none" w:pos="8537"/>
        </w:tabs>
        <w:spacing w:line="360" w:lineRule="auto"/>
        <w:jc w:val="both"/>
        <w:rPr>
          <w:b w:val="1"/>
        </w:rPr>
      </w:pPr>
      <w:r w:rsidDel="00000000" w:rsidR="00000000" w:rsidRPr="00000000">
        <w:rPr>
          <w:b w:val="1"/>
        </w:rPr>
        <w:drawing>
          <wp:inline distB="114300" distT="114300" distL="114300" distR="114300">
            <wp:extent cx="5655000" cy="3898900"/>
            <wp:effectExtent b="12700" l="12700" r="12700" t="12700"/>
            <wp:docPr id="20"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655000" cy="3898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B">
      <w:pPr>
        <w:tabs>
          <w:tab w:val="left" w:leader="none" w:pos="8537"/>
        </w:tabs>
        <w:spacing w:line="360" w:lineRule="auto"/>
        <w:jc w:val="both"/>
        <w:rPr>
          <w:b w:val="1"/>
        </w:rPr>
      </w:pPr>
      <w:r w:rsidDel="00000000" w:rsidR="00000000" w:rsidRPr="00000000">
        <w:rPr>
          <w:b w:val="1"/>
        </w:rPr>
        <w:drawing>
          <wp:inline distB="114300" distT="114300" distL="114300" distR="114300">
            <wp:extent cx="5655000" cy="3822700"/>
            <wp:effectExtent b="12700" l="12700" r="12700" t="12700"/>
            <wp:docPr id="3"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655000" cy="3822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C">
      <w:pPr>
        <w:tabs>
          <w:tab w:val="left" w:leader="none" w:pos="8537"/>
        </w:tabs>
        <w:spacing w:line="360" w:lineRule="auto"/>
        <w:jc w:val="both"/>
        <w:rPr>
          <w:b w:val="1"/>
        </w:rPr>
      </w:pPr>
      <w:r w:rsidDel="00000000" w:rsidR="00000000" w:rsidRPr="00000000">
        <w:rPr>
          <w:rtl w:val="0"/>
        </w:rPr>
      </w:r>
    </w:p>
    <w:p w:rsidR="00000000" w:rsidDel="00000000" w:rsidP="00000000" w:rsidRDefault="00000000" w:rsidRPr="00000000" w14:paraId="000002AD">
      <w:pPr>
        <w:tabs>
          <w:tab w:val="left" w:leader="none" w:pos="8537"/>
        </w:tabs>
        <w:spacing w:line="360" w:lineRule="auto"/>
        <w:jc w:val="both"/>
        <w:rPr>
          <w:b w:val="1"/>
        </w:rPr>
      </w:pPr>
      <w:r w:rsidDel="00000000" w:rsidR="00000000" w:rsidRPr="00000000">
        <w:rPr>
          <w:rtl w:val="0"/>
        </w:rPr>
      </w:r>
    </w:p>
    <w:p w:rsidR="00000000" w:rsidDel="00000000" w:rsidP="00000000" w:rsidRDefault="00000000" w:rsidRPr="00000000" w14:paraId="000002AE">
      <w:pPr>
        <w:tabs>
          <w:tab w:val="left" w:leader="none" w:pos="8537"/>
        </w:tabs>
        <w:spacing w:line="360" w:lineRule="auto"/>
        <w:jc w:val="both"/>
        <w:rPr>
          <w:b w:val="1"/>
        </w:rPr>
      </w:pPr>
      <w:r w:rsidDel="00000000" w:rsidR="00000000" w:rsidRPr="00000000">
        <w:rPr>
          <w:rtl w:val="0"/>
        </w:rPr>
      </w:r>
    </w:p>
    <w:p w:rsidR="00000000" w:rsidDel="00000000" w:rsidP="00000000" w:rsidRDefault="00000000" w:rsidRPr="00000000" w14:paraId="000002AF">
      <w:pPr>
        <w:tabs>
          <w:tab w:val="left" w:leader="none" w:pos="8537"/>
        </w:tabs>
        <w:spacing w:line="360" w:lineRule="auto"/>
        <w:ind w:left="1440" w:firstLine="720"/>
        <w:jc w:val="both"/>
        <w:rPr>
          <w:b w:val="1"/>
          <w:sz w:val="26"/>
          <w:szCs w:val="26"/>
        </w:rPr>
      </w:pPr>
      <w:r w:rsidDel="00000000" w:rsidR="00000000" w:rsidRPr="00000000">
        <w:rPr>
          <w:b w:val="1"/>
          <w:sz w:val="26"/>
          <w:szCs w:val="26"/>
          <w:rtl w:val="0"/>
        </w:rPr>
        <w:t xml:space="preserve">PRADARSHINI Certificates</w:t>
      </w:r>
    </w:p>
    <w:p w:rsidR="00000000" w:rsidDel="00000000" w:rsidP="00000000" w:rsidRDefault="00000000" w:rsidRPr="00000000" w14:paraId="000002B0">
      <w:pPr>
        <w:tabs>
          <w:tab w:val="left" w:leader="none" w:pos="8537"/>
        </w:tabs>
        <w:spacing w:line="360" w:lineRule="auto"/>
        <w:ind w:left="0" w:firstLine="0"/>
        <w:jc w:val="both"/>
        <w:rPr>
          <w:b w:val="1"/>
          <w:sz w:val="26"/>
          <w:szCs w:val="26"/>
        </w:rPr>
      </w:pPr>
      <w:r w:rsidDel="00000000" w:rsidR="00000000" w:rsidRPr="00000000">
        <w:rPr>
          <w:b w:val="1"/>
          <w:sz w:val="26"/>
          <w:szCs w:val="26"/>
        </w:rPr>
        <w:drawing>
          <wp:inline distB="114300" distT="114300" distL="114300" distR="114300">
            <wp:extent cx="5655000" cy="4013200"/>
            <wp:effectExtent b="12700" l="12700" r="12700" t="12700"/>
            <wp:docPr id="4"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655000" cy="401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1">
      <w:pPr>
        <w:tabs>
          <w:tab w:val="left" w:leader="none" w:pos="8537"/>
        </w:tabs>
        <w:spacing w:line="360" w:lineRule="auto"/>
        <w:ind w:left="0" w:firstLine="0"/>
        <w:jc w:val="both"/>
        <w:rPr>
          <w:b w:val="1"/>
          <w:sz w:val="26"/>
          <w:szCs w:val="26"/>
        </w:rPr>
      </w:pPr>
      <w:r w:rsidDel="00000000" w:rsidR="00000000" w:rsidRPr="00000000">
        <w:rPr>
          <w:rtl w:val="0"/>
        </w:rPr>
      </w:r>
    </w:p>
    <w:p w:rsidR="00000000" w:rsidDel="00000000" w:rsidP="00000000" w:rsidRDefault="00000000" w:rsidRPr="00000000" w14:paraId="000002B2">
      <w:pPr>
        <w:tabs>
          <w:tab w:val="left" w:leader="none" w:pos="8537"/>
        </w:tabs>
        <w:spacing w:line="360" w:lineRule="auto"/>
        <w:ind w:left="0" w:firstLine="0"/>
        <w:jc w:val="both"/>
        <w:rPr>
          <w:b w:val="1"/>
          <w:sz w:val="26"/>
          <w:szCs w:val="26"/>
        </w:rPr>
      </w:pPr>
      <w:r w:rsidDel="00000000" w:rsidR="00000000" w:rsidRPr="00000000">
        <w:rPr>
          <w:b w:val="1"/>
          <w:sz w:val="26"/>
          <w:szCs w:val="26"/>
        </w:rPr>
        <w:drawing>
          <wp:inline distB="114300" distT="114300" distL="114300" distR="114300">
            <wp:extent cx="5655000" cy="3987800"/>
            <wp:effectExtent b="12700" l="12700" r="12700" t="12700"/>
            <wp:docPr id="16"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655000" cy="398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3">
      <w:pPr>
        <w:tabs>
          <w:tab w:val="left" w:leader="none" w:pos="8537"/>
        </w:tabs>
        <w:spacing w:line="360" w:lineRule="auto"/>
        <w:ind w:left="0" w:firstLine="0"/>
        <w:jc w:val="both"/>
        <w:rPr>
          <w:b w:val="1"/>
          <w:sz w:val="26"/>
          <w:szCs w:val="26"/>
        </w:rPr>
      </w:pPr>
      <w:r w:rsidDel="00000000" w:rsidR="00000000" w:rsidRPr="00000000">
        <w:rPr>
          <w:rtl w:val="0"/>
        </w:rPr>
      </w:r>
    </w:p>
    <w:p w:rsidR="00000000" w:rsidDel="00000000" w:rsidP="00000000" w:rsidRDefault="00000000" w:rsidRPr="00000000" w14:paraId="000002B4">
      <w:pPr>
        <w:tabs>
          <w:tab w:val="left" w:leader="none" w:pos="8537"/>
        </w:tabs>
        <w:spacing w:line="360" w:lineRule="auto"/>
        <w:ind w:left="0" w:firstLine="0"/>
        <w:jc w:val="both"/>
        <w:rPr>
          <w:b w:val="1"/>
          <w:sz w:val="26"/>
          <w:szCs w:val="26"/>
        </w:rPr>
      </w:pPr>
      <w:r w:rsidDel="00000000" w:rsidR="00000000" w:rsidRPr="00000000">
        <w:rPr>
          <w:rtl w:val="0"/>
        </w:rPr>
      </w:r>
    </w:p>
    <w:p w:rsidR="00000000" w:rsidDel="00000000" w:rsidP="00000000" w:rsidRDefault="00000000" w:rsidRPr="00000000" w14:paraId="000002B5">
      <w:pPr>
        <w:tabs>
          <w:tab w:val="left" w:leader="none" w:pos="8537"/>
        </w:tabs>
        <w:spacing w:line="360" w:lineRule="auto"/>
        <w:ind w:left="0" w:firstLine="0"/>
        <w:jc w:val="both"/>
        <w:rPr>
          <w:b w:val="1"/>
          <w:sz w:val="26"/>
          <w:szCs w:val="26"/>
        </w:rPr>
      </w:pPr>
      <w:r w:rsidDel="00000000" w:rsidR="00000000" w:rsidRPr="00000000">
        <w:rPr>
          <w:b w:val="1"/>
          <w:sz w:val="26"/>
          <w:szCs w:val="26"/>
        </w:rPr>
        <w:drawing>
          <wp:inline distB="114300" distT="114300" distL="114300" distR="114300">
            <wp:extent cx="5655000" cy="3975100"/>
            <wp:effectExtent b="12700" l="12700" r="12700" t="12700"/>
            <wp:docPr id="27"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655000" cy="397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6">
      <w:pPr>
        <w:tabs>
          <w:tab w:val="left" w:leader="none" w:pos="8537"/>
        </w:tabs>
        <w:spacing w:line="360" w:lineRule="auto"/>
        <w:ind w:left="0" w:firstLine="0"/>
        <w:jc w:val="both"/>
        <w:rPr>
          <w:b w:val="1"/>
          <w:sz w:val="26"/>
          <w:szCs w:val="26"/>
        </w:rPr>
      </w:pPr>
      <w:r w:rsidDel="00000000" w:rsidR="00000000" w:rsidRPr="00000000">
        <w:rPr>
          <w:rtl w:val="0"/>
        </w:rPr>
      </w:r>
    </w:p>
    <w:p w:rsidR="00000000" w:rsidDel="00000000" w:rsidP="00000000" w:rsidRDefault="00000000" w:rsidRPr="00000000" w14:paraId="000002B7">
      <w:pPr>
        <w:tabs>
          <w:tab w:val="left" w:leader="none" w:pos="8537"/>
        </w:tabs>
        <w:spacing w:line="360" w:lineRule="auto"/>
        <w:ind w:left="0" w:firstLine="0"/>
        <w:jc w:val="both"/>
        <w:rPr>
          <w:b w:val="1"/>
          <w:sz w:val="26"/>
          <w:szCs w:val="26"/>
        </w:rPr>
      </w:pPr>
      <w:r w:rsidDel="00000000" w:rsidR="00000000" w:rsidRPr="00000000">
        <w:rPr>
          <w:b w:val="1"/>
          <w:sz w:val="26"/>
          <w:szCs w:val="26"/>
        </w:rPr>
        <w:drawing>
          <wp:inline distB="114300" distT="114300" distL="114300" distR="114300">
            <wp:extent cx="5655000" cy="3987800"/>
            <wp:effectExtent b="12700" l="12700" r="12700" t="12700"/>
            <wp:docPr id="1"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655000" cy="398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8">
      <w:pPr>
        <w:tabs>
          <w:tab w:val="left" w:leader="none" w:pos="8537"/>
        </w:tabs>
        <w:spacing w:line="360" w:lineRule="auto"/>
        <w:ind w:left="0" w:firstLine="0"/>
        <w:jc w:val="both"/>
        <w:rPr>
          <w:b w:val="1"/>
          <w:sz w:val="26"/>
          <w:szCs w:val="26"/>
        </w:rPr>
      </w:pPr>
      <w:r w:rsidDel="00000000" w:rsidR="00000000" w:rsidRPr="00000000">
        <w:rPr>
          <w:rtl w:val="0"/>
        </w:rPr>
      </w:r>
    </w:p>
    <w:sectPr>
      <w:type w:val="nextPage"/>
      <w:pgSz w:h="16838" w:w="11906" w:orient="portrait"/>
      <w:pgMar w:bottom="280" w:top="1580" w:left="1680" w:right="1320" w:header="0" w:footer="283.4645669291338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9">
    <w:pPr>
      <w:jc w:val="right"/>
      <w:rPr>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2" w:line="240" w:lineRule="auto"/>
      <w:ind w:left="481" w:right="586" w:hanging="481"/>
      <w:jc w:val="center"/>
    </w:pPr>
    <w:rPr>
      <w:rFonts w:ascii="Liberation Serif" w:cs="Liberation Serif" w:eastAsia="Liberation Serif" w:hAnsi="Liberation Serif"/>
      <w:b w:val="1"/>
      <w:i w:val="0"/>
      <w:smallCaps w:val="0"/>
      <w:strike w:val="0"/>
      <w:color w:val="000000"/>
      <w:sz w:val="46"/>
      <w:szCs w:val="46"/>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Liberation Serif" w:cs="Liberation Serif" w:eastAsia="Liberation Serif" w:hAnsi="Liberation Serif"/>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Liberation Serif" w:cs="Liberation Serif" w:eastAsia="Liberation Serif" w:hAnsi="Liberation Serif"/>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Liberation Serif" w:cs="Liberation Serif" w:eastAsia="Liberation Serif" w:hAnsi="Liberation Serif"/>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Liberation Serif" w:cs="Liberation Serif" w:eastAsia="Liberation Serif" w:hAnsi="Liberation Serif"/>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Liberation Serif" w:cs="Liberation Serif" w:eastAsia="Liberation Serif" w:hAnsi="Liberation Serif"/>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Liberation Serif" w:cs="Liberation Serif" w:eastAsia="Liberation Serif" w:hAnsi="Liberation Serif"/>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image" Target="media/image2.jpg"/><Relationship Id="rId21" Type="http://schemas.openxmlformats.org/officeDocument/2006/relationships/image" Target="media/image6.jpg"/><Relationship Id="rId24" Type="http://schemas.openxmlformats.org/officeDocument/2006/relationships/image" Target="media/image1.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4.jpg"/><Relationship Id="rId25" Type="http://schemas.openxmlformats.org/officeDocument/2006/relationships/image" Target="media/image15.jpg"/><Relationship Id="rId28" Type="http://schemas.openxmlformats.org/officeDocument/2006/relationships/hyperlink" Target="https://www.greateraustinpain.com/blog/migraine-vs-headache" TargetMode="External"/><Relationship Id="rId27" Type="http://schemas.openxmlformats.org/officeDocument/2006/relationships/image" Target="media/image20.jp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hyperlink" Target="https://doi.org/10.1016/b978-032304184-3.50075-3" TargetMode="Externa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yperlink" Target="https://doi.org/10.1097/prs.0000000000010800" TargetMode="External"/><Relationship Id="rId30" Type="http://schemas.openxmlformats.org/officeDocument/2006/relationships/hyperlink" Target="https://doi.org/10.1016/s0072-9752(10)97002-4" TargetMode="External"/><Relationship Id="rId11" Type="http://schemas.openxmlformats.org/officeDocument/2006/relationships/image" Target="media/image17.jpg"/><Relationship Id="rId33" Type="http://schemas.openxmlformats.org/officeDocument/2006/relationships/image" Target="media/image24.png"/><Relationship Id="rId10" Type="http://schemas.openxmlformats.org/officeDocument/2006/relationships/image" Target="media/image18.png"/><Relationship Id="rId32" Type="http://schemas.openxmlformats.org/officeDocument/2006/relationships/hyperlink" Target="https://doi.org/10.1111/head.13341" TargetMode="External"/><Relationship Id="rId13" Type="http://schemas.openxmlformats.org/officeDocument/2006/relationships/image" Target="media/image9.png"/><Relationship Id="rId35" Type="http://schemas.openxmlformats.org/officeDocument/2006/relationships/image" Target="media/image4.png"/><Relationship Id="rId12" Type="http://schemas.openxmlformats.org/officeDocument/2006/relationships/image" Target="media/image21.jpg"/><Relationship Id="rId34" Type="http://schemas.openxmlformats.org/officeDocument/2006/relationships/image" Target="media/image23.png"/><Relationship Id="rId15" Type="http://schemas.openxmlformats.org/officeDocument/2006/relationships/image" Target="media/image27.png"/><Relationship Id="rId37" Type="http://schemas.openxmlformats.org/officeDocument/2006/relationships/image" Target="media/image22.png"/><Relationship Id="rId14" Type="http://schemas.openxmlformats.org/officeDocument/2006/relationships/image" Target="media/image28.png"/><Relationship Id="rId36" Type="http://schemas.openxmlformats.org/officeDocument/2006/relationships/image" Target="media/image3.png"/><Relationship Id="rId17" Type="http://schemas.openxmlformats.org/officeDocument/2006/relationships/image" Target="media/image13.jpg"/><Relationship Id="rId16" Type="http://schemas.openxmlformats.org/officeDocument/2006/relationships/image" Target="media/image29.png"/><Relationship Id="rId38" Type="http://schemas.openxmlformats.org/officeDocument/2006/relationships/image" Target="media/image26.png"/><Relationship Id="rId19" Type="http://schemas.openxmlformats.org/officeDocument/2006/relationships/image" Target="media/image8.jpg"/><Relationship Id="rId1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