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BA23A" w14:textId="44FB2C14" w:rsidR="00CA0710" w:rsidRPr="00D7178D" w:rsidRDefault="00CA0710" w:rsidP="004B6405">
      <w:pPr>
        <w:pStyle w:val="Heading1"/>
      </w:pPr>
      <w:r w:rsidRPr="00D7178D">
        <w:t>Ưu tiên và lựa chọn dự án dựa trên các tiêu chí đã xác định.</w:t>
      </w:r>
    </w:p>
    <w:p w14:paraId="57EB75D8" w14:textId="77777777" w:rsidR="00CA0710" w:rsidRPr="00DB580C" w:rsidRDefault="008768B3" w:rsidP="00CA0710">
      <w:pPr>
        <w:rPr>
          <w:lang w:val="en-US"/>
        </w:rPr>
      </w:pPr>
      <w:hyperlink r:id="rId5" w:history="1">
        <w:r w:rsidR="00CA0710" w:rsidRPr="00D7178D">
          <w:rPr>
            <w:rStyle w:val="Hyperlink"/>
            <w:lang w:val="en-US"/>
          </w:rPr>
          <w:t>Xác định mức độ ưu tiên và lựa chọn dự án</w:t>
        </w:r>
      </w:hyperlink>
    </w:p>
    <w:p w14:paraId="35DECE4C" w14:textId="64714945" w:rsidR="004B6405" w:rsidRPr="00D7178D" w:rsidRDefault="004B6405" w:rsidP="004B6405">
      <w:pPr>
        <w:pStyle w:val="Heading1"/>
      </w:pPr>
      <w:r w:rsidRPr="00D7178D">
        <w:t>Đánh giá nhu cầu cho các dự án.</w:t>
      </w:r>
    </w:p>
    <w:p w14:paraId="3F9D02F7" w14:textId="77777777" w:rsidR="004B6405" w:rsidRDefault="008768B3" w:rsidP="004B6405">
      <w:pPr>
        <w:rPr>
          <w:rStyle w:val="Hyperlink"/>
          <w:lang w:val="en-US"/>
        </w:rPr>
      </w:pPr>
      <w:hyperlink r:id="rId6" w:history="1">
        <w:r w:rsidR="004B6405" w:rsidRPr="00D7178D">
          <w:rPr>
            <w:rStyle w:val="Hyperlink"/>
            <w:lang w:val="en-US"/>
          </w:rPr>
          <w:t>Điều gì tạo ra nhu cầu cho các dự án?</w:t>
        </w:r>
      </w:hyperlink>
    </w:p>
    <w:p w14:paraId="3CCEB939" w14:textId="77777777" w:rsidR="004B6405" w:rsidRPr="005B3CDA" w:rsidRDefault="004B6405" w:rsidP="004B6405">
      <w:pPr>
        <w:numPr>
          <w:ilvl w:val="0"/>
          <w:numId w:val="7"/>
        </w:numPr>
        <w:rPr>
          <w:lang w:val="en-US"/>
        </w:rPr>
      </w:pPr>
      <w:bookmarkStart w:id="0" w:name="_Hlk191888060"/>
      <w:r w:rsidRPr="005B3CDA">
        <w:rPr>
          <w:b/>
          <w:bCs/>
          <w:lang w:val="en-US"/>
        </w:rPr>
        <w:t>Nhu cầu thị trường và xu hướng học tập trực tuyến:</w:t>
      </w:r>
    </w:p>
    <w:p w14:paraId="61A4883C" w14:textId="77777777" w:rsidR="004B6405" w:rsidRPr="005B3CDA" w:rsidRDefault="004B6405" w:rsidP="004B6405">
      <w:pPr>
        <w:numPr>
          <w:ilvl w:val="1"/>
          <w:numId w:val="7"/>
        </w:numPr>
        <w:rPr>
          <w:lang w:val="en-US"/>
        </w:rPr>
      </w:pPr>
      <w:r w:rsidRPr="005B3CDA">
        <w:rPr>
          <w:lang w:val="en-US"/>
        </w:rPr>
        <w:t>Xu hướng chuyển đổi số và sự gia tăng nhu cầu học trực tuyến đã tạo ra một khoảng trống lớn cho các nền tảng đào tạo.</w:t>
      </w:r>
    </w:p>
    <w:p w14:paraId="000B5F69" w14:textId="77777777" w:rsidR="004B6405" w:rsidRPr="005B3CDA" w:rsidRDefault="004B6405" w:rsidP="004B6405">
      <w:pPr>
        <w:numPr>
          <w:ilvl w:val="1"/>
          <w:numId w:val="7"/>
        </w:numPr>
        <w:rPr>
          <w:lang w:val="en-US"/>
        </w:rPr>
      </w:pPr>
      <w:r w:rsidRPr="005B3CDA">
        <w:rPr>
          <w:lang w:val="en-US"/>
        </w:rPr>
        <w:t>Wasko hướng tới phục vụ nhóm học viên muốn học linh hoạt, mọi lúc, mọi nơi, đáp ứng nhu cầu ngày càng tăng trong lĩnh vực e-learning.</w:t>
      </w:r>
    </w:p>
    <w:p w14:paraId="4F57EB0D" w14:textId="77777777" w:rsidR="004B6405" w:rsidRPr="005B3CDA" w:rsidRDefault="004B6405" w:rsidP="004B6405">
      <w:pPr>
        <w:numPr>
          <w:ilvl w:val="0"/>
          <w:numId w:val="7"/>
        </w:numPr>
        <w:rPr>
          <w:lang w:val="en-US"/>
        </w:rPr>
      </w:pPr>
      <w:r w:rsidRPr="005B3CDA">
        <w:rPr>
          <w:b/>
          <w:bCs/>
          <w:lang w:val="en-US"/>
        </w:rPr>
        <w:t>Tiềm năng công nghệ và giải pháp kỹ thuật:</w:t>
      </w:r>
    </w:p>
    <w:p w14:paraId="7AE13C7E" w14:textId="77777777" w:rsidR="004B6405" w:rsidRPr="005B3CDA" w:rsidRDefault="004B6405" w:rsidP="004B6405">
      <w:pPr>
        <w:numPr>
          <w:ilvl w:val="1"/>
          <w:numId w:val="7"/>
        </w:numPr>
        <w:rPr>
          <w:lang w:val="en-US"/>
        </w:rPr>
      </w:pPr>
      <w:r w:rsidRPr="005B3CDA">
        <w:rPr>
          <w:lang w:val="en-US"/>
        </w:rPr>
        <w:t>Công nghệ web hiện đại cho phép tích hợp các tính năng quản lý học viên, thanh toán trực tuyến, tương tác người dùng và bảo mật dữ liệu.</w:t>
      </w:r>
    </w:p>
    <w:p w14:paraId="2DDAB565" w14:textId="77777777" w:rsidR="004B6405" w:rsidRPr="005B3CDA" w:rsidRDefault="004B6405" w:rsidP="004B6405">
      <w:pPr>
        <w:numPr>
          <w:ilvl w:val="1"/>
          <w:numId w:val="7"/>
        </w:numPr>
        <w:rPr>
          <w:lang w:val="en-US"/>
        </w:rPr>
      </w:pPr>
      <w:r w:rsidRPr="005B3CDA">
        <w:rPr>
          <w:lang w:val="en-US"/>
        </w:rPr>
        <w:t>Việc áp dụng các giải pháp kỹ thuật tiên tiến giúp đảm bảo trải nghiệm người dùng mượt mà và an toàn, tạo nền tảng vững chắc cho sự phát triển của website.</w:t>
      </w:r>
    </w:p>
    <w:p w14:paraId="3A6DB4D7" w14:textId="77777777" w:rsidR="004B6405" w:rsidRPr="005B3CDA" w:rsidRDefault="004B6405" w:rsidP="004B6405">
      <w:pPr>
        <w:numPr>
          <w:ilvl w:val="0"/>
          <w:numId w:val="7"/>
        </w:numPr>
        <w:rPr>
          <w:lang w:val="en-US"/>
        </w:rPr>
      </w:pPr>
      <w:r w:rsidRPr="005B3CDA">
        <w:rPr>
          <w:b/>
          <w:bCs/>
          <w:lang w:val="en-US"/>
        </w:rPr>
        <w:t>Phân tích cạnh tranh và định vị thương hiệu:</w:t>
      </w:r>
    </w:p>
    <w:p w14:paraId="1DBF6B15" w14:textId="77777777" w:rsidR="004B6405" w:rsidRPr="005B3CDA" w:rsidRDefault="004B6405" w:rsidP="004B6405">
      <w:pPr>
        <w:numPr>
          <w:ilvl w:val="1"/>
          <w:numId w:val="7"/>
        </w:numPr>
        <w:rPr>
          <w:lang w:val="en-US"/>
        </w:rPr>
      </w:pPr>
      <w:r w:rsidRPr="005B3CDA">
        <w:rPr>
          <w:lang w:val="en-US"/>
        </w:rPr>
        <w:t>Thị trường bán khóa học online đang có nhiều đối thủ cạnh tranh. Wasko cần xác định điểm mạnh của mình, chẳng hạn như nội dung chất lượng, giao diện thân thiện và dịch vụ hỗ trợ học viên xuất sắc.</w:t>
      </w:r>
    </w:p>
    <w:p w14:paraId="537BC956" w14:textId="77777777" w:rsidR="004B6405" w:rsidRPr="005B3CDA" w:rsidRDefault="004B6405" w:rsidP="004B6405">
      <w:pPr>
        <w:numPr>
          <w:ilvl w:val="1"/>
          <w:numId w:val="7"/>
        </w:numPr>
        <w:rPr>
          <w:lang w:val="en-US"/>
        </w:rPr>
      </w:pPr>
      <w:r w:rsidRPr="005B3CDA">
        <w:rPr>
          <w:lang w:val="en-US"/>
        </w:rPr>
        <w:lastRenderedPageBreak/>
        <w:t>Định vị thương hiệu rõ ràng sẽ giúp Wasko tạo ra lợi thế cạnh tranh và thu hút học viên tiềm năng.</w:t>
      </w:r>
    </w:p>
    <w:bookmarkEnd w:id="0"/>
    <w:p w14:paraId="4EE7D7BC" w14:textId="77777777" w:rsidR="004B6405" w:rsidRPr="005B3CDA" w:rsidRDefault="004B6405" w:rsidP="004B6405">
      <w:pPr>
        <w:numPr>
          <w:ilvl w:val="0"/>
          <w:numId w:val="7"/>
        </w:numPr>
        <w:rPr>
          <w:lang w:val="en-US"/>
        </w:rPr>
      </w:pPr>
      <w:r w:rsidRPr="005B3CDA">
        <w:rPr>
          <w:b/>
          <w:bCs/>
          <w:lang w:val="en-US"/>
        </w:rPr>
        <w:t>Lợi ích kinh doanh và ROI:</w:t>
      </w:r>
    </w:p>
    <w:p w14:paraId="2F4C2BED" w14:textId="77777777" w:rsidR="004B6405" w:rsidRPr="005B3CDA" w:rsidRDefault="004B6405" w:rsidP="004B6405">
      <w:pPr>
        <w:numPr>
          <w:ilvl w:val="1"/>
          <w:numId w:val="7"/>
        </w:numPr>
        <w:rPr>
          <w:lang w:val="en-US"/>
        </w:rPr>
      </w:pPr>
      <w:r w:rsidRPr="005B3CDA">
        <w:rPr>
          <w:lang w:val="en-US"/>
        </w:rPr>
        <w:t>Dự án không chỉ nhằm mục tiêu cung cấp dịch vụ học tập trực tuyến mà còn tạo ra dòng doanh thu từ việc bán khóa học, quảng cáo và các dịch vụ gia tăng.</w:t>
      </w:r>
    </w:p>
    <w:p w14:paraId="183DFAC4" w14:textId="77777777" w:rsidR="004B6405" w:rsidRPr="005B3CDA" w:rsidRDefault="004B6405" w:rsidP="004B6405">
      <w:pPr>
        <w:numPr>
          <w:ilvl w:val="1"/>
          <w:numId w:val="7"/>
        </w:numPr>
        <w:rPr>
          <w:lang w:val="en-US"/>
        </w:rPr>
      </w:pPr>
      <w:r w:rsidRPr="005B3CDA">
        <w:rPr>
          <w:lang w:val="en-US"/>
        </w:rPr>
        <w:t>Đánh giá chi phí đầu tư so với lợi nhuận tiềm năng giúp xác định khả năng hoàn vốn và phát triển bền vững.</w:t>
      </w:r>
    </w:p>
    <w:p w14:paraId="1CC9F89D" w14:textId="77777777" w:rsidR="004B6405" w:rsidRPr="005B3CDA" w:rsidRDefault="004B6405" w:rsidP="004B6405">
      <w:pPr>
        <w:numPr>
          <w:ilvl w:val="0"/>
          <w:numId w:val="7"/>
        </w:numPr>
        <w:rPr>
          <w:lang w:val="en-US"/>
        </w:rPr>
      </w:pPr>
      <w:r w:rsidRPr="005B3CDA">
        <w:rPr>
          <w:b/>
          <w:bCs/>
          <w:lang w:val="en-US"/>
        </w:rPr>
        <w:t>Yếu tố pháp lý và các bên liên quan:</w:t>
      </w:r>
    </w:p>
    <w:p w14:paraId="0B53567C" w14:textId="77777777" w:rsidR="004B6405" w:rsidRPr="005B3CDA" w:rsidRDefault="004B6405" w:rsidP="004B6405">
      <w:pPr>
        <w:numPr>
          <w:ilvl w:val="1"/>
          <w:numId w:val="7"/>
        </w:numPr>
        <w:rPr>
          <w:lang w:val="en-US"/>
        </w:rPr>
      </w:pPr>
      <w:r w:rsidRPr="005B3CDA">
        <w:rPr>
          <w:lang w:val="en-US"/>
        </w:rPr>
        <w:t>Cần tuân thủ các quy định về bảo mật thông tin và quyền riêng tư (ví dụ: GDPR nếu áp dụng), đảm bảo tích hợp các yếu tố pháp lý liên quan đến giáo dục trực tuyến.</w:t>
      </w:r>
    </w:p>
    <w:p w14:paraId="17299669" w14:textId="77777777" w:rsidR="004B6405" w:rsidRPr="005B3CDA" w:rsidRDefault="004B6405" w:rsidP="004B6405">
      <w:pPr>
        <w:numPr>
          <w:ilvl w:val="1"/>
          <w:numId w:val="7"/>
        </w:numPr>
        <w:rPr>
          <w:lang w:val="en-US"/>
        </w:rPr>
      </w:pPr>
      <w:r w:rsidRPr="005B3CDA">
        <w:rPr>
          <w:lang w:val="en-US"/>
        </w:rPr>
        <w:t>Xác định và phối hợp chặt chẽ với các bên liên quan như giảng viên, đối tác nội dung, học viên và nhà đầu tư nhằm đảm bảo các yêu cầu của thị trường được đáp ứng đầy đủ.</w:t>
      </w:r>
    </w:p>
    <w:p w14:paraId="317BF8F0" w14:textId="77777777" w:rsidR="004B6405" w:rsidRPr="005B3CDA" w:rsidRDefault="004B6405" w:rsidP="004B6405">
      <w:pPr>
        <w:rPr>
          <w:lang w:val="en-US"/>
        </w:rPr>
      </w:pPr>
      <w:r w:rsidRPr="005B3CDA">
        <w:rPr>
          <w:lang w:val="en-US"/>
        </w:rPr>
        <w:t>Như vậy, dự án Wasko đáp ứng nhu cầu hiện tại của thị trường với xu hướng học trực tuyến phát triển mạnh mẽ, tận dụng các công nghệ hiện đại để tạo ra trải nghiệm học tập tối ưu và mang lại lợi ích kinh doanh rõ ràng. Đây là những yếu tố then chốt giúp khẳng định tính cấp thiết và khả năng thành công của dự án.</w:t>
      </w:r>
    </w:p>
    <w:p w14:paraId="7C09CAE7" w14:textId="77777777" w:rsidR="004B6405" w:rsidRPr="00D7178D" w:rsidRDefault="004B6405" w:rsidP="004B6405">
      <w:pPr>
        <w:rPr>
          <w:lang w:val="en-US"/>
        </w:rPr>
      </w:pPr>
    </w:p>
    <w:p w14:paraId="10A0F4D7" w14:textId="098B511F" w:rsidR="00D7178D" w:rsidRPr="00D7178D" w:rsidRDefault="00D7178D" w:rsidP="004B6405">
      <w:pPr>
        <w:pStyle w:val="Heading1"/>
      </w:pPr>
      <w:r w:rsidRPr="00D7178D">
        <w:t>Tiến hành nghiên cứu khả thi.</w:t>
      </w:r>
    </w:p>
    <w:p w14:paraId="09DD88C4" w14:textId="04391476" w:rsidR="00D7178D" w:rsidRDefault="008768B3" w:rsidP="00DB580C">
      <w:hyperlink r:id="rId7" w:history="1">
        <w:r w:rsidR="00D7178D" w:rsidRPr="00D7178D">
          <w:rPr>
            <w:rStyle w:val="Hyperlink"/>
            <w:lang w:val="en-US"/>
          </w:rPr>
          <w:t>Ai thực hiện nghiên cứu khả thi trong quản lý dự án?</w:t>
        </w:r>
      </w:hyperlink>
    </w:p>
    <w:p w14:paraId="64552CDC" w14:textId="77777777" w:rsidR="00DB580C" w:rsidRPr="00936D0C" w:rsidRDefault="00DB580C" w:rsidP="00DB580C">
      <w:pPr>
        <w:pStyle w:val="Heading2"/>
        <w:numPr>
          <w:ilvl w:val="0"/>
          <w:numId w:val="1"/>
        </w:numPr>
      </w:pPr>
      <w:r w:rsidRPr="00C36949">
        <w:lastRenderedPageBreak/>
        <w:t xml:space="preserve">Tổng quan ngắn gọn: </w:t>
      </w:r>
    </w:p>
    <w:p w14:paraId="32A6EBBC" w14:textId="77777777" w:rsidR="00DB580C" w:rsidRPr="00934101" w:rsidRDefault="00DB580C" w:rsidP="00DB580C">
      <w:pPr>
        <w:ind w:left="720"/>
        <w:rPr>
          <w:rStyle w:val="SubtleEmphasis"/>
        </w:rPr>
      </w:pPr>
      <w:r w:rsidRPr="00934101">
        <w:rPr>
          <w:rStyle w:val="SubtleEmphasis"/>
        </w:rPr>
        <w:t>Tóm tắt ngắn gọn cung cấp cái nhìn tổng quan về dự án, nêu rõ mục tiêu, phạm vi và ý nghĩa của dự án chỉ trong vài câu.</w:t>
      </w:r>
    </w:p>
    <w:p w14:paraId="48AE4FC8" w14:textId="77777777" w:rsidR="00DB580C" w:rsidRPr="00C36949" w:rsidRDefault="00DB580C" w:rsidP="00DB580C">
      <w:pPr>
        <w:ind w:left="720"/>
      </w:pPr>
      <w:r w:rsidRPr="005A3093">
        <w:t xml:space="preserve">Dự án “Xây dựng website bán khóa học online” nhằm tạo ra một nền tảng giáo dục trực tuyến tích hợp, giúp kết nối học viên, giảng viên và quản trị viên qua một hệ thống quản lý khóa học toàn diện. Mục tiêu chính là </w:t>
      </w:r>
      <w:r w:rsidRPr="00936D0C">
        <w:t>phát</w:t>
      </w:r>
      <w:r w:rsidRPr="005A3093">
        <w:t xml:space="preserve"> triển một website thân thiện, dễ sử dụng với các chức năng như đăng ký, tìm kiếm, mua và học khóa học, đồng thời đảm bảo bảo mật và hiệu năng cao. Phạm vi dự án bao gồm cả thiết kế giao diện người dùng và phát triển backend, mang lại giải pháp hiện đại cho nhu cầu học tập và chia sẻ tri thức trong thời đại số.Ý nghĩa của dự án thể hiện qua việc </w:t>
      </w:r>
      <w:bookmarkStart w:id="1" w:name="_Hlk191888164"/>
      <w:bookmarkStart w:id="2" w:name="_GoBack"/>
      <w:r w:rsidRPr="005A3093">
        <w:t>đáp ứng xu hướng giáo dục trực tuyến, mở rộng cơ hội học tập cho mọi người và thúc đẩy sự phát triển của ngành giáo dục số.</w:t>
      </w:r>
    </w:p>
    <w:bookmarkEnd w:id="1"/>
    <w:bookmarkEnd w:id="2"/>
    <w:p w14:paraId="6237863E" w14:textId="77777777" w:rsidR="00DB580C" w:rsidRDefault="00DB580C" w:rsidP="00DB580C">
      <w:pPr>
        <w:pStyle w:val="Heading2"/>
        <w:numPr>
          <w:ilvl w:val="0"/>
          <w:numId w:val="1"/>
        </w:numPr>
      </w:pPr>
      <w:r w:rsidRPr="00C36949">
        <w:t>Giải thích về hàng hóa hoặc dịch vụ: </w:t>
      </w:r>
    </w:p>
    <w:p w14:paraId="0725E985" w14:textId="77777777" w:rsidR="00DB580C" w:rsidRDefault="00DB580C" w:rsidP="00DB580C">
      <w:pPr>
        <w:ind w:left="709"/>
        <w:rPr>
          <w:lang w:val="en-US"/>
        </w:rPr>
      </w:pPr>
      <w:r>
        <w:t>Hàng hóa được đề xuất là một nền tảng website bán khóa học online, cung cấp dịch vụ quản lý và phân phối các khóa học trực tuyến. Dịch vụ này có bản chất là một hệ thống kỹ thuật số toàn diện, giúp giảng viên đăng tải, quản lý nội dung khóa học và xây dựng các combo khóa học độc đáo, đồng thời cho phép học viên dễ dàng tìm kiếm, đăng ký và học tập qua giao diện thân thiện. Mục đích chính là tạo ra một môi trường giáo dục trực tuyến hiệu quả, linh hoạt và an toàn, giúp giảng viên mở rộng phạm vi chia sẻ kiến thức và tăng nguồn thu, còn học viên có thể tiếp cận các khóa học chất lượng từ bất cứ đâu, bất cứ lúc nào.</w:t>
      </w:r>
    </w:p>
    <w:p w14:paraId="547C437F" w14:textId="77777777" w:rsidR="00DB580C" w:rsidRDefault="00DB580C" w:rsidP="00DB580C">
      <w:pPr>
        <w:ind w:left="709"/>
      </w:pPr>
      <w:r>
        <w:lastRenderedPageBreak/>
        <w:t>Điểm bán hàng độc đáo của sản phẩm nằm ở giao diện đơn giản (chỉ cần 3 click để truy cập các chức năng quan trọng), tính năng học thử với giới hạn 20% nội dung khóa học, tích hợp các phương thức thanh toán đa dạng và bảo mật cao, cùng khả năng cung cấp báo cáo doanh thu và theo dõi tiến trình học tập chi tiết. Nhờ đó, sản phẩm không chỉ đáp ứng nhu cầu ngày càng tăng của thị trường giáo dục trực tuyến mà còn tạo ra giá trị tiềm năng lớn, mở ra cơ hội kinh doanh mới cho giảng viên và góp phần thúc đẩy sự phát triển của ngành giáo dục số trên toàn quốc.</w:t>
      </w:r>
    </w:p>
    <w:p w14:paraId="3E36311C" w14:textId="77777777" w:rsidR="00DB580C" w:rsidRPr="00C36949" w:rsidRDefault="00DB580C" w:rsidP="00DB580C">
      <w:pPr>
        <w:ind w:left="720"/>
      </w:pPr>
    </w:p>
    <w:p w14:paraId="4006CE12" w14:textId="77777777" w:rsidR="00DB580C" w:rsidRDefault="00DB580C" w:rsidP="00DB580C">
      <w:pPr>
        <w:pStyle w:val="Heading2"/>
        <w:numPr>
          <w:ilvl w:val="0"/>
          <w:numId w:val="1"/>
        </w:numPr>
      </w:pPr>
      <w:r w:rsidRPr="00C36949">
        <w:t>Các vấn đề liên quan đến công nghệ: </w:t>
      </w:r>
    </w:p>
    <w:p w14:paraId="601C6CA4" w14:textId="77777777" w:rsidR="00DB580C" w:rsidRPr="00292438" w:rsidRDefault="00DB580C" w:rsidP="00DB580C">
      <w:pPr>
        <w:ind w:left="720"/>
        <w:rPr>
          <w:rStyle w:val="SubtleEmphasis"/>
        </w:rPr>
      </w:pPr>
      <w:r w:rsidRPr="00292438">
        <w:rPr>
          <w:rStyle w:val="SubtleEmphasis"/>
        </w:rPr>
        <w:t>Đánh giá các yêu cầu và thách thức về công nghệ liên quan đến dự án, giải quyết các cân nhắc chính để triển khai thành công.</w:t>
      </w:r>
    </w:p>
    <w:p w14:paraId="3D80C331" w14:textId="77777777" w:rsidR="00DB580C" w:rsidRPr="00292438" w:rsidRDefault="00DB580C" w:rsidP="00DB580C">
      <w:pPr>
        <w:ind w:left="709"/>
        <w:rPr>
          <w:lang w:val="en-US"/>
        </w:rPr>
      </w:pPr>
      <w:r w:rsidRPr="00292438">
        <w:rPr>
          <w:lang w:val="en-US"/>
        </w:rPr>
        <w:t>Dự án xây dựng website bán khóa học online gặp phải nhiều yêu cầu và thách thức về công nghệ, đòi hỏi phải cân nhắc kỹ lưỡng từ khâu thiết kế đến triển khai. Một số vấn đề chính bao gồm:</w:t>
      </w:r>
    </w:p>
    <w:p w14:paraId="0FCD130F" w14:textId="77777777" w:rsidR="00DB580C" w:rsidRPr="00292438" w:rsidRDefault="00DB580C" w:rsidP="00DB580C">
      <w:pPr>
        <w:ind w:left="709"/>
        <w:rPr>
          <w:lang w:val="en-US"/>
        </w:rPr>
      </w:pPr>
      <w:r w:rsidRPr="00292438">
        <w:rPr>
          <w:lang w:val="en-US"/>
        </w:rPr>
        <w:t>• Hiệu năng và khả năng mở rộng: Hệ thống cần xử lý số lượng lớn giao dịch và truy cập đồng thời, đòi hỏi kiến trúc server có thể mở rộng (scalability) và tối ưu hóa mã nguồn để đảm bảo tốc độ truy cập nhanh chóng và ổn định.</w:t>
      </w:r>
    </w:p>
    <w:p w14:paraId="4960DB46" w14:textId="77777777" w:rsidR="00DB580C" w:rsidRPr="00292438" w:rsidRDefault="00DB580C" w:rsidP="00DB580C">
      <w:pPr>
        <w:ind w:left="709"/>
        <w:rPr>
          <w:lang w:val="en-US"/>
        </w:rPr>
      </w:pPr>
      <w:r w:rsidRPr="00292438">
        <w:rPr>
          <w:lang w:val="en-US"/>
        </w:rPr>
        <w:t>• Bảo mật thông tin: Với việc lưu trữ dữ liệu cá nhân của học viên, giảng viên và các giao dịch thanh toán, việc bảo vệ dữ liệu là yếu tố sống còn. Điều này yêu cầu áp dụng các biện pháp bảo mật như mã hóa dữ liệu, sử dụng chứng chỉ SSL, kiểm soát truy cập nghiêm ngặt và thường xuyên cập nhật các giải pháp bảo mật.</w:t>
      </w:r>
    </w:p>
    <w:p w14:paraId="23C8E872" w14:textId="77777777" w:rsidR="00DB580C" w:rsidRPr="00292438" w:rsidRDefault="00DB580C" w:rsidP="00DB580C">
      <w:pPr>
        <w:ind w:left="709"/>
        <w:rPr>
          <w:lang w:val="en-US"/>
        </w:rPr>
      </w:pPr>
      <w:r w:rsidRPr="00292438">
        <w:rPr>
          <w:lang w:val="en-US"/>
        </w:rPr>
        <w:lastRenderedPageBreak/>
        <w:t>• Tương thích đa nền tảng và giao diện người dùng: Website cần chạy mượt mà trên nhiều trình duyệt (Chrome, Firefox, MS Edge, v.v.) và thiết bị di động. Điều này đòi hỏi thiết kế giao diện responsive, thân thiện với người dùng và trải nghiệm mượt mà qua các kênh truy cập khác nhau.</w:t>
      </w:r>
    </w:p>
    <w:p w14:paraId="6D8A12FC" w14:textId="77777777" w:rsidR="00DB580C" w:rsidRPr="00292438" w:rsidRDefault="00DB580C" w:rsidP="00DB580C">
      <w:pPr>
        <w:ind w:left="709"/>
        <w:rPr>
          <w:lang w:val="en-US"/>
        </w:rPr>
      </w:pPr>
      <w:r w:rsidRPr="00292438">
        <w:rPr>
          <w:lang w:val="en-US"/>
        </w:rPr>
        <w:t>• Lựa chọn công nghệ phù hợp: Dự án áp dụng các công nghệ như HTML, CSS, JavaScript cho frontend; PHP và JavaScript cho backend; và MySQL cho cơ sở dữ liệu. Việc tích hợp các công cụ quản lý phiên bản (GitHub hoặc GitLab) và môi trường phát triển chuyên nghiệp (Visual Studio, PHPStorm) giúp đảm bảo quy trình phát triển hiệu quả và kiểm soát chất lượng phần mềm.</w:t>
      </w:r>
    </w:p>
    <w:p w14:paraId="650748E0" w14:textId="77777777" w:rsidR="00DB580C" w:rsidRPr="00292438" w:rsidRDefault="00DB580C" w:rsidP="00DB580C">
      <w:pPr>
        <w:ind w:left="709"/>
        <w:rPr>
          <w:lang w:val="en-US"/>
        </w:rPr>
      </w:pPr>
      <w:r w:rsidRPr="00292438">
        <w:rPr>
          <w:lang w:val="en-US"/>
        </w:rPr>
        <w:t>• Quy trình phát triển và kiểm thử: Áp dụng phương pháp Agile giúp thích ứng nhanh với thay đổi và liên tục cải tiến sản phẩm. Đồng thời, việc kiểm thử toàn diện từ giai đoạn phát triển đến triển khai là cần thiết để phát hiện và khắc phục sớm các lỗi, đảm bảo chất lượng và ổn định của hệ thống.</w:t>
      </w:r>
    </w:p>
    <w:p w14:paraId="6383B8FA" w14:textId="77777777" w:rsidR="00DB580C" w:rsidRPr="00C36949" w:rsidRDefault="00DB580C" w:rsidP="00DB580C">
      <w:pPr>
        <w:ind w:left="720"/>
      </w:pPr>
    </w:p>
    <w:p w14:paraId="4F5C3579" w14:textId="77777777" w:rsidR="00DB580C" w:rsidRDefault="00DB580C" w:rsidP="00DB580C">
      <w:pPr>
        <w:pStyle w:val="Heading2"/>
        <w:numPr>
          <w:ilvl w:val="0"/>
          <w:numId w:val="1"/>
        </w:numPr>
      </w:pPr>
      <w:r w:rsidRPr="00C36949">
        <w:t>Thị trường hàng hóa và dịch vụ: </w:t>
      </w:r>
    </w:p>
    <w:p w14:paraId="1F7C36F4" w14:textId="77777777" w:rsidR="00DB580C" w:rsidRPr="00242769" w:rsidRDefault="00DB580C" w:rsidP="00DB580C">
      <w:pPr>
        <w:ind w:left="720"/>
        <w:rPr>
          <w:rStyle w:val="SubtleEmphasis"/>
        </w:rPr>
      </w:pPr>
      <w:r w:rsidRPr="00242769">
        <w:rPr>
          <w:rStyle w:val="SubtleEmphasis"/>
        </w:rPr>
        <w:t>Phân tích thị trường mục tiêu, xác định khách hàng tiềm năng, đối thủ cạnh tranh và xu hướng, đưa ra thông tin chi tiết về tính khả thi của dự án trong bối cảnh kinh doanh hiện tại.</w:t>
      </w:r>
    </w:p>
    <w:p w14:paraId="7B54F9DE" w14:textId="77777777" w:rsidR="00DB580C" w:rsidRPr="00242769" w:rsidRDefault="00DB580C" w:rsidP="00DB580C">
      <w:pPr>
        <w:ind w:left="709"/>
        <w:rPr>
          <w:lang w:val="en-US"/>
        </w:rPr>
      </w:pPr>
      <w:r w:rsidRPr="00242769">
        <w:rPr>
          <w:lang w:val="en-US"/>
        </w:rPr>
        <w:t>Thị trường mục tiêu của dự án là những học viên đang tìm kiếm các khóa học trực tuyến chất lượng và các giảng viên mong muốn mở rộng phạm vi giảng dạy của mình. Cụ thể:</w:t>
      </w:r>
    </w:p>
    <w:p w14:paraId="0602A194" w14:textId="77777777" w:rsidR="00DB580C" w:rsidRPr="00242769" w:rsidRDefault="00DB580C" w:rsidP="00DB580C">
      <w:pPr>
        <w:ind w:left="709"/>
        <w:rPr>
          <w:lang w:val="en-US"/>
        </w:rPr>
      </w:pPr>
      <w:r w:rsidRPr="00242769">
        <w:rPr>
          <w:lang w:val="en-US"/>
        </w:rPr>
        <w:t>•</w:t>
      </w:r>
      <w:r w:rsidRPr="00242769">
        <w:rPr>
          <w:lang w:val="en-US"/>
        </w:rPr>
        <w:t> </w:t>
      </w:r>
      <w:r w:rsidRPr="00242769">
        <w:rPr>
          <w:lang w:val="en-US"/>
        </w:rPr>
        <w:t>Khách hàng tiềm năng:</w:t>
      </w:r>
      <w:r w:rsidRPr="00242769">
        <w:rPr>
          <w:lang w:val="en-US"/>
        </w:rPr>
        <w:br/>
      </w:r>
      <w:r w:rsidRPr="00242769">
        <w:rPr>
          <w:lang w:val="en-US"/>
        </w:rPr>
        <w:t> </w:t>
      </w:r>
      <w:r w:rsidRPr="00242769">
        <w:rPr>
          <w:lang w:val="en-US"/>
        </w:rPr>
        <w:t xml:space="preserve">– Học viên, bao gồm sinh viên, người đi làm hay những người tự học, có </w:t>
      </w:r>
      <w:r w:rsidRPr="00242769">
        <w:rPr>
          <w:lang w:val="en-US"/>
        </w:rPr>
        <w:lastRenderedPageBreak/>
        <w:t>nhu cầu nâng cao kiến thức và kỹ năng qua các khóa học trực tuyến.</w:t>
      </w:r>
      <w:r w:rsidRPr="00242769">
        <w:rPr>
          <w:lang w:val="en-US"/>
        </w:rPr>
        <w:br/>
      </w:r>
      <w:r w:rsidRPr="00242769">
        <w:rPr>
          <w:lang w:val="en-US"/>
        </w:rPr>
        <w:t> </w:t>
      </w:r>
      <w:r w:rsidRPr="00242769">
        <w:rPr>
          <w:lang w:val="en-US"/>
        </w:rPr>
        <w:t>– Giảng viên, chuyên gia hay nhà đào tạo mong muốn chia sẻ tri thức, xây dựng thương hiệu cá nhân và tăng doanh thu thông qua việc đăng tải và quản lý khóa học trên nền tảng kỹ thuật số.</w:t>
      </w:r>
    </w:p>
    <w:p w14:paraId="2DFD5BD8" w14:textId="77777777" w:rsidR="00DB580C" w:rsidRPr="00242769" w:rsidRDefault="00DB580C" w:rsidP="00DB580C">
      <w:pPr>
        <w:ind w:left="709"/>
        <w:rPr>
          <w:lang w:val="en-US"/>
        </w:rPr>
      </w:pPr>
      <w:r w:rsidRPr="00242769">
        <w:rPr>
          <w:lang w:val="en-US"/>
        </w:rPr>
        <w:t>•</w:t>
      </w:r>
      <w:r w:rsidRPr="00242769">
        <w:rPr>
          <w:lang w:val="en-US"/>
        </w:rPr>
        <w:t> </w:t>
      </w:r>
      <w:r w:rsidRPr="00242769">
        <w:rPr>
          <w:lang w:val="en-US"/>
        </w:rPr>
        <w:t>Đối thủ cạnh tranh:</w:t>
      </w:r>
      <w:r w:rsidRPr="00242769">
        <w:rPr>
          <w:lang w:val="en-US"/>
        </w:rPr>
        <w:br/>
      </w:r>
      <w:r w:rsidRPr="00242769">
        <w:rPr>
          <w:lang w:val="en-US"/>
        </w:rPr>
        <w:t> </w:t>
      </w:r>
      <w:r w:rsidRPr="00242769">
        <w:rPr>
          <w:lang w:val="en-US"/>
        </w:rPr>
        <w:t>– Trên thị trường hiện nay đã có nhiều nền tảng học trực tuyến lớn như Coursera, Udemy, EdX cũng như các giải pháp nội địa của Việt Nam như Topica, Kyna,…</w:t>
      </w:r>
      <w:r w:rsidRPr="00242769">
        <w:rPr>
          <w:lang w:val="en-US"/>
        </w:rPr>
        <w:br/>
      </w:r>
      <w:r w:rsidRPr="00242769">
        <w:rPr>
          <w:lang w:val="en-US"/>
        </w:rPr>
        <w:t> </w:t>
      </w:r>
      <w:r w:rsidRPr="00242769">
        <w:rPr>
          <w:lang w:val="en-US"/>
        </w:rPr>
        <w:t>– Tuy nhiên, điểm khác biệt của dự án là tập trung vào trải nghiệm người dùng với giao diện thân thiện (chỉ cần 3 click để truy cập các chức năng chính), tính năng học thử giới hạn 20% nội dung khóa học và hệ thống quản lý nội dung đồng bộ dành riêng cho giảng viên và quản trị viên, giúp tạo ra lợi thế cạnh tranh trong việc cá nhân hóa trải nghiệm học tập.</w:t>
      </w:r>
    </w:p>
    <w:p w14:paraId="6BB94655" w14:textId="77777777" w:rsidR="00DB580C" w:rsidRPr="00242769" w:rsidRDefault="00DB580C" w:rsidP="00DB580C">
      <w:pPr>
        <w:ind w:left="709"/>
        <w:rPr>
          <w:lang w:val="en-US"/>
        </w:rPr>
      </w:pPr>
      <w:r w:rsidRPr="00242769">
        <w:rPr>
          <w:lang w:val="en-US"/>
        </w:rPr>
        <w:t>•</w:t>
      </w:r>
      <w:r w:rsidRPr="00242769">
        <w:rPr>
          <w:lang w:val="en-US"/>
        </w:rPr>
        <w:t> </w:t>
      </w:r>
      <w:r w:rsidRPr="00242769">
        <w:rPr>
          <w:lang w:val="en-US"/>
        </w:rPr>
        <w:t>Xu hướng và tính khả thi:</w:t>
      </w:r>
      <w:r w:rsidRPr="00242769">
        <w:rPr>
          <w:lang w:val="en-US"/>
        </w:rPr>
        <w:br/>
      </w:r>
      <w:r w:rsidRPr="00242769">
        <w:rPr>
          <w:lang w:val="en-US"/>
        </w:rPr>
        <w:t> </w:t>
      </w:r>
      <w:r w:rsidRPr="00242769">
        <w:rPr>
          <w:lang w:val="en-US"/>
        </w:rPr>
        <w:t>– Xu hướng chuyển đổi số trong giáo dục đang ngày càng mạnh mẽ, khi nhu cầu học tập linh hoạt và không giới hạn về thời gian, địa điểm được thúc đẩy bởi công nghệ 4.0.</w:t>
      </w:r>
      <w:r w:rsidRPr="00242769">
        <w:rPr>
          <w:lang w:val="en-US"/>
        </w:rPr>
        <w:br/>
      </w:r>
      <w:r w:rsidRPr="00242769">
        <w:rPr>
          <w:lang w:val="en-US"/>
        </w:rPr>
        <w:t> </w:t>
      </w:r>
      <w:r w:rsidRPr="00242769">
        <w:rPr>
          <w:lang w:val="en-US"/>
        </w:rPr>
        <w:t>– Sự bùng nổ của Internet, tăng trưởng người dùng di động và nhu cầu tự học đã tạo nên một thị trường rộng lớn và tiềm năng.</w:t>
      </w:r>
      <w:r w:rsidRPr="00242769">
        <w:rPr>
          <w:lang w:val="en-US"/>
        </w:rPr>
        <w:br/>
      </w:r>
      <w:r w:rsidRPr="00242769">
        <w:rPr>
          <w:lang w:val="en-US"/>
        </w:rPr>
        <w:t> </w:t>
      </w:r>
      <w:r w:rsidRPr="00242769">
        <w:rPr>
          <w:lang w:val="en-US"/>
        </w:rPr>
        <w:t>– Dự án không chỉ giải quyết những hạn chế của các nền tảng học trực tuyến hiện có mà còn mang đến các giải pháp về bảo mật dữ liệu, tích hợp phương thức thanh toán đa dạng và báo cáo chi tiết, từ đó nâng cao giá trị dịch vụ và khả năng thu hút người dùng.</w:t>
      </w:r>
    </w:p>
    <w:p w14:paraId="3DCC150E" w14:textId="77777777" w:rsidR="00DB580C" w:rsidRPr="00E7666D" w:rsidRDefault="00DB580C" w:rsidP="00DB580C">
      <w:pPr>
        <w:ind w:left="709"/>
        <w:rPr>
          <w:lang w:val="en-US"/>
        </w:rPr>
      </w:pPr>
      <w:r w:rsidRPr="00242769">
        <w:rPr>
          <w:lang w:val="en-US"/>
        </w:rPr>
        <w:t xml:space="preserve">Tóm lại, với việc đáp ứng đúng nhu cầu thực tế của học viên và giảng viên, cùng với việc khai thác các xu hướng chuyển đổi số trong giáo dục, dự án </w:t>
      </w:r>
      <w:r w:rsidRPr="00242769">
        <w:rPr>
          <w:lang w:val="en-US"/>
        </w:rPr>
        <w:lastRenderedPageBreak/>
        <w:t xml:space="preserve">xây dựng website bán khóa học online được đánh giá có tính khả thi cao trong bối cảnh kinh doanh hiện nay. </w:t>
      </w:r>
    </w:p>
    <w:p w14:paraId="59507C65" w14:textId="77777777" w:rsidR="00DB580C" w:rsidRDefault="00DB580C" w:rsidP="00DB580C">
      <w:pPr>
        <w:pStyle w:val="Heading2"/>
        <w:numPr>
          <w:ilvl w:val="0"/>
          <w:numId w:val="1"/>
        </w:numPr>
      </w:pPr>
      <w:r w:rsidRPr="00C36949">
        <w:t>Kế hoạch quảng cáo: </w:t>
      </w:r>
    </w:p>
    <w:p w14:paraId="7FC12560" w14:textId="77777777" w:rsidR="00DB580C" w:rsidRPr="007F2FD0" w:rsidRDefault="00DB580C" w:rsidP="00DB580C">
      <w:pPr>
        <w:ind w:left="360"/>
        <w:rPr>
          <w:rStyle w:val="SubtleEmphasis"/>
        </w:rPr>
      </w:pPr>
      <w:r w:rsidRPr="007F2FD0">
        <w:rPr>
          <w:rStyle w:val="SubtleEmphasis"/>
        </w:rPr>
        <w:t>Phác thảo phương pháp tiếp cận chiến lược để quảng bá và định vị sản phẩm hoặc dịch vụ trên thị trường, bao gồm các kênh, thông điệp và tác động dự kiến ​​đối với đối tượng mục tiêu.</w:t>
      </w:r>
    </w:p>
    <w:p w14:paraId="2FC3C94A" w14:textId="77777777" w:rsidR="00DB580C" w:rsidRPr="007F2FD0" w:rsidRDefault="00DB580C" w:rsidP="00DB580C">
      <w:pPr>
        <w:ind w:left="709"/>
        <w:rPr>
          <w:lang w:val="en-US"/>
        </w:rPr>
      </w:pPr>
      <w:r w:rsidRPr="007F2FD0">
        <w:rPr>
          <w:lang w:val="en-US"/>
        </w:rPr>
        <w:t>Kế hoạch quảng cáo cho website bán khóa học online sẽ tập trung vào việc xây dựng một chiến lược tiếp cận đa kênh, nhằm định vị sản phẩm như một giải pháp học tập và giảng dạy trực tuyến hiện đại, tiện lợi và bảo mật. Cụ thể:</w:t>
      </w:r>
    </w:p>
    <w:p w14:paraId="050DE7A4" w14:textId="77777777" w:rsidR="00DB580C" w:rsidRPr="007F2FD0" w:rsidRDefault="00DB580C" w:rsidP="00DB580C">
      <w:pPr>
        <w:ind w:left="709"/>
        <w:rPr>
          <w:lang w:val="en-US"/>
        </w:rPr>
      </w:pPr>
      <w:r w:rsidRPr="007F2FD0">
        <w:rPr>
          <w:lang w:val="en-US"/>
        </w:rPr>
        <w:t>•</w:t>
      </w:r>
      <w:r w:rsidRPr="007F2FD0">
        <w:rPr>
          <w:lang w:val="en-US"/>
        </w:rPr>
        <w:t> </w:t>
      </w:r>
      <w:r w:rsidRPr="007F2FD0">
        <w:rPr>
          <w:lang w:val="en-US"/>
        </w:rPr>
        <w:t>Chiến lược kênh truyền thông:</w:t>
      </w:r>
      <w:r w:rsidRPr="007F2FD0">
        <w:rPr>
          <w:lang w:val="en-US"/>
        </w:rPr>
        <w:br/>
      </w:r>
      <w:r w:rsidRPr="007F2FD0">
        <w:rPr>
          <w:lang w:val="en-US"/>
        </w:rPr>
        <w:t> </w:t>
      </w:r>
      <w:r w:rsidRPr="007F2FD0">
        <w:rPr>
          <w:lang w:val="en-US"/>
        </w:rPr>
        <w:t>– Quảng cáo trực tuyến qua Google Ads, Facebook, Instagram, YouTube để tiếp cận cả học viên và giảng viên.</w:t>
      </w:r>
      <w:r w:rsidRPr="007F2FD0">
        <w:rPr>
          <w:lang w:val="en-US"/>
        </w:rPr>
        <w:br/>
      </w:r>
      <w:r w:rsidRPr="007F2FD0">
        <w:rPr>
          <w:lang w:val="en-US"/>
        </w:rPr>
        <w:t> </w:t>
      </w:r>
      <w:r w:rsidRPr="007F2FD0">
        <w:rPr>
          <w:lang w:val="en-US"/>
        </w:rPr>
        <w:t>– Tối ưu hóa SEO và nội dung website, giúp nâng cao thứ hạng tìm kiếm với các từ khóa liên quan đến học trực tuyến, khóa học online, đào tạo số.</w:t>
      </w:r>
      <w:r w:rsidRPr="007F2FD0">
        <w:rPr>
          <w:lang w:val="en-US"/>
        </w:rPr>
        <w:br/>
      </w:r>
      <w:r w:rsidRPr="007F2FD0">
        <w:rPr>
          <w:lang w:val="en-US"/>
        </w:rPr>
        <w:t> </w:t>
      </w:r>
      <w:r w:rsidRPr="007F2FD0">
        <w:rPr>
          <w:lang w:val="en-US"/>
        </w:rPr>
        <w:t>– Email marketing và gửi newsletter định kỳ đến danh sách khách hàng tiềm năng để giới thiệu các tính năng mới, ưu đãi và thành công từ người dùng.</w:t>
      </w:r>
      <w:r w:rsidRPr="007F2FD0">
        <w:rPr>
          <w:lang w:val="en-US"/>
        </w:rPr>
        <w:br/>
      </w:r>
      <w:r w:rsidRPr="007F2FD0">
        <w:rPr>
          <w:lang w:val="en-US"/>
        </w:rPr>
        <w:t> </w:t>
      </w:r>
      <w:r w:rsidRPr="007F2FD0">
        <w:rPr>
          <w:lang w:val="en-US"/>
        </w:rPr>
        <w:t>– Hợp tác với các influencer, blogger chuyên về giáo dục và giảng dạy để lan tỏa thông điệp và tạo niềm tin với cộng đồng.</w:t>
      </w:r>
    </w:p>
    <w:p w14:paraId="017C2432" w14:textId="77777777" w:rsidR="00DB580C" w:rsidRPr="007F2FD0" w:rsidRDefault="00DB580C" w:rsidP="00DB580C">
      <w:pPr>
        <w:ind w:left="709"/>
        <w:rPr>
          <w:lang w:val="en-US"/>
        </w:rPr>
      </w:pPr>
      <w:r w:rsidRPr="007F2FD0">
        <w:rPr>
          <w:lang w:val="en-US"/>
        </w:rPr>
        <w:t>•</w:t>
      </w:r>
      <w:r w:rsidRPr="007F2FD0">
        <w:rPr>
          <w:lang w:val="en-US"/>
        </w:rPr>
        <w:t> </w:t>
      </w:r>
      <w:r w:rsidRPr="007F2FD0">
        <w:rPr>
          <w:lang w:val="en-US"/>
        </w:rPr>
        <w:t>Thông điệp quảng cáo:</w:t>
      </w:r>
      <w:r w:rsidRPr="007F2FD0">
        <w:rPr>
          <w:lang w:val="en-US"/>
        </w:rPr>
        <w:br/>
      </w:r>
      <w:r w:rsidRPr="007F2FD0">
        <w:rPr>
          <w:lang w:val="en-US"/>
        </w:rPr>
        <w:t> </w:t>
      </w:r>
      <w:r w:rsidRPr="007F2FD0">
        <w:rPr>
          <w:lang w:val="en-US"/>
        </w:rPr>
        <w:t>– Nhấn mạnh lợi ích nổi bật cho học viên: “Học tập linh hoạt, chất lượng cao – chỉ với 3 click”, cùng tính năng học thử giới hạn 20% nội dung giúp bạn trải nghiệm trước khi quyết định mua.</w:t>
      </w:r>
      <w:r w:rsidRPr="007F2FD0">
        <w:rPr>
          <w:lang w:val="en-US"/>
        </w:rPr>
        <w:br/>
      </w:r>
      <w:r w:rsidRPr="007F2FD0">
        <w:rPr>
          <w:lang w:val="en-US"/>
        </w:rPr>
        <w:t> </w:t>
      </w:r>
      <w:r w:rsidRPr="007F2FD0">
        <w:rPr>
          <w:lang w:val="en-US"/>
        </w:rPr>
        <w:t xml:space="preserve">– Đối với giảng viên: “Xây dựng thương hiệu cá nhân và mở rộng nguồn </w:t>
      </w:r>
      <w:r w:rsidRPr="007F2FD0">
        <w:rPr>
          <w:lang w:val="en-US"/>
        </w:rPr>
        <w:lastRenderedPageBreak/>
        <w:t>thu nhập thông qua khóa học trực tuyến”, với hệ thống quản lý khóa học tiện ích và báo cáo doanh thu chi tiết.</w:t>
      </w:r>
    </w:p>
    <w:p w14:paraId="12854CB0" w14:textId="77777777" w:rsidR="00DB580C" w:rsidRPr="007F2FD0" w:rsidRDefault="00DB580C" w:rsidP="00DB580C">
      <w:pPr>
        <w:ind w:left="709"/>
        <w:rPr>
          <w:lang w:val="en-US"/>
        </w:rPr>
      </w:pPr>
      <w:r w:rsidRPr="007F2FD0">
        <w:rPr>
          <w:lang w:val="en-US"/>
        </w:rPr>
        <w:t>•</w:t>
      </w:r>
      <w:r w:rsidRPr="007F2FD0">
        <w:rPr>
          <w:lang w:val="en-US"/>
        </w:rPr>
        <w:t> </w:t>
      </w:r>
      <w:r w:rsidRPr="007F2FD0">
        <w:rPr>
          <w:lang w:val="en-US"/>
        </w:rPr>
        <w:t>Tác động dự kiến:</w:t>
      </w:r>
      <w:r w:rsidRPr="007F2FD0">
        <w:rPr>
          <w:lang w:val="en-US"/>
        </w:rPr>
        <w:br/>
      </w:r>
      <w:r w:rsidRPr="007F2FD0">
        <w:rPr>
          <w:lang w:val="en-US"/>
        </w:rPr>
        <w:t> </w:t>
      </w:r>
      <w:r w:rsidRPr="007F2FD0">
        <w:rPr>
          <w:lang w:val="en-US"/>
        </w:rPr>
        <w:t>– Gia tăng nhận diện thương hiệu và sự tin cậy trong cộng đồng học tập trực tuyến.</w:t>
      </w:r>
      <w:r w:rsidRPr="007F2FD0">
        <w:rPr>
          <w:lang w:val="en-US"/>
        </w:rPr>
        <w:br/>
      </w:r>
      <w:r w:rsidRPr="007F2FD0">
        <w:rPr>
          <w:lang w:val="en-US"/>
        </w:rPr>
        <w:t> </w:t>
      </w:r>
      <w:r w:rsidRPr="007F2FD0">
        <w:rPr>
          <w:lang w:val="en-US"/>
        </w:rPr>
        <w:t>– Thu hút lượng lớn người dùng đăng ký và trải nghiệm dịch vụ nhờ vào thông điệp rõ ràng và các kênh tiếp cận hiệu quả.</w:t>
      </w:r>
      <w:r w:rsidRPr="007F2FD0">
        <w:rPr>
          <w:lang w:val="en-US"/>
        </w:rPr>
        <w:br/>
      </w:r>
      <w:r w:rsidRPr="007F2FD0">
        <w:rPr>
          <w:lang w:val="en-US"/>
        </w:rPr>
        <w:t> </w:t>
      </w:r>
      <w:r w:rsidRPr="007F2FD0">
        <w:rPr>
          <w:lang w:val="en-US"/>
        </w:rPr>
        <w:t>– Tạo ra một cộng đồng năng động, qua đó góp phần cải tiến dịch vụ dựa trên phản hồi thực tế từ người dùng.</w:t>
      </w:r>
    </w:p>
    <w:p w14:paraId="1EDBAA19" w14:textId="77777777" w:rsidR="00DB580C" w:rsidRPr="00C36949" w:rsidRDefault="00DB580C" w:rsidP="00DB580C">
      <w:pPr>
        <w:ind w:left="720"/>
      </w:pPr>
    </w:p>
    <w:p w14:paraId="6C193BDC" w14:textId="77777777" w:rsidR="00DB580C" w:rsidRDefault="00DB580C" w:rsidP="00DB580C">
      <w:pPr>
        <w:pStyle w:val="Heading2"/>
        <w:numPr>
          <w:ilvl w:val="0"/>
          <w:numId w:val="1"/>
        </w:numPr>
      </w:pPr>
      <w:r w:rsidRPr="00C36949">
        <w:t>Lịch trình tổ chức và nhân sự: </w:t>
      </w:r>
    </w:p>
    <w:p w14:paraId="1F1A6704" w14:textId="77777777" w:rsidR="00DB580C" w:rsidRPr="005E265D" w:rsidRDefault="00DB580C" w:rsidP="00DB580C">
      <w:pPr>
        <w:ind w:left="720"/>
        <w:rPr>
          <w:rStyle w:val="Emphasis"/>
        </w:rPr>
      </w:pPr>
      <w:r w:rsidRPr="005E265D">
        <w:rPr>
          <w:rStyle w:val="Emphasis"/>
        </w:rPr>
        <w:t>Nêu chi tiết yêu cầu về nguồn nhân lực, cơ cấu tổ chức và mốc thời gian tuyển dụng nhân sự, đảm bảo có kế hoạch toàn diện để </w:t>
      </w:r>
      <w:hyperlink r:id="rId8" w:tgtFrame="_blank" w:history="1">
        <w:r w:rsidRPr="005E265D">
          <w:rPr>
            <w:rStyle w:val="Emphasis"/>
          </w:rPr>
          <w:t>quản lý dự án hiệu quả.</w:t>
        </w:r>
      </w:hyperlink>
    </w:p>
    <w:p w14:paraId="52EEB887" w14:textId="77777777" w:rsidR="00DB580C" w:rsidRPr="005E265D" w:rsidRDefault="00DB580C" w:rsidP="00DB580C">
      <w:pPr>
        <w:ind w:left="709"/>
        <w:rPr>
          <w:lang w:val="en-US"/>
        </w:rPr>
      </w:pPr>
      <w:r w:rsidRPr="005E265D">
        <w:rPr>
          <w:lang w:val="en-US"/>
        </w:rPr>
        <w:t>Dự án xây dựng website bán khóa học online đòi hỏi một cơ cấu tổ chức rõ ràng và sự phân công nhân sự hợp lý nhằm đảm bảo tiến độ và chất lượng của sản phẩm cuối cùng. Cụ thể:</w:t>
      </w:r>
    </w:p>
    <w:p w14:paraId="2B29F61A" w14:textId="77777777" w:rsidR="00DB580C" w:rsidRPr="005E265D" w:rsidRDefault="00DB580C" w:rsidP="00DB580C">
      <w:pPr>
        <w:ind w:left="709"/>
        <w:rPr>
          <w:lang w:val="en-US"/>
        </w:rPr>
      </w:pPr>
      <w:r w:rsidRPr="005E265D">
        <w:rPr>
          <w:lang w:val="en-US"/>
        </w:rPr>
        <w:t>•</w:t>
      </w:r>
      <w:r w:rsidRPr="005E265D">
        <w:rPr>
          <w:lang w:val="en-US"/>
        </w:rPr>
        <w:t> </w:t>
      </w:r>
      <w:r w:rsidRPr="005E265D">
        <w:rPr>
          <w:lang w:val="en-US"/>
        </w:rPr>
        <w:t>Nguồn nhân lực:</w:t>
      </w:r>
      <w:r w:rsidRPr="005E265D">
        <w:rPr>
          <w:lang w:val="en-US"/>
        </w:rPr>
        <w:br/>
      </w:r>
      <w:r w:rsidRPr="005E265D">
        <w:rPr>
          <w:lang w:val="en-US"/>
        </w:rPr>
        <w:t> </w:t>
      </w:r>
      <w:r w:rsidRPr="005E265D">
        <w:rPr>
          <w:lang w:val="en-US"/>
        </w:rPr>
        <w:t xml:space="preserve">– </w:t>
      </w:r>
      <w:r w:rsidRPr="005E265D">
        <w:rPr>
          <w:b/>
          <w:bCs/>
          <w:lang w:val="en-US"/>
        </w:rPr>
        <w:t>Quản lý dự án:</w:t>
      </w:r>
      <w:r w:rsidRPr="005E265D">
        <w:rPr>
          <w:lang w:val="en-US"/>
        </w:rPr>
        <w:t xml:space="preserve"> Chịu trách nhiệm giám sát toàn bộ tiến trình, phối hợp giữa các phòng ban và xử lý các vấn đề phát sinh.</w:t>
      </w:r>
      <w:r w:rsidRPr="005E265D">
        <w:rPr>
          <w:lang w:val="en-US"/>
        </w:rPr>
        <w:br/>
      </w:r>
      <w:r w:rsidRPr="005E265D">
        <w:rPr>
          <w:lang w:val="en-US"/>
        </w:rPr>
        <w:t> </w:t>
      </w:r>
      <w:r w:rsidRPr="005E265D">
        <w:rPr>
          <w:lang w:val="en-US"/>
        </w:rPr>
        <w:t xml:space="preserve">– </w:t>
      </w:r>
      <w:r w:rsidRPr="005E265D">
        <w:rPr>
          <w:b/>
          <w:bCs/>
          <w:lang w:val="en-US"/>
        </w:rPr>
        <w:t>Phòng phân tích &amp; thiết kế:</w:t>
      </w:r>
      <w:r w:rsidRPr="005E265D">
        <w:rPr>
          <w:lang w:val="en-US"/>
        </w:rPr>
        <w:t xml:space="preserve"> Bao gồm các chuyên viên phân tích nghiệp vụ và UI/UX Designer, đảm bảo chuyển tải chính xác yêu cầu từ khách hàng thành các bản thiết kế trực quan và dễ sử dụng.</w:t>
      </w:r>
      <w:r w:rsidRPr="005E265D">
        <w:rPr>
          <w:lang w:val="en-US"/>
        </w:rPr>
        <w:br/>
      </w:r>
      <w:r w:rsidRPr="005E265D">
        <w:rPr>
          <w:lang w:val="en-US"/>
        </w:rPr>
        <w:t> </w:t>
      </w:r>
      <w:r w:rsidRPr="005E265D">
        <w:rPr>
          <w:lang w:val="en-US"/>
        </w:rPr>
        <w:t xml:space="preserve">– </w:t>
      </w:r>
      <w:r w:rsidRPr="005E265D">
        <w:rPr>
          <w:b/>
          <w:bCs/>
          <w:lang w:val="en-US"/>
        </w:rPr>
        <w:t>Nhóm phát triển (Developer):</w:t>
      </w:r>
      <w:r w:rsidRPr="005E265D">
        <w:rPr>
          <w:lang w:val="en-US"/>
        </w:rPr>
        <w:t xml:space="preserve"> Thực hiện lập trình frontend (HTML, </w:t>
      </w:r>
      <w:r w:rsidRPr="005E265D">
        <w:rPr>
          <w:lang w:val="en-US"/>
        </w:rPr>
        <w:lastRenderedPageBreak/>
        <w:t>CSS, JavaScript) và backend (PHP, JavaScript) cùng với việc tích hợp cơ sở dữ liệu MySQL.</w:t>
      </w:r>
      <w:r w:rsidRPr="005E265D">
        <w:rPr>
          <w:lang w:val="en-US"/>
        </w:rPr>
        <w:br/>
      </w:r>
      <w:r w:rsidRPr="005E265D">
        <w:rPr>
          <w:lang w:val="en-US"/>
        </w:rPr>
        <w:t> </w:t>
      </w:r>
      <w:r w:rsidRPr="005E265D">
        <w:rPr>
          <w:lang w:val="en-US"/>
        </w:rPr>
        <w:t xml:space="preserve">– </w:t>
      </w:r>
      <w:r w:rsidRPr="005E265D">
        <w:rPr>
          <w:b/>
          <w:bCs/>
          <w:lang w:val="en-US"/>
        </w:rPr>
        <w:t>Nhóm kiểm thử (Tester):</w:t>
      </w:r>
      <w:r w:rsidRPr="005E265D">
        <w:rPr>
          <w:lang w:val="en-US"/>
        </w:rPr>
        <w:t xml:space="preserve"> Đảm bảo hệ thống được kiểm tra kỹ lưỡng, phát hiện và sửa lỗi kịp thời để đảm bảo hiệu năng và bảo mật.</w:t>
      </w:r>
      <w:r w:rsidRPr="005E265D">
        <w:rPr>
          <w:lang w:val="en-US"/>
        </w:rPr>
        <w:br/>
      </w:r>
      <w:r w:rsidRPr="005E265D">
        <w:rPr>
          <w:lang w:val="en-US"/>
        </w:rPr>
        <w:t> </w:t>
      </w:r>
      <w:r w:rsidRPr="005E265D">
        <w:rPr>
          <w:lang w:val="en-US"/>
        </w:rPr>
        <w:t xml:space="preserve">– </w:t>
      </w:r>
      <w:r w:rsidRPr="005E265D">
        <w:rPr>
          <w:b/>
          <w:bCs/>
          <w:lang w:val="en-US"/>
        </w:rPr>
        <w:t>Hỗ trợ khác:</w:t>
      </w:r>
      <w:r w:rsidRPr="005E265D">
        <w:rPr>
          <w:lang w:val="en-US"/>
        </w:rPr>
        <w:t xml:space="preserve"> Bao gồm các chuyên gia tư vấn, nhân viên marketing và quản trị hệ thống hỗ trợ quá trình triển khai.</w:t>
      </w:r>
    </w:p>
    <w:p w14:paraId="03D2FBDF" w14:textId="77777777" w:rsidR="00DB580C" w:rsidRPr="005E265D" w:rsidRDefault="00DB580C" w:rsidP="00DB580C">
      <w:pPr>
        <w:ind w:left="709"/>
        <w:rPr>
          <w:lang w:val="en-US"/>
        </w:rPr>
      </w:pPr>
      <w:r w:rsidRPr="005E265D">
        <w:rPr>
          <w:lang w:val="en-US"/>
        </w:rPr>
        <w:t>•</w:t>
      </w:r>
      <w:r w:rsidRPr="005E265D">
        <w:rPr>
          <w:lang w:val="en-US"/>
        </w:rPr>
        <w:t> </w:t>
      </w:r>
      <w:r w:rsidRPr="005E265D">
        <w:rPr>
          <w:lang w:val="en-US"/>
        </w:rPr>
        <w:t>Cơ cấu tổ chức:</w:t>
      </w:r>
      <w:r w:rsidRPr="005E265D">
        <w:rPr>
          <w:lang w:val="en-US"/>
        </w:rPr>
        <w:br/>
      </w:r>
      <w:r w:rsidRPr="005E265D">
        <w:rPr>
          <w:lang w:val="en-US"/>
        </w:rPr>
        <w:t> </w:t>
      </w:r>
      <w:r w:rsidRPr="005E265D">
        <w:rPr>
          <w:lang w:val="en-US"/>
        </w:rPr>
        <w:t>– Dự án được chia thành các phòng ban chức năng với ban lãnh đạo gồm Quản lý dự án và các trưởng nhóm phụ trách từng mảng (phân tích, thiết kế, phát triển và kiểm thử).</w:t>
      </w:r>
      <w:r w:rsidRPr="005E265D">
        <w:rPr>
          <w:lang w:val="en-US"/>
        </w:rPr>
        <w:br/>
      </w:r>
      <w:r w:rsidRPr="005E265D">
        <w:rPr>
          <w:lang w:val="en-US"/>
        </w:rPr>
        <w:t> </w:t>
      </w:r>
      <w:r w:rsidRPr="005E265D">
        <w:rPr>
          <w:lang w:val="en-US"/>
        </w:rPr>
        <w:t>– Mỗi bộ phận có bảng phân công công việc cụ thể, thể hiện rõ số lượng nhân sự, nhiệm vụ và mốc thời gian thực hiện từng module. Các thông tin chi tiết được trình bày qua sơ đồ WBS và bảng phân ra chi tiết công việc, giúp dễ dàng theo dõi và điều chỉnh tiến độ khi cần thiết.</w:t>
      </w:r>
    </w:p>
    <w:p w14:paraId="501544DF" w14:textId="77777777" w:rsidR="00DB580C" w:rsidRPr="005E265D" w:rsidRDefault="00DB580C" w:rsidP="00DB580C">
      <w:pPr>
        <w:ind w:left="709"/>
        <w:rPr>
          <w:lang w:val="en-US"/>
        </w:rPr>
      </w:pPr>
      <w:r w:rsidRPr="005E265D">
        <w:rPr>
          <w:lang w:val="en-US"/>
        </w:rPr>
        <w:t>•</w:t>
      </w:r>
      <w:r w:rsidRPr="005E265D">
        <w:rPr>
          <w:lang w:val="en-US"/>
        </w:rPr>
        <w:t> </w:t>
      </w:r>
      <w:r w:rsidRPr="005E265D">
        <w:rPr>
          <w:lang w:val="en-US"/>
        </w:rPr>
        <w:t>Lịch trình tuyển dụng và triển khai:</w:t>
      </w:r>
      <w:r w:rsidRPr="005E265D">
        <w:rPr>
          <w:lang w:val="en-US"/>
        </w:rPr>
        <w:br/>
      </w:r>
      <w:r w:rsidRPr="005E265D">
        <w:rPr>
          <w:lang w:val="en-US"/>
        </w:rPr>
        <w:t> </w:t>
      </w:r>
      <w:r w:rsidRPr="005E265D">
        <w:rPr>
          <w:lang w:val="en-US"/>
        </w:rPr>
        <w:t>– Tổng thời gian thực hiện dự án là 105 ngày, với mốc thời gian dự kiến từ 17/02/2025 đến 25/05/2025.</w:t>
      </w:r>
      <w:r w:rsidRPr="005E265D">
        <w:rPr>
          <w:lang w:val="en-US"/>
        </w:rPr>
        <w:br/>
      </w:r>
      <w:r w:rsidRPr="005E265D">
        <w:rPr>
          <w:lang w:val="en-US"/>
        </w:rPr>
        <w:t> </w:t>
      </w:r>
      <w:r w:rsidRPr="005E265D">
        <w:rPr>
          <w:lang w:val="en-US"/>
        </w:rPr>
        <w:t>– Các vị trí chủ chốt cần được tuyển dụng và bố trí nhân sự hoàn tất trong giai đoạn chuẩn bị, khoảng 2-3 tuần trước khi dự án khởi động. Điều này đảm bảo có đủ thời gian để đào tạo, phân công công việc và làm quen với quy trình làm việc theo phương pháp Agile.</w:t>
      </w:r>
      <w:r w:rsidRPr="005E265D">
        <w:rPr>
          <w:lang w:val="en-US"/>
        </w:rPr>
        <w:br/>
      </w:r>
      <w:r w:rsidRPr="005E265D">
        <w:rPr>
          <w:lang w:val="en-US"/>
        </w:rPr>
        <w:t> </w:t>
      </w:r>
      <w:r w:rsidRPr="005E265D">
        <w:rPr>
          <w:lang w:val="en-US"/>
        </w:rPr>
        <w:t>– Quá trình quản lý dự án được thực hiện qua các cuộc họp định kỳ hàng tuần, cập nhật tiến độ và sử dụng các công cụ quản lý phiên bản (như GitHub hoặc GitLab) để đảm bảo sự phối hợp hiệu quả giữa các bộ phận.</w:t>
      </w:r>
    </w:p>
    <w:p w14:paraId="5AFFF4F4" w14:textId="77777777" w:rsidR="00DB580C" w:rsidRPr="005E265D" w:rsidRDefault="00DB580C" w:rsidP="00DB580C">
      <w:pPr>
        <w:ind w:left="709"/>
        <w:rPr>
          <w:lang w:val="en-US"/>
        </w:rPr>
      </w:pPr>
      <w:r w:rsidRPr="005E265D">
        <w:rPr>
          <w:lang w:val="en-US"/>
        </w:rPr>
        <w:lastRenderedPageBreak/>
        <w:t>Nhờ có một kế hoạch tổ chức và nhân sự toàn diện, dự án được kỳ vọng sẽ được triển khai một cách mượt mà, đúng tiến độ và đạt được chất lượng cao, đáp ứng tốt các yêu cầu kỹ thuật và nghiệp vụ đã đề ra.</w:t>
      </w:r>
    </w:p>
    <w:p w14:paraId="28651B98" w14:textId="77777777" w:rsidR="00DB580C" w:rsidRDefault="00DB580C" w:rsidP="00DB580C">
      <w:pPr>
        <w:pStyle w:val="Heading2"/>
        <w:numPr>
          <w:ilvl w:val="0"/>
          <w:numId w:val="1"/>
        </w:numPr>
      </w:pPr>
      <w:r>
        <w:rPr>
          <w:lang w:val="en-US"/>
        </w:rPr>
        <w:t>Ư</w:t>
      </w:r>
      <w:r w:rsidRPr="00C36949">
        <w:t>ớc tính tiền tệ: </w:t>
      </w:r>
    </w:p>
    <w:p w14:paraId="49E05FB9" w14:textId="77777777" w:rsidR="00DB580C" w:rsidRPr="00531902" w:rsidRDefault="00DB580C" w:rsidP="00DB580C">
      <w:pPr>
        <w:ind w:left="720"/>
        <w:rPr>
          <w:rStyle w:val="SubtleEmphasis"/>
        </w:rPr>
      </w:pPr>
      <w:r w:rsidRPr="00531902">
        <w:rPr>
          <w:rStyle w:val="SubtleEmphasis"/>
        </w:rPr>
        <w:t>Cung cấp bảng phân tích tài chính bao gồm chi phí, dự báo doanh thu và lợi nhuận đầu tư tiềm năng, hỗ trợ các bên liên quan đánh giá tính khả thi về mặt tài chính của dự án.</w:t>
      </w:r>
    </w:p>
    <w:p w14:paraId="3FC51D50" w14:textId="77777777" w:rsidR="00DB580C" w:rsidRPr="00263D0D" w:rsidRDefault="00DB580C" w:rsidP="00DB580C">
      <w:pPr>
        <w:ind w:left="709"/>
        <w:rPr>
          <w:lang w:val="en-US"/>
        </w:rPr>
      </w:pPr>
      <w:r w:rsidRPr="00263D0D">
        <w:rPr>
          <w:lang w:val="en-US"/>
        </w:rPr>
        <w:t xml:space="preserve">Dựa trên các ước tính chi tiết từ bảng phân công công việc và các chi phí phát triển hệ thống (tổng chi phí khoảng triệu VND theo dự án </w:t>
      </w:r>
      <w:r>
        <w:rPr>
          <w:lang w:val="en-US"/>
        </w:rPr>
        <w:t>Wasko</w:t>
      </w:r>
      <w:r w:rsidRPr="00263D0D">
        <w:rPr>
          <w:lang w:val="en-US"/>
        </w:rPr>
        <w:t>), chúng ta có thể đưa ra một bảng phân tích tài chính sơ bộ như sau:</w:t>
      </w:r>
    </w:p>
    <w:p w14:paraId="08026F7E" w14:textId="77777777" w:rsidR="00DB580C" w:rsidRPr="00263D0D" w:rsidRDefault="00DB580C" w:rsidP="00DB580C">
      <w:pPr>
        <w:ind w:left="709"/>
        <w:rPr>
          <w:lang w:val="en-US"/>
        </w:rPr>
      </w:pPr>
      <w:r w:rsidRPr="00263D0D">
        <w:rPr>
          <w:b/>
          <w:bCs/>
          <w:lang w:val="en-US"/>
        </w:rPr>
        <w:t>Bảng phân tích tài chính dự kiến</w:t>
      </w:r>
    </w:p>
    <w:tbl>
      <w:tblPr>
        <w:tblStyle w:val="TableGrid"/>
        <w:tblW w:w="0" w:type="auto"/>
        <w:tblLook w:val="04A0" w:firstRow="1" w:lastRow="0" w:firstColumn="1" w:lastColumn="0" w:noHBand="0" w:noVBand="1"/>
      </w:tblPr>
      <w:tblGrid>
        <w:gridCol w:w="2499"/>
        <w:gridCol w:w="2904"/>
        <w:gridCol w:w="3947"/>
      </w:tblGrid>
      <w:tr w:rsidR="00DB580C" w:rsidRPr="00263D0D" w14:paraId="19E9880B" w14:textId="77777777" w:rsidTr="00D329B8">
        <w:tc>
          <w:tcPr>
            <w:tcW w:w="0" w:type="auto"/>
            <w:hideMark/>
          </w:tcPr>
          <w:p w14:paraId="607BD7B0" w14:textId="77777777" w:rsidR="00DB580C" w:rsidRPr="00263D0D" w:rsidRDefault="00DB580C" w:rsidP="00D329B8">
            <w:pPr>
              <w:ind w:left="709"/>
              <w:rPr>
                <w:b/>
                <w:bCs/>
                <w:lang w:val="en-US"/>
              </w:rPr>
            </w:pPr>
            <w:r w:rsidRPr="00263D0D">
              <w:rPr>
                <w:b/>
                <w:bCs/>
                <w:lang w:val="en-US"/>
              </w:rPr>
              <w:t>Hạng mục</w:t>
            </w:r>
          </w:p>
        </w:tc>
        <w:tc>
          <w:tcPr>
            <w:tcW w:w="0" w:type="auto"/>
            <w:hideMark/>
          </w:tcPr>
          <w:p w14:paraId="0A0E6D82" w14:textId="77777777" w:rsidR="00DB580C" w:rsidRPr="00263D0D" w:rsidRDefault="00DB580C" w:rsidP="00D329B8">
            <w:pPr>
              <w:ind w:left="709"/>
              <w:rPr>
                <w:b/>
                <w:bCs/>
                <w:lang w:val="en-US"/>
              </w:rPr>
            </w:pPr>
            <w:r w:rsidRPr="00263D0D">
              <w:rPr>
                <w:b/>
                <w:bCs/>
                <w:lang w:val="en-US"/>
              </w:rPr>
              <w:t>Ước tính (VND)</w:t>
            </w:r>
          </w:p>
        </w:tc>
        <w:tc>
          <w:tcPr>
            <w:tcW w:w="0" w:type="auto"/>
            <w:hideMark/>
          </w:tcPr>
          <w:p w14:paraId="668BBD49" w14:textId="77777777" w:rsidR="00DB580C" w:rsidRPr="00263D0D" w:rsidRDefault="00DB580C" w:rsidP="00D329B8">
            <w:pPr>
              <w:ind w:left="709"/>
              <w:rPr>
                <w:b/>
                <w:bCs/>
                <w:lang w:val="en-US"/>
              </w:rPr>
            </w:pPr>
            <w:r w:rsidRPr="00263D0D">
              <w:rPr>
                <w:b/>
                <w:bCs/>
                <w:lang w:val="en-US"/>
              </w:rPr>
              <w:t>Ghi chú</w:t>
            </w:r>
          </w:p>
        </w:tc>
      </w:tr>
      <w:tr w:rsidR="00DB580C" w:rsidRPr="00263D0D" w14:paraId="143DB2A7" w14:textId="77777777" w:rsidTr="00D329B8">
        <w:tc>
          <w:tcPr>
            <w:tcW w:w="0" w:type="auto"/>
            <w:hideMark/>
          </w:tcPr>
          <w:p w14:paraId="2F14BE67" w14:textId="77777777" w:rsidR="00DB580C" w:rsidRPr="00263D0D" w:rsidRDefault="00DB580C" w:rsidP="00D329B8">
            <w:pPr>
              <w:ind w:left="709"/>
              <w:rPr>
                <w:lang w:val="en-US"/>
              </w:rPr>
            </w:pPr>
            <w:r w:rsidRPr="00263D0D">
              <w:rPr>
                <w:b/>
                <w:bCs/>
                <w:lang w:val="en-US"/>
              </w:rPr>
              <w:t>Chi phí đầu tư ban đầu</w:t>
            </w:r>
          </w:p>
        </w:tc>
        <w:tc>
          <w:tcPr>
            <w:tcW w:w="0" w:type="auto"/>
            <w:hideMark/>
          </w:tcPr>
          <w:p w14:paraId="49D935EE" w14:textId="77777777" w:rsidR="00DB580C" w:rsidRPr="00263D0D" w:rsidRDefault="00DB580C" w:rsidP="00D329B8">
            <w:pPr>
              <w:ind w:left="709"/>
              <w:rPr>
                <w:lang w:val="en-US"/>
              </w:rPr>
            </w:pPr>
            <w:r w:rsidRPr="00263D0D">
              <w:rPr>
                <w:lang w:val="en-US"/>
              </w:rPr>
              <w:t>~435,000,000</w:t>
            </w:r>
          </w:p>
        </w:tc>
        <w:tc>
          <w:tcPr>
            <w:tcW w:w="0" w:type="auto"/>
            <w:hideMark/>
          </w:tcPr>
          <w:p w14:paraId="2CF6D45D" w14:textId="77777777" w:rsidR="00DB580C" w:rsidRPr="00263D0D" w:rsidRDefault="00DB580C" w:rsidP="00D329B8">
            <w:pPr>
              <w:ind w:left="709"/>
              <w:rPr>
                <w:lang w:val="en-US"/>
              </w:rPr>
            </w:pPr>
            <w:r w:rsidRPr="00263D0D">
              <w:rPr>
                <w:lang w:val="en-US"/>
              </w:rPr>
              <w:t>Tổng chi phí phát triển website (theo bảng WBS)</w:t>
            </w:r>
          </w:p>
        </w:tc>
      </w:tr>
      <w:tr w:rsidR="00DB580C" w:rsidRPr="00263D0D" w14:paraId="3655B17C" w14:textId="77777777" w:rsidTr="00D329B8">
        <w:tc>
          <w:tcPr>
            <w:tcW w:w="0" w:type="auto"/>
            <w:hideMark/>
          </w:tcPr>
          <w:p w14:paraId="1DFB735B" w14:textId="77777777" w:rsidR="00DB580C" w:rsidRPr="00263D0D" w:rsidRDefault="00DB580C" w:rsidP="00D329B8">
            <w:pPr>
              <w:ind w:left="709"/>
              <w:rPr>
                <w:lang w:val="en-US"/>
              </w:rPr>
            </w:pPr>
            <w:r w:rsidRPr="00263D0D">
              <w:rPr>
                <w:b/>
                <w:bCs/>
                <w:lang w:val="en-US"/>
              </w:rPr>
              <w:t>Chi phí vận hành hàng tháng</w:t>
            </w:r>
          </w:p>
        </w:tc>
        <w:tc>
          <w:tcPr>
            <w:tcW w:w="0" w:type="auto"/>
            <w:hideMark/>
          </w:tcPr>
          <w:p w14:paraId="528536DC" w14:textId="77777777" w:rsidR="00DB580C" w:rsidRPr="00263D0D" w:rsidRDefault="00DB580C" w:rsidP="00D329B8">
            <w:pPr>
              <w:ind w:left="709"/>
              <w:rPr>
                <w:lang w:val="en-US"/>
              </w:rPr>
            </w:pPr>
            <w:r w:rsidRPr="00263D0D">
              <w:rPr>
                <w:lang w:val="en-US"/>
              </w:rPr>
              <w:t>~30,000,000</w:t>
            </w:r>
          </w:p>
        </w:tc>
        <w:tc>
          <w:tcPr>
            <w:tcW w:w="0" w:type="auto"/>
            <w:hideMark/>
          </w:tcPr>
          <w:p w14:paraId="5B9676BA" w14:textId="77777777" w:rsidR="00DB580C" w:rsidRPr="00263D0D" w:rsidRDefault="00DB580C" w:rsidP="00D329B8">
            <w:pPr>
              <w:ind w:left="709"/>
              <w:rPr>
                <w:lang w:val="en-US"/>
              </w:rPr>
            </w:pPr>
            <w:r w:rsidRPr="00263D0D">
              <w:rPr>
                <w:lang w:val="en-US"/>
              </w:rPr>
              <w:t>Bao gồm chi phí hosting, bảo trì, marketing, nhân sự</w:t>
            </w:r>
          </w:p>
        </w:tc>
      </w:tr>
      <w:tr w:rsidR="00DB580C" w:rsidRPr="00263D0D" w14:paraId="6864EED4" w14:textId="77777777" w:rsidTr="00D329B8">
        <w:tc>
          <w:tcPr>
            <w:tcW w:w="0" w:type="auto"/>
            <w:hideMark/>
          </w:tcPr>
          <w:p w14:paraId="1086BBD0" w14:textId="77777777" w:rsidR="00DB580C" w:rsidRPr="00263D0D" w:rsidRDefault="00DB580C" w:rsidP="00D329B8">
            <w:pPr>
              <w:ind w:left="709"/>
              <w:rPr>
                <w:lang w:val="en-US"/>
              </w:rPr>
            </w:pPr>
            <w:r w:rsidRPr="00263D0D">
              <w:rPr>
                <w:b/>
                <w:bCs/>
                <w:lang w:val="en-US"/>
              </w:rPr>
              <w:t>Doanh thu dự báo hàng tháng</w:t>
            </w:r>
          </w:p>
        </w:tc>
        <w:tc>
          <w:tcPr>
            <w:tcW w:w="0" w:type="auto"/>
            <w:hideMark/>
          </w:tcPr>
          <w:p w14:paraId="1BDFE545" w14:textId="77777777" w:rsidR="00DB580C" w:rsidRPr="00263D0D" w:rsidRDefault="00DB580C" w:rsidP="00D329B8">
            <w:pPr>
              <w:ind w:left="709"/>
              <w:rPr>
                <w:lang w:val="en-US"/>
              </w:rPr>
            </w:pPr>
            <w:r w:rsidRPr="00263D0D">
              <w:rPr>
                <w:lang w:val="en-US"/>
              </w:rPr>
              <w:t>100,000,000 – 200,000,000</w:t>
            </w:r>
          </w:p>
        </w:tc>
        <w:tc>
          <w:tcPr>
            <w:tcW w:w="0" w:type="auto"/>
            <w:hideMark/>
          </w:tcPr>
          <w:p w14:paraId="776B3F36" w14:textId="77777777" w:rsidR="00DB580C" w:rsidRPr="00263D0D" w:rsidRDefault="00DB580C" w:rsidP="00D329B8">
            <w:pPr>
              <w:ind w:left="709"/>
              <w:rPr>
                <w:lang w:val="en-US"/>
              </w:rPr>
            </w:pPr>
            <w:r w:rsidRPr="00263D0D">
              <w:rPr>
                <w:lang w:val="en-US"/>
              </w:rPr>
              <w:t>Phụ thuộc vào số lượng học viên đăng ký và giá khóa học trung bình</w:t>
            </w:r>
          </w:p>
        </w:tc>
      </w:tr>
      <w:tr w:rsidR="00DB580C" w:rsidRPr="00263D0D" w14:paraId="4DB55E4F" w14:textId="77777777" w:rsidTr="00D329B8">
        <w:tc>
          <w:tcPr>
            <w:tcW w:w="0" w:type="auto"/>
            <w:hideMark/>
          </w:tcPr>
          <w:p w14:paraId="032B30BB" w14:textId="77777777" w:rsidR="00DB580C" w:rsidRPr="00263D0D" w:rsidRDefault="00DB580C" w:rsidP="00D329B8">
            <w:pPr>
              <w:ind w:left="709"/>
              <w:rPr>
                <w:lang w:val="en-US"/>
              </w:rPr>
            </w:pPr>
            <w:r w:rsidRPr="00263D0D">
              <w:rPr>
                <w:b/>
                <w:bCs/>
                <w:lang w:val="en-US"/>
              </w:rPr>
              <w:t>Lợi nhuận ròng hàng tháng</w:t>
            </w:r>
          </w:p>
        </w:tc>
        <w:tc>
          <w:tcPr>
            <w:tcW w:w="0" w:type="auto"/>
            <w:hideMark/>
          </w:tcPr>
          <w:p w14:paraId="2AF9371F" w14:textId="77777777" w:rsidR="00DB580C" w:rsidRPr="00263D0D" w:rsidRDefault="00DB580C" w:rsidP="00D329B8">
            <w:pPr>
              <w:ind w:left="709"/>
              <w:rPr>
                <w:lang w:val="en-US"/>
              </w:rPr>
            </w:pPr>
            <w:r w:rsidRPr="00263D0D">
              <w:rPr>
                <w:lang w:val="en-US"/>
              </w:rPr>
              <w:t>70,000,000 – 170,000,000</w:t>
            </w:r>
          </w:p>
        </w:tc>
        <w:tc>
          <w:tcPr>
            <w:tcW w:w="0" w:type="auto"/>
            <w:hideMark/>
          </w:tcPr>
          <w:p w14:paraId="35C47B27" w14:textId="77777777" w:rsidR="00DB580C" w:rsidRPr="00263D0D" w:rsidRDefault="00DB580C" w:rsidP="00D329B8">
            <w:pPr>
              <w:ind w:left="709"/>
              <w:rPr>
                <w:lang w:val="en-US"/>
              </w:rPr>
            </w:pPr>
            <w:r w:rsidRPr="00263D0D">
              <w:rPr>
                <w:lang w:val="en-US"/>
              </w:rPr>
              <w:t>Doanh thu sau khi trừ chi phí vận hành</w:t>
            </w:r>
          </w:p>
        </w:tc>
      </w:tr>
      <w:tr w:rsidR="00DB580C" w:rsidRPr="00263D0D" w14:paraId="6E12060B" w14:textId="77777777" w:rsidTr="00D329B8">
        <w:tc>
          <w:tcPr>
            <w:tcW w:w="0" w:type="auto"/>
            <w:hideMark/>
          </w:tcPr>
          <w:p w14:paraId="41EFE00E" w14:textId="77777777" w:rsidR="00DB580C" w:rsidRPr="00263D0D" w:rsidRDefault="00DB580C" w:rsidP="00D329B8">
            <w:pPr>
              <w:ind w:left="709"/>
              <w:rPr>
                <w:lang w:val="en-US"/>
              </w:rPr>
            </w:pPr>
            <w:r w:rsidRPr="00263D0D">
              <w:rPr>
                <w:b/>
                <w:bCs/>
                <w:lang w:val="en-US"/>
              </w:rPr>
              <w:lastRenderedPageBreak/>
              <w:t>Thời gian hoàn vốn (ROI)</w:t>
            </w:r>
          </w:p>
        </w:tc>
        <w:tc>
          <w:tcPr>
            <w:tcW w:w="0" w:type="auto"/>
            <w:hideMark/>
          </w:tcPr>
          <w:p w14:paraId="2A734D62" w14:textId="77777777" w:rsidR="00DB580C" w:rsidRPr="00263D0D" w:rsidRDefault="00DB580C" w:rsidP="00D329B8">
            <w:pPr>
              <w:ind w:left="709"/>
              <w:rPr>
                <w:lang w:val="en-US"/>
              </w:rPr>
            </w:pPr>
            <w:r w:rsidRPr="00263D0D">
              <w:rPr>
                <w:lang w:val="en-US"/>
              </w:rPr>
              <w:t>3 – 6 tháng</w:t>
            </w:r>
          </w:p>
        </w:tc>
        <w:tc>
          <w:tcPr>
            <w:tcW w:w="0" w:type="auto"/>
            <w:hideMark/>
          </w:tcPr>
          <w:p w14:paraId="246C6957" w14:textId="77777777" w:rsidR="00DB580C" w:rsidRPr="00263D0D" w:rsidRDefault="00DB580C" w:rsidP="00D329B8">
            <w:pPr>
              <w:ind w:left="709"/>
              <w:rPr>
                <w:lang w:val="en-US"/>
              </w:rPr>
            </w:pPr>
            <w:r w:rsidRPr="00263D0D">
              <w:rPr>
                <w:lang w:val="en-US"/>
              </w:rPr>
              <w:t>Ước tính dựa trên khả năng thu hút học viên và doanh thu thực tế</w:t>
            </w:r>
          </w:p>
        </w:tc>
      </w:tr>
    </w:tbl>
    <w:p w14:paraId="447ED339" w14:textId="77777777" w:rsidR="00DB580C" w:rsidRPr="00263D0D" w:rsidRDefault="00DB580C" w:rsidP="00DB580C">
      <w:pPr>
        <w:ind w:left="709"/>
        <w:rPr>
          <w:lang w:val="en-US"/>
        </w:rPr>
      </w:pPr>
      <w:r w:rsidRPr="00263D0D">
        <w:rPr>
          <w:b/>
          <w:bCs/>
          <w:lang w:val="en-US"/>
        </w:rPr>
        <w:t>Giải thích chi tiết:</w:t>
      </w:r>
    </w:p>
    <w:p w14:paraId="507A1C08" w14:textId="77777777" w:rsidR="00DB580C" w:rsidRPr="00263D0D" w:rsidRDefault="00DB580C" w:rsidP="00DB580C">
      <w:pPr>
        <w:ind w:left="709"/>
        <w:rPr>
          <w:lang w:val="en-US"/>
        </w:rPr>
      </w:pPr>
      <w:r w:rsidRPr="00263D0D">
        <w:rPr>
          <w:b/>
          <w:bCs/>
          <w:lang w:val="en-US"/>
        </w:rPr>
        <w:t>Chi phí đầu tư ban đầu:</w:t>
      </w:r>
      <w:r w:rsidRPr="00263D0D">
        <w:rPr>
          <w:lang w:val="en-US"/>
        </w:rPr>
        <w:br/>
        <w:t>Ước tính phát triển website theo bảng phân công công việc đưa ra chi phí tổng cộng khoảng 435 triệu VND. Con số này bao gồm tất cả các hạng mục từ thiết kế giao diện, lập trình, kiểm thử cho đến triển khai ban đầu.</w:t>
      </w:r>
    </w:p>
    <w:p w14:paraId="77922F14" w14:textId="77777777" w:rsidR="00DB580C" w:rsidRPr="00263D0D" w:rsidRDefault="00DB580C" w:rsidP="00DB580C">
      <w:pPr>
        <w:ind w:left="709"/>
        <w:rPr>
          <w:lang w:val="en-US"/>
        </w:rPr>
      </w:pPr>
      <w:r w:rsidRPr="00263D0D">
        <w:rPr>
          <w:b/>
          <w:bCs/>
          <w:lang w:val="en-US"/>
        </w:rPr>
        <w:t>Chi phí vận hành hàng tháng:</w:t>
      </w:r>
      <w:r w:rsidRPr="00263D0D">
        <w:rPr>
          <w:lang w:val="en-US"/>
        </w:rPr>
        <w:br/>
        <w:t>Sau khi ra mắt, website cần duy trì hoạt động thông qua chi phí hosting, bảo trì, cập nhật hệ thống và các hoạt động marketing. Ước tính khoảng 30 triệu VND/tháng.</w:t>
      </w:r>
    </w:p>
    <w:p w14:paraId="3E24F9BE" w14:textId="77777777" w:rsidR="00DB580C" w:rsidRPr="00263D0D" w:rsidRDefault="00DB580C" w:rsidP="00DB580C">
      <w:pPr>
        <w:ind w:left="709"/>
        <w:rPr>
          <w:lang w:val="en-US"/>
        </w:rPr>
      </w:pPr>
      <w:r w:rsidRPr="00263D0D">
        <w:rPr>
          <w:b/>
          <w:bCs/>
          <w:lang w:val="en-US"/>
        </w:rPr>
        <w:t>Doanh thu dự báo:</w:t>
      </w:r>
      <w:r w:rsidRPr="00263D0D">
        <w:rPr>
          <w:lang w:val="en-US"/>
        </w:rPr>
        <w:br/>
        <w:t>Dự báo doanh thu hàng tháng sẽ phụ thuộc vào số lượng học viên đăng ký và mức giá trung bình mỗi khóa học. Ví dụ, nếu website thu hút được 1,000 học viên và mỗi học viên mua khóa học với mức giá trung bình từ 100,000 đến 200,000 VND, doanh thu có thể nằm trong khoảng 100 – 200 triệu VND/tháng.</w:t>
      </w:r>
    </w:p>
    <w:p w14:paraId="2B8DC205" w14:textId="77777777" w:rsidR="00DB580C" w:rsidRPr="00263D0D" w:rsidRDefault="00DB580C" w:rsidP="00DB580C">
      <w:pPr>
        <w:ind w:left="709"/>
        <w:rPr>
          <w:lang w:val="en-US"/>
        </w:rPr>
      </w:pPr>
      <w:r w:rsidRPr="00263D0D">
        <w:rPr>
          <w:b/>
          <w:bCs/>
          <w:lang w:val="en-US"/>
        </w:rPr>
        <w:t>Lợi nhuận ròng:</w:t>
      </w:r>
      <w:r w:rsidRPr="00263D0D">
        <w:rPr>
          <w:lang w:val="en-US"/>
        </w:rPr>
        <w:br/>
        <w:t>Sau khi trừ đi chi phí vận hành, lợi nhuận ròng hàng tháng ước tính dao động từ 70 đến 170 triệu VND, giúp đánh giá khả năng sinh lời của dự án.</w:t>
      </w:r>
    </w:p>
    <w:p w14:paraId="7859050B" w14:textId="77777777" w:rsidR="00DB580C" w:rsidRPr="00B925E4" w:rsidRDefault="00DB580C" w:rsidP="00DB580C">
      <w:pPr>
        <w:ind w:left="709"/>
        <w:rPr>
          <w:lang w:val="en-US"/>
        </w:rPr>
      </w:pPr>
      <w:r w:rsidRPr="00263D0D">
        <w:rPr>
          <w:b/>
          <w:bCs/>
          <w:lang w:val="en-US"/>
        </w:rPr>
        <w:t>Thời gian hoàn vốn (ROI):</w:t>
      </w:r>
      <w:r w:rsidRPr="00263D0D">
        <w:rPr>
          <w:lang w:val="en-US"/>
        </w:rPr>
        <w:br/>
        <w:t xml:space="preserve">Với mức lợi nhuận ròng như trên, thời gian hoàn vốn dự kiến có thể từ 3 đến </w:t>
      </w:r>
      <w:r w:rsidRPr="00263D0D">
        <w:rPr>
          <w:lang w:val="en-US"/>
        </w:rPr>
        <w:lastRenderedPageBreak/>
        <w:t>6 tháng, tùy thuộc vào hiệu quả chiến lược marketing và tốc độ thu hút người dùng thực tế.</w:t>
      </w:r>
    </w:p>
    <w:p w14:paraId="0A235EED" w14:textId="77777777" w:rsidR="00DB580C" w:rsidRDefault="00DB580C" w:rsidP="00DB580C">
      <w:pPr>
        <w:pStyle w:val="Heading2"/>
        <w:numPr>
          <w:ilvl w:val="0"/>
          <w:numId w:val="1"/>
        </w:numPr>
      </w:pPr>
      <w:r w:rsidRPr="00C36949">
        <w:t>Kết quả và đề xuất: </w:t>
      </w:r>
    </w:p>
    <w:p w14:paraId="09FD5B2E" w14:textId="77777777" w:rsidR="00DB580C" w:rsidRPr="004420E0" w:rsidRDefault="00DB580C" w:rsidP="00DB580C">
      <w:pPr>
        <w:ind w:left="720"/>
        <w:rPr>
          <w:rStyle w:val="Emphasis"/>
        </w:rPr>
      </w:pPr>
      <w:r w:rsidRPr="004420E0">
        <w:rPr>
          <w:rStyle w:val="Emphasis"/>
        </w:rPr>
        <w:t>Tóm tắt các phát hiện từ nghiên cứu khả thi, rút ​​ra kết luận và đưa ra các khuyến nghị khả thi dựa trên phân tích, hướng dẫn người ra quyết định xác định tính khả thi của dự án.</w:t>
      </w:r>
    </w:p>
    <w:p w14:paraId="579FA636" w14:textId="77777777" w:rsidR="00DB580C" w:rsidRPr="004420E0" w:rsidRDefault="00DB580C" w:rsidP="00DB580C">
      <w:pPr>
        <w:ind w:left="709"/>
        <w:rPr>
          <w:lang w:val="en-US"/>
        </w:rPr>
      </w:pPr>
      <w:r w:rsidRPr="004420E0">
        <w:rPr>
          <w:lang w:val="en-US"/>
        </w:rPr>
        <w:t>Từ toàn bộ nghiên cứu khả thi, có thể rút ra những kết luận và khuyến nghị sau:</w:t>
      </w:r>
    </w:p>
    <w:p w14:paraId="22B84FCB" w14:textId="77777777" w:rsidR="00DB580C" w:rsidRPr="004420E0" w:rsidRDefault="00DB580C" w:rsidP="00DB580C">
      <w:pPr>
        <w:ind w:left="709"/>
        <w:rPr>
          <w:lang w:val="en-US"/>
        </w:rPr>
      </w:pPr>
      <w:r w:rsidRPr="004420E0">
        <w:rPr>
          <w:b/>
          <w:bCs/>
          <w:lang w:val="en-US"/>
        </w:rPr>
        <w:t>Tóm tắt phát hiện:</w:t>
      </w:r>
      <w:r w:rsidRPr="004420E0">
        <w:rPr>
          <w:lang w:val="en-US"/>
        </w:rPr>
        <w:t xml:space="preserve"> • Dự án nhằm xây dựng một nền tảng giáo dục trực tuyến toàn diện, cho phép học viên dễ dàng tìm kiếm, đăng ký và học tập, đồng thời giúp giảng viên quản lý khóa học và doanh thu một cách hiệu quả.</w:t>
      </w:r>
      <w:r w:rsidRPr="004420E0">
        <w:rPr>
          <w:lang w:val="en-US"/>
        </w:rPr>
        <w:br/>
        <w:t>• Sản phẩm có điểm độc đáo với giao diện thân thiện (chỉ cần 3 click để truy cập các chức năng chính), tính năng học thử giới hạn 20% nội dung, tích hợp đa dạng phương thức thanh toán và báo cáo chi tiết, đáp ứng xu hướng chuyển đổi số trong giáo dục.</w:t>
      </w:r>
      <w:r w:rsidRPr="004420E0">
        <w:rPr>
          <w:lang w:val="en-US"/>
        </w:rPr>
        <w:br/>
        <w:t>• Yêu cầu công nghệ đòi hỏi hiệu năng, bảo mật và khả năng mở rộng, kết hợp với quy trình phát triển Agile để đảm bảo chất lượng sản phẩm.</w:t>
      </w:r>
      <w:r w:rsidRPr="004420E0">
        <w:rPr>
          <w:lang w:val="en-US"/>
        </w:rPr>
        <w:br/>
        <w:t>• Thị trường trực tuyến hiện nay đang phát triển mạnh mẽ, mặc dù có sự cạnh tranh từ các nền tảng lớn, nhưng dự án vẫn có thể khẳng định vị thế thông qua sự khác biệt về trải nghiệm người dùng và tính năng độc đáo.</w:t>
      </w:r>
      <w:r w:rsidRPr="004420E0">
        <w:rPr>
          <w:lang w:val="en-US"/>
        </w:rPr>
        <w:br/>
        <w:t>• Phân tích tài chính cho thấy với tổng chi phí đầu tư ban đầu khoảng 435 triệu VND và chi phí vận hành hàng tháng ước tính khoảng 30 triệu VND, dự án có tiềm năng đạt doanh thu từ 100 – 200 triệu VND/tháng, từ đó hoàn vốn trong vòng 3 – 6 tháng.</w:t>
      </w:r>
    </w:p>
    <w:p w14:paraId="13D9E0FC" w14:textId="77777777" w:rsidR="00DB580C" w:rsidRPr="004420E0" w:rsidRDefault="00DB580C" w:rsidP="00DB580C">
      <w:pPr>
        <w:ind w:left="709"/>
        <w:rPr>
          <w:lang w:val="en-US"/>
        </w:rPr>
      </w:pPr>
      <w:r w:rsidRPr="004420E0">
        <w:rPr>
          <w:b/>
          <w:bCs/>
          <w:lang w:val="en-US"/>
        </w:rPr>
        <w:lastRenderedPageBreak/>
        <w:t>Kết luận:</w:t>
      </w:r>
      <w:r w:rsidRPr="004420E0">
        <w:rPr>
          <w:lang w:val="en-US"/>
        </w:rPr>
        <w:t xml:space="preserve"> Dựa trên các khía cạnh về sản phẩm, công nghệ, thị trường, quảng cáo, tổ chức nhân sự và tài chính, dự án được đánh giá có tính khả thi cao. Sản phẩm không chỉ đáp ứng đúng nhu cầu của học viên và giảng viên mà còn có tiềm năng sinh lời và tạo ra lợi thế cạnh tranh trong bối cảnh giáo dục trực tuyến ngày càng phát triển.</w:t>
      </w:r>
    </w:p>
    <w:p w14:paraId="2898ECE7" w14:textId="77777777" w:rsidR="00DB580C" w:rsidRPr="004420E0" w:rsidRDefault="00DB580C" w:rsidP="00DB580C">
      <w:pPr>
        <w:ind w:left="709"/>
        <w:rPr>
          <w:lang w:val="en-US"/>
        </w:rPr>
      </w:pPr>
      <w:r w:rsidRPr="004420E0">
        <w:rPr>
          <w:b/>
          <w:bCs/>
          <w:lang w:val="en-US"/>
        </w:rPr>
        <w:t>Đề xuất và khuyến nghị:</w:t>
      </w:r>
      <w:r w:rsidRPr="004420E0">
        <w:rPr>
          <w:lang w:val="en-US"/>
        </w:rPr>
        <w:t xml:space="preserve"> • </w:t>
      </w:r>
      <w:r w:rsidRPr="004420E0">
        <w:rPr>
          <w:b/>
          <w:bCs/>
          <w:lang w:val="en-US"/>
        </w:rPr>
        <w:t>Nghiên cứu thị trường thêm:</w:t>
      </w:r>
      <w:r w:rsidRPr="004420E0">
        <w:rPr>
          <w:lang w:val="en-US"/>
        </w:rPr>
        <w:t xml:space="preserve"> Tiếp tục khảo sát nhu cầu thực tế của người dùng để điều chỉnh tính năng và cải tiến sản phẩm phù hợp với xu hướng mới.</w:t>
      </w:r>
      <w:r w:rsidRPr="004420E0">
        <w:rPr>
          <w:lang w:val="en-US"/>
        </w:rPr>
        <w:br/>
        <w:t xml:space="preserve">• </w:t>
      </w:r>
      <w:r w:rsidRPr="004420E0">
        <w:rPr>
          <w:b/>
          <w:bCs/>
          <w:lang w:val="en-US"/>
        </w:rPr>
        <w:t>Đầu tư vào công nghệ:</w:t>
      </w:r>
      <w:r w:rsidRPr="004420E0">
        <w:rPr>
          <w:lang w:val="en-US"/>
        </w:rPr>
        <w:t xml:space="preserve"> Tăng cường các biện pháp bảo mật và khả năng mở rộng hệ thống nhằm đảm bảo hiệu năng cao khi lưu lượng truy cập tăng lên.</w:t>
      </w:r>
      <w:r w:rsidRPr="004420E0">
        <w:rPr>
          <w:lang w:val="en-US"/>
        </w:rPr>
        <w:br/>
        <w:t xml:space="preserve">• </w:t>
      </w:r>
      <w:r w:rsidRPr="004420E0">
        <w:rPr>
          <w:b/>
          <w:bCs/>
          <w:lang w:val="en-US"/>
        </w:rPr>
        <w:t>Chiến lược marketing đa kênh:</w:t>
      </w:r>
      <w:r w:rsidRPr="004420E0">
        <w:rPr>
          <w:lang w:val="en-US"/>
        </w:rPr>
        <w:t xml:space="preserve"> Kết hợp quảng cáo trực tuyến, SEO, email marketing và hợp tác với các influencer để nâng cao nhận diện thương hiệu và thu hút khách hàng mục tiêu.</w:t>
      </w:r>
      <w:r w:rsidRPr="004420E0">
        <w:rPr>
          <w:lang w:val="en-US"/>
        </w:rPr>
        <w:br/>
        <w:t xml:space="preserve">• </w:t>
      </w:r>
      <w:r w:rsidRPr="004420E0">
        <w:rPr>
          <w:b/>
          <w:bCs/>
          <w:lang w:val="en-US"/>
        </w:rPr>
        <w:t>Quản lý rủi ro hiệu quả:</w:t>
      </w:r>
      <w:r w:rsidRPr="004420E0">
        <w:rPr>
          <w:lang w:val="en-US"/>
        </w:rPr>
        <w:t xml:space="preserve"> Thiết lập quy trình theo dõi tiến độ, kiểm soát chi phí và tổ chức họp định kỳ để xử lý kịp thời các vấn đề phát sinh.</w:t>
      </w:r>
      <w:r w:rsidRPr="004420E0">
        <w:rPr>
          <w:lang w:val="en-US"/>
        </w:rPr>
        <w:br/>
        <w:t xml:space="preserve">• </w:t>
      </w:r>
      <w:r w:rsidRPr="004420E0">
        <w:rPr>
          <w:b/>
          <w:bCs/>
          <w:lang w:val="en-US"/>
        </w:rPr>
        <w:t>Đào tạo và phát triển nhân sự:</w:t>
      </w:r>
      <w:r w:rsidRPr="004420E0">
        <w:rPr>
          <w:lang w:val="en-US"/>
        </w:rPr>
        <w:t xml:space="preserve"> Đảm bảo tuyển dụng và đào tạo nhân sự có kinh nghiệm, áp dụng quy trình Agile để nâng cao hiệu quả làm việc và đảm bảo chất lượng sản phẩm.</w:t>
      </w:r>
    </w:p>
    <w:p w14:paraId="1CD2B1F6" w14:textId="77777777" w:rsidR="00DB580C" w:rsidRPr="00D7178D" w:rsidRDefault="00DB580C" w:rsidP="00DB580C">
      <w:pPr>
        <w:rPr>
          <w:lang w:val="en-US"/>
        </w:rPr>
      </w:pPr>
    </w:p>
    <w:p w14:paraId="0AE15EAF" w14:textId="7E5E7936" w:rsidR="004B6405" w:rsidRPr="00D7178D" w:rsidRDefault="004B6405" w:rsidP="004B6405">
      <w:pPr>
        <w:pStyle w:val="Heading1"/>
      </w:pPr>
      <w:r w:rsidRPr="00D7178D">
        <w:t xml:space="preserve">Tạo điều lệ </w:t>
      </w:r>
      <w:r>
        <w:t>dự án</w:t>
      </w:r>
      <w:r w:rsidRPr="00D7178D">
        <w:t>.</w:t>
      </w:r>
    </w:p>
    <w:p w14:paraId="02FA0677" w14:textId="77777777" w:rsidR="004B6405" w:rsidRDefault="008768B3" w:rsidP="004B6405">
      <w:pPr>
        <w:rPr>
          <w:rStyle w:val="Hyperlink"/>
          <w:lang w:val="en-US"/>
        </w:rPr>
      </w:pPr>
      <w:hyperlink r:id="rId9" w:history="1">
        <w:r w:rsidR="004B6405" w:rsidRPr="00D7178D">
          <w:rPr>
            <w:rStyle w:val="Hyperlink"/>
            <w:lang w:val="en-US"/>
          </w:rPr>
          <w:t xml:space="preserve">Làm thế nào để tạo điều lệ </w:t>
        </w:r>
        <w:r w:rsidR="004B6405">
          <w:rPr>
            <w:rStyle w:val="Hyperlink"/>
            <w:lang w:val="en-US"/>
          </w:rPr>
          <w:t>dự án</w:t>
        </w:r>
        <w:r w:rsidR="004B6405" w:rsidRPr="00D7178D">
          <w:rPr>
            <w:rStyle w:val="Hyperlink"/>
            <w:lang w:val="en-US"/>
          </w:rPr>
          <w:t>?</w:t>
        </w:r>
      </w:hyperlink>
    </w:p>
    <w:p w14:paraId="12D48493" w14:textId="2298D6AF" w:rsidR="00D7178D" w:rsidRPr="00D7178D" w:rsidRDefault="00D7178D" w:rsidP="004B6405">
      <w:pPr>
        <w:pStyle w:val="Heading1"/>
      </w:pPr>
      <w:r w:rsidRPr="00D7178D">
        <w:lastRenderedPageBreak/>
        <w:t>Thực hiện phân tích và đánh giá rủi ro.</w:t>
      </w:r>
    </w:p>
    <w:p w14:paraId="7DEEA5CF" w14:textId="77777777" w:rsidR="00D7178D" w:rsidRPr="00D7178D" w:rsidRDefault="008768B3" w:rsidP="00DB580C">
      <w:pPr>
        <w:rPr>
          <w:lang w:val="en-US"/>
        </w:rPr>
      </w:pPr>
      <w:hyperlink r:id="rId10" w:history="1">
        <w:r w:rsidR="00D7178D" w:rsidRPr="00D7178D">
          <w:rPr>
            <w:rStyle w:val="Hyperlink"/>
            <w:lang w:val="en-US"/>
          </w:rPr>
          <w:t>Phân tích rủi ro trong quản lý dự án</w:t>
        </w:r>
      </w:hyperlink>
    </w:p>
    <w:p w14:paraId="475BEF0F" w14:textId="357F64C3" w:rsidR="00D7178D" w:rsidRDefault="008768B3" w:rsidP="00DB580C">
      <w:hyperlink r:id="rId11" w:history="1">
        <w:r w:rsidR="00D7178D" w:rsidRPr="00D7178D">
          <w:rPr>
            <w:rStyle w:val="Hyperlink"/>
            <w:lang w:val="en-US"/>
          </w:rPr>
          <w:t>Đánh giá rủi ro là gì? Kỳ vọng là gì?</w:t>
        </w:r>
      </w:hyperlink>
    </w:p>
    <w:p w14:paraId="73496BC5" w14:textId="3095CA41" w:rsidR="00277BCD" w:rsidRDefault="00277BCD" w:rsidP="00DB580C">
      <w:pPr>
        <w:rPr>
          <w:i/>
          <w:iCs/>
        </w:rPr>
      </w:pPr>
      <w:r w:rsidRPr="00277BCD">
        <w:rPr>
          <w:i/>
          <w:iCs/>
        </w:rPr>
        <w:t>Xác định rủi ro, phân tích rủi ro, ưu tiên rủi ro, Xây dựng và thực hiện Chiến lược giảm thiểu rủi ro</w:t>
      </w:r>
      <w:r w:rsidRPr="00277BCD">
        <w:rPr>
          <w:b/>
          <w:bCs/>
          <w:i/>
          <w:iCs/>
        </w:rPr>
        <w:t xml:space="preserve">, </w:t>
      </w:r>
      <w:r w:rsidRPr="00277BCD">
        <w:rPr>
          <w:i/>
          <w:iCs/>
        </w:rPr>
        <w:t>giám sát rủi ro.</w:t>
      </w:r>
    </w:p>
    <w:tbl>
      <w:tblPr>
        <w:tblStyle w:val="TableGrid"/>
        <w:tblW w:w="0" w:type="auto"/>
        <w:tblLook w:val="04A0" w:firstRow="1" w:lastRow="0" w:firstColumn="1" w:lastColumn="0" w:noHBand="0" w:noVBand="1"/>
      </w:tblPr>
      <w:tblGrid>
        <w:gridCol w:w="1932"/>
        <w:gridCol w:w="2350"/>
        <w:gridCol w:w="991"/>
        <w:gridCol w:w="2192"/>
        <w:gridCol w:w="1885"/>
      </w:tblGrid>
      <w:tr w:rsidR="008B0693" w14:paraId="690CCB78" w14:textId="77777777" w:rsidTr="008B0693">
        <w:tc>
          <w:tcPr>
            <w:tcW w:w="0" w:type="auto"/>
          </w:tcPr>
          <w:p w14:paraId="5841A115" w14:textId="5A3A3E53" w:rsidR="00A80896" w:rsidRDefault="00A80896" w:rsidP="00DB580C">
            <w:pPr>
              <w:ind w:left="0"/>
              <w:rPr>
                <w:lang w:val="en-US"/>
              </w:rPr>
            </w:pPr>
            <w:r>
              <w:rPr>
                <w:lang w:val="en-US"/>
              </w:rPr>
              <w:t>Rủi ro</w:t>
            </w:r>
          </w:p>
        </w:tc>
        <w:tc>
          <w:tcPr>
            <w:tcW w:w="0" w:type="auto"/>
          </w:tcPr>
          <w:p w14:paraId="68CD8528" w14:textId="74844C03" w:rsidR="00A80896" w:rsidRDefault="00A80896" w:rsidP="00DB580C">
            <w:pPr>
              <w:ind w:left="0"/>
              <w:rPr>
                <w:lang w:val="en-US"/>
              </w:rPr>
            </w:pPr>
            <w:r>
              <w:rPr>
                <w:lang w:val="en-US"/>
              </w:rPr>
              <w:t xml:space="preserve"> Phân tích</w:t>
            </w:r>
          </w:p>
        </w:tc>
        <w:tc>
          <w:tcPr>
            <w:tcW w:w="0" w:type="auto"/>
          </w:tcPr>
          <w:p w14:paraId="2F7A4A44" w14:textId="379254AF" w:rsidR="00A80896" w:rsidRDefault="00A80896" w:rsidP="00DB580C">
            <w:pPr>
              <w:ind w:left="0"/>
              <w:rPr>
                <w:lang w:val="en-US"/>
              </w:rPr>
            </w:pPr>
            <w:r>
              <w:rPr>
                <w:lang w:val="en-US"/>
              </w:rPr>
              <w:t>Ưu tiên</w:t>
            </w:r>
          </w:p>
        </w:tc>
        <w:tc>
          <w:tcPr>
            <w:tcW w:w="0" w:type="auto"/>
          </w:tcPr>
          <w:p w14:paraId="017FDA6A" w14:textId="352BC6F8" w:rsidR="00A80896" w:rsidRDefault="00A80896" w:rsidP="00DB580C">
            <w:pPr>
              <w:ind w:left="0"/>
              <w:rPr>
                <w:lang w:val="en-US"/>
              </w:rPr>
            </w:pPr>
            <w:r>
              <w:rPr>
                <w:lang w:val="en-US"/>
              </w:rPr>
              <w:t>Giảm thiểu</w:t>
            </w:r>
          </w:p>
        </w:tc>
        <w:tc>
          <w:tcPr>
            <w:tcW w:w="0" w:type="auto"/>
          </w:tcPr>
          <w:p w14:paraId="20EAC178" w14:textId="3ABD3E7C" w:rsidR="00A80896" w:rsidRDefault="00A80896" w:rsidP="00DB580C">
            <w:pPr>
              <w:ind w:left="0"/>
              <w:rPr>
                <w:lang w:val="en-US"/>
              </w:rPr>
            </w:pPr>
            <w:r>
              <w:rPr>
                <w:lang w:val="en-US"/>
              </w:rPr>
              <w:t>Giám sát</w:t>
            </w:r>
          </w:p>
        </w:tc>
      </w:tr>
      <w:tr w:rsidR="008B0693" w14:paraId="2CDF90FC" w14:textId="77777777" w:rsidTr="008B0693">
        <w:tc>
          <w:tcPr>
            <w:tcW w:w="0" w:type="auto"/>
          </w:tcPr>
          <w:p w14:paraId="2AE6ACC0" w14:textId="0CFB81CE" w:rsidR="00A80896" w:rsidRDefault="00A80896" w:rsidP="00DB580C">
            <w:pPr>
              <w:ind w:left="0"/>
              <w:rPr>
                <w:lang w:val="en-US"/>
              </w:rPr>
            </w:pPr>
            <w:r>
              <w:t>Lỗi lập trình, bug và sự cố tương thích</w:t>
            </w:r>
          </w:p>
        </w:tc>
        <w:tc>
          <w:tcPr>
            <w:tcW w:w="0" w:type="auto"/>
          </w:tcPr>
          <w:p w14:paraId="6E7DFDFD" w14:textId="456E6F9F" w:rsidR="00A80896" w:rsidRDefault="00A80896" w:rsidP="00DB580C">
            <w:pPr>
              <w:ind w:left="0"/>
              <w:rPr>
                <w:lang w:val="en-US"/>
              </w:rPr>
            </w:pPr>
            <w:r>
              <w:t>có thể dẫn đến gián đoạn hoạt động, làm giảm trải nghiệm người dùng và gây ra các vấn đề bảo mật nghiêm trọng.</w:t>
            </w:r>
          </w:p>
        </w:tc>
        <w:tc>
          <w:tcPr>
            <w:tcW w:w="0" w:type="auto"/>
          </w:tcPr>
          <w:p w14:paraId="7285D49C" w14:textId="745C95F4" w:rsidR="00A80896" w:rsidRDefault="00A80896" w:rsidP="00DB580C">
            <w:pPr>
              <w:ind w:left="0"/>
              <w:rPr>
                <w:lang w:val="en-US"/>
              </w:rPr>
            </w:pPr>
            <w:r>
              <w:t>Rất cao</w:t>
            </w:r>
          </w:p>
        </w:tc>
        <w:tc>
          <w:tcPr>
            <w:tcW w:w="0" w:type="auto"/>
          </w:tcPr>
          <w:p w14:paraId="7265DB99" w14:textId="77777777" w:rsidR="00A80896" w:rsidRPr="00A80896" w:rsidRDefault="00A80896" w:rsidP="00A80896">
            <w:pPr>
              <w:ind w:left="0"/>
              <w:rPr>
                <w:lang w:val="en-US"/>
              </w:rPr>
            </w:pPr>
            <w:proofErr w:type="gramStart"/>
            <w:r w:rsidRPr="00A80896">
              <w:rPr>
                <w:lang w:val="en-US"/>
              </w:rPr>
              <w:t>  Thực</w:t>
            </w:r>
            <w:proofErr w:type="gramEnd"/>
            <w:r w:rsidRPr="00A80896">
              <w:rPr>
                <w:lang w:val="en-US"/>
              </w:rPr>
              <w:t xml:space="preserve"> hiện kiểm thử toàn diện (QA &amp; kiểm thử bảo mật) trước khi triển khai</w:t>
            </w:r>
          </w:p>
          <w:p w14:paraId="48A65E4A" w14:textId="77777777" w:rsidR="00A80896" w:rsidRPr="00A80896" w:rsidRDefault="00A80896" w:rsidP="00A80896">
            <w:pPr>
              <w:ind w:left="0"/>
              <w:rPr>
                <w:lang w:val="en-US"/>
              </w:rPr>
            </w:pPr>
            <w:proofErr w:type="gramStart"/>
            <w:r w:rsidRPr="00A80896">
              <w:rPr>
                <w:lang w:val="en-US"/>
              </w:rPr>
              <w:t>  Cập</w:t>
            </w:r>
            <w:proofErr w:type="gramEnd"/>
            <w:r w:rsidRPr="00A80896">
              <w:rPr>
                <w:lang w:val="en-US"/>
              </w:rPr>
              <w:t xml:space="preserve"> nhật định kỳ các bản vá lỗi và bảo mật</w:t>
            </w:r>
          </w:p>
          <w:p w14:paraId="133A4EB3" w14:textId="317C1154" w:rsidR="00A80896" w:rsidRDefault="00A80896" w:rsidP="00A80896">
            <w:pPr>
              <w:ind w:left="0"/>
              <w:rPr>
                <w:lang w:val="en-US"/>
              </w:rPr>
            </w:pPr>
            <w:proofErr w:type="gramStart"/>
            <w:r w:rsidRPr="00A80896">
              <w:rPr>
                <w:lang w:val="en-US"/>
              </w:rPr>
              <w:t>  Triển</w:t>
            </w:r>
            <w:proofErr w:type="gramEnd"/>
            <w:r w:rsidRPr="00A80896">
              <w:rPr>
                <w:lang w:val="en-US"/>
              </w:rPr>
              <w:t xml:space="preserve"> khai các giải pháp bảo mật hiện đại (SSL, tường lửa, hệ thống chống DDoS)</w:t>
            </w:r>
          </w:p>
        </w:tc>
        <w:tc>
          <w:tcPr>
            <w:tcW w:w="0" w:type="auto"/>
          </w:tcPr>
          <w:p w14:paraId="3EE9DD67" w14:textId="1AA89E40" w:rsidR="00A80896" w:rsidRDefault="00A80896" w:rsidP="00DB580C">
            <w:pPr>
              <w:ind w:left="0"/>
              <w:rPr>
                <w:lang w:val="en-US"/>
              </w:rPr>
            </w:pPr>
            <w:r>
              <w:t>Theo dõi liên tục thông qua hệ thống giám sát website và phản hồi nhanh khi phát hiện lỗi.</w:t>
            </w:r>
          </w:p>
        </w:tc>
      </w:tr>
      <w:tr w:rsidR="008B0693" w14:paraId="1C672E11" w14:textId="77777777" w:rsidTr="008B0693">
        <w:tc>
          <w:tcPr>
            <w:tcW w:w="0" w:type="auto"/>
          </w:tcPr>
          <w:p w14:paraId="17C9E1DA" w14:textId="5865ED30" w:rsidR="00A80896" w:rsidRDefault="00A80896" w:rsidP="00DB580C">
            <w:pPr>
              <w:ind w:left="0"/>
              <w:rPr>
                <w:lang w:val="en-US"/>
              </w:rPr>
            </w:pPr>
            <w:r>
              <w:lastRenderedPageBreak/>
              <w:t>Vấn đề bảo mật dữ liệu người dùng, giao dịch và nội dung khóa học</w:t>
            </w:r>
          </w:p>
        </w:tc>
        <w:tc>
          <w:tcPr>
            <w:tcW w:w="0" w:type="auto"/>
          </w:tcPr>
          <w:p w14:paraId="36EA148E" w14:textId="5836B299" w:rsidR="00A80896" w:rsidRDefault="00A80896" w:rsidP="00DB580C">
            <w:pPr>
              <w:ind w:left="0"/>
              <w:rPr>
                <w:lang w:val="en-US"/>
              </w:rPr>
            </w:pPr>
            <w:r>
              <w:t>có thể dẫn đến mất mát dữ liệu cá nhân, giao dịch bị xâm nhập và làm tổn hại uy tín thương hiệu.</w:t>
            </w:r>
          </w:p>
        </w:tc>
        <w:tc>
          <w:tcPr>
            <w:tcW w:w="0" w:type="auto"/>
          </w:tcPr>
          <w:p w14:paraId="4D235371" w14:textId="1FF61DF1" w:rsidR="00A80896" w:rsidRDefault="00A80896" w:rsidP="00DB580C">
            <w:pPr>
              <w:ind w:left="0"/>
              <w:rPr>
                <w:lang w:val="en-US"/>
              </w:rPr>
            </w:pPr>
            <w:r>
              <w:rPr>
                <w:lang w:val="en-US"/>
              </w:rPr>
              <w:t>Rất cao</w:t>
            </w:r>
          </w:p>
        </w:tc>
        <w:tc>
          <w:tcPr>
            <w:tcW w:w="0" w:type="auto"/>
          </w:tcPr>
          <w:p w14:paraId="63B224C1" w14:textId="77777777" w:rsidR="00A80896" w:rsidRPr="00A80896" w:rsidRDefault="00A80896" w:rsidP="00A80896">
            <w:pPr>
              <w:ind w:left="0"/>
              <w:rPr>
                <w:lang w:val="en-US"/>
              </w:rPr>
            </w:pPr>
            <w:proofErr w:type="gramStart"/>
            <w:r w:rsidRPr="00A80896">
              <w:rPr>
                <w:lang w:val="en-US"/>
              </w:rPr>
              <w:t>  Áp</w:t>
            </w:r>
            <w:proofErr w:type="gramEnd"/>
            <w:r w:rsidRPr="00A80896">
              <w:rPr>
                <w:lang w:val="en-US"/>
              </w:rPr>
              <w:t xml:space="preserve"> dụng các biện pháp bảo mật tiên tiến</w:t>
            </w:r>
          </w:p>
          <w:p w14:paraId="4438FD18" w14:textId="77777777" w:rsidR="00A80896" w:rsidRPr="00A80896" w:rsidRDefault="00A80896" w:rsidP="00A80896">
            <w:pPr>
              <w:ind w:left="0"/>
              <w:rPr>
                <w:lang w:val="en-US"/>
              </w:rPr>
            </w:pPr>
            <w:proofErr w:type="gramStart"/>
            <w:r w:rsidRPr="00A80896">
              <w:rPr>
                <w:lang w:val="en-US"/>
              </w:rPr>
              <w:t>  Kiểm</w:t>
            </w:r>
            <w:proofErr w:type="gramEnd"/>
            <w:r w:rsidRPr="00A80896">
              <w:rPr>
                <w:lang w:val="en-US"/>
              </w:rPr>
              <w:t xml:space="preserve"> tra, đánh giá và cập nhật các giải pháp bảo mật định kỳ</w:t>
            </w:r>
          </w:p>
          <w:p w14:paraId="5F44F74E" w14:textId="59525AA8" w:rsidR="00A80896" w:rsidRDefault="00A80896" w:rsidP="00A80896">
            <w:pPr>
              <w:ind w:left="0"/>
              <w:rPr>
                <w:lang w:val="en-US"/>
              </w:rPr>
            </w:pPr>
            <w:proofErr w:type="gramStart"/>
            <w:r w:rsidRPr="00A80896">
              <w:rPr>
                <w:lang w:val="en-US"/>
              </w:rPr>
              <w:t>  Sử</w:t>
            </w:r>
            <w:proofErr w:type="gramEnd"/>
            <w:r w:rsidRPr="00A80896">
              <w:rPr>
                <w:lang w:val="en-US"/>
              </w:rPr>
              <w:t xml:space="preserve"> dụng mã hóa dữ liệu và tuân thủ các tiêu chuẩn an ninh (như GDPR nếu áp dụng)</w:t>
            </w:r>
          </w:p>
        </w:tc>
        <w:tc>
          <w:tcPr>
            <w:tcW w:w="0" w:type="auto"/>
          </w:tcPr>
          <w:p w14:paraId="73D062B2" w14:textId="1D05CF82" w:rsidR="00A80896" w:rsidRDefault="00A80896" w:rsidP="00DB580C">
            <w:pPr>
              <w:ind w:left="0"/>
              <w:rPr>
                <w:lang w:val="en-US"/>
              </w:rPr>
            </w:pPr>
            <w:r>
              <w:t>Giám sát hoạt động bảo mật 24/7 và thực hiện kiểm tra định kỳ bảo mật.</w:t>
            </w:r>
          </w:p>
        </w:tc>
      </w:tr>
      <w:tr w:rsidR="008B0693" w14:paraId="74715918" w14:textId="77777777" w:rsidTr="008B0693">
        <w:tc>
          <w:tcPr>
            <w:tcW w:w="0" w:type="auto"/>
          </w:tcPr>
          <w:p w14:paraId="3D5F0F21" w14:textId="019E6C52" w:rsidR="00A80896" w:rsidRDefault="008B0693" w:rsidP="00DB580C">
            <w:pPr>
              <w:ind w:left="0"/>
              <w:rPr>
                <w:lang w:val="en-US"/>
              </w:rPr>
            </w:pPr>
            <w:r>
              <w:t>Khó khăn trong tích hợp các hệ thống (thanh toán, LMS, marketing)</w:t>
            </w:r>
          </w:p>
        </w:tc>
        <w:tc>
          <w:tcPr>
            <w:tcW w:w="0" w:type="auto"/>
          </w:tcPr>
          <w:p w14:paraId="02D42D60" w14:textId="4BE63425" w:rsidR="00A80896" w:rsidRDefault="008B0693" w:rsidP="00DB580C">
            <w:pPr>
              <w:ind w:left="0"/>
              <w:rPr>
                <w:lang w:val="en-US"/>
              </w:rPr>
            </w:pPr>
            <w:r>
              <w:t>có thể gây ra lỗi giao dịch hoặc truy cập khóa học, ảnh hưởng đến hoạt động và trải nghiệm người dùng.</w:t>
            </w:r>
          </w:p>
        </w:tc>
        <w:tc>
          <w:tcPr>
            <w:tcW w:w="0" w:type="auto"/>
          </w:tcPr>
          <w:p w14:paraId="20DD5AD3" w14:textId="5079E4BE" w:rsidR="00A80896" w:rsidRDefault="008B0693" w:rsidP="00DB580C">
            <w:pPr>
              <w:ind w:left="0"/>
              <w:rPr>
                <w:lang w:val="en-US"/>
              </w:rPr>
            </w:pPr>
            <w:r>
              <w:rPr>
                <w:lang w:val="en-US"/>
              </w:rPr>
              <w:t>Cao</w:t>
            </w:r>
          </w:p>
        </w:tc>
        <w:tc>
          <w:tcPr>
            <w:tcW w:w="0" w:type="auto"/>
          </w:tcPr>
          <w:p w14:paraId="3A463FA0" w14:textId="77777777" w:rsidR="008B0693" w:rsidRPr="008B0693" w:rsidRDefault="008B0693" w:rsidP="008B0693">
            <w:pPr>
              <w:ind w:left="0"/>
              <w:rPr>
                <w:lang w:val="en-US"/>
              </w:rPr>
            </w:pPr>
            <w:proofErr w:type="gramStart"/>
            <w:r w:rsidRPr="008B0693">
              <w:rPr>
                <w:lang w:val="en-US"/>
              </w:rPr>
              <w:t>  Lựa</w:t>
            </w:r>
            <w:proofErr w:type="gramEnd"/>
            <w:r w:rsidRPr="008B0693">
              <w:rPr>
                <w:lang w:val="en-US"/>
              </w:rPr>
              <w:t xml:space="preserve"> chọn đối tác và nhà cung cấp dịch vụ có uy tín</w:t>
            </w:r>
          </w:p>
          <w:p w14:paraId="66F204CD" w14:textId="3403A099" w:rsidR="00A80896" w:rsidRDefault="008B0693" w:rsidP="008B0693">
            <w:pPr>
              <w:ind w:left="0"/>
              <w:rPr>
                <w:lang w:val="en-US"/>
              </w:rPr>
            </w:pPr>
            <w:proofErr w:type="gramStart"/>
            <w:r w:rsidRPr="008B0693">
              <w:rPr>
                <w:lang w:val="en-US"/>
              </w:rPr>
              <w:t>  Thực</w:t>
            </w:r>
            <w:proofErr w:type="gramEnd"/>
            <w:r w:rsidRPr="008B0693">
              <w:rPr>
                <w:lang w:val="en-US"/>
              </w:rPr>
              <w:t xml:space="preserve"> hiện kiểm thử tích hợp (integration testing) trước khi ra mắt</w:t>
            </w:r>
          </w:p>
        </w:tc>
        <w:tc>
          <w:tcPr>
            <w:tcW w:w="0" w:type="auto"/>
          </w:tcPr>
          <w:p w14:paraId="6DAF2D7F" w14:textId="090C690E" w:rsidR="00A80896" w:rsidRDefault="008B0693" w:rsidP="00DB580C">
            <w:pPr>
              <w:ind w:left="0"/>
              <w:rPr>
                <w:lang w:val="en-US"/>
              </w:rPr>
            </w:pPr>
            <w:r>
              <w:t>Theo dõi quá trình tích hợp và hiệu suất hệ thống sau triển khai.</w:t>
            </w:r>
          </w:p>
        </w:tc>
      </w:tr>
      <w:tr w:rsidR="008B0693" w14:paraId="7C4BDA07" w14:textId="77777777" w:rsidTr="008B0693">
        <w:tc>
          <w:tcPr>
            <w:tcW w:w="0" w:type="auto"/>
          </w:tcPr>
          <w:p w14:paraId="3B73E694" w14:textId="67B662E5" w:rsidR="00A80896" w:rsidRDefault="00592FC1" w:rsidP="00DB580C">
            <w:pPr>
              <w:ind w:left="0"/>
              <w:rPr>
                <w:lang w:val="en-US"/>
              </w:rPr>
            </w:pPr>
            <w:r>
              <w:lastRenderedPageBreak/>
              <w:t>Thiếu đội ngũ phát triển chuyên môn</w:t>
            </w:r>
          </w:p>
        </w:tc>
        <w:tc>
          <w:tcPr>
            <w:tcW w:w="0" w:type="auto"/>
          </w:tcPr>
          <w:p w14:paraId="68619527" w14:textId="10110B3A" w:rsidR="00A80896" w:rsidRDefault="00592FC1" w:rsidP="00DB580C">
            <w:pPr>
              <w:ind w:left="0"/>
              <w:rPr>
                <w:lang w:val="en-US"/>
              </w:rPr>
            </w:pPr>
            <w:r>
              <w:t>Có thể dẫn đến chậm tiến độ và chất lượng sản phẩm kém, làm tăng chi phí phát sinh.</w:t>
            </w:r>
          </w:p>
        </w:tc>
        <w:tc>
          <w:tcPr>
            <w:tcW w:w="0" w:type="auto"/>
          </w:tcPr>
          <w:p w14:paraId="02A3EDC3" w14:textId="2321DEA1" w:rsidR="00A80896" w:rsidRDefault="00592FC1" w:rsidP="00DB580C">
            <w:pPr>
              <w:ind w:left="0"/>
              <w:rPr>
                <w:lang w:val="en-US"/>
              </w:rPr>
            </w:pPr>
            <w:r>
              <w:t>Trung bình - cao</w:t>
            </w:r>
          </w:p>
        </w:tc>
        <w:tc>
          <w:tcPr>
            <w:tcW w:w="0" w:type="auto"/>
          </w:tcPr>
          <w:p w14:paraId="4ED59218" w14:textId="77777777" w:rsidR="00592FC1" w:rsidRPr="00592FC1" w:rsidRDefault="00592FC1" w:rsidP="00592FC1">
            <w:pPr>
              <w:ind w:left="0"/>
              <w:rPr>
                <w:lang w:val="en-US"/>
              </w:rPr>
            </w:pPr>
            <w:proofErr w:type="gramStart"/>
            <w:r w:rsidRPr="00592FC1">
              <w:rPr>
                <w:lang w:val="en-US"/>
              </w:rPr>
              <w:t>  Lập</w:t>
            </w:r>
            <w:proofErr w:type="gramEnd"/>
            <w:r w:rsidRPr="00592FC1">
              <w:rPr>
                <w:lang w:val="en-US"/>
              </w:rPr>
              <w:t xml:space="preserve"> kế hoạch dự phòng và phân chia nhiệm vụ rõ ràng</w:t>
            </w:r>
          </w:p>
          <w:p w14:paraId="65E4F73A" w14:textId="725289AB" w:rsidR="00A80896" w:rsidRDefault="00592FC1" w:rsidP="00592FC1">
            <w:pPr>
              <w:ind w:left="0"/>
              <w:rPr>
                <w:lang w:val="en-US"/>
              </w:rPr>
            </w:pPr>
            <w:proofErr w:type="gramStart"/>
            <w:r w:rsidRPr="00592FC1">
              <w:rPr>
                <w:lang w:val="en-US"/>
              </w:rPr>
              <w:t>  Sử</w:t>
            </w:r>
            <w:proofErr w:type="gramEnd"/>
            <w:r w:rsidRPr="00592FC1">
              <w:rPr>
                <w:lang w:val="en-US"/>
              </w:rPr>
              <w:t xml:space="preserve"> dụng các công cụ quản lý dự án (ví dụ: Agile, Microsoft Project) để theo dõi tiến độ</w:t>
            </w:r>
          </w:p>
        </w:tc>
        <w:tc>
          <w:tcPr>
            <w:tcW w:w="0" w:type="auto"/>
          </w:tcPr>
          <w:p w14:paraId="1BED5E6A" w14:textId="1F15BC3C" w:rsidR="00A80896" w:rsidRPr="00592FC1" w:rsidRDefault="00592FC1" w:rsidP="00DB580C">
            <w:pPr>
              <w:ind w:left="0"/>
              <w:rPr>
                <w:lang w:val="en-US"/>
              </w:rPr>
            </w:pPr>
            <w:r>
              <w:t>Giám sát tiến độ dự án thường xuyên, đánh giá năng lực và điều chỉnh nguồn lực kịp thời.</w:t>
            </w:r>
          </w:p>
        </w:tc>
      </w:tr>
      <w:tr w:rsidR="008B0693" w14:paraId="2402F92A" w14:textId="77777777" w:rsidTr="008B0693">
        <w:tc>
          <w:tcPr>
            <w:tcW w:w="0" w:type="auto"/>
          </w:tcPr>
          <w:p w14:paraId="04F8305D" w14:textId="5023465F" w:rsidR="00A80896" w:rsidRDefault="00592FC1" w:rsidP="00DB580C">
            <w:pPr>
              <w:ind w:left="0"/>
              <w:rPr>
                <w:lang w:val="en-US"/>
              </w:rPr>
            </w:pPr>
            <w:r>
              <w:t>Thay đổi yêu cầu từ phía khách hàng hoặc do thị trường</w:t>
            </w:r>
          </w:p>
        </w:tc>
        <w:tc>
          <w:tcPr>
            <w:tcW w:w="0" w:type="auto"/>
          </w:tcPr>
          <w:p w14:paraId="40640FF7" w14:textId="782229C6" w:rsidR="00A80896" w:rsidRDefault="00592FC1" w:rsidP="00DB580C">
            <w:pPr>
              <w:ind w:left="0"/>
              <w:rPr>
                <w:lang w:val="en-US"/>
              </w:rPr>
            </w:pPr>
            <w:r>
              <w:t>Có thể làm chậm tiến độ dự án và tăng chi phí phát sinh do cần điều chỉnh lại các tính năng, nội dung.</w:t>
            </w:r>
          </w:p>
        </w:tc>
        <w:tc>
          <w:tcPr>
            <w:tcW w:w="0" w:type="auto"/>
          </w:tcPr>
          <w:p w14:paraId="59C548B3" w14:textId="6DB7A1AA" w:rsidR="00A80896" w:rsidRDefault="00592FC1" w:rsidP="00DB580C">
            <w:pPr>
              <w:ind w:left="0"/>
              <w:rPr>
                <w:lang w:val="en-US"/>
              </w:rPr>
            </w:pPr>
            <w:r>
              <w:t>Trung bình</w:t>
            </w:r>
          </w:p>
        </w:tc>
        <w:tc>
          <w:tcPr>
            <w:tcW w:w="0" w:type="auto"/>
          </w:tcPr>
          <w:p w14:paraId="5EE06960" w14:textId="77777777" w:rsidR="00592FC1" w:rsidRPr="00592FC1" w:rsidRDefault="00592FC1" w:rsidP="00592FC1">
            <w:pPr>
              <w:ind w:left="0"/>
              <w:rPr>
                <w:lang w:val="en-US"/>
              </w:rPr>
            </w:pPr>
            <w:proofErr w:type="gramStart"/>
            <w:r w:rsidRPr="00592FC1">
              <w:rPr>
                <w:lang w:val="en-US"/>
              </w:rPr>
              <w:t>  Xác</w:t>
            </w:r>
            <w:proofErr w:type="gramEnd"/>
            <w:r w:rsidRPr="00592FC1">
              <w:rPr>
                <w:lang w:val="en-US"/>
              </w:rPr>
              <w:t xml:space="preserve"> lập quy trình quản lý thay đổi yêu cầu chặt chẽ</w:t>
            </w:r>
          </w:p>
          <w:p w14:paraId="0082F04B" w14:textId="6237690E" w:rsidR="00A80896" w:rsidRDefault="00592FC1" w:rsidP="00592FC1">
            <w:pPr>
              <w:ind w:left="0"/>
              <w:rPr>
                <w:lang w:val="en-US"/>
              </w:rPr>
            </w:pPr>
            <w:proofErr w:type="gramStart"/>
            <w:r w:rsidRPr="00592FC1">
              <w:rPr>
                <w:lang w:val="en-US"/>
              </w:rPr>
              <w:t>  Giao</w:t>
            </w:r>
            <w:proofErr w:type="gramEnd"/>
            <w:r w:rsidRPr="00592FC1">
              <w:rPr>
                <w:lang w:val="en-US"/>
              </w:rPr>
              <w:t xml:space="preserve"> tiếp thường xuyên với khách hàng để cập nhật và thống nhất yêu cầu</w:t>
            </w:r>
          </w:p>
        </w:tc>
        <w:tc>
          <w:tcPr>
            <w:tcW w:w="0" w:type="auto"/>
          </w:tcPr>
          <w:p w14:paraId="3A492AFD" w14:textId="5DC4A4CF" w:rsidR="00A80896" w:rsidRDefault="00592FC1" w:rsidP="00DB580C">
            <w:pPr>
              <w:ind w:left="0"/>
              <w:rPr>
                <w:lang w:val="en-US"/>
              </w:rPr>
            </w:pPr>
            <w:r>
              <w:t>Theo dõi và cập nhật yêu cầu dự án liên tục, đảm bảo tính nhất quán và phản hồi nhanh khi có thay đổi.</w:t>
            </w:r>
          </w:p>
        </w:tc>
      </w:tr>
      <w:tr w:rsidR="008B0693" w14:paraId="210A7ACF" w14:textId="77777777" w:rsidTr="008B0693">
        <w:tc>
          <w:tcPr>
            <w:tcW w:w="0" w:type="auto"/>
          </w:tcPr>
          <w:p w14:paraId="211D899D" w14:textId="0DACFF17" w:rsidR="00A80896" w:rsidRDefault="0087796A" w:rsidP="00DB580C">
            <w:pPr>
              <w:ind w:left="0"/>
              <w:rPr>
                <w:lang w:val="en-US"/>
              </w:rPr>
            </w:pPr>
            <w:r>
              <w:t>Ngân sách bị vượt do chi phí phát sinh không dự báo được</w:t>
            </w:r>
          </w:p>
        </w:tc>
        <w:tc>
          <w:tcPr>
            <w:tcW w:w="0" w:type="auto"/>
          </w:tcPr>
          <w:p w14:paraId="05351F36" w14:textId="1ABADF10" w:rsidR="00A80896" w:rsidRDefault="0087796A" w:rsidP="00DB580C">
            <w:pPr>
              <w:ind w:left="0"/>
              <w:rPr>
                <w:lang w:val="en-US"/>
              </w:rPr>
            </w:pPr>
            <w:r>
              <w:t xml:space="preserve">Chi phí phát sinh từ việc sửa lỗi, bảo trì hay thay đổi yêu cầu có thể dẫn đến ngân sách </w:t>
            </w:r>
            <w:r>
              <w:lastRenderedPageBreak/>
              <w:t>vượt mức, ảnh hưởng đến ROI.</w:t>
            </w:r>
          </w:p>
        </w:tc>
        <w:tc>
          <w:tcPr>
            <w:tcW w:w="0" w:type="auto"/>
          </w:tcPr>
          <w:p w14:paraId="61FAFF8E" w14:textId="1E9E892B" w:rsidR="00A80896" w:rsidRDefault="0087796A" w:rsidP="00DB580C">
            <w:pPr>
              <w:ind w:left="0"/>
              <w:rPr>
                <w:lang w:val="en-US"/>
              </w:rPr>
            </w:pPr>
            <w:r>
              <w:lastRenderedPageBreak/>
              <w:t>Trung bình</w:t>
            </w:r>
          </w:p>
        </w:tc>
        <w:tc>
          <w:tcPr>
            <w:tcW w:w="0" w:type="auto"/>
          </w:tcPr>
          <w:p w14:paraId="79268DC1" w14:textId="77777777" w:rsidR="0087796A" w:rsidRPr="0087796A" w:rsidRDefault="0087796A" w:rsidP="0087796A">
            <w:pPr>
              <w:ind w:left="0"/>
              <w:rPr>
                <w:lang w:val="en-US"/>
              </w:rPr>
            </w:pPr>
            <w:proofErr w:type="gramStart"/>
            <w:r w:rsidRPr="0087796A">
              <w:rPr>
                <w:lang w:val="en-US"/>
              </w:rPr>
              <w:t>  Lập</w:t>
            </w:r>
            <w:proofErr w:type="gramEnd"/>
            <w:r w:rsidRPr="0087796A">
              <w:rPr>
                <w:lang w:val="en-US"/>
              </w:rPr>
              <w:t xml:space="preserve"> kế hoạch ngân sách chi tiết với các khoản dự phòng tài chính</w:t>
            </w:r>
          </w:p>
          <w:p w14:paraId="752AD97A" w14:textId="57190BB0" w:rsidR="00A80896" w:rsidRDefault="0087796A" w:rsidP="0087796A">
            <w:pPr>
              <w:ind w:left="0"/>
              <w:rPr>
                <w:lang w:val="en-US"/>
              </w:rPr>
            </w:pPr>
            <w:proofErr w:type="gramStart"/>
            <w:r w:rsidRPr="0087796A">
              <w:rPr>
                <w:lang w:val="en-US"/>
              </w:rPr>
              <w:lastRenderedPageBreak/>
              <w:t>  Theo</w:t>
            </w:r>
            <w:proofErr w:type="gramEnd"/>
            <w:r w:rsidRPr="0087796A">
              <w:rPr>
                <w:lang w:val="en-US"/>
              </w:rPr>
              <w:t xml:space="preserve"> dõi chi phí sát sao trong suốt quá trình triển khai</w:t>
            </w:r>
          </w:p>
        </w:tc>
        <w:tc>
          <w:tcPr>
            <w:tcW w:w="0" w:type="auto"/>
          </w:tcPr>
          <w:p w14:paraId="07E616EF" w14:textId="2E3A6B24" w:rsidR="00A80896" w:rsidRDefault="0087796A" w:rsidP="00DB580C">
            <w:pPr>
              <w:ind w:left="0"/>
              <w:rPr>
                <w:lang w:val="en-US"/>
              </w:rPr>
            </w:pPr>
            <w:r w:rsidRPr="0087796A">
              <w:rPr>
                <w:lang w:val="en-US"/>
              </w:rPr>
              <w:lastRenderedPageBreak/>
              <w:t xml:space="preserve">Báo cáo và đánh giá ngân sách định kỳ, so sánh với </w:t>
            </w:r>
            <w:r w:rsidRPr="0087796A">
              <w:rPr>
                <w:lang w:val="en-US"/>
              </w:rPr>
              <w:lastRenderedPageBreak/>
              <w:t>các chỉ tiêu đã đề ra.</w:t>
            </w:r>
          </w:p>
        </w:tc>
      </w:tr>
      <w:tr w:rsidR="008B0693" w14:paraId="699E4251" w14:textId="77777777" w:rsidTr="008B0693">
        <w:tc>
          <w:tcPr>
            <w:tcW w:w="0" w:type="auto"/>
          </w:tcPr>
          <w:p w14:paraId="2A162294" w14:textId="56AA4177" w:rsidR="00A80896" w:rsidRDefault="0087796A" w:rsidP="00DB580C">
            <w:pPr>
              <w:ind w:left="0"/>
              <w:rPr>
                <w:lang w:val="en-US"/>
              </w:rPr>
            </w:pPr>
            <w:r>
              <w:lastRenderedPageBreak/>
              <w:t>Không đạt được ROI mong đợi</w:t>
            </w:r>
          </w:p>
        </w:tc>
        <w:tc>
          <w:tcPr>
            <w:tcW w:w="0" w:type="auto"/>
          </w:tcPr>
          <w:p w14:paraId="2E395744" w14:textId="16534B24" w:rsidR="00A80896" w:rsidRDefault="0087796A" w:rsidP="00DB580C">
            <w:pPr>
              <w:ind w:left="0"/>
              <w:rPr>
                <w:lang w:val="en-US"/>
              </w:rPr>
            </w:pPr>
            <w:r>
              <w:t>Nếu website không thu hút đủ khách hàng, doanh thu có thể không đạt được mục tiêu, ảnh hưởng trực tiếp đến lợi nhuận.</w:t>
            </w:r>
          </w:p>
        </w:tc>
        <w:tc>
          <w:tcPr>
            <w:tcW w:w="0" w:type="auto"/>
          </w:tcPr>
          <w:p w14:paraId="68D59AD3" w14:textId="3C2872F3" w:rsidR="00A80896" w:rsidRDefault="0087796A" w:rsidP="00DB580C">
            <w:pPr>
              <w:ind w:left="0"/>
              <w:rPr>
                <w:lang w:val="en-US"/>
              </w:rPr>
            </w:pPr>
            <w:r>
              <w:t>Trung bình</w:t>
            </w:r>
          </w:p>
        </w:tc>
        <w:tc>
          <w:tcPr>
            <w:tcW w:w="0" w:type="auto"/>
          </w:tcPr>
          <w:p w14:paraId="3172B3A5" w14:textId="77777777" w:rsidR="0087796A" w:rsidRPr="0087796A" w:rsidRDefault="0087796A" w:rsidP="0087796A">
            <w:pPr>
              <w:ind w:left="0"/>
              <w:rPr>
                <w:lang w:val="en-US"/>
              </w:rPr>
            </w:pPr>
            <w:proofErr w:type="gramStart"/>
            <w:r w:rsidRPr="0087796A">
              <w:rPr>
                <w:lang w:val="en-US"/>
              </w:rPr>
              <w:t>  Đầu</w:t>
            </w:r>
            <w:proofErr w:type="gramEnd"/>
            <w:r w:rsidRPr="0087796A">
              <w:rPr>
                <w:lang w:val="en-US"/>
              </w:rPr>
              <w:t xml:space="preserve"> tư vào marketing, tối ưu SEO và cải thiện giao diện người dùng</w:t>
            </w:r>
          </w:p>
          <w:p w14:paraId="65A189A9" w14:textId="18629490" w:rsidR="00A80896" w:rsidRDefault="0087796A" w:rsidP="0087796A">
            <w:pPr>
              <w:ind w:left="0"/>
              <w:rPr>
                <w:lang w:val="en-US"/>
              </w:rPr>
            </w:pPr>
            <w:proofErr w:type="gramStart"/>
            <w:r w:rsidRPr="0087796A">
              <w:rPr>
                <w:lang w:val="en-US"/>
              </w:rPr>
              <w:t>  Thu</w:t>
            </w:r>
            <w:proofErr w:type="gramEnd"/>
            <w:r w:rsidRPr="0087796A">
              <w:rPr>
                <w:lang w:val="en-US"/>
              </w:rPr>
              <w:t xml:space="preserve"> thập phản hồi của khách hàng để liên tục cải tiến sản phẩm</w:t>
            </w:r>
          </w:p>
        </w:tc>
        <w:tc>
          <w:tcPr>
            <w:tcW w:w="0" w:type="auto"/>
          </w:tcPr>
          <w:p w14:paraId="012AFFA6" w14:textId="051871D6" w:rsidR="00A80896" w:rsidRDefault="0087796A" w:rsidP="00DB580C">
            <w:pPr>
              <w:ind w:left="0"/>
              <w:rPr>
                <w:lang w:val="en-US"/>
              </w:rPr>
            </w:pPr>
            <w:r w:rsidRPr="0087796A">
              <w:rPr>
                <w:lang w:val="en-US"/>
              </w:rPr>
              <w:t>Theo dõi các chỉ số kinh doanh, lưu lượng truy cập và tỷ lệ chuyển đổi.</w:t>
            </w:r>
          </w:p>
        </w:tc>
      </w:tr>
      <w:tr w:rsidR="0087796A" w14:paraId="2E1BC51B" w14:textId="77777777" w:rsidTr="008B0693">
        <w:tc>
          <w:tcPr>
            <w:tcW w:w="0" w:type="auto"/>
          </w:tcPr>
          <w:p w14:paraId="610E9C28" w14:textId="16D661A7" w:rsidR="0087796A" w:rsidRDefault="0087796A" w:rsidP="00DB580C">
            <w:pPr>
              <w:ind w:left="0"/>
            </w:pPr>
            <w:r>
              <w:t>Nội dung khóa học chưa đầy đủ, lỗi thời hoặc không hấp dẫn</w:t>
            </w:r>
          </w:p>
        </w:tc>
        <w:tc>
          <w:tcPr>
            <w:tcW w:w="0" w:type="auto"/>
          </w:tcPr>
          <w:p w14:paraId="088981E7" w14:textId="1ED13B7B" w:rsidR="0087796A" w:rsidRDefault="0087796A" w:rsidP="00DB580C">
            <w:pPr>
              <w:ind w:left="0"/>
            </w:pPr>
            <w:r>
              <w:t>Học viên có thể không hài lòng, tỷ lệ hoàn thành khóa học thấp và uy tín thương hiệu bị ảnh hưởng, dẫn đến doanh thu giảm.</w:t>
            </w:r>
          </w:p>
        </w:tc>
        <w:tc>
          <w:tcPr>
            <w:tcW w:w="0" w:type="auto"/>
          </w:tcPr>
          <w:p w14:paraId="1E4931EB" w14:textId="61584741" w:rsidR="0087796A" w:rsidRDefault="0087796A" w:rsidP="00DB580C">
            <w:pPr>
              <w:ind w:left="0"/>
            </w:pPr>
            <w:r>
              <w:t>Trung bình</w:t>
            </w:r>
          </w:p>
        </w:tc>
        <w:tc>
          <w:tcPr>
            <w:tcW w:w="0" w:type="auto"/>
          </w:tcPr>
          <w:p w14:paraId="1B42FDD3" w14:textId="77777777" w:rsidR="0087796A" w:rsidRPr="0087796A" w:rsidRDefault="0087796A" w:rsidP="0087796A">
            <w:pPr>
              <w:ind w:left="0"/>
              <w:rPr>
                <w:lang w:val="en-US"/>
              </w:rPr>
            </w:pPr>
            <w:r w:rsidRPr="0087796A">
              <w:rPr>
                <w:lang w:val="en-US"/>
              </w:rPr>
              <w:t>Đầu tư vào nghiên cứu và phát triển nội dung chất lượng</w:t>
            </w:r>
          </w:p>
          <w:p w14:paraId="7410502E" w14:textId="77777777" w:rsidR="0087796A" w:rsidRPr="0087796A" w:rsidRDefault="0087796A" w:rsidP="0087796A">
            <w:pPr>
              <w:ind w:left="0"/>
              <w:rPr>
                <w:lang w:val="en-US"/>
              </w:rPr>
            </w:pPr>
            <w:r w:rsidRPr="0087796A">
              <w:rPr>
                <w:lang w:val="en-US"/>
              </w:rPr>
              <w:t>Hợp tác với các chuyên gia để cập nhật và làm mới nội dung</w:t>
            </w:r>
          </w:p>
          <w:p w14:paraId="790CC448" w14:textId="30E0EE52" w:rsidR="0087796A" w:rsidRPr="0087796A" w:rsidRDefault="0087796A" w:rsidP="0087796A">
            <w:pPr>
              <w:ind w:left="0"/>
              <w:rPr>
                <w:lang w:val="en-US"/>
              </w:rPr>
            </w:pPr>
            <w:r w:rsidRPr="0087796A">
              <w:rPr>
                <w:lang w:val="en-US"/>
              </w:rPr>
              <w:t xml:space="preserve">Thu thập phản hồi của học viên </w:t>
            </w:r>
            <w:r w:rsidRPr="0087796A">
              <w:rPr>
                <w:lang w:val="en-US"/>
              </w:rPr>
              <w:lastRenderedPageBreak/>
              <w:t>để cải tiến nội dung liên tục</w:t>
            </w:r>
          </w:p>
        </w:tc>
        <w:tc>
          <w:tcPr>
            <w:tcW w:w="0" w:type="auto"/>
          </w:tcPr>
          <w:p w14:paraId="79D2FC08" w14:textId="64A9C985" w:rsidR="0087796A" w:rsidRPr="0087796A" w:rsidRDefault="0087796A" w:rsidP="00DB580C">
            <w:pPr>
              <w:ind w:left="0"/>
              <w:rPr>
                <w:lang w:val="en-US"/>
              </w:rPr>
            </w:pPr>
            <w:r>
              <w:lastRenderedPageBreak/>
              <w:t>Đánh giá mức độ hài lòng của học viên và theo dõi tỷ lệ hoàn thành khóa học.</w:t>
            </w:r>
          </w:p>
        </w:tc>
      </w:tr>
      <w:tr w:rsidR="00867499" w14:paraId="71430E0E" w14:textId="77777777" w:rsidTr="008B0693">
        <w:tc>
          <w:tcPr>
            <w:tcW w:w="0" w:type="auto"/>
          </w:tcPr>
          <w:p w14:paraId="28ABA9CC" w14:textId="72E98691" w:rsidR="00867499" w:rsidRDefault="00867499" w:rsidP="00DB580C">
            <w:pPr>
              <w:ind w:left="0"/>
            </w:pPr>
            <w:r>
              <w:t>Vấn đề bản quyền nội dung và phần mềm</w:t>
            </w:r>
          </w:p>
        </w:tc>
        <w:tc>
          <w:tcPr>
            <w:tcW w:w="0" w:type="auto"/>
          </w:tcPr>
          <w:p w14:paraId="5C9DB214" w14:textId="466CD47E" w:rsidR="00867499" w:rsidRDefault="00867499" w:rsidP="00DB580C">
            <w:pPr>
              <w:ind w:left="0"/>
            </w:pPr>
            <w:r>
              <w:t>Nếu không xử lý đúng cách, các vấn đề về bản quyền có thể ảnh hưởng đến trải nghiệm người dùng và gây tranh chấp pháp lý.</w:t>
            </w:r>
          </w:p>
        </w:tc>
        <w:tc>
          <w:tcPr>
            <w:tcW w:w="0" w:type="auto"/>
          </w:tcPr>
          <w:p w14:paraId="28C5813C" w14:textId="35478586" w:rsidR="00867499" w:rsidRDefault="00867499" w:rsidP="00DB580C">
            <w:pPr>
              <w:ind w:left="0"/>
            </w:pPr>
            <w:r>
              <w:t>Trung bình</w:t>
            </w:r>
          </w:p>
        </w:tc>
        <w:tc>
          <w:tcPr>
            <w:tcW w:w="0" w:type="auto"/>
          </w:tcPr>
          <w:p w14:paraId="62B6A3E3" w14:textId="77777777" w:rsidR="00867499" w:rsidRPr="00867499" w:rsidRDefault="00867499" w:rsidP="00867499">
            <w:pPr>
              <w:ind w:left="0"/>
              <w:rPr>
                <w:lang w:val="en-US"/>
              </w:rPr>
            </w:pPr>
            <w:proofErr w:type="gramStart"/>
            <w:r w:rsidRPr="00867499">
              <w:rPr>
                <w:lang w:val="en-US"/>
              </w:rPr>
              <w:t>  Đảm</w:t>
            </w:r>
            <w:proofErr w:type="gramEnd"/>
            <w:r w:rsidRPr="00867499">
              <w:rPr>
                <w:lang w:val="en-US"/>
              </w:rPr>
              <w:t xml:space="preserve"> bảo có các thỏa thuận bản quyền rõ ràng với đối tác và nhà cung cấp nội dung</w:t>
            </w:r>
          </w:p>
          <w:p w14:paraId="3BFB97B7" w14:textId="13BA18E7" w:rsidR="00867499" w:rsidRPr="0087796A" w:rsidRDefault="00867499" w:rsidP="00867499">
            <w:pPr>
              <w:ind w:left="0"/>
              <w:rPr>
                <w:lang w:val="en-US"/>
              </w:rPr>
            </w:pPr>
            <w:proofErr w:type="gramStart"/>
            <w:r w:rsidRPr="00867499">
              <w:rPr>
                <w:lang w:val="en-US"/>
              </w:rPr>
              <w:t>  Tham</w:t>
            </w:r>
            <w:proofErr w:type="gramEnd"/>
            <w:r w:rsidRPr="00867499">
              <w:rPr>
                <w:lang w:val="en-US"/>
              </w:rPr>
              <w:t xml:space="preserve"> khảo ý kiến pháp lý để đảm bảo tuân thủ các quy định về bản quyền</w:t>
            </w:r>
          </w:p>
        </w:tc>
        <w:tc>
          <w:tcPr>
            <w:tcW w:w="0" w:type="auto"/>
          </w:tcPr>
          <w:p w14:paraId="3DF814CF" w14:textId="2726DC67" w:rsidR="00867499" w:rsidRDefault="00867499" w:rsidP="00DB580C">
            <w:pPr>
              <w:ind w:left="0"/>
            </w:pPr>
            <w:r>
              <w:t>Theo dõi việc sử dụng nội dung, thực hiện kiểm tra định kỳ về bản quyền và tuân thủ pháp lý.</w:t>
            </w:r>
          </w:p>
        </w:tc>
      </w:tr>
      <w:tr w:rsidR="00867499" w14:paraId="72ECD0EA" w14:textId="77777777" w:rsidTr="008B0693">
        <w:tc>
          <w:tcPr>
            <w:tcW w:w="0" w:type="auto"/>
          </w:tcPr>
          <w:p w14:paraId="20FD6DBE" w14:textId="35185E87" w:rsidR="00867499" w:rsidRDefault="00867499" w:rsidP="00DB580C">
            <w:pPr>
              <w:ind w:left="0"/>
            </w:pPr>
            <w:r>
              <w:t>Hệ thống không ổn định khi lượng truy cập tăng đột biến</w:t>
            </w:r>
          </w:p>
        </w:tc>
        <w:tc>
          <w:tcPr>
            <w:tcW w:w="0" w:type="auto"/>
          </w:tcPr>
          <w:p w14:paraId="3567D6F5" w14:textId="3BF566D9" w:rsidR="00867499" w:rsidRDefault="00867499" w:rsidP="00DB580C">
            <w:pPr>
              <w:ind w:left="0"/>
            </w:pPr>
            <w:r>
              <w:t>có thể gây ra downtime hoặc chậm phản hồi, ảnh hưởng tiêu cực đến trải nghiệm người dùng và doanh thu.</w:t>
            </w:r>
          </w:p>
        </w:tc>
        <w:tc>
          <w:tcPr>
            <w:tcW w:w="0" w:type="auto"/>
          </w:tcPr>
          <w:p w14:paraId="6BAE5309" w14:textId="0AA8CD42" w:rsidR="00867499" w:rsidRDefault="00867499" w:rsidP="00DB580C">
            <w:pPr>
              <w:ind w:left="0"/>
            </w:pPr>
            <w:r>
              <w:t>Rất cao</w:t>
            </w:r>
          </w:p>
        </w:tc>
        <w:tc>
          <w:tcPr>
            <w:tcW w:w="0" w:type="auto"/>
          </w:tcPr>
          <w:p w14:paraId="310FB418" w14:textId="77777777" w:rsidR="00867499" w:rsidRPr="00867499" w:rsidRDefault="00867499" w:rsidP="00867499">
            <w:pPr>
              <w:ind w:left="0"/>
              <w:rPr>
                <w:lang w:val="en-US"/>
              </w:rPr>
            </w:pPr>
            <w:proofErr w:type="gramStart"/>
            <w:r w:rsidRPr="00867499">
              <w:rPr>
                <w:lang w:val="en-US"/>
              </w:rPr>
              <w:t>  Triển</w:t>
            </w:r>
            <w:proofErr w:type="gramEnd"/>
            <w:r w:rsidRPr="00867499">
              <w:rPr>
                <w:lang w:val="en-US"/>
              </w:rPr>
              <w:t xml:space="preserve"> khai hệ thống hạ tầng mạnh mẽ, sử dụng CDN để tăng tốc độ truy cập</w:t>
            </w:r>
          </w:p>
          <w:p w14:paraId="19B47EE7" w14:textId="427CCCAB" w:rsidR="00867499" w:rsidRPr="00867499" w:rsidRDefault="00867499" w:rsidP="00867499">
            <w:pPr>
              <w:ind w:left="0"/>
              <w:rPr>
                <w:lang w:val="en-US"/>
              </w:rPr>
            </w:pPr>
            <w:proofErr w:type="gramStart"/>
            <w:r w:rsidRPr="00867499">
              <w:rPr>
                <w:lang w:val="en-US"/>
              </w:rPr>
              <w:t>  Thiết</w:t>
            </w:r>
            <w:proofErr w:type="gramEnd"/>
            <w:r w:rsidRPr="00867499">
              <w:rPr>
                <w:lang w:val="en-US"/>
              </w:rPr>
              <w:t xml:space="preserve"> lập dịch vụ hỗ trợ kỹ thuật 24/7 và quy trình backup định kỳ</w:t>
            </w:r>
          </w:p>
        </w:tc>
        <w:tc>
          <w:tcPr>
            <w:tcW w:w="0" w:type="auto"/>
          </w:tcPr>
          <w:p w14:paraId="3C75167F" w14:textId="77777777" w:rsidR="00867499" w:rsidRDefault="00867499" w:rsidP="00DB580C">
            <w:pPr>
              <w:ind w:left="0"/>
            </w:pPr>
          </w:p>
        </w:tc>
      </w:tr>
      <w:tr w:rsidR="00867499" w14:paraId="4B72E1E9" w14:textId="77777777" w:rsidTr="008B0693">
        <w:tc>
          <w:tcPr>
            <w:tcW w:w="0" w:type="auto"/>
          </w:tcPr>
          <w:p w14:paraId="1DA9CEE2" w14:textId="05BCDA9E" w:rsidR="00867499" w:rsidRDefault="00867499" w:rsidP="00DB580C">
            <w:pPr>
              <w:ind w:left="0"/>
            </w:pPr>
            <w:r>
              <w:lastRenderedPageBreak/>
              <w:t>Thiếu kế hoạch backup và phục hồi dữ liệu kịp thời</w:t>
            </w:r>
          </w:p>
        </w:tc>
        <w:tc>
          <w:tcPr>
            <w:tcW w:w="0" w:type="auto"/>
          </w:tcPr>
          <w:p w14:paraId="1672851A" w14:textId="2C4B538C" w:rsidR="00867499" w:rsidRDefault="00867499" w:rsidP="00DB580C">
            <w:pPr>
              <w:ind w:left="0"/>
            </w:pPr>
            <w:r>
              <w:t>có thể gây mất mát thông tin quan trọng khi hệ thống gặp sự cố.</w:t>
            </w:r>
          </w:p>
        </w:tc>
        <w:tc>
          <w:tcPr>
            <w:tcW w:w="0" w:type="auto"/>
          </w:tcPr>
          <w:p w14:paraId="4268F77C" w14:textId="3F8DD51F" w:rsidR="00867499" w:rsidRDefault="00867499" w:rsidP="00DB580C">
            <w:pPr>
              <w:ind w:left="0"/>
            </w:pPr>
            <w:r>
              <w:t>Cao</w:t>
            </w:r>
          </w:p>
        </w:tc>
        <w:tc>
          <w:tcPr>
            <w:tcW w:w="0" w:type="auto"/>
          </w:tcPr>
          <w:p w14:paraId="3E83AEC5" w14:textId="77777777" w:rsidR="00867499" w:rsidRPr="00867499" w:rsidRDefault="00867499" w:rsidP="00867499">
            <w:pPr>
              <w:ind w:left="0"/>
              <w:rPr>
                <w:lang w:val="en-US"/>
              </w:rPr>
            </w:pPr>
            <w:proofErr w:type="gramStart"/>
            <w:r w:rsidRPr="00867499">
              <w:rPr>
                <w:lang w:val="en-US"/>
              </w:rPr>
              <w:t>  Xây</w:t>
            </w:r>
            <w:proofErr w:type="gramEnd"/>
            <w:r w:rsidRPr="00867499">
              <w:rPr>
                <w:lang w:val="en-US"/>
              </w:rPr>
              <w:t xml:space="preserve"> dựng và triển khai kế hoạch backup định kỳ</w:t>
            </w:r>
          </w:p>
          <w:p w14:paraId="4FEB1CFF" w14:textId="5CD4A0DE" w:rsidR="00867499" w:rsidRPr="00867499" w:rsidRDefault="00867499" w:rsidP="00867499">
            <w:pPr>
              <w:ind w:left="0"/>
              <w:rPr>
                <w:lang w:val="en-US"/>
              </w:rPr>
            </w:pPr>
            <w:proofErr w:type="gramStart"/>
            <w:r w:rsidRPr="00867499">
              <w:rPr>
                <w:lang w:val="en-US"/>
              </w:rPr>
              <w:t>  Kiểm</w:t>
            </w:r>
            <w:proofErr w:type="gramEnd"/>
            <w:r w:rsidRPr="00867499">
              <w:rPr>
                <w:lang w:val="en-US"/>
              </w:rPr>
              <w:t xml:space="preserve"> tra khả năng phục hồi dữ liệu định kỳ để đảm bảo hiệu quả</w:t>
            </w:r>
          </w:p>
        </w:tc>
        <w:tc>
          <w:tcPr>
            <w:tcW w:w="0" w:type="auto"/>
          </w:tcPr>
          <w:p w14:paraId="09C45162" w14:textId="77B3B1AF" w:rsidR="00867499" w:rsidRDefault="00867499" w:rsidP="00DB580C">
            <w:pPr>
              <w:ind w:left="0"/>
            </w:pPr>
            <w:r w:rsidRPr="00867499">
              <w:t>Theo dõi hoạt động backup và thực hiện các cuộc kiểm tra phục hồi dữ liệu định kỳ.</w:t>
            </w:r>
          </w:p>
        </w:tc>
      </w:tr>
      <w:tr w:rsidR="00436E7B" w14:paraId="0CEE51A9" w14:textId="77777777" w:rsidTr="008B0693">
        <w:tc>
          <w:tcPr>
            <w:tcW w:w="0" w:type="auto"/>
          </w:tcPr>
          <w:p w14:paraId="20ED4931" w14:textId="7110063D" w:rsidR="00436E7B" w:rsidRDefault="00436E7B" w:rsidP="00DB580C">
            <w:pPr>
              <w:ind w:left="0"/>
            </w:pPr>
            <w:r>
              <w:t>Không đảm bảo các yêu cầu về bảo mật thông tin và quyền riêng tư</w:t>
            </w:r>
          </w:p>
        </w:tc>
        <w:tc>
          <w:tcPr>
            <w:tcW w:w="0" w:type="auto"/>
          </w:tcPr>
          <w:p w14:paraId="4A1DAAE0" w14:textId="61EB72DF" w:rsidR="00436E7B" w:rsidRDefault="00436E7B" w:rsidP="00DB580C">
            <w:pPr>
              <w:ind w:left="0"/>
            </w:pPr>
            <w:r>
              <w:t>Không tuân thủ các quy định pháp lý (như GDPR, quy định quốc gia) có thể dẫn đến phạt hành chính, kiện tụng và tổn hại uy tín.</w:t>
            </w:r>
          </w:p>
        </w:tc>
        <w:tc>
          <w:tcPr>
            <w:tcW w:w="0" w:type="auto"/>
          </w:tcPr>
          <w:p w14:paraId="6F31378D" w14:textId="2CD1BEEF" w:rsidR="00436E7B" w:rsidRDefault="00436E7B" w:rsidP="00DB580C">
            <w:pPr>
              <w:ind w:left="0"/>
            </w:pPr>
            <w:r>
              <w:t>Rất cao</w:t>
            </w:r>
          </w:p>
        </w:tc>
        <w:tc>
          <w:tcPr>
            <w:tcW w:w="0" w:type="auto"/>
          </w:tcPr>
          <w:p w14:paraId="4498BBDF" w14:textId="77777777" w:rsidR="00436E7B" w:rsidRPr="00436E7B" w:rsidRDefault="00436E7B" w:rsidP="00436E7B">
            <w:pPr>
              <w:ind w:left="0"/>
              <w:rPr>
                <w:lang w:val="en-US"/>
              </w:rPr>
            </w:pPr>
            <w:proofErr w:type="gramStart"/>
            <w:r w:rsidRPr="00436E7B">
              <w:rPr>
                <w:lang w:val="en-US"/>
              </w:rPr>
              <w:t>  Tư</w:t>
            </w:r>
            <w:proofErr w:type="gramEnd"/>
            <w:r w:rsidRPr="00436E7B">
              <w:rPr>
                <w:lang w:val="en-US"/>
              </w:rPr>
              <w:t xml:space="preserve"> vấn pháp lý chuyên sâu và cập nhật các quy định pháp luật liên tục</w:t>
            </w:r>
          </w:p>
          <w:p w14:paraId="326C43A9" w14:textId="77777777" w:rsidR="00436E7B" w:rsidRPr="00436E7B" w:rsidRDefault="00436E7B" w:rsidP="00436E7B">
            <w:pPr>
              <w:ind w:left="0"/>
              <w:rPr>
                <w:lang w:val="en-US"/>
              </w:rPr>
            </w:pPr>
            <w:proofErr w:type="gramStart"/>
            <w:r w:rsidRPr="00436E7B">
              <w:rPr>
                <w:lang w:val="en-US"/>
              </w:rPr>
              <w:t>  Triển</w:t>
            </w:r>
            <w:proofErr w:type="gramEnd"/>
            <w:r w:rsidRPr="00436E7B">
              <w:rPr>
                <w:lang w:val="en-US"/>
              </w:rPr>
              <w:t xml:space="preserve"> khai các biện pháp bảo vệ dữ liệu cá nhân và nội dung</w:t>
            </w:r>
          </w:p>
          <w:p w14:paraId="4E2D16CE" w14:textId="7E6C8893" w:rsidR="00436E7B" w:rsidRPr="00867499" w:rsidRDefault="00436E7B" w:rsidP="00436E7B">
            <w:pPr>
              <w:ind w:left="0"/>
              <w:rPr>
                <w:lang w:val="en-US"/>
              </w:rPr>
            </w:pPr>
            <w:proofErr w:type="gramStart"/>
            <w:r w:rsidRPr="00436E7B">
              <w:rPr>
                <w:lang w:val="en-US"/>
              </w:rPr>
              <w:t>  Đảm</w:t>
            </w:r>
            <w:proofErr w:type="gramEnd"/>
            <w:r w:rsidRPr="00436E7B">
              <w:rPr>
                <w:lang w:val="en-US"/>
              </w:rPr>
              <w:t xml:space="preserve"> bảo tuân thủ các tiêu chuẩn bảo mật quốc tế</w:t>
            </w:r>
          </w:p>
        </w:tc>
        <w:tc>
          <w:tcPr>
            <w:tcW w:w="0" w:type="auto"/>
          </w:tcPr>
          <w:p w14:paraId="32D0BCF8" w14:textId="5CE7FA50" w:rsidR="00436E7B" w:rsidRPr="00867499" w:rsidRDefault="00436E7B" w:rsidP="00DB580C">
            <w:pPr>
              <w:ind w:left="0"/>
            </w:pPr>
            <w:r>
              <w:t>Thực hiện kiểm tra và đánh giá định kỳ về bảo mật thông tin, cập nhật các thay đổi pháp lý.</w:t>
            </w:r>
          </w:p>
        </w:tc>
      </w:tr>
    </w:tbl>
    <w:p w14:paraId="7D7CE119" w14:textId="77777777" w:rsidR="00277BCD" w:rsidRPr="00D7178D" w:rsidRDefault="00277BCD" w:rsidP="00DB580C">
      <w:pPr>
        <w:rPr>
          <w:lang w:val="en-US"/>
        </w:rPr>
      </w:pPr>
    </w:p>
    <w:sectPr w:rsidR="00277BCD" w:rsidRPr="00D717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7E7733"/>
    <w:multiLevelType w:val="multilevel"/>
    <w:tmpl w:val="5FBC3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BF5EAD"/>
    <w:multiLevelType w:val="multilevel"/>
    <w:tmpl w:val="CF2EB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AF297E"/>
    <w:multiLevelType w:val="hybridMultilevel"/>
    <w:tmpl w:val="E4AE62F2"/>
    <w:lvl w:ilvl="0" w:tplc="DC0E9A7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717A333D"/>
    <w:multiLevelType w:val="hybridMultilevel"/>
    <w:tmpl w:val="033A29BC"/>
    <w:lvl w:ilvl="0" w:tplc="DA4E8D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D5342D"/>
    <w:multiLevelType w:val="hybridMultilevel"/>
    <w:tmpl w:val="BD0E3C1C"/>
    <w:lvl w:ilvl="0" w:tplc="654C80EC">
      <w:start w:val="1"/>
      <w:numFmt w:val="upperRoman"/>
      <w:pStyle w:val="Heading1"/>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lvlOverride w:ilvl="0">
      <w:startOverride w:val="2"/>
    </w:lvlOverride>
    <w:lvlOverride w:ilvl="1"/>
  </w:num>
  <w:num w:numId="3">
    <w:abstractNumId w:val="0"/>
    <w:lvlOverride w:ilvl="0">
      <w:startOverride w:val="3"/>
    </w:lvlOverride>
    <w:lvlOverride w:ilvl="1"/>
  </w:num>
  <w:num w:numId="4">
    <w:abstractNumId w:val="0"/>
    <w:lvlOverride w:ilvl="0">
      <w:startOverride w:val="4"/>
    </w:lvlOverride>
    <w:lvlOverride w:ilvl="1"/>
  </w:num>
  <w:num w:numId="5">
    <w:abstractNumId w:val="0"/>
    <w:lvlOverride w:ilvl="0">
      <w:startOverride w:val="5"/>
    </w:lvlOverride>
    <w:lvlOverride w:ilvl="1"/>
  </w:num>
  <w:num w:numId="6">
    <w:abstractNumId w:val="3"/>
  </w:num>
  <w:num w:numId="7">
    <w:abstractNumId w:val="1"/>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97"/>
    <w:rsid w:val="0002129A"/>
    <w:rsid w:val="00037CE5"/>
    <w:rsid w:val="000462B2"/>
    <w:rsid w:val="00080A77"/>
    <w:rsid w:val="000D376B"/>
    <w:rsid w:val="000E3797"/>
    <w:rsid w:val="00197C68"/>
    <w:rsid w:val="001F1004"/>
    <w:rsid w:val="00217B9E"/>
    <w:rsid w:val="00242769"/>
    <w:rsid w:val="0024643D"/>
    <w:rsid w:val="00250455"/>
    <w:rsid w:val="00263D0D"/>
    <w:rsid w:val="00277BCD"/>
    <w:rsid w:val="00292438"/>
    <w:rsid w:val="002C2931"/>
    <w:rsid w:val="003364D2"/>
    <w:rsid w:val="00345213"/>
    <w:rsid w:val="00346C00"/>
    <w:rsid w:val="00391AFB"/>
    <w:rsid w:val="00436E7B"/>
    <w:rsid w:val="004420E0"/>
    <w:rsid w:val="004A0E02"/>
    <w:rsid w:val="004B2FF1"/>
    <w:rsid w:val="004B6405"/>
    <w:rsid w:val="00531902"/>
    <w:rsid w:val="00592FC1"/>
    <w:rsid w:val="005A3093"/>
    <w:rsid w:val="005B3CDA"/>
    <w:rsid w:val="005E265D"/>
    <w:rsid w:val="005F158B"/>
    <w:rsid w:val="006160EA"/>
    <w:rsid w:val="00673E26"/>
    <w:rsid w:val="006B4D90"/>
    <w:rsid w:val="00782B1C"/>
    <w:rsid w:val="00791CF9"/>
    <w:rsid w:val="00793038"/>
    <w:rsid w:val="007E33B3"/>
    <w:rsid w:val="007F2FD0"/>
    <w:rsid w:val="008076BB"/>
    <w:rsid w:val="00867499"/>
    <w:rsid w:val="008768B3"/>
    <w:rsid w:val="0087796A"/>
    <w:rsid w:val="008B0693"/>
    <w:rsid w:val="008C67A1"/>
    <w:rsid w:val="00934101"/>
    <w:rsid w:val="00936D0C"/>
    <w:rsid w:val="009373BE"/>
    <w:rsid w:val="0095007D"/>
    <w:rsid w:val="009524F4"/>
    <w:rsid w:val="00957F44"/>
    <w:rsid w:val="009615F6"/>
    <w:rsid w:val="009C311C"/>
    <w:rsid w:val="00A277BE"/>
    <w:rsid w:val="00A32E3D"/>
    <w:rsid w:val="00A80896"/>
    <w:rsid w:val="00AB5DD3"/>
    <w:rsid w:val="00B11890"/>
    <w:rsid w:val="00B925E4"/>
    <w:rsid w:val="00BA244B"/>
    <w:rsid w:val="00C155DE"/>
    <w:rsid w:val="00C36949"/>
    <w:rsid w:val="00C94E97"/>
    <w:rsid w:val="00CA0710"/>
    <w:rsid w:val="00D15763"/>
    <w:rsid w:val="00D7178D"/>
    <w:rsid w:val="00DA140E"/>
    <w:rsid w:val="00DB580C"/>
    <w:rsid w:val="00DE417E"/>
    <w:rsid w:val="00E1655F"/>
    <w:rsid w:val="00E30CD1"/>
    <w:rsid w:val="00E7666D"/>
    <w:rsid w:val="00EF25C0"/>
    <w:rsid w:val="00F60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6A2F"/>
  <w15:chartTrackingRefBased/>
  <w15:docId w15:val="{138B47C0-CDEF-4A6D-9254-BA75505F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6D0C"/>
    <w:pPr>
      <w:spacing w:before="160" w:line="360" w:lineRule="auto"/>
      <w:ind w:left="284"/>
    </w:pPr>
    <w:rPr>
      <w:rFonts w:ascii="Times New Roman" w:hAnsi="Times New Roman"/>
      <w:kern w:val="0"/>
      <w:sz w:val="28"/>
      <w:lang w:val="vi-VN"/>
      <w14:ligatures w14:val="none"/>
    </w:rPr>
  </w:style>
  <w:style w:type="paragraph" w:styleId="Heading1">
    <w:name w:val="heading 1"/>
    <w:basedOn w:val="Normal"/>
    <w:next w:val="Normal"/>
    <w:link w:val="Heading1Char"/>
    <w:autoRedefine/>
    <w:uiPriority w:val="9"/>
    <w:qFormat/>
    <w:rsid w:val="004B6405"/>
    <w:pPr>
      <w:keepNext/>
      <w:keepLines/>
      <w:numPr>
        <w:numId w:val="8"/>
      </w:numPr>
      <w:spacing w:before="240" w:after="0"/>
      <w:ind w:left="993" w:hanging="709"/>
      <w:outlineLvl w:val="0"/>
    </w:pPr>
    <w:rPr>
      <w:rFonts w:eastAsiaTheme="majorEastAsia" w:cstheme="majorBidi"/>
      <w:b/>
      <w:color w:val="2F5496" w:themeColor="accent1" w:themeShade="BF"/>
      <w:sz w:val="40"/>
      <w:szCs w:val="32"/>
      <w:lang w:val="en-US"/>
    </w:rPr>
  </w:style>
  <w:style w:type="paragraph" w:styleId="Heading2">
    <w:name w:val="heading 2"/>
    <w:basedOn w:val="Normal"/>
    <w:next w:val="Normal"/>
    <w:link w:val="Heading2Char"/>
    <w:autoRedefine/>
    <w:uiPriority w:val="9"/>
    <w:unhideWhenUsed/>
    <w:qFormat/>
    <w:rsid w:val="0095007D"/>
    <w:pPr>
      <w:keepNext/>
      <w:keepLines/>
      <w:spacing w:before="0" w:after="0"/>
      <w:outlineLvl w:val="1"/>
    </w:pPr>
    <w:rPr>
      <w:rFonts w:eastAsiaTheme="majorEastAsia" w:cstheme="majorBidi"/>
      <w:b/>
      <w:color w:val="2F5496" w:themeColor="accent1" w:themeShade="BF"/>
      <w:sz w:val="36"/>
      <w:szCs w:val="26"/>
    </w:rPr>
  </w:style>
  <w:style w:type="paragraph" w:styleId="Heading3">
    <w:name w:val="heading 3"/>
    <w:basedOn w:val="Normal"/>
    <w:next w:val="Normal"/>
    <w:link w:val="Heading3Char"/>
    <w:autoRedefine/>
    <w:uiPriority w:val="9"/>
    <w:unhideWhenUsed/>
    <w:qFormat/>
    <w:rsid w:val="000462B2"/>
    <w:pPr>
      <w:keepNext/>
      <w:keepLines/>
      <w:spacing w:before="40" w:after="0"/>
      <w:ind w:firstLine="567"/>
      <w:outlineLvl w:val="2"/>
    </w:pPr>
    <w:rPr>
      <w:rFonts w:eastAsiaTheme="majorEastAsia" w:cstheme="majorBidi"/>
      <w:b/>
      <w:color w:val="1F3763" w:themeColor="accent1" w:themeShade="7F"/>
      <w:sz w:val="32"/>
      <w:szCs w:val="24"/>
    </w:rPr>
  </w:style>
  <w:style w:type="paragraph" w:styleId="Heading4">
    <w:name w:val="heading 4"/>
    <w:basedOn w:val="Normal"/>
    <w:next w:val="Normal"/>
    <w:link w:val="Heading4Char"/>
    <w:autoRedefine/>
    <w:uiPriority w:val="9"/>
    <w:unhideWhenUsed/>
    <w:qFormat/>
    <w:rsid w:val="0095007D"/>
    <w:pPr>
      <w:keepNext/>
      <w:keepLines/>
      <w:spacing w:before="40" w:after="0"/>
      <w:ind w:left="0"/>
      <w:jc w:val="both"/>
      <w:outlineLvl w:val="3"/>
    </w:pPr>
    <w:rPr>
      <w:rFonts w:asciiTheme="majorHAnsi" w:eastAsiaTheme="majorEastAsia" w:hAnsiTheme="majorHAnsi" w:cstheme="majorBidi"/>
      <w:b/>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405"/>
    <w:rPr>
      <w:rFonts w:ascii="Times New Roman" w:eastAsiaTheme="majorEastAsia" w:hAnsi="Times New Roman" w:cstheme="majorBidi"/>
      <w:b/>
      <w:color w:val="2F5496" w:themeColor="accent1" w:themeShade="BF"/>
      <w:kern w:val="0"/>
      <w:sz w:val="40"/>
      <w:szCs w:val="32"/>
      <w14:ligatures w14:val="none"/>
    </w:rPr>
  </w:style>
  <w:style w:type="character" w:customStyle="1" w:styleId="Heading2Char">
    <w:name w:val="Heading 2 Char"/>
    <w:basedOn w:val="DefaultParagraphFont"/>
    <w:link w:val="Heading2"/>
    <w:uiPriority w:val="9"/>
    <w:rsid w:val="0095007D"/>
    <w:rPr>
      <w:rFonts w:ascii="Times New Roman" w:eastAsiaTheme="majorEastAsia" w:hAnsi="Times New Roman" w:cstheme="majorBidi"/>
      <w:b/>
      <w:color w:val="2F5496" w:themeColor="accent1" w:themeShade="BF"/>
      <w:kern w:val="0"/>
      <w:sz w:val="36"/>
      <w:szCs w:val="26"/>
      <w14:ligatures w14:val="none"/>
    </w:rPr>
  </w:style>
  <w:style w:type="character" w:customStyle="1" w:styleId="Heading3Char">
    <w:name w:val="Heading 3 Char"/>
    <w:basedOn w:val="DefaultParagraphFont"/>
    <w:link w:val="Heading3"/>
    <w:uiPriority w:val="9"/>
    <w:rsid w:val="000462B2"/>
    <w:rPr>
      <w:rFonts w:ascii="Times New Roman" w:eastAsiaTheme="majorEastAsia" w:hAnsi="Times New Roman" w:cstheme="majorBidi"/>
      <w:b/>
      <w:color w:val="1F3763" w:themeColor="accent1" w:themeShade="7F"/>
      <w:kern w:val="0"/>
      <w:sz w:val="32"/>
      <w:szCs w:val="24"/>
      <w14:ligatures w14:val="none"/>
    </w:rPr>
  </w:style>
  <w:style w:type="character" w:customStyle="1" w:styleId="Heading4Char">
    <w:name w:val="Heading 4 Char"/>
    <w:basedOn w:val="DefaultParagraphFont"/>
    <w:link w:val="Heading4"/>
    <w:uiPriority w:val="9"/>
    <w:rsid w:val="0095007D"/>
    <w:rPr>
      <w:rFonts w:asciiTheme="majorHAnsi" w:eastAsiaTheme="majorEastAsia" w:hAnsiTheme="majorHAnsi" w:cstheme="majorBidi"/>
      <w:b/>
      <w:i/>
      <w:iCs/>
      <w:color w:val="2F5496" w:themeColor="accent1" w:themeShade="BF"/>
      <w:kern w:val="0"/>
      <w:sz w:val="28"/>
      <w14:ligatures w14:val="none"/>
    </w:rPr>
  </w:style>
  <w:style w:type="character" w:styleId="Hyperlink">
    <w:name w:val="Hyperlink"/>
    <w:basedOn w:val="DefaultParagraphFont"/>
    <w:uiPriority w:val="99"/>
    <w:unhideWhenUsed/>
    <w:rsid w:val="00C94E97"/>
    <w:rPr>
      <w:color w:val="0563C1" w:themeColor="hyperlink"/>
      <w:u w:val="single"/>
    </w:rPr>
  </w:style>
  <w:style w:type="character" w:styleId="UnresolvedMention">
    <w:name w:val="Unresolved Mention"/>
    <w:basedOn w:val="DefaultParagraphFont"/>
    <w:uiPriority w:val="99"/>
    <w:semiHidden/>
    <w:unhideWhenUsed/>
    <w:rsid w:val="00C94E97"/>
    <w:rPr>
      <w:color w:val="605E5C"/>
      <w:shd w:val="clear" w:color="auto" w:fill="E1DFDD"/>
    </w:rPr>
  </w:style>
  <w:style w:type="character" w:styleId="Strong">
    <w:name w:val="Strong"/>
    <w:basedOn w:val="DefaultParagraphFont"/>
    <w:uiPriority w:val="22"/>
    <w:qFormat/>
    <w:rsid w:val="004B2FF1"/>
    <w:rPr>
      <w:b/>
      <w:bCs/>
    </w:rPr>
  </w:style>
  <w:style w:type="paragraph" w:styleId="NormalWeb">
    <w:name w:val="Normal (Web)"/>
    <w:basedOn w:val="Normal"/>
    <w:uiPriority w:val="99"/>
    <w:semiHidden/>
    <w:unhideWhenUsed/>
    <w:rsid w:val="004B2FF1"/>
    <w:pPr>
      <w:spacing w:before="100" w:beforeAutospacing="1" w:after="100" w:afterAutospacing="1" w:line="240" w:lineRule="auto"/>
      <w:ind w:left="0"/>
    </w:pPr>
    <w:rPr>
      <w:rFonts w:eastAsia="Times New Roman" w:cs="Times New Roman"/>
      <w:szCs w:val="24"/>
    </w:rPr>
  </w:style>
  <w:style w:type="character" w:styleId="SubtleEmphasis">
    <w:name w:val="Subtle Emphasis"/>
    <w:basedOn w:val="DefaultParagraphFont"/>
    <w:uiPriority w:val="19"/>
    <w:qFormat/>
    <w:rsid w:val="00934101"/>
    <w:rPr>
      <w:i/>
      <w:iCs/>
      <w:color w:val="404040" w:themeColor="text1" w:themeTint="BF"/>
    </w:rPr>
  </w:style>
  <w:style w:type="character" w:styleId="Emphasis">
    <w:name w:val="Emphasis"/>
    <w:basedOn w:val="DefaultParagraphFont"/>
    <w:uiPriority w:val="20"/>
    <w:qFormat/>
    <w:rsid w:val="005E265D"/>
    <w:rPr>
      <w:i/>
      <w:iCs/>
    </w:rPr>
  </w:style>
  <w:style w:type="table" w:styleId="TableGrid">
    <w:name w:val="Table Grid"/>
    <w:basedOn w:val="TableNormal"/>
    <w:uiPriority w:val="39"/>
    <w:rsid w:val="00263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E41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93904">
      <w:bodyDiv w:val="1"/>
      <w:marLeft w:val="0"/>
      <w:marRight w:val="0"/>
      <w:marTop w:val="0"/>
      <w:marBottom w:val="0"/>
      <w:divBdr>
        <w:top w:val="none" w:sz="0" w:space="0" w:color="auto"/>
        <w:left w:val="none" w:sz="0" w:space="0" w:color="auto"/>
        <w:bottom w:val="none" w:sz="0" w:space="0" w:color="auto"/>
        <w:right w:val="none" w:sz="0" w:space="0" w:color="auto"/>
      </w:divBdr>
    </w:div>
    <w:div w:id="91779021">
      <w:bodyDiv w:val="1"/>
      <w:marLeft w:val="0"/>
      <w:marRight w:val="0"/>
      <w:marTop w:val="0"/>
      <w:marBottom w:val="0"/>
      <w:divBdr>
        <w:top w:val="none" w:sz="0" w:space="0" w:color="auto"/>
        <w:left w:val="none" w:sz="0" w:space="0" w:color="auto"/>
        <w:bottom w:val="none" w:sz="0" w:space="0" w:color="auto"/>
        <w:right w:val="none" w:sz="0" w:space="0" w:color="auto"/>
      </w:divBdr>
    </w:div>
    <w:div w:id="127938282">
      <w:bodyDiv w:val="1"/>
      <w:marLeft w:val="0"/>
      <w:marRight w:val="0"/>
      <w:marTop w:val="0"/>
      <w:marBottom w:val="0"/>
      <w:divBdr>
        <w:top w:val="none" w:sz="0" w:space="0" w:color="auto"/>
        <w:left w:val="none" w:sz="0" w:space="0" w:color="auto"/>
        <w:bottom w:val="none" w:sz="0" w:space="0" w:color="auto"/>
        <w:right w:val="none" w:sz="0" w:space="0" w:color="auto"/>
      </w:divBdr>
    </w:div>
    <w:div w:id="187453947">
      <w:bodyDiv w:val="1"/>
      <w:marLeft w:val="0"/>
      <w:marRight w:val="0"/>
      <w:marTop w:val="0"/>
      <w:marBottom w:val="0"/>
      <w:divBdr>
        <w:top w:val="none" w:sz="0" w:space="0" w:color="auto"/>
        <w:left w:val="none" w:sz="0" w:space="0" w:color="auto"/>
        <w:bottom w:val="none" w:sz="0" w:space="0" w:color="auto"/>
        <w:right w:val="none" w:sz="0" w:space="0" w:color="auto"/>
      </w:divBdr>
    </w:div>
    <w:div w:id="202062085">
      <w:bodyDiv w:val="1"/>
      <w:marLeft w:val="0"/>
      <w:marRight w:val="0"/>
      <w:marTop w:val="0"/>
      <w:marBottom w:val="0"/>
      <w:divBdr>
        <w:top w:val="none" w:sz="0" w:space="0" w:color="auto"/>
        <w:left w:val="none" w:sz="0" w:space="0" w:color="auto"/>
        <w:bottom w:val="none" w:sz="0" w:space="0" w:color="auto"/>
        <w:right w:val="none" w:sz="0" w:space="0" w:color="auto"/>
      </w:divBdr>
    </w:div>
    <w:div w:id="242497624">
      <w:bodyDiv w:val="1"/>
      <w:marLeft w:val="0"/>
      <w:marRight w:val="0"/>
      <w:marTop w:val="0"/>
      <w:marBottom w:val="0"/>
      <w:divBdr>
        <w:top w:val="none" w:sz="0" w:space="0" w:color="auto"/>
        <w:left w:val="none" w:sz="0" w:space="0" w:color="auto"/>
        <w:bottom w:val="none" w:sz="0" w:space="0" w:color="auto"/>
        <w:right w:val="none" w:sz="0" w:space="0" w:color="auto"/>
      </w:divBdr>
    </w:div>
    <w:div w:id="243226044">
      <w:bodyDiv w:val="1"/>
      <w:marLeft w:val="0"/>
      <w:marRight w:val="0"/>
      <w:marTop w:val="0"/>
      <w:marBottom w:val="0"/>
      <w:divBdr>
        <w:top w:val="none" w:sz="0" w:space="0" w:color="auto"/>
        <w:left w:val="none" w:sz="0" w:space="0" w:color="auto"/>
        <w:bottom w:val="none" w:sz="0" w:space="0" w:color="auto"/>
        <w:right w:val="none" w:sz="0" w:space="0" w:color="auto"/>
      </w:divBdr>
    </w:div>
    <w:div w:id="327100610">
      <w:bodyDiv w:val="1"/>
      <w:marLeft w:val="0"/>
      <w:marRight w:val="0"/>
      <w:marTop w:val="0"/>
      <w:marBottom w:val="0"/>
      <w:divBdr>
        <w:top w:val="none" w:sz="0" w:space="0" w:color="auto"/>
        <w:left w:val="none" w:sz="0" w:space="0" w:color="auto"/>
        <w:bottom w:val="none" w:sz="0" w:space="0" w:color="auto"/>
        <w:right w:val="none" w:sz="0" w:space="0" w:color="auto"/>
      </w:divBdr>
    </w:div>
    <w:div w:id="381294676">
      <w:bodyDiv w:val="1"/>
      <w:marLeft w:val="0"/>
      <w:marRight w:val="0"/>
      <w:marTop w:val="0"/>
      <w:marBottom w:val="0"/>
      <w:divBdr>
        <w:top w:val="none" w:sz="0" w:space="0" w:color="auto"/>
        <w:left w:val="none" w:sz="0" w:space="0" w:color="auto"/>
        <w:bottom w:val="none" w:sz="0" w:space="0" w:color="auto"/>
        <w:right w:val="none" w:sz="0" w:space="0" w:color="auto"/>
      </w:divBdr>
    </w:div>
    <w:div w:id="506292544">
      <w:bodyDiv w:val="1"/>
      <w:marLeft w:val="0"/>
      <w:marRight w:val="0"/>
      <w:marTop w:val="0"/>
      <w:marBottom w:val="0"/>
      <w:divBdr>
        <w:top w:val="none" w:sz="0" w:space="0" w:color="auto"/>
        <w:left w:val="none" w:sz="0" w:space="0" w:color="auto"/>
        <w:bottom w:val="none" w:sz="0" w:space="0" w:color="auto"/>
        <w:right w:val="none" w:sz="0" w:space="0" w:color="auto"/>
      </w:divBdr>
    </w:div>
    <w:div w:id="521822405">
      <w:bodyDiv w:val="1"/>
      <w:marLeft w:val="0"/>
      <w:marRight w:val="0"/>
      <w:marTop w:val="0"/>
      <w:marBottom w:val="0"/>
      <w:divBdr>
        <w:top w:val="none" w:sz="0" w:space="0" w:color="auto"/>
        <w:left w:val="none" w:sz="0" w:space="0" w:color="auto"/>
        <w:bottom w:val="none" w:sz="0" w:space="0" w:color="auto"/>
        <w:right w:val="none" w:sz="0" w:space="0" w:color="auto"/>
      </w:divBdr>
    </w:div>
    <w:div w:id="605427652">
      <w:bodyDiv w:val="1"/>
      <w:marLeft w:val="0"/>
      <w:marRight w:val="0"/>
      <w:marTop w:val="0"/>
      <w:marBottom w:val="0"/>
      <w:divBdr>
        <w:top w:val="none" w:sz="0" w:space="0" w:color="auto"/>
        <w:left w:val="none" w:sz="0" w:space="0" w:color="auto"/>
        <w:bottom w:val="none" w:sz="0" w:space="0" w:color="auto"/>
        <w:right w:val="none" w:sz="0" w:space="0" w:color="auto"/>
      </w:divBdr>
    </w:div>
    <w:div w:id="784272545">
      <w:bodyDiv w:val="1"/>
      <w:marLeft w:val="0"/>
      <w:marRight w:val="0"/>
      <w:marTop w:val="0"/>
      <w:marBottom w:val="0"/>
      <w:divBdr>
        <w:top w:val="none" w:sz="0" w:space="0" w:color="auto"/>
        <w:left w:val="none" w:sz="0" w:space="0" w:color="auto"/>
        <w:bottom w:val="none" w:sz="0" w:space="0" w:color="auto"/>
        <w:right w:val="none" w:sz="0" w:space="0" w:color="auto"/>
      </w:divBdr>
    </w:div>
    <w:div w:id="813062154">
      <w:bodyDiv w:val="1"/>
      <w:marLeft w:val="0"/>
      <w:marRight w:val="0"/>
      <w:marTop w:val="0"/>
      <w:marBottom w:val="0"/>
      <w:divBdr>
        <w:top w:val="none" w:sz="0" w:space="0" w:color="auto"/>
        <w:left w:val="none" w:sz="0" w:space="0" w:color="auto"/>
        <w:bottom w:val="none" w:sz="0" w:space="0" w:color="auto"/>
        <w:right w:val="none" w:sz="0" w:space="0" w:color="auto"/>
      </w:divBdr>
    </w:div>
    <w:div w:id="991328130">
      <w:bodyDiv w:val="1"/>
      <w:marLeft w:val="0"/>
      <w:marRight w:val="0"/>
      <w:marTop w:val="0"/>
      <w:marBottom w:val="0"/>
      <w:divBdr>
        <w:top w:val="none" w:sz="0" w:space="0" w:color="auto"/>
        <w:left w:val="none" w:sz="0" w:space="0" w:color="auto"/>
        <w:bottom w:val="none" w:sz="0" w:space="0" w:color="auto"/>
        <w:right w:val="none" w:sz="0" w:space="0" w:color="auto"/>
      </w:divBdr>
    </w:div>
    <w:div w:id="1013219029">
      <w:bodyDiv w:val="1"/>
      <w:marLeft w:val="0"/>
      <w:marRight w:val="0"/>
      <w:marTop w:val="0"/>
      <w:marBottom w:val="0"/>
      <w:divBdr>
        <w:top w:val="none" w:sz="0" w:space="0" w:color="auto"/>
        <w:left w:val="none" w:sz="0" w:space="0" w:color="auto"/>
        <w:bottom w:val="none" w:sz="0" w:space="0" w:color="auto"/>
        <w:right w:val="none" w:sz="0" w:space="0" w:color="auto"/>
      </w:divBdr>
    </w:div>
    <w:div w:id="1065227132">
      <w:bodyDiv w:val="1"/>
      <w:marLeft w:val="0"/>
      <w:marRight w:val="0"/>
      <w:marTop w:val="0"/>
      <w:marBottom w:val="0"/>
      <w:divBdr>
        <w:top w:val="none" w:sz="0" w:space="0" w:color="auto"/>
        <w:left w:val="none" w:sz="0" w:space="0" w:color="auto"/>
        <w:bottom w:val="none" w:sz="0" w:space="0" w:color="auto"/>
        <w:right w:val="none" w:sz="0" w:space="0" w:color="auto"/>
      </w:divBdr>
    </w:div>
    <w:div w:id="1108431821">
      <w:bodyDiv w:val="1"/>
      <w:marLeft w:val="0"/>
      <w:marRight w:val="0"/>
      <w:marTop w:val="0"/>
      <w:marBottom w:val="0"/>
      <w:divBdr>
        <w:top w:val="none" w:sz="0" w:space="0" w:color="auto"/>
        <w:left w:val="none" w:sz="0" w:space="0" w:color="auto"/>
        <w:bottom w:val="none" w:sz="0" w:space="0" w:color="auto"/>
        <w:right w:val="none" w:sz="0" w:space="0" w:color="auto"/>
      </w:divBdr>
    </w:div>
    <w:div w:id="1122963058">
      <w:bodyDiv w:val="1"/>
      <w:marLeft w:val="0"/>
      <w:marRight w:val="0"/>
      <w:marTop w:val="0"/>
      <w:marBottom w:val="0"/>
      <w:divBdr>
        <w:top w:val="none" w:sz="0" w:space="0" w:color="auto"/>
        <w:left w:val="none" w:sz="0" w:space="0" w:color="auto"/>
        <w:bottom w:val="none" w:sz="0" w:space="0" w:color="auto"/>
        <w:right w:val="none" w:sz="0" w:space="0" w:color="auto"/>
      </w:divBdr>
    </w:div>
    <w:div w:id="1155679349">
      <w:bodyDiv w:val="1"/>
      <w:marLeft w:val="0"/>
      <w:marRight w:val="0"/>
      <w:marTop w:val="0"/>
      <w:marBottom w:val="0"/>
      <w:divBdr>
        <w:top w:val="none" w:sz="0" w:space="0" w:color="auto"/>
        <w:left w:val="none" w:sz="0" w:space="0" w:color="auto"/>
        <w:bottom w:val="none" w:sz="0" w:space="0" w:color="auto"/>
        <w:right w:val="none" w:sz="0" w:space="0" w:color="auto"/>
      </w:divBdr>
    </w:div>
    <w:div w:id="1162282131">
      <w:bodyDiv w:val="1"/>
      <w:marLeft w:val="0"/>
      <w:marRight w:val="0"/>
      <w:marTop w:val="0"/>
      <w:marBottom w:val="0"/>
      <w:divBdr>
        <w:top w:val="none" w:sz="0" w:space="0" w:color="auto"/>
        <w:left w:val="none" w:sz="0" w:space="0" w:color="auto"/>
        <w:bottom w:val="none" w:sz="0" w:space="0" w:color="auto"/>
        <w:right w:val="none" w:sz="0" w:space="0" w:color="auto"/>
      </w:divBdr>
    </w:div>
    <w:div w:id="1193156355">
      <w:bodyDiv w:val="1"/>
      <w:marLeft w:val="0"/>
      <w:marRight w:val="0"/>
      <w:marTop w:val="0"/>
      <w:marBottom w:val="0"/>
      <w:divBdr>
        <w:top w:val="none" w:sz="0" w:space="0" w:color="auto"/>
        <w:left w:val="none" w:sz="0" w:space="0" w:color="auto"/>
        <w:bottom w:val="none" w:sz="0" w:space="0" w:color="auto"/>
        <w:right w:val="none" w:sz="0" w:space="0" w:color="auto"/>
      </w:divBdr>
    </w:div>
    <w:div w:id="1279533436">
      <w:bodyDiv w:val="1"/>
      <w:marLeft w:val="0"/>
      <w:marRight w:val="0"/>
      <w:marTop w:val="0"/>
      <w:marBottom w:val="0"/>
      <w:divBdr>
        <w:top w:val="none" w:sz="0" w:space="0" w:color="auto"/>
        <w:left w:val="none" w:sz="0" w:space="0" w:color="auto"/>
        <w:bottom w:val="none" w:sz="0" w:space="0" w:color="auto"/>
        <w:right w:val="none" w:sz="0" w:space="0" w:color="auto"/>
      </w:divBdr>
    </w:div>
    <w:div w:id="1332290172">
      <w:bodyDiv w:val="1"/>
      <w:marLeft w:val="0"/>
      <w:marRight w:val="0"/>
      <w:marTop w:val="0"/>
      <w:marBottom w:val="0"/>
      <w:divBdr>
        <w:top w:val="none" w:sz="0" w:space="0" w:color="auto"/>
        <w:left w:val="none" w:sz="0" w:space="0" w:color="auto"/>
        <w:bottom w:val="none" w:sz="0" w:space="0" w:color="auto"/>
        <w:right w:val="none" w:sz="0" w:space="0" w:color="auto"/>
      </w:divBdr>
    </w:div>
    <w:div w:id="1546217919">
      <w:bodyDiv w:val="1"/>
      <w:marLeft w:val="0"/>
      <w:marRight w:val="0"/>
      <w:marTop w:val="0"/>
      <w:marBottom w:val="0"/>
      <w:divBdr>
        <w:top w:val="none" w:sz="0" w:space="0" w:color="auto"/>
        <w:left w:val="none" w:sz="0" w:space="0" w:color="auto"/>
        <w:bottom w:val="none" w:sz="0" w:space="0" w:color="auto"/>
        <w:right w:val="none" w:sz="0" w:space="0" w:color="auto"/>
      </w:divBdr>
    </w:div>
    <w:div w:id="1577595845">
      <w:bodyDiv w:val="1"/>
      <w:marLeft w:val="0"/>
      <w:marRight w:val="0"/>
      <w:marTop w:val="0"/>
      <w:marBottom w:val="0"/>
      <w:divBdr>
        <w:top w:val="none" w:sz="0" w:space="0" w:color="auto"/>
        <w:left w:val="none" w:sz="0" w:space="0" w:color="auto"/>
        <w:bottom w:val="none" w:sz="0" w:space="0" w:color="auto"/>
        <w:right w:val="none" w:sz="0" w:space="0" w:color="auto"/>
      </w:divBdr>
    </w:div>
    <w:div w:id="1686205219">
      <w:bodyDiv w:val="1"/>
      <w:marLeft w:val="0"/>
      <w:marRight w:val="0"/>
      <w:marTop w:val="0"/>
      <w:marBottom w:val="0"/>
      <w:divBdr>
        <w:top w:val="none" w:sz="0" w:space="0" w:color="auto"/>
        <w:left w:val="none" w:sz="0" w:space="0" w:color="auto"/>
        <w:bottom w:val="none" w:sz="0" w:space="0" w:color="auto"/>
        <w:right w:val="none" w:sz="0" w:space="0" w:color="auto"/>
      </w:divBdr>
    </w:div>
    <w:div w:id="1688675994">
      <w:bodyDiv w:val="1"/>
      <w:marLeft w:val="0"/>
      <w:marRight w:val="0"/>
      <w:marTop w:val="0"/>
      <w:marBottom w:val="0"/>
      <w:divBdr>
        <w:top w:val="none" w:sz="0" w:space="0" w:color="auto"/>
        <w:left w:val="none" w:sz="0" w:space="0" w:color="auto"/>
        <w:bottom w:val="none" w:sz="0" w:space="0" w:color="auto"/>
        <w:right w:val="none" w:sz="0" w:space="0" w:color="auto"/>
      </w:divBdr>
    </w:div>
    <w:div w:id="1721248884">
      <w:bodyDiv w:val="1"/>
      <w:marLeft w:val="0"/>
      <w:marRight w:val="0"/>
      <w:marTop w:val="0"/>
      <w:marBottom w:val="0"/>
      <w:divBdr>
        <w:top w:val="none" w:sz="0" w:space="0" w:color="auto"/>
        <w:left w:val="none" w:sz="0" w:space="0" w:color="auto"/>
        <w:bottom w:val="none" w:sz="0" w:space="0" w:color="auto"/>
        <w:right w:val="none" w:sz="0" w:space="0" w:color="auto"/>
      </w:divBdr>
    </w:div>
    <w:div w:id="1727101269">
      <w:bodyDiv w:val="1"/>
      <w:marLeft w:val="0"/>
      <w:marRight w:val="0"/>
      <w:marTop w:val="0"/>
      <w:marBottom w:val="0"/>
      <w:divBdr>
        <w:top w:val="none" w:sz="0" w:space="0" w:color="auto"/>
        <w:left w:val="none" w:sz="0" w:space="0" w:color="auto"/>
        <w:bottom w:val="none" w:sz="0" w:space="0" w:color="auto"/>
        <w:right w:val="none" w:sz="0" w:space="0" w:color="auto"/>
      </w:divBdr>
    </w:div>
    <w:div w:id="1768305788">
      <w:bodyDiv w:val="1"/>
      <w:marLeft w:val="0"/>
      <w:marRight w:val="0"/>
      <w:marTop w:val="0"/>
      <w:marBottom w:val="0"/>
      <w:divBdr>
        <w:top w:val="none" w:sz="0" w:space="0" w:color="auto"/>
        <w:left w:val="none" w:sz="0" w:space="0" w:color="auto"/>
        <w:bottom w:val="none" w:sz="0" w:space="0" w:color="auto"/>
        <w:right w:val="none" w:sz="0" w:space="0" w:color="auto"/>
      </w:divBdr>
    </w:div>
    <w:div w:id="1778519520">
      <w:bodyDiv w:val="1"/>
      <w:marLeft w:val="0"/>
      <w:marRight w:val="0"/>
      <w:marTop w:val="0"/>
      <w:marBottom w:val="0"/>
      <w:divBdr>
        <w:top w:val="none" w:sz="0" w:space="0" w:color="auto"/>
        <w:left w:val="none" w:sz="0" w:space="0" w:color="auto"/>
        <w:bottom w:val="none" w:sz="0" w:space="0" w:color="auto"/>
        <w:right w:val="none" w:sz="0" w:space="0" w:color="auto"/>
      </w:divBdr>
    </w:div>
    <w:div w:id="1838687279">
      <w:bodyDiv w:val="1"/>
      <w:marLeft w:val="0"/>
      <w:marRight w:val="0"/>
      <w:marTop w:val="0"/>
      <w:marBottom w:val="0"/>
      <w:divBdr>
        <w:top w:val="none" w:sz="0" w:space="0" w:color="auto"/>
        <w:left w:val="none" w:sz="0" w:space="0" w:color="auto"/>
        <w:bottom w:val="none" w:sz="0" w:space="0" w:color="auto"/>
        <w:right w:val="none" w:sz="0" w:space="0" w:color="auto"/>
      </w:divBdr>
    </w:div>
    <w:div w:id="1969971530">
      <w:bodyDiv w:val="1"/>
      <w:marLeft w:val="0"/>
      <w:marRight w:val="0"/>
      <w:marTop w:val="0"/>
      <w:marBottom w:val="0"/>
      <w:divBdr>
        <w:top w:val="none" w:sz="0" w:space="0" w:color="auto"/>
        <w:left w:val="none" w:sz="0" w:space="0" w:color="auto"/>
        <w:bottom w:val="none" w:sz="0" w:space="0" w:color="auto"/>
        <w:right w:val="none" w:sz="0" w:space="0" w:color="auto"/>
      </w:divBdr>
    </w:div>
    <w:div w:id="1974866989">
      <w:bodyDiv w:val="1"/>
      <w:marLeft w:val="0"/>
      <w:marRight w:val="0"/>
      <w:marTop w:val="0"/>
      <w:marBottom w:val="0"/>
      <w:divBdr>
        <w:top w:val="none" w:sz="0" w:space="0" w:color="auto"/>
        <w:left w:val="none" w:sz="0" w:space="0" w:color="auto"/>
        <w:bottom w:val="none" w:sz="0" w:space="0" w:color="auto"/>
        <w:right w:val="none" w:sz="0" w:space="0" w:color="auto"/>
      </w:divBdr>
    </w:div>
    <w:div w:id="1976912357">
      <w:bodyDiv w:val="1"/>
      <w:marLeft w:val="0"/>
      <w:marRight w:val="0"/>
      <w:marTop w:val="0"/>
      <w:marBottom w:val="0"/>
      <w:divBdr>
        <w:top w:val="none" w:sz="0" w:space="0" w:color="auto"/>
        <w:left w:val="none" w:sz="0" w:space="0" w:color="auto"/>
        <w:bottom w:val="none" w:sz="0" w:space="0" w:color="auto"/>
        <w:right w:val="none" w:sz="0" w:space="0" w:color="auto"/>
      </w:divBdr>
    </w:div>
    <w:div w:id="1986809456">
      <w:bodyDiv w:val="1"/>
      <w:marLeft w:val="0"/>
      <w:marRight w:val="0"/>
      <w:marTop w:val="0"/>
      <w:marBottom w:val="0"/>
      <w:divBdr>
        <w:top w:val="none" w:sz="0" w:space="0" w:color="auto"/>
        <w:left w:val="none" w:sz="0" w:space="0" w:color="auto"/>
        <w:bottom w:val="none" w:sz="0" w:space="0" w:color="auto"/>
        <w:right w:val="none" w:sz="0" w:space="0" w:color="auto"/>
      </w:divBdr>
    </w:div>
    <w:div w:id="2009943899">
      <w:bodyDiv w:val="1"/>
      <w:marLeft w:val="0"/>
      <w:marRight w:val="0"/>
      <w:marTop w:val="0"/>
      <w:marBottom w:val="0"/>
      <w:divBdr>
        <w:top w:val="none" w:sz="0" w:space="0" w:color="auto"/>
        <w:left w:val="none" w:sz="0" w:space="0" w:color="auto"/>
        <w:bottom w:val="none" w:sz="0" w:space="0" w:color="auto"/>
        <w:right w:val="none" w:sz="0" w:space="0" w:color="auto"/>
      </w:divBdr>
    </w:div>
    <w:div w:id="2049867062">
      <w:bodyDiv w:val="1"/>
      <w:marLeft w:val="0"/>
      <w:marRight w:val="0"/>
      <w:marTop w:val="0"/>
      <w:marBottom w:val="0"/>
      <w:divBdr>
        <w:top w:val="none" w:sz="0" w:space="0" w:color="auto"/>
        <w:left w:val="none" w:sz="0" w:space="0" w:color="auto"/>
        <w:bottom w:val="none" w:sz="0" w:space="0" w:color="auto"/>
        <w:right w:val="none" w:sz="0" w:space="0" w:color="auto"/>
      </w:divBdr>
    </w:div>
    <w:div w:id="2050299077">
      <w:bodyDiv w:val="1"/>
      <w:marLeft w:val="0"/>
      <w:marRight w:val="0"/>
      <w:marTop w:val="0"/>
      <w:marBottom w:val="0"/>
      <w:divBdr>
        <w:top w:val="none" w:sz="0" w:space="0" w:color="auto"/>
        <w:left w:val="none" w:sz="0" w:space="0" w:color="auto"/>
        <w:bottom w:val="none" w:sz="0" w:space="0" w:color="auto"/>
        <w:right w:val="none" w:sz="0" w:space="0" w:color="auto"/>
      </w:divBdr>
    </w:div>
    <w:div w:id="206013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ject-management-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who-performs-the-feasibility-study-in-project-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creates-the-demand-for-projects/" TargetMode="External"/><Relationship Id="rId11" Type="http://schemas.openxmlformats.org/officeDocument/2006/relationships/hyperlink" Target="https://www.geeksforgeeks.org/what-goes-into-risk-assessment-what-are-expectations/" TargetMode="External"/><Relationship Id="rId5" Type="http://schemas.openxmlformats.org/officeDocument/2006/relationships/hyperlink" Target="https://www.geeksforgeeks.org/define-prioritization-and-selection-of-projects/" TargetMode="External"/><Relationship Id="rId10" Type="http://schemas.openxmlformats.org/officeDocument/2006/relationships/hyperlink" Target="https://www.geeksforgeeks.org/risk-analysis-in-project-management/" TargetMode="External"/><Relationship Id="rId4" Type="http://schemas.openxmlformats.org/officeDocument/2006/relationships/webSettings" Target="webSettings.xml"/><Relationship Id="rId9" Type="http://schemas.openxmlformats.org/officeDocument/2006/relationships/hyperlink" Target="https://www.geeksforgeeks.org/how-to-create-a-project-ch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19</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Trung Kiên Nguyễn</cp:lastModifiedBy>
  <cp:revision>54</cp:revision>
  <dcterms:created xsi:type="dcterms:W3CDTF">2025-02-24T01:40:00Z</dcterms:created>
  <dcterms:modified xsi:type="dcterms:W3CDTF">2025-03-03T03:34:00Z</dcterms:modified>
</cp:coreProperties>
</file>