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14C3A" w14:textId="77777777" w:rsidR="00DF3F4F"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Linux? </w:t>
      </w:r>
    </w:p>
    <w:p w14:paraId="4BDC412A" w14:textId="77777777" w:rsidR="009C58FA" w:rsidRDefault="00000000" w:rsidP="009C58FA">
      <w:pPr>
        <w:pBdr>
          <w:top w:val="nil"/>
          <w:left w:val="nil"/>
          <w:bottom w:val="nil"/>
          <w:right w:val="nil"/>
          <w:between w:val="nil"/>
        </w:pBdr>
        <w:spacing w:after="0"/>
        <w:ind w:left="756"/>
        <w:rPr>
          <w:color w:val="2F5496" w:themeColor="accent1" w:themeShade="BF"/>
          <w:sz w:val="36"/>
          <w:szCs w:val="36"/>
        </w:rPr>
      </w:pPr>
      <w:r w:rsidRPr="008D7DDC">
        <w:rPr>
          <w:color w:val="2F5496" w:themeColor="accent1" w:themeShade="BF"/>
          <w:sz w:val="36"/>
          <w:szCs w:val="36"/>
        </w:rPr>
        <w:t>Linux is the kernel</w:t>
      </w:r>
      <w:r w:rsidR="00DF3F4F" w:rsidRPr="008D7DDC">
        <w:rPr>
          <w:color w:val="2F5496" w:themeColor="accent1" w:themeShade="BF"/>
          <w:sz w:val="36"/>
          <w:szCs w:val="36"/>
        </w:rPr>
        <w:t xml:space="preserve"> developed by Linus Torvalds. It</w:t>
      </w:r>
      <w:r w:rsidR="00EE6A84" w:rsidRPr="008D7DDC">
        <w:rPr>
          <w:color w:val="2F5496" w:themeColor="accent1" w:themeShade="BF"/>
          <w:sz w:val="36"/>
          <w:szCs w:val="36"/>
        </w:rPr>
        <w:t xml:space="preserve"> is</w:t>
      </w:r>
      <w:r w:rsidR="00DF3F4F" w:rsidRPr="008D7DDC">
        <w:rPr>
          <w:color w:val="2F5496" w:themeColor="accent1" w:themeShade="BF"/>
          <w:sz w:val="36"/>
          <w:szCs w:val="36"/>
        </w:rPr>
        <w:t xml:space="preserve"> the main component of Linux operating system and is the core interface between a computer’s hardware and its processes.</w:t>
      </w:r>
    </w:p>
    <w:p w14:paraId="7F6CEF6F" w14:textId="69DBEF17" w:rsidR="009C58FA" w:rsidRPr="00C303D6" w:rsidRDefault="00000000" w:rsidP="009C58FA">
      <w:pPr>
        <w:pStyle w:val="ListParagraph"/>
        <w:numPr>
          <w:ilvl w:val="0"/>
          <w:numId w:val="1"/>
        </w:numPr>
        <w:pBdr>
          <w:top w:val="nil"/>
          <w:left w:val="nil"/>
          <w:bottom w:val="nil"/>
          <w:right w:val="nil"/>
          <w:between w:val="nil"/>
        </w:pBdr>
        <w:spacing w:after="0"/>
        <w:rPr>
          <w:color w:val="2F5496" w:themeColor="accent1" w:themeShade="BF"/>
          <w:sz w:val="36"/>
          <w:szCs w:val="36"/>
        </w:rPr>
      </w:pPr>
      <w:r w:rsidRPr="009C58FA">
        <w:rPr>
          <w:color w:val="000000"/>
          <w:sz w:val="40"/>
          <w:szCs w:val="40"/>
        </w:rPr>
        <w:t xml:space="preserve">What is the difference between Linux and Unix? </w:t>
      </w:r>
    </w:p>
    <w:p w14:paraId="357033F3" w14:textId="77777777" w:rsidR="00C303D6" w:rsidRPr="009C58FA" w:rsidRDefault="00C303D6" w:rsidP="00C303D6">
      <w:pPr>
        <w:pStyle w:val="ListParagraph"/>
        <w:pBdr>
          <w:top w:val="nil"/>
          <w:left w:val="nil"/>
          <w:bottom w:val="nil"/>
          <w:right w:val="nil"/>
          <w:between w:val="nil"/>
        </w:pBdr>
        <w:spacing w:after="0"/>
        <w:ind w:left="538"/>
        <w:rPr>
          <w:color w:val="2F5496" w:themeColor="accent1" w:themeShade="BF"/>
          <w:sz w:val="36"/>
          <w:szCs w:val="36"/>
        </w:rPr>
      </w:pPr>
    </w:p>
    <w:p w14:paraId="42F4548A" w14:textId="1FD9BE79" w:rsidR="009C58FA" w:rsidRPr="009C58FA" w:rsidRDefault="009C58FA" w:rsidP="00C303D6">
      <w:pPr>
        <w:pStyle w:val="NormalWeb"/>
        <w:spacing w:before="0" w:beforeAutospacing="0"/>
        <w:ind w:firstLine="538"/>
        <w:jc w:val="both"/>
        <w:rPr>
          <w:rFonts w:ascii="Open Sans" w:hAnsi="Open Sans" w:cs="Open Sans"/>
          <w:color w:val="4A4A4A"/>
          <w:sz w:val="22"/>
          <w:szCs w:val="22"/>
        </w:rPr>
      </w:pPr>
      <w:r w:rsidRPr="009C58FA">
        <w:rPr>
          <w:rFonts w:ascii="Calibri" w:eastAsia="Calibri" w:hAnsi="Calibri" w:cs="Calibri"/>
          <w:color w:val="2F5496" w:themeColor="accent1" w:themeShade="BF"/>
          <w:sz w:val="32"/>
          <w:szCs w:val="32"/>
          <w:lang w:val="en-US"/>
        </w:rPr>
        <w:t>The main differences between Linux and UNIX are as follows</w:t>
      </w:r>
      <w:r w:rsidRPr="009C58FA">
        <w:rPr>
          <w:rFonts w:ascii="Open Sans" w:hAnsi="Open Sans" w:cs="Open Sans"/>
          <w:color w:val="4A4A4A"/>
          <w:sz w:val="22"/>
          <w:szCs w:val="22"/>
        </w:rPr>
        <w:t>:</w:t>
      </w: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6"/>
        <w:gridCol w:w="4305"/>
        <w:gridCol w:w="3260"/>
      </w:tblGrid>
      <w:tr w:rsidR="009C58FA" w:rsidRPr="009C58FA" w14:paraId="0B71CBA2" w14:textId="77777777" w:rsidTr="009C58FA">
        <w:trPr>
          <w:trHeight w:val="892"/>
        </w:trPr>
        <w:tc>
          <w:tcPr>
            <w:tcW w:w="2066" w:type="dxa"/>
            <w:tcBorders>
              <w:top w:val="outset" w:sz="6" w:space="0" w:color="auto"/>
              <w:left w:val="outset" w:sz="6" w:space="0" w:color="auto"/>
              <w:bottom w:val="outset" w:sz="6" w:space="0" w:color="auto"/>
              <w:right w:val="outset" w:sz="6" w:space="0" w:color="auto"/>
            </w:tcBorders>
            <w:shd w:val="clear" w:color="auto" w:fill="008DD9"/>
            <w:tcMar>
              <w:top w:w="0" w:type="dxa"/>
              <w:left w:w="75" w:type="dxa"/>
              <w:bottom w:w="0" w:type="dxa"/>
              <w:right w:w="0" w:type="dxa"/>
            </w:tcMar>
            <w:vAlign w:val="center"/>
            <w:hideMark/>
          </w:tcPr>
          <w:p w14:paraId="325C1078" w14:textId="77777777" w:rsidR="009C58FA" w:rsidRPr="009C58FA" w:rsidRDefault="009C58FA" w:rsidP="009C58FA">
            <w:pPr>
              <w:spacing w:after="0" w:line="240" w:lineRule="auto"/>
              <w:jc w:val="center"/>
              <w:rPr>
                <w:rFonts w:ascii="Open Sans" w:eastAsia="Times New Roman" w:hAnsi="Open Sans" w:cs="Open Sans"/>
                <w:color w:val="FFFFFF"/>
                <w:sz w:val="24"/>
                <w:szCs w:val="24"/>
                <w:lang w:val="en-IN"/>
              </w:rPr>
            </w:pPr>
            <w:r w:rsidRPr="009C58FA">
              <w:rPr>
                <w:rFonts w:ascii="Open Sans" w:eastAsia="Times New Roman" w:hAnsi="Open Sans" w:cs="Open Sans"/>
                <w:b/>
                <w:bCs/>
                <w:color w:val="FFFFFF"/>
                <w:sz w:val="24"/>
                <w:szCs w:val="24"/>
                <w:lang w:val="en-IN"/>
              </w:rPr>
              <w:t>Parameter</w:t>
            </w:r>
          </w:p>
        </w:tc>
        <w:tc>
          <w:tcPr>
            <w:tcW w:w="4305" w:type="dxa"/>
            <w:tcBorders>
              <w:top w:val="outset" w:sz="6" w:space="0" w:color="auto"/>
              <w:left w:val="outset" w:sz="6" w:space="0" w:color="auto"/>
              <w:bottom w:val="outset" w:sz="6" w:space="0" w:color="auto"/>
              <w:right w:val="outset" w:sz="6" w:space="0" w:color="auto"/>
            </w:tcBorders>
            <w:shd w:val="clear" w:color="auto" w:fill="008DD9"/>
            <w:tcMar>
              <w:top w:w="0" w:type="dxa"/>
              <w:left w:w="75" w:type="dxa"/>
              <w:bottom w:w="0" w:type="dxa"/>
              <w:right w:w="0" w:type="dxa"/>
            </w:tcMar>
            <w:vAlign w:val="center"/>
            <w:hideMark/>
          </w:tcPr>
          <w:p w14:paraId="10F0995F" w14:textId="77777777" w:rsidR="009C58FA" w:rsidRPr="009C58FA" w:rsidRDefault="009C58FA" w:rsidP="009C58FA">
            <w:pPr>
              <w:spacing w:after="0" w:line="240" w:lineRule="auto"/>
              <w:jc w:val="center"/>
              <w:rPr>
                <w:rFonts w:ascii="Open Sans" w:eastAsia="Times New Roman" w:hAnsi="Open Sans" w:cs="Open Sans"/>
                <w:color w:val="FFFFFF"/>
                <w:sz w:val="24"/>
                <w:szCs w:val="24"/>
                <w:lang w:val="en-IN"/>
              </w:rPr>
            </w:pPr>
            <w:r w:rsidRPr="009C58FA">
              <w:rPr>
                <w:rFonts w:ascii="Open Sans" w:eastAsia="Times New Roman" w:hAnsi="Open Sans" w:cs="Open Sans"/>
                <w:b/>
                <w:bCs/>
                <w:color w:val="FFFFFF"/>
                <w:sz w:val="24"/>
                <w:szCs w:val="24"/>
                <w:lang w:val="en-IN"/>
              </w:rPr>
              <w:t>Linux</w:t>
            </w:r>
          </w:p>
        </w:tc>
        <w:tc>
          <w:tcPr>
            <w:tcW w:w="3260" w:type="dxa"/>
            <w:tcBorders>
              <w:top w:val="outset" w:sz="6" w:space="0" w:color="auto"/>
              <w:left w:val="outset" w:sz="6" w:space="0" w:color="auto"/>
              <w:bottom w:val="outset" w:sz="6" w:space="0" w:color="auto"/>
              <w:right w:val="outset" w:sz="6" w:space="0" w:color="auto"/>
            </w:tcBorders>
            <w:shd w:val="clear" w:color="auto" w:fill="008DD9"/>
            <w:tcMar>
              <w:top w:w="0" w:type="dxa"/>
              <w:left w:w="75" w:type="dxa"/>
              <w:bottom w:w="0" w:type="dxa"/>
              <w:right w:w="0" w:type="dxa"/>
            </w:tcMar>
            <w:vAlign w:val="center"/>
            <w:hideMark/>
          </w:tcPr>
          <w:p w14:paraId="793899D0" w14:textId="77777777" w:rsidR="009C58FA" w:rsidRPr="009C58FA" w:rsidRDefault="009C58FA" w:rsidP="009C58FA">
            <w:pPr>
              <w:spacing w:after="0" w:line="240" w:lineRule="auto"/>
              <w:jc w:val="center"/>
              <w:rPr>
                <w:rFonts w:ascii="Open Sans" w:eastAsia="Times New Roman" w:hAnsi="Open Sans" w:cs="Open Sans"/>
                <w:color w:val="FFFFFF"/>
                <w:sz w:val="24"/>
                <w:szCs w:val="24"/>
                <w:lang w:val="en-IN"/>
              </w:rPr>
            </w:pPr>
            <w:r w:rsidRPr="009C58FA">
              <w:rPr>
                <w:rFonts w:ascii="Open Sans" w:eastAsia="Times New Roman" w:hAnsi="Open Sans" w:cs="Open Sans"/>
                <w:b/>
                <w:bCs/>
                <w:color w:val="FFFFFF"/>
                <w:sz w:val="24"/>
                <w:szCs w:val="24"/>
                <w:lang w:val="en-IN"/>
              </w:rPr>
              <w:t>Unix</w:t>
            </w:r>
          </w:p>
        </w:tc>
      </w:tr>
    </w:tbl>
    <w:p w14:paraId="279DBE20" w14:textId="77777777" w:rsidR="009C58FA" w:rsidRPr="009C58FA" w:rsidRDefault="009C58FA" w:rsidP="009C58FA">
      <w:pPr>
        <w:spacing w:after="0" w:line="240" w:lineRule="auto"/>
        <w:rPr>
          <w:rFonts w:ascii="Times New Roman" w:eastAsia="Times New Roman" w:hAnsi="Times New Roman" w:cs="Times New Roman"/>
          <w:vanish/>
          <w:sz w:val="24"/>
          <w:szCs w:val="24"/>
          <w:lang w:val="en-IN"/>
        </w:rPr>
      </w:pPr>
    </w:p>
    <w:tbl>
      <w:tblPr>
        <w:tblW w:w="962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69"/>
        <w:gridCol w:w="4335"/>
        <w:gridCol w:w="3221"/>
      </w:tblGrid>
      <w:tr w:rsidR="009C58FA" w:rsidRPr="009C58FA" w14:paraId="4A5F3FE4" w14:textId="77777777" w:rsidTr="00C303D6">
        <w:trPr>
          <w:trHeight w:val="1068"/>
        </w:trPr>
        <w:tc>
          <w:tcPr>
            <w:tcW w:w="2069" w:type="dxa"/>
            <w:tcBorders>
              <w:top w:val="outset" w:sz="6" w:space="0" w:color="auto"/>
              <w:left w:val="outset" w:sz="6" w:space="0" w:color="auto"/>
              <w:bottom w:val="outset" w:sz="6" w:space="0" w:color="auto"/>
              <w:right w:val="outset" w:sz="6" w:space="0" w:color="auto"/>
            </w:tcBorders>
            <w:shd w:val="clear" w:color="auto" w:fill="008DD9"/>
            <w:tcMar>
              <w:top w:w="60" w:type="dxa"/>
              <w:left w:w="75" w:type="dxa"/>
              <w:bottom w:w="60" w:type="dxa"/>
              <w:right w:w="75" w:type="dxa"/>
            </w:tcMar>
            <w:vAlign w:val="center"/>
            <w:hideMark/>
          </w:tcPr>
          <w:p w14:paraId="699394E9" w14:textId="77777777" w:rsidR="009C58FA" w:rsidRPr="009C58FA" w:rsidRDefault="009C58FA" w:rsidP="009C58FA">
            <w:pPr>
              <w:spacing w:after="0" w:line="240" w:lineRule="auto"/>
              <w:jc w:val="center"/>
              <w:rPr>
                <w:color w:val="FFFFFF" w:themeColor="background1"/>
                <w:sz w:val="24"/>
                <w:szCs w:val="24"/>
              </w:rPr>
            </w:pPr>
            <w:r w:rsidRPr="009C58FA">
              <w:rPr>
                <w:color w:val="FFFFFF" w:themeColor="background1"/>
                <w:sz w:val="24"/>
                <w:szCs w:val="24"/>
              </w:rPr>
              <w:t>Price</w:t>
            </w:r>
          </w:p>
        </w:tc>
        <w:tc>
          <w:tcPr>
            <w:tcW w:w="4335" w:type="dxa"/>
            <w:tcBorders>
              <w:top w:val="outset" w:sz="6" w:space="0" w:color="auto"/>
              <w:left w:val="outset" w:sz="6" w:space="0" w:color="auto"/>
              <w:bottom w:val="outset" w:sz="6" w:space="0" w:color="auto"/>
              <w:right w:val="outset" w:sz="6" w:space="0" w:color="auto"/>
            </w:tcBorders>
            <w:shd w:val="clear" w:color="auto" w:fill="008DD9"/>
            <w:tcMar>
              <w:top w:w="60" w:type="dxa"/>
              <w:left w:w="75" w:type="dxa"/>
              <w:bottom w:w="60" w:type="dxa"/>
              <w:right w:w="75" w:type="dxa"/>
            </w:tcMar>
            <w:vAlign w:val="center"/>
            <w:hideMark/>
          </w:tcPr>
          <w:p w14:paraId="5DC48CD4" w14:textId="77777777" w:rsidR="009C58FA" w:rsidRPr="009C58FA" w:rsidRDefault="009C58FA" w:rsidP="009C58FA">
            <w:pPr>
              <w:spacing w:after="0" w:line="240" w:lineRule="auto"/>
              <w:jc w:val="both"/>
              <w:rPr>
                <w:color w:val="FFFFFF" w:themeColor="background1"/>
                <w:sz w:val="24"/>
                <w:szCs w:val="24"/>
              </w:rPr>
            </w:pPr>
            <w:r w:rsidRPr="009C58FA">
              <w:rPr>
                <w:color w:val="FFFFFF" w:themeColor="background1"/>
                <w:sz w:val="24"/>
                <w:szCs w:val="24"/>
              </w:rPr>
              <w:t>Both free distributions and paid distributions are available.</w:t>
            </w:r>
          </w:p>
        </w:tc>
        <w:tc>
          <w:tcPr>
            <w:tcW w:w="3221" w:type="dxa"/>
            <w:tcBorders>
              <w:top w:val="outset" w:sz="6" w:space="0" w:color="auto"/>
              <w:left w:val="outset" w:sz="6" w:space="0" w:color="auto"/>
              <w:bottom w:val="outset" w:sz="6" w:space="0" w:color="auto"/>
              <w:right w:val="outset" w:sz="6" w:space="0" w:color="auto"/>
            </w:tcBorders>
            <w:shd w:val="clear" w:color="auto" w:fill="008DD9"/>
            <w:tcMar>
              <w:top w:w="60" w:type="dxa"/>
              <w:left w:w="75" w:type="dxa"/>
              <w:bottom w:w="60" w:type="dxa"/>
              <w:right w:w="75" w:type="dxa"/>
            </w:tcMar>
            <w:vAlign w:val="center"/>
            <w:hideMark/>
          </w:tcPr>
          <w:p w14:paraId="585B8737" w14:textId="77777777" w:rsidR="009C58FA" w:rsidRPr="009C58FA" w:rsidRDefault="009C58FA" w:rsidP="009C58FA">
            <w:pPr>
              <w:spacing w:after="0" w:line="240" w:lineRule="auto"/>
              <w:jc w:val="both"/>
              <w:rPr>
                <w:color w:val="FFFFFF" w:themeColor="background1"/>
                <w:sz w:val="24"/>
                <w:szCs w:val="24"/>
              </w:rPr>
            </w:pPr>
            <w:r w:rsidRPr="009C58FA">
              <w:rPr>
                <w:color w:val="FFFFFF" w:themeColor="background1"/>
                <w:sz w:val="24"/>
                <w:szCs w:val="24"/>
              </w:rPr>
              <w:t>Different levels of UNIX have a different cost structure</w:t>
            </w:r>
          </w:p>
        </w:tc>
      </w:tr>
      <w:tr w:rsidR="009C58FA" w:rsidRPr="009C58FA" w14:paraId="1E08A551" w14:textId="77777777" w:rsidTr="00C303D6">
        <w:trPr>
          <w:trHeight w:val="640"/>
        </w:trPr>
        <w:tc>
          <w:tcPr>
            <w:tcW w:w="2069"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322F1C8"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Target User</w:t>
            </w:r>
          </w:p>
        </w:tc>
        <w:tc>
          <w:tcPr>
            <w:tcW w:w="4335"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2EA26B56"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Everyone (Home user, Developer, etc.)</w:t>
            </w:r>
          </w:p>
        </w:tc>
        <w:tc>
          <w:tcPr>
            <w:tcW w:w="3221"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27FC8860"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Mainly Internet Server, Workstations, Mainframes.</w:t>
            </w:r>
          </w:p>
        </w:tc>
      </w:tr>
      <w:tr w:rsidR="009C58FA" w:rsidRPr="009C58FA" w14:paraId="6F0F240D" w14:textId="77777777" w:rsidTr="00C303D6">
        <w:trPr>
          <w:trHeight w:val="960"/>
        </w:trPr>
        <w:tc>
          <w:tcPr>
            <w:tcW w:w="2069"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CBAD11E"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File System Support</w:t>
            </w:r>
          </w:p>
        </w:tc>
        <w:tc>
          <w:tcPr>
            <w:tcW w:w="4335"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35F54AAF"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 xml:space="preserve">Ext2, Ext3, Ext4, </w:t>
            </w:r>
            <w:proofErr w:type="spellStart"/>
            <w:r w:rsidRPr="009C58FA">
              <w:rPr>
                <w:color w:val="2F5496" w:themeColor="accent1" w:themeShade="BF"/>
                <w:sz w:val="24"/>
                <w:szCs w:val="24"/>
              </w:rPr>
              <w:t>Jfs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ReiserFS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Xfs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Btrfs</w:t>
            </w:r>
            <w:proofErr w:type="spellEnd"/>
            <w:r w:rsidRPr="009C58FA">
              <w:rPr>
                <w:color w:val="2F5496" w:themeColor="accent1" w:themeShade="BF"/>
                <w:sz w:val="24"/>
                <w:szCs w:val="24"/>
              </w:rPr>
              <w:t>, FAT, FAT32, NTFS.</w:t>
            </w:r>
          </w:p>
        </w:tc>
        <w:tc>
          <w:tcPr>
            <w:tcW w:w="3221"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1E3EECCD" w14:textId="77777777" w:rsidR="009C58FA" w:rsidRPr="009C58FA" w:rsidRDefault="009C58FA" w:rsidP="009C58FA">
            <w:pPr>
              <w:spacing w:after="0" w:line="240" w:lineRule="auto"/>
              <w:rPr>
                <w:color w:val="2F5496" w:themeColor="accent1" w:themeShade="BF"/>
                <w:sz w:val="24"/>
                <w:szCs w:val="24"/>
              </w:rPr>
            </w:pPr>
            <w:proofErr w:type="spellStart"/>
            <w:r w:rsidRPr="009C58FA">
              <w:rPr>
                <w:color w:val="2F5496" w:themeColor="accent1" w:themeShade="BF"/>
                <w:sz w:val="24"/>
                <w:szCs w:val="24"/>
              </w:rPr>
              <w:t>jfs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gpfs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hfs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hfs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ufs</w:t>
            </w:r>
            <w:proofErr w:type="spellEnd"/>
            <w:r w:rsidRPr="009C58FA">
              <w:rPr>
                <w:color w:val="2F5496" w:themeColor="accent1" w:themeShade="BF"/>
                <w:sz w:val="24"/>
                <w:szCs w:val="24"/>
              </w:rPr>
              <w:t xml:space="preserve">, </w:t>
            </w:r>
            <w:proofErr w:type="spellStart"/>
            <w:r w:rsidRPr="009C58FA">
              <w:rPr>
                <w:color w:val="2F5496" w:themeColor="accent1" w:themeShade="BF"/>
                <w:sz w:val="24"/>
                <w:szCs w:val="24"/>
              </w:rPr>
              <w:t>xfs</w:t>
            </w:r>
            <w:proofErr w:type="spellEnd"/>
            <w:r w:rsidRPr="009C58FA">
              <w:rPr>
                <w:color w:val="2F5496" w:themeColor="accent1" w:themeShade="BF"/>
                <w:sz w:val="24"/>
                <w:szCs w:val="24"/>
              </w:rPr>
              <w:t xml:space="preserve">, </w:t>
            </w:r>
            <w:proofErr w:type="spellStart"/>
            <w:proofErr w:type="gramStart"/>
            <w:r w:rsidRPr="009C58FA">
              <w:rPr>
                <w:color w:val="2F5496" w:themeColor="accent1" w:themeShade="BF"/>
                <w:sz w:val="24"/>
                <w:szCs w:val="24"/>
              </w:rPr>
              <w:t>zfs,vxfs</w:t>
            </w:r>
            <w:proofErr w:type="spellEnd"/>
            <w:proofErr w:type="gramEnd"/>
            <w:r w:rsidRPr="009C58FA">
              <w:rPr>
                <w:color w:val="2F5496" w:themeColor="accent1" w:themeShade="BF"/>
                <w:sz w:val="24"/>
                <w:szCs w:val="24"/>
              </w:rPr>
              <w:t>.</w:t>
            </w:r>
          </w:p>
        </w:tc>
      </w:tr>
      <w:tr w:rsidR="009C58FA" w:rsidRPr="009C58FA" w14:paraId="2887C5AE" w14:textId="77777777" w:rsidTr="00C303D6">
        <w:trPr>
          <w:trHeight w:val="640"/>
        </w:trPr>
        <w:tc>
          <w:tcPr>
            <w:tcW w:w="2069"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32E6EDAD"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GUI</w:t>
            </w:r>
          </w:p>
        </w:tc>
        <w:tc>
          <w:tcPr>
            <w:tcW w:w="4335"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6038CF80"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KDE and Gnome</w:t>
            </w:r>
          </w:p>
        </w:tc>
        <w:tc>
          <w:tcPr>
            <w:tcW w:w="3221"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7E7D508A"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Common Desktop Environment</w:t>
            </w:r>
          </w:p>
        </w:tc>
      </w:tr>
      <w:tr w:rsidR="009C58FA" w:rsidRPr="009C58FA" w14:paraId="675A0F45" w14:textId="77777777" w:rsidTr="00C303D6">
        <w:trPr>
          <w:trHeight w:val="319"/>
        </w:trPr>
        <w:tc>
          <w:tcPr>
            <w:tcW w:w="2069"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7BB76E50"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Viruses listed</w:t>
            </w:r>
          </w:p>
        </w:tc>
        <w:tc>
          <w:tcPr>
            <w:tcW w:w="4335"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70FE58E"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60-100</w:t>
            </w:r>
          </w:p>
        </w:tc>
        <w:tc>
          <w:tcPr>
            <w:tcW w:w="3221"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7E6410B"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80-120</w:t>
            </w:r>
          </w:p>
        </w:tc>
      </w:tr>
      <w:tr w:rsidR="009C58FA" w:rsidRPr="009C58FA" w14:paraId="2887AD9F" w14:textId="77777777" w:rsidTr="00C303D6">
        <w:trPr>
          <w:trHeight w:val="640"/>
        </w:trPr>
        <w:tc>
          <w:tcPr>
            <w:tcW w:w="2069"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0508C6D3"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Bug Fix Speed</w:t>
            </w:r>
          </w:p>
        </w:tc>
        <w:tc>
          <w:tcPr>
            <w:tcW w:w="4335"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3CC050B0"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Faster because Linux is Community driven</w:t>
            </w:r>
          </w:p>
        </w:tc>
        <w:tc>
          <w:tcPr>
            <w:tcW w:w="3221"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38E44714"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Slow</w:t>
            </w:r>
          </w:p>
        </w:tc>
      </w:tr>
      <w:tr w:rsidR="009C58FA" w:rsidRPr="009C58FA" w14:paraId="2CC2FDAE" w14:textId="77777777" w:rsidTr="00C303D6">
        <w:trPr>
          <w:trHeight w:val="319"/>
        </w:trPr>
        <w:tc>
          <w:tcPr>
            <w:tcW w:w="2069"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781C810E"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Portability</w:t>
            </w:r>
          </w:p>
        </w:tc>
        <w:tc>
          <w:tcPr>
            <w:tcW w:w="4335"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788FDD2F"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Yes</w:t>
            </w:r>
          </w:p>
        </w:tc>
        <w:tc>
          <w:tcPr>
            <w:tcW w:w="3221"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22551E1"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No</w:t>
            </w:r>
          </w:p>
        </w:tc>
      </w:tr>
      <w:tr w:rsidR="009C58FA" w:rsidRPr="009C58FA" w14:paraId="4CE99919" w14:textId="77777777" w:rsidTr="00C303D6">
        <w:trPr>
          <w:trHeight w:val="960"/>
        </w:trPr>
        <w:tc>
          <w:tcPr>
            <w:tcW w:w="2069"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4F8AC6FD"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Examples</w:t>
            </w:r>
          </w:p>
        </w:tc>
        <w:tc>
          <w:tcPr>
            <w:tcW w:w="4335"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1A00BC64"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 xml:space="preserve">Ubuntu, Fedora, Red Hat, Kali Linux, Debian, </w:t>
            </w:r>
            <w:proofErr w:type="spellStart"/>
            <w:r w:rsidRPr="009C58FA">
              <w:rPr>
                <w:color w:val="2F5496" w:themeColor="accent1" w:themeShade="BF"/>
                <w:sz w:val="24"/>
                <w:szCs w:val="24"/>
              </w:rPr>
              <w:t>Archlinux</w:t>
            </w:r>
            <w:proofErr w:type="spellEnd"/>
            <w:r w:rsidRPr="009C58FA">
              <w:rPr>
                <w:color w:val="2F5496" w:themeColor="accent1" w:themeShade="BF"/>
                <w:sz w:val="24"/>
                <w:szCs w:val="24"/>
              </w:rPr>
              <w:t>, Android, etc. </w:t>
            </w:r>
          </w:p>
        </w:tc>
        <w:tc>
          <w:tcPr>
            <w:tcW w:w="3221" w:type="dxa"/>
            <w:tcBorders>
              <w:top w:val="outset" w:sz="6" w:space="0" w:color="auto"/>
              <w:left w:val="outset" w:sz="6" w:space="0" w:color="auto"/>
              <w:bottom w:val="outset" w:sz="6" w:space="0" w:color="auto"/>
              <w:right w:val="outset" w:sz="6" w:space="0" w:color="auto"/>
            </w:tcBorders>
            <w:tcMar>
              <w:top w:w="60" w:type="dxa"/>
              <w:left w:w="75" w:type="dxa"/>
              <w:bottom w:w="60" w:type="dxa"/>
              <w:right w:w="75" w:type="dxa"/>
            </w:tcMar>
            <w:vAlign w:val="center"/>
            <w:hideMark/>
          </w:tcPr>
          <w:p w14:paraId="2948120F" w14:textId="77777777" w:rsidR="009C58FA" w:rsidRPr="009C58FA" w:rsidRDefault="009C58FA" w:rsidP="009C58FA">
            <w:pPr>
              <w:spacing w:after="0" w:line="240" w:lineRule="auto"/>
              <w:rPr>
                <w:color w:val="2F5496" w:themeColor="accent1" w:themeShade="BF"/>
                <w:sz w:val="24"/>
                <w:szCs w:val="24"/>
              </w:rPr>
            </w:pPr>
            <w:r w:rsidRPr="009C58FA">
              <w:rPr>
                <w:color w:val="2F5496" w:themeColor="accent1" w:themeShade="BF"/>
                <w:sz w:val="24"/>
                <w:szCs w:val="24"/>
              </w:rPr>
              <w:t>OS X, Solaris, All Linux</w:t>
            </w:r>
          </w:p>
        </w:tc>
      </w:tr>
    </w:tbl>
    <w:p w14:paraId="00000002" w14:textId="38A33125" w:rsidR="000B30F0" w:rsidRPr="00A835B5" w:rsidRDefault="000B30F0" w:rsidP="009C58FA">
      <w:pPr>
        <w:pBdr>
          <w:top w:val="nil"/>
          <w:left w:val="nil"/>
          <w:bottom w:val="nil"/>
          <w:right w:val="nil"/>
          <w:between w:val="nil"/>
        </w:pBdr>
        <w:spacing w:after="0"/>
        <w:ind w:left="756"/>
        <w:rPr>
          <w:color w:val="000000"/>
          <w:sz w:val="40"/>
          <w:szCs w:val="40"/>
        </w:rPr>
      </w:pPr>
    </w:p>
    <w:p w14:paraId="7D3B065E" w14:textId="40C67582" w:rsidR="00A835B5" w:rsidRDefault="00A835B5" w:rsidP="00A835B5">
      <w:pPr>
        <w:pBdr>
          <w:top w:val="nil"/>
          <w:left w:val="nil"/>
          <w:bottom w:val="nil"/>
          <w:right w:val="nil"/>
          <w:between w:val="nil"/>
        </w:pBdr>
        <w:spacing w:after="0"/>
        <w:rPr>
          <w:color w:val="000000"/>
          <w:sz w:val="40"/>
          <w:szCs w:val="40"/>
        </w:rPr>
      </w:pPr>
    </w:p>
    <w:p w14:paraId="1896C86E" w14:textId="6B93F362" w:rsidR="00C303D6" w:rsidRDefault="00C303D6" w:rsidP="00A835B5">
      <w:pPr>
        <w:pBdr>
          <w:top w:val="nil"/>
          <w:left w:val="nil"/>
          <w:bottom w:val="nil"/>
          <w:right w:val="nil"/>
          <w:between w:val="nil"/>
        </w:pBdr>
        <w:spacing w:after="0"/>
        <w:rPr>
          <w:color w:val="000000"/>
          <w:sz w:val="40"/>
          <w:szCs w:val="40"/>
        </w:rPr>
      </w:pPr>
    </w:p>
    <w:p w14:paraId="25ECE51F" w14:textId="0C1EAD1B" w:rsidR="00C303D6" w:rsidRDefault="00C303D6" w:rsidP="00A835B5">
      <w:pPr>
        <w:pBdr>
          <w:top w:val="nil"/>
          <w:left w:val="nil"/>
          <w:bottom w:val="nil"/>
          <w:right w:val="nil"/>
          <w:between w:val="nil"/>
        </w:pBdr>
        <w:spacing w:after="0"/>
        <w:rPr>
          <w:color w:val="000000"/>
          <w:sz w:val="40"/>
          <w:szCs w:val="40"/>
        </w:rPr>
      </w:pPr>
    </w:p>
    <w:p w14:paraId="0FE3AC4B" w14:textId="77777777" w:rsidR="00C303D6" w:rsidRDefault="00C303D6" w:rsidP="00A835B5">
      <w:pPr>
        <w:pBdr>
          <w:top w:val="nil"/>
          <w:left w:val="nil"/>
          <w:bottom w:val="nil"/>
          <w:right w:val="nil"/>
          <w:between w:val="nil"/>
        </w:pBdr>
        <w:spacing w:after="0"/>
        <w:rPr>
          <w:color w:val="000000"/>
          <w:sz w:val="40"/>
          <w:szCs w:val="40"/>
        </w:rPr>
      </w:pPr>
    </w:p>
    <w:p w14:paraId="4CC5DE5E" w14:textId="2A660243" w:rsidR="00A835B5" w:rsidRPr="00A835B5" w:rsidRDefault="00000000" w:rsidP="00A835B5">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Linux Kernel? Is it legal to edit Linux Kernel? </w:t>
      </w:r>
    </w:p>
    <w:p w14:paraId="18E709A9" w14:textId="77777777" w:rsidR="00C303D6" w:rsidRPr="00C303D6" w:rsidRDefault="00C303D6" w:rsidP="00C303D6">
      <w:pPr>
        <w:pStyle w:val="ListParagraph"/>
        <w:spacing w:after="100" w:afterAutospacing="1" w:line="240" w:lineRule="auto"/>
        <w:ind w:left="538"/>
        <w:jc w:val="both"/>
        <w:rPr>
          <w:color w:val="2F5496" w:themeColor="accent1" w:themeShade="BF"/>
          <w:sz w:val="36"/>
          <w:szCs w:val="36"/>
        </w:rPr>
      </w:pPr>
      <w:r w:rsidRPr="00C303D6">
        <w:rPr>
          <w:color w:val="2F5496" w:themeColor="accent1" w:themeShade="BF"/>
          <w:sz w:val="36"/>
          <w:szCs w:val="36"/>
        </w:rPr>
        <w:t>Linux kernel refers to the low-level system software. It is used to manage resources and provide an interface for user interaction.</w:t>
      </w:r>
    </w:p>
    <w:p w14:paraId="726A4DD1" w14:textId="77777777" w:rsidR="00C303D6" w:rsidRPr="00C303D6" w:rsidRDefault="00C303D6" w:rsidP="00C303D6">
      <w:pPr>
        <w:pStyle w:val="ListParagraph"/>
        <w:spacing w:after="100" w:afterAutospacing="1" w:line="240" w:lineRule="auto"/>
        <w:ind w:left="538"/>
        <w:jc w:val="both"/>
        <w:rPr>
          <w:color w:val="2F5496" w:themeColor="accent1" w:themeShade="BF"/>
          <w:sz w:val="36"/>
          <w:szCs w:val="36"/>
        </w:rPr>
      </w:pPr>
      <w:r w:rsidRPr="00C303D6">
        <w:rPr>
          <w:color w:val="2F5496" w:themeColor="accent1" w:themeShade="BF"/>
          <w:sz w:val="36"/>
          <w:szCs w:val="36"/>
        </w:rPr>
        <w:t>Yes, it is legal to edit Linux Kernel. Linux is released under the General Public License (General Public License). Any project released under GPL can be modified and edited by the end users. </w:t>
      </w:r>
    </w:p>
    <w:p w14:paraId="2321A32F" w14:textId="77777777" w:rsidR="00A835B5" w:rsidRPr="00A835B5" w:rsidRDefault="00A835B5" w:rsidP="00A835B5">
      <w:pPr>
        <w:pBdr>
          <w:top w:val="nil"/>
          <w:left w:val="nil"/>
          <w:bottom w:val="nil"/>
          <w:right w:val="nil"/>
          <w:between w:val="nil"/>
        </w:pBdr>
        <w:spacing w:after="0"/>
        <w:ind w:left="756"/>
        <w:rPr>
          <w:color w:val="000000"/>
          <w:sz w:val="40"/>
          <w:szCs w:val="40"/>
        </w:rPr>
      </w:pPr>
    </w:p>
    <w:p w14:paraId="71C3CFD6" w14:textId="492AC037" w:rsidR="00A835B5"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LILO? </w:t>
      </w:r>
    </w:p>
    <w:p w14:paraId="54F81707" w14:textId="77777777" w:rsidR="00C303D6" w:rsidRDefault="00C303D6" w:rsidP="00C303D6">
      <w:pPr>
        <w:pStyle w:val="ListParagraph"/>
        <w:spacing w:after="100" w:afterAutospacing="1" w:line="240" w:lineRule="auto"/>
        <w:ind w:left="538"/>
        <w:jc w:val="both"/>
        <w:rPr>
          <w:color w:val="2F5496" w:themeColor="accent1" w:themeShade="BF"/>
          <w:sz w:val="36"/>
          <w:szCs w:val="36"/>
        </w:rPr>
      </w:pPr>
      <w:r w:rsidRPr="00C303D6">
        <w:rPr>
          <w:color w:val="2F5496" w:themeColor="accent1" w:themeShade="BF"/>
          <w:sz w:val="36"/>
          <w:szCs w:val="36"/>
        </w:rPr>
        <w:t>LILO stands for </w:t>
      </w:r>
      <w:proofErr w:type="spellStart"/>
      <w:r w:rsidRPr="00C303D6">
        <w:rPr>
          <w:color w:val="2F5496" w:themeColor="accent1" w:themeShade="BF"/>
          <w:sz w:val="36"/>
          <w:szCs w:val="36"/>
        </w:rPr>
        <w:t>LInux</w:t>
      </w:r>
      <w:proofErr w:type="spellEnd"/>
      <w:r w:rsidRPr="00C303D6">
        <w:rPr>
          <w:color w:val="2F5496" w:themeColor="accent1" w:themeShade="BF"/>
          <w:sz w:val="36"/>
          <w:szCs w:val="36"/>
        </w:rPr>
        <w:t> </w:t>
      </w:r>
      <w:proofErr w:type="spellStart"/>
      <w:r w:rsidRPr="00C303D6">
        <w:rPr>
          <w:color w:val="2F5496" w:themeColor="accent1" w:themeShade="BF"/>
          <w:sz w:val="36"/>
          <w:szCs w:val="36"/>
        </w:rPr>
        <w:t>LOader</w:t>
      </w:r>
      <w:proofErr w:type="spellEnd"/>
      <w:r w:rsidRPr="00C303D6">
        <w:rPr>
          <w:color w:val="2F5496" w:themeColor="accent1" w:themeShade="BF"/>
          <w:sz w:val="36"/>
          <w:szCs w:val="36"/>
        </w:rPr>
        <w:t>. LILO is a Linux Boot Loader that loads Linux Operating System into the main memory to begin execution. Most of the computers come with boot loaders for certain versions of Windows or Mac OS. So, when you want to use Linux OS, you need to install a special boot loader for it. LILO is one such boot loader. </w:t>
      </w:r>
    </w:p>
    <w:p w14:paraId="075086F1" w14:textId="77777777" w:rsidR="00C303D6" w:rsidRDefault="00C303D6" w:rsidP="00C303D6">
      <w:pPr>
        <w:pStyle w:val="ListParagraph"/>
        <w:spacing w:after="100" w:afterAutospacing="1" w:line="240" w:lineRule="auto"/>
        <w:ind w:left="538"/>
        <w:jc w:val="both"/>
        <w:rPr>
          <w:color w:val="2F5496" w:themeColor="accent1" w:themeShade="BF"/>
          <w:sz w:val="36"/>
          <w:szCs w:val="36"/>
        </w:rPr>
      </w:pPr>
    </w:p>
    <w:p w14:paraId="03DD7FC8" w14:textId="37558625" w:rsidR="00C303D6" w:rsidRDefault="00C303D6" w:rsidP="00C303D6">
      <w:pPr>
        <w:pStyle w:val="ListParagraph"/>
        <w:spacing w:after="100" w:afterAutospacing="1" w:line="240" w:lineRule="auto"/>
        <w:ind w:left="538"/>
        <w:jc w:val="both"/>
        <w:rPr>
          <w:color w:val="2F5496" w:themeColor="accent1" w:themeShade="BF"/>
          <w:sz w:val="36"/>
          <w:szCs w:val="36"/>
        </w:rPr>
      </w:pPr>
      <w:r w:rsidRPr="00C303D6">
        <w:rPr>
          <w:color w:val="2F5496" w:themeColor="accent1" w:themeShade="BF"/>
          <w:sz w:val="36"/>
          <w:szCs w:val="36"/>
        </w:rPr>
        <w:t>When the computer is started, BIOS conducts some initial tests and transfers control to the Master Boot Record. From here, LILO loads the Linux OS and starts it.</w:t>
      </w:r>
    </w:p>
    <w:p w14:paraId="670814ED" w14:textId="77777777" w:rsidR="00C303D6" w:rsidRPr="00C303D6" w:rsidRDefault="00C303D6" w:rsidP="00C303D6">
      <w:pPr>
        <w:pStyle w:val="ListParagraph"/>
        <w:spacing w:after="100" w:afterAutospacing="1" w:line="240" w:lineRule="auto"/>
        <w:ind w:left="538"/>
        <w:jc w:val="both"/>
        <w:rPr>
          <w:color w:val="2F5496" w:themeColor="accent1" w:themeShade="BF"/>
          <w:sz w:val="36"/>
          <w:szCs w:val="36"/>
        </w:rPr>
      </w:pPr>
    </w:p>
    <w:p w14:paraId="637BDB0B" w14:textId="77777777" w:rsidR="00C303D6" w:rsidRPr="00C303D6" w:rsidRDefault="00C303D6" w:rsidP="00C303D6">
      <w:pPr>
        <w:pStyle w:val="ListParagraph"/>
        <w:spacing w:after="100" w:afterAutospacing="1" w:line="240" w:lineRule="auto"/>
        <w:ind w:left="538"/>
        <w:rPr>
          <w:color w:val="2F5496" w:themeColor="accent1" w:themeShade="BF"/>
          <w:sz w:val="36"/>
          <w:szCs w:val="36"/>
        </w:rPr>
      </w:pPr>
      <w:r w:rsidRPr="00C303D6">
        <w:rPr>
          <w:color w:val="2F5496" w:themeColor="accent1" w:themeShade="BF"/>
          <w:sz w:val="36"/>
          <w:szCs w:val="36"/>
        </w:rPr>
        <w:t>The advantage of using LILO is that it allows fast boot of Linux OS. </w:t>
      </w:r>
    </w:p>
    <w:p w14:paraId="23BABEF2" w14:textId="77777777" w:rsidR="00EA4C08" w:rsidRPr="00EA4C08" w:rsidRDefault="00EA4C08" w:rsidP="00EA4C08">
      <w:pPr>
        <w:pBdr>
          <w:top w:val="nil"/>
          <w:left w:val="nil"/>
          <w:bottom w:val="nil"/>
          <w:right w:val="nil"/>
          <w:between w:val="nil"/>
        </w:pBdr>
        <w:spacing w:after="0"/>
        <w:ind w:left="756"/>
        <w:rPr>
          <w:color w:val="2F5496" w:themeColor="accent1" w:themeShade="BF"/>
          <w:sz w:val="40"/>
          <w:szCs w:val="40"/>
        </w:rPr>
      </w:pPr>
    </w:p>
    <w:p w14:paraId="6FF5E5AB" w14:textId="413B3850" w:rsidR="00EA4C08"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What are the basic components of Linux?</w:t>
      </w:r>
    </w:p>
    <w:p w14:paraId="152A4223" w14:textId="77777777" w:rsidR="00C303D6" w:rsidRPr="00C303D6" w:rsidRDefault="00C303D6" w:rsidP="00C303D6">
      <w:pPr>
        <w:spacing w:after="100" w:afterAutospacing="1" w:line="240" w:lineRule="auto"/>
        <w:ind w:firstLine="538"/>
        <w:jc w:val="both"/>
        <w:rPr>
          <w:color w:val="2F5496" w:themeColor="accent1" w:themeShade="BF"/>
          <w:sz w:val="36"/>
          <w:szCs w:val="36"/>
        </w:rPr>
      </w:pPr>
      <w:r w:rsidRPr="00C303D6">
        <w:rPr>
          <w:color w:val="2F5496" w:themeColor="accent1" w:themeShade="BF"/>
          <w:sz w:val="36"/>
          <w:szCs w:val="36"/>
        </w:rPr>
        <w:t>The basic components of Linux are:</w:t>
      </w:r>
    </w:p>
    <w:p w14:paraId="113802D2" w14:textId="77777777" w:rsidR="00C303D6" w:rsidRPr="00C303D6" w:rsidRDefault="00C303D6" w:rsidP="00C303D6">
      <w:pPr>
        <w:numPr>
          <w:ilvl w:val="0"/>
          <w:numId w:val="12"/>
        </w:numPr>
        <w:spacing w:before="100" w:beforeAutospacing="1" w:after="100" w:afterAutospacing="1" w:line="240" w:lineRule="auto"/>
        <w:jc w:val="both"/>
        <w:rPr>
          <w:color w:val="2F5496" w:themeColor="accent1" w:themeShade="BF"/>
          <w:sz w:val="36"/>
          <w:szCs w:val="36"/>
        </w:rPr>
      </w:pPr>
      <w:r w:rsidRPr="00C303D6">
        <w:rPr>
          <w:b/>
          <w:bCs/>
          <w:color w:val="2F5496" w:themeColor="accent1" w:themeShade="BF"/>
          <w:sz w:val="36"/>
          <w:szCs w:val="36"/>
        </w:rPr>
        <w:lastRenderedPageBreak/>
        <w:t>Kernel:</w:t>
      </w:r>
      <w:r w:rsidRPr="00C303D6">
        <w:rPr>
          <w:color w:val="2F5496" w:themeColor="accent1" w:themeShade="BF"/>
          <w:sz w:val="36"/>
          <w:szCs w:val="36"/>
        </w:rPr>
        <w:t xml:space="preserve"> It is the core component of the Operating System that manages operations and hardware.</w:t>
      </w:r>
    </w:p>
    <w:p w14:paraId="2CD0FE6B" w14:textId="77777777" w:rsidR="00C303D6" w:rsidRPr="00C303D6" w:rsidRDefault="00C303D6" w:rsidP="00C303D6">
      <w:pPr>
        <w:numPr>
          <w:ilvl w:val="0"/>
          <w:numId w:val="12"/>
        </w:numPr>
        <w:spacing w:before="100" w:beforeAutospacing="1" w:after="100" w:afterAutospacing="1" w:line="240" w:lineRule="auto"/>
        <w:jc w:val="both"/>
        <w:rPr>
          <w:color w:val="2F5496" w:themeColor="accent1" w:themeShade="BF"/>
          <w:sz w:val="36"/>
          <w:szCs w:val="36"/>
        </w:rPr>
      </w:pPr>
      <w:r w:rsidRPr="00C303D6">
        <w:rPr>
          <w:b/>
          <w:bCs/>
          <w:color w:val="2F5496" w:themeColor="accent1" w:themeShade="BF"/>
          <w:sz w:val="36"/>
          <w:szCs w:val="36"/>
        </w:rPr>
        <w:t>Shell:</w:t>
      </w:r>
      <w:r w:rsidRPr="00C303D6">
        <w:rPr>
          <w:color w:val="2F5496" w:themeColor="accent1" w:themeShade="BF"/>
          <w:sz w:val="36"/>
          <w:szCs w:val="36"/>
        </w:rPr>
        <w:t> Shell is a Linux interpreter which is used to execute commands.</w:t>
      </w:r>
    </w:p>
    <w:p w14:paraId="68BD1753" w14:textId="77777777" w:rsidR="00C303D6" w:rsidRPr="00C303D6" w:rsidRDefault="00C303D6" w:rsidP="00C303D6">
      <w:pPr>
        <w:numPr>
          <w:ilvl w:val="0"/>
          <w:numId w:val="12"/>
        </w:numPr>
        <w:spacing w:before="100" w:beforeAutospacing="1" w:after="100" w:afterAutospacing="1" w:line="240" w:lineRule="auto"/>
        <w:jc w:val="both"/>
        <w:rPr>
          <w:color w:val="2F5496" w:themeColor="accent1" w:themeShade="BF"/>
          <w:sz w:val="36"/>
          <w:szCs w:val="36"/>
        </w:rPr>
      </w:pPr>
      <w:r w:rsidRPr="00C303D6">
        <w:rPr>
          <w:b/>
          <w:bCs/>
          <w:color w:val="2F5496" w:themeColor="accent1" w:themeShade="BF"/>
          <w:sz w:val="36"/>
          <w:szCs w:val="36"/>
        </w:rPr>
        <w:t>GUI:</w:t>
      </w:r>
      <w:r w:rsidRPr="00C303D6">
        <w:rPr>
          <w:color w:val="2F5496" w:themeColor="accent1" w:themeShade="BF"/>
          <w:sz w:val="36"/>
          <w:szCs w:val="36"/>
        </w:rPr>
        <w:t xml:space="preserve"> GUI stands for Graphical User Interface which is another way for a user to interact with the system. But unlike CLI, GUI consists of Images, Buttons, </w:t>
      </w:r>
      <w:proofErr w:type="spellStart"/>
      <w:r w:rsidRPr="00C303D6">
        <w:rPr>
          <w:color w:val="2F5496" w:themeColor="accent1" w:themeShade="BF"/>
          <w:sz w:val="36"/>
          <w:szCs w:val="36"/>
        </w:rPr>
        <w:t>TextBoxes</w:t>
      </w:r>
      <w:proofErr w:type="spellEnd"/>
      <w:r w:rsidRPr="00C303D6">
        <w:rPr>
          <w:color w:val="2F5496" w:themeColor="accent1" w:themeShade="BF"/>
          <w:sz w:val="36"/>
          <w:szCs w:val="36"/>
        </w:rPr>
        <w:t xml:space="preserve"> for interaction.</w:t>
      </w:r>
    </w:p>
    <w:p w14:paraId="3934BDCB" w14:textId="77777777" w:rsidR="00C303D6" w:rsidRPr="00C303D6" w:rsidRDefault="00C303D6" w:rsidP="00C303D6">
      <w:pPr>
        <w:numPr>
          <w:ilvl w:val="0"/>
          <w:numId w:val="12"/>
        </w:numPr>
        <w:spacing w:before="100" w:beforeAutospacing="1" w:after="100" w:afterAutospacing="1" w:line="240" w:lineRule="auto"/>
        <w:jc w:val="both"/>
        <w:rPr>
          <w:color w:val="2F5496" w:themeColor="accent1" w:themeShade="BF"/>
          <w:sz w:val="36"/>
          <w:szCs w:val="36"/>
        </w:rPr>
      </w:pPr>
      <w:r w:rsidRPr="00C303D6">
        <w:rPr>
          <w:b/>
          <w:bCs/>
          <w:color w:val="2F5496" w:themeColor="accent1" w:themeShade="BF"/>
          <w:sz w:val="36"/>
          <w:szCs w:val="36"/>
        </w:rPr>
        <w:t>System Utilities:</w:t>
      </w:r>
      <w:r w:rsidRPr="00C303D6">
        <w:rPr>
          <w:color w:val="2F5496" w:themeColor="accent1" w:themeShade="BF"/>
          <w:sz w:val="36"/>
          <w:szCs w:val="36"/>
        </w:rPr>
        <w:t xml:space="preserve"> These are the software functions that allows the user to manage the computer.</w:t>
      </w:r>
    </w:p>
    <w:p w14:paraId="3761EB24" w14:textId="77777777" w:rsidR="00C303D6" w:rsidRPr="00C303D6" w:rsidRDefault="00C303D6" w:rsidP="00C303D6">
      <w:pPr>
        <w:numPr>
          <w:ilvl w:val="0"/>
          <w:numId w:val="12"/>
        </w:numPr>
        <w:spacing w:before="100" w:beforeAutospacing="1" w:after="100" w:afterAutospacing="1" w:line="240" w:lineRule="auto"/>
        <w:jc w:val="both"/>
        <w:rPr>
          <w:color w:val="2F5496" w:themeColor="accent1" w:themeShade="BF"/>
          <w:sz w:val="36"/>
          <w:szCs w:val="36"/>
        </w:rPr>
      </w:pPr>
      <w:r w:rsidRPr="00C303D6">
        <w:rPr>
          <w:b/>
          <w:bCs/>
          <w:color w:val="2F5496" w:themeColor="accent1" w:themeShade="BF"/>
          <w:sz w:val="36"/>
          <w:szCs w:val="36"/>
        </w:rPr>
        <w:t>Application Programs:</w:t>
      </w:r>
      <w:r w:rsidRPr="00C303D6">
        <w:rPr>
          <w:color w:val="2F5496" w:themeColor="accent1" w:themeShade="BF"/>
          <w:sz w:val="36"/>
          <w:szCs w:val="36"/>
        </w:rPr>
        <w:t xml:space="preserve"> Software programs or set of functions designed to accomplish a specific task.</w:t>
      </w:r>
    </w:p>
    <w:p w14:paraId="2D03B97B" w14:textId="77777777" w:rsidR="008D7DDC" w:rsidRPr="008D7DDC" w:rsidRDefault="008D7DDC" w:rsidP="008D7DDC">
      <w:pPr>
        <w:pStyle w:val="ListParagraph"/>
        <w:pBdr>
          <w:top w:val="nil"/>
          <w:left w:val="nil"/>
          <w:bottom w:val="nil"/>
          <w:right w:val="nil"/>
          <w:between w:val="nil"/>
        </w:pBdr>
        <w:spacing w:after="0"/>
        <w:ind w:left="1476"/>
        <w:rPr>
          <w:color w:val="2F5496" w:themeColor="accent1" w:themeShade="BF"/>
          <w:sz w:val="36"/>
          <w:szCs w:val="36"/>
        </w:rPr>
      </w:pPr>
    </w:p>
    <w:p w14:paraId="2DAFF247" w14:textId="77777777" w:rsidR="001339A2"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Which are the Shells used in Linux? </w:t>
      </w:r>
    </w:p>
    <w:p w14:paraId="3096CAFB" w14:textId="77777777" w:rsidR="00C303D6" w:rsidRPr="00C303D6" w:rsidRDefault="00C303D6" w:rsidP="00C303D6">
      <w:pPr>
        <w:spacing w:after="100" w:afterAutospacing="1" w:line="240" w:lineRule="auto"/>
        <w:ind w:firstLine="538"/>
        <w:jc w:val="both"/>
        <w:rPr>
          <w:color w:val="2F5496" w:themeColor="accent1" w:themeShade="BF"/>
          <w:sz w:val="36"/>
          <w:szCs w:val="36"/>
        </w:rPr>
      </w:pPr>
      <w:r w:rsidRPr="00C303D6">
        <w:rPr>
          <w:color w:val="2F5496" w:themeColor="accent1" w:themeShade="BF"/>
          <w:sz w:val="36"/>
          <w:szCs w:val="36"/>
        </w:rPr>
        <w:t>The most common Shells used in Linux are</w:t>
      </w:r>
    </w:p>
    <w:p w14:paraId="23F5D6C7" w14:textId="77777777" w:rsidR="00C303D6" w:rsidRPr="00C303D6" w:rsidRDefault="00C303D6" w:rsidP="00C303D6">
      <w:pPr>
        <w:numPr>
          <w:ilvl w:val="0"/>
          <w:numId w:val="13"/>
        </w:numPr>
        <w:spacing w:before="100" w:beforeAutospacing="1" w:after="100" w:afterAutospacing="1" w:line="240" w:lineRule="auto"/>
        <w:jc w:val="both"/>
        <w:rPr>
          <w:color w:val="2F5496" w:themeColor="accent1" w:themeShade="BF"/>
          <w:sz w:val="36"/>
          <w:szCs w:val="36"/>
        </w:rPr>
      </w:pPr>
      <w:r w:rsidRPr="00C303D6">
        <w:rPr>
          <w:b/>
          <w:bCs/>
          <w:color w:val="2F5496" w:themeColor="accent1" w:themeShade="BF"/>
          <w:sz w:val="36"/>
          <w:szCs w:val="36"/>
        </w:rPr>
        <w:t>bash:</w:t>
      </w:r>
      <w:r w:rsidRPr="00C303D6">
        <w:rPr>
          <w:color w:val="2F5496" w:themeColor="accent1" w:themeShade="BF"/>
          <w:sz w:val="36"/>
          <w:szCs w:val="36"/>
        </w:rPr>
        <w:t> </w:t>
      </w:r>
      <w:proofErr w:type="spellStart"/>
      <w:r w:rsidRPr="00C303D6">
        <w:rPr>
          <w:color w:val="2F5496" w:themeColor="accent1" w:themeShade="BF"/>
          <w:sz w:val="36"/>
          <w:szCs w:val="36"/>
        </w:rPr>
        <w:t>Bourne</w:t>
      </w:r>
      <w:proofErr w:type="spellEnd"/>
      <w:r w:rsidRPr="00C303D6">
        <w:rPr>
          <w:color w:val="2F5496" w:themeColor="accent1" w:themeShade="BF"/>
          <w:sz w:val="36"/>
          <w:szCs w:val="36"/>
        </w:rPr>
        <w:t> Again Shell is the default for most of the Linux distributions</w:t>
      </w:r>
    </w:p>
    <w:p w14:paraId="293D50BC" w14:textId="77777777" w:rsidR="00C303D6" w:rsidRPr="00C303D6" w:rsidRDefault="00C303D6" w:rsidP="00C303D6">
      <w:pPr>
        <w:numPr>
          <w:ilvl w:val="0"/>
          <w:numId w:val="13"/>
        </w:numPr>
        <w:spacing w:before="100" w:beforeAutospacing="1" w:after="100" w:afterAutospacing="1" w:line="240" w:lineRule="auto"/>
        <w:jc w:val="both"/>
        <w:rPr>
          <w:color w:val="2F5496" w:themeColor="accent1" w:themeShade="BF"/>
          <w:sz w:val="36"/>
          <w:szCs w:val="36"/>
        </w:rPr>
      </w:pPr>
      <w:proofErr w:type="spellStart"/>
      <w:r w:rsidRPr="00C303D6">
        <w:rPr>
          <w:b/>
          <w:bCs/>
          <w:color w:val="2F5496" w:themeColor="accent1" w:themeShade="BF"/>
          <w:sz w:val="36"/>
          <w:szCs w:val="36"/>
        </w:rPr>
        <w:t>ksh</w:t>
      </w:r>
      <w:proofErr w:type="spellEnd"/>
      <w:r w:rsidRPr="00C303D6">
        <w:rPr>
          <w:b/>
          <w:bCs/>
          <w:color w:val="2F5496" w:themeColor="accent1" w:themeShade="BF"/>
          <w:sz w:val="36"/>
          <w:szCs w:val="36"/>
        </w:rPr>
        <w:t>:</w:t>
      </w:r>
      <w:r w:rsidRPr="00C303D6">
        <w:rPr>
          <w:color w:val="2F5496" w:themeColor="accent1" w:themeShade="BF"/>
          <w:sz w:val="36"/>
          <w:szCs w:val="36"/>
        </w:rPr>
        <w:t> Korn Shell is a high-level programming language shell</w:t>
      </w:r>
    </w:p>
    <w:p w14:paraId="304EF7DE" w14:textId="77777777" w:rsidR="00C303D6" w:rsidRPr="00C303D6" w:rsidRDefault="00C303D6" w:rsidP="00C303D6">
      <w:pPr>
        <w:numPr>
          <w:ilvl w:val="0"/>
          <w:numId w:val="13"/>
        </w:numPr>
        <w:spacing w:before="100" w:beforeAutospacing="1" w:after="100" w:afterAutospacing="1" w:line="240" w:lineRule="auto"/>
        <w:jc w:val="both"/>
        <w:rPr>
          <w:color w:val="2F5496" w:themeColor="accent1" w:themeShade="BF"/>
          <w:sz w:val="36"/>
          <w:szCs w:val="36"/>
        </w:rPr>
      </w:pPr>
      <w:proofErr w:type="spellStart"/>
      <w:r w:rsidRPr="00C303D6">
        <w:rPr>
          <w:b/>
          <w:bCs/>
          <w:color w:val="2F5496" w:themeColor="accent1" w:themeShade="BF"/>
          <w:sz w:val="36"/>
          <w:szCs w:val="36"/>
        </w:rPr>
        <w:t>csh</w:t>
      </w:r>
      <w:proofErr w:type="spellEnd"/>
      <w:r w:rsidRPr="00C303D6">
        <w:rPr>
          <w:b/>
          <w:bCs/>
          <w:color w:val="2F5496" w:themeColor="accent1" w:themeShade="BF"/>
          <w:sz w:val="36"/>
          <w:szCs w:val="36"/>
        </w:rPr>
        <w:t>:</w:t>
      </w:r>
      <w:r w:rsidRPr="00C303D6">
        <w:rPr>
          <w:color w:val="2F5496" w:themeColor="accent1" w:themeShade="BF"/>
          <w:sz w:val="36"/>
          <w:szCs w:val="36"/>
        </w:rPr>
        <w:t xml:space="preserve"> C Shell follows C like syntax and provides spelling correction and Job Control</w:t>
      </w:r>
    </w:p>
    <w:p w14:paraId="6087C2A2" w14:textId="77777777" w:rsidR="00C303D6" w:rsidRPr="00C303D6" w:rsidRDefault="00C303D6" w:rsidP="00C303D6">
      <w:pPr>
        <w:numPr>
          <w:ilvl w:val="0"/>
          <w:numId w:val="13"/>
        </w:numPr>
        <w:spacing w:before="100" w:beforeAutospacing="1" w:after="100" w:afterAutospacing="1" w:line="240" w:lineRule="auto"/>
        <w:jc w:val="both"/>
        <w:rPr>
          <w:color w:val="2F5496" w:themeColor="accent1" w:themeShade="BF"/>
          <w:sz w:val="36"/>
          <w:szCs w:val="36"/>
        </w:rPr>
      </w:pPr>
      <w:proofErr w:type="spellStart"/>
      <w:r w:rsidRPr="00C303D6">
        <w:rPr>
          <w:b/>
          <w:bCs/>
          <w:color w:val="2F5496" w:themeColor="accent1" w:themeShade="BF"/>
          <w:sz w:val="36"/>
          <w:szCs w:val="36"/>
        </w:rPr>
        <w:t>zsh</w:t>
      </w:r>
      <w:proofErr w:type="spellEnd"/>
      <w:r w:rsidRPr="00C303D6">
        <w:rPr>
          <w:b/>
          <w:bCs/>
          <w:color w:val="2F5496" w:themeColor="accent1" w:themeShade="BF"/>
          <w:sz w:val="36"/>
          <w:szCs w:val="36"/>
        </w:rPr>
        <w:t>:</w:t>
      </w:r>
      <w:r w:rsidRPr="00C303D6">
        <w:rPr>
          <w:color w:val="2F5496" w:themeColor="accent1" w:themeShade="BF"/>
          <w:sz w:val="36"/>
          <w:szCs w:val="36"/>
        </w:rPr>
        <w:t xml:space="preserve"> Z Shell provides some unique features such as filename generation, </w:t>
      </w:r>
      <w:proofErr w:type="spellStart"/>
      <w:r w:rsidRPr="00C303D6">
        <w:rPr>
          <w:color w:val="2F5496" w:themeColor="accent1" w:themeShade="BF"/>
          <w:sz w:val="36"/>
          <w:szCs w:val="36"/>
        </w:rPr>
        <w:t>startup</w:t>
      </w:r>
      <w:proofErr w:type="spellEnd"/>
      <w:r w:rsidRPr="00C303D6">
        <w:rPr>
          <w:color w:val="2F5496" w:themeColor="accent1" w:themeShade="BF"/>
          <w:sz w:val="36"/>
          <w:szCs w:val="36"/>
        </w:rPr>
        <w:t xml:space="preserve"> files, login/logout watching, closing comments etc.</w:t>
      </w:r>
    </w:p>
    <w:p w14:paraId="5342A987" w14:textId="77777777" w:rsidR="00C303D6" w:rsidRPr="00C303D6" w:rsidRDefault="00C303D6" w:rsidP="00C303D6">
      <w:pPr>
        <w:numPr>
          <w:ilvl w:val="0"/>
          <w:numId w:val="13"/>
        </w:numPr>
        <w:spacing w:before="100" w:beforeAutospacing="1" w:after="100" w:afterAutospacing="1" w:line="240" w:lineRule="auto"/>
        <w:jc w:val="both"/>
        <w:rPr>
          <w:color w:val="2F5496" w:themeColor="accent1" w:themeShade="BF"/>
          <w:sz w:val="36"/>
          <w:szCs w:val="36"/>
        </w:rPr>
      </w:pPr>
      <w:r w:rsidRPr="00C303D6">
        <w:rPr>
          <w:b/>
          <w:bCs/>
          <w:color w:val="2F5496" w:themeColor="accent1" w:themeShade="BF"/>
          <w:sz w:val="36"/>
          <w:szCs w:val="36"/>
        </w:rPr>
        <w:t>fish:</w:t>
      </w:r>
      <w:r w:rsidRPr="00C303D6">
        <w:rPr>
          <w:color w:val="2F5496" w:themeColor="accent1" w:themeShade="BF"/>
          <w:sz w:val="36"/>
          <w:szCs w:val="36"/>
        </w:rPr>
        <w:t xml:space="preserve"> Friendly Interactive Shell provides some special features like web-based configuration, auto-suggestions, fully scriptable with clean scripts</w:t>
      </w:r>
    </w:p>
    <w:p w14:paraId="00000006" w14:textId="0CF19EA9" w:rsidR="000B30F0" w:rsidRDefault="000B30F0" w:rsidP="003004AB">
      <w:pPr>
        <w:pBdr>
          <w:top w:val="nil"/>
          <w:left w:val="nil"/>
          <w:bottom w:val="nil"/>
          <w:right w:val="nil"/>
          <w:between w:val="nil"/>
        </w:pBdr>
        <w:spacing w:after="0"/>
        <w:rPr>
          <w:color w:val="000000"/>
          <w:sz w:val="40"/>
          <w:szCs w:val="40"/>
        </w:rPr>
      </w:pPr>
    </w:p>
    <w:p w14:paraId="2C606049" w14:textId="77777777" w:rsidR="00C303D6" w:rsidRDefault="00C303D6" w:rsidP="003004AB">
      <w:pPr>
        <w:pBdr>
          <w:top w:val="nil"/>
          <w:left w:val="nil"/>
          <w:bottom w:val="nil"/>
          <w:right w:val="nil"/>
          <w:between w:val="nil"/>
        </w:pBdr>
        <w:spacing w:after="0"/>
        <w:rPr>
          <w:color w:val="000000"/>
          <w:sz w:val="40"/>
          <w:szCs w:val="40"/>
        </w:rPr>
      </w:pPr>
    </w:p>
    <w:p w14:paraId="33AD0AA7" w14:textId="77777777" w:rsidR="003004AB"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lastRenderedPageBreak/>
        <w:t xml:space="preserve">What is Swap Space? </w:t>
      </w:r>
    </w:p>
    <w:p w14:paraId="23A8719F" w14:textId="77777777" w:rsidR="00C303D6" w:rsidRPr="00C303D6" w:rsidRDefault="00C303D6" w:rsidP="00C303D6">
      <w:pPr>
        <w:pStyle w:val="ListParagraph"/>
        <w:spacing w:after="100" w:afterAutospacing="1" w:line="240" w:lineRule="auto"/>
        <w:ind w:left="538"/>
        <w:jc w:val="both"/>
        <w:rPr>
          <w:color w:val="2F5496" w:themeColor="accent1" w:themeShade="BF"/>
          <w:sz w:val="36"/>
          <w:szCs w:val="36"/>
        </w:rPr>
      </w:pPr>
      <w:r w:rsidRPr="00C303D6">
        <w:rPr>
          <w:color w:val="2F5496" w:themeColor="accent1" w:themeShade="BF"/>
          <w:sz w:val="36"/>
          <w:szCs w:val="36"/>
        </w:rPr>
        <w:t>Swap Space is the additional spaced used by Linux that temporarily holds concurrently running programs when the RAM does not have enough space to hold the programs. When you run a program, it resides on the RAM so that the processor can fetch data quickly. Suppose you are running more programs than the RAM can hold, then these running programs are stored in the Swap Space. The processor will now look for data in the RAM and the Swap Space. </w:t>
      </w:r>
    </w:p>
    <w:p w14:paraId="101B96A3" w14:textId="77777777" w:rsidR="00C303D6" w:rsidRPr="00C303D6" w:rsidRDefault="00C303D6" w:rsidP="00C303D6">
      <w:pPr>
        <w:spacing w:after="100" w:afterAutospacing="1" w:line="240" w:lineRule="auto"/>
        <w:ind w:firstLine="538"/>
        <w:rPr>
          <w:color w:val="2F5496" w:themeColor="accent1" w:themeShade="BF"/>
          <w:sz w:val="36"/>
          <w:szCs w:val="36"/>
        </w:rPr>
      </w:pPr>
      <w:r w:rsidRPr="00C303D6">
        <w:rPr>
          <w:color w:val="2F5496" w:themeColor="accent1" w:themeShade="BF"/>
          <w:sz w:val="36"/>
          <w:szCs w:val="36"/>
        </w:rPr>
        <w:t>Swap Space is used as an extension of RAM by Linux.</w:t>
      </w:r>
    </w:p>
    <w:p w14:paraId="06EAF0CF" w14:textId="77777777" w:rsidR="003004AB" w:rsidRPr="003004AB" w:rsidRDefault="003004AB" w:rsidP="003004AB">
      <w:pPr>
        <w:pStyle w:val="ListParagraph"/>
        <w:pBdr>
          <w:top w:val="nil"/>
          <w:left w:val="nil"/>
          <w:bottom w:val="nil"/>
          <w:right w:val="nil"/>
          <w:between w:val="nil"/>
        </w:pBdr>
        <w:spacing w:after="0"/>
        <w:ind w:left="756"/>
        <w:rPr>
          <w:color w:val="000000"/>
          <w:sz w:val="32"/>
          <w:szCs w:val="32"/>
        </w:rPr>
      </w:pPr>
    </w:p>
    <w:p w14:paraId="2C0318A9" w14:textId="77777777" w:rsidR="003004AB" w:rsidRDefault="00000000">
      <w:pPr>
        <w:numPr>
          <w:ilvl w:val="0"/>
          <w:numId w:val="1"/>
        </w:numPr>
        <w:pBdr>
          <w:top w:val="nil"/>
          <w:left w:val="nil"/>
          <w:bottom w:val="nil"/>
          <w:right w:val="nil"/>
          <w:between w:val="nil"/>
        </w:pBdr>
        <w:spacing w:after="0"/>
        <w:rPr>
          <w:color w:val="000000"/>
          <w:sz w:val="40"/>
          <w:szCs w:val="40"/>
        </w:rPr>
      </w:pPr>
      <w:r>
        <w:rPr>
          <w:color w:val="000000"/>
          <w:sz w:val="40"/>
          <w:szCs w:val="40"/>
        </w:rPr>
        <w:t xml:space="preserve">What is the difference between BASH and DOS? </w:t>
      </w:r>
    </w:p>
    <w:p w14:paraId="71A446CC" w14:textId="77777777" w:rsidR="00EF5BBB" w:rsidRPr="00EF5BBB" w:rsidRDefault="00EF5BBB" w:rsidP="00EF5BBB">
      <w:pPr>
        <w:pStyle w:val="ListParagraph"/>
        <w:numPr>
          <w:ilvl w:val="0"/>
          <w:numId w:val="8"/>
        </w:numPr>
        <w:shd w:val="clear" w:color="auto" w:fill="FFFFFF"/>
        <w:spacing w:before="100" w:beforeAutospacing="1" w:after="100" w:afterAutospacing="1" w:line="240" w:lineRule="auto"/>
        <w:rPr>
          <w:color w:val="2F5496" w:themeColor="accent1" w:themeShade="BF"/>
          <w:sz w:val="36"/>
          <w:szCs w:val="36"/>
        </w:rPr>
      </w:pPr>
      <w:r w:rsidRPr="00EF5BBB">
        <w:rPr>
          <w:color w:val="2F5496" w:themeColor="accent1" w:themeShade="BF"/>
          <w:sz w:val="36"/>
          <w:szCs w:val="36"/>
        </w:rPr>
        <w:t>BASH commands are case sensitive while DOS commands are not.</w:t>
      </w:r>
    </w:p>
    <w:p w14:paraId="463D0675" w14:textId="42E854EF" w:rsidR="00EF5BBB" w:rsidRPr="00EF5BBB" w:rsidRDefault="00EF5BBB" w:rsidP="00EF5BBB">
      <w:pPr>
        <w:pStyle w:val="ListParagraph"/>
        <w:numPr>
          <w:ilvl w:val="0"/>
          <w:numId w:val="8"/>
        </w:numPr>
        <w:shd w:val="clear" w:color="auto" w:fill="FFFFFF"/>
        <w:spacing w:before="100" w:beforeAutospacing="1" w:after="100" w:afterAutospacing="1" w:line="240" w:lineRule="auto"/>
        <w:rPr>
          <w:color w:val="2F5496" w:themeColor="accent1" w:themeShade="BF"/>
          <w:sz w:val="36"/>
          <w:szCs w:val="36"/>
        </w:rPr>
      </w:pPr>
      <w:r w:rsidRPr="00EF5BBB">
        <w:rPr>
          <w:color w:val="2F5496" w:themeColor="accent1" w:themeShade="BF"/>
          <w:sz w:val="36"/>
          <w:szCs w:val="36"/>
        </w:rPr>
        <w:t>In BASH, / character is a directory separator and \ acts as an escape character while in DOS, / serves as a command argument delimiter and \ is the directory separator</w:t>
      </w:r>
    </w:p>
    <w:p w14:paraId="2E2D8435" w14:textId="45D116E6" w:rsidR="00EF5BBB" w:rsidRPr="00EF5BBB" w:rsidRDefault="00EF5BBB" w:rsidP="00EF5BBB">
      <w:pPr>
        <w:pStyle w:val="ListParagraph"/>
        <w:numPr>
          <w:ilvl w:val="0"/>
          <w:numId w:val="8"/>
        </w:numPr>
        <w:shd w:val="clear" w:color="auto" w:fill="FFFFFF"/>
        <w:spacing w:before="100" w:beforeAutospacing="1" w:after="100" w:afterAutospacing="1" w:line="240" w:lineRule="auto"/>
        <w:rPr>
          <w:color w:val="2F5496" w:themeColor="accent1" w:themeShade="BF"/>
          <w:sz w:val="36"/>
          <w:szCs w:val="36"/>
        </w:rPr>
      </w:pPr>
      <w:r w:rsidRPr="00EF5BBB">
        <w:rPr>
          <w:color w:val="2F5496" w:themeColor="accent1" w:themeShade="BF"/>
          <w:sz w:val="36"/>
          <w:szCs w:val="36"/>
        </w:rPr>
        <w:t>DOS follows a convention in naming files, which is 8-character file name followed by a dot and 3 characters for the extension. BASH follows no such convention.</w:t>
      </w:r>
    </w:p>
    <w:p w14:paraId="0395A0E8" w14:textId="77777777" w:rsidR="005F0060" w:rsidRDefault="00000000">
      <w:pPr>
        <w:numPr>
          <w:ilvl w:val="0"/>
          <w:numId w:val="1"/>
        </w:numPr>
        <w:pBdr>
          <w:top w:val="nil"/>
          <w:left w:val="nil"/>
          <w:bottom w:val="nil"/>
          <w:right w:val="nil"/>
          <w:between w:val="nil"/>
        </w:pBdr>
        <w:rPr>
          <w:color w:val="000000"/>
          <w:sz w:val="40"/>
          <w:szCs w:val="40"/>
        </w:rPr>
      </w:pPr>
      <w:r>
        <w:rPr>
          <w:color w:val="000000"/>
          <w:sz w:val="40"/>
          <w:szCs w:val="40"/>
        </w:rPr>
        <w:t xml:space="preserve">What command would you use to check how much memory is being used by Linux? </w:t>
      </w:r>
    </w:p>
    <w:p w14:paraId="399BD081" w14:textId="77777777" w:rsidR="00C303D6" w:rsidRPr="00C303D6" w:rsidRDefault="00C303D6" w:rsidP="00C303D6">
      <w:pPr>
        <w:spacing w:after="100" w:afterAutospacing="1" w:line="240" w:lineRule="auto"/>
        <w:ind w:firstLine="538"/>
        <w:jc w:val="both"/>
        <w:rPr>
          <w:color w:val="2F5496" w:themeColor="accent1" w:themeShade="BF"/>
          <w:sz w:val="36"/>
          <w:szCs w:val="36"/>
        </w:rPr>
      </w:pPr>
      <w:r w:rsidRPr="00C303D6">
        <w:rPr>
          <w:color w:val="2F5496" w:themeColor="accent1" w:themeShade="BF"/>
          <w:sz w:val="36"/>
          <w:szCs w:val="36"/>
        </w:rPr>
        <w:t>You can use any of the following commands:</w:t>
      </w:r>
    </w:p>
    <w:p w14:paraId="299AA71A" w14:textId="77777777" w:rsidR="00C303D6" w:rsidRPr="00C303D6" w:rsidRDefault="00C303D6" w:rsidP="00C303D6">
      <w:pPr>
        <w:numPr>
          <w:ilvl w:val="0"/>
          <w:numId w:val="14"/>
        </w:numPr>
        <w:spacing w:before="100" w:beforeAutospacing="1" w:after="100" w:afterAutospacing="1" w:line="240" w:lineRule="auto"/>
        <w:jc w:val="both"/>
        <w:rPr>
          <w:color w:val="2F5496" w:themeColor="accent1" w:themeShade="BF"/>
          <w:sz w:val="36"/>
          <w:szCs w:val="36"/>
        </w:rPr>
      </w:pPr>
      <w:proofErr w:type="gramStart"/>
      <w:r w:rsidRPr="00C303D6">
        <w:rPr>
          <w:color w:val="2F5496" w:themeColor="accent1" w:themeShade="BF"/>
          <w:sz w:val="36"/>
          <w:szCs w:val="36"/>
        </w:rPr>
        <w:t>free -m</w:t>
      </w:r>
      <w:proofErr w:type="gramEnd"/>
    </w:p>
    <w:p w14:paraId="2D0959CD" w14:textId="77777777" w:rsidR="00C303D6" w:rsidRPr="00C303D6" w:rsidRDefault="00C303D6" w:rsidP="00C303D6">
      <w:pPr>
        <w:numPr>
          <w:ilvl w:val="0"/>
          <w:numId w:val="14"/>
        </w:numPr>
        <w:spacing w:before="100" w:beforeAutospacing="1" w:after="100" w:afterAutospacing="1" w:line="240" w:lineRule="auto"/>
        <w:jc w:val="both"/>
        <w:rPr>
          <w:color w:val="2F5496" w:themeColor="accent1" w:themeShade="BF"/>
          <w:sz w:val="36"/>
          <w:szCs w:val="36"/>
        </w:rPr>
      </w:pPr>
      <w:proofErr w:type="spellStart"/>
      <w:r w:rsidRPr="00C303D6">
        <w:rPr>
          <w:color w:val="2F5496" w:themeColor="accent1" w:themeShade="BF"/>
          <w:sz w:val="36"/>
          <w:szCs w:val="36"/>
        </w:rPr>
        <w:t>vmstat</w:t>
      </w:r>
      <w:proofErr w:type="spellEnd"/>
    </w:p>
    <w:p w14:paraId="5AC6E0A4" w14:textId="77777777" w:rsidR="00C303D6" w:rsidRPr="00C303D6" w:rsidRDefault="00C303D6" w:rsidP="00C303D6">
      <w:pPr>
        <w:numPr>
          <w:ilvl w:val="0"/>
          <w:numId w:val="14"/>
        </w:numPr>
        <w:spacing w:before="100" w:beforeAutospacing="1" w:after="100" w:afterAutospacing="1" w:line="240" w:lineRule="auto"/>
        <w:jc w:val="both"/>
        <w:rPr>
          <w:color w:val="2F5496" w:themeColor="accent1" w:themeShade="BF"/>
          <w:sz w:val="36"/>
          <w:szCs w:val="36"/>
        </w:rPr>
      </w:pPr>
      <w:r w:rsidRPr="00C303D6">
        <w:rPr>
          <w:color w:val="2F5496" w:themeColor="accent1" w:themeShade="BF"/>
          <w:sz w:val="36"/>
          <w:szCs w:val="36"/>
        </w:rPr>
        <w:lastRenderedPageBreak/>
        <w:t>top</w:t>
      </w:r>
    </w:p>
    <w:p w14:paraId="1AA4E53F" w14:textId="77777777" w:rsidR="00C303D6" w:rsidRPr="00C303D6" w:rsidRDefault="00C303D6" w:rsidP="00C303D6">
      <w:pPr>
        <w:numPr>
          <w:ilvl w:val="0"/>
          <w:numId w:val="14"/>
        </w:numPr>
        <w:spacing w:before="100" w:beforeAutospacing="1" w:after="100" w:afterAutospacing="1" w:line="240" w:lineRule="auto"/>
        <w:jc w:val="both"/>
        <w:rPr>
          <w:color w:val="2F5496" w:themeColor="accent1" w:themeShade="BF"/>
          <w:sz w:val="36"/>
          <w:szCs w:val="36"/>
        </w:rPr>
      </w:pPr>
      <w:proofErr w:type="spellStart"/>
      <w:r w:rsidRPr="00C303D6">
        <w:rPr>
          <w:color w:val="2F5496" w:themeColor="accent1" w:themeShade="BF"/>
          <w:sz w:val="36"/>
          <w:szCs w:val="36"/>
        </w:rPr>
        <w:t>htop</w:t>
      </w:r>
      <w:proofErr w:type="spellEnd"/>
    </w:p>
    <w:p w14:paraId="4AC21A5C" w14:textId="77777777" w:rsidR="00682F79" w:rsidRPr="00682F79" w:rsidRDefault="00682F79" w:rsidP="005F0060">
      <w:pPr>
        <w:pBdr>
          <w:top w:val="nil"/>
          <w:left w:val="nil"/>
          <w:bottom w:val="nil"/>
          <w:right w:val="nil"/>
          <w:between w:val="nil"/>
        </w:pBdr>
        <w:ind w:left="756"/>
        <w:rPr>
          <w:color w:val="2F5496" w:themeColor="accent1" w:themeShade="BF"/>
          <w:sz w:val="36"/>
          <w:szCs w:val="36"/>
        </w:rPr>
      </w:pPr>
    </w:p>
    <w:p w14:paraId="35BC1301" w14:textId="77777777" w:rsidR="006B0B95" w:rsidRDefault="00000000" w:rsidP="006B0B95">
      <w:pPr>
        <w:numPr>
          <w:ilvl w:val="0"/>
          <w:numId w:val="1"/>
        </w:numPr>
        <w:pBdr>
          <w:top w:val="nil"/>
          <w:left w:val="nil"/>
          <w:bottom w:val="nil"/>
          <w:right w:val="nil"/>
          <w:between w:val="nil"/>
        </w:pBdr>
        <w:rPr>
          <w:color w:val="000000"/>
          <w:sz w:val="40"/>
          <w:szCs w:val="40"/>
        </w:rPr>
      </w:pPr>
      <w:r>
        <w:rPr>
          <w:sz w:val="40"/>
          <w:szCs w:val="40"/>
        </w:rPr>
        <w:t>Explain file permission in Linux.</w:t>
      </w:r>
    </w:p>
    <w:p w14:paraId="4CC67419" w14:textId="0B31E124" w:rsidR="006B0B95" w:rsidRPr="006B0B95" w:rsidRDefault="006B0B95" w:rsidP="006B0B95">
      <w:pPr>
        <w:pBdr>
          <w:top w:val="nil"/>
          <w:left w:val="nil"/>
          <w:bottom w:val="nil"/>
          <w:right w:val="nil"/>
          <w:between w:val="nil"/>
        </w:pBdr>
        <w:ind w:left="756"/>
        <w:rPr>
          <w:color w:val="000000"/>
          <w:sz w:val="40"/>
          <w:szCs w:val="40"/>
        </w:rPr>
      </w:pPr>
      <w:r w:rsidRPr="006B0B95">
        <w:rPr>
          <w:color w:val="2F5496" w:themeColor="accent1" w:themeShade="BF"/>
          <w:sz w:val="32"/>
          <w:szCs w:val="32"/>
        </w:rPr>
        <w:t>The basic Linux permissions model works by associating each system file with an owner and a group and assigning permission access rights for three different classes of users:</w:t>
      </w:r>
    </w:p>
    <w:p w14:paraId="7D833D4C" w14:textId="5DCAF2D4" w:rsidR="006B0B95" w:rsidRPr="006B0B95" w:rsidRDefault="006B0B95" w:rsidP="006B0B95">
      <w:pPr>
        <w:pStyle w:val="ListParagraph"/>
        <w:numPr>
          <w:ilvl w:val="1"/>
          <w:numId w:val="11"/>
        </w:numPr>
        <w:pBdr>
          <w:top w:val="nil"/>
          <w:left w:val="nil"/>
          <w:bottom w:val="nil"/>
          <w:right w:val="nil"/>
          <w:between w:val="nil"/>
        </w:pBdr>
        <w:rPr>
          <w:color w:val="2F5496" w:themeColor="accent1" w:themeShade="BF"/>
          <w:sz w:val="32"/>
          <w:szCs w:val="32"/>
        </w:rPr>
      </w:pPr>
      <w:r w:rsidRPr="006B0B95">
        <w:rPr>
          <w:color w:val="2F5496" w:themeColor="accent1" w:themeShade="BF"/>
          <w:sz w:val="32"/>
          <w:szCs w:val="32"/>
        </w:rPr>
        <w:t>The file owner.</w:t>
      </w:r>
    </w:p>
    <w:p w14:paraId="4DD2A195" w14:textId="4EEF6044" w:rsidR="006B0B95" w:rsidRPr="006B0B95" w:rsidRDefault="006B0B95" w:rsidP="006B0B95">
      <w:pPr>
        <w:pStyle w:val="ListParagraph"/>
        <w:numPr>
          <w:ilvl w:val="1"/>
          <w:numId w:val="11"/>
        </w:numPr>
        <w:pBdr>
          <w:top w:val="nil"/>
          <w:left w:val="nil"/>
          <w:bottom w:val="nil"/>
          <w:right w:val="nil"/>
          <w:between w:val="nil"/>
        </w:pBdr>
        <w:rPr>
          <w:color w:val="2F5496" w:themeColor="accent1" w:themeShade="BF"/>
          <w:sz w:val="32"/>
          <w:szCs w:val="32"/>
        </w:rPr>
      </w:pPr>
      <w:r w:rsidRPr="006B0B95">
        <w:rPr>
          <w:color w:val="2F5496" w:themeColor="accent1" w:themeShade="BF"/>
          <w:sz w:val="32"/>
          <w:szCs w:val="32"/>
        </w:rPr>
        <w:t>The group members</w:t>
      </w:r>
    </w:p>
    <w:p w14:paraId="74B51CB2" w14:textId="77777777" w:rsidR="006B0B95" w:rsidRDefault="006B0B95" w:rsidP="006B0B95">
      <w:pPr>
        <w:pStyle w:val="ListParagraph"/>
        <w:numPr>
          <w:ilvl w:val="1"/>
          <w:numId w:val="11"/>
        </w:numPr>
        <w:pBdr>
          <w:top w:val="nil"/>
          <w:left w:val="nil"/>
          <w:bottom w:val="nil"/>
          <w:right w:val="nil"/>
          <w:between w:val="nil"/>
        </w:pBdr>
        <w:rPr>
          <w:color w:val="2F5496" w:themeColor="accent1" w:themeShade="BF"/>
          <w:sz w:val="32"/>
          <w:szCs w:val="32"/>
        </w:rPr>
      </w:pPr>
      <w:r w:rsidRPr="006B0B95">
        <w:rPr>
          <w:color w:val="2F5496" w:themeColor="accent1" w:themeShade="BF"/>
          <w:sz w:val="32"/>
          <w:szCs w:val="32"/>
        </w:rPr>
        <w:t>Others (everybody else)</w:t>
      </w:r>
    </w:p>
    <w:p w14:paraId="3B1CE68F" w14:textId="77777777" w:rsidR="006B0B95" w:rsidRDefault="006B0B95" w:rsidP="006B0B95">
      <w:pPr>
        <w:pBdr>
          <w:top w:val="nil"/>
          <w:left w:val="nil"/>
          <w:bottom w:val="nil"/>
          <w:right w:val="nil"/>
          <w:between w:val="nil"/>
        </w:pBdr>
        <w:rPr>
          <w:color w:val="2F5496" w:themeColor="accent1" w:themeShade="BF"/>
          <w:sz w:val="32"/>
          <w:szCs w:val="32"/>
        </w:rPr>
      </w:pPr>
    </w:p>
    <w:p w14:paraId="73CDD3BB" w14:textId="5EC5D423" w:rsidR="00682F79" w:rsidRDefault="00682F79" w:rsidP="006B0B95">
      <w:pPr>
        <w:pBdr>
          <w:top w:val="nil"/>
          <w:left w:val="nil"/>
          <w:bottom w:val="nil"/>
          <w:right w:val="nil"/>
          <w:between w:val="nil"/>
        </w:pBdr>
        <w:rPr>
          <w:color w:val="2F5496" w:themeColor="accent1" w:themeShade="BF"/>
          <w:sz w:val="32"/>
          <w:szCs w:val="32"/>
        </w:rPr>
      </w:pPr>
      <w:r w:rsidRPr="006B0B95">
        <w:rPr>
          <w:color w:val="2F5496" w:themeColor="accent1" w:themeShade="BF"/>
          <w:sz w:val="32"/>
          <w:szCs w:val="32"/>
        </w:rPr>
        <w:t>All the three owners (user owner, group, others) in the Linux system have three types of permissions defined. Nine characters denotes the three types of permissions.</w:t>
      </w:r>
    </w:p>
    <w:p w14:paraId="66683AE6" w14:textId="77777777" w:rsidR="006B0B95" w:rsidRPr="006B0B95" w:rsidRDefault="006B0B95" w:rsidP="006B0B95">
      <w:pPr>
        <w:pBdr>
          <w:top w:val="nil"/>
          <w:left w:val="nil"/>
          <w:bottom w:val="nil"/>
          <w:right w:val="nil"/>
          <w:between w:val="nil"/>
        </w:pBdr>
        <w:rPr>
          <w:color w:val="2F5496" w:themeColor="accent1" w:themeShade="BF"/>
          <w:sz w:val="32"/>
          <w:szCs w:val="32"/>
        </w:rPr>
      </w:pPr>
    </w:p>
    <w:p w14:paraId="3A409C21" w14:textId="6322F31D" w:rsidR="00682F79" w:rsidRPr="00682F79" w:rsidRDefault="00682F79" w:rsidP="00682F79">
      <w:pPr>
        <w:numPr>
          <w:ilvl w:val="0"/>
          <w:numId w:val="10"/>
        </w:numPr>
        <w:shd w:val="clear" w:color="auto" w:fill="FFFFFF"/>
        <w:spacing w:before="60" w:after="100" w:afterAutospacing="1" w:line="375" w:lineRule="atLeast"/>
        <w:jc w:val="both"/>
        <w:rPr>
          <w:color w:val="2F5496" w:themeColor="accent1" w:themeShade="BF"/>
          <w:sz w:val="32"/>
          <w:szCs w:val="32"/>
        </w:rPr>
      </w:pPr>
      <w:r w:rsidRPr="00682F79">
        <w:rPr>
          <w:b/>
          <w:bCs/>
          <w:color w:val="2F5496" w:themeColor="accent1" w:themeShade="BF"/>
          <w:sz w:val="32"/>
          <w:szCs w:val="32"/>
        </w:rPr>
        <w:t>Read (r</w:t>
      </w:r>
      <w:r w:rsidR="00D83763" w:rsidRPr="006B0B95">
        <w:rPr>
          <w:b/>
          <w:bCs/>
          <w:color w:val="2F5496" w:themeColor="accent1" w:themeShade="BF"/>
          <w:sz w:val="32"/>
          <w:szCs w:val="32"/>
        </w:rPr>
        <w:t>):</w:t>
      </w:r>
      <w:r w:rsidRPr="00682F79">
        <w:rPr>
          <w:color w:val="2F5496" w:themeColor="accent1" w:themeShade="BF"/>
          <w:sz w:val="32"/>
          <w:szCs w:val="32"/>
        </w:rPr>
        <w:t xml:space="preserve"> The read permission allows </w:t>
      </w:r>
      <w:r w:rsidRPr="006B0B95">
        <w:rPr>
          <w:color w:val="2F5496" w:themeColor="accent1" w:themeShade="BF"/>
          <w:sz w:val="32"/>
          <w:szCs w:val="32"/>
        </w:rPr>
        <w:t xml:space="preserve">us </w:t>
      </w:r>
      <w:r w:rsidRPr="00682F79">
        <w:rPr>
          <w:color w:val="2F5496" w:themeColor="accent1" w:themeShade="BF"/>
          <w:sz w:val="32"/>
          <w:szCs w:val="32"/>
        </w:rPr>
        <w:t xml:space="preserve">to open and read the content of a file. But </w:t>
      </w:r>
      <w:r w:rsidRPr="006B0B95">
        <w:rPr>
          <w:color w:val="2F5496" w:themeColor="accent1" w:themeShade="BF"/>
          <w:sz w:val="32"/>
          <w:szCs w:val="32"/>
        </w:rPr>
        <w:t>we</w:t>
      </w:r>
      <w:r w:rsidRPr="00682F79">
        <w:rPr>
          <w:color w:val="2F5496" w:themeColor="accent1" w:themeShade="BF"/>
          <w:sz w:val="32"/>
          <w:szCs w:val="32"/>
        </w:rPr>
        <w:t xml:space="preserve"> can't do any editing or modification in the file.</w:t>
      </w:r>
    </w:p>
    <w:p w14:paraId="5BB266BE" w14:textId="5FAA69EB" w:rsidR="00682F79" w:rsidRPr="00682F79" w:rsidRDefault="00682F79" w:rsidP="00682F79">
      <w:pPr>
        <w:numPr>
          <w:ilvl w:val="0"/>
          <w:numId w:val="10"/>
        </w:numPr>
        <w:shd w:val="clear" w:color="auto" w:fill="FFFFFF"/>
        <w:spacing w:before="60" w:after="100" w:afterAutospacing="1" w:line="375" w:lineRule="atLeast"/>
        <w:jc w:val="both"/>
        <w:rPr>
          <w:color w:val="2F5496" w:themeColor="accent1" w:themeShade="BF"/>
          <w:sz w:val="32"/>
          <w:szCs w:val="32"/>
        </w:rPr>
      </w:pPr>
      <w:r w:rsidRPr="00682F79">
        <w:rPr>
          <w:b/>
          <w:bCs/>
          <w:color w:val="2F5496" w:themeColor="accent1" w:themeShade="BF"/>
          <w:sz w:val="32"/>
          <w:szCs w:val="32"/>
        </w:rPr>
        <w:t>Write (w</w:t>
      </w:r>
      <w:r w:rsidR="00D83763" w:rsidRPr="006B0B95">
        <w:rPr>
          <w:b/>
          <w:bCs/>
          <w:color w:val="2F5496" w:themeColor="accent1" w:themeShade="BF"/>
          <w:sz w:val="32"/>
          <w:szCs w:val="32"/>
        </w:rPr>
        <w:t>):</w:t>
      </w:r>
      <w:r w:rsidRPr="00682F79">
        <w:rPr>
          <w:color w:val="2F5496" w:themeColor="accent1" w:themeShade="BF"/>
          <w:sz w:val="32"/>
          <w:szCs w:val="32"/>
        </w:rPr>
        <w:t xml:space="preserve"> The write permission allows </w:t>
      </w:r>
      <w:r w:rsidRPr="006B0B95">
        <w:rPr>
          <w:color w:val="2F5496" w:themeColor="accent1" w:themeShade="BF"/>
          <w:sz w:val="32"/>
          <w:szCs w:val="32"/>
        </w:rPr>
        <w:t>us</w:t>
      </w:r>
      <w:r w:rsidRPr="00682F79">
        <w:rPr>
          <w:color w:val="2F5496" w:themeColor="accent1" w:themeShade="BF"/>
          <w:sz w:val="32"/>
          <w:szCs w:val="32"/>
        </w:rPr>
        <w:t xml:space="preserve"> to edit, remove or rename a file. </w:t>
      </w:r>
    </w:p>
    <w:p w14:paraId="461EE576" w14:textId="77777777" w:rsidR="006B0B95" w:rsidRDefault="00682F79" w:rsidP="006B0B95">
      <w:pPr>
        <w:numPr>
          <w:ilvl w:val="0"/>
          <w:numId w:val="10"/>
        </w:numPr>
        <w:shd w:val="clear" w:color="auto" w:fill="FFFFFF"/>
        <w:spacing w:before="60" w:after="100" w:afterAutospacing="1" w:line="375" w:lineRule="atLeast"/>
        <w:jc w:val="both"/>
        <w:rPr>
          <w:color w:val="2F5496" w:themeColor="accent1" w:themeShade="BF"/>
          <w:sz w:val="32"/>
          <w:szCs w:val="32"/>
        </w:rPr>
      </w:pPr>
      <w:r w:rsidRPr="00682F79">
        <w:rPr>
          <w:b/>
          <w:bCs/>
          <w:color w:val="2F5496" w:themeColor="accent1" w:themeShade="BF"/>
          <w:sz w:val="32"/>
          <w:szCs w:val="32"/>
        </w:rPr>
        <w:t>Execute</w:t>
      </w:r>
      <w:r w:rsidR="006B0B95" w:rsidRPr="006B0B95">
        <w:rPr>
          <w:b/>
          <w:bCs/>
          <w:color w:val="2F5496" w:themeColor="accent1" w:themeShade="BF"/>
          <w:sz w:val="32"/>
          <w:szCs w:val="32"/>
        </w:rPr>
        <w:t xml:space="preserve"> </w:t>
      </w:r>
      <w:r w:rsidRPr="00682F79">
        <w:rPr>
          <w:b/>
          <w:bCs/>
          <w:color w:val="2F5496" w:themeColor="accent1" w:themeShade="BF"/>
          <w:sz w:val="32"/>
          <w:szCs w:val="32"/>
        </w:rPr>
        <w:t>(x):</w:t>
      </w:r>
      <w:r w:rsidRPr="00682F79">
        <w:rPr>
          <w:color w:val="2F5496" w:themeColor="accent1" w:themeShade="BF"/>
          <w:sz w:val="32"/>
          <w:szCs w:val="32"/>
        </w:rPr>
        <w:t xml:space="preserve"> In Unix type system, </w:t>
      </w:r>
      <w:r w:rsidR="00D83763" w:rsidRPr="006B0B95">
        <w:rPr>
          <w:color w:val="2F5496" w:themeColor="accent1" w:themeShade="BF"/>
          <w:sz w:val="32"/>
          <w:szCs w:val="32"/>
        </w:rPr>
        <w:t>we</w:t>
      </w:r>
      <w:r w:rsidRPr="00682F79">
        <w:rPr>
          <w:color w:val="2F5496" w:themeColor="accent1" w:themeShade="BF"/>
          <w:sz w:val="32"/>
          <w:szCs w:val="32"/>
        </w:rPr>
        <w:t xml:space="preserve"> can't run or execute a program unless execute permission is set.</w:t>
      </w:r>
      <w:r w:rsidR="00D83763" w:rsidRPr="006B0B95">
        <w:rPr>
          <w:color w:val="2F5496" w:themeColor="accent1" w:themeShade="BF"/>
          <w:sz w:val="32"/>
          <w:szCs w:val="32"/>
        </w:rPr>
        <w:t xml:space="preserve"> </w:t>
      </w:r>
      <w:r w:rsidRPr="00682F79">
        <w:rPr>
          <w:color w:val="2F5496" w:themeColor="accent1" w:themeShade="BF"/>
          <w:sz w:val="32"/>
          <w:szCs w:val="32"/>
        </w:rPr>
        <w:t>But in Windows, there is no such permission available.</w:t>
      </w:r>
    </w:p>
    <w:p w14:paraId="7790E51D" w14:textId="77777777" w:rsidR="006B0B95" w:rsidRDefault="006B0B95" w:rsidP="006B0B95">
      <w:pPr>
        <w:shd w:val="clear" w:color="auto" w:fill="FFFFFF"/>
        <w:spacing w:before="60" w:after="100" w:afterAutospacing="1" w:line="375" w:lineRule="atLeast"/>
        <w:jc w:val="both"/>
        <w:rPr>
          <w:color w:val="2F5496" w:themeColor="accent1" w:themeShade="BF"/>
          <w:sz w:val="32"/>
          <w:szCs w:val="32"/>
        </w:rPr>
      </w:pPr>
    </w:p>
    <w:p w14:paraId="39497EC0" w14:textId="77777777" w:rsidR="006B0B95" w:rsidRDefault="006B0B95" w:rsidP="006B0B95">
      <w:pPr>
        <w:shd w:val="clear" w:color="auto" w:fill="FFFFFF"/>
        <w:spacing w:before="60" w:after="100" w:afterAutospacing="1" w:line="375" w:lineRule="atLeast"/>
        <w:jc w:val="both"/>
        <w:rPr>
          <w:color w:val="2F5496" w:themeColor="accent1" w:themeShade="BF"/>
          <w:sz w:val="32"/>
          <w:szCs w:val="32"/>
        </w:rPr>
      </w:pPr>
    </w:p>
    <w:p w14:paraId="591CE80B" w14:textId="53904FEF" w:rsidR="006B0B95" w:rsidRPr="00682F79" w:rsidRDefault="00D83763" w:rsidP="006B0B95">
      <w:pPr>
        <w:shd w:val="clear" w:color="auto" w:fill="FFFFFF"/>
        <w:spacing w:before="60" w:after="100" w:afterAutospacing="1" w:line="375" w:lineRule="atLeast"/>
        <w:jc w:val="both"/>
        <w:rPr>
          <w:color w:val="2F5496" w:themeColor="accent1" w:themeShade="BF"/>
          <w:sz w:val="32"/>
          <w:szCs w:val="32"/>
        </w:rPr>
      </w:pPr>
      <w:r w:rsidRPr="006B0B95">
        <w:rPr>
          <w:b/>
          <w:bCs/>
          <w:color w:val="2F5496" w:themeColor="accent1" w:themeShade="BF"/>
          <w:sz w:val="32"/>
          <w:szCs w:val="32"/>
        </w:rPr>
        <w:t>Example - File permissions for (-</w:t>
      </w:r>
      <w:proofErr w:type="spellStart"/>
      <w:r w:rsidRPr="006B0B95">
        <w:rPr>
          <w:b/>
          <w:bCs/>
          <w:color w:val="2F5496" w:themeColor="accent1" w:themeShade="BF"/>
          <w:sz w:val="32"/>
          <w:szCs w:val="32"/>
        </w:rPr>
        <w:t>rw</w:t>
      </w:r>
      <w:proofErr w:type="spellEnd"/>
      <w:r w:rsidRPr="006B0B95">
        <w:rPr>
          <w:b/>
          <w:bCs/>
          <w:color w:val="2F5496" w:themeColor="accent1" w:themeShade="BF"/>
          <w:sz w:val="32"/>
          <w:szCs w:val="32"/>
        </w:rPr>
        <w:t>-</w:t>
      </w:r>
      <w:proofErr w:type="spellStart"/>
      <w:r w:rsidRPr="006B0B95">
        <w:rPr>
          <w:b/>
          <w:bCs/>
          <w:color w:val="2F5496" w:themeColor="accent1" w:themeShade="BF"/>
          <w:sz w:val="32"/>
          <w:szCs w:val="32"/>
        </w:rPr>
        <w:t>rw</w:t>
      </w:r>
      <w:proofErr w:type="spellEnd"/>
      <w:r w:rsidRPr="006B0B95">
        <w:rPr>
          <w:b/>
          <w:bCs/>
          <w:color w:val="2F5496" w:themeColor="accent1" w:themeShade="BF"/>
          <w:sz w:val="32"/>
          <w:szCs w:val="32"/>
        </w:rPr>
        <w:t>-r--)</w:t>
      </w:r>
    </w:p>
    <w:tbl>
      <w:tblPr>
        <w:tblW w:w="10724" w:type="dxa"/>
        <w:tblInd w:w="-4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20"/>
        <w:gridCol w:w="2832"/>
        <w:gridCol w:w="5672"/>
      </w:tblGrid>
      <w:tr w:rsidR="00D83763" w:rsidRPr="00D83763" w14:paraId="02E24DB5" w14:textId="77777777" w:rsidTr="00D83763">
        <w:trPr>
          <w:trHeight w:val="286"/>
        </w:trPr>
        <w:tc>
          <w:tcPr>
            <w:tcW w:w="0" w:type="auto"/>
            <w:shd w:val="clear" w:color="auto" w:fill="767171" w:themeFill="background2" w:themeFillShade="80"/>
            <w:tcMar>
              <w:top w:w="180" w:type="dxa"/>
              <w:left w:w="180" w:type="dxa"/>
              <w:bottom w:w="180" w:type="dxa"/>
              <w:right w:w="180" w:type="dxa"/>
            </w:tcMar>
            <w:hideMark/>
          </w:tcPr>
          <w:p w14:paraId="050B2013" w14:textId="68EEA507" w:rsidR="00D83763" w:rsidRPr="00D83763" w:rsidRDefault="00D83763" w:rsidP="00D83763">
            <w:pPr>
              <w:spacing w:after="0" w:line="240" w:lineRule="auto"/>
              <w:rPr>
                <w:rFonts w:ascii="Times New Roman" w:eastAsia="Times New Roman" w:hAnsi="Times New Roman" w:cs="Times New Roman"/>
                <w:b/>
                <w:bCs/>
                <w:color w:val="000000"/>
                <w:sz w:val="26"/>
                <w:szCs w:val="26"/>
                <w:lang w:val="en-IN"/>
              </w:rPr>
            </w:pPr>
            <w:r>
              <w:rPr>
                <w:rFonts w:ascii="Times New Roman" w:eastAsia="Times New Roman" w:hAnsi="Times New Roman" w:cs="Times New Roman"/>
                <w:b/>
                <w:bCs/>
                <w:color w:val="000000"/>
                <w:sz w:val="26"/>
                <w:szCs w:val="26"/>
                <w:lang w:val="en-IN"/>
              </w:rPr>
              <w:lastRenderedPageBreak/>
              <w:t>P</w:t>
            </w:r>
            <w:r w:rsidRPr="00D83763">
              <w:rPr>
                <w:rFonts w:ascii="Times New Roman" w:eastAsia="Times New Roman" w:hAnsi="Times New Roman" w:cs="Times New Roman"/>
                <w:b/>
                <w:bCs/>
                <w:color w:val="000000"/>
                <w:sz w:val="26"/>
                <w:szCs w:val="26"/>
                <w:lang w:val="en-IN"/>
              </w:rPr>
              <w:t>osition</w:t>
            </w:r>
          </w:p>
        </w:tc>
        <w:tc>
          <w:tcPr>
            <w:tcW w:w="0" w:type="auto"/>
            <w:shd w:val="clear" w:color="auto" w:fill="767171" w:themeFill="background2" w:themeFillShade="80"/>
            <w:tcMar>
              <w:top w:w="180" w:type="dxa"/>
              <w:left w:w="180" w:type="dxa"/>
              <w:bottom w:w="180" w:type="dxa"/>
              <w:right w:w="180" w:type="dxa"/>
            </w:tcMar>
            <w:hideMark/>
          </w:tcPr>
          <w:p w14:paraId="16DA2304" w14:textId="283857B2" w:rsidR="00D83763" w:rsidRPr="00D83763" w:rsidRDefault="00D83763" w:rsidP="00D83763">
            <w:pPr>
              <w:spacing w:after="0" w:line="240" w:lineRule="auto"/>
              <w:rPr>
                <w:rFonts w:ascii="Times New Roman" w:eastAsia="Times New Roman" w:hAnsi="Times New Roman" w:cs="Times New Roman"/>
                <w:b/>
                <w:bCs/>
                <w:color w:val="000000"/>
                <w:sz w:val="26"/>
                <w:szCs w:val="26"/>
                <w:lang w:val="en-IN"/>
              </w:rPr>
            </w:pPr>
            <w:r>
              <w:rPr>
                <w:rFonts w:ascii="Times New Roman" w:eastAsia="Times New Roman" w:hAnsi="Times New Roman" w:cs="Times New Roman"/>
                <w:b/>
                <w:bCs/>
                <w:color w:val="000000"/>
                <w:sz w:val="26"/>
                <w:szCs w:val="26"/>
                <w:lang w:val="en-IN"/>
              </w:rPr>
              <w:t>C</w:t>
            </w:r>
            <w:r w:rsidRPr="00D83763">
              <w:rPr>
                <w:rFonts w:ascii="Times New Roman" w:eastAsia="Times New Roman" w:hAnsi="Times New Roman" w:cs="Times New Roman"/>
                <w:b/>
                <w:bCs/>
                <w:color w:val="000000"/>
                <w:sz w:val="26"/>
                <w:szCs w:val="26"/>
                <w:lang w:val="en-IN"/>
              </w:rPr>
              <w:t>haracters</w:t>
            </w:r>
          </w:p>
        </w:tc>
        <w:tc>
          <w:tcPr>
            <w:tcW w:w="0" w:type="auto"/>
            <w:shd w:val="clear" w:color="auto" w:fill="767171" w:themeFill="background2" w:themeFillShade="80"/>
            <w:tcMar>
              <w:top w:w="180" w:type="dxa"/>
              <w:left w:w="180" w:type="dxa"/>
              <w:bottom w:w="180" w:type="dxa"/>
              <w:right w:w="180" w:type="dxa"/>
            </w:tcMar>
            <w:hideMark/>
          </w:tcPr>
          <w:p w14:paraId="497E0713" w14:textId="3225869B" w:rsidR="00D83763" w:rsidRPr="00D83763" w:rsidRDefault="00D83763" w:rsidP="00D83763">
            <w:pPr>
              <w:spacing w:after="0" w:line="240" w:lineRule="auto"/>
              <w:rPr>
                <w:rFonts w:ascii="Times New Roman" w:eastAsia="Times New Roman" w:hAnsi="Times New Roman" w:cs="Times New Roman"/>
                <w:b/>
                <w:bCs/>
                <w:color w:val="000000"/>
                <w:sz w:val="26"/>
                <w:szCs w:val="26"/>
                <w:lang w:val="en-IN"/>
              </w:rPr>
            </w:pPr>
            <w:r>
              <w:rPr>
                <w:rFonts w:ascii="Times New Roman" w:eastAsia="Times New Roman" w:hAnsi="Times New Roman" w:cs="Times New Roman"/>
                <w:b/>
                <w:bCs/>
                <w:color w:val="000000"/>
                <w:sz w:val="26"/>
                <w:szCs w:val="26"/>
                <w:lang w:val="en-IN"/>
              </w:rPr>
              <w:t>O</w:t>
            </w:r>
            <w:r w:rsidRPr="00D83763">
              <w:rPr>
                <w:rFonts w:ascii="Times New Roman" w:eastAsia="Times New Roman" w:hAnsi="Times New Roman" w:cs="Times New Roman"/>
                <w:b/>
                <w:bCs/>
                <w:color w:val="000000"/>
                <w:sz w:val="26"/>
                <w:szCs w:val="26"/>
                <w:lang w:val="en-IN"/>
              </w:rPr>
              <w:t>wnership</w:t>
            </w:r>
          </w:p>
        </w:tc>
      </w:tr>
      <w:tr w:rsidR="00D83763" w:rsidRPr="00D83763" w14:paraId="6FE5D2B5" w14:textId="77777777" w:rsidTr="00D8376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3ECBB826"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286467C5"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2EEDB281"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denotes file type</w:t>
            </w:r>
          </w:p>
        </w:tc>
      </w:tr>
      <w:tr w:rsidR="00D83763" w:rsidRPr="00D83763" w14:paraId="0FF42BEA" w14:textId="77777777" w:rsidTr="00D8376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5ED14D68"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1E937F1A"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proofErr w:type="spellStart"/>
            <w:r w:rsidRPr="00D83763">
              <w:rPr>
                <w:rFonts w:ascii="Segoe UI" w:eastAsia="Times New Roman" w:hAnsi="Segoe UI" w:cs="Segoe UI"/>
                <w:color w:val="333333"/>
                <w:sz w:val="32"/>
                <w:szCs w:val="32"/>
                <w:lang w:val="en-IN"/>
              </w:rPr>
              <w:t>rw</w:t>
            </w:r>
            <w:proofErr w:type="spellEnd"/>
            <w:r w:rsidRPr="00D83763">
              <w:rPr>
                <w:rFonts w:ascii="Segoe UI" w:eastAsia="Times New Roman" w:hAnsi="Segoe UI" w:cs="Segoe UI"/>
                <w:color w:val="333333"/>
                <w:sz w:val="32"/>
                <w:szCs w:val="32"/>
                <w:lang w:val="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1B7FC6A3"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permission for user</w:t>
            </w:r>
          </w:p>
        </w:tc>
      </w:tr>
      <w:tr w:rsidR="00D83763" w:rsidRPr="00D83763" w14:paraId="38259E43" w14:textId="77777777" w:rsidTr="00D8376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25457B8A"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5-7</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75A11434"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proofErr w:type="spellStart"/>
            <w:r w:rsidRPr="00D83763">
              <w:rPr>
                <w:rFonts w:ascii="Segoe UI" w:eastAsia="Times New Roman" w:hAnsi="Segoe UI" w:cs="Segoe UI"/>
                <w:color w:val="333333"/>
                <w:sz w:val="32"/>
                <w:szCs w:val="32"/>
                <w:lang w:val="en-IN"/>
              </w:rPr>
              <w:t>rw</w:t>
            </w:r>
            <w:proofErr w:type="spellEnd"/>
            <w:r w:rsidRPr="00D83763">
              <w:rPr>
                <w:rFonts w:ascii="Segoe UI" w:eastAsia="Times New Roman" w:hAnsi="Segoe UI" w:cs="Segoe UI"/>
                <w:color w:val="333333"/>
                <w:sz w:val="32"/>
                <w:szCs w:val="32"/>
                <w:lang w:val="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3F90FC23"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permission for group</w:t>
            </w:r>
          </w:p>
        </w:tc>
      </w:tr>
      <w:tr w:rsidR="00D83763" w:rsidRPr="00D83763" w14:paraId="183E1DA2" w14:textId="77777777" w:rsidTr="00D83763">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16353820"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8-10</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12B6D78E"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r--</w:t>
            </w:r>
          </w:p>
        </w:tc>
        <w:tc>
          <w:tcPr>
            <w:tcW w:w="0" w:type="auto"/>
            <w:tcBorders>
              <w:top w:val="single" w:sz="6" w:space="0" w:color="C7CCBE"/>
              <w:left w:val="single" w:sz="6" w:space="0" w:color="C7CCBE"/>
              <w:bottom w:val="single" w:sz="6" w:space="0" w:color="C7CCBE"/>
              <w:right w:val="single" w:sz="6" w:space="0" w:color="C7CCBE"/>
            </w:tcBorders>
            <w:shd w:val="clear" w:color="auto" w:fill="DBDBDB" w:themeFill="accent3" w:themeFillTint="66"/>
            <w:tcMar>
              <w:top w:w="120" w:type="dxa"/>
              <w:left w:w="120" w:type="dxa"/>
              <w:bottom w:w="120" w:type="dxa"/>
              <w:right w:w="120" w:type="dxa"/>
            </w:tcMar>
            <w:hideMark/>
          </w:tcPr>
          <w:p w14:paraId="0B781158" w14:textId="77777777" w:rsidR="00D83763" w:rsidRPr="00D83763" w:rsidRDefault="00D83763" w:rsidP="00D83763">
            <w:pPr>
              <w:spacing w:after="0" w:line="240" w:lineRule="auto"/>
              <w:jc w:val="both"/>
              <w:rPr>
                <w:rFonts w:ascii="Segoe UI" w:eastAsia="Times New Roman" w:hAnsi="Segoe UI" w:cs="Segoe UI"/>
                <w:color w:val="333333"/>
                <w:sz w:val="32"/>
                <w:szCs w:val="32"/>
                <w:lang w:val="en-IN"/>
              </w:rPr>
            </w:pPr>
            <w:r w:rsidRPr="00D83763">
              <w:rPr>
                <w:rFonts w:ascii="Segoe UI" w:eastAsia="Times New Roman" w:hAnsi="Segoe UI" w:cs="Segoe UI"/>
                <w:color w:val="333333"/>
                <w:sz w:val="32"/>
                <w:szCs w:val="32"/>
                <w:lang w:val="en-IN"/>
              </w:rPr>
              <w:t>permission for other</w:t>
            </w:r>
          </w:p>
        </w:tc>
      </w:tr>
    </w:tbl>
    <w:p w14:paraId="3F43E65F" w14:textId="77777777" w:rsidR="00682F79" w:rsidRDefault="00682F79" w:rsidP="00682F79">
      <w:pPr>
        <w:pBdr>
          <w:top w:val="nil"/>
          <w:left w:val="nil"/>
          <w:bottom w:val="nil"/>
          <w:right w:val="nil"/>
          <w:between w:val="nil"/>
        </w:pBdr>
        <w:ind w:left="756"/>
        <w:rPr>
          <w:color w:val="000000"/>
          <w:sz w:val="40"/>
          <w:szCs w:val="40"/>
        </w:rPr>
      </w:pPr>
    </w:p>
    <w:sectPr w:rsidR="00682F7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F7E7E"/>
    <w:multiLevelType w:val="multilevel"/>
    <w:tmpl w:val="D2B2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61614"/>
    <w:multiLevelType w:val="multilevel"/>
    <w:tmpl w:val="51D6D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55C79"/>
    <w:multiLevelType w:val="multilevel"/>
    <w:tmpl w:val="125E1B66"/>
    <w:lvl w:ilvl="0">
      <w:start w:val="1"/>
      <w:numFmt w:val="bullet"/>
      <w:lvlText w:val=""/>
      <w:lvlJc w:val="left"/>
      <w:pPr>
        <w:ind w:left="756" w:hanging="396"/>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5B0A91"/>
    <w:multiLevelType w:val="hybridMultilevel"/>
    <w:tmpl w:val="16D8E4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471DC"/>
    <w:multiLevelType w:val="hybridMultilevel"/>
    <w:tmpl w:val="A2563ED0"/>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5" w15:restartNumberingAfterBreak="0">
    <w:nsid w:val="354C5C7F"/>
    <w:multiLevelType w:val="multilevel"/>
    <w:tmpl w:val="937A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65F1C"/>
    <w:multiLevelType w:val="hybridMultilevel"/>
    <w:tmpl w:val="FD263564"/>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7" w15:restartNumberingAfterBreak="0">
    <w:nsid w:val="55F7341F"/>
    <w:multiLevelType w:val="hybridMultilevel"/>
    <w:tmpl w:val="A0C659C4"/>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8" w15:restartNumberingAfterBreak="0">
    <w:nsid w:val="56803B9A"/>
    <w:multiLevelType w:val="multilevel"/>
    <w:tmpl w:val="6754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7C5805"/>
    <w:multiLevelType w:val="multilevel"/>
    <w:tmpl w:val="979A997E"/>
    <w:lvl w:ilvl="0">
      <w:start w:val="1"/>
      <w:numFmt w:val="decimal"/>
      <w:lvlText w:val="%1."/>
      <w:lvlJc w:val="left"/>
      <w:pPr>
        <w:ind w:left="538" w:hanging="396"/>
      </w:pPr>
      <w:rPr>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14B525E"/>
    <w:multiLevelType w:val="multilevel"/>
    <w:tmpl w:val="51D6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DA248A"/>
    <w:multiLevelType w:val="multilevel"/>
    <w:tmpl w:val="16A8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D842DB"/>
    <w:multiLevelType w:val="hybridMultilevel"/>
    <w:tmpl w:val="252ED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AF637B"/>
    <w:multiLevelType w:val="multilevel"/>
    <w:tmpl w:val="7750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392451">
    <w:abstractNumId w:val="9"/>
  </w:num>
  <w:num w:numId="2" w16cid:durableId="323894897">
    <w:abstractNumId w:val="6"/>
  </w:num>
  <w:num w:numId="3" w16cid:durableId="1739014816">
    <w:abstractNumId w:val="4"/>
  </w:num>
  <w:num w:numId="4" w16cid:durableId="1315521720">
    <w:abstractNumId w:val="2"/>
  </w:num>
  <w:num w:numId="5" w16cid:durableId="2121875422">
    <w:abstractNumId w:val="7"/>
  </w:num>
  <w:num w:numId="6" w16cid:durableId="447890094">
    <w:abstractNumId w:val="11"/>
  </w:num>
  <w:num w:numId="7" w16cid:durableId="136067436">
    <w:abstractNumId w:val="3"/>
  </w:num>
  <w:num w:numId="8" w16cid:durableId="199515111">
    <w:abstractNumId w:val="12"/>
  </w:num>
  <w:num w:numId="9" w16cid:durableId="934940461">
    <w:abstractNumId w:val="10"/>
  </w:num>
  <w:num w:numId="10" w16cid:durableId="1626618554">
    <w:abstractNumId w:val="8"/>
  </w:num>
  <w:num w:numId="11" w16cid:durableId="933633289">
    <w:abstractNumId w:val="1"/>
  </w:num>
  <w:num w:numId="12" w16cid:durableId="1824272228">
    <w:abstractNumId w:val="5"/>
  </w:num>
  <w:num w:numId="13" w16cid:durableId="1193762649">
    <w:abstractNumId w:val="0"/>
  </w:num>
  <w:num w:numId="14" w16cid:durableId="184339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0F0"/>
    <w:rsid w:val="000B30F0"/>
    <w:rsid w:val="001339A2"/>
    <w:rsid w:val="003004AB"/>
    <w:rsid w:val="00524755"/>
    <w:rsid w:val="005F0060"/>
    <w:rsid w:val="00682F79"/>
    <w:rsid w:val="006B0B95"/>
    <w:rsid w:val="008D7DDC"/>
    <w:rsid w:val="009C58FA"/>
    <w:rsid w:val="00A835B5"/>
    <w:rsid w:val="00C303D6"/>
    <w:rsid w:val="00C3545E"/>
    <w:rsid w:val="00D83763"/>
    <w:rsid w:val="00DF3F4F"/>
    <w:rsid w:val="00EA4C08"/>
    <w:rsid w:val="00EE6A84"/>
    <w:rsid w:val="00EF5BBB"/>
    <w:rsid w:val="00F57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3CF8"/>
  <w15:docId w15:val="{292A2758-9170-4C58-8AA8-4A576D91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99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9499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A835B5"/>
    <w:rPr>
      <w:color w:val="0000FF"/>
      <w:u w:val="single"/>
    </w:rPr>
  </w:style>
  <w:style w:type="paragraph" w:styleId="NormalWeb">
    <w:name w:val="Normal (Web)"/>
    <w:basedOn w:val="Normal"/>
    <w:uiPriority w:val="99"/>
    <w:semiHidden/>
    <w:unhideWhenUsed/>
    <w:rsid w:val="00682F7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82F79"/>
    <w:rPr>
      <w:b/>
      <w:bCs/>
    </w:rPr>
  </w:style>
  <w:style w:type="character" w:styleId="HTMLCode">
    <w:name w:val="HTML Code"/>
    <w:basedOn w:val="DefaultParagraphFont"/>
    <w:uiPriority w:val="99"/>
    <w:semiHidden/>
    <w:unhideWhenUsed/>
    <w:rsid w:val="00C303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801">
      <w:bodyDiv w:val="1"/>
      <w:marLeft w:val="0"/>
      <w:marRight w:val="0"/>
      <w:marTop w:val="0"/>
      <w:marBottom w:val="0"/>
      <w:divBdr>
        <w:top w:val="none" w:sz="0" w:space="0" w:color="auto"/>
        <w:left w:val="none" w:sz="0" w:space="0" w:color="auto"/>
        <w:bottom w:val="none" w:sz="0" w:space="0" w:color="auto"/>
        <w:right w:val="none" w:sz="0" w:space="0" w:color="auto"/>
      </w:divBdr>
    </w:div>
    <w:div w:id="248856750">
      <w:bodyDiv w:val="1"/>
      <w:marLeft w:val="0"/>
      <w:marRight w:val="0"/>
      <w:marTop w:val="0"/>
      <w:marBottom w:val="0"/>
      <w:divBdr>
        <w:top w:val="none" w:sz="0" w:space="0" w:color="auto"/>
        <w:left w:val="none" w:sz="0" w:space="0" w:color="auto"/>
        <w:bottom w:val="none" w:sz="0" w:space="0" w:color="auto"/>
        <w:right w:val="none" w:sz="0" w:space="0" w:color="auto"/>
      </w:divBdr>
    </w:div>
    <w:div w:id="331185008">
      <w:bodyDiv w:val="1"/>
      <w:marLeft w:val="0"/>
      <w:marRight w:val="0"/>
      <w:marTop w:val="0"/>
      <w:marBottom w:val="0"/>
      <w:divBdr>
        <w:top w:val="none" w:sz="0" w:space="0" w:color="auto"/>
        <w:left w:val="none" w:sz="0" w:space="0" w:color="auto"/>
        <w:bottom w:val="none" w:sz="0" w:space="0" w:color="auto"/>
        <w:right w:val="none" w:sz="0" w:space="0" w:color="auto"/>
      </w:divBdr>
    </w:div>
    <w:div w:id="428161204">
      <w:bodyDiv w:val="1"/>
      <w:marLeft w:val="0"/>
      <w:marRight w:val="0"/>
      <w:marTop w:val="0"/>
      <w:marBottom w:val="0"/>
      <w:divBdr>
        <w:top w:val="none" w:sz="0" w:space="0" w:color="auto"/>
        <w:left w:val="none" w:sz="0" w:space="0" w:color="auto"/>
        <w:bottom w:val="none" w:sz="0" w:space="0" w:color="auto"/>
        <w:right w:val="none" w:sz="0" w:space="0" w:color="auto"/>
      </w:divBdr>
    </w:div>
    <w:div w:id="656688611">
      <w:bodyDiv w:val="1"/>
      <w:marLeft w:val="0"/>
      <w:marRight w:val="0"/>
      <w:marTop w:val="0"/>
      <w:marBottom w:val="0"/>
      <w:divBdr>
        <w:top w:val="none" w:sz="0" w:space="0" w:color="auto"/>
        <w:left w:val="none" w:sz="0" w:space="0" w:color="auto"/>
        <w:bottom w:val="none" w:sz="0" w:space="0" w:color="auto"/>
        <w:right w:val="none" w:sz="0" w:space="0" w:color="auto"/>
      </w:divBdr>
    </w:div>
    <w:div w:id="730008955">
      <w:bodyDiv w:val="1"/>
      <w:marLeft w:val="0"/>
      <w:marRight w:val="0"/>
      <w:marTop w:val="0"/>
      <w:marBottom w:val="0"/>
      <w:divBdr>
        <w:top w:val="none" w:sz="0" w:space="0" w:color="auto"/>
        <w:left w:val="none" w:sz="0" w:space="0" w:color="auto"/>
        <w:bottom w:val="none" w:sz="0" w:space="0" w:color="auto"/>
        <w:right w:val="none" w:sz="0" w:space="0" w:color="auto"/>
      </w:divBdr>
    </w:div>
    <w:div w:id="802885363">
      <w:bodyDiv w:val="1"/>
      <w:marLeft w:val="0"/>
      <w:marRight w:val="0"/>
      <w:marTop w:val="0"/>
      <w:marBottom w:val="0"/>
      <w:divBdr>
        <w:top w:val="none" w:sz="0" w:space="0" w:color="auto"/>
        <w:left w:val="none" w:sz="0" w:space="0" w:color="auto"/>
        <w:bottom w:val="none" w:sz="0" w:space="0" w:color="auto"/>
        <w:right w:val="none" w:sz="0" w:space="0" w:color="auto"/>
      </w:divBdr>
    </w:div>
    <w:div w:id="1078593687">
      <w:bodyDiv w:val="1"/>
      <w:marLeft w:val="0"/>
      <w:marRight w:val="0"/>
      <w:marTop w:val="0"/>
      <w:marBottom w:val="0"/>
      <w:divBdr>
        <w:top w:val="none" w:sz="0" w:space="0" w:color="auto"/>
        <w:left w:val="none" w:sz="0" w:space="0" w:color="auto"/>
        <w:bottom w:val="none" w:sz="0" w:space="0" w:color="auto"/>
        <w:right w:val="none" w:sz="0" w:space="0" w:color="auto"/>
      </w:divBdr>
    </w:div>
    <w:div w:id="1239095464">
      <w:bodyDiv w:val="1"/>
      <w:marLeft w:val="0"/>
      <w:marRight w:val="0"/>
      <w:marTop w:val="0"/>
      <w:marBottom w:val="0"/>
      <w:divBdr>
        <w:top w:val="none" w:sz="0" w:space="0" w:color="auto"/>
        <w:left w:val="none" w:sz="0" w:space="0" w:color="auto"/>
        <w:bottom w:val="none" w:sz="0" w:space="0" w:color="auto"/>
        <w:right w:val="none" w:sz="0" w:space="0" w:color="auto"/>
      </w:divBdr>
    </w:div>
    <w:div w:id="1292595356">
      <w:bodyDiv w:val="1"/>
      <w:marLeft w:val="0"/>
      <w:marRight w:val="0"/>
      <w:marTop w:val="0"/>
      <w:marBottom w:val="0"/>
      <w:divBdr>
        <w:top w:val="none" w:sz="0" w:space="0" w:color="auto"/>
        <w:left w:val="none" w:sz="0" w:space="0" w:color="auto"/>
        <w:bottom w:val="none" w:sz="0" w:space="0" w:color="auto"/>
        <w:right w:val="none" w:sz="0" w:space="0" w:color="auto"/>
      </w:divBdr>
    </w:div>
    <w:div w:id="1393381467">
      <w:bodyDiv w:val="1"/>
      <w:marLeft w:val="0"/>
      <w:marRight w:val="0"/>
      <w:marTop w:val="0"/>
      <w:marBottom w:val="0"/>
      <w:divBdr>
        <w:top w:val="none" w:sz="0" w:space="0" w:color="auto"/>
        <w:left w:val="none" w:sz="0" w:space="0" w:color="auto"/>
        <w:bottom w:val="none" w:sz="0" w:space="0" w:color="auto"/>
        <w:right w:val="none" w:sz="0" w:space="0" w:color="auto"/>
      </w:divBdr>
    </w:div>
    <w:div w:id="1470779439">
      <w:bodyDiv w:val="1"/>
      <w:marLeft w:val="0"/>
      <w:marRight w:val="0"/>
      <w:marTop w:val="0"/>
      <w:marBottom w:val="0"/>
      <w:divBdr>
        <w:top w:val="none" w:sz="0" w:space="0" w:color="auto"/>
        <w:left w:val="none" w:sz="0" w:space="0" w:color="auto"/>
        <w:bottom w:val="none" w:sz="0" w:space="0" w:color="auto"/>
        <w:right w:val="none" w:sz="0" w:space="0" w:color="auto"/>
      </w:divBdr>
    </w:div>
    <w:div w:id="1513569107">
      <w:bodyDiv w:val="1"/>
      <w:marLeft w:val="0"/>
      <w:marRight w:val="0"/>
      <w:marTop w:val="0"/>
      <w:marBottom w:val="0"/>
      <w:divBdr>
        <w:top w:val="none" w:sz="0" w:space="0" w:color="auto"/>
        <w:left w:val="none" w:sz="0" w:space="0" w:color="auto"/>
        <w:bottom w:val="none" w:sz="0" w:space="0" w:color="auto"/>
        <w:right w:val="none" w:sz="0" w:space="0" w:color="auto"/>
      </w:divBdr>
    </w:div>
    <w:div w:id="1560364369">
      <w:bodyDiv w:val="1"/>
      <w:marLeft w:val="0"/>
      <w:marRight w:val="0"/>
      <w:marTop w:val="0"/>
      <w:marBottom w:val="0"/>
      <w:divBdr>
        <w:top w:val="none" w:sz="0" w:space="0" w:color="auto"/>
        <w:left w:val="none" w:sz="0" w:space="0" w:color="auto"/>
        <w:bottom w:val="none" w:sz="0" w:space="0" w:color="auto"/>
        <w:right w:val="none" w:sz="0" w:space="0" w:color="auto"/>
      </w:divBdr>
    </w:div>
    <w:div w:id="1576668360">
      <w:bodyDiv w:val="1"/>
      <w:marLeft w:val="0"/>
      <w:marRight w:val="0"/>
      <w:marTop w:val="0"/>
      <w:marBottom w:val="0"/>
      <w:divBdr>
        <w:top w:val="none" w:sz="0" w:space="0" w:color="auto"/>
        <w:left w:val="none" w:sz="0" w:space="0" w:color="auto"/>
        <w:bottom w:val="none" w:sz="0" w:space="0" w:color="auto"/>
        <w:right w:val="none" w:sz="0" w:space="0" w:color="auto"/>
      </w:divBdr>
    </w:div>
    <w:div w:id="1888833813">
      <w:bodyDiv w:val="1"/>
      <w:marLeft w:val="0"/>
      <w:marRight w:val="0"/>
      <w:marTop w:val="0"/>
      <w:marBottom w:val="0"/>
      <w:divBdr>
        <w:top w:val="none" w:sz="0" w:space="0" w:color="auto"/>
        <w:left w:val="none" w:sz="0" w:space="0" w:color="auto"/>
        <w:bottom w:val="none" w:sz="0" w:space="0" w:color="auto"/>
        <w:right w:val="none" w:sz="0" w:space="0" w:color="auto"/>
      </w:divBdr>
    </w:div>
    <w:div w:id="1970864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DD9r5sK7oK+9VAfVxcml3MtnfiQ==">AMUW2mUFGjK98g4iZl7lhI7gjiHnUM75PpJx+Cvw92gFu61rR+HcEIRVyhgbl+QJsF6zjaOsDmWi0Q909HsFnS9jkaqRuXrP2LHY3Zun8r2xky2HfULJib8=</go:docsCustomData>
</go:gDocsCustomXmlDataStorage>
</file>

<file path=customXml/itemProps1.xml><?xml version="1.0" encoding="utf-8"?>
<ds:datastoreItem xmlns:ds="http://schemas.openxmlformats.org/officeDocument/2006/customXml" ds:itemID="{81E25187-0D0B-4F52-976A-0D9B62898D4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6</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P</dc:creator>
  <cp:lastModifiedBy>Vivek Raj</cp:lastModifiedBy>
  <cp:revision>6</cp:revision>
  <dcterms:created xsi:type="dcterms:W3CDTF">2021-11-09T15:12:00Z</dcterms:created>
  <dcterms:modified xsi:type="dcterms:W3CDTF">2022-08-30T08:01:00Z</dcterms:modified>
</cp:coreProperties>
</file>