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63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9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b/>
                <w:bCs/>
                <w:strike w:val="0"/>
                <w:dstrike w:val="0"/>
                <w:color w:val="000000"/>
                <w:sz w:val="32"/>
                <w:szCs w:val="32"/>
              </w:rPr>
              <w:t>VIVA 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30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Student Name</w:t>
            </w:r>
          </w:p>
        </w:tc>
        <w:tc>
          <w:tcPr>
            <w:tcW w:w="6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  <w:t>RAJA SUBRAMANIAN.V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30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Project Title</w:t>
            </w:r>
          </w:p>
        </w:tc>
        <w:tc>
          <w:tcPr>
            <w:tcW w:w="6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TCS iON RIO-125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                      Mobile Application for Attendance Management with Analytics - Digitization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30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Academic Mentor Name</w:t>
            </w:r>
          </w:p>
        </w:tc>
        <w:tc>
          <w:tcPr>
            <w:tcW w:w="6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 Abinaya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303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Academic Mentor Remarks</w:t>
            </w:r>
          </w:p>
        </w:tc>
        <w:tc>
          <w:tcPr>
            <w:tcW w:w="63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 have taken a viva on the project which 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lang w:val="en-US"/>
              </w:rPr>
              <w:t>RAJA SUBRAMANIAN.V</w:t>
            </w:r>
            <w:bookmarkStart w:id="0" w:name="_GoBack"/>
            <w:bookmarkEnd w:id="0"/>
            <w:r>
              <w:rPr>
                <w:rFonts w:hint="default" w:ascii="Calibri" w:hAnsi="Calibri" w:eastAsia="Times New Roman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was working on, and noted down his major learnings from the internship.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Through the use of AppSheet, he has learned about application development.</w:t>
            </w: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He is aware of the strategy he used to complete the project on the attendance management system.</w:t>
            </w: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He was able to articulate the project's enhancement scopes.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 went over all of his daily reports, the project report that was provided, and the mobile application that he created for the internship, which I must say was extremely well done. I feel rather satisfied about his internship learnings after completing the viva.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30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3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303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3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31276"/>
    <w:multiLevelType w:val="multilevel"/>
    <w:tmpl w:val="5C13127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70519"/>
    <w:rsid w:val="00000FD0"/>
    <w:rsid w:val="00103B66"/>
    <w:rsid w:val="00270519"/>
    <w:rsid w:val="00523BA1"/>
    <w:rsid w:val="008438A1"/>
    <w:rsid w:val="00873131"/>
    <w:rsid w:val="0091393D"/>
    <w:rsid w:val="00951B44"/>
    <w:rsid w:val="00A54332"/>
    <w:rsid w:val="00A76DE0"/>
    <w:rsid w:val="00B16DD7"/>
    <w:rsid w:val="00B81D65"/>
    <w:rsid w:val="00D90AAC"/>
    <w:rsid w:val="00DD593E"/>
    <w:rsid w:val="00F47A40"/>
    <w:rsid w:val="01EB6480"/>
    <w:rsid w:val="327B1236"/>
    <w:rsid w:val="6D6718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</Words>
  <Characters>750</Characters>
  <Lines>6</Lines>
  <Paragraphs>1</Paragraphs>
  <TotalTime>0</TotalTime>
  <ScaleCrop>false</ScaleCrop>
  <LinksUpToDate>false</LinksUpToDate>
  <CharactersWithSpaces>880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2022-07-14T07:02:00Z</dcterms:created>
  <dc:creator>venkeymass</dc:creator>
  <cp:lastModifiedBy>Raja Subramanian.V</cp:lastModifiedBy>
  <dcterms:modified xsi:type="dcterms:W3CDTF">2022-08-11T07:47:08Z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3731DD6B97BF457180C6EE685F93E8CB</vt:lpwstr>
  </property>
</Properties>
</file>