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E01388">
      <w:pPr>
        <w:rPr>
          <w:b/>
          <w:sz w:val="36"/>
          <w:szCs w:val="36"/>
          <w:lang w:val="en-US"/>
        </w:rPr>
      </w:pPr>
      <w:r>
        <w:tab/>
      </w:r>
      <w:r>
        <w:tab/>
      </w:r>
      <w:r w:rsidR="00401C77">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SqlCommand(</w:t>
      </w:r>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conn.Open();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command.ExecuteReader();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(reader.Read())</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Student();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student.major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students.Add(student);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r w:rsidRPr="009C3DFF">
        <w:rPr>
          <w:rFonts w:ascii="Consolas" w:hAnsi="Consolas" w:cs="Consolas"/>
          <w:color w:val="0000FF"/>
          <w:sz w:val="28"/>
          <w:szCs w:val="28"/>
        </w:rPr>
        <w:t>foreach</w:t>
      </w:r>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student.name Major:</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irst we create a SqlConnection object, then we open the connetion by using Open()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public class SomeDisposableType :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isposable then it will have Dispose()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(t !=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((IDisposable)t).Dispose();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r w:rsidRPr="005C5159">
        <w:rPr>
          <w:rStyle w:val="HTMLCode"/>
          <w:rFonts w:asciiTheme="minorHAnsi" w:hAnsiTheme="minorHAnsi" w:cstheme="minorHAnsi"/>
          <w:sz w:val="32"/>
          <w:szCs w:val="32"/>
          <w:bdr w:val="none" w:sz="0" w:space="0" w:color="auto" w:frame="1"/>
        </w:rPr>
        <w:t>Dispose()</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app.UseEndpoints(endpoints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endpoints.MapControllerRoute(</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Products/message?name&amp;num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ViewBag.propName=”Hey”;</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RedirectToAction()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NewsList(</w:t>
      </w:r>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NewsDetail()</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ViewData is a dictionary. It is for less comlex information.Usually,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r w:rsidRPr="002949B5">
        <w:rPr>
          <w:rFonts w:ascii="Consolas" w:hAnsi="Consolas" w:cs="Consolas"/>
          <w:color w:val="0000FF"/>
          <w:sz w:val="32"/>
          <w:szCs w:val="32"/>
        </w:rPr>
        <w:t>&lt;/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r w:rsidRPr="00321148">
        <w:rPr>
          <w:rStyle w:val="HTMLCode"/>
          <w:rFonts w:asciiTheme="minorHAnsi" w:eastAsiaTheme="minorHAnsi" w:hAnsiTheme="minorHAnsi" w:cstheme="minorHAnsi"/>
          <w:spacing w:val="4"/>
          <w:sz w:val="32"/>
          <w:szCs w:val="32"/>
          <w:shd w:val="clear" w:color="auto" w:fill="D9E5F3"/>
        </w:rPr>
        <w:t>Use()</w:t>
      </w:r>
      <w:r w:rsidRPr="00321148">
        <w:rPr>
          <w:rFonts w:cstheme="minorHAnsi"/>
          <w:spacing w:val="4"/>
          <w:sz w:val="32"/>
          <w:szCs w:val="32"/>
          <w:shd w:val="clear" w:color="auto" w:fill="FFFFFF"/>
        </w:rPr>
        <w:t> extension method. It is similar to </w:t>
      </w:r>
      <w:r w:rsidRPr="00321148">
        <w:rPr>
          <w:rStyle w:val="HTMLCode"/>
          <w:rFonts w:asciiTheme="minorHAnsi" w:eastAsiaTheme="minorHAnsi" w:hAnsiTheme="minorHAnsi" w:cstheme="minorHAnsi"/>
          <w:spacing w:val="4"/>
          <w:sz w:val="32"/>
          <w:szCs w:val="32"/>
          <w:shd w:val="clear" w:color="auto" w:fill="D9E5F3"/>
        </w:rPr>
        <w:t>Run()</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app.Use(</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00"/>
          <w:sz w:val="32"/>
          <w:szCs w:val="32"/>
          <w:lang w:eastAsia="ru-RU"/>
        </w:rPr>
        <w:t>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next();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1A2397"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ViewResult();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view.ViewName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Index(</w:t>
      </w:r>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List&lt;Student&gt;()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List&lt;Group&gt;()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foreach</w:t>
      </w:r>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ConfigureServices(IServiceCollection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services.AddControllersWithViews();</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AddMvc()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(header and footer) in our website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r>
        <w:rPr>
          <w:rFonts w:cstheme="minorHAnsi"/>
          <w:b/>
          <w:color w:val="000000"/>
          <w:sz w:val="36"/>
          <w:szCs w:val="36"/>
          <w:lang w:val="en-US"/>
        </w:rPr>
        <w:t>appsettings.json</w:t>
      </w:r>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"Server=WIN-DNH1G34J36A;Database=Academy;Trusted_Connection=true"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The package manager for .</w:t>
      </w:r>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User{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DbSets are our tables. If we want a many-to-many relationship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[MaxLength(20)]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appsetting.json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Startup</w:t>
      </w:r>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ConfigureServices(IServiceCollection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services.AddControllersWithViews();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_configuration.GetConnectionString(</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services.AddDbContext&lt;AppDbContext&gt;(options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options.UseSqlServer(connetionString);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0B5079" w:rsidRPr="000B5079" w:rsidRDefault="000B5079" w:rsidP="00FE48A4">
      <w:pPr>
        <w:autoSpaceDE w:val="0"/>
        <w:autoSpaceDN w:val="0"/>
        <w:adjustRightInd w:val="0"/>
        <w:spacing w:after="0" w:line="240" w:lineRule="auto"/>
        <w:rPr>
          <w:rFonts w:cstheme="minorHAnsi"/>
          <w:b/>
          <w:color w:val="0000FF"/>
          <w:sz w:val="32"/>
          <w:szCs w:val="32"/>
          <w:lang w:val="en-US"/>
        </w:rPr>
      </w:pPr>
      <w:r>
        <w:rPr>
          <w:rFonts w:ascii="Consolas" w:hAnsi="Consolas" w:cs="Consolas"/>
          <w:color w:val="0000FF"/>
          <w:sz w:val="32"/>
          <w:szCs w:val="32"/>
        </w:rPr>
        <w:lastRenderedPageBreak/>
        <w:tab/>
      </w:r>
      <w:r>
        <w:rPr>
          <w:rFonts w:ascii="Consolas" w:hAnsi="Consolas" w:cs="Consolas"/>
          <w:color w:val="0000FF"/>
          <w:sz w:val="32"/>
          <w:szCs w:val="32"/>
        </w:rPr>
        <w:tab/>
      </w:r>
      <w:r w:rsidRPr="000B5079">
        <w:rPr>
          <w:rFonts w:cstheme="minorHAnsi"/>
          <w:b/>
          <w:color w:val="FF0000"/>
          <w:sz w:val="32"/>
          <w:szCs w:val="32"/>
          <w:lang w:val="en-US"/>
        </w:rPr>
        <w:t>(It has to be readonly)</w:t>
      </w:r>
    </w:p>
    <w:p w:rsidR="00FE48A4" w:rsidRPr="00FE48A4" w:rsidRDefault="000B5079" w:rsidP="00FE48A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FF"/>
          <w:sz w:val="32"/>
          <w:szCs w:val="32"/>
        </w:rPr>
        <w:t>p</w:t>
      </w:r>
      <w:r w:rsidR="00FE48A4" w:rsidRPr="00FE48A4">
        <w:rPr>
          <w:rFonts w:ascii="Consolas" w:hAnsi="Consolas" w:cs="Consolas"/>
          <w:color w:val="0000FF"/>
          <w:sz w:val="32"/>
          <w:szCs w:val="32"/>
        </w:rPr>
        <w:t>rivate</w:t>
      </w:r>
      <w:r>
        <w:rPr>
          <w:rFonts w:ascii="Consolas" w:hAnsi="Consolas" w:cs="Consolas"/>
          <w:color w:val="0000FF"/>
          <w:sz w:val="32"/>
          <w:szCs w:val="32"/>
          <w:lang w:val="en-US"/>
        </w:rPr>
        <w:t xml:space="preserve"> readonly</w:t>
      </w:r>
      <w:r w:rsidR="00FE48A4"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HomeController</w:t>
      </w:r>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HomeIndexViewModel()</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_context.Baskets.ToList(),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_context.Categories.ToList(),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Favourites=_context.Favourites.ToList(),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Orders=_context.Orders.ToList(),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Products=_context.Products.ToList(),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Roles=_context.Roles.ToList(),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Users=_context.User.ToList(),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this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wwwroot folder is where we place our static files such as js, css, image files. When we use tilde sign (~) the place where our app is gonna look at is the root folder (~/img/…). To use static files from the root folder we have to add a middleware ,namely:</w:t>
      </w:r>
    </w:p>
    <w:p w:rsidR="00C92A75" w:rsidRDefault="00C92A75" w:rsidP="00C92A75">
      <w:pPr>
        <w:rPr>
          <w:rFonts w:ascii="Consolas" w:hAnsi="Consolas" w:cs="Consolas"/>
          <w:color w:val="000000"/>
          <w:sz w:val="32"/>
          <w:szCs w:val="32"/>
        </w:rPr>
      </w:pPr>
      <w:r w:rsidRPr="00C92A75">
        <w:rPr>
          <w:rFonts w:ascii="Consolas" w:hAnsi="Consolas" w:cs="Consolas"/>
          <w:color w:val="000000"/>
          <w:sz w:val="32"/>
          <w:szCs w:val="32"/>
        </w:rPr>
        <w:t>app.UseStaticFiles();</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_context.Categories.OrderBy</w:t>
      </w:r>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Another case where we would consider using partials views is when we used ajax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&lt;img&gt;  to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="true"&gt;&lt;/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="/js/script.js?v=</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Invoke( )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Invoke()</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Footer=_context.Footers.FirstOrDefault(),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FooterCategories=_context.FooterCategories.Include(fc=&gt;fc.footerCategorySections).ToList(),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FooterCategorySections=_context.FooterCategorySections.ToList()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 xml:space="preserve">In component folders we name them just Default.cshtml because the IviewComponentResult will open the view page which is named like this in its corresponding folder. Basically, we always have just one action (Invoke( )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GetPartial(</w:t>
      </w:r>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_context.Products.Include(p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$(document).on(</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$.ajax({</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data-id="@product.Category.Name.ToLower()"&gt;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r w:rsidRPr="00623571">
        <w:rPr>
          <w:rFonts w:ascii="Consolas" w:hAnsi="Consolas" w:cs="Consolas"/>
          <w:color w:val="000000"/>
          <w:sz w:val="32"/>
          <w:szCs w:val="32"/>
        </w:rPr>
        <w:t>item.imageName</w:t>
      </w:r>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&lt;h6&gt;${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class="text-black-50"&gt;Add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r w:rsidRPr="00623571">
        <w:rPr>
          <w:rFonts w:ascii="Consolas" w:hAnsi="Consolas" w:cs="Consolas"/>
          <w:color w:val="000000"/>
          <w:sz w:val="32"/>
          <w:szCs w:val="32"/>
        </w:rPr>
        <w:t>).append(content);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r w:rsidR="00E01388">
        <w:rPr>
          <w:rFonts w:cstheme="minorHAnsi"/>
          <w:sz w:val="32"/>
          <w:szCs w:val="32"/>
          <w:lang w:val="en-US"/>
        </w:rPr>
        <w:t xml:space="preserve">. If the data that we send to our </w:t>
      </w:r>
      <w:proofErr w:type="gramStart"/>
      <w:r w:rsidR="00E01388">
        <w:rPr>
          <w:rFonts w:cstheme="minorHAnsi"/>
          <w:sz w:val="32"/>
          <w:szCs w:val="32"/>
          <w:lang w:val="en-US"/>
        </w:rPr>
        <w:t xml:space="preserve">action </w:t>
      </w:r>
      <w:r w:rsidR="00EF00A1">
        <w:rPr>
          <w:rFonts w:cstheme="minorHAnsi"/>
          <w:sz w:val="32"/>
          <w:szCs w:val="32"/>
          <w:lang w:val="en-US"/>
        </w:rPr>
        <w:t>,</w:t>
      </w:r>
      <w:r w:rsidR="00E01388">
        <w:rPr>
          <w:rFonts w:cstheme="minorHAnsi"/>
          <w:sz w:val="32"/>
          <w:szCs w:val="32"/>
          <w:lang w:val="en-US"/>
        </w:rPr>
        <w:t>via</w:t>
      </w:r>
      <w:proofErr w:type="gramEnd"/>
      <w:r w:rsidR="00E01388">
        <w:rPr>
          <w:rFonts w:cstheme="minorHAnsi"/>
          <w:sz w:val="32"/>
          <w:szCs w:val="32"/>
          <w:lang w:val="en-US"/>
        </w:rPr>
        <w:t xml:space="preserve"> ajax</w:t>
      </w:r>
      <w:r w:rsidR="00EF00A1">
        <w:rPr>
          <w:rFonts w:cstheme="minorHAnsi"/>
          <w:sz w:val="32"/>
          <w:szCs w:val="32"/>
          <w:lang w:val="en-US"/>
        </w:rPr>
        <w:t>,</w:t>
      </w:r>
      <w:r w:rsidR="00E01388">
        <w:rPr>
          <w:rFonts w:cstheme="minorHAnsi"/>
          <w:sz w:val="32"/>
          <w:szCs w:val="32"/>
          <w:lang w:val="en-US"/>
        </w:rPr>
        <w:t xml:space="preserve"> is an integer then we can just use slash + our integer. If it is a string then we need to put a question mark there</w:t>
      </w:r>
      <w:r w:rsidR="00E01388" w:rsidRPr="00E01388">
        <w:rPr>
          <w:rFonts w:cstheme="minorHAnsi"/>
          <w:sz w:val="32"/>
          <w:szCs w:val="32"/>
          <w:lang w:val="en-US"/>
        </w:rPr>
        <w:sym w:font="Wingdings" w:char="F0E0"/>
      </w:r>
    </w:p>
    <w:p w:rsidR="00E01388" w:rsidRDefault="00E01388" w:rsidP="00E01388">
      <w:pPr>
        <w:rPr>
          <w:rFonts w:cstheme="minorHAnsi"/>
          <w:sz w:val="32"/>
          <w:szCs w:val="32"/>
          <w:lang w:val="en-US"/>
        </w:rPr>
      </w:pPr>
      <w:r w:rsidRPr="00E01388">
        <w:rPr>
          <w:rFonts w:ascii="Consolas" w:hAnsi="Consolas" w:cs="Consolas"/>
          <w:color w:val="A31515"/>
          <w:sz w:val="32"/>
          <w:szCs w:val="32"/>
          <w:lang w:val="en-US"/>
        </w:rPr>
        <w:t>“Product/</w:t>
      </w:r>
      <w:proofErr w:type="gramStart"/>
      <w:r w:rsidRPr="00E01388">
        <w:rPr>
          <w:rFonts w:ascii="Consolas" w:hAnsi="Consolas" w:cs="Consolas"/>
          <w:color w:val="A31515"/>
          <w:sz w:val="32"/>
          <w:szCs w:val="32"/>
        </w:rPr>
        <w:t>GetPartial</w:t>
      </w:r>
      <w:r w:rsidRPr="00E01388">
        <w:rPr>
          <w:rFonts w:ascii="Consolas" w:hAnsi="Consolas" w:cs="Consolas"/>
          <w:color w:val="A31515"/>
          <w:sz w:val="32"/>
          <w:szCs w:val="32"/>
          <w:lang w:val="en-US"/>
        </w:rPr>
        <w:t>?str</w:t>
      </w:r>
      <w:proofErr w:type="gramEnd"/>
      <w:r w:rsidRPr="00E01388">
        <w:rPr>
          <w:rFonts w:ascii="Consolas" w:hAnsi="Consolas" w:cs="Consolas"/>
          <w:color w:val="A31515"/>
          <w:sz w:val="32"/>
          <w:szCs w:val="32"/>
          <w:lang w:val="en-US"/>
        </w:rPr>
        <w:t>=”</w:t>
      </w:r>
      <w:r>
        <w:rPr>
          <w:rFonts w:cstheme="minorHAnsi"/>
          <w:sz w:val="32"/>
          <w:szCs w:val="32"/>
          <w:lang w:val="en-US"/>
        </w:rPr>
        <w:t>+str</w:t>
      </w:r>
    </w:p>
    <w:p w:rsidR="00EF00A1" w:rsidRDefault="00EF00A1" w:rsidP="00E01388">
      <w:pPr>
        <w:rPr>
          <w:rFonts w:cstheme="minorHAnsi"/>
          <w:sz w:val="32"/>
          <w:szCs w:val="32"/>
          <w:lang w:val="en-US"/>
        </w:rPr>
      </w:pPr>
      <w:r>
        <w:rPr>
          <w:rFonts w:cstheme="minorHAnsi"/>
          <w:sz w:val="32"/>
          <w:szCs w:val="32"/>
          <w:lang w:val="en-US"/>
        </w:rPr>
        <w:t>str vairable name must match the paramater name of the action(GetPartial’s).</w:t>
      </w:r>
    </w:p>
    <w:p w:rsidR="00D54458" w:rsidRDefault="00D54458" w:rsidP="00E01388">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for Search input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$(document</w:t>
      </w:r>
      <w:proofErr w:type="gramStart"/>
      <w:r w:rsidRPr="00D54458">
        <w:rPr>
          <w:rFonts w:ascii="Consolas" w:hAnsi="Consolas" w:cs="Consolas"/>
          <w:color w:val="000000"/>
          <w:sz w:val="32"/>
          <w:szCs w:val="32"/>
        </w:rPr>
        <w:t>).on</w:t>
      </w:r>
      <w:proofErr w:type="gramEnd"/>
      <w:r w:rsidRPr="00D54458">
        <w:rPr>
          <w:rFonts w:ascii="Consolas" w:hAnsi="Consolas" w:cs="Consolas"/>
          <w:color w:val="000000"/>
          <w:sz w:val="32"/>
          <w:szCs w:val="32"/>
        </w:rPr>
        <w:t>(</w:t>
      </w:r>
      <w:r w:rsidRPr="00D54458">
        <w:rPr>
          <w:rFonts w:ascii="Consolas" w:hAnsi="Consolas" w:cs="Consolas"/>
          <w:color w:val="A31515"/>
          <w:sz w:val="32"/>
          <w:szCs w:val="32"/>
        </w:rPr>
        <w:t>"keyup"</w:t>
      </w:r>
      <w:r w:rsidRPr="00D54458">
        <w:rPr>
          <w:rFonts w:ascii="Consolas" w:hAnsi="Consolas" w:cs="Consolas"/>
          <w:color w:val="000000"/>
          <w:sz w:val="32"/>
          <w:szCs w:val="32"/>
        </w:rPr>
        <w:t xml:space="preserve">, </w:t>
      </w:r>
      <w:r w:rsidRPr="00D54458">
        <w:rPr>
          <w:rFonts w:ascii="Consolas" w:hAnsi="Consolas" w:cs="Consolas"/>
          <w:color w:val="A31515"/>
          <w:sz w:val="32"/>
          <w:szCs w:val="32"/>
        </w:rPr>
        <w:t>"#input-search"</w:t>
      </w:r>
      <w:r w:rsidRPr="00D54458">
        <w:rPr>
          <w:rFonts w:ascii="Consolas" w:hAnsi="Consolas" w:cs="Consolas"/>
          <w:color w:val="000000"/>
          <w:sz w:val="32"/>
          <w:szCs w:val="32"/>
        </w:rPr>
        <w:t xml:space="preserve">,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let</w:t>
      </w:r>
      <w:r w:rsidRPr="00D54458">
        <w:rPr>
          <w:rFonts w:ascii="Consolas" w:hAnsi="Consolas" w:cs="Consolas"/>
          <w:color w:val="000000"/>
          <w:sz w:val="32"/>
          <w:szCs w:val="32"/>
        </w:rPr>
        <w:t xml:space="preserve"> str = $(</w:t>
      </w:r>
      <w:r w:rsidRPr="00D54458">
        <w:rPr>
          <w:rFonts w:ascii="Consolas" w:hAnsi="Consolas" w:cs="Consolas"/>
          <w:color w:val="0000FF"/>
          <w:sz w:val="32"/>
          <w:szCs w:val="32"/>
        </w:rPr>
        <w:t>this</w:t>
      </w:r>
      <w:proofErr w:type="gramStart"/>
      <w:r w:rsidRPr="00D54458">
        <w:rPr>
          <w:rFonts w:ascii="Consolas" w:hAnsi="Consolas" w:cs="Consolas"/>
          <w:color w:val="000000"/>
          <w:sz w:val="32"/>
          <w:szCs w:val="32"/>
        </w:rPr>
        <w:t>).val</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$.ajax</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method: </w:t>
      </w:r>
      <w:r w:rsidRPr="00D54458">
        <w:rPr>
          <w:rFonts w:ascii="Consolas" w:hAnsi="Consolas" w:cs="Consolas"/>
          <w:color w:val="A31515"/>
          <w:sz w:val="32"/>
          <w:szCs w:val="32"/>
        </w:rPr>
        <w:t>"Get"</w:t>
      </w:r>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url: </w:t>
      </w:r>
      <w:r w:rsidRPr="00D54458">
        <w:rPr>
          <w:rFonts w:ascii="Consolas" w:hAnsi="Consolas" w:cs="Consolas"/>
          <w:color w:val="A31515"/>
          <w:sz w:val="32"/>
          <w:szCs w:val="32"/>
        </w:rPr>
        <w:t>"Product/</w:t>
      </w:r>
      <w:proofErr w:type="gramStart"/>
      <w:r w:rsidRPr="00D54458">
        <w:rPr>
          <w:rFonts w:ascii="Consolas" w:hAnsi="Consolas" w:cs="Consolas"/>
          <w:color w:val="A31515"/>
          <w:sz w:val="32"/>
          <w:szCs w:val="32"/>
        </w:rPr>
        <w:t>Search?searchedStr</w:t>
      </w:r>
      <w:proofErr w:type="gramEnd"/>
      <w:r w:rsidRPr="00D54458">
        <w:rPr>
          <w:rFonts w:ascii="Consolas" w:hAnsi="Consolas" w:cs="Consolas"/>
          <w:color w:val="A31515"/>
          <w:sz w:val="32"/>
          <w:szCs w:val="32"/>
        </w:rPr>
        <w:t>="</w:t>
      </w:r>
      <w:r w:rsidRPr="00D54458">
        <w:rPr>
          <w:rFonts w:ascii="Consolas" w:hAnsi="Consolas" w:cs="Consolas"/>
          <w:color w:val="000000"/>
          <w:sz w:val="32"/>
          <w:szCs w:val="32"/>
        </w:rPr>
        <w:t xml:space="preserve"> + 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success: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(res)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 li:not(:first-child)"</w:t>
      </w:r>
      <w:r w:rsidRPr="00D54458">
        <w:rPr>
          <w:rFonts w:ascii="Consolas" w:hAnsi="Consolas" w:cs="Consolas"/>
          <w:color w:val="000000"/>
          <w:sz w:val="32"/>
          <w:szCs w:val="32"/>
        </w:rPr>
        <w:t>).detach()</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w:t>
      </w:r>
      <w:r>
        <w:rPr>
          <w:rFonts w:ascii="Consolas" w:hAnsi="Consolas" w:cs="Consolas"/>
          <w:color w:val="000000"/>
          <w:sz w:val="32"/>
          <w:szCs w:val="32"/>
        </w:rPr>
        <w:t>).append(res);</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When we receive the response it is just some html elements.</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 xml:space="preserve"> Our Search Action</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public</w:t>
      </w:r>
      <w:r w:rsidRPr="00D54458">
        <w:rPr>
          <w:rFonts w:ascii="Consolas" w:hAnsi="Consolas" w:cs="Consolas"/>
          <w:color w:val="000000"/>
          <w:sz w:val="32"/>
          <w:szCs w:val="32"/>
        </w:rPr>
        <w:t xml:space="preserve"> </w:t>
      </w:r>
      <w:r w:rsidRPr="00D54458">
        <w:rPr>
          <w:rFonts w:ascii="Consolas" w:hAnsi="Consolas" w:cs="Consolas"/>
          <w:color w:val="0000FF"/>
          <w:sz w:val="32"/>
          <w:szCs w:val="32"/>
        </w:rPr>
        <w:t>async</w:t>
      </w:r>
      <w:r w:rsidRPr="00D54458">
        <w:rPr>
          <w:rFonts w:ascii="Consolas" w:hAnsi="Consolas" w:cs="Consolas"/>
          <w:color w:val="000000"/>
          <w:sz w:val="32"/>
          <w:szCs w:val="32"/>
        </w:rPr>
        <w:t xml:space="preserve"> Task&lt;IActionResult&gt; </w:t>
      </w:r>
      <w:proofErr w:type="gramStart"/>
      <w:r w:rsidRPr="00D54458">
        <w:rPr>
          <w:rFonts w:ascii="Consolas" w:hAnsi="Consolas" w:cs="Consolas"/>
          <w:color w:val="000000"/>
          <w:sz w:val="32"/>
          <w:szCs w:val="32"/>
        </w:rPr>
        <w:t>Search(</w:t>
      </w:r>
      <w:proofErr w:type="gramEnd"/>
      <w:r w:rsidRPr="00D54458">
        <w:rPr>
          <w:rFonts w:ascii="Consolas" w:hAnsi="Consolas" w:cs="Consolas"/>
          <w:color w:val="0000FF"/>
          <w:sz w:val="32"/>
          <w:szCs w:val="32"/>
        </w:rPr>
        <w:t>string</w:t>
      </w:r>
      <w:r w:rsidRPr="00D54458">
        <w:rPr>
          <w:rFonts w:ascii="Consolas" w:hAnsi="Consolas" w:cs="Consolas"/>
          <w:color w:val="000000"/>
          <w:sz w:val="32"/>
          <w:szCs w:val="32"/>
        </w:rPr>
        <w:t xml:space="preserve"> 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string</w:t>
      </w:r>
      <w:r w:rsidRPr="00D54458">
        <w:rPr>
          <w:rFonts w:ascii="Consolas" w:hAnsi="Consolas" w:cs="Consolas"/>
          <w:color w:val="000000"/>
          <w:sz w:val="32"/>
          <w:szCs w:val="32"/>
        </w:rPr>
        <w:t>.IsNullOrWhiteSpace</w:t>
      </w:r>
      <w:proofErr w:type="gramEnd"/>
      <w:r w:rsidRPr="00D54458">
        <w:rPr>
          <w:rFonts w:ascii="Consolas" w:hAnsi="Consolas" w:cs="Consolas"/>
          <w:color w:val="000000"/>
          <w:sz w:val="32"/>
          <w:szCs w:val="32"/>
        </w:rPr>
        <w:t>(searchedStr))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PartialView(</w:t>
      </w:r>
      <w:proofErr w:type="gramEnd"/>
      <w:r w:rsidRPr="00D54458">
        <w:rPr>
          <w:rFonts w:ascii="Consolas" w:hAnsi="Consolas" w:cs="Consolas"/>
          <w:color w:val="A31515"/>
          <w:sz w:val="32"/>
          <w:szCs w:val="32"/>
        </w:rPr>
        <w:t>"_ProductSearchPartial"</w:t>
      </w:r>
      <w:r>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new</w:t>
      </w:r>
      <w:r w:rsidRPr="00D54458">
        <w:rPr>
          <w:rFonts w:ascii="Consolas" w:hAnsi="Consolas" w:cs="Consolas"/>
          <w:color w:val="000000"/>
          <w:sz w:val="32"/>
          <w:szCs w:val="32"/>
        </w:rPr>
        <w:t xml:space="preserve"> List&lt;Product</w:t>
      </w:r>
      <w:proofErr w:type="gramStart"/>
      <w:r w:rsidRPr="00D54458">
        <w:rPr>
          <w:rFonts w:ascii="Consolas" w:hAnsi="Consolas" w:cs="Consolas"/>
          <w:color w:val="000000"/>
          <w:sz w:val="32"/>
          <w:szCs w:val="32"/>
        </w:rPr>
        <w:t>&gt;(</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lastRenderedPageBreak/>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List&lt;Product&gt; products = </w:t>
      </w:r>
      <w:r w:rsidRPr="00D54458">
        <w:rPr>
          <w:rFonts w:ascii="Consolas" w:hAnsi="Consolas" w:cs="Consolas"/>
          <w:color w:val="0000FF"/>
          <w:sz w:val="32"/>
          <w:szCs w:val="32"/>
        </w:rPr>
        <w:t>await</w:t>
      </w:r>
      <w:r>
        <w:rPr>
          <w:rFonts w:ascii="Consolas" w:hAnsi="Consolas" w:cs="Consolas"/>
          <w:color w:val="000000"/>
          <w:sz w:val="32"/>
          <w:szCs w:val="32"/>
        </w:rPr>
        <w:t xml:space="preserve"> _</w:t>
      </w:r>
      <w:proofErr w:type="gramStart"/>
      <w:r>
        <w:rPr>
          <w:rFonts w:ascii="Consolas" w:hAnsi="Consolas" w:cs="Consolas"/>
          <w:color w:val="000000"/>
          <w:sz w:val="32"/>
          <w:szCs w:val="32"/>
        </w:rPr>
        <w:t>context.Products</w:t>
      </w:r>
      <w:r w:rsidRPr="00D54458">
        <w:rPr>
          <w:rFonts w:ascii="Consolas" w:hAnsi="Consolas" w:cs="Consolas"/>
          <w:color w:val="000000"/>
          <w:sz w:val="32"/>
          <w:szCs w:val="32"/>
        </w:rPr>
        <w:t>.Where</w:t>
      </w:r>
      <w:proofErr w:type="gramEnd"/>
      <w:r w:rsidRPr="00D54458">
        <w:rPr>
          <w:rFonts w:ascii="Consolas" w:hAnsi="Consolas" w:cs="Consolas"/>
          <w:color w:val="000000"/>
          <w:sz w:val="32"/>
          <w:szCs w:val="32"/>
        </w:rPr>
        <w:t>(p =&gt; p.Name.ToLower().StartsWith(searchedStr.ToLower()))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rPr>
        <w:t>.Take</w:t>
      </w:r>
      <w:proofErr w:type="gramEnd"/>
      <w:r w:rsidRPr="00D54458">
        <w:rPr>
          <w:rFonts w:ascii="Consolas" w:hAnsi="Consolas" w:cs="Consolas"/>
          <w:color w:val="000000"/>
          <w:sz w:val="32"/>
          <w:szCs w:val="32"/>
        </w:rPr>
        <w:t>(5).ToListAsync();</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products.Count</w:t>
      </w:r>
      <w:proofErr w:type="gramEnd"/>
      <w:r w:rsidRPr="00D54458">
        <w:rPr>
          <w:rFonts w:ascii="Consolas" w:hAnsi="Consolas" w:cs="Consolas"/>
          <w:color w:val="000000"/>
          <w:sz w:val="32"/>
          <w:szCs w:val="32"/>
        </w:rPr>
        <w:t>==0)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ViewBag.ProductCount = 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PartialView(</w:t>
      </w:r>
      <w:r w:rsidRPr="00D54458">
        <w:rPr>
          <w:rFonts w:ascii="Consolas" w:hAnsi="Consolas" w:cs="Consolas"/>
          <w:color w:val="A31515"/>
          <w:sz w:val="32"/>
          <w:szCs w:val="32"/>
        </w:rPr>
        <w:t>"_ProductSearchPartial</w:t>
      </w:r>
      <w:proofErr w:type="gramStart"/>
      <w:r w:rsidRPr="00D54458">
        <w:rPr>
          <w:rFonts w:ascii="Consolas" w:hAnsi="Consolas" w:cs="Consolas"/>
          <w:color w:val="A31515"/>
          <w:sz w:val="32"/>
          <w:szCs w:val="32"/>
        </w:rPr>
        <w:t>"</w:t>
      </w:r>
      <w:r w:rsidRPr="00D54458">
        <w:rPr>
          <w:rFonts w:ascii="Consolas" w:hAnsi="Consolas" w:cs="Consolas"/>
          <w:color w:val="000000"/>
          <w:sz w:val="32"/>
          <w:szCs w:val="32"/>
        </w:rPr>
        <w:t>,products</w:t>
      </w:r>
      <w:proofErr w:type="gramEnd"/>
      <w:r w:rsidRPr="00D54458">
        <w:rPr>
          <w:rFonts w:ascii="Consolas" w:hAnsi="Consolas" w:cs="Consolas"/>
          <w:color w:val="000000"/>
          <w:sz w:val="32"/>
          <w:szCs w:val="32"/>
        </w:rPr>
        <w:t>);</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And our Partial View</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highlight w:val="yellow"/>
        </w:rPr>
        <w:t>@model</w:t>
      </w:r>
      <w:r w:rsidRPr="00D54458">
        <w:rPr>
          <w:rFonts w:ascii="Consolas" w:hAnsi="Consolas" w:cs="Consolas"/>
          <w:color w:val="000000"/>
          <w:sz w:val="32"/>
          <w:szCs w:val="32"/>
        </w:rPr>
        <w:t xml:space="preserve"> List&lt;Product&gt;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highlight w:val="yellow"/>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proofErr w:type="gramEnd"/>
      <w:r w:rsidRPr="00D54458">
        <w:rPr>
          <w:rFonts w:ascii="Consolas" w:hAnsi="Consolas" w:cs="Consolas"/>
          <w:color w:val="000000"/>
          <w:sz w:val="32"/>
          <w:szCs w:val="32"/>
        </w:rPr>
        <w:t xml:space="preserve"> (ViewBag.ProductCount==0)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r w:rsidRPr="00D54458">
        <w:rPr>
          <w:rFonts w:ascii="Consolas" w:hAnsi="Consolas" w:cs="Consolas"/>
          <w:color w:val="000000"/>
          <w:sz w:val="32"/>
          <w:szCs w:val="32"/>
        </w:rPr>
        <w:t>Not found</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w:t>
      </w:r>
      <w:r w:rsidRPr="00D54458">
        <w:rPr>
          <w:rFonts w:ascii="Consolas" w:hAnsi="Consolas" w:cs="Consolas"/>
          <w:color w:val="0000FF"/>
          <w:sz w:val="32"/>
          <w:szCs w:val="32"/>
        </w:rPr>
        <w:t>else</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foreach</w:t>
      </w:r>
      <w:r w:rsidRPr="00D54458">
        <w:rPr>
          <w:rFonts w:ascii="Consolas" w:hAnsi="Consolas" w:cs="Consolas"/>
          <w:color w:val="000000"/>
          <w:sz w:val="32"/>
          <w:szCs w:val="32"/>
        </w:rPr>
        <w:t>(</w:t>
      </w:r>
      <w:proofErr w:type="gramEnd"/>
      <w:r w:rsidRPr="00D54458">
        <w:rPr>
          <w:rFonts w:ascii="Consolas" w:hAnsi="Consolas" w:cs="Consolas"/>
          <w:color w:val="000000"/>
          <w:sz w:val="32"/>
          <w:szCs w:val="32"/>
        </w:rPr>
        <w:t xml:space="preserve">Product product </w:t>
      </w:r>
      <w:r w:rsidRPr="00D54458">
        <w:rPr>
          <w:rFonts w:ascii="Consolas" w:hAnsi="Consolas" w:cs="Consolas"/>
          <w:color w:val="0000FF"/>
          <w:sz w:val="32"/>
          <w:szCs w:val="32"/>
        </w:rPr>
        <w:t>in</w:t>
      </w:r>
      <w:r w:rsidRPr="00D54458">
        <w:rPr>
          <w:rFonts w:ascii="Consolas" w:hAnsi="Consolas" w:cs="Consolas"/>
          <w:color w:val="000000"/>
          <w:sz w:val="32"/>
          <w:szCs w:val="32"/>
        </w:rPr>
        <w:t xml:space="preserve"> Model)</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="container-fluid"&gt;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="row"&gt;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="col-4</w:t>
      </w:r>
      <w:proofErr w:type="gramStart"/>
      <w:r w:rsidRPr="00D54458">
        <w:rPr>
          <w:rFonts w:ascii="Consolas" w:hAnsi="Consolas" w:cs="Consolas"/>
          <w:color w:val="0000FF"/>
          <w:sz w:val="32"/>
          <w:szCs w:val="32"/>
        </w:rPr>
        <w:t>"&gt;&lt;</w:t>
      </w:r>
      <w:proofErr w:type="gramEnd"/>
      <w:r w:rsidRPr="00D54458">
        <w:rPr>
          <w:rFonts w:ascii="Consolas" w:hAnsi="Consolas" w:cs="Consolas"/>
          <w:color w:val="800000"/>
          <w:sz w:val="32"/>
          <w:szCs w:val="32"/>
        </w:rPr>
        <w:t>img</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="w-100"</w:t>
      </w:r>
      <w:r w:rsidRPr="00D54458">
        <w:rPr>
          <w:rFonts w:ascii="Consolas" w:hAnsi="Consolas" w:cs="Consolas"/>
          <w:color w:val="000000"/>
          <w:sz w:val="32"/>
          <w:szCs w:val="32"/>
        </w:rPr>
        <w:t xml:space="preserve"> </w:t>
      </w:r>
      <w:r w:rsidRPr="00D54458">
        <w:rPr>
          <w:rFonts w:ascii="Consolas" w:hAnsi="Consolas" w:cs="Consolas"/>
          <w:color w:val="FF0000"/>
          <w:sz w:val="32"/>
          <w:szCs w:val="32"/>
        </w:rPr>
        <w:t>src</w:t>
      </w:r>
      <w:r w:rsidRPr="00D54458">
        <w:rPr>
          <w:rFonts w:ascii="Consolas" w:hAnsi="Consolas" w:cs="Consolas"/>
          <w:color w:val="0000FF"/>
          <w:sz w:val="32"/>
          <w:szCs w:val="32"/>
        </w:rPr>
        <w:t>="~/img/</w:t>
      </w:r>
      <w:r w:rsidRPr="00D54458">
        <w:rPr>
          <w:rFonts w:ascii="Consolas" w:hAnsi="Consolas" w:cs="Consolas"/>
          <w:color w:val="000000"/>
          <w:sz w:val="32"/>
          <w:szCs w:val="32"/>
          <w:highlight w:val="yellow"/>
        </w:rPr>
        <w:t>@</w:t>
      </w:r>
      <w:r w:rsidRPr="00D54458">
        <w:rPr>
          <w:rFonts w:ascii="Consolas" w:hAnsi="Consolas" w:cs="Consolas"/>
          <w:color w:val="000000"/>
          <w:sz w:val="32"/>
          <w:szCs w:val="32"/>
        </w:rPr>
        <w:t>product.ImageName</w:t>
      </w:r>
      <w:r w:rsidRPr="00D54458">
        <w:rPr>
          <w:rFonts w:ascii="Consolas" w:hAnsi="Consolas" w:cs="Consolas"/>
          <w:color w:val="0000FF"/>
          <w:sz w:val="32"/>
          <w:szCs w:val="32"/>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/&gt;&lt;/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w:t>
      </w:r>
      <w:proofErr w:type="gramStart"/>
      <w:r w:rsidRPr="00D54458">
        <w:rPr>
          <w:rFonts w:ascii="Consolas" w:hAnsi="Consolas" w:cs="Consolas"/>
          <w:color w:val="0000FF"/>
          <w:sz w:val="32"/>
          <w:szCs w:val="32"/>
        </w:rPr>
        <w:t>"&gt;</w:t>
      </w:r>
      <w:r w:rsidRPr="00D54458">
        <w:rPr>
          <w:rFonts w:ascii="Consolas" w:hAnsi="Consolas" w:cs="Consolas"/>
          <w:color w:val="000000"/>
          <w:sz w:val="32"/>
          <w:szCs w:val="32"/>
          <w:highlight w:val="yellow"/>
        </w:rPr>
        <w:t>@</w:t>
      </w:r>
      <w:proofErr w:type="gramEnd"/>
      <w:r w:rsidRPr="00D54458">
        <w:rPr>
          <w:rFonts w:ascii="Consolas" w:hAnsi="Consolas" w:cs="Consolas"/>
          <w:color w:val="000000"/>
          <w:sz w:val="32"/>
          <w:szCs w:val="32"/>
        </w:rPr>
        <w:t>product.Name</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rPr>
          <w:rFonts w:cstheme="minorHAnsi"/>
          <w:sz w:val="32"/>
          <w:szCs w:val="32"/>
          <w:lang w:val="en-US"/>
        </w:rPr>
      </w:pPr>
      <w:r w:rsidRPr="00D54458">
        <w:rPr>
          <w:rFonts w:ascii="Consolas" w:hAnsi="Consolas" w:cs="Consolas"/>
          <w:color w:val="000000"/>
          <w:sz w:val="32"/>
          <w:szCs w:val="32"/>
          <w:highlight w:val="yellow"/>
        </w:rPr>
        <w: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 xml:space="preserve">We also use </w:t>
      </w:r>
      <w:r w:rsidR="00626923">
        <w:rPr>
          <w:rFonts w:cstheme="minorHAnsi"/>
          <w:color w:val="212121"/>
          <w:sz w:val="32"/>
          <w:szCs w:val="32"/>
          <w:shd w:val="clear" w:color="auto" w:fill="FFFFFF"/>
          <w:lang w:val="en-US"/>
        </w:rPr>
        <w:lastRenderedPageBreak/>
        <w:t>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 </w:t>
      </w:r>
      <w:r w:rsidRPr="00FC5E87">
        <w:rPr>
          <w:rFonts w:ascii="Consolas" w:hAnsi="Consolas" w:cs="Consolas"/>
          <w:color w:val="0000FF"/>
          <w:sz w:val="32"/>
          <w:szCs w:val="32"/>
        </w:rPr>
        <w:t>get</w:t>
      </w:r>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DrivingLicense</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lastRenderedPageBreak/>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Student</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Now here, it will assign Cat to a foreign key and the name in the database will be CategoryId.</w:t>
      </w:r>
    </w:p>
    <w:p w:rsidR="00D27CDF" w:rsidRDefault="00D27CDF" w:rsidP="006359CA">
      <w:pPr>
        <w:rPr>
          <w:rFonts w:cstheme="minorHAnsi"/>
          <w:sz w:val="32"/>
          <w:szCs w:val="32"/>
          <w:lang w:val="en-US"/>
        </w:rPr>
      </w:pPr>
      <w:r>
        <w:rPr>
          <w:rFonts w:cstheme="minorHAnsi"/>
          <w:sz w:val="32"/>
          <w:szCs w:val="32"/>
          <w:lang w:val="en-US"/>
        </w:rPr>
        <w:t>We can also add an error message for our data annotations</w:t>
      </w:r>
      <w:r w:rsidRPr="00D27CDF">
        <w:rPr>
          <w:rFonts w:cstheme="minorHAnsi"/>
          <w:sz w:val="32"/>
          <w:szCs w:val="32"/>
          <w:lang w:val="en-US"/>
        </w:rPr>
        <w:sym w:font="Wingdings" w:char="F0E0"/>
      </w:r>
    </w:p>
    <w:p w:rsidR="00D27CDF" w:rsidRDefault="00D27CDF" w:rsidP="006359CA">
      <w:pPr>
        <w:rPr>
          <w:rFonts w:cstheme="minorHAnsi"/>
          <w:sz w:val="32"/>
          <w:szCs w:val="32"/>
          <w:lang w:val="en-US"/>
        </w:rPr>
      </w:pPr>
      <w:r>
        <w:rPr>
          <w:noProof/>
          <w:lang w:eastAsia="ru-RU"/>
        </w:rPr>
        <w:drawing>
          <wp:inline distT="0" distB="0" distL="0" distR="0" wp14:anchorId="1E2D0B7C" wp14:editId="209937F9">
            <wp:extent cx="5886450" cy="600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600075"/>
                    </a:xfrm>
                    <a:prstGeom prst="rect">
                      <a:avLst/>
                    </a:prstGeom>
                  </pic:spPr>
                </pic:pic>
              </a:graphicData>
            </a:graphic>
          </wp:inline>
        </w:drawing>
      </w:r>
    </w:p>
    <w:p w:rsidR="00D27CDF" w:rsidRDefault="00D27CDF" w:rsidP="006359CA">
      <w:pPr>
        <w:rPr>
          <w:rFonts w:cstheme="minorHAnsi"/>
          <w:sz w:val="32"/>
          <w:szCs w:val="32"/>
          <w:lang w:val="en-US"/>
        </w:rPr>
      </w:pPr>
      <w:r>
        <w:rPr>
          <w:rFonts w:cstheme="minorHAnsi"/>
          <w:sz w:val="32"/>
          <w:szCs w:val="32"/>
          <w:lang w:val="en-US"/>
        </w:rPr>
        <w:lastRenderedPageBreak/>
        <w:t xml:space="preserve">If we don’t specify the error </w:t>
      </w:r>
      <w:proofErr w:type="gramStart"/>
      <w:r>
        <w:rPr>
          <w:rFonts w:cstheme="minorHAnsi"/>
          <w:sz w:val="32"/>
          <w:szCs w:val="32"/>
          <w:lang w:val="en-US"/>
        </w:rPr>
        <w:t>messages</w:t>
      </w:r>
      <w:proofErr w:type="gramEnd"/>
      <w:r>
        <w:rPr>
          <w:rFonts w:cstheme="minorHAnsi"/>
          <w:sz w:val="32"/>
          <w:szCs w:val="32"/>
          <w:lang w:val="en-US"/>
        </w:rPr>
        <w:t xml:space="preserve"> then it sends the default error messages. </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_context.AboutSections.Single()</w:t>
      </w:r>
    </w:p>
    <w:p w:rsidR="00626923" w:rsidRDefault="005F644A" w:rsidP="006359CA">
      <w:pPr>
        <w:rPr>
          <w:rFonts w:cstheme="minorHAnsi"/>
          <w:sz w:val="32"/>
          <w:szCs w:val="32"/>
          <w:lang w:val="en-US"/>
        </w:rPr>
      </w:pPr>
      <w:r>
        <w:rPr>
          <w:rFonts w:cstheme="minorHAnsi"/>
          <w:sz w:val="32"/>
          <w:szCs w:val="32"/>
          <w:lang w:val="en-US"/>
        </w:rPr>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w:t>
      </w:r>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_context.AboutSections.Single</w:t>
      </w:r>
      <w:r>
        <w:rPr>
          <w:rFonts w:ascii="Consolas" w:hAnsi="Consolas" w:cs="Consolas"/>
          <w:color w:val="000000"/>
          <w:sz w:val="32"/>
          <w:szCs w:val="32"/>
          <w:lang w:val="en-US"/>
        </w:rPr>
        <w: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When ajax receives data (data, of course, is in the json format) from a controller, if there is a loop it gives</w:t>
      </w:r>
      <w:r w:rsidR="008057CE">
        <w:rPr>
          <w:rFonts w:cstheme="minorHAnsi"/>
          <w:sz w:val="32"/>
          <w:szCs w:val="32"/>
          <w:lang w:val="en-US"/>
        </w:rPr>
        <w:t xml:space="preserve"> the</w:t>
      </w:r>
      <w:r w:rsidRPr="00695A39">
        <w:rPr>
          <w:rFonts w:cstheme="minorHAnsi"/>
          <w:sz w:val="32"/>
          <w:szCs w:val="32"/>
          <w:lang w:val="en-US"/>
        </w:rPr>
        <w:t xml:space="preserve"> 500 status code which is the loop problem. For example, we have got a product object and inside this object for relationship porposes we have category property which itself is also</w:t>
      </w:r>
      <w:r w:rsidR="008515BA">
        <w:rPr>
          <w:rFonts w:cstheme="minorHAnsi"/>
          <w:sz w:val="32"/>
          <w:szCs w:val="32"/>
          <w:lang w:val="en-US"/>
        </w:rPr>
        <w:t xml:space="preserve"> an</w:t>
      </w:r>
      <w:r w:rsidRPr="00695A39">
        <w:rPr>
          <w:rFonts w:cstheme="minorHAnsi"/>
          <w:sz w:val="32"/>
          <w:szCs w:val="32"/>
          <w:lang w:val="en-US"/>
        </w:rPr>
        <w:t xml:space="preserve">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lastRenderedPageBreak/>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So in order to avoid this we use NewtonSoftJson. First, we need to 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p w:rsidR="008515BA" w:rsidRDefault="008515BA" w:rsidP="008515BA">
      <w:pPr>
        <w:ind w:left="2124" w:firstLine="708"/>
        <w:rPr>
          <w:rFonts w:cstheme="minorHAnsi"/>
          <w:b/>
          <w:sz w:val="36"/>
          <w:szCs w:val="36"/>
          <w:lang w:val="en-US"/>
        </w:rPr>
      </w:pPr>
      <w:r>
        <w:rPr>
          <w:rFonts w:cstheme="minorHAnsi"/>
          <w:b/>
          <w:sz w:val="36"/>
          <w:szCs w:val="36"/>
          <w:lang w:val="en-US"/>
        </w:rPr>
        <w:t>Session storage and Cookies</w:t>
      </w:r>
    </w:p>
    <w:p w:rsidR="008515BA" w:rsidRDefault="00F557C7" w:rsidP="008515BA">
      <w:pPr>
        <w:rPr>
          <w:rFonts w:cstheme="minorHAnsi"/>
          <w:sz w:val="32"/>
          <w:szCs w:val="32"/>
          <w:lang w:val="en-US"/>
        </w:rPr>
      </w:pPr>
      <w:r>
        <w:rPr>
          <w:rFonts w:cstheme="minorHAnsi"/>
          <w:sz w:val="32"/>
          <w:szCs w:val="32"/>
          <w:lang w:val="en-US"/>
        </w:rPr>
        <w:t>Sessions live throughout a specific period. We need to both specify it in our services and middleware</w:t>
      </w:r>
      <w:r w:rsidRPr="00F557C7">
        <w:rPr>
          <w:rFonts w:cstheme="minorHAnsi"/>
          <w:sz w:val="32"/>
          <w:szCs w:val="32"/>
          <w:lang w:val="en-US"/>
        </w:rPr>
        <w:sym w:font="Wingdings" w:char="F0E0"/>
      </w:r>
    </w:p>
    <w:p w:rsidR="00F557C7" w:rsidRDefault="00F557C7" w:rsidP="008515BA">
      <w:pPr>
        <w:rPr>
          <w:rFonts w:cstheme="minorHAnsi"/>
          <w:sz w:val="32"/>
          <w:szCs w:val="32"/>
          <w:lang w:val="en-US"/>
        </w:rPr>
      </w:pPr>
      <w:r>
        <w:rPr>
          <w:noProof/>
          <w:lang w:eastAsia="ru-RU"/>
        </w:rPr>
        <w:drawing>
          <wp:inline distT="0" distB="0" distL="0" distR="0" wp14:anchorId="05AEF131" wp14:editId="3EDE9590">
            <wp:extent cx="51530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695325"/>
                    </a:xfrm>
                    <a:prstGeom prst="rect">
                      <a:avLst/>
                    </a:prstGeom>
                  </pic:spPr>
                </pic:pic>
              </a:graphicData>
            </a:graphic>
          </wp:inline>
        </w:drawing>
      </w:r>
    </w:p>
    <w:p w:rsidR="00F557C7" w:rsidRDefault="00F557C7" w:rsidP="008515BA">
      <w:pPr>
        <w:rPr>
          <w:rFonts w:cstheme="minorHAnsi"/>
          <w:sz w:val="32"/>
          <w:szCs w:val="32"/>
          <w:lang w:val="en-US"/>
        </w:rPr>
      </w:pPr>
      <w:r>
        <w:rPr>
          <w:rFonts w:cstheme="minorHAnsi"/>
          <w:sz w:val="32"/>
          <w:szCs w:val="32"/>
          <w:lang w:val="en-US"/>
        </w:rPr>
        <w:t xml:space="preserve">Here we are okay with just </w:t>
      </w:r>
      <w:proofErr w:type="gramStart"/>
      <w:r>
        <w:rPr>
          <w:rFonts w:cstheme="minorHAnsi"/>
          <w:sz w:val="32"/>
          <w:szCs w:val="32"/>
          <w:lang w:val="en-US"/>
        </w:rPr>
        <w:t>AddSession( )</w:t>
      </w:r>
      <w:proofErr w:type="gramEnd"/>
      <w:r>
        <w:rPr>
          <w:rFonts w:cstheme="minorHAnsi"/>
          <w:sz w:val="32"/>
          <w:szCs w:val="32"/>
          <w:lang w:val="en-US"/>
        </w:rPr>
        <w:t xml:space="preserve"> but if we leave it like this then IdleTImeout is gonna be 20 mins by default.</w:t>
      </w:r>
    </w:p>
    <w:p w:rsidR="00F557C7" w:rsidRDefault="00F557C7" w:rsidP="008515BA">
      <w:pPr>
        <w:rPr>
          <w:rFonts w:cstheme="minorHAnsi"/>
          <w:sz w:val="32"/>
          <w:szCs w:val="32"/>
          <w:lang w:val="en-US"/>
        </w:rPr>
      </w:pPr>
      <w:r>
        <w:rPr>
          <w:rFonts w:cstheme="minorHAnsi"/>
          <w:sz w:val="32"/>
          <w:szCs w:val="32"/>
          <w:lang w:val="en-US"/>
        </w:rPr>
        <w:t>Also we specify it in our middleware</w:t>
      </w:r>
      <w:r w:rsidRPr="00F557C7">
        <w:rPr>
          <w:rFonts w:cstheme="minorHAnsi"/>
          <w:sz w:val="32"/>
          <w:szCs w:val="32"/>
          <w:lang w:val="en-US"/>
        </w:rPr>
        <w:sym w:font="Wingdings" w:char="F0E0"/>
      </w:r>
    </w:p>
    <w:p w:rsidR="00F557C7" w:rsidRDefault="00F557C7" w:rsidP="008515BA">
      <w:pPr>
        <w:rPr>
          <w:rFonts w:ascii="Consolas" w:hAnsi="Consolas" w:cs="Consolas"/>
          <w:color w:val="000000"/>
          <w:sz w:val="32"/>
          <w:szCs w:val="32"/>
        </w:rPr>
      </w:pPr>
      <w:proofErr w:type="gramStart"/>
      <w:r w:rsidRPr="00F557C7">
        <w:rPr>
          <w:rFonts w:ascii="Consolas" w:hAnsi="Consolas" w:cs="Consolas"/>
          <w:color w:val="000000"/>
          <w:sz w:val="32"/>
          <w:szCs w:val="32"/>
        </w:rPr>
        <w:lastRenderedPageBreak/>
        <w:t>app.UseSession</w:t>
      </w:r>
      <w:proofErr w:type="gramEnd"/>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Then in our controller</w:t>
      </w:r>
      <w:r w:rsidRPr="00F557C7">
        <w:rPr>
          <w:rFonts w:cstheme="minorHAnsi"/>
          <w:sz w:val="32"/>
          <w:szCs w:val="32"/>
          <w:lang w:val="en-US"/>
        </w:rPr>
        <w:sym w:font="Wingdings" w:char="F0E0"/>
      </w:r>
    </w:p>
    <w:p w:rsidR="00F557C7" w:rsidRDefault="00F557C7" w:rsidP="00F557C7">
      <w:pPr>
        <w:rPr>
          <w:rFonts w:ascii="Consolas" w:hAnsi="Consolas" w:cs="Consolas"/>
          <w:color w:val="000000"/>
          <w:sz w:val="32"/>
          <w:szCs w:val="32"/>
        </w:rPr>
      </w:pPr>
      <w:r w:rsidRPr="00F557C7">
        <w:rPr>
          <w:rFonts w:ascii="Consolas" w:hAnsi="Consolas" w:cs="Consolas"/>
          <w:color w:val="000000"/>
          <w:sz w:val="32"/>
          <w:szCs w:val="32"/>
        </w:rPr>
        <w:t>HttpContext.Session.</w:t>
      </w:r>
      <w:proofErr w:type="gramStart"/>
      <w:r w:rsidRPr="00F557C7">
        <w:rPr>
          <w:rFonts w:ascii="Consolas" w:hAnsi="Consolas" w:cs="Consolas"/>
          <w:color w:val="000000"/>
          <w:sz w:val="32"/>
          <w:szCs w:val="32"/>
        </w:rPr>
        <w:t>SetString(</w:t>
      </w:r>
      <w:proofErr w:type="gramEnd"/>
      <w:r w:rsidRPr="00F557C7">
        <w:rPr>
          <w:rFonts w:ascii="Consolas" w:hAnsi="Consolas" w:cs="Consolas"/>
          <w:color w:val="A31515"/>
          <w:sz w:val="32"/>
          <w:szCs w:val="32"/>
        </w:rPr>
        <w:t>"test"</w:t>
      </w:r>
      <w:r w:rsidRPr="00F557C7">
        <w:rPr>
          <w:rFonts w:ascii="Consolas" w:hAnsi="Consolas" w:cs="Consolas"/>
          <w:color w:val="000000"/>
          <w:sz w:val="32"/>
          <w:szCs w:val="32"/>
        </w:rPr>
        <w:t xml:space="preserve">, </w:t>
      </w:r>
      <w:r w:rsidRPr="00F557C7">
        <w:rPr>
          <w:rFonts w:ascii="Consolas" w:hAnsi="Consolas" w:cs="Consolas"/>
          <w:color w:val="A31515"/>
          <w:sz w:val="32"/>
          <w:szCs w:val="32"/>
        </w:rPr>
        <w:t>"hey"</w:t>
      </w:r>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And to get a Session we just use</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sidRPr="00F557C7">
        <w:rPr>
          <w:rFonts w:ascii="Consolas" w:hAnsi="Consolas" w:cs="Consolas"/>
          <w:color w:val="000000"/>
          <w:sz w:val="32"/>
          <w:szCs w:val="32"/>
        </w:rPr>
        <w:t xml:space="preserve"> HttpContext.Session</w:t>
      </w:r>
      <w:r>
        <w:rPr>
          <w:rFonts w:cstheme="minorHAnsi"/>
          <w:sz w:val="32"/>
          <w:szCs w:val="32"/>
          <w:lang w:val="en-US"/>
        </w:rPr>
        <w:t xml:space="preserve"> GetString(key)</w:t>
      </w:r>
    </w:p>
    <w:p w:rsidR="00F557C7" w:rsidRDefault="00F557C7" w:rsidP="00F557C7">
      <w:pPr>
        <w:ind w:left="2832" w:firstLine="708"/>
        <w:rPr>
          <w:rFonts w:cstheme="minorHAnsi"/>
          <w:b/>
          <w:sz w:val="36"/>
          <w:szCs w:val="36"/>
          <w:lang w:val="en-US"/>
        </w:rPr>
      </w:pPr>
      <w:r>
        <w:rPr>
          <w:rFonts w:cstheme="minorHAnsi"/>
          <w:b/>
          <w:sz w:val="36"/>
          <w:szCs w:val="36"/>
          <w:lang w:val="en-US"/>
        </w:rPr>
        <w:t>Cookies</w:t>
      </w:r>
    </w:p>
    <w:p w:rsidR="00F557C7" w:rsidRDefault="00F557C7" w:rsidP="00F557C7">
      <w:pPr>
        <w:rPr>
          <w:rFonts w:cstheme="minorHAnsi"/>
          <w:sz w:val="32"/>
          <w:szCs w:val="32"/>
          <w:lang w:val="en-US"/>
        </w:rPr>
      </w:pPr>
      <w:r>
        <w:rPr>
          <w:rFonts w:cstheme="minorHAnsi"/>
          <w:sz w:val="32"/>
          <w:szCs w:val="32"/>
          <w:lang w:val="en-US"/>
        </w:rPr>
        <w:t>Most of the time we use cookies.</w:t>
      </w:r>
    </w:p>
    <w:p w:rsidR="00F557C7" w:rsidRDefault="00F557C7" w:rsidP="00F557C7">
      <w:pPr>
        <w:rPr>
          <w:rFonts w:cstheme="minorHAnsi"/>
          <w:sz w:val="32"/>
          <w:szCs w:val="32"/>
          <w:lang w:val="en-US"/>
        </w:rPr>
      </w:pPr>
      <w:r>
        <w:rPr>
          <w:noProof/>
          <w:lang w:eastAsia="ru-RU"/>
        </w:rPr>
        <w:drawing>
          <wp:inline distT="0" distB="0" distL="0" distR="0" wp14:anchorId="6053ACA6" wp14:editId="47C091EB">
            <wp:extent cx="5940425" cy="24485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48560"/>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ProductCardViewModel</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p>
    <w:p w:rsidR="00F557C7" w:rsidRDefault="00F557C7" w:rsidP="00F557C7">
      <w:pPr>
        <w:rPr>
          <w:rFonts w:cstheme="minorHAnsi"/>
          <w:sz w:val="32"/>
          <w:szCs w:val="32"/>
          <w:lang w:val="en-US"/>
        </w:rPr>
      </w:pPr>
      <w:r>
        <w:rPr>
          <w:noProof/>
          <w:lang w:eastAsia="ru-RU"/>
        </w:rPr>
        <w:drawing>
          <wp:inline distT="0" distB="0" distL="0" distR="0" wp14:anchorId="6D64F5C7" wp14:editId="57232E3B">
            <wp:extent cx="3486150" cy="2728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300" cy="2744398"/>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To append an item into cookies</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Pr>
          <w:noProof/>
          <w:lang w:eastAsia="ru-RU"/>
        </w:rPr>
        <w:lastRenderedPageBreak/>
        <w:drawing>
          <wp:inline distT="0" distB="0" distL="0" distR="0" wp14:anchorId="78BC3B0F" wp14:editId="0875A41B">
            <wp:extent cx="5940425" cy="2686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8605"/>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Cookies are hashted as sessions but they are available even after the browser is closed.</w:t>
      </w:r>
    </w:p>
    <w:p w:rsidR="00F557C7" w:rsidRDefault="00F557C7" w:rsidP="00F557C7">
      <w:pPr>
        <w:rPr>
          <w:rFonts w:cstheme="minorHAnsi"/>
          <w:sz w:val="32"/>
          <w:szCs w:val="32"/>
          <w:lang w:val="en-US"/>
        </w:rPr>
      </w:pPr>
    </w:p>
    <w:p w:rsidR="00F557C7" w:rsidRDefault="00F557C7" w:rsidP="00F557C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F20390">
        <w:rPr>
          <w:rFonts w:cstheme="minorHAnsi"/>
          <w:b/>
          <w:sz w:val="36"/>
          <w:szCs w:val="36"/>
          <w:lang w:val="en-US"/>
        </w:rPr>
        <w:t>Asp-route-data</w:t>
      </w:r>
    </w:p>
    <w:p w:rsidR="00F557C7" w:rsidRPr="00F557C7" w:rsidRDefault="00F557C7" w:rsidP="00F557C7">
      <w:pPr>
        <w:rPr>
          <w:rFonts w:cstheme="minorHAnsi"/>
          <w:sz w:val="32"/>
          <w:szCs w:val="32"/>
          <w:lang w:val="en-US"/>
        </w:rPr>
      </w:pPr>
      <w:r>
        <w:rPr>
          <w:rFonts w:cstheme="minorHAnsi"/>
          <w:sz w:val="32"/>
          <w:szCs w:val="32"/>
          <w:lang w:val="en-US"/>
        </w:rPr>
        <w:t>To send data from our view to our action we can use this taghelper from a tag</w:t>
      </w:r>
      <w:r w:rsidRPr="00F557C7">
        <w:rPr>
          <w:rFonts w:cstheme="minorHAnsi"/>
          <w:sz w:val="32"/>
          <w:szCs w:val="32"/>
          <w:lang w:val="en-US"/>
        </w:rPr>
        <w:sym w:font="Wingdings" w:char="F0E0"/>
      </w:r>
      <w:r w:rsidR="00F20390">
        <w:rPr>
          <w:rFonts w:cstheme="minorHAnsi"/>
          <w:sz w:val="32"/>
          <w:szCs w:val="32"/>
          <w:lang w:val="en-US"/>
        </w:rPr>
        <w:t xml:space="preserve"> note that “data”</w:t>
      </w:r>
      <w:r>
        <w:rPr>
          <w:rFonts w:cstheme="minorHAnsi"/>
          <w:sz w:val="32"/>
          <w:szCs w:val="32"/>
          <w:lang w:val="en-US"/>
        </w:rPr>
        <w:t xml:space="preserve"> can be anything (id,name and etc.)</w:t>
      </w:r>
    </w:p>
    <w:p w:rsidR="00F557C7" w:rsidRDefault="00F557C7" w:rsidP="00F557C7">
      <w:pPr>
        <w:rPr>
          <w:rFonts w:ascii="Consolas" w:hAnsi="Consolas" w:cs="Consolas"/>
          <w:color w:val="0000FF"/>
          <w:sz w:val="32"/>
          <w:szCs w:val="32"/>
        </w:rPr>
      </w:pP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asp-controller</w:t>
      </w:r>
      <w:r w:rsidRPr="00F557C7">
        <w:rPr>
          <w:rFonts w:ascii="Consolas" w:hAnsi="Consolas" w:cs="Consolas"/>
          <w:color w:val="0000FF"/>
          <w:sz w:val="32"/>
          <w:szCs w:val="32"/>
        </w:rPr>
        <w:t>="Product"</w:t>
      </w:r>
      <w:r>
        <w:rPr>
          <w:rFonts w:ascii="Consolas" w:hAnsi="Consolas" w:cs="Consolas"/>
          <w:color w:val="000000"/>
          <w:sz w:val="32"/>
          <w:szCs w:val="32"/>
        </w:rPr>
        <w:t xml:space="preserve"> </w:t>
      </w:r>
      <w:r w:rsidRPr="00F557C7">
        <w:rPr>
          <w:rFonts w:ascii="Consolas" w:hAnsi="Consolas" w:cs="Consolas"/>
          <w:b/>
          <w:bCs/>
          <w:color w:val="800080"/>
          <w:sz w:val="32"/>
          <w:szCs w:val="32"/>
        </w:rPr>
        <w:t>asp-action</w:t>
      </w:r>
      <w:r w:rsidRPr="00F557C7">
        <w:rPr>
          <w:rFonts w:ascii="Consolas" w:hAnsi="Consolas" w:cs="Consolas"/>
          <w:color w:val="0000FF"/>
          <w:sz w:val="32"/>
          <w:szCs w:val="32"/>
        </w:rPr>
        <w:t>="AddToBasket"</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asp-route-id</w:t>
      </w:r>
      <w:r w:rsidRPr="00F557C7">
        <w:rPr>
          <w:rFonts w:ascii="Consolas" w:hAnsi="Consolas" w:cs="Consolas"/>
          <w:color w:val="0000FF"/>
          <w:sz w:val="32"/>
          <w:szCs w:val="32"/>
        </w:rPr>
        <w:t>="</w:t>
      </w:r>
      <w:r w:rsidRPr="00F557C7">
        <w:rPr>
          <w:rFonts w:ascii="Consolas" w:hAnsi="Consolas" w:cs="Consolas"/>
          <w:color w:val="000000"/>
          <w:sz w:val="32"/>
          <w:szCs w:val="32"/>
          <w:highlight w:val="yellow"/>
        </w:rPr>
        <w:t>@</w:t>
      </w:r>
      <w:proofErr w:type="gramStart"/>
      <w:r w:rsidRPr="00F557C7">
        <w:rPr>
          <w:rFonts w:ascii="Consolas" w:hAnsi="Consolas" w:cs="Consolas"/>
          <w:color w:val="000000"/>
          <w:sz w:val="32"/>
          <w:szCs w:val="32"/>
        </w:rPr>
        <w:t>product.Id</w:t>
      </w:r>
      <w:proofErr w:type="gramEnd"/>
      <w:r w:rsidRPr="00F557C7">
        <w:rPr>
          <w:rFonts w:ascii="Consolas" w:hAnsi="Consolas" w:cs="Consolas"/>
          <w:color w:val="0000FF"/>
          <w:sz w:val="32"/>
          <w:szCs w:val="32"/>
        </w:rPr>
        <w:t>"&gt;</w:t>
      </w:r>
      <w:r w:rsidRPr="00F557C7">
        <w:rPr>
          <w:rFonts w:ascii="Consolas" w:hAnsi="Consolas" w:cs="Consolas"/>
          <w:color w:val="000000"/>
          <w:sz w:val="32"/>
          <w:szCs w:val="32"/>
        </w:rPr>
        <w:t>Add to cart</w:t>
      </w: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FF"/>
          <w:sz w:val="32"/>
          <w:szCs w:val="32"/>
        </w:rPr>
        <w:t>&gt;</w:t>
      </w:r>
    </w:p>
    <w:p w:rsidR="00F557C7" w:rsidRDefault="00F557C7" w:rsidP="00F557C7">
      <w:pPr>
        <w:rPr>
          <w:rFonts w:cstheme="minorHAnsi"/>
          <w:sz w:val="32"/>
          <w:szCs w:val="32"/>
          <w:lang w:val="en-US"/>
        </w:rPr>
      </w:pPr>
      <w:r>
        <w:rPr>
          <w:rFonts w:cstheme="minorHAnsi"/>
          <w:sz w:val="32"/>
          <w:szCs w:val="32"/>
          <w:lang w:val="en-US"/>
        </w:rPr>
        <w:t>We will receive id from our view.</w:t>
      </w:r>
    </w:p>
    <w:p w:rsidR="0070082F" w:rsidRDefault="0070082F" w:rsidP="00F557C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Admin Panel</w:t>
      </w:r>
    </w:p>
    <w:p w:rsidR="0070082F" w:rsidRDefault="0070082F" w:rsidP="00F557C7">
      <w:pPr>
        <w:rPr>
          <w:rFonts w:cstheme="minorHAnsi"/>
          <w:sz w:val="32"/>
          <w:szCs w:val="32"/>
          <w:lang w:val="en-US"/>
        </w:rPr>
      </w:pPr>
      <w:r>
        <w:rPr>
          <w:rFonts w:cstheme="minorHAnsi"/>
          <w:sz w:val="32"/>
          <w:szCs w:val="32"/>
          <w:lang w:val="en-US"/>
        </w:rPr>
        <w:t>Admin panel is a different project. So we can either create a new one or create our admin panel project inside our existing project as an area.</w:t>
      </w:r>
    </w:p>
    <w:p w:rsidR="0070082F" w:rsidRDefault="0070082F" w:rsidP="00F557C7">
      <w:pPr>
        <w:rPr>
          <w:rFonts w:cstheme="minorHAnsi"/>
          <w:sz w:val="32"/>
          <w:szCs w:val="32"/>
          <w:lang w:val="en-US"/>
        </w:rPr>
      </w:pPr>
      <w:r>
        <w:rPr>
          <w:rFonts w:cstheme="minorHAnsi"/>
          <w:sz w:val="32"/>
          <w:szCs w:val="32"/>
          <w:lang w:val="en-US"/>
        </w:rPr>
        <w:t xml:space="preserve">So we click at New Scaffolding item and then we type Admin. </w:t>
      </w:r>
    </w:p>
    <w:p w:rsidR="0070082F" w:rsidRDefault="0070082F" w:rsidP="00F557C7">
      <w:pPr>
        <w:rPr>
          <w:rFonts w:cstheme="minorHAnsi"/>
          <w:sz w:val="32"/>
          <w:szCs w:val="32"/>
          <w:lang w:val="en-US"/>
        </w:rPr>
      </w:pPr>
      <w:r>
        <w:rPr>
          <w:rFonts w:cstheme="minorHAnsi"/>
          <w:sz w:val="32"/>
          <w:szCs w:val="32"/>
          <w:lang w:val="en-US"/>
        </w:rPr>
        <w:t>Inside our wwwroot directory we create an Admin folder and put all the Admin’s static files there.</w:t>
      </w:r>
    </w:p>
    <w:p w:rsidR="0070082F" w:rsidRDefault="0070082F" w:rsidP="00F557C7">
      <w:pPr>
        <w:rPr>
          <w:rFonts w:cstheme="minorHAnsi"/>
          <w:sz w:val="32"/>
          <w:szCs w:val="32"/>
          <w:lang w:val="en-US"/>
        </w:rPr>
      </w:pPr>
      <w:r>
        <w:rPr>
          <w:rFonts w:cstheme="minorHAnsi"/>
          <w:sz w:val="32"/>
          <w:szCs w:val="32"/>
          <w:lang w:val="en-US"/>
        </w:rPr>
        <w:t>After that we need to add endpoints middleware for our Admin page. So we take this</w:t>
      </w:r>
      <w:r w:rsidRPr="0070082F">
        <w:rPr>
          <w:rFonts w:cstheme="minorHAnsi"/>
          <w:sz w:val="32"/>
          <w:szCs w:val="32"/>
          <w:lang w:val="en-US"/>
        </w:rPr>
        <w:sym w:font="Wingdings" w:char="F0E0"/>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proofErr w:type="gramStart"/>
      <w:r w:rsidRPr="0070082F">
        <w:rPr>
          <w:rFonts w:ascii="Consolas" w:hAnsi="Consolas" w:cs="Consolas"/>
          <w:color w:val="000000"/>
          <w:sz w:val="32"/>
          <w:szCs w:val="32"/>
        </w:rPr>
        <w:t>app.UseEndpoints</w:t>
      </w:r>
      <w:proofErr w:type="gramEnd"/>
      <w:r w:rsidRPr="0070082F">
        <w:rPr>
          <w:rFonts w:ascii="Consolas" w:hAnsi="Consolas" w:cs="Consolas"/>
          <w:color w:val="000000"/>
          <w:sz w:val="32"/>
          <w:szCs w:val="32"/>
        </w:rPr>
        <w:t>(endpoints =&gt;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roofErr w:type="gramStart"/>
      <w:r w:rsidRPr="0070082F">
        <w:rPr>
          <w:rFonts w:ascii="Consolas" w:hAnsi="Consolas" w:cs="Consolas"/>
          <w:color w:val="000000"/>
          <w:sz w:val="32"/>
          <w:szCs w:val="32"/>
        </w:rPr>
        <w:t>endpoints.MapControllerRoute</w:t>
      </w:r>
      <w:proofErr w:type="gramEnd"/>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name: </w:t>
      </w:r>
      <w:r w:rsidRPr="0070082F">
        <w:rPr>
          <w:rFonts w:ascii="Consolas" w:hAnsi="Consolas" w:cs="Consolas"/>
          <w:color w:val="A31515"/>
          <w:sz w:val="32"/>
          <w:szCs w:val="32"/>
        </w:rPr>
        <w:t>"areas"</w:t>
      </w:r>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pattern: </w:t>
      </w:r>
      <w:r w:rsidRPr="0070082F">
        <w:rPr>
          <w:rFonts w:ascii="Consolas" w:hAnsi="Consolas" w:cs="Consolas"/>
          <w:color w:val="A31515"/>
          <w:sz w:val="32"/>
          <w:szCs w:val="32"/>
        </w:rPr>
        <w:t>"{</w:t>
      </w:r>
      <w:proofErr w:type="gramStart"/>
      <w:r w:rsidRPr="0070082F">
        <w:rPr>
          <w:rFonts w:ascii="Consolas" w:hAnsi="Consolas" w:cs="Consolas"/>
          <w:color w:val="A31515"/>
          <w:sz w:val="32"/>
          <w:szCs w:val="32"/>
        </w:rPr>
        <w:t>area:exists</w:t>
      </w:r>
      <w:proofErr w:type="gramEnd"/>
      <w:r w:rsidRPr="0070082F">
        <w:rPr>
          <w:rFonts w:ascii="Consolas" w:hAnsi="Consolas" w:cs="Consolas"/>
          <w:color w:val="A31515"/>
          <w:sz w:val="32"/>
          <w:szCs w:val="32"/>
        </w:rPr>
        <w:t>}/{controller=Home}/{action=Index}/{id?}"</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cstheme="minorHAnsi"/>
          <w:sz w:val="32"/>
          <w:szCs w:val="32"/>
          <w:lang w:val="en-US"/>
        </w:rPr>
      </w:pPr>
      <w:r>
        <w:rPr>
          <w:rFonts w:cstheme="minorHAnsi"/>
          <w:sz w:val="32"/>
          <w:szCs w:val="32"/>
          <w:lang w:val="en-US"/>
        </w:rPr>
        <w:t>And put it before our main endpoint middleware.</w:t>
      </w:r>
    </w:p>
    <w:p w:rsidR="008704CB" w:rsidRDefault="008704CB" w:rsidP="0070082F">
      <w:pPr>
        <w:rPr>
          <w:rFonts w:cstheme="minorHAnsi"/>
          <w:sz w:val="32"/>
          <w:szCs w:val="32"/>
          <w:lang w:val="en-US"/>
        </w:rPr>
      </w:pPr>
      <w:r>
        <w:rPr>
          <w:rFonts w:cstheme="minorHAnsi"/>
          <w:sz w:val="32"/>
          <w:szCs w:val="32"/>
          <w:lang w:val="en-US"/>
        </w:rPr>
        <w:lastRenderedPageBreak/>
        <w:t>The controllers of Admin don’t know that they are in another area, so we gotta tell them that they are in the Admin area with the data Annotation</w:t>
      </w:r>
      <w:r w:rsidRPr="008704CB">
        <w:rPr>
          <w:rFonts w:cstheme="minorHAnsi"/>
          <w:sz w:val="32"/>
          <w:szCs w:val="32"/>
          <w:lang w:val="en-US"/>
        </w:rPr>
        <w:sym w:font="Wingdings" w:char="F0E0"/>
      </w:r>
    </w:p>
    <w:p w:rsidR="008704CB" w:rsidRDefault="008704CB" w:rsidP="0070082F">
      <w:pPr>
        <w:rPr>
          <w:rFonts w:cstheme="minorHAnsi"/>
          <w:sz w:val="32"/>
          <w:szCs w:val="32"/>
          <w:lang w:val="en-US"/>
        </w:rPr>
      </w:pPr>
      <w:r>
        <w:rPr>
          <w:noProof/>
          <w:lang w:eastAsia="ru-RU"/>
        </w:rPr>
        <w:drawing>
          <wp:inline distT="0" distB="0" distL="0" distR="0" wp14:anchorId="41F68CF0" wp14:editId="3597100E">
            <wp:extent cx="3604977"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246" cy="1992605"/>
                    </a:xfrm>
                    <a:prstGeom prst="rect">
                      <a:avLst/>
                    </a:prstGeom>
                  </pic:spPr>
                </pic:pic>
              </a:graphicData>
            </a:graphic>
          </wp:inline>
        </w:drawing>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Asp-area</w:t>
      </w:r>
    </w:p>
    <w:p w:rsidR="008704CB" w:rsidRDefault="008704CB" w:rsidP="0070082F">
      <w:pPr>
        <w:rPr>
          <w:rFonts w:cstheme="minorHAnsi"/>
          <w:sz w:val="32"/>
          <w:szCs w:val="32"/>
          <w:lang w:val="en-US"/>
        </w:rPr>
      </w:pPr>
      <w:r>
        <w:rPr>
          <w:noProof/>
          <w:lang w:eastAsia="ru-RU"/>
        </w:rPr>
        <w:drawing>
          <wp:inline distT="0" distB="0" distL="0" distR="0" wp14:anchorId="2E9AD2FD" wp14:editId="16BB20B8">
            <wp:extent cx="1771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228600"/>
                    </a:xfrm>
                    <a:prstGeom prst="rect">
                      <a:avLst/>
                    </a:prstGeom>
                  </pic:spPr>
                </pic:pic>
              </a:graphicData>
            </a:graphic>
          </wp:inline>
        </w:drawing>
      </w:r>
    </w:p>
    <w:p w:rsidR="008704CB" w:rsidRDefault="008704CB" w:rsidP="0070082F">
      <w:pPr>
        <w:rPr>
          <w:rFonts w:cstheme="minorHAnsi"/>
          <w:sz w:val="32"/>
          <w:szCs w:val="32"/>
          <w:lang w:val="en-US"/>
        </w:rPr>
      </w:pPr>
      <w:r>
        <w:rPr>
          <w:rFonts w:cstheme="minorHAnsi"/>
          <w:sz w:val="32"/>
          <w:szCs w:val="32"/>
          <w:lang w:val="en-US"/>
        </w:rPr>
        <w:t>With this we tell the a tag it is going to be the Admin area.</w:t>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Implementing DI for AppDbContext</w:t>
      </w:r>
    </w:p>
    <w:p w:rsidR="0070082F" w:rsidRDefault="008704CB">
      <w:pPr>
        <w:rPr>
          <w:rFonts w:cstheme="minorHAnsi"/>
          <w:sz w:val="32"/>
          <w:szCs w:val="32"/>
          <w:lang w:val="en-US"/>
        </w:rPr>
      </w:pPr>
      <w:r>
        <w:rPr>
          <w:rFonts w:cstheme="minorHAnsi"/>
          <w:sz w:val="32"/>
          <w:szCs w:val="32"/>
          <w:lang w:val="en-US"/>
        </w:rPr>
        <w:t>Once we create an IAppDbContext interface then we implement this interface in our AppDbContext class. Then we put IAppDbContext everywhere. The</w:t>
      </w:r>
      <w:r w:rsidR="003F3F19">
        <w:rPr>
          <w:rFonts w:cstheme="minorHAnsi"/>
          <w:sz w:val="32"/>
          <w:szCs w:val="32"/>
          <w:lang w:val="en-US"/>
        </w:rPr>
        <w:t>n</w:t>
      </w:r>
      <w:r>
        <w:rPr>
          <w:rFonts w:cstheme="minorHAnsi"/>
          <w:sz w:val="32"/>
          <w:szCs w:val="32"/>
          <w:lang w:val="en-US"/>
        </w:rPr>
        <w:t xml:space="preserve"> in our services we gotta add the following so that our app knows when IAppDbContext is required</w:t>
      </w:r>
      <w:r w:rsidR="003F3F19">
        <w:rPr>
          <w:rFonts w:cstheme="minorHAnsi"/>
          <w:sz w:val="32"/>
          <w:szCs w:val="32"/>
          <w:lang w:val="en-US"/>
        </w:rPr>
        <w:t>,</w:t>
      </w:r>
      <w:r>
        <w:rPr>
          <w:rFonts w:cstheme="minorHAnsi"/>
          <w:sz w:val="32"/>
          <w:szCs w:val="32"/>
          <w:lang w:val="en-US"/>
        </w:rPr>
        <w:t xml:space="preserve"> </w:t>
      </w:r>
      <w:r w:rsidRPr="008704CB">
        <w:rPr>
          <w:rFonts w:cstheme="minorHAnsi"/>
          <w:sz w:val="32"/>
          <w:szCs w:val="32"/>
          <w:lang w:val="en-US"/>
        </w:rPr>
        <w:t>create a</w:t>
      </w:r>
      <w:r>
        <w:rPr>
          <w:rFonts w:cstheme="minorHAnsi"/>
          <w:sz w:val="32"/>
          <w:szCs w:val="32"/>
          <w:lang w:val="en-US"/>
        </w:rPr>
        <w:t>n</w:t>
      </w:r>
      <w:r w:rsidRPr="008704CB">
        <w:rPr>
          <w:rFonts w:cstheme="minorHAnsi"/>
          <w:sz w:val="32"/>
          <w:szCs w:val="32"/>
          <w:lang w:val="en-US"/>
        </w:rPr>
        <w:t xml:space="preserve"> </w:t>
      </w:r>
      <w:r>
        <w:rPr>
          <w:rFonts w:cstheme="minorHAnsi"/>
          <w:sz w:val="32"/>
          <w:szCs w:val="32"/>
          <w:lang w:val="en-US"/>
        </w:rPr>
        <w:t xml:space="preserve">AppDbContext </w:t>
      </w:r>
      <w:r w:rsidRPr="008704CB">
        <w:rPr>
          <w:rFonts w:cstheme="minorHAnsi"/>
          <w:sz w:val="32"/>
          <w:szCs w:val="32"/>
          <w:lang w:val="en-US"/>
        </w:rPr>
        <w:t>and pass that in.</w:t>
      </w:r>
    </w:p>
    <w:p w:rsidR="008704CB" w:rsidRDefault="008704CB">
      <w:pPr>
        <w:rPr>
          <w:rFonts w:cstheme="minorHAnsi"/>
          <w:sz w:val="32"/>
          <w:szCs w:val="32"/>
          <w:lang w:val="en-US"/>
        </w:rPr>
      </w:pPr>
      <w:r>
        <w:rPr>
          <w:noProof/>
          <w:lang w:eastAsia="ru-RU"/>
        </w:rPr>
        <w:drawing>
          <wp:inline distT="0" distB="0" distL="0" distR="0" wp14:anchorId="514EE9C5" wp14:editId="3327A05E">
            <wp:extent cx="54673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304800"/>
                    </a:xfrm>
                    <a:prstGeom prst="rect">
                      <a:avLst/>
                    </a:prstGeom>
                  </pic:spPr>
                </pic:pic>
              </a:graphicData>
            </a:graphic>
          </wp:inline>
        </w:drawing>
      </w:r>
    </w:p>
    <w:p w:rsidR="001A2397" w:rsidRDefault="001A2397">
      <w:pPr>
        <w:rPr>
          <w:rFonts w:cstheme="minorHAnsi"/>
          <w:sz w:val="32"/>
          <w:szCs w:val="32"/>
          <w:lang w:val="en-US"/>
        </w:rPr>
      </w:pPr>
    </w:p>
    <w:p w:rsidR="001A2397" w:rsidRDefault="001A2397" w:rsidP="001A239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Request types</w:t>
      </w:r>
    </w:p>
    <w:p w:rsidR="001A2397" w:rsidRDefault="001A2397" w:rsidP="001A2397">
      <w:pPr>
        <w:rPr>
          <w:rFonts w:cstheme="minorHAnsi"/>
          <w:sz w:val="32"/>
          <w:szCs w:val="32"/>
          <w:lang w:val="en-US"/>
        </w:rPr>
      </w:pPr>
      <w:r w:rsidRPr="001A2397">
        <w:rPr>
          <w:rFonts w:cstheme="minorHAnsi"/>
          <w:sz w:val="32"/>
          <w:szCs w:val="32"/>
          <w:lang w:val="en-US"/>
        </w:rPr>
        <w:t>All requests are sent using an "HTTP method".</w:t>
      </w:r>
      <w:r w:rsidRPr="001A2397">
        <w:t xml:space="preserve"> </w:t>
      </w:r>
      <w:r w:rsidRPr="001A2397">
        <w:rPr>
          <w:rFonts w:cstheme="minorHAnsi"/>
          <w:sz w:val="32"/>
          <w:szCs w:val="32"/>
          <w:lang w:val="en-US"/>
        </w:rPr>
        <w:t>The method designates the type of request being made to the web server. The most common types of request methods are GET and POST but there are many others, including HEAD, PUT, DELETE, CONNECT, and OPTIONS.</w:t>
      </w:r>
    </w:p>
    <w:p w:rsidR="001A2397" w:rsidRDefault="001A2397" w:rsidP="001A2397">
      <w:pPr>
        <w:rPr>
          <w:rFonts w:cstheme="minorHAnsi"/>
          <w:sz w:val="32"/>
          <w:szCs w:val="32"/>
          <w:lang w:val="en-US"/>
        </w:rPr>
      </w:pPr>
      <w:r>
        <w:rPr>
          <w:rFonts w:cstheme="minorHAnsi"/>
          <w:sz w:val="32"/>
          <w:szCs w:val="32"/>
          <w:lang w:val="en-US"/>
        </w:rPr>
        <w:t xml:space="preserve">Post request is for </w:t>
      </w:r>
      <w:r w:rsidR="00D94F63">
        <w:rPr>
          <w:rFonts w:cstheme="minorHAnsi"/>
          <w:sz w:val="32"/>
          <w:szCs w:val="32"/>
          <w:lang w:val="en-US"/>
        </w:rPr>
        <w:t>sending new data</w:t>
      </w:r>
      <w:r>
        <w:rPr>
          <w:rFonts w:cstheme="minorHAnsi"/>
          <w:sz w:val="32"/>
          <w:szCs w:val="32"/>
          <w:lang w:val="en-US"/>
        </w:rPr>
        <w:t xml:space="preserve">, put is for </w:t>
      </w:r>
      <w:r w:rsidR="00D94F63">
        <w:rPr>
          <w:rFonts w:cstheme="minorHAnsi"/>
          <w:sz w:val="32"/>
          <w:szCs w:val="32"/>
          <w:lang w:val="en-US"/>
        </w:rPr>
        <w:t>updating there is also patch which is for updating one field.</w:t>
      </w:r>
    </w:p>
    <w:p w:rsidR="001A2397" w:rsidRDefault="001A2397" w:rsidP="001A2397">
      <w:pPr>
        <w:rPr>
          <w:rFonts w:cstheme="minorHAnsi"/>
          <w:sz w:val="32"/>
          <w:szCs w:val="32"/>
          <w:lang w:val="en-US"/>
        </w:rPr>
      </w:pPr>
      <w:r>
        <w:rPr>
          <w:rFonts w:cstheme="minorHAnsi"/>
          <w:sz w:val="32"/>
          <w:szCs w:val="32"/>
          <w:lang w:val="en-US"/>
        </w:rPr>
        <w:t xml:space="preserve">In Dot Net we can specify requests for the same named actions </w:t>
      </w:r>
      <w:r w:rsidRPr="001A2397">
        <w:rPr>
          <w:rFonts w:cstheme="minorHAnsi"/>
          <w:sz w:val="32"/>
          <w:szCs w:val="32"/>
          <w:lang w:val="en-US"/>
        </w:rPr>
        <w:sym w:font="Wingdings" w:char="F0E0"/>
      </w:r>
    </w:p>
    <w:p w:rsidR="001A2397" w:rsidRDefault="001A2397" w:rsidP="001A2397">
      <w:pPr>
        <w:rPr>
          <w:rFonts w:cstheme="minorHAnsi"/>
          <w:sz w:val="32"/>
          <w:szCs w:val="32"/>
          <w:lang w:val="en-US"/>
        </w:rPr>
      </w:pPr>
      <w:r>
        <w:rPr>
          <w:noProof/>
          <w:lang w:eastAsia="ru-RU"/>
        </w:rPr>
        <w:lastRenderedPageBreak/>
        <w:drawing>
          <wp:inline distT="0" distB="0" distL="0" distR="0" wp14:anchorId="06E96E2E" wp14:editId="31957E36">
            <wp:extent cx="11430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00" cy="342900"/>
                    </a:xfrm>
                    <a:prstGeom prst="rect">
                      <a:avLst/>
                    </a:prstGeom>
                  </pic:spPr>
                </pic:pic>
              </a:graphicData>
            </a:graphic>
          </wp:inline>
        </w:drawing>
      </w:r>
      <w:r>
        <w:rPr>
          <w:rFonts w:cstheme="minorHAnsi"/>
          <w:sz w:val="32"/>
          <w:szCs w:val="32"/>
          <w:lang w:val="en-US"/>
        </w:rPr>
        <w:t xml:space="preserve"> </w:t>
      </w:r>
    </w:p>
    <w:p w:rsidR="001A2397" w:rsidRDefault="001A2397" w:rsidP="001A2397">
      <w:pPr>
        <w:rPr>
          <w:rFonts w:cstheme="minorHAnsi"/>
          <w:sz w:val="32"/>
          <w:szCs w:val="32"/>
          <w:lang w:val="en-US"/>
        </w:rPr>
      </w:pPr>
      <w:r>
        <w:rPr>
          <w:rFonts w:cstheme="minorHAnsi"/>
          <w:sz w:val="32"/>
          <w:szCs w:val="32"/>
          <w:lang w:val="en-US"/>
        </w:rPr>
        <w:t>Or</w:t>
      </w:r>
    </w:p>
    <w:p w:rsidR="001A2397" w:rsidRDefault="001A2397" w:rsidP="001A2397">
      <w:pPr>
        <w:rPr>
          <w:rFonts w:cstheme="minorHAnsi"/>
          <w:sz w:val="32"/>
          <w:szCs w:val="32"/>
          <w:lang w:val="en-US"/>
        </w:rPr>
      </w:pPr>
      <w:r>
        <w:rPr>
          <w:noProof/>
          <w:lang w:eastAsia="ru-RU"/>
        </w:rPr>
        <w:drawing>
          <wp:inline distT="0" distB="0" distL="0" distR="0" wp14:anchorId="422533FB" wp14:editId="353B6690">
            <wp:extent cx="10668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800" cy="352425"/>
                    </a:xfrm>
                    <a:prstGeom prst="rect">
                      <a:avLst/>
                    </a:prstGeom>
                  </pic:spPr>
                </pic:pic>
              </a:graphicData>
            </a:graphic>
          </wp:inline>
        </w:drawing>
      </w:r>
    </w:p>
    <w:p w:rsidR="001A2397" w:rsidRDefault="001A2397" w:rsidP="001A2397">
      <w:pPr>
        <w:rPr>
          <w:rFonts w:cstheme="minorHAnsi"/>
          <w:sz w:val="32"/>
          <w:szCs w:val="32"/>
          <w:lang w:val="en-US"/>
        </w:rPr>
      </w:pPr>
      <w:r>
        <w:rPr>
          <w:rFonts w:cstheme="minorHAnsi"/>
          <w:sz w:val="32"/>
          <w:szCs w:val="32"/>
          <w:lang w:val="en-US"/>
        </w:rPr>
        <w:t>So if we have the same named functions that do different things like one is for get request and the other is for post then we can use this data annotaion.</w:t>
      </w:r>
    </w:p>
    <w:p w:rsidR="00D94F63" w:rsidRDefault="00D94F63" w:rsidP="001A2397">
      <w:pPr>
        <w:rPr>
          <w:rFonts w:cstheme="minorHAnsi"/>
          <w:sz w:val="32"/>
          <w:szCs w:val="32"/>
          <w:lang w:val="en-US"/>
        </w:rPr>
      </w:pPr>
      <w:r>
        <w:rPr>
          <w:rFonts w:cstheme="minorHAnsi"/>
          <w:sz w:val="32"/>
          <w:szCs w:val="32"/>
          <w:lang w:val="en-US"/>
        </w:rPr>
        <w:t xml:space="preserve">By </w:t>
      </w:r>
      <w:proofErr w:type="gramStart"/>
      <w:r>
        <w:rPr>
          <w:rFonts w:cstheme="minorHAnsi"/>
          <w:sz w:val="32"/>
          <w:szCs w:val="32"/>
          <w:lang w:val="en-US"/>
        </w:rPr>
        <w:t>default</w:t>
      </w:r>
      <w:proofErr w:type="gramEnd"/>
      <w:r>
        <w:rPr>
          <w:rFonts w:cstheme="minorHAnsi"/>
          <w:sz w:val="32"/>
          <w:szCs w:val="32"/>
          <w:lang w:val="en-US"/>
        </w:rPr>
        <w:t xml:space="preserve"> if we don’t specify it, it is a get request.</w:t>
      </w:r>
    </w:p>
    <w:p w:rsidR="00D94F63" w:rsidRDefault="00D94F63" w:rsidP="001A239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Post request via Form</w:t>
      </w:r>
    </w:p>
    <w:p w:rsidR="00D94F63" w:rsidRDefault="00D94F63" w:rsidP="00D94F63">
      <w:pPr>
        <w:rPr>
          <w:rFonts w:cstheme="minorHAnsi"/>
          <w:sz w:val="32"/>
          <w:szCs w:val="32"/>
          <w:lang w:val="en-US"/>
        </w:rPr>
      </w:pPr>
      <w:r>
        <w:rPr>
          <w:rFonts w:cstheme="minorHAnsi"/>
          <w:sz w:val="32"/>
          <w:szCs w:val="32"/>
          <w:lang w:val="en-US"/>
        </w:rPr>
        <w:t>In our input element’s atributes we can specify for which field this input’s values is going to be for intsance</w:t>
      </w:r>
      <w:r w:rsidRPr="00D94F63">
        <w:rPr>
          <w:rFonts w:cstheme="minorHAnsi"/>
          <w:sz w:val="32"/>
          <w:szCs w:val="32"/>
          <w:lang w:val="en-US"/>
        </w:rPr>
        <w:sym w:font="Wingdings" w:char="F0E0"/>
      </w:r>
    </w:p>
    <w:p w:rsidR="00D94F63" w:rsidRDefault="00D94F63" w:rsidP="00D94F63">
      <w:pPr>
        <w:rPr>
          <w:rFonts w:cstheme="minorHAnsi"/>
          <w:sz w:val="32"/>
          <w:szCs w:val="32"/>
          <w:lang w:val="en-US"/>
        </w:rPr>
      </w:pPr>
      <w:r>
        <w:rPr>
          <w:noProof/>
          <w:lang w:eastAsia="ru-RU"/>
        </w:rPr>
        <w:drawing>
          <wp:inline distT="0" distB="0" distL="0" distR="0" wp14:anchorId="161D2043" wp14:editId="2FC85FCC">
            <wp:extent cx="5940425" cy="5143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14350"/>
                    </a:xfrm>
                    <a:prstGeom prst="rect">
                      <a:avLst/>
                    </a:prstGeom>
                  </pic:spPr>
                </pic:pic>
              </a:graphicData>
            </a:graphic>
          </wp:inline>
        </w:drawing>
      </w:r>
    </w:p>
    <w:p w:rsidR="00D94F63" w:rsidRDefault="00D94F63" w:rsidP="001A2397">
      <w:pPr>
        <w:rPr>
          <w:rFonts w:cstheme="minorHAnsi"/>
          <w:sz w:val="32"/>
          <w:szCs w:val="32"/>
          <w:lang w:val="en-US"/>
        </w:rPr>
      </w:pPr>
      <w:r>
        <w:rPr>
          <w:rFonts w:cstheme="minorHAnsi"/>
          <w:sz w:val="32"/>
          <w:szCs w:val="32"/>
          <w:lang w:val="en-US"/>
        </w:rPr>
        <w:t>When we send a model in to our razor page, we can view all the available fields that we can put for the inputs like Name, Description and etc.</w:t>
      </w:r>
    </w:p>
    <w:p w:rsidR="000F3FE9" w:rsidRDefault="000F3FE9" w:rsidP="001A2397">
      <w:pPr>
        <w:rPr>
          <w:rFonts w:cstheme="minorHAnsi"/>
          <w:sz w:val="32"/>
          <w:szCs w:val="32"/>
          <w:lang w:val="en-US"/>
        </w:rPr>
      </w:pPr>
      <w:r>
        <w:rPr>
          <w:rFonts w:cstheme="minorHAnsi"/>
          <w:sz w:val="32"/>
          <w:szCs w:val="32"/>
          <w:lang w:val="en-US"/>
        </w:rPr>
        <w:t>In the form itself we gotta specify the contoller name and the action name not in the submit button element!</w:t>
      </w:r>
    </w:p>
    <w:p w:rsidR="000F3FE9" w:rsidRDefault="000F3FE9" w:rsidP="000F3FE9">
      <w:pPr>
        <w:rPr>
          <w:rFonts w:cstheme="minorHAnsi"/>
          <w:sz w:val="32"/>
          <w:szCs w:val="32"/>
          <w:lang w:val="en-US"/>
        </w:rPr>
      </w:pPr>
      <w:r>
        <w:rPr>
          <w:rFonts w:cstheme="minorHAnsi"/>
          <w:color w:val="FF0000"/>
          <w:sz w:val="32"/>
          <w:szCs w:val="32"/>
          <w:lang w:val="en-US"/>
        </w:rPr>
        <w:t xml:space="preserve">Important! </w:t>
      </w:r>
      <w:r>
        <w:rPr>
          <w:rFonts w:cstheme="minorHAnsi"/>
          <w:sz w:val="32"/>
          <w:szCs w:val="32"/>
          <w:lang w:val="en-US"/>
        </w:rPr>
        <w:t>For our form action, above that action we must add one data annotation against attackers. Since, it is possible to send a post request outside of our website, we gotta prevent it.</w:t>
      </w:r>
    </w:p>
    <w:p w:rsidR="000F3FE9" w:rsidRDefault="000F3FE9" w:rsidP="000F3FE9">
      <w:pPr>
        <w:rPr>
          <w:rFonts w:cstheme="minorHAnsi"/>
          <w:sz w:val="32"/>
          <w:szCs w:val="32"/>
          <w:lang w:val="en-US"/>
        </w:rPr>
      </w:pPr>
      <w:r>
        <w:rPr>
          <w:noProof/>
          <w:lang w:eastAsia="ru-RU"/>
        </w:rPr>
        <w:drawing>
          <wp:inline distT="0" distB="0" distL="0" distR="0" wp14:anchorId="58CA3E30" wp14:editId="6847DC9A">
            <wp:extent cx="5940425" cy="138620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386205"/>
                    </a:xfrm>
                    <a:prstGeom prst="rect">
                      <a:avLst/>
                    </a:prstGeom>
                  </pic:spPr>
                </pic:pic>
              </a:graphicData>
            </a:graphic>
          </wp:inline>
        </w:drawing>
      </w:r>
    </w:p>
    <w:p w:rsidR="000F3FE9" w:rsidRDefault="000F3FE9" w:rsidP="000F3FE9">
      <w:pPr>
        <w:rPr>
          <w:rFonts w:cstheme="minorHAnsi"/>
          <w:sz w:val="32"/>
          <w:szCs w:val="32"/>
          <w:lang w:val="en-US"/>
        </w:rPr>
      </w:pPr>
      <w:r>
        <w:rPr>
          <w:rFonts w:cstheme="minorHAnsi"/>
          <w:sz w:val="32"/>
          <w:szCs w:val="32"/>
          <w:lang w:val="en-US"/>
        </w:rPr>
        <w:t>Basi</w:t>
      </w:r>
      <w:r w:rsidR="00E66236">
        <w:rPr>
          <w:rFonts w:cstheme="minorHAnsi"/>
          <w:sz w:val="32"/>
          <w:szCs w:val="32"/>
          <w:lang w:val="en-US"/>
        </w:rPr>
        <w:t>cally, every form has a request verification token which gets updated each time. So we need to validate the request through our request verification token.</w:t>
      </w:r>
    </w:p>
    <w:p w:rsidR="00E66236" w:rsidRDefault="00E66236" w:rsidP="000F3FE9">
      <w:pPr>
        <w:rPr>
          <w:rFonts w:cstheme="minorHAnsi"/>
          <w:sz w:val="32"/>
          <w:szCs w:val="32"/>
          <w:lang w:val="en-US"/>
        </w:rPr>
      </w:pPr>
      <w:r>
        <w:rPr>
          <w:rFonts w:cstheme="minorHAnsi"/>
          <w:sz w:val="32"/>
          <w:szCs w:val="32"/>
          <w:lang w:val="en-US"/>
        </w:rPr>
        <w:lastRenderedPageBreak/>
        <w:t>The verification process explained</w:t>
      </w:r>
      <w:r w:rsidRPr="00E66236">
        <w:rPr>
          <w:rFonts w:cstheme="minorHAnsi"/>
          <w:sz w:val="32"/>
          <w:szCs w:val="32"/>
          <w:lang w:val="en-US"/>
        </w:rPr>
        <w:sym w:font="Wingdings" w:char="F0E0"/>
      </w:r>
      <w:r>
        <w:rPr>
          <w:rFonts w:cstheme="minorHAnsi"/>
          <w:sz w:val="32"/>
          <w:szCs w:val="32"/>
          <w:lang w:val="en-US"/>
        </w:rPr>
        <w:t xml:space="preserve"> so when the post request is submitted our action receives the token and then it validates it to see if it is from our application.</w:t>
      </w:r>
    </w:p>
    <w:p w:rsidR="00E66236" w:rsidRDefault="00E66236" w:rsidP="000F3FE9">
      <w:pPr>
        <w:rPr>
          <w:rFonts w:cstheme="minorHAnsi"/>
          <w:sz w:val="32"/>
          <w:szCs w:val="32"/>
          <w:lang w:val="en-US"/>
        </w:rPr>
      </w:pPr>
      <w:r>
        <w:rPr>
          <w:rFonts w:cstheme="minorHAnsi"/>
          <w:sz w:val="32"/>
          <w:szCs w:val="32"/>
          <w:lang w:val="en-US"/>
        </w:rPr>
        <w:t>We can have multiple parameters for a post request and it is not a good practice to pass them all. Instead, we can just put a model as an argument there</w:t>
      </w:r>
      <w:r w:rsidRPr="00E66236">
        <w:rPr>
          <w:rFonts w:cstheme="minorHAnsi"/>
          <w:sz w:val="32"/>
          <w:szCs w:val="32"/>
          <w:lang w:val="en-US"/>
        </w:rPr>
        <w:sym w:font="Wingdings" w:char="F0E0"/>
      </w:r>
    </w:p>
    <w:p w:rsidR="00E66236" w:rsidRDefault="00E66236" w:rsidP="000F3FE9">
      <w:pPr>
        <w:rPr>
          <w:rFonts w:cstheme="minorHAnsi"/>
          <w:sz w:val="32"/>
          <w:szCs w:val="32"/>
          <w:lang w:val="en-US"/>
        </w:rPr>
      </w:pPr>
      <w:r>
        <w:rPr>
          <w:noProof/>
          <w:lang w:eastAsia="ru-RU"/>
        </w:rPr>
        <w:drawing>
          <wp:inline distT="0" distB="0" distL="0" distR="0" wp14:anchorId="4A3534A4" wp14:editId="2989A02F">
            <wp:extent cx="5940425" cy="94043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940435"/>
                    </a:xfrm>
                    <a:prstGeom prst="rect">
                      <a:avLst/>
                    </a:prstGeom>
                  </pic:spPr>
                </pic:pic>
              </a:graphicData>
            </a:graphic>
          </wp:inline>
        </w:drawing>
      </w:r>
    </w:p>
    <w:p w:rsidR="00E66236" w:rsidRDefault="00E66236" w:rsidP="000F3FE9">
      <w:pPr>
        <w:rPr>
          <w:rFonts w:cstheme="minorHAnsi"/>
          <w:sz w:val="32"/>
          <w:szCs w:val="32"/>
          <w:lang w:val="en-US"/>
        </w:rPr>
      </w:pPr>
      <w:r>
        <w:rPr>
          <w:rFonts w:cstheme="minorHAnsi"/>
          <w:sz w:val="32"/>
          <w:szCs w:val="32"/>
          <w:lang w:val="en-US"/>
        </w:rPr>
        <w:t>Our razor page takes all the data from our form and puts that in our model. Then in our action if the model that is passed matches the action’s model it takes it as a parameter.</w:t>
      </w:r>
    </w:p>
    <w:p w:rsidR="00D94F63" w:rsidRDefault="00D94F63" w:rsidP="001A2397">
      <w:pPr>
        <w:rPr>
          <w:rFonts w:cstheme="minorHAnsi"/>
          <w:sz w:val="32"/>
          <w:szCs w:val="32"/>
          <w:lang w:val="en-US"/>
        </w:rPr>
      </w:pPr>
      <w:r>
        <w:rPr>
          <w:rFonts w:cstheme="minorHAnsi"/>
          <w:sz w:val="32"/>
          <w:szCs w:val="32"/>
          <w:lang w:val="en-US"/>
        </w:rPr>
        <w:t xml:space="preserve">Finally, in order to force our constraints to be </w:t>
      </w:r>
      <w:r w:rsidR="000F3FE9">
        <w:rPr>
          <w:rFonts w:cstheme="minorHAnsi"/>
          <w:sz w:val="32"/>
          <w:szCs w:val="32"/>
          <w:lang w:val="en-US"/>
        </w:rPr>
        <w:t xml:space="preserve">taken into account we </w:t>
      </w:r>
      <w:r w:rsidR="00D27CDF">
        <w:rPr>
          <w:rFonts w:cstheme="minorHAnsi"/>
          <w:sz w:val="32"/>
          <w:szCs w:val="32"/>
          <w:lang w:val="en-US"/>
        </w:rPr>
        <w:t>gotta use ModelState object.</w:t>
      </w:r>
    </w:p>
    <w:p w:rsidR="00D27CDF" w:rsidRDefault="00D27CDF" w:rsidP="001A2397">
      <w:pPr>
        <w:rPr>
          <w:rFonts w:cstheme="minorHAnsi"/>
          <w:sz w:val="32"/>
          <w:szCs w:val="32"/>
          <w:lang w:val="en-US"/>
        </w:rPr>
      </w:pPr>
      <w:r>
        <w:rPr>
          <w:noProof/>
          <w:lang w:eastAsia="ru-RU"/>
        </w:rPr>
        <w:drawing>
          <wp:inline distT="0" distB="0" distL="0" distR="0" wp14:anchorId="56ACB234" wp14:editId="0F81AC9B">
            <wp:extent cx="2533650" cy="1019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019175"/>
                    </a:xfrm>
                    <a:prstGeom prst="rect">
                      <a:avLst/>
                    </a:prstGeom>
                  </pic:spPr>
                </pic:pic>
              </a:graphicData>
            </a:graphic>
          </wp:inline>
        </w:drawing>
      </w:r>
    </w:p>
    <w:p w:rsidR="00D27CDF" w:rsidRDefault="00D27CDF" w:rsidP="001A2397">
      <w:pPr>
        <w:rPr>
          <w:rFonts w:cstheme="minorHAnsi"/>
          <w:sz w:val="32"/>
          <w:szCs w:val="32"/>
          <w:lang w:val="en-US"/>
        </w:rPr>
      </w:pPr>
      <w:r>
        <w:rPr>
          <w:rFonts w:cstheme="minorHAnsi"/>
          <w:sz w:val="32"/>
          <w:szCs w:val="32"/>
          <w:lang w:val="en-US"/>
        </w:rPr>
        <w:t xml:space="preserve">So if the model state is not valid then return the view. When it returns the view it returns it with error messages and to display these error messages we gotta have an html element with an attribute of asp-validation-for </w:t>
      </w:r>
      <w:r w:rsidRPr="00D27CDF">
        <w:rPr>
          <w:rFonts w:cstheme="minorHAnsi"/>
          <w:sz w:val="32"/>
          <w:szCs w:val="32"/>
          <w:lang w:val="en-US"/>
        </w:rPr>
        <w:sym w:font="Wingdings" w:char="F0E0"/>
      </w:r>
    </w:p>
    <w:p w:rsidR="00D27CDF" w:rsidRDefault="00D27CDF" w:rsidP="001A2397">
      <w:pPr>
        <w:rPr>
          <w:rFonts w:cstheme="minorHAnsi"/>
          <w:sz w:val="32"/>
          <w:szCs w:val="32"/>
          <w:lang w:val="en-US"/>
        </w:rPr>
      </w:pPr>
      <w:r>
        <w:rPr>
          <w:noProof/>
          <w:lang w:eastAsia="ru-RU"/>
        </w:rPr>
        <w:drawing>
          <wp:inline distT="0" distB="0" distL="0" distR="0" wp14:anchorId="0B83D067" wp14:editId="61965C5B">
            <wp:extent cx="6443415" cy="1114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58081" cy="1116962"/>
                    </a:xfrm>
                    <a:prstGeom prst="rect">
                      <a:avLst/>
                    </a:prstGeom>
                  </pic:spPr>
                </pic:pic>
              </a:graphicData>
            </a:graphic>
          </wp:inline>
        </w:drawing>
      </w:r>
    </w:p>
    <w:p w:rsidR="00D27CDF" w:rsidRPr="0070082F" w:rsidRDefault="00D27CDF" w:rsidP="001A2397">
      <w:pPr>
        <w:rPr>
          <w:rFonts w:cstheme="minorHAnsi"/>
          <w:sz w:val="32"/>
          <w:szCs w:val="32"/>
          <w:lang w:val="en-US"/>
        </w:rPr>
      </w:pPr>
      <w:bookmarkStart w:id="0" w:name="_GoBack"/>
      <w:bookmarkEnd w:id="0"/>
    </w:p>
    <w:sectPr w:rsidR="00D27CDF" w:rsidRPr="00700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B5079"/>
    <w:rsid w:val="000C1A6B"/>
    <w:rsid w:val="000F3FE9"/>
    <w:rsid w:val="00132E8D"/>
    <w:rsid w:val="00140449"/>
    <w:rsid w:val="001503F6"/>
    <w:rsid w:val="001A2397"/>
    <w:rsid w:val="001D4879"/>
    <w:rsid w:val="00212351"/>
    <w:rsid w:val="00234608"/>
    <w:rsid w:val="00255256"/>
    <w:rsid w:val="00283FF5"/>
    <w:rsid w:val="002949B5"/>
    <w:rsid w:val="00321148"/>
    <w:rsid w:val="00334945"/>
    <w:rsid w:val="003422B5"/>
    <w:rsid w:val="003D545B"/>
    <w:rsid w:val="003F3F19"/>
    <w:rsid w:val="00401C77"/>
    <w:rsid w:val="00422258"/>
    <w:rsid w:val="00460D94"/>
    <w:rsid w:val="004728E6"/>
    <w:rsid w:val="004749B3"/>
    <w:rsid w:val="00485028"/>
    <w:rsid w:val="004E7D32"/>
    <w:rsid w:val="00524583"/>
    <w:rsid w:val="0054050F"/>
    <w:rsid w:val="005706D3"/>
    <w:rsid w:val="00591B50"/>
    <w:rsid w:val="005C2593"/>
    <w:rsid w:val="005C5159"/>
    <w:rsid w:val="005F336E"/>
    <w:rsid w:val="005F644A"/>
    <w:rsid w:val="00623571"/>
    <w:rsid w:val="00626923"/>
    <w:rsid w:val="006359CA"/>
    <w:rsid w:val="006520E4"/>
    <w:rsid w:val="00661A3B"/>
    <w:rsid w:val="00666B9D"/>
    <w:rsid w:val="00695A39"/>
    <w:rsid w:val="006C6645"/>
    <w:rsid w:val="006D083A"/>
    <w:rsid w:val="0070082F"/>
    <w:rsid w:val="007263FD"/>
    <w:rsid w:val="007C17A3"/>
    <w:rsid w:val="007D2082"/>
    <w:rsid w:val="008057CE"/>
    <w:rsid w:val="008221D3"/>
    <w:rsid w:val="008515BA"/>
    <w:rsid w:val="0085419B"/>
    <w:rsid w:val="008704C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218CC"/>
    <w:rsid w:val="00D27CDF"/>
    <w:rsid w:val="00D4067C"/>
    <w:rsid w:val="00D54458"/>
    <w:rsid w:val="00D94F63"/>
    <w:rsid w:val="00E01388"/>
    <w:rsid w:val="00E223B8"/>
    <w:rsid w:val="00E4306D"/>
    <w:rsid w:val="00E523FA"/>
    <w:rsid w:val="00E66236"/>
    <w:rsid w:val="00E96054"/>
    <w:rsid w:val="00E97193"/>
    <w:rsid w:val="00EB5DB0"/>
    <w:rsid w:val="00EC03B4"/>
    <w:rsid w:val="00EE4E26"/>
    <w:rsid w:val="00EE60C9"/>
    <w:rsid w:val="00EF00A1"/>
    <w:rsid w:val="00F20390"/>
    <w:rsid w:val="00F557C7"/>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A7B24B"/>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62</cp:revision>
  <dcterms:created xsi:type="dcterms:W3CDTF">2021-11-16T19:53:00Z</dcterms:created>
  <dcterms:modified xsi:type="dcterms:W3CDTF">2021-12-18T14:44:00Z</dcterms:modified>
</cp:coreProperties>
</file>