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23" w:rsidRPr="00651A7D" w:rsidRDefault="00A20123" w:rsidP="00A20123">
      <w:pPr>
        <w:ind w:firstLine="0"/>
        <w:jc w:val="center"/>
        <w:rPr>
          <w:lang w:val="uk-UA"/>
        </w:rPr>
      </w:pPr>
      <w:r w:rsidRPr="00651A7D">
        <w:rPr>
          <w:lang w:val="uk-UA"/>
        </w:rPr>
        <w:t>Національний технічний університет України “КПІ”</w:t>
      </w:r>
    </w:p>
    <w:p w:rsidR="00A20123" w:rsidRPr="00651A7D" w:rsidRDefault="00A20123" w:rsidP="00A20123">
      <w:pPr>
        <w:ind w:firstLine="0"/>
        <w:jc w:val="center"/>
        <w:rPr>
          <w:sz w:val="24"/>
          <w:szCs w:val="24"/>
          <w:vertAlign w:val="subscript"/>
          <w:lang w:val="uk-UA"/>
        </w:rPr>
      </w:pPr>
      <w:r w:rsidRPr="00651A7D"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DF7A6DA" wp14:editId="10C8C94C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EAA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" o:allowincell="f"/>
            </w:pict>
          </mc:Fallback>
        </mc:AlternateContent>
      </w:r>
      <w:r w:rsidRPr="00651A7D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A20123" w:rsidRPr="00651A7D" w:rsidRDefault="00A20123" w:rsidP="00A20123">
      <w:pPr>
        <w:ind w:firstLine="0"/>
        <w:jc w:val="center"/>
        <w:rPr>
          <w:b/>
          <w:bCs/>
          <w:sz w:val="24"/>
          <w:szCs w:val="24"/>
          <w:lang w:val="uk-UA"/>
        </w:rPr>
      </w:pPr>
      <w:r w:rsidRPr="00651A7D">
        <w:rPr>
          <w:sz w:val="24"/>
          <w:szCs w:val="24"/>
          <w:lang w:val="uk-UA"/>
        </w:rPr>
        <w:t xml:space="preserve">Кафедра </w:t>
      </w:r>
      <w:r w:rsidRPr="00651A7D">
        <w:rPr>
          <w:sz w:val="24"/>
          <w:szCs w:val="24"/>
          <w:u w:val="single"/>
          <w:lang w:val="uk-UA"/>
        </w:rPr>
        <w:t>автоматизованих систем обробки інформації і управління</w:t>
      </w:r>
    </w:p>
    <w:p w:rsidR="00A20123" w:rsidRPr="003E1731" w:rsidRDefault="00A20123" w:rsidP="00A20123">
      <w:pPr>
        <w:jc w:val="center"/>
        <w:rPr>
          <w:sz w:val="24"/>
          <w:szCs w:val="24"/>
          <w:u w:val="single"/>
          <w:lang w:val="uk-UA"/>
        </w:rPr>
      </w:pPr>
      <w:r w:rsidRPr="00651A7D">
        <w:rPr>
          <w:sz w:val="24"/>
          <w:szCs w:val="24"/>
          <w:lang w:val="uk-UA"/>
        </w:rPr>
        <w:t xml:space="preserve">Дисципліна  </w:t>
      </w:r>
      <w:proofErr w:type="spellStart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>Програмні</w:t>
      </w:r>
      <w:proofErr w:type="spellEnd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 xml:space="preserve"> </w:t>
      </w:r>
      <w:proofErr w:type="spellStart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>додатки</w:t>
      </w:r>
      <w:proofErr w:type="spellEnd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 xml:space="preserve"> з </w:t>
      </w:r>
      <w:proofErr w:type="spellStart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>використанням</w:t>
      </w:r>
      <w:proofErr w:type="spellEnd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 xml:space="preserve"> баз </w:t>
      </w:r>
      <w:proofErr w:type="spellStart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>даних</w:t>
      </w:r>
      <w:proofErr w:type="spellEnd"/>
    </w:p>
    <w:p w:rsidR="00A20123" w:rsidRPr="00651A7D" w:rsidRDefault="00A20123" w:rsidP="00A20123">
      <w:pPr>
        <w:jc w:val="center"/>
        <w:rPr>
          <w:sz w:val="24"/>
          <w:szCs w:val="24"/>
          <w:lang w:val="uk-UA"/>
        </w:rPr>
      </w:pPr>
      <w:r w:rsidRPr="00651A7D">
        <w:rPr>
          <w:sz w:val="24"/>
          <w:szCs w:val="24"/>
          <w:lang w:val="uk-UA"/>
        </w:rPr>
        <w:t>Напрям "Програмна інженерія"</w:t>
      </w:r>
    </w:p>
    <w:p w:rsidR="00A20123" w:rsidRPr="00651A7D" w:rsidRDefault="00A20123" w:rsidP="00A20123">
      <w:pPr>
        <w:jc w:val="center"/>
        <w:rPr>
          <w:sz w:val="24"/>
          <w:szCs w:val="24"/>
          <w:lang w:val="uk-UA"/>
        </w:rPr>
      </w:pPr>
    </w:p>
    <w:p w:rsidR="00A20123" w:rsidRPr="00651A7D" w:rsidRDefault="00A20123" w:rsidP="00A20123">
      <w:pPr>
        <w:jc w:val="center"/>
        <w:rPr>
          <w:sz w:val="24"/>
          <w:szCs w:val="24"/>
          <w:u w:val="single"/>
          <w:lang w:val="uk-UA"/>
        </w:rPr>
      </w:pPr>
      <w:r w:rsidRPr="00651A7D"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 w:rsidRPr="00651A7D">
        <w:rPr>
          <w:sz w:val="24"/>
          <w:szCs w:val="24"/>
          <w:u w:val="single"/>
          <w:lang w:val="uk-UA"/>
        </w:rPr>
        <w:t xml:space="preserve">    </w:t>
      </w:r>
      <w:r w:rsidR="003E1731">
        <w:rPr>
          <w:sz w:val="24"/>
          <w:szCs w:val="24"/>
          <w:u w:val="single"/>
          <w:lang w:val="uk-UA"/>
        </w:rPr>
        <w:t>3</w:t>
      </w:r>
      <w:r w:rsidRPr="00651A7D">
        <w:rPr>
          <w:sz w:val="24"/>
          <w:szCs w:val="24"/>
          <w:u w:val="single"/>
          <w:lang w:val="uk-UA"/>
        </w:rPr>
        <w:t xml:space="preserve">      </w:t>
      </w:r>
      <w:r w:rsidRPr="00651A7D">
        <w:rPr>
          <w:sz w:val="24"/>
          <w:szCs w:val="24"/>
          <w:lang w:val="uk-UA"/>
        </w:rPr>
        <w:t xml:space="preserve">Група </w:t>
      </w:r>
      <w:r w:rsidRPr="00651A7D">
        <w:rPr>
          <w:sz w:val="24"/>
          <w:szCs w:val="24"/>
          <w:u w:val="single"/>
          <w:lang w:val="uk-UA"/>
        </w:rPr>
        <w:t xml:space="preserve">         ІП-51          </w:t>
      </w:r>
      <w:r w:rsidRPr="00651A7D">
        <w:rPr>
          <w:sz w:val="24"/>
          <w:szCs w:val="24"/>
          <w:lang w:val="uk-UA"/>
        </w:rPr>
        <w:tab/>
      </w:r>
      <w:r w:rsidRPr="00651A7D">
        <w:rPr>
          <w:sz w:val="24"/>
          <w:szCs w:val="24"/>
          <w:lang w:val="uk-UA"/>
        </w:rPr>
        <w:tab/>
      </w:r>
      <w:r w:rsidRPr="00651A7D">
        <w:rPr>
          <w:sz w:val="24"/>
          <w:szCs w:val="24"/>
          <w:lang w:val="uk-UA"/>
        </w:rPr>
        <w:tab/>
      </w:r>
      <w:r w:rsidRPr="00651A7D">
        <w:rPr>
          <w:sz w:val="24"/>
          <w:szCs w:val="24"/>
          <w:lang w:val="uk-UA"/>
        </w:rPr>
        <w:tab/>
        <w:t xml:space="preserve">Семестр </w:t>
      </w:r>
      <w:r w:rsidR="003E1731">
        <w:rPr>
          <w:sz w:val="24"/>
          <w:szCs w:val="24"/>
          <w:u w:val="single"/>
          <w:lang w:val="uk-UA"/>
        </w:rPr>
        <w:t xml:space="preserve">  5</w:t>
      </w:r>
    </w:p>
    <w:p w:rsidR="00A20123" w:rsidRPr="00651A7D" w:rsidRDefault="00A20123" w:rsidP="00A20123">
      <w:pPr>
        <w:rPr>
          <w:sz w:val="22"/>
          <w:u w:val="single"/>
          <w:lang w:val="uk-UA"/>
        </w:rPr>
      </w:pPr>
    </w:p>
    <w:p w:rsidR="00A20123" w:rsidRPr="00651A7D" w:rsidRDefault="00A20123" w:rsidP="00A20123">
      <w:pPr>
        <w:ind w:hanging="142"/>
        <w:jc w:val="center"/>
        <w:rPr>
          <w:b/>
          <w:lang w:val="uk-UA"/>
        </w:rPr>
      </w:pPr>
      <w:r w:rsidRPr="00651A7D">
        <w:rPr>
          <w:b/>
          <w:lang w:val="uk-UA"/>
        </w:rPr>
        <w:t>ЗАВДАННЯ</w:t>
      </w:r>
    </w:p>
    <w:p w:rsidR="00A20123" w:rsidRPr="00651A7D" w:rsidRDefault="003E1731" w:rsidP="00A20123">
      <w:pPr>
        <w:ind w:hanging="142"/>
        <w:jc w:val="center"/>
        <w:rPr>
          <w:b/>
          <w:lang w:val="uk-UA"/>
        </w:rPr>
      </w:pPr>
      <w:r>
        <w:rPr>
          <w:b/>
          <w:lang w:val="uk-UA"/>
        </w:rPr>
        <w:t>на курсову роботу студента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A20123" w:rsidRPr="005423DF" w:rsidTr="002E5855">
        <w:tc>
          <w:tcPr>
            <w:tcW w:w="10421" w:type="dxa"/>
          </w:tcPr>
          <w:p w:rsidR="00A20123" w:rsidRPr="001628BC" w:rsidRDefault="001628BC" w:rsidP="003E1731">
            <w:pPr>
              <w:ind w:firstLine="0"/>
              <w:jc w:val="center"/>
            </w:pPr>
            <w:proofErr w:type="spellStart"/>
            <w:r>
              <w:t>Гладишка</w:t>
            </w:r>
            <w:proofErr w:type="spellEnd"/>
            <w:r>
              <w:t xml:space="preserve"> Валентина Юрійовича</w:t>
            </w:r>
          </w:p>
        </w:tc>
      </w:tr>
    </w:tbl>
    <w:p w:rsidR="00A20123" w:rsidRPr="00651A7D" w:rsidRDefault="00A20123" w:rsidP="00A20123">
      <w:pPr>
        <w:ind w:firstLine="0"/>
        <w:jc w:val="center"/>
        <w:rPr>
          <w:b/>
          <w:sz w:val="22"/>
          <w:vertAlign w:val="subscript"/>
          <w:lang w:val="uk-UA"/>
        </w:rPr>
      </w:pPr>
      <w:r w:rsidRPr="00651A7D">
        <w:rPr>
          <w:sz w:val="24"/>
          <w:vertAlign w:val="subscript"/>
          <w:lang w:val="uk-UA"/>
        </w:rPr>
        <w:t>(прізвище, ім’я, по батькові</w:t>
      </w:r>
      <w:r w:rsidRPr="00651A7D">
        <w:rPr>
          <w:sz w:val="22"/>
          <w:vertAlign w:val="subscript"/>
          <w:lang w:val="uk-UA"/>
        </w:rPr>
        <w:t>)</w:t>
      </w:r>
    </w:p>
    <w:p w:rsidR="00A20123" w:rsidRPr="00651A7D" w:rsidRDefault="00A20123" w:rsidP="00A20123">
      <w:pPr>
        <w:rPr>
          <w:sz w:val="22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5"/>
        <w:gridCol w:w="8420"/>
      </w:tblGrid>
      <w:tr w:rsidR="00A20123" w:rsidRPr="00651A7D" w:rsidTr="002E585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A20123" w:rsidRPr="003E1731" w:rsidRDefault="001628BC" w:rsidP="002E5855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Альпіністська база</w:t>
            </w:r>
          </w:p>
        </w:tc>
      </w:tr>
      <w:tr w:rsidR="00A20123" w:rsidRPr="00651A7D" w:rsidTr="002E5855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0123" w:rsidRPr="003F5BEA" w:rsidRDefault="00A20123" w:rsidP="002E5855">
            <w:pPr>
              <w:pStyle w:val="a7"/>
              <w:ind w:left="0" w:right="0"/>
              <w:rPr>
                <w:u w:val="none"/>
                <w:lang w:val="ru-RU"/>
              </w:rPr>
            </w:pPr>
          </w:p>
        </w:tc>
      </w:tr>
      <w:tr w:rsidR="00A20123" w:rsidRPr="00651A7D" w:rsidTr="002E5855">
        <w:tc>
          <w:tcPr>
            <w:tcW w:w="10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A20123" w:rsidRPr="00651A7D" w:rsidRDefault="00A20123" w:rsidP="00A20123">
      <w:pPr>
        <w:ind w:firstLine="0"/>
        <w:rPr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5365"/>
      </w:tblGrid>
      <w:tr w:rsidR="00A20123" w:rsidRPr="00651A7D" w:rsidTr="002E5855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A20123" w:rsidRPr="00651A7D" w:rsidRDefault="00A20123" w:rsidP="00A20123">
      <w:pPr>
        <w:pStyle w:val="a7"/>
        <w:ind w:left="0" w:right="0"/>
        <w:rPr>
          <w:u w:val="none"/>
        </w:rPr>
      </w:pPr>
    </w:p>
    <w:tbl>
      <w:tblPr>
        <w:tblStyle w:val="a6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A20123" w:rsidRPr="00651A7D" w:rsidTr="002E5855">
        <w:tc>
          <w:tcPr>
            <w:tcW w:w="3085" w:type="dxa"/>
            <w:tcBorders>
              <w:bottom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A20123" w:rsidRPr="00651A7D" w:rsidRDefault="00A20123" w:rsidP="00A20123">
      <w:pPr>
        <w:rPr>
          <w:sz w:val="24"/>
          <w:lang w:val="uk-UA"/>
        </w:rPr>
      </w:pPr>
    </w:p>
    <w:p w:rsidR="00A20123" w:rsidRPr="00651A7D" w:rsidRDefault="00A20123" w:rsidP="00A20123">
      <w:pPr>
        <w:ind w:firstLine="0"/>
        <w:rPr>
          <w:sz w:val="24"/>
          <w:lang w:val="uk-UA"/>
        </w:rPr>
      </w:pPr>
      <w:r w:rsidRPr="00651A7D"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>Постановка задачі;</w:t>
            </w: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3E1731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 xml:space="preserve">Опис </w:t>
            </w:r>
            <w:r w:rsidR="003E1731">
              <w:rPr>
                <w:u w:val="none"/>
                <w:lang w:val="ru-RU"/>
              </w:rPr>
              <w:t>технолог</w:t>
            </w:r>
            <w:proofErr w:type="spellStart"/>
            <w:r w:rsidR="003E1731">
              <w:rPr>
                <w:u w:val="none"/>
              </w:rPr>
              <w:t>ій</w:t>
            </w:r>
            <w:proofErr w:type="spellEnd"/>
            <w:r w:rsidRPr="00651A7D">
              <w:rPr>
                <w:u w:val="none"/>
              </w:rPr>
              <w:t>;</w:t>
            </w: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3E1731" w:rsidP="002E5855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Схема бази даних</w:t>
            </w:r>
            <w:r w:rsidR="00A20123" w:rsidRPr="00651A7D">
              <w:rPr>
                <w:u w:val="none"/>
              </w:rPr>
              <w:t>;</w:t>
            </w: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3E1731" w:rsidP="002E5855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Запити до бази даних</w:t>
            </w:r>
            <w:r w:rsidR="00A20123" w:rsidRPr="00651A7D">
              <w:rPr>
                <w:u w:val="none"/>
              </w:rPr>
              <w:t>;</w:t>
            </w: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>Інструкція користувача;</w:t>
            </w: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>Аналіз і узагальнення результатів курсової роботи.</w:t>
            </w:r>
          </w:p>
        </w:tc>
      </w:tr>
    </w:tbl>
    <w:p w:rsidR="00A20123" w:rsidRPr="00651A7D" w:rsidRDefault="00A20123" w:rsidP="00A20123">
      <w:pPr>
        <w:pStyle w:val="a7"/>
        <w:ind w:left="0" w:right="0"/>
        <w:rPr>
          <w:u w:val="none"/>
        </w:rPr>
      </w:pPr>
    </w:p>
    <w:p w:rsidR="00A20123" w:rsidRPr="00651A7D" w:rsidRDefault="00A20123" w:rsidP="00A20123">
      <w:pPr>
        <w:pStyle w:val="a7"/>
        <w:spacing w:before="120"/>
        <w:ind w:left="0" w:right="0"/>
        <w:rPr>
          <w:u w:val="none"/>
        </w:rPr>
      </w:pPr>
      <w:r w:rsidRPr="00651A7D">
        <w:rPr>
          <w:u w:val="none"/>
        </w:rPr>
        <w:t>5. Перелік графічного матеріалу ( з точним зазначенням обов’язкових креслень 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A20123" w:rsidRPr="00651A7D" w:rsidRDefault="00A20123" w:rsidP="00A20123">
      <w:pPr>
        <w:pStyle w:val="a7"/>
        <w:spacing w:line="480" w:lineRule="auto"/>
        <w:ind w:left="0" w:right="0"/>
        <w:rPr>
          <w:u w:val="none"/>
        </w:rPr>
      </w:pPr>
    </w:p>
    <w:tbl>
      <w:tblPr>
        <w:tblStyle w:val="a6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A20123" w:rsidRPr="00651A7D" w:rsidTr="002E5855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</w:pPr>
            <w:r w:rsidRPr="00651A7D">
              <w:rPr>
                <w:u w:val="none"/>
              </w:rPr>
              <w:t>6. Дата видачі завдання</w:t>
            </w:r>
            <w:r w:rsidRPr="00651A7D">
              <w:t xml:space="preserve"> </w:t>
            </w:r>
          </w:p>
        </w:tc>
        <w:tc>
          <w:tcPr>
            <w:tcW w:w="7513" w:type="dxa"/>
            <w:tcBorders>
              <w:left w:val="nil"/>
            </w:tcBorders>
          </w:tcPr>
          <w:p w:rsidR="00A20123" w:rsidRPr="00651A7D" w:rsidRDefault="003E1731" w:rsidP="002E5855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11</w:t>
            </w:r>
            <w:r w:rsidR="00A20123">
              <w:rPr>
                <w:u w:val="none"/>
              </w:rPr>
              <w:t xml:space="preserve"> жовтня</w:t>
            </w:r>
            <w:r>
              <w:rPr>
                <w:u w:val="none"/>
              </w:rPr>
              <w:t xml:space="preserve"> 2017 </w:t>
            </w:r>
            <w:r w:rsidR="00A20123" w:rsidRPr="00651A7D">
              <w:rPr>
                <w:u w:val="none"/>
              </w:rPr>
              <w:t>р.</w:t>
            </w:r>
          </w:p>
        </w:tc>
      </w:tr>
    </w:tbl>
    <w:p w:rsidR="00A20123" w:rsidRPr="00651A7D" w:rsidRDefault="00A20123" w:rsidP="00A20123">
      <w:pPr>
        <w:tabs>
          <w:tab w:val="left" w:pos="4275"/>
        </w:tabs>
        <w:ind w:firstLine="0"/>
        <w:rPr>
          <w:lang w:val="uk-UA"/>
        </w:rPr>
        <w:sectPr w:rsidR="00A20123" w:rsidRPr="00651A7D" w:rsidSect="00611934">
          <w:pgSz w:w="11906" w:h="16838" w:code="9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</w:p>
    <w:p w:rsidR="00A20123" w:rsidRPr="00651A7D" w:rsidRDefault="00A20123" w:rsidP="00A20123">
      <w:pPr>
        <w:pStyle w:val="a8"/>
      </w:pPr>
      <w:r w:rsidRPr="00651A7D">
        <w:lastRenderedPageBreak/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6"/>
        <w:gridCol w:w="5828"/>
        <w:gridCol w:w="1471"/>
        <w:gridCol w:w="1340"/>
      </w:tblGrid>
      <w:tr w:rsidR="00A20123" w:rsidRPr="00651A7D" w:rsidTr="002E5855">
        <w:trPr>
          <w:trHeight w:val="734"/>
        </w:trPr>
        <w:tc>
          <w:tcPr>
            <w:tcW w:w="378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A20123" w:rsidRPr="00651A7D" w:rsidTr="002E5855">
        <w:trPr>
          <w:trHeight w:val="394"/>
        </w:trPr>
        <w:tc>
          <w:tcPr>
            <w:tcW w:w="378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A20123" w:rsidRPr="00651A7D" w:rsidRDefault="00297B66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10</w:t>
            </w:r>
            <w:r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</w:t>
            </w:r>
            <w:r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>
              <w:rPr>
                <w:snapToGrid w:val="0"/>
                <w:color w:val="000000"/>
                <w:sz w:val="24"/>
                <w:lang w:val="uk-UA"/>
              </w:rPr>
              <w:t>11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97B6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 xml:space="preserve">Розробка 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с</w:t>
            </w:r>
            <w:proofErr w:type="spellStart"/>
            <w:r w:rsidR="00297B66">
              <w:rPr>
                <w:sz w:val="24"/>
                <w:szCs w:val="24"/>
              </w:rPr>
              <w:t>хеми</w:t>
            </w:r>
            <w:proofErr w:type="spellEnd"/>
            <w:r w:rsidR="00297B66" w:rsidRPr="00297B66">
              <w:rPr>
                <w:sz w:val="24"/>
                <w:szCs w:val="24"/>
              </w:rPr>
              <w:t xml:space="preserve"> </w:t>
            </w:r>
            <w:proofErr w:type="spellStart"/>
            <w:r w:rsidR="00297B66" w:rsidRPr="00297B66">
              <w:rPr>
                <w:sz w:val="24"/>
                <w:szCs w:val="24"/>
              </w:rPr>
              <w:t>бази</w:t>
            </w:r>
            <w:proofErr w:type="spellEnd"/>
            <w:r w:rsidR="00297B66" w:rsidRPr="00297B66">
              <w:rPr>
                <w:sz w:val="24"/>
                <w:szCs w:val="24"/>
              </w:rPr>
              <w:t xml:space="preserve"> </w:t>
            </w:r>
            <w:proofErr w:type="spellStart"/>
            <w:r w:rsidR="00297B66" w:rsidRPr="00297B66">
              <w:rPr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787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17</w:t>
            </w:r>
            <w:r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>
              <w:rPr>
                <w:snapToGrid w:val="0"/>
                <w:color w:val="000000"/>
                <w:sz w:val="24"/>
                <w:lang w:val="uk-UA"/>
              </w:rPr>
              <w:t>11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 xml:space="preserve">Узгодження </w:t>
            </w:r>
            <w:r w:rsidR="009573A4">
              <w:rPr>
                <w:snapToGrid w:val="0"/>
                <w:color w:val="000000"/>
                <w:sz w:val="24"/>
                <w:lang w:val="uk-UA"/>
              </w:rPr>
              <w:t>с</w:t>
            </w:r>
            <w:proofErr w:type="spellStart"/>
            <w:r w:rsidR="009573A4">
              <w:rPr>
                <w:sz w:val="24"/>
                <w:szCs w:val="24"/>
              </w:rPr>
              <w:t>хеми</w:t>
            </w:r>
            <w:proofErr w:type="spellEnd"/>
            <w:r w:rsidR="009573A4" w:rsidRPr="00297B66">
              <w:rPr>
                <w:sz w:val="24"/>
                <w:szCs w:val="24"/>
              </w:rPr>
              <w:t xml:space="preserve"> </w:t>
            </w:r>
            <w:proofErr w:type="spellStart"/>
            <w:r w:rsidR="009573A4" w:rsidRPr="00297B66">
              <w:rPr>
                <w:sz w:val="24"/>
                <w:szCs w:val="24"/>
              </w:rPr>
              <w:t>бази</w:t>
            </w:r>
            <w:proofErr w:type="spellEnd"/>
            <w:r w:rsidR="009573A4" w:rsidRPr="00297B66">
              <w:rPr>
                <w:sz w:val="24"/>
                <w:szCs w:val="24"/>
              </w:rPr>
              <w:t xml:space="preserve"> </w:t>
            </w:r>
            <w:proofErr w:type="spellStart"/>
            <w:r w:rsidR="009573A4" w:rsidRPr="00297B66">
              <w:rPr>
                <w:sz w:val="24"/>
                <w:szCs w:val="24"/>
              </w:rPr>
              <w:t>даних</w:t>
            </w:r>
            <w:proofErr w:type="spellEnd"/>
            <w:r w:rsidR="009573A4" w:rsidRPr="00651A7D">
              <w:rPr>
                <w:snapToGrid w:val="0"/>
                <w:color w:val="000000"/>
                <w:sz w:val="24"/>
                <w:lang w:val="uk-UA"/>
              </w:rPr>
              <w:t xml:space="preserve"> </w:t>
            </w:r>
            <w:r w:rsidRPr="00651A7D">
              <w:rPr>
                <w:snapToGrid w:val="0"/>
                <w:color w:val="000000"/>
                <w:sz w:val="24"/>
                <w:lang w:val="uk-UA"/>
              </w:rPr>
              <w:t>з керівником</w:t>
            </w:r>
          </w:p>
        </w:tc>
        <w:tc>
          <w:tcPr>
            <w:tcW w:w="787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17</w:t>
            </w:r>
            <w:r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>
              <w:rPr>
                <w:snapToGrid w:val="0"/>
                <w:color w:val="000000"/>
                <w:sz w:val="24"/>
                <w:lang w:val="uk-UA"/>
              </w:rPr>
              <w:t>11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.11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9573A4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Розробка інтерфейсу користувача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17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.11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:rsidR="00A20123" w:rsidRPr="00651A7D" w:rsidRDefault="009573A4" w:rsidP="009573A4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24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</w:t>
            </w:r>
            <w:r>
              <w:rPr>
                <w:snapToGrid w:val="0"/>
                <w:color w:val="000000"/>
                <w:sz w:val="24"/>
                <w:lang w:val="uk-UA"/>
              </w:rPr>
              <w:t>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787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01</w:t>
            </w:r>
            <w:r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250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9573A4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 xml:space="preserve">алагодження </w:t>
            </w:r>
            <w:proofErr w:type="spellStart"/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01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01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250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08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250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383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A20123" w:rsidRPr="00651A7D" w:rsidRDefault="00A20123" w:rsidP="00A20123">
      <w:pPr>
        <w:ind w:firstLine="0"/>
        <w:rPr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49"/>
        <w:gridCol w:w="2431"/>
        <w:gridCol w:w="1318"/>
        <w:gridCol w:w="3457"/>
      </w:tblGrid>
      <w:tr w:rsidR="00A20123" w:rsidRPr="00651A7D" w:rsidTr="00297B66">
        <w:tc>
          <w:tcPr>
            <w:tcW w:w="2149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rPr>
                <w:sz w:val="24"/>
              </w:rPr>
            </w:pPr>
            <w:r w:rsidRPr="00651A7D">
              <w:t>Студент</w:t>
            </w:r>
          </w:p>
        </w:tc>
        <w:tc>
          <w:tcPr>
            <w:tcW w:w="2431" w:type="dxa"/>
            <w:tcBorders>
              <w:left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3457" w:type="dxa"/>
            <w:tcBorders>
              <w:left w:val="nil"/>
            </w:tcBorders>
          </w:tcPr>
          <w:p w:rsidR="00A20123" w:rsidRPr="00651A7D" w:rsidRDefault="001628BC" w:rsidP="002E5855">
            <w:pPr>
              <w:pStyle w:val="a7"/>
              <w:ind w:left="0" w:right="0"/>
              <w:jc w:val="center"/>
              <w:rPr>
                <w:u w:val="none"/>
              </w:rPr>
            </w:pPr>
            <w:r>
              <w:rPr>
                <w:u w:val="none"/>
              </w:rPr>
              <w:t>Гладишко В.Ю.</w:t>
            </w:r>
            <w:bookmarkStart w:id="0" w:name="_GoBack"/>
            <w:bookmarkEnd w:id="0"/>
          </w:p>
        </w:tc>
      </w:tr>
      <w:tr w:rsidR="00A20123" w:rsidRPr="00651A7D" w:rsidTr="00297B66">
        <w:tc>
          <w:tcPr>
            <w:tcW w:w="2149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u w:val="none"/>
              </w:rPr>
            </w:pPr>
            <w:r w:rsidRPr="00651A7D">
              <w:rPr>
                <w:vertAlign w:val="subscript"/>
              </w:rPr>
              <w:t>(підпис)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</w:tcBorders>
          </w:tcPr>
          <w:p w:rsidR="00A20123" w:rsidRPr="00651A7D" w:rsidRDefault="00A20123" w:rsidP="002E5855">
            <w:pPr>
              <w:rPr>
                <w:vertAlign w:val="subscript"/>
              </w:rPr>
            </w:pPr>
            <w:r w:rsidRPr="00651A7D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  <w:tr w:rsidR="00A20123" w:rsidRPr="00651A7D" w:rsidTr="00297B66">
        <w:tc>
          <w:tcPr>
            <w:tcW w:w="2149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rPr>
                <w:sz w:val="24"/>
              </w:rPr>
            </w:pPr>
            <w:r w:rsidRPr="00651A7D">
              <w:t>Керівник</w:t>
            </w:r>
          </w:p>
        </w:tc>
        <w:tc>
          <w:tcPr>
            <w:tcW w:w="2431" w:type="dxa"/>
            <w:tcBorders>
              <w:top w:val="nil"/>
              <w:left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3457" w:type="dxa"/>
            <w:tcBorders>
              <w:top w:val="nil"/>
              <w:left w:val="nil"/>
            </w:tcBorders>
          </w:tcPr>
          <w:p w:rsidR="00A20123" w:rsidRPr="00297B66" w:rsidRDefault="00297B66" w:rsidP="002E5855">
            <w:pPr>
              <w:pStyle w:val="a7"/>
              <w:ind w:left="0" w:right="0"/>
              <w:jc w:val="center"/>
              <w:rPr>
                <w:u w:val="none"/>
              </w:rPr>
            </w:pPr>
            <w:r w:rsidRPr="00297B66">
              <w:rPr>
                <w:u w:val="none"/>
              </w:rPr>
              <w:t>Клименко О.М.</w:t>
            </w:r>
          </w:p>
        </w:tc>
      </w:tr>
      <w:tr w:rsidR="00A20123" w:rsidRPr="00651A7D" w:rsidTr="00297B66">
        <w:tc>
          <w:tcPr>
            <w:tcW w:w="2149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u w:val="none"/>
              </w:rPr>
            </w:pPr>
            <w:r w:rsidRPr="00651A7D">
              <w:rPr>
                <w:vertAlign w:val="subscript"/>
              </w:rPr>
              <w:t>(підпис)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</w:tcBorders>
          </w:tcPr>
          <w:p w:rsidR="00A20123" w:rsidRPr="00651A7D" w:rsidRDefault="00A20123" w:rsidP="002E5855">
            <w:pPr>
              <w:rPr>
                <w:vertAlign w:val="subscript"/>
              </w:rPr>
            </w:pPr>
            <w:r w:rsidRPr="00651A7D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A20123" w:rsidRPr="00651A7D" w:rsidRDefault="00A20123" w:rsidP="00A20123">
      <w:pPr>
        <w:pStyle w:val="a7"/>
        <w:ind w:left="0" w:right="0" w:firstLine="709"/>
      </w:pPr>
    </w:p>
    <w:p w:rsidR="00297B66" w:rsidRDefault="00297B66" w:rsidP="00A20123">
      <w:pPr>
        <w:ind w:firstLine="0"/>
        <w:rPr>
          <w:lang w:val="uk-UA"/>
        </w:rPr>
      </w:pPr>
    </w:p>
    <w:p w:rsidR="00297B66" w:rsidRDefault="00297B66" w:rsidP="00A20123">
      <w:pPr>
        <w:ind w:firstLine="0"/>
        <w:rPr>
          <w:lang w:val="uk-UA"/>
        </w:rPr>
      </w:pPr>
    </w:p>
    <w:p w:rsidR="00297B66" w:rsidRDefault="00297B66" w:rsidP="00A20123">
      <w:pPr>
        <w:ind w:firstLine="0"/>
        <w:rPr>
          <w:lang w:val="uk-UA"/>
        </w:rPr>
      </w:pPr>
    </w:p>
    <w:p w:rsidR="009573A4" w:rsidRDefault="009573A4" w:rsidP="00A20123">
      <w:pPr>
        <w:ind w:firstLine="0"/>
        <w:rPr>
          <w:lang w:val="uk-UA"/>
        </w:rPr>
      </w:pPr>
    </w:p>
    <w:p w:rsidR="009573A4" w:rsidRDefault="009573A4" w:rsidP="00A20123">
      <w:pPr>
        <w:ind w:firstLine="0"/>
        <w:rPr>
          <w:lang w:val="uk-UA"/>
        </w:rPr>
      </w:pPr>
    </w:p>
    <w:p w:rsidR="009573A4" w:rsidRDefault="009573A4" w:rsidP="00A20123">
      <w:pPr>
        <w:ind w:firstLine="0"/>
        <w:rPr>
          <w:lang w:val="uk-UA"/>
        </w:rPr>
      </w:pPr>
    </w:p>
    <w:p w:rsidR="009573A4" w:rsidRDefault="009573A4" w:rsidP="00A20123">
      <w:pPr>
        <w:ind w:firstLine="0"/>
        <w:rPr>
          <w:lang w:val="uk-UA"/>
        </w:rPr>
      </w:pPr>
    </w:p>
    <w:p w:rsidR="0007318F" w:rsidRPr="00A20123" w:rsidRDefault="00297B66" w:rsidP="00A20123">
      <w:pPr>
        <w:ind w:firstLine="0"/>
        <w:rPr>
          <w:lang w:val="uk-UA"/>
        </w:rPr>
      </w:pPr>
      <w:r>
        <w:rPr>
          <w:lang w:val="uk-UA"/>
        </w:rPr>
        <w:t>"___" __________________ 2017</w:t>
      </w:r>
      <w:r w:rsidR="00A20123" w:rsidRPr="00651A7D">
        <w:rPr>
          <w:lang w:val="uk-UA"/>
        </w:rPr>
        <w:t xml:space="preserve"> р.</w:t>
      </w:r>
    </w:p>
    <w:sectPr w:rsidR="0007318F" w:rsidRPr="00A20123" w:rsidSect="00297B66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44"/>
    <w:rsid w:val="0007318F"/>
    <w:rsid w:val="001628BC"/>
    <w:rsid w:val="00297B66"/>
    <w:rsid w:val="003E1731"/>
    <w:rsid w:val="003E71F1"/>
    <w:rsid w:val="005423DF"/>
    <w:rsid w:val="00702B7D"/>
    <w:rsid w:val="007A0290"/>
    <w:rsid w:val="007A37A1"/>
    <w:rsid w:val="007C3557"/>
    <w:rsid w:val="008F7D9E"/>
    <w:rsid w:val="009573A4"/>
    <w:rsid w:val="00A20123"/>
    <w:rsid w:val="00AE64BE"/>
    <w:rsid w:val="00BC6734"/>
    <w:rsid w:val="00CA39A3"/>
    <w:rsid w:val="00CD746D"/>
    <w:rsid w:val="00D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CAE9"/>
  <w15:chartTrackingRefBased/>
  <w15:docId w15:val="{AA75B2E3-5798-4EC9-A83F-003A7630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123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3557"/>
    <w:pPr>
      <w:keepNext/>
      <w:keepLines/>
      <w:pageBreakBefore/>
      <w:jc w:val="center"/>
      <w:outlineLvl w:val="0"/>
    </w:pPr>
    <w:rPr>
      <w:rFonts w:eastAsiaTheme="majorEastAsia" w:cstheme="majorBidi"/>
      <w:b/>
      <w:bCs/>
      <w:caps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3557"/>
    <w:pPr>
      <w:spacing w:after="0" w:line="360" w:lineRule="auto"/>
      <w:jc w:val="both"/>
    </w:pPr>
    <w:rPr>
      <w:rFonts w:ascii="Times New Roman" w:hAnsi="Times New Roman" w:cs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C3557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customStyle="1" w:styleId="a4">
    <w:name w:val="Зміст"/>
    <w:next w:val="a"/>
    <w:link w:val="a5"/>
    <w:qFormat/>
    <w:rsid w:val="007C3557"/>
    <w:pPr>
      <w:keepNext/>
      <w:keepLines/>
      <w:pageBreakBefore/>
      <w:spacing w:after="0" w:line="360" w:lineRule="auto"/>
      <w:jc w:val="center"/>
    </w:pPr>
    <w:rPr>
      <w:rFonts w:ascii="Times New Roman" w:eastAsia="Times New Roman" w:hAnsi="Times New Roman" w:cstheme="majorBidi"/>
      <w:b/>
      <w:bCs/>
      <w:caps/>
      <w:sz w:val="28"/>
      <w:szCs w:val="20"/>
      <w:lang w:val="uk-UA" w:eastAsia="ru-RU"/>
    </w:rPr>
  </w:style>
  <w:style w:type="character" w:customStyle="1" w:styleId="a5">
    <w:name w:val="Зміст Знак"/>
    <w:basedOn w:val="a0"/>
    <w:link w:val="a4"/>
    <w:rsid w:val="007C3557"/>
    <w:rPr>
      <w:rFonts w:ascii="Times New Roman" w:eastAsia="Times New Roman" w:hAnsi="Times New Roman" w:cstheme="majorBidi"/>
      <w:b/>
      <w:bCs/>
      <w:caps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A20123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lock Text"/>
    <w:basedOn w:val="a"/>
    <w:rsid w:val="00A20123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8">
    <w:name w:val="Title"/>
    <w:basedOn w:val="a"/>
    <w:link w:val="a9"/>
    <w:qFormat/>
    <w:rsid w:val="00A20123"/>
    <w:pPr>
      <w:pageBreakBefore/>
      <w:shd w:val="clear" w:color="auto" w:fill="FFFFFF"/>
      <w:autoSpaceDE w:val="0"/>
      <w:autoSpaceDN w:val="0"/>
      <w:adjustRightInd w:val="0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9">
    <w:name w:val="Заголовок Знак"/>
    <w:basedOn w:val="a0"/>
    <w:link w:val="a8"/>
    <w:rsid w:val="00A20123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1176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Tiger</dc:creator>
  <cp:keywords/>
  <dc:description/>
  <cp:lastModifiedBy>Valentine Tiger</cp:lastModifiedBy>
  <cp:revision>2</cp:revision>
  <dcterms:created xsi:type="dcterms:W3CDTF">2017-12-14T23:17:00Z</dcterms:created>
  <dcterms:modified xsi:type="dcterms:W3CDTF">2017-12-14T23:17:00Z</dcterms:modified>
</cp:coreProperties>
</file>