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B7A7A" w14:textId="77777777" w:rsidR="00803A77" w:rsidRPr="00B5338F" w:rsidRDefault="00803A77" w:rsidP="00803A77">
      <w:pPr>
        <w:jc w:val="center"/>
        <w:rPr>
          <w:b/>
        </w:rPr>
      </w:pPr>
      <w:bookmarkStart w:id="0" w:name="_Hlk164411546"/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2F966CF8" w14:textId="77777777" w:rsidR="00803A77" w:rsidRDefault="00803A77" w:rsidP="00803A77">
      <w:pPr>
        <w:jc w:val="center"/>
        <w:rPr>
          <w:b/>
        </w:rPr>
      </w:pPr>
    </w:p>
    <w:bookmarkEnd w:id="0"/>
    <w:p w14:paraId="38DF26FB" w14:textId="77777777" w:rsidR="00803A77" w:rsidRPr="00254FC9" w:rsidRDefault="00803A77" w:rsidP="00803A77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63E7508F" w14:textId="77777777" w:rsidR="00803A77" w:rsidRDefault="00803A77" w:rsidP="00803A77">
      <w:r>
        <w:t>____________________________________________________________________________________</w:t>
      </w:r>
    </w:p>
    <w:p w14:paraId="7CC9B20A" w14:textId="77777777" w:rsidR="00BF2005" w:rsidRPr="00D72A63" w:rsidRDefault="00BF2005" w:rsidP="00BF2005">
      <w:r w:rsidRPr="00D72A63">
        <w:t>_______________________</w:t>
      </w:r>
      <w:r w:rsidRPr="00D72A63">
        <w:softHyphen/>
      </w:r>
      <w:r w:rsidRPr="00D72A63">
        <w:softHyphen/>
      </w:r>
      <w:r w:rsidRPr="00D72A63">
        <w:rPr>
          <w:u w:val="single"/>
        </w:rPr>
        <w:t xml:space="preserve">         </w:t>
      </w:r>
      <w:proofErr w:type="spellStart"/>
      <w:r w:rsidRPr="00D72A63">
        <w:rPr>
          <w:u w:val="single"/>
        </w:rPr>
        <w:t>Поглазова</w:t>
      </w:r>
      <w:proofErr w:type="spellEnd"/>
      <w:r w:rsidRPr="00D72A63">
        <w:rPr>
          <w:u w:val="single"/>
        </w:rPr>
        <w:t xml:space="preserve"> Валерия Владимировна</w:t>
      </w:r>
      <w:r w:rsidRPr="00D72A63">
        <w:t>________________________________</w:t>
      </w:r>
    </w:p>
    <w:p w14:paraId="7834DFBE" w14:textId="77777777" w:rsidR="00803A77" w:rsidRPr="00A62C3A" w:rsidRDefault="00803A77" w:rsidP="00803A77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 xml:space="preserve">09.02.07Информационные системы  и программирование </w:t>
      </w:r>
    </w:p>
    <w:p w14:paraId="1F7883F2" w14:textId="77777777" w:rsidR="00803A77" w:rsidRPr="00BC0429" w:rsidRDefault="00803A77" w:rsidP="00803A77">
      <w:r>
        <w:t>Успешно прошел (ла</w:t>
      </w:r>
      <w:r w:rsidRPr="00BC0429">
        <w:t xml:space="preserve">)  </w:t>
      </w:r>
      <w:r w:rsidRPr="00803A77">
        <w:rPr>
          <w:b/>
        </w:rPr>
        <w:t>учебную</w:t>
      </w:r>
      <w:r w:rsidRPr="00BC0429">
        <w:t xml:space="preserve"> практику по профессиональному модулю, </w:t>
      </w:r>
    </w:p>
    <w:p w14:paraId="6D6AA192" w14:textId="77777777" w:rsidR="00803A77" w:rsidRPr="00A62C3A" w:rsidRDefault="00803A77" w:rsidP="00803A77">
      <w:pPr>
        <w:jc w:val="center"/>
        <w:rPr>
          <w:b/>
          <w:u w:val="single"/>
        </w:rPr>
      </w:pPr>
      <w:r>
        <w:rPr>
          <w:b/>
          <w:u w:val="single"/>
        </w:rPr>
        <w:t xml:space="preserve">ПМ. 11 Разработка 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14:paraId="2EC542E5" w14:textId="77777777" w:rsidR="00803A77" w:rsidRPr="00A62C3A" w:rsidRDefault="00803A77" w:rsidP="00803A77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60A4118C" w14:textId="7D650062" w:rsidR="00803A77" w:rsidRPr="00433E97" w:rsidRDefault="00803A77" w:rsidP="00803A77">
      <w:pPr>
        <w:rPr>
          <w:color w:val="FF0000"/>
        </w:rPr>
      </w:pPr>
      <w:r w:rsidRPr="00BC0429">
        <w:t xml:space="preserve">в объеме </w:t>
      </w:r>
      <w:r w:rsidR="00430A85">
        <w:rPr>
          <w:b/>
        </w:rPr>
        <w:t xml:space="preserve"> 36 </w:t>
      </w:r>
      <w:r w:rsidRPr="00BC0429">
        <w:t>час</w:t>
      </w:r>
      <w:r w:rsidR="00430A85">
        <w:t>ов</w:t>
      </w:r>
      <w:r w:rsidRPr="00BC0429">
        <w:t xml:space="preserve"> с «</w:t>
      </w:r>
      <w:r>
        <w:t>___</w:t>
      </w:r>
      <w:r w:rsidR="00BF2005" w:rsidRPr="00BF2005">
        <w:t>15</w:t>
      </w:r>
      <w:r>
        <w:t>___</w:t>
      </w:r>
      <w:r w:rsidRPr="00BC0429">
        <w:t>»</w:t>
      </w:r>
      <w:r>
        <w:t>___</w:t>
      </w:r>
      <w:r w:rsidR="00BF2005">
        <w:t>апреля</w:t>
      </w:r>
      <w:r>
        <w:t>____</w:t>
      </w:r>
      <w:r w:rsidRPr="00BC0429">
        <w:t xml:space="preserve"> 2</w:t>
      </w:r>
      <w:r>
        <w:t>0</w:t>
      </w:r>
      <w:r w:rsidR="00BF2005">
        <w:t>24</w:t>
      </w:r>
      <w:r w:rsidRPr="00BC0429">
        <w:t xml:space="preserve"> г. по «</w:t>
      </w:r>
      <w:r>
        <w:t>___</w:t>
      </w:r>
      <w:r w:rsidR="00BF2005">
        <w:t>19</w:t>
      </w:r>
      <w:r>
        <w:t>____</w:t>
      </w:r>
      <w:r w:rsidRPr="00BC0429">
        <w:t xml:space="preserve"> » </w:t>
      </w:r>
      <w:r w:rsidR="00BF2005">
        <w:t>___апреля</w:t>
      </w:r>
      <w:r>
        <w:t>_</w:t>
      </w:r>
      <w:r w:rsidR="00BF2005">
        <w:t>_</w:t>
      </w:r>
      <w:r>
        <w:t>20</w:t>
      </w:r>
      <w:r w:rsidR="00BF2005">
        <w:t>24</w:t>
      </w:r>
      <w:r w:rsidRPr="00BC0429">
        <w:t>г</w:t>
      </w:r>
      <w:r w:rsidRPr="00433E97">
        <w:rPr>
          <w:color w:val="FF0000"/>
        </w:rPr>
        <w:t>.</w:t>
      </w:r>
    </w:p>
    <w:p w14:paraId="11421735" w14:textId="77777777" w:rsidR="00803A77" w:rsidRPr="00C164E9" w:rsidRDefault="00803A77" w:rsidP="00803A77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14:paraId="0266C00B" w14:textId="270A1C7D" w:rsidR="00803A77" w:rsidRPr="00C164E9" w:rsidRDefault="00BF2005" w:rsidP="00BF2005">
      <w:pPr>
        <w:jc w:val="center"/>
        <w:rPr>
          <w:sz w:val="16"/>
          <w:szCs w:val="16"/>
        </w:rPr>
      </w:pPr>
      <w:r w:rsidRPr="00BF2005">
        <w:rPr>
          <w:rStyle w:val="a3"/>
          <w:b w:val="0"/>
          <w:bCs w:val="0"/>
        </w:rPr>
        <w:t xml:space="preserve">КОГПОБУ </w:t>
      </w:r>
      <w:r>
        <w:rPr>
          <w:rStyle w:val="a3"/>
          <w:b w:val="0"/>
          <w:bCs w:val="0"/>
        </w:rPr>
        <w:t xml:space="preserve"> </w:t>
      </w:r>
      <w:r w:rsidRPr="00BF2005">
        <w:rPr>
          <w:rStyle w:val="a3"/>
          <w:b w:val="0"/>
          <w:bCs w:val="0"/>
        </w:rPr>
        <w:t>Слободской колледж педагогики и социальных отношений</w:t>
      </w:r>
      <w:r>
        <w:rPr>
          <w:sz w:val="16"/>
          <w:szCs w:val="16"/>
        </w:rPr>
        <w:t xml:space="preserve"> </w:t>
      </w:r>
      <w:r w:rsidR="00803A77"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3AE2064A" w14:textId="77777777" w:rsidR="00803A77" w:rsidRPr="00C164E9" w:rsidRDefault="00803A77" w:rsidP="00803A77">
      <w:pPr>
        <w:jc w:val="center"/>
        <w:rPr>
          <w:b/>
          <w:sz w:val="16"/>
          <w:szCs w:val="16"/>
        </w:rPr>
      </w:pPr>
    </w:p>
    <w:p w14:paraId="0C1829BE" w14:textId="77777777" w:rsidR="00803A77" w:rsidRPr="00BB520D" w:rsidRDefault="00803A77" w:rsidP="00803A77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803A77" w:rsidRPr="00433E97" w14:paraId="2B70CAE8" w14:textId="77777777" w:rsidTr="00F56A03">
        <w:tc>
          <w:tcPr>
            <w:tcW w:w="6235" w:type="dxa"/>
            <w:shd w:val="clear" w:color="auto" w:fill="auto"/>
          </w:tcPr>
          <w:p w14:paraId="160614E0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025B875B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0C646775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02E1AC3B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26990ACC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5840079C" w14:textId="77777777" w:rsidR="00803A77" w:rsidRPr="00DF7A7C" w:rsidRDefault="00803A77" w:rsidP="00F56A03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803A77" w:rsidRPr="0032720D" w14:paraId="449BD48C" w14:textId="77777777" w:rsidTr="00F56A03">
        <w:tc>
          <w:tcPr>
            <w:tcW w:w="6235" w:type="dxa"/>
            <w:shd w:val="clear" w:color="auto" w:fill="auto"/>
          </w:tcPr>
          <w:p w14:paraId="2124FAF4" w14:textId="77777777" w:rsidR="00803A77" w:rsidRPr="0032720D" w:rsidRDefault="00803A77" w:rsidP="00F56A03">
            <w:pPr>
              <w:pStyle w:val="a4"/>
              <w:widowControl w:val="0"/>
              <w:jc w:val="both"/>
            </w:pPr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1150" w:type="dxa"/>
            <w:shd w:val="clear" w:color="auto" w:fill="auto"/>
          </w:tcPr>
          <w:p w14:paraId="22BC1FDC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261EFDC3" w14:textId="77777777" w:rsidR="00803A77" w:rsidRPr="003061B6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0DF9D638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2A98AF03" w14:textId="77777777" w:rsidTr="00F56A03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2935CD29" w14:textId="77777777" w:rsidR="00803A77" w:rsidRPr="0032720D" w:rsidRDefault="00803A77" w:rsidP="00F56A03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100C709E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48492541" w14:textId="77777777" w:rsidR="00803A77" w:rsidRPr="00227CE7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39270FDF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64CB6ADD" w14:textId="77777777" w:rsidTr="00F56A03">
        <w:tc>
          <w:tcPr>
            <w:tcW w:w="6235" w:type="dxa"/>
            <w:shd w:val="clear" w:color="auto" w:fill="auto"/>
          </w:tcPr>
          <w:p w14:paraId="3E7EC721" w14:textId="77777777" w:rsidR="00803A77" w:rsidRPr="0032720D" w:rsidRDefault="00803A77" w:rsidP="00F56A03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1150" w:type="dxa"/>
            <w:shd w:val="clear" w:color="auto" w:fill="auto"/>
          </w:tcPr>
          <w:p w14:paraId="20AA09F1" w14:textId="77777777" w:rsidR="00803A77" w:rsidRPr="0032720D" w:rsidRDefault="00803A77" w:rsidP="00F56A03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1626" w:type="dxa"/>
            <w:shd w:val="clear" w:color="auto" w:fill="auto"/>
          </w:tcPr>
          <w:p w14:paraId="364C2AEF" w14:textId="77777777" w:rsidR="00803A77" w:rsidRPr="00227CE7" w:rsidRDefault="00430A85" w:rsidP="00F56A0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2317D823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161C6E4F" w14:textId="77777777" w:rsidTr="00F56A03">
        <w:tc>
          <w:tcPr>
            <w:tcW w:w="6235" w:type="dxa"/>
            <w:shd w:val="clear" w:color="auto" w:fill="auto"/>
          </w:tcPr>
          <w:p w14:paraId="6ACF8A4E" w14:textId="77777777" w:rsidR="00803A77" w:rsidRPr="0032720D" w:rsidRDefault="00803A77" w:rsidP="00F56A03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1150" w:type="dxa"/>
            <w:shd w:val="clear" w:color="auto" w:fill="auto"/>
          </w:tcPr>
          <w:p w14:paraId="36F9D35D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292E6889" w14:textId="77777777" w:rsidR="00803A77" w:rsidRPr="00227CE7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746D09C3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433E97" w14:paraId="5B84AE34" w14:textId="77777777" w:rsidTr="00F56A03">
        <w:tc>
          <w:tcPr>
            <w:tcW w:w="6235" w:type="dxa"/>
            <w:shd w:val="clear" w:color="auto" w:fill="auto"/>
          </w:tcPr>
          <w:p w14:paraId="5BC098E6" w14:textId="77777777" w:rsidR="00803A77" w:rsidRDefault="00803A77" w:rsidP="00F56A03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1150" w:type="dxa"/>
            <w:shd w:val="clear" w:color="auto" w:fill="auto"/>
          </w:tcPr>
          <w:p w14:paraId="06B6A559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27F1E920" w14:textId="77777777" w:rsidR="00803A77" w:rsidRPr="00227CE7" w:rsidRDefault="00803A77" w:rsidP="00F56A0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06894765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433E97" w14:paraId="293C3789" w14:textId="77777777" w:rsidTr="00F56A03">
        <w:tc>
          <w:tcPr>
            <w:tcW w:w="6235" w:type="dxa"/>
            <w:shd w:val="clear" w:color="auto" w:fill="auto"/>
          </w:tcPr>
          <w:p w14:paraId="0C1BE9CB" w14:textId="77777777" w:rsidR="00803A77" w:rsidRDefault="00803A77" w:rsidP="00F56A03">
            <w:r>
              <w:t>Создать запросы и отчеты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25E4CF9D" w14:textId="77777777" w:rsidR="00803A77" w:rsidRPr="0032720D" w:rsidRDefault="00803A77" w:rsidP="00F56A03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55FD7CB8" w14:textId="77777777" w:rsidR="00803A77" w:rsidRPr="00227CE7" w:rsidRDefault="00430A85" w:rsidP="00F56A0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78A69201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32720D" w14:paraId="5E73B58A" w14:textId="77777777" w:rsidTr="00F56A03">
        <w:tc>
          <w:tcPr>
            <w:tcW w:w="6235" w:type="dxa"/>
            <w:shd w:val="clear" w:color="auto" w:fill="auto"/>
          </w:tcPr>
          <w:p w14:paraId="062B5053" w14:textId="77777777" w:rsidR="00803A77" w:rsidRDefault="00803A77" w:rsidP="00F56A03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1150" w:type="dxa"/>
            <w:shd w:val="clear" w:color="auto" w:fill="auto"/>
          </w:tcPr>
          <w:p w14:paraId="46B5338E" w14:textId="77777777" w:rsidR="00803A77" w:rsidRPr="0032720D" w:rsidRDefault="00803A77" w:rsidP="00F56A03">
            <w:pPr>
              <w:jc w:val="center"/>
            </w:pPr>
            <w:r>
              <w:t>ПК 11.5</w:t>
            </w:r>
          </w:p>
        </w:tc>
        <w:tc>
          <w:tcPr>
            <w:tcW w:w="1626" w:type="dxa"/>
            <w:shd w:val="clear" w:color="auto" w:fill="auto"/>
          </w:tcPr>
          <w:p w14:paraId="3087994A" w14:textId="77777777" w:rsidR="00803A77" w:rsidRPr="00227CE7" w:rsidRDefault="00430A85" w:rsidP="00F56A0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5D108964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433E97" w14:paraId="232C2EF5" w14:textId="77777777" w:rsidTr="00F56A03">
        <w:tc>
          <w:tcPr>
            <w:tcW w:w="6235" w:type="dxa"/>
            <w:shd w:val="clear" w:color="auto" w:fill="auto"/>
          </w:tcPr>
          <w:p w14:paraId="180864C6" w14:textId="77777777" w:rsidR="00803A77" w:rsidRPr="00317C21" w:rsidRDefault="00803A77" w:rsidP="00F56A03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1150" w:type="dxa"/>
            <w:shd w:val="clear" w:color="auto" w:fill="auto"/>
          </w:tcPr>
          <w:p w14:paraId="150EBA27" w14:textId="77777777" w:rsidR="00803A77" w:rsidRPr="0032720D" w:rsidRDefault="00803A77" w:rsidP="00F56A03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1626" w:type="dxa"/>
            <w:shd w:val="clear" w:color="auto" w:fill="auto"/>
          </w:tcPr>
          <w:p w14:paraId="710822D0" w14:textId="77777777" w:rsidR="00803A77" w:rsidRPr="00227CE7" w:rsidRDefault="00803A77" w:rsidP="00F56A03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602C6BB0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711235AF" w14:textId="77777777" w:rsidR="00803A77" w:rsidRDefault="00803A77" w:rsidP="00803A77">
      <w:pPr>
        <w:rPr>
          <w:color w:val="FF0000"/>
          <w:sz w:val="16"/>
          <w:szCs w:val="16"/>
        </w:rPr>
      </w:pPr>
    </w:p>
    <w:p w14:paraId="62A25BC1" w14:textId="77777777" w:rsidR="00803A77" w:rsidRDefault="00803A77" w:rsidP="00803A77">
      <w:pPr>
        <w:rPr>
          <w:color w:val="FF0000"/>
          <w:sz w:val="16"/>
          <w:szCs w:val="16"/>
        </w:rPr>
      </w:pPr>
    </w:p>
    <w:p w14:paraId="09A6EB96" w14:textId="77777777" w:rsidR="00803A77" w:rsidRDefault="00803A77" w:rsidP="00803A77">
      <w:r>
        <w:t xml:space="preserve">У обучающегося/обучающейся были сформированы общие компетенции (элементы компетенций): </w:t>
      </w:r>
    </w:p>
    <w:p w14:paraId="63A87F41" w14:textId="77777777" w:rsidR="00803A77" w:rsidRDefault="00803A77" w:rsidP="00803A77">
      <w:pPr>
        <w:jc w:val="center"/>
        <w:rPr>
          <w:b/>
        </w:rPr>
      </w:pPr>
    </w:p>
    <w:p w14:paraId="5226CF6E" w14:textId="77777777" w:rsidR="00803A77" w:rsidRPr="00E32FE8" w:rsidRDefault="00803A77" w:rsidP="00803A77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35F0A19A" w14:textId="77777777" w:rsidR="00803A77" w:rsidRDefault="00803A77" w:rsidP="00803A77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803A77" w:rsidRPr="00C02DEA" w14:paraId="3AD4F046" w14:textId="77777777" w:rsidTr="00F56A03">
        <w:tc>
          <w:tcPr>
            <w:tcW w:w="3767" w:type="pct"/>
          </w:tcPr>
          <w:p w14:paraId="6B746756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6BAD38A3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6F62C2B8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803A77" w:rsidRPr="00C02DEA" w14:paraId="3B39F8DD" w14:textId="77777777" w:rsidTr="00F56A03">
        <w:tc>
          <w:tcPr>
            <w:tcW w:w="3767" w:type="pct"/>
          </w:tcPr>
          <w:p w14:paraId="161288C5" w14:textId="77777777" w:rsidR="00803A77" w:rsidRPr="00BD5549" w:rsidRDefault="00803A77" w:rsidP="00F56A03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6015B126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05BD1604" w14:textId="77777777" w:rsidTr="00F56A03">
        <w:tc>
          <w:tcPr>
            <w:tcW w:w="3767" w:type="pct"/>
          </w:tcPr>
          <w:p w14:paraId="3A0D0C01" w14:textId="77777777" w:rsidR="00803A77" w:rsidRPr="00BD5549" w:rsidRDefault="00803A77" w:rsidP="00F56A03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21925469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3B1302C7" w14:textId="77777777" w:rsidTr="00F56A03">
        <w:tc>
          <w:tcPr>
            <w:tcW w:w="3767" w:type="pct"/>
          </w:tcPr>
          <w:p w14:paraId="42025113" w14:textId="77777777" w:rsidR="00803A77" w:rsidRPr="00BD5549" w:rsidRDefault="00803A77" w:rsidP="00F56A03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6DED1387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34DF390" w14:textId="77777777" w:rsidTr="00F56A03">
        <w:tc>
          <w:tcPr>
            <w:tcW w:w="3767" w:type="pct"/>
          </w:tcPr>
          <w:p w14:paraId="635E52F3" w14:textId="77777777" w:rsidR="00803A77" w:rsidRPr="00BD5549" w:rsidRDefault="00803A77" w:rsidP="00F56A03">
            <w:r w:rsidRPr="00BD5549">
              <w:lastRenderedPageBreak/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34A11922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559A926F" w14:textId="77777777" w:rsidTr="00F56A03">
        <w:tc>
          <w:tcPr>
            <w:tcW w:w="3767" w:type="pct"/>
          </w:tcPr>
          <w:p w14:paraId="0085965C" w14:textId="77777777" w:rsidR="00803A77" w:rsidRPr="00BD5549" w:rsidRDefault="00803A77" w:rsidP="00F56A03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1FE5FFFF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74BBD1B6" w14:textId="77777777" w:rsidTr="00F56A03">
        <w:tc>
          <w:tcPr>
            <w:tcW w:w="3767" w:type="pct"/>
          </w:tcPr>
          <w:p w14:paraId="25F08587" w14:textId="77777777" w:rsidR="00803A77" w:rsidRPr="00BD5549" w:rsidRDefault="00803A77" w:rsidP="00F56A03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173F5C12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160BF49D" w14:textId="77777777" w:rsidTr="00F56A03">
        <w:tc>
          <w:tcPr>
            <w:tcW w:w="3767" w:type="pct"/>
          </w:tcPr>
          <w:p w14:paraId="646935A4" w14:textId="77777777" w:rsidR="00803A77" w:rsidRPr="00BD5549" w:rsidRDefault="00803A77" w:rsidP="00F56A03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333BBE9A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19D078C2" w14:textId="77777777" w:rsidTr="00F56A03">
        <w:tc>
          <w:tcPr>
            <w:tcW w:w="3767" w:type="pct"/>
          </w:tcPr>
          <w:p w14:paraId="63B3D644" w14:textId="77777777" w:rsidR="00803A77" w:rsidRPr="00BD5549" w:rsidRDefault="00803A77" w:rsidP="00F56A03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052FE77E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66268A6" w14:textId="77777777" w:rsidTr="00F56A03">
        <w:tc>
          <w:tcPr>
            <w:tcW w:w="3767" w:type="pct"/>
          </w:tcPr>
          <w:p w14:paraId="6DB575DA" w14:textId="77777777" w:rsidR="00803A77" w:rsidRPr="00BD5549" w:rsidRDefault="00803A77" w:rsidP="00F56A03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6577220E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9D4CF41" w14:textId="77777777" w:rsidTr="00F56A03">
        <w:tc>
          <w:tcPr>
            <w:tcW w:w="3767" w:type="pct"/>
          </w:tcPr>
          <w:p w14:paraId="285581EC" w14:textId="77777777" w:rsidR="00803A77" w:rsidRPr="00BD5549" w:rsidRDefault="00803A77" w:rsidP="00F56A03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7365F780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</w:tbl>
    <w:p w14:paraId="641FBDDD" w14:textId="77777777" w:rsidR="00803A77" w:rsidRDefault="00803A77" w:rsidP="00803A77">
      <w:pPr>
        <w:rPr>
          <w:color w:val="FF0000"/>
          <w:sz w:val="16"/>
          <w:szCs w:val="16"/>
        </w:rPr>
      </w:pPr>
    </w:p>
    <w:p w14:paraId="30C3AB8A" w14:textId="77777777" w:rsidR="00803A77" w:rsidRPr="00A62C3A" w:rsidRDefault="00803A77" w:rsidP="00803A77">
      <w:pPr>
        <w:rPr>
          <w:color w:val="FF0000"/>
          <w:sz w:val="16"/>
          <w:szCs w:val="16"/>
        </w:rPr>
      </w:pPr>
    </w:p>
    <w:p w14:paraId="5D98A852" w14:textId="77777777" w:rsidR="00803A77" w:rsidRPr="00433E97" w:rsidRDefault="00803A77" w:rsidP="00803A77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447E2DCD" w14:textId="77777777" w:rsidR="00803A77" w:rsidRDefault="00803A77" w:rsidP="00803A7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AFED69" w14:textId="77777777" w:rsidR="00803A77" w:rsidRDefault="00803A77" w:rsidP="00803A77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7333AA1C" w14:textId="77777777" w:rsidR="00803A77" w:rsidRDefault="00803A77" w:rsidP="00803A77"/>
    <w:p w14:paraId="2011F3A1" w14:textId="766160E6" w:rsidR="00803A77" w:rsidRDefault="00803A77" w:rsidP="00803A77">
      <w:r>
        <w:t>«_</w:t>
      </w:r>
      <w:r w:rsidR="00BF2005">
        <w:t>19</w:t>
      </w:r>
      <w:r>
        <w:t>_»_______</w:t>
      </w:r>
      <w:r w:rsidR="00BF2005">
        <w:t>аперля</w:t>
      </w:r>
      <w:r>
        <w:t>________20</w:t>
      </w:r>
      <w:r w:rsidR="00BF2005">
        <w:t>24</w:t>
      </w:r>
      <w:r>
        <w:t xml:space="preserve">г.     </w:t>
      </w:r>
    </w:p>
    <w:p w14:paraId="6BBC19EA" w14:textId="77777777" w:rsidR="00803A77" w:rsidRPr="00C55FD3" w:rsidRDefault="00803A77" w:rsidP="00803A77">
      <w:pPr>
        <w:rPr>
          <w:sz w:val="16"/>
          <w:szCs w:val="16"/>
        </w:rPr>
      </w:pPr>
    </w:p>
    <w:p w14:paraId="2A3B0937" w14:textId="77777777" w:rsidR="00803A77" w:rsidRDefault="00803A77" w:rsidP="00803A77"/>
    <w:p w14:paraId="35DD4957" w14:textId="77777777" w:rsidR="00803A77" w:rsidRDefault="00803A77" w:rsidP="00803A77"/>
    <w:p w14:paraId="05535797" w14:textId="77777777" w:rsidR="00803A77" w:rsidRDefault="00803A77" w:rsidP="00803A77">
      <w:r>
        <w:t>Руководитель практики от  организации  ______________________         ____________</w:t>
      </w:r>
      <w:r w:rsidR="00430A85">
        <w:t>______</w:t>
      </w:r>
      <w:r>
        <w:t>__</w:t>
      </w:r>
    </w:p>
    <w:p w14:paraId="6953EC2F" w14:textId="77777777" w:rsidR="00803A77" w:rsidRPr="00430A85" w:rsidRDefault="00803A77" w:rsidP="00430A85">
      <w:pPr>
        <w:ind w:left="4956" w:firstLine="708"/>
        <w:rPr>
          <w:sz w:val="16"/>
          <w:szCs w:val="16"/>
        </w:rPr>
      </w:pPr>
      <w:r w:rsidRPr="00423176">
        <w:rPr>
          <w:sz w:val="16"/>
          <w:szCs w:val="16"/>
        </w:rPr>
        <w:t>подпись</w:t>
      </w:r>
      <w:r w:rsidR="00430A85" w:rsidRPr="00430A85">
        <w:rPr>
          <w:sz w:val="16"/>
          <w:szCs w:val="16"/>
        </w:rPr>
        <w:t xml:space="preserve"> </w:t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  <w:t xml:space="preserve">Ф.И.О.    </w:t>
      </w:r>
    </w:p>
    <w:p w14:paraId="5398A6FB" w14:textId="77777777" w:rsidR="00430A85" w:rsidRDefault="00430A85" w:rsidP="006A6F02">
      <w:pPr>
        <w:jc w:val="center"/>
        <w:rPr>
          <w:sz w:val="22"/>
          <w:szCs w:val="22"/>
        </w:rPr>
      </w:pPr>
    </w:p>
    <w:p w14:paraId="224AD835" w14:textId="77777777" w:rsidR="00430A85" w:rsidRDefault="00430A85" w:rsidP="006A6F02">
      <w:pPr>
        <w:jc w:val="center"/>
        <w:rPr>
          <w:sz w:val="22"/>
          <w:szCs w:val="22"/>
        </w:rPr>
      </w:pPr>
    </w:p>
    <w:p w14:paraId="2C5527BF" w14:textId="77777777" w:rsidR="006A6F02" w:rsidRPr="006A6F02" w:rsidRDefault="00803A77" w:rsidP="006A6F02">
      <w:pPr>
        <w:jc w:val="center"/>
        <w:rPr>
          <w:sz w:val="28"/>
          <w:szCs w:val="28"/>
        </w:rPr>
      </w:pPr>
      <w:r>
        <w:rPr>
          <w:sz w:val="22"/>
          <w:szCs w:val="22"/>
        </w:rPr>
        <w:br w:type="page"/>
      </w:r>
      <w:r w:rsidR="006A6F02" w:rsidRPr="006A6F02">
        <w:rPr>
          <w:sz w:val="28"/>
          <w:szCs w:val="28"/>
        </w:rPr>
        <w:lastRenderedPageBreak/>
        <w:t>Кировское областное государственное профессиональное</w:t>
      </w:r>
    </w:p>
    <w:p w14:paraId="59E29098" w14:textId="77777777" w:rsidR="006A6F02" w:rsidRPr="006A6F02" w:rsidRDefault="006A6F02" w:rsidP="006A6F02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 xml:space="preserve">образовательное бюджетное учреждение </w:t>
      </w:r>
    </w:p>
    <w:p w14:paraId="63D1F8A0" w14:textId="77777777" w:rsidR="006A6F02" w:rsidRPr="006A6F02" w:rsidRDefault="006A6F02" w:rsidP="006A6F02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«Слободской колледж педагогики и социальных отношений»</w:t>
      </w:r>
    </w:p>
    <w:p w14:paraId="093BF110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5B9BAB9B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7E134D5E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458C1D36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2B498972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3F2A9250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5F3BCDDE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1455B071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365E9D04" w14:textId="77777777" w:rsidR="006A6F02" w:rsidRPr="006A6F02" w:rsidRDefault="006A6F02" w:rsidP="006A6F02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ДНЕВНИК</w:t>
      </w:r>
    </w:p>
    <w:p w14:paraId="66BA849B" w14:textId="77777777" w:rsidR="006A6F02" w:rsidRPr="006A6F02" w:rsidRDefault="006A6F02" w:rsidP="006A6F02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по  учебной практике</w:t>
      </w:r>
    </w:p>
    <w:p w14:paraId="1C7E2C91" w14:textId="77777777" w:rsidR="006A6F02" w:rsidRPr="006A6F02" w:rsidRDefault="006A6F02" w:rsidP="006A6F02">
      <w:pPr>
        <w:jc w:val="center"/>
        <w:rPr>
          <w:b/>
          <w:bCs/>
          <w:sz w:val="28"/>
          <w:szCs w:val="28"/>
        </w:rPr>
      </w:pPr>
    </w:p>
    <w:p w14:paraId="2F806CA0" w14:textId="77777777" w:rsidR="006A6F02" w:rsidRPr="006A6F02" w:rsidRDefault="006A6F02" w:rsidP="006A6F02">
      <w:pPr>
        <w:jc w:val="center"/>
        <w:rPr>
          <w:b/>
          <w:bCs/>
          <w:sz w:val="28"/>
          <w:szCs w:val="28"/>
        </w:rPr>
      </w:pPr>
      <w:r w:rsidRPr="006A6F02">
        <w:rPr>
          <w:b/>
          <w:bCs/>
          <w:sz w:val="32"/>
          <w:szCs w:val="32"/>
        </w:rPr>
        <w:t>ПМ.11</w:t>
      </w:r>
      <w:r w:rsidRPr="006A6F02">
        <w:rPr>
          <w:b/>
          <w:sz w:val="32"/>
          <w:szCs w:val="32"/>
        </w:rPr>
        <w:t>. Разработка, администрирование и защита баз данных</w:t>
      </w:r>
    </w:p>
    <w:p w14:paraId="6CD40792" w14:textId="77777777" w:rsidR="006A6F02" w:rsidRPr="006A6F02" w:rsidRDefault="006A6F02" w:rsidP="006A6F02">
      <w:pPr>
        <w:rPr>
          <w:sz w:val="19"/>
          <w:szCs w:val="19"/>
        </w:rPr>
      </w:pPr>
    </w:p>
    <w:p w14:paraId="1D3356E4" w14:textId="77777777" w:rsidR="006A6F02" w:rsidRPr="006A6F02" w:rsidRDefault="006A6F02" w:rsidP="006A6F02">
      <w:pPr>
        <w:rPr>
          <w:sz w:val="19"/>
          <w:szCs w:val="19"/>
        </w:rPr>
      </w:pPr>
    </w:p>
    <w:p w14:paraId="55991D34" w14:textId="77777777" w:rsidR="006A6F02" w:rsidRPr="006A6F02" w:rsidRDefault="006A6F02" w:rsidP="006A6F02">
      <w:pPr>
        <w:jc w:val="right"/>
        <w:rPr>
          <w:sz w:val="19"/>
          <w:szCs w:val="19"/>
        </w:rPr>
      </w:pPr>
    </w:p>
    <w:p w14:paraId="6E022C74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647052CD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Студента очного отделения</w:t>
      </w:r>
    </w:p>
    <w:p w14:paraId="662C7E2D" w14:textId="77777777" w:rsidR="00BF2005" w:rsidRDefault="00BF2005" w:rsidP="00BF2005">
      <w:pPr>
        <w:ind w:left="4962"/>
        <w:rPr>
          <w:sz w:val="28"/>
          <w:szCs w:val="28"/>
        </w:rPr>
      </w:pPr>
      <w:proofErr w:type="spellStart"/>
      <w:r>
        <w:rPr>
          <w:sz w:val="28"/>
          <w:szCs w:val="28"/>
        </w:rPr>
        <w:t>Поглазовой</w:t>
      </w:r>
      <w:proofErr w:type="spellEnd"/>
      <w:r>
        <w:rPr>
          <w:sz w:val="28"/>
          <w:szCs w:val="28"/>
        </w:rPr>
        <w:t xml:space="preserve"> Валерии Владимировны </w:t>
      </w:r>
    </w:p>
    <w:p w14:paraId="6D04C4AC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13917DFF" w14:textId="77777777" w:rsidR="006A6F02" w:rsidRPr="006A6F02" w:rsidRDefault="006A6F02" w:rsidP="00BF2005">
      <w:pPr>
        <w:rPr>
          <w:sz w:val="28"/>
          <w:szCs w:val="28"/>
          <w:vertAlign w:val="superscript"/>
        </w:rPr>
      </w:pPr>
    </w:p>
    <w:p w14:paraId="72498DAA" w14:textId="77777777" w:rsidR="00BF2005" w:rsidRPr="007652E2" w:rsidRDefault="00BF2005" w:rsidP="00BF2005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Группа </w:t>
      </w:r>
      <w:r>
        <w:rPr>
          <w:sz w:val="28"/>
          <w:szCs w:val="28"/>
        </w:rPr>
        <w:t>2</w:t>
      </w:r>
      <w:r w:rsidRPr="00113A9A">
        <w:rPr>
          <w:sz w:val="28"/>
          <w:szCs w:val="28"/>
        </w:rPr>
        <w:t>1</w:t>
      </w:r>
      <w:r>
        <w:rPr>
          <w:sz w:val="28"/>
          <w:szCs w:val="28"/>
        </w:rPr>
        <w:t>П-1</w:t>
      </w:r>
    </w:p>
    <w:p w14:paraId="0ACCA148" w14:textId="77777777" w:rsidR="00BF2005" w:rsidRPr="007652E2" w:rsidRDefault="00BF2005" w:rsidP="00BF2005">
      <w:pPr>
        <w:ind w:left="4962"/>
        <w:rPr>
          <w:sz w:val="28"/>
          <w:szCs w:val="28"/>
        </w:rPr>
      </w:pPr>
    </w:p>
    <w:p w14:paraId="175FB3B9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4D7E86B7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Специальность  09.02.07</w:t>
      </w:r>
    </w:p>
    <w:p w14:paraId="0A02F167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Информационные системы и программирование </w:t>
      </w:r>
    </w:p>
    <w:p w14:paraId="2DF3A482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5756584F" w14:textId="5AAD2958" w:rsidR="00BF2005" w:rsidRPr="00BF2005" w:rsidRDefault="006A6F02" w:rsidP="00BF2005">
      <w:pPr>
        <w:ind w:left="4962"/>
        <w:rPr>
          <w:b/>
          <w:sz w:val="28"/>
          <w:szCs w:val="28"/>
        </w:rPr>
      </w:pPr>
      <w:r w:rsidRPr="006A6F02">
        <w:rPr>
          <w:sz w:val="28"/>
          <w:szCs w:val="28"/>
        </w:rPr>
        <w:t xml:space="preserve">Организация: </w:t>
      </w:r>
      <w:r w:rsidR="00BF2005" w:rsidRPr="00BF2005">
        <w:rPr>
          <w:sz w:val="28"/>
          <w:szCs w:val="28"/>
        </w:rPr>
        <w:t>КОГПОБУ «</w:t>
      </w:r>
      <w:r w:rsidR="00BF2005">
        <w:rPr>
          <w:sz w:val="28"/>
          <w:szCs w:val="28"/>
        </w:rPr>
        <w:t>С</w:t>
      </w:r>
      <w:r w:rsidR="00BF2005" w:rsidRPr="00BF2005">
        <w:rPr>
          <w:sz w:val="28"/>
          <w:szCs w:val="28"/>
        </w:rPr>
        <w:t>лободской колледж педагогики и социальных отношений»</w:t>
      </w:r>
    </w:p>
    <w:p w14:paraId="0E11D94C" w14:textId="77777777" w:rsidR="006A6F02" w:rsidRPr="006A6F02" w:rsidRDefault="006A6F02" w:rsidP="00BF2005">
      <w:pPr>
        <w:rPr>
          <w:sz w:val="28"/>
          <w:szCs w:val="28"/>
        </w:rPr>
      </w:pPr>
    </w:p>
    <w:p w14:paraId="5DC9F453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1C6E1F44" w14:textId="39F758A1" w:rsidR="00BF2005" w:rsidRDefault="006A6F02" w:rsidP="00BF2005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Адрес организации</w:t>
      </w:r>
      <w:r w:rsidR="00BF2005">
        <w:rPr>
          <w:sz w:val="28"/>
          <w:szCs w:val="28"/>
        </w:rPr>
        <w:t>:</w:t>
      </w:r>
      <w:r w:rsidR="00BF2005" w:rsidRPr="00BF2005">
        <w:rPr>
          <w:sz w:val="28"/>
          <w:szCs w:val="28"/>
        </w:rPr>
        <w:t xml:space="preserve"> </w:t>
      </w:r>
      <w:r w:rsidR="00BF2005" w:rsidRPr="004B38A4">
        <w:rPr>
          <w:sz w:val="28"/>
          <w:szCs w:val="28"/>
        </w:rPr>
        <w:t xml:space="preserve">Кировская область, г. Слободской, ул. </w:t>
      </w:r>
      <w:r w:rsidR="00BF2005">
        <w:rPr>
          <w:sz w:val="28"/>
          <w:szCs w:val="28"/>
        </w:rPr>
        <w:t>Рождественская</w:t>
      </w:r>
      <w:r w:rsidR="00BF2005" w:rsidRPr="004B38A4">
        <w:rPr>
          <w:sz w:val="28"/>
          <w:szCs w:val="28"/>
        </w:rPr>
        <w:t xml:space="preserve">, </w:t>
      </w:r>
      <w:r w:rsidR="00BF2005">
        <w:rPr>
          <w:sz w:val="28"/>
          <w:szCs w:val="28"/>
        </w:rPr>
        <w:t>69</w:t>
      </w:r>
    </w:p>
    <w:p w14:paraId="27AF0B71" w14:textId="47B24812" w:rsidR="006A6F02" w:rsidRPr="006A6F02" w:rsidRDefault="006A6F02" w:rsidP="006A6F02">
      <w:pPr>
        <w:ind w:left="4962"/>
        <w:rPr>
          <w:sz w:val="28"/>
          <w:szCs w:val="28"/>
        </w:rPr>
      </w:pPr>
    </w:p>
    <w:p w14:paraId="0156A820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747C7E55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6707713F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Руководитель практики </w:t>
      </w:r>
    </w:p>
    <w:p w14:paraId="239078B2" w14:textId="743CEE9F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от организации</w:t>
      </w:r>
      <w:r w:rsidR="00BF2005">
        <w:rPr>
          <w:sz w:val="28"/>
          <w:szCs w:val="28"/>
        </w:rPr>
        <w:t>:</w:t>
      </w:r>
    </w:p>
    <w:p w14:paraId="78731356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71B9BFCD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7E001B86" w14:textId="20DDB386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Руководитель практики от колледжа</w:t>
      </w:r>
      <w:r w:rsidR="00BF2005">
        <w:rPr>
          <w:sz w:val="28"/>
          <w:szCs w:val="28"/>
        </w:rPr>
        <w:t>:</w:t>
      </w:r>
    </w:p>
    <w:p w14:paraId="7326F509" w14:textId="77777777" w:rsidR="00BF2005" w:rsidRDefault="00BF2005" w:rsidP="00BF2005">
      <w:pPr>
        <w:ind w:left="4962"/>
        <w:rPr>
          <w:sz w:val="28"/>
          <w:szCs w:val="28"/>
        </w:rPr>
      </w:pPr>
      <w:r>
        <w:rPr>
          <w:sz w:val="28"/>
          <w:szCs w:val="28"/>
        </w:rPr>
        <w:t>Александр Анатольевич Махнев</w:t>
      </w:r>
    </w:p>
    <w:p w14:paraId="652CCDDA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02E20CE0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35149756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71FE8D4B" w14:textId="37222C65" w:rsidR="006A6F02" w:rsidRPr="006A6F02" w:rsidRDefault="006A6F02" w:rsidP="006A6F02">
      <w:pPr>
        <w:jc w:val="center"/>
      </w:pPr>
      <w:r w:rsidRPr="006A6F02">
        <w:rPr>
          <w:sz w:val="28"/>
          <w:szCs w:val="28"/>
        </w:rPr>
        <w:t>20</w:t>
      </w:r>
      <w:r w:rsidR="00BF2005">
        <w:rPr>
          <w:sz w:val="28"/>
          <w:szCs w:val="28"/>
        </w:rPr>
        <w:t>24</w:t>
      </w:r>
      <w:r w:rsidRPr="006A6F02">
        <w:rPr>
          <w:sz w:val="28"/>
          <w:szCs w:val="28"/>
        </w:rPr>
        <w:t xml:space="preserve"> уч. г</w:t>
      </w:r>
    </w:p>
    <w:p w14:paraId="4D7F58ED" w14:textId="2576221C" w:rsidR="006A6F02" w:rsidRPr="00D40D27" w:rsidRDefault="006A6F02" w:rsidP="006A6F02">
      <w:pPr>
        <w:jc w:val="both"/>
        <w:rPr>
          <w:sz w:val="22"/>
          <w:szCs w:val="22"/>
          <w:lang w:val="en-US"/>
        </w:rPr>
      </w:pPr>
    </w:p>
    <w:tbl>
      <w:tblPr>
        <w:tblW w:w="4893" w:type="pct"/>
        <w:tblLook w:val="0000" w:firstRow="0" w:lastRow="0" w:firstColumn="0" w:lastColumn="0" w:noHBand="0" w:noVBand="0"/>
      </w:tblPr>
      <w:tblGrid>
        <w:gridCol w:w="2106"/>
        <w:gridCol w:w="5091"/>
        <w:gridCol w:w="1467"/>
        <w:gridCol w:w="2089"/>
      </w:tblGrid>
      <w:tr w:rsidR="006A6F02" w:rsidRPr="006A6F02" w14:paraId="2466FE4B" w14:textId="77777777" w:rsidTr="00BF2005">
        <w:trPr>
          <w:trHeight w:val="780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35E7B" w14:textId="77777777" w:rsidR="006A6F02" w:rsidRPr="006A6F02" w:rsidRDefault="006A6F02" w:rsidP="006A6F02">
            <w:pPr>
              <w:jc w:val="center"/>
            </w:pPr>
            <w:r w:rsidRPr="006A6F02">
              <w:t>Сроки проведения</w:t>
            </w:r>
          </w:p>
        </w:tc>
        <w:tc>
          <w:tcPr>
            <w:tcW w:w="2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C5B1E" w14:textId="77777777" w:rsidR="006A6F02" w:rsidRPr="006A6F02" w:rsidRDefault="006A6F02" w:rsidP="006A6F02">
            <w:pPr>
              <w:jc w:val="center"/>
            </w:pPr>
          </w:p>
          <w:p w14:paraId="4DD05DD9" w14:textId="77777777" w:rsidR="006A6F02" w:rsidRPr="006A6F02" w:rsidRDefault="006A6F02" w:rsidP="006A6F02">
            <w:pPr>
              <w:jc w:val="center"/>
            </w:pPr>
            <w:r w:rsidRPr="006A6F02">
              <w:t>Содержание работы</w:t>
            </w:r>
          </w:p>
          <w:p w14:paraId="4DAD2067" w14:textId="77777777" w:rsidR="006A6F02" w:rsidRPr="006A6F02" w:rsidRDefault="006A6F02" w:rsidP="006A6F02">
            <w:pPr>
              <w:jc w:val="center"/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0EFB4" w14:textId="77777777" w:rsidR="006A6F02" w:rsidRPr="006A6F02" w:rsidRDefault="006A6F02" w:rsidP="006A6F02">
            <w:pPr>
              <w:jc w:val="center"/>
            </w:pPr>
            <w:r w:rsidRPr="006A6F02">
              <w:t>Количество часов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8F86" w14:textId="77777777" w:rsidR="006A6F02" w:rsidRPr="006A6F02" w:rsidRDefault="006A6F02" w:rsidP="006A6F02">
            <w:pPr>
              <w:jc w:val="center"/>
            </w:pPr>
            <w:r w:rsidRPr="006A6F02">
              <w:t>Отметка о выполнении</w:t>
            </w:r>
          </w:p>
        </w:tc>
      </w:tr>
      <w:tr w:rsidR="00BF2005" w:rsidRPr="006A6F02" w14:paraId="4502C548" w14:textId="77777777" w:rsidTr="00BF2005">
        <w:trPr>
          <w:trHeight w:val="855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7DE110" w14:textId="77777777" w:rsidR="00BF2005" w:rsidRPr="009A76AC" w:rsidRDefault="00BF2005" w:rsidP="00BF2005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 w:rsidRPr="009A76AC">
              <w:rPr>
                <w:color w:val="000000"/>
              </w:rPr>
              <w:t>.04</w:t>
            </w:r>
          </w:p>
          <w:p w14:paraId="1E364B54" w14:textId="37300844" w:rsidR="00BF2005" w:rsidRPr="006A6F02" w:rsidRDefault="00BF2005" w:rsidP="00BF200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4A551" w14:textId="7E01F2A9" w:rsidR="00BF2005" w:rsidRPr="006A6F02" w:rsidRDefault="00BF2005" w:rsidP="00BF2005">
            <w:r w:rsidRPr="009A76AC">
              <w:t>Выполнение  анализа и предварительной обработки информации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76D90F" w14:textId="11B07CAA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465609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FCFA" w14:textId="77777777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BF2005" w:rsidRPr="006A6F02" w14:paraId="024ACEA8" w14:textId="77777777" w:rsidTr="00BF2005">
        <w:trPr>
          <w:trHeight w:val="855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9F04B" w14:textId="77777777" w:rsidR="00BF2005" w:rsidRPr="009A76AC" w:rsidRDefault="00BF2005" w:rsidP="00BF2005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 w:rsidRPr="009A76AC">
              <w:rPr>
                <w:color w:val="000000"/>
              </w:rPr>
              <w:t>.04</w:t>
            </w:r>
          </w:p>
          <w:p w14:paraId="1657396B" w14:textId="2044540D" w:rsidR="00BF2005" w:rsidRPr="006A6F02" w:rsidRDefault="00BF2005" w:rsidP="00BF200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284AE" w14:textId="2BC72D1D" w:rsidR="00BF2005" w:rsidRPr="006A6F02" w:rsidRDefault="00BF2005" w:rsidP="00BF2005">
            <w:r w:rsidRPr="009A76AC">
              <w:t>Выделение объектов и атрибутов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8D3A4" w14:textId="3AAB3CFB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F88B" w14:textId="77777777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BF2005" w:rsidRPr="006A6F02" w14:paraId="1FAED87C" w14:textId="77777777" w:rsidTr="00BF2005">
        <w:trPr>
          <w:trHeight w:val="855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59324A" w14:textId="77777777" w:rsidR="00BF2005" w:rsidRPr="009A76AC" w:rsidRDefault="00BF2005" w:rsidP="00BF2005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 w:rsidRPr="009A76AC">
              <w:rPr>
                <w:color w:val="000000"/>
              </w:rPr>
              <w:t>.04</w:t>
            </w:r>
          </w:p>
          <w:p w14:paraId="0AE6B490" w14:textId="10EB2A3C" w:rsidR="00BF2005" w:rsidRPr="006A6F02" w:rsidRDefault="00BF2005" w:rsidP="00BF200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9AE43" w14:textId="131A84C9" w:rsidR="00BF2005" w:rsidRPr="006A6F02" w:rsidRDefault="00BF2005" w:rsidP="00BF2005">
            <w:r w:rsidRPr="009A76AC">
              <w:t xml:space="preserve">Проектирование и нормализация БД в полном соответствии с поставленной задачей и применением </w:t>
            </w:r>
            <w:r w:rsidRPr="009A76AC">
              <w:rPr>
                <w:caps/>
              </w:rPr>
              <w:t>case</w:t>
            </w:r>
            <w:r w:rsidRPr="009A76AC">
              <w:t>-средств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8F28C8" w14:textId="564F3E00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5326" w14:textId="77777777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BF2005" w:rsidRPr="006A6F02" w14:paraId="20287F83" w14:textId="77777777" w:rsidTr="00BF2005">
        <w:trPr>
          <w:trHeight w:val="855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00243" w14:textId="77777777" w:rsidR="00BF2005" w:rsidRPr="009A76AC" w:rsidRDefault="00BF2005" w:rsidP="00BF2005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6</w:t>
            </w:r>
            <w:r w:rsidRPr="009A76AC">
              <w:rPr>
                <w:color w:val="000000"/>
              </w:rPr>
              <w:t>.04</w:t>
            </w:r>
          </w:p>
          <w:p w14:paraId="11B3D44F" w14:textId="69237C3C" w:rsidR="00BF2005" w:rsidRPr="006A6F02" w:rsidRDefault="00BF2005" w:rsidP="00BF200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Вт.</w:t>
            </w:r>
          </w:p>
        </w:tc>
        <w:tc>
          <w:tcPr>
            <w:tcW w:w="2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48436" w14:textId="7B64BEED" w:rsidR="00BF2005" w:rsidRPr="006A6F02" w:rsidRDefault="00BF2005" w:rsidP="00BF2005">
            <w:r w:rsidRPr="009A76AC">
              <w:t>Выполнение построения БД в предложенной СУБД и заполнение всех таблиц с помощью соответствующих средств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B0D738" w14:textId="390A7784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465609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63BF" w14:textId="77777777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BF2005" w:rsidRPr="006A6F02" w14:paraId="0EC09AFC" w14:textId="77777777" w:rsidTr="00BF2005">
        <w:trPr>
          <w:trHeight w:val="855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1F6F8" w14:textId="77777777" w:rsidR="00BF2005" w:rsidRPr="009A76AC" w:rsidRDefault="00BF2005" w:rsidP="00BF2005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6</w:t>
            </w:r>
            <w:r w:rsidRPr="009A76AC">
              <w:rPr>
                <w:color w:val="000000"/>
              </w:rPr>
              <w:t>.04</w:t>
            </w:r>
          </w:p>
          <w:p w14:paraId="4CB0986F" w14:textId="764C5485" w:rsidR="00BF2005" w:rsidRPr="006A6F02" w:rsidRDefault="00BF2005" w:rsidP="00BF200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Вт.</w:t>
            </w:r>
          </w:p>
        </w:tc>
        <w:tc>
          <w:tcPr>
            <w:tcW w:w="2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4BDFB" w14:textId="62FD74DE" w:rsidR="00BF2005" w:rsidRPr="006A6F02" w:rsidRDefault="00BF2005" w:rsidP="00BF2005">
            <w:r w:rsidRPr="009A76AC">
              <w:t>Реализация уровней доступа для различных категорий пользователей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890FFD" w14:textId="6197E3E9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3388" w14:textId="77777777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BF2005" w:rsidRPr="006A6F02" w14:paraId="68F71A5A" w14:textId="77777777" w:rsidTr="00BF2005">
        <w:trPr>
          <w:trHeight w:val="855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356A5" w14:textId="77777777" w:rsidR="00BF2005" w:rsidRPr="009A76AC" w:rsidRDefault="00BF2005" w:rsidP="00BF2005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6</w:t>
            </w:r>
            <w:r w:rsidRPr="009A76AC">
              <w:rPr>
                <w:color w:val="000000"/>
              </w:rPr>
              <w:t>.04</w:t>
            </w:r>
          </w:p>
          <w:p w14:paraId="0E068054" w14:textId="3D2FDA2C" w:rsidR="00BF2005" w:rsidRPr="006A6F02" w:rsidRDefault="00BF2005" w:rsidP="00BF200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Вт.</w:t>
            </w:r>
          </w:p>
        </w:tc>
        <w:tc>
          <w:tcPr>
            <w:tcW w:w="2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5D4A2" w14:textId="307962B5" w:rsidR="00BF2005" w:rsidRPr="006A6F02" w:rsidRDefault="00BF2005" w:rsidP="00BF2005">
            <w:r w:rsidRPr="009A76AC">
              <w:t>Создание запросов и отчетов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6B1496" w14:textId="1B0F3D22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67C6" w14:textId="77777777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BF2005" w:rsidRPr="006A6F02" w14:paraId="10A44333" w14:textId="77777777" w:rsidTr="00BF2005">
        <w:trPr>
          <w:trHeight w:val="855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1A8D7" w14:textId="77777777" w:rsidR="00BF2005" w:rsidRPr="009A76AC" w:rsidRDefault="00BF2005" w:rsidP="00BF2005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7</w:t>
            </w:r>
            <w:r w:rsidRPr="009A76AC">
              <w:rPr>
                <w:color w:val="000000"/>
              </w:rPr>
              <w:t>.04</w:t>
            </w:r>
          </w:p>
          <w:p w14:paraId="6ABADF9C" w14:textId="59473EA8" w:rsidR="00BF2005" w:rsidRPr="006A6F02" w:rsidRDefault="00BF2005" w:rsidP="00BF200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Ср.</w:t>
            </w:r>
          </w:p>
        </w:tc>
        <w:tc>
          <w:tcPr>
            <w:tcW w:w="2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1599D" w14:textId="3BCC8F79" w:rsidR="00BF2005" w:rsidRPr="006A6F02" w:rsidRDefault="00BF2005" w:rsidP="00BF2005">
            <w:r w:rsidRPr="009A76AC">
              <w:t>Создание запросов и отчетов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78BC5" w14:textId="32A912E0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CBB" w14:textId="77777777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BF2005" w:rsidRPr="006A6F02" w14:paraId="0DB52CA9" w14:textId="77777777" w:rsidTr="00BF2005">
        <w:trPr>
          <w:trHeight w:val="855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3BAB4B" w14:textId="77777777" w:rsidR="00BF2005" w:rsidRPr="009A76AC" w:rsidRDefault="00BF2005" w:rsidP="00BF2005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18</w:t>
            </w:r>
            <w:r w:rsidRPr="009A76AC">
              <w:rPr>
                <w:color w:val="000000"/>
              </w:rPr>
              <w:t>.04</w:t>
            </w:r>
          </w:p>
          <w:p w14:paraId="08B2C285" w14:textId="1527242E" w:rsidR="00BF2005" w:rsidRPr="006A6F02" w:rsidRDefault="00BF2005" w:rsidP="00BF200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Чт.</w:t>
            </w:r>
          </w:p>
        </w:tc>
        <w:tc>
          <w:tcPr>
            <w:tcW w:w="2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D2B5C" w14:textId="31A8E701" w:rsidR="00BF2005" w:rsidRPr="006A6F02" w:rsidRDefault="00BF2005" w:rsidP="00BF2005">
            <w:r w:rsidRPr="009A76AC">
              <w:t>Создание и обоснование групп пользователей, принципов регистрации и системы паролей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D5398D" w14:textId="1B45E6D5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t>8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AD11" w14:textId="77777777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BF2005" w:rsidRPr="006A6F02" w14:paraId="374B1380" w14:textId="77777777" w:rsidTr="00BF2005">
        <w:trPr>
          <w:trHeight w:val="855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3BA93" w14:textId="77777777" w:rsidR="00BF2005" w:rsidRPr="009A76AC" w:rsidRDefault="00BF2005" w:rsidP="00BF2005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9</w:t>
            </w:r>
            <w:r w:rsidRPr="009A76AC">
              <w:rPr>
                <w:color w:val="000000"/>
              </w:rPr>
              <w:t>.04</w:t>
            </w:r>
          </w:p>
          <w:p w14:paraId="7A7F0DCE" w14:textId="39396648" w:rsidR="00BF2005" w:rsidRPr="006A6F02" w:rsidRDefault="00BF2005" w:rsidP="00BF200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Пт.</w:t>
            </w:r>
          </w:p>
        </w:tc>
        <w:tc>
          <w:tcPr>
            <w:tcW w:w="2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1A3CD" w14:textId="37B2E73B" w:rsidR="00BF2005" w:rsidRPr="006A6F02" w:rsidRDefault="00BF2005" w:rsidP="00BF2005">
            <w:r w:rsidRPr="009A76AC">
              <w:t>Создание запросов и отчетов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35D501" w14:textId="63B5297B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3FA3" w14:textId="77777777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BF2005" w:rsidRPr="006A6F02" w14:paraId="441B8121" w14:textId="77777777" w:rsidTr="00BF2005">
        <w:trPr>
          <w:trHeight w:val="855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59991" w14:textId="77777777" w:rsidR="00BF2005" w:rsidRPr="009A76AC" w:rsidRDefault="00BF2005" w:rsidP="00BF2005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9</w:t>
            </w:r>
            <w:r w:rsidRPr="009A76AC">
              <w:rPr>
                <w:color w:val="000000"/>
              </w:rPr>
              <w:t>.04</w:t>
            </w:r>
          </w:p>
          <w:p w14:paraId="5637F3AF" w14:textId="59B13F78" w:rsidR="00BF2005" w:rsidRPr="006A6F02" w:rsidRDefault="00BF2005" w:rsidP="00BF200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Пт.</w:t>
            </w:r>
          </w:p>
        </w:tc>
        <w:tc>
          <w:tcPr>
            <w:tcW w:w="2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C66C7" w14:textId="655DA26A" w:rsidR="00BF2005" w:rsidRPr="006A6F02" w:rsidRDefault="00BF2005" w:rsidP="00BF2005">
            <w:r w:rsidRPr="009A76AC">
              <w:t xml:space="preserve">Выполнение резервного копирования БД и восстановление состояния БД на заданную дату. Защита отчета по практике.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FB0D8" w14:textId="3805450D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0C0F" w14:textId="77777777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BF2005" w:rsidRPr="006A6F02" w14:paraId="3499979F" w14:textId="77777777" w:rsidTr="00BF2005">
        <w:trPr>
          <w:trHeight w:val="855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DCB8BB" w14:textId="77777777" w:rsidR="00BF2005" w:rsidRPr="009A76AC" w:rsidRDefault="00BF2005" w:rsidP="00BF2005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 w:rsidRPr="009A76AC">
              <w:rPr>
                <w:color w:val="000000"/>
              </w:rPr>
              <w:t>.04</w:t>
            </w:r>
          </w:p>
          <w:p w14:paraId="6E35951E" w14:textId="51A7CB7A" w:rsidR="00BF2005" w:rsidRPr="006A6F02" w:rsidRDefault="00BF2005" w:rsidP="00BF200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6A0B4" w14:textId="542CB07F" w:rsidR="00BF2005" w:rsidRPr="006A6F02" w:rsidRDefault="00BF2005" w:rsidP="00BF2005">
            <w:r w:rsidRPr="009A76AC">
              <w:t>Выполнение  анализа и предварительной обработки информации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6FD628" w14:textId="3D36D6BE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465609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A249" w14:textId="77777777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BF2005" w:rsidRPr="006A6F02" w14:paraId="62EC4028" w14:textId="77777777" w:rsidTr="00BF2005">
        <w:trPr>
          <w:trHeight w:val="855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35F6BD" w14:textId="77777777" w:rsidR="00BF2005" w:rsidRPr="009A76AC" w:rsidRDefault="00BF2005" w:rsidP="00BF2005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 w:rsidRPr="009A76AC">
              <w:rPr>
                <w:color w:val="000000"/>
              </w:rPr>
              <w:t>.04</w:t>
            </w:r>
          </w:p>
          <w:p w14:paraId="035A8515" w14:textId="0A478E53" w:rsidR="00BF2005" w:rsidRPr="006A6F02" w:rsidRDefault="00BF2005" w:rsidP="00BF200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033B2" w14:textId="517BD8DE" w:rsidR="00BF2005" w:rsidRPr="006A6F02" w:rsidRDefault="00BF2005" w:rsidP="00BF2005">
            <w:r w:rsidRPr="009A76AC">
              <w:t>Выделение объектов и атрибутов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C0EEC" w14:textId="7BD91AC0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7D14" w14:textId="77777777" w:rsidR="00BF2005" w:rsidRPr="006A6F02" w:rsidRDefault="00BF2005" w:rsidP="00BF2005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1C661AD8" w14:textId="77777777" w:rsidR="006A6F02" w:rsidRPr="006A6F02" w:rsidRDefault="006A6F02" w:rsidP="006A6F02">
      <w:pPr>
        <w:jc w:val="both"/>
        <w:rPr>
          <w:sz w:val="22"/>
          <w:szCs w:val="22"/>
        </w:rPr>
      </w:pPr>
    </w:p>
    <w:p w14:paraId="1420A1EB" w14:textId="77777777" w:rsidR="000834E0" w:rsidRDefault="006A6F02" w:rsidP="000834E0">
      <w:pPr>
        <w:ind w:firstLine="567"/>
        <w:jc w:val="center"/>
        <w:rPr>
          <w:sz w:val="28"/>
          <w:szCs w:val="28"/>
        </w:rPr>
      </w:pPr>
      <w:r w:rsidRPr="006A6F02">
        <w:rPr>
          <w:sz w:val="22"/>
          <w:szCs w:val="22"/>
        </w:rPr>
        <w:br w:type="page"/>
      </w:r>
      <w:r w:rsidR="00000000">
        <w:rPr>
          <w:noProof/>
        </w:rPr>
        <w:lastRenderedPageBreak/>
        <w:pict w14:anchorId="52115AE6">
          <v:oval id="Овал 1" o:spid="_x0000_s1026" style="position:absolute;left:0;text-align:left;margin-left:441.15pt;margin-top:-36pt;width:45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" stroked="f"/>
        </w:pict>
      </w:r>
      <w:r w:rsidR="000834E0">
        <w:rPr>
          <w:sz w:val="28"/>
          <w:szCs w:val="28"/>
        </w:rPr>
        <w:t>МИНИСТЕРСТВО ОБРАЗОВАНИЯ КИРОВСКОЙ ОБЛАСТИ</w:t>
      </w:r>
    </w:p>
    <w:p w14:paraId="42F078DB" w14:textId="7777777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1E594426" w14:textId="7777777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6198306E" w14:textId="7777777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 колледж педагогики и социальных отношений»</w:t>
      </w:r>
    </w:p>
    <w:p w14:paraId="2686E8DE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20A05E9F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435AC8A9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0CD0DF81" w14:textId="77777777" w:rsidR="000834E0" w:rsidRDefault="000834E0" w:rsidP="00083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441AFEC0" w14:textId="77777777" w:rsidR="000834E0" w:rsidRDefault="000834E0" w:rsidP="000834E0">
      <w:pPr>
        <w:ind w:firstLine="567"/>
        <w:jc w:val="both"/>
        <w:rPr>
          <w:b/>
          <w:sz w:val="28"/>
          <w:szCs w:val="28"/>
        </w:rPr>
      </w:pPr>
    </w:p>
    <w:p w14:paraId="5AABF001" w14:textId="77777777" w:rsidR="000834E0" w:rsidRDefault="000834E0" w:rsidP="00083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 практике</w:t>
      </w:r>
    </w:p>
    <w:p w14:paraId="1123318E" w14:textId="77777777" w:rsidR="000834E0" w:rsidRDefault="000834E0" w:rsidP="000834E0">
      <w:pPr>
        <w:jc w:val="center"/>
        <w:rPr>
          <w:b/>
          <w:sz w:val="28"/>
          <w:szCs w:val="28"/>
        </w:rPr>
      </w:pPr>
    </w:p>
    <w:p w14:paraId="0E30CA3D" w14:textId="77777777" w:rsidR="000834E0" w:rsidRDefault="000834E0" w:rsidP="000834E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ПМ 02. Разработка и администрирование баз данных</w:t>
      </w:r>
    </w:p>
    <w:p w14:paraId="00CB3BBD" w14:textId="77777777" w:rsidR="000834E0" w:rsidRDefault="000834E0" w:rsidP="000834E0">
      <w:pPr>
        <w:jc w:val="center"/>
        <w:rPr>
          <w:b/>
          <w:sz w:val="28"/>
          <w:szCs w:val="28"/>
        </w:rPr>
      </w:pPr>
    </w:p>
    <w:p w14:paraId="0FBF7045" w14:textId="4BFA18AF" w:rsidR="000834E0" w:rsidRDefault="000834E0" w:rsidP="000834E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«Разработка базы данных «</w:t>
      </w:r>
      <w:proofErr w:type="spellStart"/>
      <w:r w:rsidR="00A929BB">
        <w:rPr>
          <w:b/>
          <w:sz w:val="28"/>
          <w:szCs w:val="28"/>
        </w:rPr>
        <w:t>ХранительПРО</w:t>
      </w:r>
      <w:proofErr w:type="spellEnd"/>
      <w:r>
        <w:rPr>
          <w:b/>
          <w:sz w:val="28"/>
          <w:szCs w:val="28"/>
        </w:rPr>
        <w:t>»</w:t>
      </w:r>
    </w:p>
    <w:p w14:paraId="3E42B9CB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20DE84F7" w14:textId="77777777" w:rsidR="000834E0" w:rsidRDefault="000834E0" w:rsidP="000834E0">
      <w:pPr>
        <w:spacing w:line="360" w:lineRule="auto"/>
        <w:rPr>
          <w:sz w:val="22"/>
          <w:szCs w:val="22"/>
        </w:rPr>
      </w:pPr>
    </w:p>
    <w:p w14:paraId="139FBC38" w14:textId="5D90CC6E" w:rsidR="000834E0" w:rsidRPr="00D40D27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D40D27">
        <w:rPr>
          <w:sz w:val="28"/>
          <w:szCs w:val="28"/>
        </w:rPr>
        <w:t>ки</w:t>
      </w:r>
    </w:p>
    <w:p w14:paraId="2D92FFAB" w14:textId="6DEB18FE" w:rsidR="000834E0" w:rsidRDefault="00D40D27" w:rsidP="00D40D27">
      <w:pPr>
        <w:spacing w:line="360" w:lineRule="auto"/>
        <w:ind w:left="5529"/>
        <w:rPr>
          <w:sz w:val="28"/>
          <w:szCs w:val="28"/>
        </w:rPr>
      </w:pPr>
      <w:proofErr w:type="spellStart"/>
      <w:r w:rsidRPr="00D40D27">
        <w:rPr>
          <w:sz w:val="28"/>
          <w:szCs w:val="28"/>
        </w:rPr>
        <w:t>Поглазовой</w:t>
      </w:r>
      <w:proofErr w:type="spellEnd"/>
      <w:r w:rsidRPr="00D40D27">
        <w:rPr>
          <w:sz w:val="28"/>
          <w:szCs w:val="28"/>
        </w:rPr>
        <w:t xml:space="preserve"> Валерии Владимировны</w:t>
      </w:r>
    </w:p>
    <w:p w14:paraId="7B6719A9" w14:textId="3095625B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D40D27">
        <w:rPr>
          <w:sz w:val="28"/>
          <w:szCs w:val="28"/>
        </w:rPr>
        <w:t>21</w:t>
      </w:r>
      <w:r>
        <w:rPr>
          <w:sz w:val="28"/>
          <w:szCs w:val="28"/>
        </w:rPr>
        <w:t>П-1</w:t>
      </w:r>
    </w:p>
    <w:p w14:paraId="3D5060BB" w14:textId="77777777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Специальность  09.02.07Информационные системы и программирование</w:t>
      </w:r>
    </w:p>
    <w:p w14:paraId="4F9BB4FB" w14:textId="77777777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14:paraId="237AF33A" w14:textId="77777777" w:rsidR="000834E0" w:rsidRDefault="000834E0" w:rsidP="000834E0">
      <w:pPr>
        <w:ind w:left="5529"/>
        <w:jc w:val="right"/>
      </w:pPr>
    </w:p>
    <w:p w14:paraId="3ED1BD14" w14:textId="77777777" w:rsidR="000834E0" w:rsidRDefault="000834E0" w:rsidP="000834E0">
      <w:pPr>
        <w:ind w:left="5529"/>
        <w:jc w:val="right"/>
      </w:pPr>
      <w:r>
        <w:t>___________/_Махнев Александр Анатольевич__</w:t>
      </w:r>
    </w:p>
    <w:p w14:paraId="0F4F8D46" w14:textId="77777777" w:rsidR="000834E0" w:rsidRDefault="000834E0" w:rsidP="000834E0">
      <w:pPr>
        <w:ind w:left="5529"/>
        <w:jc w:val="center"/>
      </w:pPr>
      <w:r>
        <w:t xml:space="preserve">Подпись                        расшифровка                          </w:t>
      </w:r>
    </w:p>
    <w:p w14:paraId="79EB6435" w14:textId="77777777" w:rsidR="000834E0" w:rsidRDefault="000834E0" w:rsidP="000834E0">
      <w:pPr>
        <w:ind w:left="4500"/>
        <w:rPr>
          <w:sz w:val="28"/>
          <w:szCs w:val="28"/>
        </w:rPr>
      </w:pPr>
    </w:p>
    <w:p w14:paraId="567044C8" w14:textId="77777777" w:rsidR="000834E0" w:rsidRDefault="000834E0" w:rsidP="000834E0">
      <w:pPr>
        <w:ind w:left="4500"/>
        <w:rPr>
          <w:sz w:val="28"/>
          <w:szCs w:val="28"/>
        </w:rPr>
      </w:pPr>
    </w:p>
    <w:p w14:paraId="2C0B8C7E" w14:textId="77777777" w:rsidR="000834E0" w:rsidRDefault="000834E0" w:rsidP="000834E0">
      <w:pPr>
        <w:ind w:left="4500"/>
        <w:rPr>
          <w:sz w:val="28"/>
          <w:szCs w:val="28"/>
        </w:rPr>
      </w:pPr>
    </w:p>
    <w:p w14:paraId="52197D76" w14:textId="77777777" w:rsidR="000834E0" w:rsidRDefault="000834E0" w:rsidP="000834E0">
      <w:pPr>
        <w:ind w:left="4500"/>
        <w:rPr>
          <w:sz w:val="28"/>
          <w:szCs w:val="28"/>
        </w:rPr>
      </w:pPr>
    </w:p>
    <w:p w14:paraId="36EF00D8" w14:textId="77777777" w:rsidR="000834E0" w:rsidRDefault="000834E0" w:rsidP="000834E0">
      <w:pPr>
        <w:ind w:left="4500"/>
        <w:rPr>
          <w:sz w:val="28"/>
          <w:szCs w:val="28"/>
        </w:rPr>
      </w:pPr>
    </w:p>
    <w:p w14:paraId="0A00244E" w14:textId="77777777" w:rsidR="000834E0" w:rsidRDefault="000834E0" w:rsidP="000834E0">
      <w:pPr>
        <w:ind w:left="4500"/>
        <w:rPr>
          <w:sz w:val="28"/>
          <w:szCs w:val="28"/>
        </w:rPr>
      </w:pPr>
    </w:p>
    <w:p w14:paraId="427D82E7" w14:textId="77777777" w:rsidR="000834E0" w:rsidRDefault="000834E0" w:rsidP="000834E0">
      <w:pPr>
        <w:ind w:left="4500"/>
        <w:rPr>
          <w:sz w:val="28"/>
          <w:szCs w:val="28"/>
        </w:rPr>
      </w:pPr>
    </w:p>
    <w:p w14:paraId="6413A518" w14:textId="77777777" w:rsidR="000834E0" w:rsidRDefault="000834E0" w:rsidP="000834E0">
      <w:pPr>
        <w:ind w:left="4500"/>
        <w:rPr>
          <w:sz w:val="28"/>
          <w:szCs w:val="28"/>
        </w:rPr>
      </w:pPr>
    </w:p>
    <w:p w14:paraId="60B16701" w14:textId="77777777" w:rsidR="000834E0" w:rsidRDefault="000834E0" w:rsidP="000834E0">
      <w:pPr>
        <w:ind w:left="4500"/>
        <w:rPr>
          <w:sz w:val="28"/>
          <w:szCs w:val="28"/>
        </w:rPr>
      </w:pPr>
    </w:p>
    <w:p w14:paraId="10C970AD" w14:textId="77777777" w:rsidR="000834E0" w:rsidRDefault="000834E0" w:rsidP="000834E0">
      <w:pPr>
        <w:ind w:left="4500"/>
        <w:rPr>
          <w:sz w:val="28"/>
          <w:szCs w:val="28"/>
        </w:rPr>
      </w:pPr>
    </w:p>
    <w:p w14:paraId="1AF45220" w14:textId="77777777" w:rsidR="000834E0" w:rsidRDefault="000834E0" w:rsidP="000834E0">
      <w:pPr>
        <w:ind w:left="4500"/>
        <w:rPr>
          <w:sz w:val="28"/>
          <w:szCs w:val="28"/>
        </w:rPr>
      </w:pPr>
    </w:p>
    <w:p w14:paraId="29FF4EB9" w14:textId="77777777" w:rsidR="000834E0" w:rsidRDefault="000834E0" w:rsidP="000834E0">
      <w:pPr>
        <w:ind w:left="4500"/>
        <w:rPr>
          <w:sz w:val="28"/>
          <w:szCs w:val="28"/>
        </w:rPr>
      </w:pPr>
    </w:p>
    <w:p w14:paraId="427BD26B" w14:textId="77777777" w:rsidR="000834E0" w:rsidRDefault="000834E0" w:rsidP="000834E0">
      <w:pPr>
        <w:ind w:left="4500"/>
        <w:rPr>
          <w:sz w:val="28"/>
          <w:szCs w:val="28"/>
        </w:rPr>
      </w:pPr>
    </w:p>
    <w:p w14:paraId="23442A17" w14:textId="77777777" w:rsidR="000834E0" w:rsidRDefault="000834E0" w:rsidP="000834E0">
      <w:pPr>
        <w:ind w:left="4500"/>
      </w:pPr>
    </w:p>
    <w:p w14:paraId="090F7852" w14:textId="695FCC74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D40D27">
        <w:rPr>
          <w:sz w:val="28"/>
          <w:szCs w:val="28"/>
        </w:rPr>
        <w:t>24</w:t>
      </w:r>
      <w:r>
        <w:rPr>
          <w:sz w:val="28"/>
          <w:szCs w:val="28"/>
        </w:rPr>
        <w:t xml:space="preserve"> год</w:t>
      </w:r>
    </w:p>
    <w:p w14:paraId="31878B9A" w14:textId="77777777" w:rsidR="000834E0" w:rsidRDefault="000834E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BC975E" w14:textId="77777777" w:rsidR="000834E0" w:rsidRDefault="000834E0" w:rsidP="00D40D27">
      <w:pPr>
        <w:widowControl w:val="0"/>
        <w:tabs>
          <w:tab w:val="left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EB427F9" w14:textId="77777777" w:rsidR="00D40D27" w:rsidRPr="000834E0" w:rsidRDefault="00D40D27" w:rsidP="000834E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4807DBC5" w14:textId="77777777" w:rsidR="000834E0" w:rsidRDefault="000834E0" w:rsidP="000834E0">
      <w:pPr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15658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10D2B2" w14:textId="77777777" w:rsidR="00D40D27" w:rsidRDefault="00D40D27" w:rsidP="00D40D27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6B6C87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6D6FCA6E" w14:textId="77777777" w:rsidR="00D40D27" w:rsidRPr="006B6C87" w:rsidRDefault="00D40D27" w:rsidP="00D40D27">
          <w:pPr>
            <w:pStyle w:val="a5"/>
            <w:ind w:left="1571"/>
          </w:pPr>
        </w:p>
        <w:p w14:paraId="74B5E102" w14:textId="5BDE4F1F" w:rsidR="00D40D27" w:rsidRPr="00D40D27" w:rsidRDefault="00D40D27" w:rsidP="00D40D27">
          <w:pPr>
            <w:pStyle w:val="11"/>
            <w:tabs>
              <w:tab w:val="left" w:pos="660"/>
              <w:tab w:val="right" w:leader="dot" w:pos="10762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r w:rsidRPr="00D40D27">
            <w:rPr>
              <w:b/>
              <w:bCs/>
            </w:rPr>
            <w:fldChar w:fldCharType="begin"/>
          </w:r>
          <w:r w:rsidRPr="00D40D27">
            <w:rPr>
              <w:b/>
              <w:bCs/>
            </w:rPr>
            <w:instrText xml:space="preserve"> TOC \o "1-3" \h \z \u </w:instrText>
          </w:r>
          <w:r w:rsidRPr="00D40D27">
            <w:rPr>
              <w:b/>
              <w:bCs/>
            </w:rPr>
            <w:fldChar w:fldCharType="separate"/>
          </w:r>
          <w:hyperlink w:anchor="_Toc138845243" w:history="1">
            <w:r w:rsidRPr="00D40D27">
              <w:rPr>
                <w:rStyle w:val="a7"/>
                <w:b/>
                <w:bCs/>
                <w:noProof/>
                <w:highlight w:val="white"/>
              </w:rPr>
              <w:t xml:space="preserve">1. </w:t>
            </w:r>
            <w:bookmarkStart w:id="1" w:name="_Hlk164412268"/>
            <w:r w:rsidRPr="00D40D27">
              <w:rPr>
                <w:rStyle w:val="a7"/>
                <w:b/>
                <w:bCs/>
                <w:noProof/>
                <w:highlight w:val="white"/>
              </w:rPr>
              <w:t>Выполнение анализа и предварительной обработки информации</w:t>
            </w:r>
            <w:bookmarkEnd w:id="1"/>
            <w:r w:rsidRPr="00D40D27">
              <w:rPr>
                <w:b/>
                <w:bCs/>
                <w:noProof/>
                <w:webHidden/>
              </w:rPr>
              <w:tab/>
            </w:r>
            <w:r w:rsidRPr="00D40D27">
              <w:rPr>
                <w:b/>
                <w:bCs/>
                <w:noProof/>
                <w:webHidden/>
              </w:rPr>
              <w:fldChar w:fldCharType="begin"/>
            </w:r>
            <w:r w:rsidRPr="00D40D27">
              <w:rPr>
                <w:b/>
                <w:bCs/>
                <w:noProof/>
                <w:webHidden/>
              </w:rPr>
              <w:instrText xml:space="preserve"> PAGEREF _Toc138845243 \h </w:instrText>
            </w:r>
            <w:r w:rsidRPr="00D40D27">
              <w:rPr>
                <w:b/>
                <w:bCs/>
                <w:noProof/>
                <w:webHidden/>
              </w:rPr>
            </w:r>
            <w:r w:rsidRPr="00D40D27">
              <w:rPr>
                <w:b/>
                <w:bCs/>
                <w:noProof/>
                <w:webHidden/>
              </w:rPr>
              <w:fldChar w:fldCharType="separate"/>
            </w:r>
            <w:r w:rsidRPr="00D40D27">
              <w:rPr>
                <w:b/>
                <w:bCs/>
                <w:noProof/>
                <w:webHidden/>
              </w:rPr>
              <w:t>3</w:t>
            </w:r>
            <w:r w:rsidRPr="00D40D2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85FE18" w14:textId="77777777" w:rsidR="00D40D27" w:rsidRPr="00D40D27" w:rsidRDefault="00000000" w:rsidP="00D40D27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38845244" w:history="1">
            <w:r w:rsidR="00D40D27" w:rsidRPr="00D40D27">
              <w:rPr>
                <w:rStyle w:val="a7"/>
                <w:b/>
                <w:bCs/>
                <w:noProof/>
                <w:highlight w:val="white"/>
              </w:rPr>
              <w:t>2. Выделение объектов и атрибутов в соответствии с заданием</w:t>
            </w:r>
            <w:r w:rsidR="00D40D27" w:rsidRPr="00D40D27">
              <w:rPr>
                <w:b/>
                <w:bCs/>
                <w:noProof/>
                <w:webHidden/>
              </w:rPr>
              <w:tab/>
            </w:r>
            <w:r w:rsidR="00D40D27" w:rsidRPr="00D40D27">
              <w:rPr>
                <w:b/>
                <w:bCs/>
                <w:noProof/>
                <w:webHidden/>
              </w:rPr>
              <w:fldChar w:fldCharType="begin"/>
            </w:r>
            <w:r w:rsidR="00D40D27" w:rsidRPr="00D40D27">
              <w:rPr>
                <w:b/>
                <w:bCs/>
                <w:noProof/>
                <w:webHidden/>
              </w:rPr>
              <w:instrText xml:space="preserve"> PAGEREF _Toc138845244 \h </w:instrText>
            </w:r>
            <w:r w:rsidR="00D40D27" w:rsidRPr="00D40D27">
              <w:rPr>
                <w:b/>
                <w:bCs/>
                <w:noProof/>
                <w:webHidden/>
              </w:rPr>
            </w:r>
            <w:r w:rsidR="00D40D27" w:rsidRPr="00D40D27">
              <w:rPr>
                <w:b/>
                <w:bCs/>
                <w:noProof/>
                <w:webHidden/>
              </w:rPr>
              <w:fldChar w:fldCharType="separate"/>
            </w:r>
            <w:r w:rsidR="00D40D27" w:rsidRPr="00D40D27">
              <w:rPr>
                <w:b/>
                <w:bCs/>
                <w:noProof/>
                <w:webHidden/>
              </w:rPr>
              <w:t>4</w:t>
            </w:r>
            <w:r w:rsidR="00D40D27" w:rsidRPr="00D40D2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8693E4" w14:textId="65FDDA39" w:rsidR="00D40D27" w:rsidRPr="00D40D27" w:rsidRDefault="00000000" w:rsidP="00D40D27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38845246" w:history="1">
            <w:r w:rsidR="00D40D27" w:rsidRPr="00D40D27">
              <w:rPr>
                <w:rStyle w:val="a7"/>
                <w:b/>
                <w:bCs/>
                <w:noProof/>
                <w:highlight w:val="white"/>
              </w:rPr>
              <w:t>3. Проектирование и нормализация БД в полном соответствии с поставленной задачей и применением CASE-средств</w:t>
            </w:r>
            <w:r w:rsidR="00D40D27" w:rsidRPr="00D40D27">
              <w:rPr>
                <w:b/>
                <w:bCs/>
                <w:noProof/>
                <w:webHidden/>
              </w:rPr>
              <w:tab/>
            </w:r>
            <w:r w:rsidR="00D40D27" w:rsidRPr="00D40D27">
              <w:rPr>
                <w:b/>
                <w:bCs/>
                <w:noProof/>
                <w:webHidden/>
              </w:rPr>
              <w:fldChar w:fldCharType="begin"/>
            </w:r>
            <w:r w:rsidR="00D40D27" w:rsidRPr="00D40D27">
              <w:rPr>
                <w:b/>
                <w:bCs/>
                <w:noProof/>
                <w:webHidden/>
              </w:rPr>
              <w:instrText xml:space="preserve"> PAGEREF _Toc138845246 \h </w:instrText>
            </w:r>
            <w:r w:rsidR="00D40D27" w:rsidRPr="00D40D27">
              <w:rPr>
                <w:b/>
                <w:bCs/>
                <w:noProof/>
                <w:webHidden/>
              </w:rPr>
            </w:r>
            <w:r w:rsidR="00D40D27" w:rsidRPr="00D40D27">
              <w:rPr>
                <w:b/>
                <w:bCs/>
                <w:noProof/>
                <w:webHidden/>
              </w:rPr>
              <w:fldChar w:fldCharType="separate"/>
            </w:r>
            <w:r w:rsidR="00D40D27" w:rsidRPr="00D40D27">
              <w:rPr>
                <w:b/>
                <w:bCs/>
                <w:noProof/>
                <w:webHidden/>
              </w:rPr>
              <w:t>7</w:t>
            </w:r>
            <w:r w:rsidR="00D40D27" w:rsidRPr="00D40D2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E4529A" w14:textId="4822EF6E" w:rsidR="00D40D27" w:rsidRPr="00D40D27" w:rsidRDefault="00000000" w:rsidP="00D40D27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38845247" w:history="1">
            <w:r w:rsidR="00D40D27" w:rsidRPr="00D40D27">
              <w:rPr>
                <w:rStyle w:val="a7"/>
                <w:b/>
                <w:bCs/>
                <w:noProof/>
                <w:highlight w:val="white"/>
              </w:rPr>
              <w:t>4. Выполнение построения БД в предложенной СУБД и заполнение всех таблиц с помощью соответствующих средств</w:t>
            </w:r>
            <w:r w:rsidR="00D40D27" w:rsidRPr="00D40D27">
              <w:rPr>
                <w:b/>
                <w:bCs/>
                <w:noProof/>
                <w:webHidden/>
              </w:rPr>
              <w:tab/>
            </w:r>
            <w:r w:rsidR="00D40D27" w:rsidRPr="00D40D27">
              <w:rPr>
                <w:b/>
                <w:bCs/>
                <w:noProof/>
                <w:webHidden/>
              </w:rPr>
              <w:fldChar w:fldCharType="begin"/>
            </w:r>
            <w:r w:rsidR="00D40D27" w:rsidRPr="00D40D27">
              <w:rPr>
                <w:b/>
                <w:bCs/>
                <w:noProof/>
                <w:webHidden/>
              </w:rPr>
              <w:instrText xml:space="preserve"> PAGEREF _Toc138845247 \h </w:instrText>
            </w:r>
            <w:r w:rsidR="00D40D27" w:rsidRPr="00D40D27">
              <w:rPr>
                <w:b/>
                <w:bCs/>
                <w:noProof/>
                <w:webHidden/>
              </w:rPr>
            </w:r>
            <w:r w:rsidR="00D40D27" w:rsidRPr="00D40D27">
              <w:rPr>
                <w:b/>
                <w:bCs/>
                <w:noProof/>
                <w:webHidden/>
              </w:rPr>
              <w:fldChar w:fldCharType="separate"/>
            </w:r>
            <w:r w:rsidR="00D40D27" w:rsidRPr="00D40D27">
              <w:rPr>
                <w:b/>
                <w:bCs/>
                <w:noProof/>
                <w:webHidden/>
              </w:rPr>
              <w:t>8</w:t>
            </w:r>
            <w:r w:rsidR="00D40D27" w:rsidRPr="00D40D2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41CC0D" w14:textId="0DB9B901" w:rsidR="00D40D27" w:rsidRPr="00D40D27" w:rsidRDefault="00000000" w:rsidP="00D40D27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38845248" w:history="1">
            <w:r w:rsidR="00D40D27" w:rsidRPr="00D40D27">
              <w:rPr>
                <w:rStyle w:val="a7"/>
                <w:b/>
                <w:bCs/>
                <w:noProof/>
                <w:highlight w:val="white"/>
              </w:rPr>
              <w:t>5. Реализация уровней доступа для различных категорий пользователей</w:t>
            </w:r>
            <w:r w:rsidR="00D40D27" w:rsidRPr="00D40D27">
              <w:rPr>
                <w:b/>
                <w:bCs/>
                <w:noProof/>
                <w:webHidden/>
              </w:rPr>
              <w:tab/>
            </w:r>
            <w:r w:rsidR="00D40D27" w:rsidRPr="00D40D27">
              <w:rPr>
                <w:b/>
                <w:bCs/>
                <w:noProof/>
                <w:webHidden/>
              </w:rPr>
              <w:fldChar w:fldCharType="begin"/>
            </w:r>
            <w:r w:rsidR="00D40D27" w:rsidRPr="00D40D27">
              <w:rPr>
                <w:b/>
                <w:bCs/>
                <w:noProof/>
                <w:webHidden/>
              </w:rPr>
              <w:instrText xml:space="preserve"> PAGEREF _Toc138845248 \h </w:instrText>
            </w:r>
            <w:r w:rsidR="00D40D27" w:rsidRPr="00D40D27">
              <w:rPr>
                <w:b/>
                <w:bCs/>
                <w:noProof/>
                <w:webHidden/>
              </w:rPr>
            </w:r>
            <w:r w:rsidR="00D40D27" w:rsidRPr="00D40D27">
              <w:rPr>
                <w:b/>
                <w:bCs/>
                <w:noProof/>
                <w:webHidden/>
              </w:rPr>
              <w:fldChar w:fldCharType="separate"/>
            </w:r>
            <w:r w:rsidR="00D40D27" w:rsidRPr="00D40D27">
              <w:rPr>
                <w:b/>
                <w:bCs/>
                <w:noProof/>
                <w:webHidden/>
              </w:rPr>
              <w:t>14</w:t>
            </w:r>
            <w:r w:rsidR="00D40D27" w:rsidRPr="00D40D2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3DF8AB" w14:textId="40A374BA" w:rsidR="00D40D27" w:rsidRPr="00D40D27" w:rsidRDefault="00000000" w:rsidP="00D40D27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38845249" w:history="1">
            <w:r w:rsidR="00D40D27" w:rsidRPr="00D40D27">
              <w:rPr>
                <w:rStyle w:val="a7"/>
                <w:b/>
                <w:bCs/>
                <w:noProof/>
                <w:highlight w:val="white"/>
              </w:rPr>
              <w:t>6. Создание запросов и отчетов в соответствии с заданием</w:t>
            </w:r>
            <w:r w:rsidR="00D40D27" w:rsidRPr="00D40D27">
              <w:rPr>
                <w:b/>
                <w:bCs/>
                <w:noProof/>
                <w:webHidden/>
              </w:rPr>
              <w:tab/>
            </w:r>
            <w:r w:rsidR="00D40D27" w:rsidRPr="00D40D27">
              <w:rPr>
                <w:b/>
                <w:bCs/>
                <w:noProof/>
                <w:webHidden/>
              </w:rPr>
              <w:fldChar w:fldCharType="begin"/>
            </w:r>
            <w:r w:rsidR="00D40D27" w:rsidRPr="00D40D27">
              <w:rPr>
                <w:b/>
                <w:bCs/>
                <w:noProof/>
                <w:webHidden/>
              </w:rPr>
              <w:instrText xml:space="preserve"> PAGEREF _Toc138845249 \h </w:instrText>
            </w:r>
            <w:r w:rsidR="00D40D27" w:rsidRPr="00D40D27">
              <w:rPr>
                <w:b/>
                <w:bCs/>
                <w:noProof/>
                <w:webHidden/>
              </w:rPr>
            </w:r>
            <w:r w:rsidR="00D40D27" w:rsidRPr="00D40D27">
              <w:rPr>
                <w:b/>
                <w:bCs/>
                <w:noProof/>
                <w:webHidden/>
              </w:rPr>
              <w:fldChar w:fldCharType="separate"/>
            </w:r>
            <w:r w:rsidR="00D40D27" w:rsidRPr="00D40D27">
              <w:rPr>
                <w:b/>
                <w:bCs/>
                <w:noProof/>
                <w:webHidden/>
              </w:rPr>
              <w:t>15</w:t>
            </w:r>
            <w:r w:rsidR="00D40D27" w:rsidRPr="00D40D2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79B253" w14:textId="7F96BCF3" w:rsidR="00D40D27" w:rsidRPr="00D40D27" w:rsidRDefault="00000000" w:rsidP="00D40D27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38845250" w:history="1">
            <w:r w:rsidR="00D40D27" w:rsidRPr="00D40D27">
              <w:rPr>
                <w:rStyle w:val="a7"/>
                <w:b/>
                <w:bCs/>
                <w:noProof/>
                <w:highlight w:val="white"/>
              </w:rPr>
              <w:t>7. Создание и обоснование групп пользователей, принципов регистрации и системы паролей</w:t>
            </w:r>
            <w:r w:rsidR="00D40D27" w:rsidRPr="00D40D27">
              <w:rPr>
                <w:b/>
                <w:bCs/>
                <w:noProof/>
                <w:webHidden/>
              </w:rPr>
              <w:tab/>
            </w:r>
            <w:r w:rsidR="00D40D27" w:rsidRPr="00D40D27">
              <w:rPr>
                <w:b/>
                <w:bCs/>
                <w:noProof/>
                <w:webHidden/>
              </w:rPr>
              <w:fldChar w:fldCharType="begin"/>
            </w:r>
            <w:r w:rsidR="00D40D27" w:rsidRPr="00D40D27">
              <w:rPr>
                <w:b/>
                <w:bCs/>
                <w:noProof/>
                <w:webHidden/>
              </w:rPr>
              <w:instrText xml:space="preserve"> PAGEREF _Toc138845250 \h </w:instrText>
            </w:r>
            <w:r w:rsidR="00D40D27" w:rsidRPr="00D40D27">
              <w:rPr>
                <w:b/>
                <w:bCs/>
                <w:noProof/>
                <w:webHidden/>
              </w:rPr>
            </w:r>
            <w:r w:rsidR="00D40D27" w:rsidRPr="00D40D27">
              <w:rPr>
                <w:b/>
                <w:bCs/>
                <w:noProof/>
                <w:webHidden/>
              </w:rPr>
              <w:fldChar w:fldCharType="separate"/>
            </w:r>
            <w:r w:rsidR="00D40D27" w:rsidRPr="00D40D27">
              <w:rPr>
                <w:b/>
                <w:bCs/>
                <w:noProof/>
                <w:webHidden/>
              </w:rPr>
              <w:t>17</w:t>
            </w:r>
            <w:r w:rsidR="00D40D27" w:rsidRPr="00D40D2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0BB243F" w14:textId="091A3F48" w:rsidR="00D40D27" w:rsidRPr="00D40D27" w:rsidRDefault="00000000" w:rsidP="00D40D27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38845251" w:history="1">
            <w:r w:rsidR="00D40D27" w:rsidRPr="00D40D27">
              <w:rPr>
                <w:rStyle w:val="a7"/>
                <w:b/>
                <w:bCs/>
                <w:noProof/>
                <w:highlight w:val="white"/>
              </w:rPr>
              <w:t>8. Выполнение резервного копирования БД и восстановление состояния БД на заданную дату.</w:t>
            </w:r>
            <w:r w:rsidR="00D40D27" w:rsidRPr="00D40D27">
              <w:rPr>
                <w:b/>
                <w:bCs/>
                <w:noProof/>
                <w:webHidden/>
              </w:rPr>
              <w:tab/>
            </w:r>
            <w:r w:rsidR="00D40D27" w:rsidRPr="00D40D27">
              <w:rPr>
                <w:b/>
                <w:bCs/>
                <w:noProof/>
                <w:webHidden/>
              </w:rPr>
              <w:fldChar w:fldCharType="begin"/>
            </w:r>
            <w:r w:rsidR="00D40D27" w:rsidRPr="00D40D27">
              <w:rPr>
                <w:b/>
                <w:bCs/>
                <w:noProof/>
                <w:webHidden/>
              </w:rPr>
              <w:instrText xml:space="preserve"> PAGEREF _Toc138845251 \h </w:instrText>
            </w:r>
            <w:r w:rsidR="00D40D27" w:rsidRPr="00D40D27">
              <w:rPr>
                <w:b/>
                <w:bCs/>
                <w:noProof/>
                <w:webHidden/>
              </w:rPr>
            </w:r>
            <w:r w:rsidR="00D40D27" w:rsidRPr="00D40D27">
              <w:rPr>
                <w:b/>
                <w:bCs/>
                <w:noProof/>
                <w:webHidden/>
              </w:rPr>
              <w:fldChar w:fldCharType="separate"/>
            </w:r>
            <w:r w:rsidR="00D40D27" w:rsidRPr="00D40D27">
              <w:rPr>
                <w:b/>
                <w:bCs/>
                <w:noProof/>
                <w:webHidden/>
              </w:rPr>
              <w:t>18</w:t>
            </w:r>
            <w:r w:rsidR="00D40D27" w:rsidRPr="00D40D2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6A55BB" w14:textId="24FF08F4" w:rsidR="00D40D27" w:rsidRPr="00D40D27" w:rsidRDefault="00D40D27" w:rsidP="00D40D27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r w:rsidRPr="00D40D27">
            <w:rPr>
              <w:b/>
              <w:bCs/>
            </w:rPr>
            <w:t>9</w:t>
          </w:r>
          <w:hyperlink w:anchor="_Toc138845252" w:history="1">
            <w:r w:rsidRPr="00D40D27">
              <w:rPr>
                <w:rStyle w:val="a7"/>
                <w:b/>
                <w:bCs/>
                <w:noProof/>
                <w:highlight w:val="white"/>
              </w:rPr>
              <w:t>. Заключение.</w:t>
            </w:r>
            <w:r w:rsidRPr="00D40D27">
              <w:rPr>
                <w:b/>
                <w:bCs/>
                <w:noProof/>
                <w:webHidden/>
              </w:rPr>
              <w:tab/>
            </w:r>
            <w:r w:rsidRPr="00D40D27">
              <w:rPr>
                <w:b/>
                <w:bCs/>
                <w:noProof/>
                <w:webHidden/>
              </w:rPr>
              <w:fldChar w:fldCharType="begin"/>
            </w:r>
            <w:r w:rsidRPr="00D40D27">
              <w:rPr>
                <w:b/>
                <w:bCs/>
                <w:noProof/>
                <w:webHidden/>
              </w:rPr>
              <w:instrText xml:space="preserve"> PAGEREF _Toc138845252 \h </w:instrText>
            </w:r>
            <w:r w:rsidRPr="00D40D27">
              <w:rPr>
                <w:b/>
                <w:bCs/>
                <w:noProof/>
                <w:webHidden/>
              </w:rPr>
            </w:r>
            <w:r w:rsidRPr="00D40D27">
              <w:rPr>
                <w:b/>
                <w:bCs/>
                <w:noProof/>
                <w:webHidden/>
              </w:rPr>
              <w:fldChar w:fldCharType="separate"/>
            </w:r>
            <w:r w:rsidRPr="00D40D27">
              <w:rPr>
                <w:b/>
                <w:bCs/>
                <w:noProof/>
                <w:webHidden/>
              </w:rPr>
              <w:t>20</w:t>
            </w:r>
            <w:r w:rsidRPr="00D40D2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67E6C4" w14:textId="732B8BBD" w:rsidR="00D40D27" w:rsidRPr="00D40D27" w:rsidRDefault="00D40D27" w:rsidP="00D40D27">
          <w:pPr>
            <w:rPr>
              <w:b/>
              <w:bCs/>
            </w:rPr>
          </w:pPr>
          <w:r w:rsidRPr="00D40D27">
            <w:fldChar w:fldCharType="end"/>
          </w:r>
          <w:r w:rsidRPr="00D40D27">
            <w:rPr>
              <w:b/>
              <w:bCs/>
            </w:rPr>
            <w:t>10.Приложения</w:t>
          </w:r>
        </w:p>
      </w:sdtContent>
    </w:sdt>
    <w:p w14:paraId="681FC416" w14:textId="77777777" w:rsidR="00D40D27" w:rsidRPr="000E3718" w:rsidRDefault="00D40D27" w:rsidP="00D40D27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418AF7E" w14:textId="445EDB6A" w:rsidR="00D40D27" w:rsidRDefault="00D40D27">
      <w:pPr>
        <w:spacing w:after="160" w:line="259" w:lineRule="auto"/>
      </w:pPr>
      <w:r>
        <w:br w:type="page"/>
      </w:r>
    </w:p>
    <w:p w14:paraId="06144AFA" w14:textId="4AE682EB" w:rsidR="00422E6C" w:rsidRPr="005D2CF0" w:rsidRDefault="00D40D27" w:rsidP="005D2CF0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40D27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lastRenderedPageBreak/>
        <w:t>Выполнение анализа и предварительной обработки информации</w:t>
      </w:r>
    </w:p>
    <w:p w14:paraId="36AB557D" w14:textId="77777777" w:rsidR="005D2CF0" w:rsidRPr="005D2CF0" w:rsidRDefault="005D2CF0" w:rsidP="005D2CF0"/>
    <w:p w14:paraId="13A0C00B" w14:textId="30E03B75" w:rsidR="005D2CF0" w:rsidRPr="00076BD5" w:rsidRDefault="005D2CF0" w:rsidP="005D2CF0">
      <w:pPr>
        <w:rPr>
          <w:sz w:val="28"/>
          <w:szCs w:val="28"/>
        </w:rPr>
      </w:pPr>
      <w:r w:rsidRPr="005D2CF0">
        <w:rPr>
          <w:b/>
          <w:sz w:val="28"/>
          <w:szCs w:val="28"/>
        </w:rPr>
        <w:t>Цель работы:</w:t>
      </w:r>
      <w:r w:rsidRPr="005D2CF0">
        <w:rPr>
          <w:sz w:val="28"/>
          <w:szCs w:val="28"/>
        </w:rPr>
        <w:t xml:space="preserve"> Анализ предметной области для разработки базы данных </w:t>
      </w:r>
      <w:r w:rsidRPr="00076BD5">
        <w:rPr>
          <w:sz w:val="28"/>
          <w:szCs w:val="28"/>
        </w:rPr>
        <w:t>модуля по организации контроля физического доступа к значимому объекту "</w:t>
      </w:r>
      <w:proofErr w:type="spellStart"/>
      <w:r w:rsidRPr="00076BD5">
        <w:rPr>
          <w:sz w:val="28"/>
          <w:szCs w:val="28"/>
        </w:rPr>
        <w:t>ХранительПРО</w:t>
      </w:r>
      <w:proofErr w:type="spellEnd"/>
      <w:r w:rsidRPr="00076BD5">
        <w:rPr>
          <w:sz w:val="28"/>
          <w:szCs w:val="28"/>
        </w:rPr>
        <w:t>" с использованием различных терминалов и веб-сервиса для заказа пропусков.</w:t>
      </w:r>
    </w:p>
    <w:p w14:paraId="342137CB" w14:textId="18F4308D" w:rsidR="005D2CF0" w:rsidRPr="005D2CF0" w:rsidRDefault="005D2CF0" w:rsidP="005D2CF0">
      <w:pPr>
        <w:rPr>
          <w:b/>
          <w:sz w:val="28"/>
          <w:szCs w:val="28"/>
        </w:rPr>
      </w:pPr>
      <w:r w:rsidRPr="005D2CF0">
        <w:rPr>
          <w:b/>
          <w:sz w:val="28"/>
          <w:szCs w:val="28"/>
        </w:rPr>
        <w:t>Сфера деятельности:</w:t>
      </w:r>
    </w:p>
    <w:p w14:paraId="6DDF9511" w14:textId="62C3E215" w:rsidR="005D2CF0" w:rsidRPr="00076BD5" w:rsidRDefault="005D2CF0" w:rsidP="005D2CF0">
      <w:pPr>
        <w:rPr>
          <w:sz w:val="28"/>
          <w:szCs w:val="28"/>
        </w:rPr>
      </w:pPr>
      <w:r w:rsidRPr="00076BD5">
        <w:rPr>
          <w:sz w:val="28"/>
          <w:szCs w:val="28"/>
        </w:rPr>
        <w:t>1. Организация пропускного режима</w:t>
      </w:r>
      <w:proofErr w:type="gramStart"/>
      <w:r w:rsidRPr="00076BD5">
        <w:rPr>
          <w:sz w:val="28"/>
          <w:szCs w:val="28"/>
        </w:rPr>
        <w:t>: Включает</w:t>
      </w:r>
      <w:proofErr w:type="gramEnd"/>
      <w:r w:rsidRPr="00076BD5">
        <w:rPr>
          <w:sz w:val="28"/>
          <w:szCs w:val="28"/>
        </w:rPr>
        <w:t xml:space="preserve"> в себя управление доступом гостей и экскурсионных групп на предприятие через веб-сервис для заказа пропусков.</w:t>
      </w:r>
    </w:p>
    <w:p w14:paraId="35669A33" w14:textId="19CA871C" w:rsidR="005D2CF0" w:rsidRPr="00076BD5" w:rsidRDefault="005D2CF0" w:rsidP="005D2CF0">
      <w:pPr>
        <w:rPr>
          <w:sz w:val="28"/>
          <w:szCs w:val="28"/>
        </w:rPr>
      </w:pPr>
      <w:r w:rsidRPr="00076BD5">
        <w:rPr>
          <w:sz w:val="28"/>
          <w:szCs w:val="28"/>
        </w:rPr>
        <w:t>2. Формальная проверка заявок</w:t>
      </w:r>
      <w:proofErr w:type="gramStart"/>
      <w:r w:rsidRPr="00076BD5">
        <w:rPr>
          <w:sz w:val="28"/>
          <w:szCs w:val="28"/>
        </w:rPr>
        <w:t>: Обеспечивает</w:t>
      </w:r>
      <w:proofErr w:type="gramEnd"/>
      <w:r w:rsidRPr="00076BD5">
        <w:rPr>
          <w:sz w:val="28"/>
          <w:szCs w:val="28"/>
        </w:rPr>
        <w:t xml:space="preserve"> сотрудников общего отдела терминалом для формальной проверки поданных заявок на предоставление пропусков.</w:t>
      </w:r>
    </w:p>
    <w:p w14:paraId="3C365518" w14:textId="77777777" w:rsidR="005D2CF0" w:rsidRPr="00076BD5" w:rsidRDefault="005D2CF0" w:rsidP="005D2CF0">
      <w:pPr>
        <w:rPr>
          <w:sz w:val="28"/>
          <w:szCs w:val="28"/>
        </w:rPr>
      </w:pPr>
      <w:r w:rsidRPr="00076BD5">
        <w:rPr>
          <w:sz w:val="28"/>
          <w:szCs w:val="28"/>
        </w:rPr>
        <w:t>3. Реализация пропускного режима</w:t>
      </w:r>
      <w:proofErr w:type="gramStart"/>
      <w:r w:rsidRPr="00076BD5">
        <w:rPr>
          <w:sz w:val="28"/>
          <w:szCs w:val="28"/>
        </w:rPr>
        <w:t>: Включает</w:t>
      </w:r>
      <w:proofErr w:type="gramEnd"/>
      <w:r w:rsidRPr="00076BD5">
        <w:rPr>
          <w:sz w:val="28"/>
          <w:szCs w:val="28"/>
        </w:rPr>
        <w:t xml:space="preserve"> терминал для сотрудников охраны, обеспечивающий контроль и управление доступом на объект.</w:t>
      </w:r>
    </w:p>
    <w:p w14:paraId="5CD12479" w14:textId="0B6B46E6" w:rsidR="005D2CF0" w:rsidRPr="00076BD5" w:rsidRDefault="005D2CF0" w:rsidP="005D2CF0">
      <w:pPr>
        <w:rPr>
          <w:sz w:val="28"/>
          <w:szCs w:val="28"/>
        </w:rPr>
      </w:pPr>
      <w:r w:rsidRPr="00076BD5">
        <w:rPr>
          <w:sz w:val="28"/>
          <w:szCs w:val="28"/>
        </w:rPr>
        <w:t>4. Учет посещений: Сотрудники подразделения используют терминал для учета посещений и создания отчетов о посещениях объекта "</w:t>
      </w:r>
      <w:proofErr w:type="spellStart"/>
      <w:r w:rsidRPr="00076BD5">
        <w:rPr>
          <w:sz w:val="28"/>
          <w:szCs w:val="28"/>
        </w:rPr>
        <w:t>ХранительПРО</w:t>
      </w:r>
      <w:proofErr w:type="spellEnd"/>
      <w:r w:rsidRPr="00076BD5">
        <w:rPr>
          <w:sz w:val="28"/>
          <w:szCs w:val="28"/>
        </w:rPr>
        <w:t>".</w:t>
      </w:r>
    </w:p>
    <w:p w14:paraId="5FFED3A1" w14:textId="77777777" w:rsidR="005D2CF0" w:rsidRPr="00076BD5" w:rsidRDefault="005D2CF0" w:rsidP="005D2CF0">
      <w:pPr>
        <w:rPr>
          <w:sz w:val="28"/>
          <w:szCs w:val="28"/>
        </w:rPr>
      </w:pPr>
    </w:p>
    <w:p w14:paraId="2E154ECF" w14:textId="2E942099" w:rsidR="005D2CF0" w:rsidRDefault="005D2CF0" w:rsidP="005D2CF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Таблица 1. Сотрудники, участвующие </w:t>
      </w:r>
      <w:r w:rsidR="008D61A0">
        <w:rPr>
          <w:rFonts w:ascii="Times New Roman CYR" w:hAnsi="Times New Roman CYR" w:cs="Times New Roman CYR"/>
          <w:color w:val="000000"/>
          <w:sz w:val="28"/>
          <w:szCs w:val="28"/>
        </w:rPr>
        <w:t>в организации</w:t>
      </w:r>
    </w:p>
    <w:p w14:paraId="027D283B" w14:textId="77777777" w:rsidR="005D2CF0" w:rsidRPr="007C6D88" w:rsidRDefault="005D2CF0" w:rsidP="005D2CF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tbl>
      <w:tblPr>
        <w:tblStyle w:val="ac"/>
        <w:tblW w:w="0" w:type="auto"/>
        <w:tblInd w:w="357" w:type="dxa"/>
        <w:tblLook w:val="04A0" w:firstRow="1" w:lastRow="0" w:firstColumn="1" w:lastColumn="0" w:noHBand="0" w:noVBand="1"/>
      </w:tblPr>
      <w:tblGrid>
        <w:gridCol w:w="772"/>
        <w:gridCol w:w="3686"/>
        <w:gridCol w:w="5947"/>
      </w:tblGrid>
      <w:tr w:rsidR="005D2CF0" w14:paraId="1727B2B3" w14:textId="77777777" w:rsidTr="00ED14F8">
        <w:tc>
          <w:tcPr>
            <w:tcW w:w="772" w:type="dxa"/>
          </w:tcPr>
          <w:p w14:paraId="167D086C" w14:textId="77777777" w:rsidR="005D2CF0" w:rsidRDefault="005D2CF0" w:rsidP="00ED14F8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7C6D8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686" w:type="dxa"/>
          </w:tcPr>
          <w:p w14:paraId="55B8D86C" w14:textId="77777777" w:rsidR="005D2CF0" w:rsidRDefault="005D2CF0" w:rsidP="00ED14F8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7C6D8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Должность</w:t>
            </w:r>
          </w:p>
        </w:tc>
        <w:tc>
          <w:tcPr>
            <w:tcW w:w="5947" w:type="dxa"/>
          </w:tcPr>
          <w:p w14:paraId="2F539920" w14:textId="77777777" w:rsidR="005D2CF0" w:rsidRPr="007C6D88" w:rsidRDefault="005D2CF0" w:rsidP="00ED14F8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ind w:left="357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7C6D8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Деятельность</w:t>
            </w:r>
          </w:p>
          <w:p w14:paraId="35263E10" w14:textId="77777777" w:rsidR="005D2CF0" w:rsidRDefault="005D2CF0" w:rsidP="00ED14F8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</w:p>
        </w:tc>
      </w:tr>
      <w:tr w:rsidR="005D2CF0" w14:paraId="1418EAF1" w14:textId="77777777" w:rsidTr="00ED14F8">
        <w:tc>
          <w:tcPr>
            <w:tcW w:w="772" w:type="dxa"/>
          </w:tcPr>
          <w:p w14:paraId="33C67548" w14:textId="5DFBF5C4" w:rsidR="005D2CF0" w:rsidRDefault="00C77F3C" w:rsidP="00ED14F8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1</w:t>
            </w:r>
            <w:r w:rsidR="005D2CF0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.</w:t>
            </w:r>
          </w:p>
        </w:tc>
        <w:tc>
          <w:tcPr>
            <w:tcW w:w="3686" w:type="dxa"/>
          </w:tcPr>
          <w:p w14:paraId="5F8E1E7A" w14:textId="7AC5C302" w:rsidR="005D2CF0" w:rsidRDefault="005D2CF0" w:rsidP="00ED14F8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Сотрудник общего отдела</w:t>
            </w:r>
          </w:p>
        </w:tc>
        <w:tc>
          <w:tcPr>
            <w:tcW w:w="5947" w:type="dxa"/>
          </w:tcPr>
          <w:p w14:paraId="1EA8292E" w14:textId="04B0B9BA" w:rsidR="00076BD5" w:rsidRDefault="00076BD5" w:rsidP="00ED14F8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 xml:space="preserve">Проверяет заявки, </w:t>
            </w:r>
            <w:r w:rsidRPr="00076BD5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просм</w:t>
            </w: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а</w:t>
            </w:r>
            <w:r w:rsidRPr="00076BD5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тр</w:t>
            </w: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ивает</w:t>
            </w:r>
            <w:r w:rsidRPr="00076BD5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, редактир</w:t>
            </w: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ует</w:t>
            </w:r>
            <w:r w:rsidRPr="00076BD5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 xml:space="preserve"> (при необходимости)</w:t>
            </w: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,</w:t>
            </w:r>
          </w:p>
          <w:p w14:paraId="3318D461" w14:textId="6575588F" w:rsidR="00076BD5" w:rsidRDefault="00076BD5" w:rsidP="00ED14F8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о</w:t>
            </w:r>
            <w:r w:rsidRPr="00076BD5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добр</w:t>
            </w: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яет</w:t>
            </w:r>
            <w:r w:rsidRPr="00076BD5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 xml:space="preserve"> или </w:t>
            </w: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 xml:space="preserve">совершает </w:t>
            </w:r>
            <w:r w:rsidRPr="00076BD5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отказ заявки с указанием причины отказа</w:t>
            </w: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,</w:t>
            </w:r>
          </w:p>
          <w:p w14:paraId="6912DF99" w14:textId="0214A51C" w:rsidR="005D2CF0" w:rsidRDefault="00076BD5" w:rsidP="00ED14F8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п</w:t>
            </w:r>
            <w:r w:rsidRPr="00076BD5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еред</w:t>
            </w: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аёт</w:t>
            </w:r>
            <w:r w:rsidRPr="00076BD5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 xml:space="preserve"> одобренны</w:t>
            </w: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е</w:t>
            </w:r>
            <w:r w:rsidRPr="00076BD5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 xml:space="preserve"> заяв</w:t>
            </w: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ки</w:t>
            </w:r>
            <w:r w:rsidRPr="00076BD5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 xml:space="preserve"> сотрудникам подразделений после перевода в статус "Одобрена"</w:t>
            </w:r>
          </w:p>
        </w:tc>
      </w:tr>
      <w:tr w:rsidR="005D2CF0" w14:paraId="62302303" w14:textId="77777777" w:rsidTr="00ED14F8">
        <w:tc>
          <w:tcPr>
            <w:tcW w:w="772" w:type="dxa"/>
          </w:tcPr>
          <w:p w14:paraId="1AF9EAC8" w14:textId="5A63E914" w:rsidR="005D2CF0" w:rsidRDefault="00C77F3C" w:rsidP="00ED14F8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2</w:t>
            </w:r>
            <w:r w:rsidR="005D2CF0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.</w:t>
            </w:r>
          </w:p>
        </w:tc>
        <w:tc>
          <w:tcPr>
            <w:tcW w:w="3686" w:type="dxa"/>
          </w:tcPr>
          <w:p w14:paraId="4D390B8D" w14:textId="77777777" w:rsidR="005D2CF0" w:rsidRPr="005D2CF0" w:rsidRDefault="005D2CF0" w:rsidP="005D2CF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5D2CF0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 xml:space="preserve">Сотрудник </w:t>
            </w:r>
          </w:p>
          <w:p w14:paraId="00B0BC39" w14:textId="207D103E" w:rsidR="005D2CF0" w:rsidRDefault="005D2CF0" w:rsidP="005D2CF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5D2CF0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подразделений</w:t>
            </w:r>
          </w:p>
        </w:tc>
        <w:tc>
          <w:tcPr>
            <w:tcW w:w="5947" w:type="dxa"/>
          </w:tcPr>
          <w:p w14:paraId="173187B7" w14:textId="5A986221" w:rsidR="00076BD5" w:rsidRDefault="00076BD5" w:rsidP="00076BD5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076BD5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Прин</w:t>
            </w: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имает</w:t>
            </w:r>
            <w:r w:rsidRPr="00076BD5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 xml:space="preserve"> одобренны</w:t>
            </w: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 xml:space="preserve">е </w:t>
            </w:r>
            <w:r w:rsidRPr="00076BD5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заяв</w:t>
            </w: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ки, в</w:t>
            </w:r>
            <w:r w:rsidRPr="00076BD5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вед</w:t>
            </w: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ёт</w:t>
            </w:r>
            <w:r w:rsidRPr="00076BD5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 xml:space="preserve"> учет посещений</w:t>
            </w:r>
          </w:p>
        </w:tc>
      </w:tr>
      <w:tr w:rsidR="005D2CF0" w14:paraId="68B90CA8" w14:textId="77777777" w:rsidTr="00ED14F8">
        <w:tc>
          <w:tcPr>
            <w:tcW w:w="772" w:type="dxa"/>
          </w:tcPr>
          <w:p w14:paraId="6BBC23E2" w14:textId="5C06E8E9" w:rsidR="005D2CF0" w:rsidRDefault="00C77F3C" w:rsidP="00ED14F8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3</w:t>
            </w:r>
            <w:r w:rsidR="005D2CF0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.</w:t>
            </w:r>
          </w:p>
        </w:tc>
        <w:tc>
          <w:tcPr>
            <w:tcW w:w="3686" w:type="dxa"/>
          </w:tcPr>
          <w:p w14:paraId="2BB98BF0" w14:textId="08A5A77C" w:rsidR="005D2CF0" w:rsidRDefault="005D2CF0" w:rsidP="00ED14F8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5D2CF0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Сотрудник охраны</w:t>
            </w:r>
          </w:p>
        </w:tc>
        <w:tc>
          <w:tcPr>
            <w:tcW w:w="5947" w:type="dxa"/>
          </w:tcPr>
          <w:p w14:paraId="2505C090" w14:textId="2A0B42D5" w:rsidR="005D2CF0" w:rsidRDefault="00076BD5" w:rsidP="00ED14F8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076BD5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Реализация пропускного режима</w:t>
            </w:r>
          </w:p>
        </w:tc>
      </w:tr>
    </w:tbl>
    <w:p w14:paraId="35E1AF78" w14:textId="70CB1655" w:rsidR="00076BD5" w:rsidRDefault="00076BD5" w:rsidP="005D2CF0"/>
    <w:p w14:paraId="3A249F49" w14:textId="77777777" w:rsidR="00076BD5" w:rsidRDefault="00076BD5">
      <w:pPr>
        <w:spacing w:after="160" w:line="259" w:lineRule="auto"/>
      </w:pPr>
      <w:r>
        <w:br w:type="page"/>
      </w:r>
    </w:p>
    <w:p w14:paraId="48697BED" w14:textId="55237A6A" w:rsidR="00076BD5" w:rsidRDefault="00076BD5" w:rsidP="00076BD5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highlight w:val="white"/>
        </w:rPr>
      </w:pPr>
      <w:bookmarkStart w:id="2" w:name="_Toc138845244"/>
      <w:r w:rsidRPr="003B22D0">
        <w:rPr>
          <w:rFonts w:ascii="Times New Roman" w:hAnsi="Times New Roman" w:cs="Times New Roman"/>
          <w:b/>
          <w:color w:val="auto"/>
          <w:sz w:val="28"/>
          <w:highlight w:val="white"/>
        </w:rPr>
        <w:lastRenderedPageBreak/>
        <w:t>Выделение объектов и атрибутов в соответствии с заданием</w:t>
      </w:r>
      <w:bookmarkEnd w:id="2"/>
    </w:p>
    <w:p w14:paraId="4B31EB7A" w14:textId="77777777" w:rsidR="00076BD5" w:rsidRPr="00076BD5" w:rsidRDefault="00076BD5" w:rsidP="00076BD5">
      <w:pPr>
        <w:pStyle w:val="a5"/>
        <w:rPr>
          <w:highlight w:val="white"/>
        </w:rPr>
      </w:pPr>
    </w:p>
    <w:p w14:paraId="66E8EB7D" w14:textId="77777777" w:rsidR="00076BD5" w:rsidRDefault="00076BD5" w:rsidP="00076BD5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BD5BA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Объекты и атрибуты:</w:t>
      </w:r>
    </w:p>
    <w:p w14:paraId="00491907" w14:textId="6A968932" w:rsidR="00076BD5" w:rsidRDefault="00076BD5" w:rsidP="00076BD5">
      <w:pPr>
        <w:spacing w:after="160" w:line="259" w:lineRule="auto"/>
        <w:rPr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1. Таблица "Пользователи</w:t>
      </w:r>
      <w:r w:rsidR="005D55B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Личное"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9203CE" w:rsidRPr="009203CE">
        <w:rPr>
          <w:sz w:val="28"/>
          <w:szCs w:val="28"/>
        </w:rPr>
        <w:t>хранит данные о личных пользователях</w:t>
      </w:r>
      <w:r>
        <w:rPr>
          <w:sz w:val="28"/>
          <w:szCs w:val="28"/>
        </w:rPr>
        <w:t>):</w:t>
      </w:r>
    </w:p>
    <w:p w14:paraId="516D99F2" w14:textId="08ED511E" w:rsidR="005D55BC" w:rsidRPr="0073086E" w:rsidRDefault="005D55BC" w:rsidP="005D55BC">
      <w:pPr>
        <w:pStyle w:val="a5"/>
        <w:numPr>
          <w:ilvl w:val="0"/>
          <w:numId w:val="4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u w:val="thick"/>
        </w:rPr>
      </w:pPr>
      <w:proofErr w:type="spellStart"/>
      <w:r w:rsidRPr="0073086E">
        <w:rPr>
          <w:rFonts w:ascii="Times New Roman CYR" w:hAnsi="Times New Roman CYR" w:cs="Times New Roman CYR"/>
          <w:color w:val="000000"/>
          <w:sz w:val="28"/>
          <w:szCs w:val="28"/>
          <w:u w:val="thick"/>
        </w:rPr>
        <w:t>ID_ПользователяЛичное</w:t>
      </w:r>
      <w:proofErr w:type="spellEnd"/>
    </w:p>
    <w:p w14:paraId="74B7BB84" w14:textId="77777777" w:rsidR="005D55BC" w:rsidRPr="005D55BC" w:rsidRDefault="005D55BC" w:rsidP="005D55BC">
      <w:pPr>
        <w:pStyle w:val="a5"/>
        <w:numPr>
          <w:ilvl w:val="0"/>
          <w:numId w:val="4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ФИО</w:t>
      </w:r>
    </w:p>
    <w:p w14:paraId="47A1B8A7" w14:textId="77777777" w:rsidR="005D55BC" w:rsidRPr="005D55BC" w:rsidRDefault="005D55BC" w:rsidP="005D55BC">
      <w:pPr>
        <w:pStyle w:val="a5"/>
        <w:numPr>
          <w:ilvl w:val="0"/>
          <w:numId w:val="4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[Номер телефона]</w:t>
      </w:r>
    </w:p>
    <w:p w14:paraId="2235C8B2" w14:textId="77777777" w:rsidR="005D55BC" w:rsidRPr="005D55BC" w:rsidRDefault="005D55BC" w:rsidP="005D55BC">
      <w:pPr>
        <w:pStyle w:val="a5"/>
        <w:numPr>
          <w:ilvl w:val="0"/>
          <w:numId w:val="4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Email</w:t>
      </w:r>
      <w:proofErr w:type="spellEnd"/>
    </w:p>
    <w:p w14:paraId="046108F8" w14:textId="77777777" w:rsidR="005D55BC" w:rsidRPr="005D55BC" w:rsidRDefault="005D55BC" w:rsidP="005D55BC">
      <w:pPr>
        <w:pStyle w:val="a5"/>
        <w:numPr>
          <w:ilvl w:val="0"/>
          <w:numId w:val="4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[Дата рождения]</w:t>
      </w:r>
    </w:p>
    <w:p w14:paraId="19A1BD54" w14:textId="77777777" w:rsidR="005D55BC" w:rsidRPr="005D55BC" w:rsidRDefault="005D55BC" w:rsidP="005D55BC">
      <w:pPr>
        <w:pStyle w:val="a5"/>
        <w:numPr>
          <w:ilvl w:val="0"/>
          <w:numId w:val="4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[Данные паспорта]</w:t>
      </w:r>
    </w:p>
    <w:p w14:paraId="6CE911EF" w14:textId="77777777" w:rsidR="005D55BC" w:rsidRPr="005D55BC" w:rsidRDefault="005D55BC" w:rsidP="005D55BC">
      <w:pPr>
        <w:pStyle w:val="a5"/>
        <w:numPr>
          <w:ilvl w:val="0"/>
          <w:numId w:val="4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Логин</w:t>
      </w:r>
    </w:p>
    <w:p w14:paraId="4461F689" w14:textId="77777777" w:rsidR="005D55BC" w:rsidRPr="005D55BC" w:rsidRDefault="005D55BC" w:rsidP="005D55BC">
      <w:pPr>
        <w:pStyle w:val="a5"/>
        <w:numPr>
          <w:ilvl w:val="0"/>
          <w:numId w:val="4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Пароль</w:t>
      </w:r>
    </w:p>
    <w:p w14:paraId="3300EF2A" w14:textId="7D3BB138" w:rsidR="005D55BC" w:rsidRPr="005D55BC" w:rsidRDefault="005D55BC" w:rsidP="005D55BC">
      <w:pPr>
        <w:pStyle w:val="a5"/>
        <w:numPr>
          <w:ilvl w:val="0"/>
          <w:numId w:val="4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Назначение</w:t>
      </w:r>
    </w:p>
    <w:p w14:paraId="1E956014" w14:textId="529413CF" w:rsidR="00076BD5" w:rsidRDefault="00076BD5" w:rsidP="00076BD5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2. Таблица "Пользователи</w:t>
      </w:r>
      <w:r w:rsidR="005D55B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Группа"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(</w:t>
      </w:r>
      <w:r w:rsidR="009203CE" w:rsidRPr="009203CE">
        <w:rPr>
          <w:sz w:val="28"/>
          <w:szCs w:val="28"/>
        </w:rPr>
        <w:t>хранит данные о пользователях в группах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  <w:r w:rsidRPr="0009368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14:paraId="459D2D0F" w14:textId="77777777" w:rsidR="005D55BC" w:rsidRPr="0073086E" w:rsidRDefault="005D55BC" w:rsidP="005D55BC">
      <w:pPr>
        <w:pStyle w:val="a5"/>
        <w:numPr>
          <w:ilvl w:val="0"/>
          <w:numId w:val="5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u w:val="thick"/>
        </w:rPr>
      </w:pPr>
      <w:proofErr w:type="spellStart"/>
      <w:r w:rsidRPr="0073086E">
        <w:rPr>
          <w:rFonts w:ascii="Times New Roman CYR" w:hAnsi="Times New Roman CYR" w:cs="Times New Roman CYR"/>
          <w:color w:val="000000"/>
          <w:sz w:val="28"/>
          <w:szCs w:val="28"/>
          <w:u w:val="thick"/>
        </w:rPr>
        <w:t>ID_ПользователяГруппа</w:t>
      </w:r>
      <w:proofErr w:type="spellEnd"/>
    </w:p>
    <w:p w14:paraId="39D67C67" w14:textId="77777777" w:rsidR="005D55BC" w:rsidRPr="005D55BC" w:rsidRDefault="005D55BC" w:rsidP="005D55BC">
      <w:pPr>
        <w:pStyle w:val="a5"/>
        <w:numPr>
          <w:ilvl w:val="0"/>
          <w:numId w:val="5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ФИО</w:t>
      </w:r>
    </w:p>
    <w:p w14:paraId="746F6118" w14:textId="77777777" w:rsidR="005D55BC" w:rsidRPr="005D55BC" w:rsidRDefault="005D55BC" w:rsidP="005D55BC">
      <w:pPr>
        <w:pStyle w:val="a5"/>
        <w:numPr>
          <w:ilvl w:val="0"/>
          <w:numId w:val="5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[Номер телефона]</w:t>
      </w:r>
    </w:p>
    <w:p w14:paraId="6FECC236" w14:textId="77777777" w:rsidR="005D55BC" w:rsidRPr="005D55BC" w:rsidRDefault="005D55BC" w:rsidP="005D55BC">
      <w:pPr>
        <w:pStyle w:val="a5"/>
        <w:numPr>
          <w:ilvl w:val="0"/>
          <w:numId w:val="5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Email</w:t>
      </w:r>
      <w:proofErr w:type="spellEnd"/>
    </w:p>
    <w:p w14:paraId="68E3926B" w14:textId="77777777" w:rsidR="005D55BC" w:rsidRPr="005D55BC" w:rsidRDefault="005D55BC" w:rsidP="005D55BC">
      <w:pPr>
        <w:pStyle w:val="a5"/>
        <w:numPr>
          <w:ilvl w:val="0"/>
          <w:numId w:val="5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[Дата рождения]</w:t>
      </w:r>
    </w:p>
    <w:p w14:paraId="7D74F5FF" w14:textId="77777777" w:rsidR="005D55BC" w:rsidRPr="005D55BC" w:rsidRDefault="005D55BC" w:rsidP="005D55BC">
      <w:pPr>
        <w:pStyle w:val="a5"/>
        <w:numPr>
          <w:ilvl w:val="0"/>
          <w:numId w:val="5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[Данные паспорта]</w:t>
      </w:r>
    </w:p>
    <w:p w14:paraId="12FA7EDB" w14:textId="0B0E43C2" w:rsidR="005D55BC" w:rsidRPr="005D55BC" w:rsidRDefault="005D55BC" w:rsidP="005D55BC">
      <w:pPr>
        <w:pStyle w:val="a5"/>
        <w:numPr>
          <w:ilvl w:val="0"/>
          <w:numId w:val="5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Логин</w:t>
      </w:r>
    </w:p>
    <w:p w14:paraId="3FA677B7" w14:textId="53A14422" w:rsidR="005D55BC" w:rsidRDefault="005D55BC" w:rsidP="005D55BC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3. Таблица "</w:t>
      </w:r>
      <w:r w:rsidRPr="00AA6743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Подразделения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" (</w:t>
      </w:r>
      <w:r w:rsidR="009203CE">
        <w:rPr>
          <w:rFonts w:ascii="Times New Roman CYR" w:hAnsi="Times New Roman CYR" w:cs="Times New Roman CYR"/>
          <w:color w:val="000000"/>
          <w:sz w:val="28"/>
          <w:szCs w:val="28"/>
        </w:rPr>
        <w:t>х</w:t>
      </w:r>
      <w:r w:rsidR="009203CE" w:rsidRPr="009203CE">
        <w:rPr>
          <w:rFonts w:ascii="Times New Roman CYR" w:hAnsi="Times New Roman CYR" w:cs="Times New Roman CYR"/>
          <w:color w:val="000000"/>
          <w:sz w:val="28"/>
          <w:szCs w:val="28"/>
        </w:rPr>
        <w:t>ранит данные о подразделениях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  <w:r w:rsidRPr="0009368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14:paraId="445F00DD" w14:textId="77777777" w:rsidR="005D55BC" w:rsidRPr="0073086E" w:rsidRDefault="005D55BC" w:rsidP="005D55BC">
      <w:pPr>
        <w:pStyle w:val="a5"/>
        <w:numPr>
          <w:ilvl w:val="0"/>
          <w:numId w:val="6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u w:val="thick"/>
        </w:rPr>
      </w:pPr>
      <w:proofErr w:type="spellStart"/>
      <w:r w:rsidRPr="0073086E">
        <w:rPr>
          <w:rFonts w:ascii="Times New Roman CYR" w:hAnsi="Times New Roman CYR" w:cs="Times New Roman CYR"/>
          <w:color w:val="000000"/>
          <w:sz w:val="28"/>
          <w:szCs w:val="28"/>
          <w:u w:val="thick"/>
        </w:rPr>
        <w:t>ID_Подразделения</w:t>
      </w:r>
      <w:proofErr w:type="spellEnd"/>
    </w:p>
    <w:p w14:paraId="29D12AB0" w14:textId="0BB0F189" w:rsidR="005D55BC" w:rsidRPr="005D55BC" w:rsidRDefault="005D55BC" w:rsidP="005D55BC">
      <w:pPr>
        <w:pStyle w:val="a5"/>
        <w:numPr>
          <w:ilvl w:val="0"/>
          <w:numId w:val="6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Наименование</w:t>
      </w:r>
    </w:p>
    <w:p w14:paraId="016669CD" w14:textId="2DE83649" w:rsidR="005D55BC" w:rsidRDefault="005D55BC" w:rsidP="005D55BC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4. Таблица "</w:t>
      </w:r>
      <w:r w:rsidRPr="00AA6743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Отдел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" (</w:t>
      </w:r>
      <w:r w:rsidR="009203CE" w:rsidRPr="009203CE">
        <w:rPr>
          <w:rFonts w:ascii="Times New Roman CYR" w:hAnsi="Times New Roman CYR" w:cs="Times New Roman CYR"/>
          <w:color w:val="000000"/>
          <w:sz w:val="28"/>
          <w:szCs w:val="28"/>
        </w:rPr>
        <w:t>хранит данные об отделах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  <w:r w:rsidRPr="0009368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14:paraId="26692706" w14:textId="77777777" w:rsidR="005D55BC" w:rsidRPr="0073086E" w:rsidRDefault="005D55BC" w:rsidP="005D55BC">
      <w:pPr>
        <w:pStyle w:val="a5"/>
        <w:numPr>
          <w:ilvl w:val="0"/>
          <w:numId w:val="7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u w:val="thick"/>
        </w:rPr>
      </w:pPr>
      <w:proofErr w:type="spellStart"/>
      <w:r w:rsidRPr="0073086E">
        <w:rPr>
          <w:rFonts w:ascii="Times New Roman CYR" w:hAnsi="Times New Roman CYR" w:cs="Times New Roman CYR"/>
          <w:color w:val="000000"/>
          <w:sz w:val="28"/>
          <w:szCs w:val="28"/>
          <w:u w:val="thick"/>
        </w:rPr>
        <w:t>ID_Отдела</w:t>
      </w:r>
      <w:proofErr w:type="spellEnd"/>
    </w:p>
    <w:p w14:paraId="74BE6EDE" w14:textId="2B0AD4B1" w:rsidR="005D55BC" w:rsidRPr="005D55BC" w:rsidRDefault="005D55BC" w:rsidP="005D55BC">
      <w:pPr>
        <w:pStyle w:val="a5"/>
        <w:numPr>
          <w:ilvl w:val="0"/>
          <w:numId w:val="7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Наименование</w:t>
      </w:r>
    </w:p>
    <w:p w14:paraId="50329285" w14:textId="5287EBA1" w:rsidR="005D55BC" w:rsidRDefault="005D55BC" w:rsidP="005D55BC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5. Таблица "</w:t>
      </w:r>
      <w:r w:rsidRPr="00AA6743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Сотрудники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" (</w:t>
      </w:r>
      <w:r w:rsidR="009203CE" w:rsidRPr="009203CE">
        <w:rPr>
          <w:rFonts w:ascii="Times New Roman CYR" w:hAnsi="Times New Roman CYR" w:cs="Times New Roman CYR"/>
          <w:color w:val="000000"/>
          <w:sz w:val="28"/>
          <w:szCs w:val="28"/>
        </w:rPr>
        <w:t>хранит данные о сотрудниках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  <w:r w:rsidRPr="0009368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14:paraId="07D89FD5" w14:textId="77777777" w:rsidR="0073086E" w:rsidRPr="0073086E" w:rsidRDefault="0073086E" w:rsidP="0073086E">
      <w:pPr>
        <w:pStyle w:val="a5"/>
        <w:numPr>
          <w:ilvl w:val="0"/>
          <w:numId w:val="12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u w:val="thick"/>
        </w:rPr>
      </w:pPr>
      <w:r w:rsidRPr="0073086E">
        <w:rPr>
          <w:rFonts w:ascii="Times New Roman CYR" w:hAnsi="Times New Roman CYR" w:cs="Times New Roman CYR"/>
          <w:color w:val="000000"/>
          <w:sz w:val="28"/>
          <w:szCs w:val="28"/>
          <w:u w:val="thick"/>
        </w:rPr>
        <w:t>[ID сотрудника]</w:t>
      </w:r>
    </w:p>
    <w:p w14:paraId="1C786741" w14:textId="77777777" w:rsidR="0073086E" w:rsidRPr="0073086E" w:rsidRDefault="0073086E" w:rsidP="0073086E">
      <w:pPr>
        <w:pStyle w:val="a5"/>
        <w:numPr>
          <w:ilvl w:val="0"/>
          <w:numId w:val="12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3086E">
        <w:rPr>
          <w:rFonts w:ascii="Times New Roman CYR" w:hAnsi="Times New Roman CYR" w:cs="Times New Roman CYR"/>
          <w:color w:val="000000"/>
          <w:sz w:val="28"/>
          <w:szCs w:val="28"/>
        </w:rPr>
        <w:t>ФИО</w:t>
      </w:r>
    </w:p>
    <w:p w14:paraId="521DD6EB" w14:textId="77777777" w:rsidR="0073086E" w:rsidRPr="0073086E" w:rsidRDefault="0073086E" w:rsidP="0073086E">
      <w:pPr>
        <w:pStyle w:val="a5"/>
        <w:numPr>
          <w:ilvl w:val="0"/>
          <w:numId w:val="12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73086E">
        <w:rPr>
          <w:rFonts w:ascii="Times New Roman CYR" w:hAnsi="Times New Roman CYR" w:cs="Times New Roman CYR"/>
          <w:color w:val="000000"/>
          <w:sz w:val="28"/>
          <w:szCs w:val="28"/>
        </w:rPr>
        <w:t>ID_Подразделения</w:t>
      </w:r>
      <w:proofErr w:type="spellEnd"/>
    </w:p>
    <w:p w14:paraId="12A5321D" w14:textId="5DCAD8F3" w:rsidR="005D55BC" w:rsidRPr="0073086E" w:rsidRDefault="0073086E" w:rsidP="0073086E">
      <w:pPr>
        <w:pStyle w:val="a5"/>
        <w:numPr>
          <w:ilvl w:val="0"/>
          <w:numId w:val="12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73086E">
        <w:rPr>
          <w:rFonts w:ascii="Times New Roman CYR" w:hAnsi="Times New Roman CYR" w:cs="Times New Roman CYR"/>
          <w:color w:val="000000"/>
          <w:sz w:val="28"/>
          <w:szCs w:val="28"/>
        </w:rPr>
        <w:t>ID_Отдела</w:t>
      </w:r>
      <w:proofErr w:type="spellEnd"/>
    </w:p>
    <w:p w14:paraId="18A39521" w14:textId="1674350C" w:rsidR="005D55BC" w:rsidRDefault="005D55BC" w:rsidP="005D55BC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6. Таблица "</w:t>
      </w:r>
      <w:r w:rsidRPr="00AA6743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Пропуск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" (</w:t>
      </w:r>
      <w:r w:rsidR="009203CE" w:rsidRPr="009203CE">
        <w:rPr>
          <w:rFonts w:ascii="Times New Roman CYR" w:hAnsi="Times New Roman CYR" w:cs="Times New Roman CYR"/>
          <w:color w:val="000000"/>
          <w:sz w:val="28"/>
          <w:szCs w:val="28"/>
        </w:rPr>
        <w:t>хранит данные о пропусках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  <w:r w:rsidRPr="0009368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14:paraId="47E01B92" w14:textId="77777777" w:rsidR="005D55BC" w:rsidRPr="0073086E" w:rsidRDefault="005D55BC" w:rsidP="005D55BC">
      <w:pPr>
        <w:pStyle w:val="a5"/>
        <w:numPr>
          <w:ilvl w:val="0"/>
          <w:numId w:val="11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u w:val="thick"/>
        </w:rPr>
      </w:pPr>
      <w:proofErr w:type="spellStart"/>
      <w:r w:rsidRPr="0073086E">
        <w:rPr>
          <w:rFonts w:ascii="Times New Roman CYR" w:hAnsi="Times New Roman CYR" w:cs="Times New Roman CYR"/>
          <w:color w:val="000000"/>
          <w:sz w:val="28"/>
          <w:szCs w:val="28"/>
          <w:u w:val="thick"/>
        </w:rPr>
        <w:t>ID_Пропуска</w:t>
      </w:r>
      <w:proofErr w:type="spellEnd"/>
    </w:p>
    <w:p w14:paraId="7B8E95F0" w14:textId="77777777" w:rsidR="005D55BC" w:rsidRPr="005D55BC" w:rsidRDefault="005D55BC" w:rsidP="005D55BC">
      <w:pPr>
        <w:pStyle w:val="a5"/>
        <w:numPr>
          <w:ilvl w:val="0"/>
          <w:numId w:val="11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ID_Заявки</w:t>
      </w:r>
      <w:proofErr w:type="spellEnd"/>
    </w:p>
    <w:p w14:paraId="281B1997" w14:textId="77777777" w:rsidR="005D55BC" w:rsidRPr="005D55BC" w:rsidRDefault="005D55BC" w:rsidP="005D55BC">
      <w:pPr>
        <w:pStyle w:val="a5"/>
        <w:numPr>
          <w:ilvl w:val="0"/>
          <w:numId w:val="11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[Цель посещения]</w:t>
      </w:r>
    </w:p>
    <w:p w14:paraId="32B18402" w14:textId="77777777" w:rsidR="005D55BC" w:rsidRPr="005D55BC" w:rsidRDefault="005D55BC" w:rsidP="005D55BC">
      <w:pPr>
        <w:pStyle w:val="a5"/>
        <w:numPr>
          <w:ilvl w:val="0"/>
          <w:numId w:val="11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[Принимающий сотрудник]</w:t>
      </w:r>
    </w:p>
    <w:p w14:paraId="5F220582" w14:textId="77777777" w:rsidR="005D55BC" w:rsidRPr="005D55BC" w:rsidRDefault="005D55BC" w:rsidP="005D55BC">
      <w:pPr>
        <w:pStyle w:val="a5"/>
        <w:numPr>
          <w:ilvl w:val="0"/>
          <w:numId w:val="11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[Желаемый срока начала заявки]</w:t>
      </w:r>
    </w:p>
    <w:p w14:paraId="604C00DE" w14:textId="373A42B0" w:rsidR="005D55BC" w:rsidRPr="005D55BC" w:rsidRDefault="005D55BC" w:rsidP="005D55BC">
      <w:pPr>
        <w:pStyle w:val="a5"/>
        <w:numPr>
          <w:ilvl w:val="0"/>
          <w:numId w:val="11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[Желаемый срока окончания заявки]</w:t>
      </w:r>
    </w:p>
    <w:p w14:paraId="25E86081" w14:textId="7144071E" w:rsidR="005D55BC" w:rsidRDefault="005D55BC" w:rsidP="005D55BC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7. Таблица "</w:t>
      </w:r>
      <w:r w:rsidRPr="00AA6743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Заявка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" (</w:t>
      </w:r>
      <w:r w:rsidR="009203CE" w:rsidRPr="009203CE">
        <w:rPr>
          <w:rFonts w:ascii="Times New Roman CYR" w:hAnsi="Times New Roman CYR" w:cs="Times New Roman CYR"/>
          <w:color w:val="000000"/>
          <w:sz w:val="28"/>
          <w:szCs w:val="28"/>
        </w:rPr>
        <w:t>хранит данные о заявках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  <w:r w:rsidRPr="0009368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14:paraId="0D456509" w14:textId="77777777" w:rsidR="005D55BC" w:rsidRPr="0073086E" w:rsidRDefault="005D55BC" w:rsidP="005D55BC">
      <w:pPr>
        <w:pStyle w:val="a5"/>
        <w:numPr>
          <w:ilvl w:val="0"/>
          <w:numId w:val="9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u w:val="thick"/>
        </w:rPr>
      </w:pPr>
      <w:proofErr w:type="spellStart"/>
      <w:r w:rsidRPr="0073086E">
        <w:rPr>
          <w:rFonts w:ascii="Times New Roman CYR" w:hAnsi="Times New Roman CYR" w:cs="Times New Roman CYR"/>
          <w:color w:val="000000"/>
          <w:sz w:val="28"/>
          <w:szCs w:val="28"/>
          <w:u w:val="thick"/>
        </w:rPr>
        <w:t>ID_Заявки</w:t>
      </w:r>
      <w:proofErr w:type="spellEnd"/>
    </w:p>
    <w:p w14:paraId="3A41B2CE" w14:textId="77777777" w:rsidR="005D55BC" w:rsidRPr="005D55BC" w:rsidRDefault="005D55BC" w:rsidP="005D55BC">
      <w:pPr>
        <w:pStyle w:val="a5"/>
        <w:numPr>
          <w:ilvl w:val="0"/>
          <w:numId w:val="9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ID_Пользователя</w:t>
      </w:r>
      <w:proofErr w:type="spellEnd"/>
    </w:p>
    <w:p w14:paraId="05756CF2" w14:textId="77777777" w:rsidR="005D55BC" w:rsidRPr="005D55BC" w:rsidRDefault="005D55BC" w:rsidP="005D55BC">
      <w:pPr>
        <w:pStyle w:val="a5"/>
        <w:numPr>
          <w:ilvl w:val="0"/>
          <w:numId w:val="9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Тип_заявки</w:t>
      </w:r>
      <w:proofErr w:type="spellEnd"/>
    </w:p>
    <w:p w14:paraId="04E126CE" w14:textId="77777777" w:rsidR="005D55BC" w:rsidRPr="005D55BC" w:rsidRDefault="005D55BC" w:rsidP="005D55BC">
      <w:pPr>
        <w:pStyle w:val="a5"/>
        <w:numPr>
          <w:ilvl w:val="0"/>
          <w:numId w:val="9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ID_Подразделения</w:t>
      </w:r>
      <w:proofErr w:type="spellEnd"/>
    </w:p>
    <w:p w14:paraId="4C9A6ABA" w14:textId="77777777" w:rsidR="005D55BC" w:rsidRPr="005D55BC" w:rsidRDefault="005D55BC" w:rsidP="005D55BC">
      <w:pPr>
        <w:pStyle w:val="a5"/>
        <w:numPr>
          <w:ilvl w:val="0"/>
          <w:numId w:val="9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ID_Сотрудника</w:t>
      </w:r>
      <w:proofErr w:type="spellEnd"/>
    </w:p>
    <w:p w14:paraId="5AFD3CC2" w14:textId="77777777" w:rsidR="005D55BC" w:rsidRPr="005D55BC" w:rsidRDefault="005D55BC" w:rsidP="005D55BC">
      <w:pPr>
        <w:pStyle w:val="a5"/>
        <w:numPr>
          <w:ilvl w:val="0"/>
          <w:numId w:val="9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ID_Статуса</w:t>
      </w:r>
      <w:proofErr w:type="spellEnd"/>
    </w:p>
    <w:p w14:paraId="2412BDD7" w14:textId="4010BA7D" w:rsidR="005D55BC" w:rsidRPr="005D55BC" w:rsidRDefault="005D55BC" w:rsidP="005D55BC">
      <w:pPr>
        <w:pStyle w:val="a5"/>
        <w:numPr>
          <w:ilvl w:val="0"/>
          <w:numId w:val="9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Причина_отказа</w:t>
      </w:r>
      <w:proofErr w:type="spellEnd"/>
    </w:p>
    <w:p w14:paraId="5F56077E" w14:textId="423A1A6E" w:rsidR="005D55BC" w:rsidRDefault="005D55BC" w:rsidP="005D55BC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8. Таблица "</w:t>
      </w:r>
      <w:r w:rsidRPr="00AA6743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Статус заявки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" (</w:t>
      </w:r>
      <w:r w:rsidR="009203CE" w:rsidRPr="009203CE">
        <w:rPr>
          <w:rFonts w:ascii="Times New Roman CYR" w:hAnsi="Times New Roman CYR" w:cs="Times New Roman CYR"/>
          <w:color w:val="000000"/>
          <w:sz w:val="28"/>
          <w:szCs w:val="28"/>
        </w:rPr>
        <w:t>хранит данные о статусах заявок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  <w:r w:rsidRPr="0009368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14:paraId="0E3B9409" w14:textId="77777777" w:rsidR="0073086E" w:rsidRPr="0073086E" w:rsidRDefault="0073086E" w:rsidP="0073086E">
      <w:pPr>
        <w:pStyle w:val="a5"/>
        <w:numPr>
          <w:ilvl w:val="0"/>
          <w:numId w:val="14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u w:val="thick"/>
        </w:rPr>
      </w:pPr>
      <w:proofErr w:type="spellStart"/>
      <w:r w:rsidRPr="0073086E">
        <w:rPr>
          <w:rFonts w:ascii="Times New Roman CYR" w:hAnsi="Times New Roman CYR" w:cs="Times New Roman CYR"/>
          <w:color w:val="000000"/>
          <w:sz w:val="28"/>
          <w:szCs w:val="28"/>
          <w:u w:val="thick"/>
        </w:rPr>
        <w:t>ID_Статуса</w:t>
      </w:r>
      <w:proofErr w:type="spellEnd"/>
    </w:p>
    <w:p w14:paraId="01B85DB5" w14:textId="1EAAC50F" w:rsidR="0073086E" w:rsidRPr="0073086E" w:rsidRDefault="0073086E" w:rsidP="0073086E">
      <w:pPr>
        <w:pStyle w:val="a5"/>
        <w:numPr>
          <w:ilvl w:val="0"/>
          <w:numId w:val="14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3086E">
        <w:rPr>
          <w:rFonts w:ascii="Times New Roman CYR" w:hAnsi="Times New Roman CYR" w:cs="Times New Roman CYR"/>
          <w:color w:val="000000"/>
          <w:sz w:val="28"/>
          <w:szCs w:val="28"/>
        </w:rPr>
        <w:t>Название</w:t>
      </w:r>
    </w:p>
    <w:p w14:paraId="4DB3BEF5" w14:textId="309C9252" w:rsidR="005D55BC" w:rsidRDefault="005D55BC" w:rsidP="005D55BC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9. Таблица "</w:t>
      </w:r>
      <w:r w:rsidRPr="00AA6743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Группы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" (</w:t>
      </w:r>
      <w:r w:rsidR="009203CE" w:rsidRPr="009203CE">
        <w:rPr>
          <w:rFonts w:ascii="Times New Roman CYR" w:hAnsi="Times New Roman CYR" w:cs="Times New Roman CYR"/>
          <w:color w:val="000000"/>
          <w:sz w:val="28"/>
          <w:szCs w:val="28"/>
        </w:rPr>
        <w:t>хранит данные о группах пользователей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  <w:r w:rsidRPr="0009368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14:paraId="780D365D" w14:textId="77777777" w:rsidR="005D55BC" w:rsidRPr="0073086E" w:rsidRDefault="005D55BC" w:rsidP="005D55BC">
      <w:pPr>
        <w:pStyle w:val="a5"/>
        <w:numPr>
          <w:ilvl w:val="0"/>
          <w:numId w:val="3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u w:val="thick"/>
        </w:rPr>
      </w:pPr>
      <w:proofErr w:type="spellStart"/>
      <w:r w:rsidRPr="0073086E">
        <w:rPr>
          <w:rFonts w:ascii="Times New Roman CYR" w:hAnsi="Times New Roman CYR" w:cs="Times New Roman CYR"/>
          <w:color w:val="000000"/>
          <w:sz w:val="28"/>
          <w:szCs w:val="28"/>
          <w:u w:val="thick"/>
        </w:rPr>
        <w:t>ID_Группы</w:t>
      </w:r>
      <w:proofErr w:type="spellEnd"/>
    </w:p>
    <w:p w14:paraId="0BA5835F" w14:textId="2DEB806D" w:rsidR="005D55BC" w:rsidRPr="005D55BC" w:rsidRDefault="005D55BC" w:rsidP="005D55BC">
      <w:pPr>
        <w:pStyle w:val="a5"/>
        <w:numPr>
          <w:ilvl w:val="0"/>
          <w:numId w:val="3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Название_группы</w:t>
      </w:r>
      <w:proofErr w:type="spellEnd"/>
    </w:p>
    <w:p w14:paraId="3D06E243" w14:textId="7FDF127F" w:rsidR="005D55BC" w:rsidRDefault="005D55BC" w:rsidP="005D55BC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10. Таблица "</w:t>
      </w:r>
      <w:r w:rsidRPr="00AA6743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Посетители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" (</w:t>
      </w:r>
      <w:r w:rsidR="009E35E3" w:rsidRPr="009E35E3">
        <w:rPr>
          <w:rFonts w:ascii="Times New Roman CYR" w:hAnsi="Times New Roman CYR" w:cs="Times New Roman CYR"/>
          <w:color w:val="000000"/>
          <w:sz w:val="28"/>
          <w:szCs w:val="28"/>
        </w:rPr>
        <w:t>хранит данные о посетителях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  <w:r w:rsidRPr="0009368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14:paraId="08FA9C27" w14:textId="77777777" w:rsidR="005D55BC" w:rsidRPr="0073086E" w:rsidRDefault="005D55BC" w:rsidP="005D55BC">
      <w:pPr>
        <w:pStyle w:val="a5"/>
        <w:numPr>
          <w:ilvl w:val="0"/>
          <w:numId w:val="10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u w:val="thick"/>
        </w:rPr>
      </w:pPr>
      <w:proofErr w:type="spellStart"/>
      <w:r w:rsidRPr="0073086E">
        <w:rPr>
          <w:rFonts w:ascii="Times New Roman CYR" w:hAnsi="Times New Roman CYR" w:cs="Times New Roman CYR"/>
          <w:color w:val="000000"/>
          <w:sz w:val="28"/>
          <w:szCs w:val="28"/>
          <w:u w:val="thick"/>
        </w:rPr>
        <w:t>ID_Посетителя</w:t>
      </w:r>
      <w:proofErr w:type="spellEnd"/>
    </w:p>
    <w:p w14:paraId="11454B94" w14:textId="77777777" w:rsidR="005D55BC" w:rsidRPr="005D55BC" w:rsidRDefault="005D55BC" w:rsidP="005D55BC">
      <w:pPr>
        <w:pStyle w:val="a5"/>
        <w:numPr>
          <w:ilvl w:val="0"/>
          <w:numId w:val="10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ID_Заявки</w:t>
      </w:r>
      <w:proofErr w:type="spellEnd"/>
    </w:p>
    <w:p w14:paraId="2A712437" w14:textId="77777777" w:rsidR="005D55BC" w:rsidRPr="005D55BC" w:rsidRDefault="005D55BC" w:rsidP="005D55BC">
      <w:pPr>
        <w:pStyle w:val="a5"/>
        <w:numPr>
          <w:ilvl w:val="0"/>
          <w:numId w:val="10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Фамилия</w:t>
      </w:r>
    </w:p>
    <w:p w14:paraId="51871557" w14:textId="77777777" w:rsidR="005D55BC" w:rsidRPr="005D55BC" w:rsidRDefault="005D55BC" w:rsidP="005D55BC">
      <w:pPr>
        <w:pStyle w:val="a5"/>
        <w:numPr>
          <w:ilvl w:val="0"/>
          <w:numId w:val="10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Имя</w:t>
      </w:r>
    </w:p>
    <w:p w14:paraId="464A8FC2" w14:textId="77777777" w:rsidR="005D55BC" w:rsidRPr="005D55BC" w:rsidRDefault="005D55BC" w:rsidP="005D55BC">
      <w:pPr>
        <w:pStyle w:val="a5"/>
        <w:numPr>
          <w:ilvl w:val="0"/>
          <w:numId w:val="10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Отчество</w:t>
      </w:r>
    </w:p>
    <w:p w14:paraId="3579E78F" w14:textId="77777777" w:rsidR="005D55BC" w:rsidRPr="005D55BC" w:rsidRDefault="005D55BC" w:rsidP="005D55BC">
      <w:pPr>
        <w:pStyle w:val="a5"/>
        <w:numPr>
          <w:ilvl w:val="0"/>
          <w:numId w:val="10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Телефон</w:t>
      </w:r>
    </w:p>
    <w:p w14:paraId="20B529E0" w14:textId="77777777" w:rsidR="005D55BC" w:rsidRPr="005D55BC" w:rsidRDefault="005D55BC" w:rsidP="005D55BC">
      <w:pPr>
        <w:pStyle w:val="a5"/>
        <w:numPr>
          <w:ilvl w:val="0"/>
          <w:numId w:val="10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[E-mail]</w:t>
      </w:r>
    </w:p>
    <w:p w14:paraId="61143071" w14:textId="77777777" w:rsidR="005D55BC" w:rsidRPr="005D55BC" w:rsidRDefault="005D55BC" w:rsidP="005D55BC">
      <w:pPr>
        <w:pStyle w:val="a5"/>
        <w:numPr>
          <w:ilvl w:val="0"/>
          <w:numId w:val="10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Организация</w:t>
      </w:r>
    </w:p>
    <w:p w14:paraId="5E93567C" w14:textId="77777777" w:rsidR="005D55BC" w:rsidRPr="005D55BC" w:rsidRDefault="005D55BC" w:rsidP="005D55BC">
      <w:pPr>
        <w:pStyle w:val="a5"/>
        <w:numPr>
          <w:ilvl w:val="0"/>
          <w:numId w:val="10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Примечание</w:t>
      </w:r>
    </w:p>
    <w:p w14:paraId="5569C16A" w14:textId="77777777" w:rsidR="005D55BC" w:rsidRPr="005D55BC" w:rsidRDefault="005D55BC" w:rsidP="005D55BC">
      <w:pPr>
        <w:pStyle w:val="a5"/>
        <w:numPr>
          <w:ilvl w:val="0"/>
          <w:numId w:val="10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[Дата рождения]</w:t>
      </w:r>
    </w:p>
    <w:p w14:paraId="552DEEB3" w14:textId="77777777" w:rsidR="005D55BC" w:rsidRPr="005D55BC" w:rsidRDefault="005D55BC" w:rsidP="005D55BC">
      <w:pPr>
        <w:pStyle w:val="a5"/>
        <w:numPr>
          <w:ilvl w:val="0"/>
          <w:numId w:val="10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Серия</w:t>
      </w:r>
    </w:p>
    <w:p w14:paraId="5E2B3825" w14:textId="77777777" w:rsidR="005D55BC" w:rsidRPr="005D55BC" w:rsidRDefault="005D55BC" w:rsidP="005D55BC">
      <w:pPr>
        <w:pStyle w:val="a5"/>
        <w:numPr>
          <w:ilvl w:val="0"/>
          <w:numId w:val="10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Номер</w:t>
      </w:r>
    </w:p>
    <w:p w14:paraId="3B15CB98" w14:textId="77777777" w:rsidR="005D55BC" w:rsidRPr="005D55BC" w:rsidRDefault="005D55BC" w:rsidP="005D55BC">
      <w:pPr>
        <w:pStyle w:val="a5"/>
        <w:numPr>
          <w:ilvl w:val="0"/>
          <w:numId w:val="10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Фотография</w:t>
      </w:r>
    </w:p>
    <w:p w14:paraId="6B5187C8" w14:textId="4E304C20" w:rsidR="005D55BC" w:rsidRPr="005D55BC" w:rsidRDefault="005D55BC" w:rsidP="005D55BC">
      <w:pPr>
        <w:pStyle w:val="a5"/>
        <w:numPr>
          <w:ilvl w:val="0"/>
          <w:numId w:val="10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5D55BC">
        <w:rPr>
          <w:rFonts w:ascii="Times New Roman CYR" w:hAnsi="Times New Roman CYR" w:cs="Times New Roman CYR"/>
          <w:color w:val="000000"/>
          <w:sz w:val="28"/>
          <w:szCs w:val="28"/>
        </w:rPr>
        <w:t>ID_Документа</w:t>
      </w:r>
      <w:proofErr w:type="spellEnd"/>
    </w:p>
    <w:p w14:paraId="2E060F36" w14:textId="442D7222" w:rsidR="005D55BC" w:rsidRDefault="005D55BC" w:rsidP="0073086E">
      <w:pPr>
        <w:tabs>
          <w:tab w:val="left" w:pos="6813"/>
        </w:tabs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11. Таблица "</w:t>
      </w:r>
      <w:r w:rsidRPr="00AA6743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Список посетителей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(</w:t>
      </w:r>
      <w:r w:rsidR="009E35E3" w:rsidRPr="009E35E3">
        <w:rPr>
          <w:rFonts w:ascii="Times New Roman CYR" w:hAnsi="Times New Roman CYR" w:cs="Times New Roman CYR"/>
          <w:color w:val="000000"/>
          <w:sz w:val="28"/>
          <w:szCs w:val="28"/>
        </w:rPr>
        <w:t>хранит данные о посетителях, находящихся в здании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  <w:r w:rsidRPr="0009368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  <w:r w:rsidR="0073086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</w:p>
    <w:p w14:paraId="0F35AEE9" w14:textId="77777777" w:rsidR="0073086E" w:rsidRPr="0073086E" w:rsidRDefault="0073086E" w:rsidP="0073086E">
      <w:pPr>
        <w:pStyle w:val="a5"/>
        <w:numPr>
          <w:ilvl w:val="0"/>
          <w:numId w:val="13"/>
        </w:numPr>
        <w:tabs>
          <w:tab w:val="left" w:pos="6813"/>
        </w:tabs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u w:val="thick"/>
        </w:rPr>
      </w:pPr>
      <w:proofErr w:type="spellStart"/>
      <w:r w:rsidRPr="0073086E">
        <w:rPr>
          <w:rFonts w:ascii="Times New Roman CYR" w:hAnsi="Times New Roman CYR" w:cs="Times New Roman CYR"/>
          <w:color w:val="000000"/>
          <w:sz w:val="28"/>
          <w:szCs w:val="28"/>
          <w:u w:val="thick"/>
        </w:rPr>
        <w:t>ID_Списка</w:t>
      </w:r>
      <w:proofErr w:type="spellEnd"/>
    </w:p>
    <w:p w14:paraId="1983D027" w14:textId="77777777" w:rsidR="0073086E" w:rsidRPr="0073086E" w:rsidRDefault="0073086E" w:rsidP="0073086E">
      <w:pPr>
        <w:pStyle w:val="a5"/>
        <w:numPr>
          <w:ilvl w:val="0"/>
          <w:numId w:val="13"/>
        </w:numPr>
        <w:tabs>
          <w:tab w:val="left" w:pos="6813"/>
        </w:tabs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73086E">
        <w:rPr>
          <w:rFonts w:ascii="Times New Roman CYR" w:hAnsi="Times New Roman CYR" w:cs="Times New Roman CYR"/>
          <w:color w:val="000000"/>
          <w:sz w:val="28"/>
          <w:szCs w:val="28"/>
        </w:rPr>
        <w:t>ID_Посетителя</w:t>
      </w:r>
      <w:proofErr w:type="spellEnd"/>
    </w:p>
    <w:p w14:paraId="70D521C9" w14:textId="77777777" w:rsidR="0073086E" w:rsidRPr="0073086E" w:rsidRDefault="0073086E" w:rsidP="0073086E">
      <w:pPr>
        <w:pStyle w:val="a5"/>
        <w:numPr>
          <w:ilvl w:val="0"/>
          <w:numId w:val="13"/>
        </w:numPr>
        <w:tabs>
          <w:tab w:val="left" w:pos="6813"/>
        </w:tabs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73086E">
        <w:rPr>
          <w:rFonts w:ascii="Times New Roman CYR" w:hAnsi="Times New Roman CYR" w:cs="Times New Roman CYR"/>
          <w:color w:val="000000"/>
          <w:sz w:val="28"/>
          <w:szCs w:val="28"/>
        </w:rPr>
        <w:t>Номер_порядка</w:t>
      </w:r>
      <w:proofErr w:type="spellEnd"/>
    </w:p>
    <w:p w14:paraId="3B7E1002" w14:textId="77777777" w:rsidR="0073086E" w:rsidRPr="0073086E" w:rsidRDefault="0073086E" w:rsidP="0073086E">
      <w:pPr>
        <w:pStyle w:val="a5"/>
        <w:numPr>
          <w:ilvl w:val="0"/>
          <w:numId w:val="13"/>
        </w:numPr>
        <w:tabs>
          <w:tab w:val="left" w:pos="6813"/>
        </w:tabs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3086E">
        <w:rPr>
          <w:rFonts w:ascii="Times New Roman CYR" w:hAnsi="Times New Roman CYR" w:cs="Times New Roman CYR"/>
          <w:color w:val="000000"/>
          <w:sz w:val="28"/>
          <w:szCs w:val="28"/>
        </w:rPr>
        <w:t>ФИО</w:t>
      </w:r>
    </w:p>
    <w:p w14:paraId="6E38FD75" w14:textId="77777777" w:rsidR="0073086E" w:rsidRPr="0073086E" w:rsidRDefault="0073086E" w:rsidP="0073086E">
      <w:pPr>
        <w:pStyle w:val="a5"/>
        <w:numPr>
          <w:ilvl w:val="0"/>
          <w:numId w:val="13"/>
        </w:numPr>
        <w:tabs>
          <w:tab w:val="left" w:pos="6813"/>
        </w:tabs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3086E">
        <w:rPr>
          <w:rFonts w:ascii="Times New Roman CYR" w:hAnsi="Times New Roman CYR" w:cs="Times New Roman CYR"/>
          <w:color w:val="000000"/>
          <w:sz w:val="28"/>
          <w:szCs w:val="28"/>
        </w:rPr>
        <w:t>Контакты</w:t>
      </w:r>
    </w:p>
    <w:p w14:paraId="6597A241" w14:textId="1B605E74" w:rsidR="0073086E" w:rsidRPr="0073086E" w:rsidRDefault="0073086E" w:rsidP="0073086E">
      <w:pPr>
        <w:pStyle w:val="a5"/>
        <w:numPr>
          <w:ilvl w:val="0"/>
          <w:numId w:val="13"/>
        </w:numPr>
        <w:tabs>
          <w:tab w:val="left" w:pos="6813"/>
        </w:tabs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3086E">
        <w:rPr>
          <w:rFonts w:ascii="Times New Roman CYR" w:hAnsi="Times New Roman CYR" w:cs="Times New Roman CYR"/>
          <w:color w:val="000000"/>
          <w:sz w:val="28"/>
          <w:szCs w:val="28"/>
        </w:rPr>
        <w:t>Фотография</w:t>
      </w:r>
    </w:p>
    <w:p w14:paraId="31AC58CE" w14:textId="6C937C8C" w:rsidR="005D55BC" w:rsidRDefault="005D55BC" w:rsidP="005D55BC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t>12. Таблица "</w:t>
      </w:r>
      <w:r w:rsidRPr="00AA6743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Документ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" (</w:t>
      </w:r>
      <w:r w:rsidR="009E35E3" w:rsidRPr="009E35E3">
        <w:rPr>
          <w:rFonts w:ascii="Times New Roman CYR" w:hAnsi="Times New Roman CYR" w:cs="Times New Roman CYR"/>
          <w:color w:val="000000"/>
          <w:sz w:val="28"/>
          <w:szCs w:val="28"/>
        </w:rPr>
        <w:t>хранит данные документов посетителя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  <w:r w:rsidRPr="0009368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14:paraId="76C00564" w14:textId="77777777" w:rsidR="005D55BC" w:rsidRPr="0073086E" w:rsidRDefault="005D55BC" w:rsidP="0073086E">
      <w:pPr>
        <w:pStyle w:val="a5"/>
        <w:numPr>
          <w:ilvl w:val="0"/>
          <w:numId w:val="15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u w:val="thick"/>
        </w:rPr>
      </w:pPr>
      <w:proofErr w:type="spellStart"/>
      <w:r w:rsidRPr="0073086E">
        <w:rPr>
          <w:rFonts w:ascii="Times New Roman CYR" w:hAnsi="Times New Roman CYR" w:cs="Times New Roman CYR"/>
          <w:color w:val="000000"/>
          <w:sz w:val="28"/>
          <w:szCs w:val="28"/>
          <w:u w:val="thick"/>
        </w:rPr>
        <w:t>ID_Документа</w:t>
      </w:r>
      <w:proofErr w:type="spellEnd"/>
    </w:p>
    <w:p w14:paraId="35B3A989" w14:textId="3F9BCD4E" w:rsidR="005D55BC" w:rsidRPr="0073086E" w:rsidRDefault="005D55BC" w:rsidP="0073086E">
      <w:pPr>
        <w:pStyle w:val="a5"/>
        <w:numPr>
          <w:ilvl w:val="0"/>
          <w:numId w:val="15"/>
        </w:num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3086E">
        <w:rPr>
          <w:rFonts w:ascii="Times New Roman CYR" w:hAnsi="Times New Roman CYR" w:cs="Times New Roman CYR"/>
          <w:color w:val="000000"/>
          <w:sz w:val="28"/>
          <w:szCs w:val="28"/>
        </w:rPr>
        <w:t>[Скан паспорта посетителя]</w:t>
      </w:r>
    </w:p>
    <w:p w14:paraId="1B1C031A" w14:textId="443E09D7" w:rsidR="0073086E" w:rsidRPr="009E35E3" w:rsidRDefault="0073086E" w:rsidP="009E35E3">
      <w:pPr>
        <w:rPr>
          <w:b/>
          <w:bCs/>
          <w:sz w:val="28"/>
          <w:szCs w:val="28"/>
          <w:highlight w:val="white"/>
        </w:rPr>
      </w:pPr>
      <w:bookmarkStart w:id="3" w:name="_Toc138845245"/>
      <w:r>
        <w:rPr>
          <w:highlight w:val="white"/>
        </w:rPr>
        <w:t xml:space="preserve"> </w:t>
      </w:r>
      <w:r w:rsidRPr="009E35E3">
        <w:rPr>
          <w:b/>
          <w:bCs/>
          <w:sz w:val="28"/>
          <w:szCs w:val="28"/>
          <w:highlight w:val="white"/>
        </w:rPr>
        <w:t>Построение и обоснование концептуальной модели базы данных (БД)</w:t>
      </w:r>
      <w:bookmarkEnd w:id="3"/>
    </w:p>
    <w:p w14:paraId="1CAFAA74" w14:textId="77777777" w:rsidR="0073086E" w:rsidRPr="00673110" w:rsidRDefault="0073086E" w:rsidP="0073086E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ind w:left="36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7311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Мной была спроектирована модель в нотации </w:t>
      </w:r>
      <w:r w:rsidRPr="00673110">
        <w:rPr>
          <w:sz w:val="28"/>
          <w:szCs w:val="28"/>
          <w:lang w:val="en-US"/>
        </w:rPr>
        <w:t>Crow</w:t>
      </w:r>
      <w:r w:rsidRPr="00673110">
        <w:rPr>
          <w:sz w:val="28"/>
          <w:szCs w:val="28"/>
        </w:rPr>
        <w:t>’</w:t>
      </w:r>
      <w:r w:rsidRPr="00673110">
        <w:rPr>
          <w:sz w:val="28"/>
          <w:szCs w:val="28"/>
          <w:lang w:val="en-US"/>
        </w:rPr>
        <w:t>s</w:t>
      </w:r>
      <w:r w:rsidRPr="00673110">
        <w:rPr>
          <w:sz w:val="28"/>
          <w:szCs w:val="28"/>
        </w:rPr>
        <w:t xml:space="preserve"> </w:t>
      </w:r>
      <w:r w:rsidRPr="00673110">
        <w:rPr>
          <w:sz w:val="28"/>
          <w:szCs w:val="28"/>
          <w:lang w:val="en-US"/>
        </w:rPr>
        <w:t>Foot</w:t>
      </w:r>
      <w:r w:rsidRPr="0067311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в программе </w:t>
      </w:r>
      <w:r w:rsidRPr="00673110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MS</w:t>
      </w:r>
      <w:r w:rsidRPr="0067311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673110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Visio</w:t>
      </w:r>
      <w:r w:rsidRPr="0067311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2016 (Рисунок 1)</w:t>
      </w:r>
    </w:p>
    <w:p w14:paraId="2B31BC00" w14:textId="72FCC874" w:rsidR="005D55BC" w:rsidRDefault="0073086E" w:rsidP="005D55BC">
      <w:pPr>
        <w:spacing w:after="160" w:line="259" w:lineRule="auto"/>
      </w:pPr>
      <w:r>
        <w:object w:dxaOrig="15870" w:dyaOrig="10350" w14:anchorId="781893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15pt;height:349.95pt" o:ole="">
            <v:imagedata r:id="rId8" o:title=""/>
          </v:shape>
          <o:OLEObject Type="Embed" ProgID="Visio.Drawing.15" ShapeID="_x0000_i1025" DrawAspect="Content" ObjectID="_1775042390" r:id="rId9"/>
        </w:object>
      </w:r>
    </w:p>
    <w:p w14:paraId="6D61892E" w14:textId="3CFB0DD5" w:rsidR="0073086E" w:rsidRDefault="0073086E" w:rsidP="0073086E">
      <w:pPr>
        <w:spacing w:after="160" w:line="259" w:lineRule="auto"/>
        <w:jc w:val="center"/>
        <w:rPr>
          <w:sz w:val="28"/>
          <w:szCs w:val="28"/>
        </w:rPr>
      </w:pPr>
      <w:r w:rsidRPr="002713B1">
        <w:rPr>
          <w:sz w:val="28"/>
          <w:szCs w:val="28"/>
        </w:rPr>
        <w:t xml:space="preserve">Рисунок 1 </w:t>
      </w:r>
      <w:r w:rsidRPr="002713B1">
        <w:rPr>
          <w:color w:val="000000"/>
          <w:sz w:val="28"/>
          <w:szCs w:val="28"/>
          <w:highlight w:val="white"/>
        </w:rPr>
        <w:t>–</w:t>
      </w:r>
      <w:r w:rsidRPr="002713B1">
        <w:rPr>
          <w:sz w:val="28"/>
          <w:szCs w:val="28"/>
        </w:rPr>
        <w:t xml:space="preserve"> </w:t>
      </w:r>
      <w:r w:rsidRPr="002713B1">
        <w:rPr>
          <w:sz w:val="28"/>
          <w:szCs w:val="28"/>
          <w:lang w:val="en-US"/>
        </w:rPr>
        <w:t>ER</w:t>
      </w:r>
      <w:r w:rsidRPr="002713B1">
        <w:rPr>
          <w:sz w:val="28"/>
          <w:szCs w:val="28"/>
        </w:rPr>
        <w:t>-диаграмма БД</w:t>
      </w:r>
      <w:r w:rsidRPr="0073086E">
        <w:rPr>
          <w:sz w:val="28"/>
          <w:szCs w:val="28"/>
        </w:rPr>
        <w:t xml:space="preserve"> </w:t>
      </w:r>
      <w:r w:rsidRPr="002713B1"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ХранительПРО</w:t>
      </w:r>
      <w:proofErr w:type="spellEnd"/>
      <w:r w:rsidRPr="002713B1">
        <w:rPr>
          <w:sz w:val="28"/>
          <w:szCs w:val="28"/>
        </w:rPr>
        <w:t>»</w:t>
      </w:r>
    </w:p>
    <w:p w14:paraId="16DBA81B" w14:textId="77777777" w:rsidR="0073086E" w:rsidRPr="0073086E" w:rsidRDefault="0073086E" w:rsidP="0073086E">
      <w:pPr>
        <w:spacing w:after="160" w:line="259" w:lineRule="auto"/>
        <w:jc w:val="center"/>
        <w:rPr>
          <w:sz w:val="28"/>
          <w:szCs w:val="28"/>
        </w:rPr>
      </w:pPr>
    </w:p>
    <w:p w14:paraId="739B0C9E" w14:textId="77777777" w:rsidR="0073086E" w:rsidRPr="00673110" w:rsidRDefault="0073086E" w:rsidP="0073086E">
      <w:pPr>
        <w:pStyle w:val="a5"/>
        <w:ind w:left="360"/>
        <w:rPr>
          <w:sz w:val="28"/>
          <w:szCs w:val="28"/>
        </w:rPr>
      </w:pPr>
      <w:r w:rsidRPr="00673110">
        <w:rPr>
          <w:sz w:val="28"/>
          <w:szCs w:val="28"/>
        </w:rPr>
        <w:t xml:space="preserve">Проанализировав </w:t>
      </w:r>
      <w:proofErr w:type="gramStart"/>
      <w:r w:rsidRPr="00673110">
        <w:rPr>
          <w:sz w:val="28"/>
          <w:szCs w:val="28"/>
        </w:rPr>
        <w:t>предметную область</w:t>
      </w:r>
      <w:proofErr w:type="gramEnd"/>
      <w:r w:rsidRPr="00673110">
        <w:rPr>
          <w:sz w:val="28"/>
          <w:szCs w:val="28"/>
        </w:rPr>
        <w:t xml:space="preserve"> была разработана диаграмма вариантов использования в </w:t>
      </w:r>
      <w:r w:rsidRPr="00673110">
        <w:rPr>
          <w:sz w:val="28"/>
          <w:szCs w:val="28"/>
          <w:lang w:val="en-US"/>
        </w:rPr>
        <w:t>UML</w:t>
      </w:r>
      <w:r w:rsidRPr="00673110">
        <w:rPr>
          <w:sz w:val="28"/>
          <w:szCs w:val="28"/>
        </w:rPr>
        <w:t xml:space="preserve"> </w:t>
      </w:r>
      <w:r w:rsidRPr="0067311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в программе </w:t>
      </w:r>
      <w:r w:rsidRPr="00673110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MS</w:t>
      </w:r>
      <w:r w:rsidRPr="0067311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673110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Visio</w:t>
      </w:r>
      <w:r w:rsidRPr="0067311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2016</w:t>
      </w:r>
    </w:p>
    <w:p w14:paraId="1A2711AE" w14:textId="74BD56E4" w:rsidR="0073086E" w:rsidRPr="0073086E" w:rsidRDefault="0073086E" w:rsidP="0073086E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object w:dxaOrig="15585" w:dyaOrig="9796" w14:anchorId="32B03533">
          <v:shape id="_x0000_i1026" type="#_x0000_t75" style="width:538.35pt;height:338.25pt" o:ole="">
            <v:imagedata r:id="rId10" o:title=""/>
          </v:shape>
          <o:OLEObject Type="Embed" ProgID="Visio.Drawing.15" ShapeID="_x0000_i1026" DrawAspect="Content" ObjectID="_1775042391" r:id="rId11"/>
        </w:object>
      </w:r>
    </w:p>
    <w:p w14:paraId="566DAEDC" w14:textId="77777777" w:rsidR="0073086E" w:rsidRDefault="0073086E" w:rsidP="0073086E">
      <w:pPr>
        <w:jc w:val="center"/>
        <w:rPr>
          <w:sz w:val="28"/>
          <w:szCs w:val="28"/>
        </w:rPr>
      </w:pPr>
      <w:r w:rsidRPr="002713B1">
        <w:rPr>
          <w:sz w:val="28"/>
          <w:szCs w:val="28"/>
        </w:rPr>
        <w:t xml:space="preserve">Рисунок 2 </w:t>
      </w:r>
      <w:r w:rsidRPr="002713B1">
        <w:rPr>
          <w:color w:val="000000"/>
          <w:sz w:val="28"/>
          <w:szCs w:val="28"/>
          <w:highlight w:val="white"/>
        </w:rPr>
        <w:t>–</w:t>
      </w:r>
      <w:r w:rsidRPr="002713B1">
        <w:rPr>
          <w:color w:val="000000"/>
          <w:sz w:val="28"/>
          <w:szCs w:val="28"/>
        </w:rPr>
        <w:t xml:space="preserve">  </w:t>
      </w:r>
      <w:r w:rsidRPr="002713B1">
        <w:rPr>
          <w:sz w:val="28"/>
          <w:szCs w:val="28"/>
        </w:rPr>
        <w:t xml:space="preserve">Диаграмма в </w:t>
      </w:r>
      <w:r w:rsidRPr="002713B1">
        <w:rPr>
          <w:sz w:val="28"/>
          <w:szCs w:val="28"/>
          <w:lang w:val="en-US"/>
        </w:rPr>
        <w:t>UML</w:t>
      </w:r>
    </w:p>
    <w:p w14:paraId="3B9747E6" w14:textId="77777777" w:rsidR="0073086E" w:rsidRPr="0073086E" w:rsidRDefault="0073086E" w:rsidP="0073086E">
      <w:pPr>
        <w:rPr>
          <w:sz w:val="28"/>
          <w:szCs w:val="28"/>
        </w:rPr>
      </w:pPr>
    </w:p>
    <w:p w14:paraId="0EBECF53" w14:textId="7C42AEEE" w:rsidR="009203CE" w:rsidRPr="006B6C87" w:rsidRDefault="009203CE" w:rsidP="009203CE">
      <w:pPr>
        <w:pStyle w:val="1"/>
        <w:rPr>
          <w:rFonts w:ascii="Times New Roman" w:hAnsi="Times New Roman" w:cs="Times New Roman"/>
          <w:b/>
          <w:color w:val="auto"/>
          <w:sz w:val="28"/>
          <w:highlight w:val="white"/>
        </w:rPr>
      </w:pPr>
      <w:bookmarkStart w:id="4" w:name="_Toc138845246"/>
      <w:r>
        <w:rPr>
          <w:rFonts w:ascii="Times New Roman" w:hAnsi="Times New Roman" w:cs="Times New Roman"/>
          <w:b/>
          <w:color w:val="auto"/>
          <w:sz w:val="28"/>
          <w:highlight w:val="white"/>
        </w:rPr>
        <w:t xml:space="preserve">3. </w:t>
      </w:r>
      <w:r w:rsidRPr="006B6C87">
        <w:rPr>
          <w:rFonts w:ascii="Times New Roman" w:hAnsi="Times New Roman" w:cs="Times New Roman"/>
          <w:b/>
          <w:color w:val="auto"/>
          <w:sz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  <w:bookmarkEnd w:id="4"/>
    </w:p>
    <w:p w14:paraId="492466F6" w14:textId="4700E7D9" w:rsidR="009203CE" w:rsidRDefault="009203CE" w:rsidP="009203CE">
      <w:pPr>
        <w:pStyle w:val="a5"/>
        <w:ind w:left="360"/>
        <w:rPr>
          <w:sz w:val="28"/>
          <w:szCs w:val="28"/>
        </w:rPr>
      </w:pPr>
      <w:r w:rsidRPr="00D16CAB">
        <w:rPr>
          <w:sz w:val="28"/>
          <w:szCs w:val="28"/>
        </w:rPr>
        <w:t>Была разработана в СУБД диаграмма БД «</w:t>
      </w:r>
      <w:proofErr w:type="spellStart"/>
      <w:r>
        <w:rPr>
          <w:sz w:val="28"/>
          <w:szCs w:val="28"/>
        </w:rPr>
        <w:t>ХранительПРО</w:t>
      </w:r>
      <w:proofErr w:type="spellEnd"/>
      <w:r w:rsidRPr="00D16CAB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D16CAB">
        <w:rPr>
          <w:sz w:val="28"/>
          <w:szCs w:val="28"/>
        </w:rPr>
        <w:t>(Рисунок 3)</w:t>
      </w:r>
    </w:p>
    <w:p w14:paraId="148ED3F8" w14:textId="020E66F7" w:rsidR="009203CE" w:rsidRDefault="009203CE" w:rsidP="009203CE">
      <w:pPr>
        <w:pStyle w:val="a5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90B205" wp14:editId="36264771">
            <wp:extent cx="6840220" cy="4464050"/>
            <wp:effectExtent l="0" t="0" r="0" b="0"/>
            <wp:docPr id="1070626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26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7955" w14:textId="5AF13405" w:rsidR="009203CE" w:rsidRDefault="009203CE" w:rsidP="009203CE">
      <w:pPr>
        <w:jc w:val="center"/>
        <w:rPr>
          <w:sz w:val="28"/>
          <w:szCs w:val="28"/>
        </w:rPr>
      </w:pPr>
      <w:r w:rsidRPr="008208BC">
        <w:rPr>
          <w:szCs w:val="28"/>
        </w:rPr>
        <w:t>Рисунок 3</w:t>
      </w:r>
      <w:r w:rsidRPr="008208BC">
        <w:rPr>
          <w:color w:val="000000"/>
          <w:szCs w:val="28"/>
          <w:highlight w:val="white"/>
        </w:rPr>
        <w:t>–</w:t>
      </w:r>
      <w:r w:rsidRPr="008208BC">
        <w:rPr>
          <w:b/>
          <w:i/>
          <w:szCs w:val="28"/>
        </w:rPr>
        <w:t xml:space="preserve"> </w:t>
      </w:r>
      <w:r w:rsidRPr="008208BC">
        <w:rPr>
          <w:szCs w:val="28"/>
        </w:rPr>
        <w:t>Диаграмма БД «</w:t>
      </w:r>
      <w:proofErr w:type="spellStart"/>
      <w:r>
        <w:rPr>
          <w:sz w:val="28"/>
          <w:szCs w:val="28"/>
        </w:rPr>
        <w:t>ХранительПРО</w:t>
      </w:r>
      <w:proofErr w:type="spellEnd"/>
      <w:r w:rsidRPr="008208BC">
        <w:rPr>
          <w:szCs w:val="28"/>
        </w:rPr>
        <w:t>»</w:t>
      </w:r>
    </w:p>
    <w:p w14:paraId="56625911" w14:textId="77777777" w:rsidR="009203CE" w:rsidRDefault="009203CE" w:rsidP="009203CE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</w:pPr>
    </w:p>
    <w:p w14:paraId="1F914ADC" w14:textId="0D54B8AA" w:rsidR="009203CE" w:rsidRPr="00C40409" w:rsidRDefault="009203CE" w:rsidP="009203CE">
      <w:pPr>
        <w:pStyle w:val="1"/>
        <w:rPr>
          <w:rFonts w:ascii="Times New Roman" w:hAnsi="Times New Roman" w:cs="Times New Roman"/>
          <w:b/>
          <w:color w:val="auto"/>
          <w:sz w:val="28"/>
          <w:highlight w:val="white"/>
        </w:rPr>
      </w:pPr>
      <w:bookmarkStart w:id="5" w:name="_Toc138845247"/>
      <w:r>
        <w:rPr>
          <w:rFonts w:ascii="Times New Roman" w:hAnsi="Times New Roman" w:cs="Times New Roman"/>
          <w:b/>
          <w:color w:val="auto"/>
          <w:sz w:val="28"/>
          <w:highlight w:val="white"/>
        </w:rPr>
        <w:t xml:space="preserve">4. </w:t>
      </w:r>
      <w:r w:rsidRPr="006B6C87">
        <w:rPr>
          <w:rFonts w:ascii="Times New Roman" w:hAnsi="Times New Roman" w:cs="Times New Roman"/>
          <w:b/>
          <w:color w:val="auto"/>
          <w:sz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  <w:bookmarkEnd w:id="5"/>
    </w:p>
    <w:p w14:paraId="23F1969E" w14:textId="77777777" w:rsidR="009203CE" w:rsidRDefault="009203CE" w:rsidP="009203CE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построения базы данных была использована программа </w:t>
      </w:r>
      <w:r w:rsidRPr="001172F8">
        <w:rPr>
          <w:rFonts w:eastAsiaTheme="minorEastAsia"/>
          <w:sz w:val="28"/>
          <w:szCs w:val="28"/>
        </w:rPr>
        <w:t>Microsoft SQL Server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hint="eastAsia"/>
          <w:sz w:val="28"/>
          <w:szCs w:val="28"/>
          <w:lang w:eastAsia="ja-JP"/>
        </w:rPr>
        <w:t>E</w:t>
      </w:r>
      <w:r>
        <w:rPr>
          <w:rFonts w:eastAsiaTheme="minorEastAsia"/>
          <w:sz w:val="28"/>
          <w:szCs w:val="28"/>
          <w:lang w:eastAsia="ja-JP"/>
        </w:rPr>
        <w:t xml:space="preserve">xpress </w:t>
      </w:r>
      <w:r>
        <w:rPr>
          <w:rFonts w:eastAsiaTheme="minorEastAsia"/>
          <w:sz w:val="28"/>
          <w:szCs w:val="28"/>
        </w:rPr>
        <w:t>2020. В базе данных получилось 10 таблиц. (</w:t>
      </w:r>
      <w:r w:rsidRPr="002713B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4)</w:t>
      </w:r>
    </w:p>
    <w:p w14:paraId="252A835B" w14:textId="0406318C" w:rsidR="009E35E3" w:rsidRPr="00A94DF7" w:rsidRDefault="009E35E3" w:rsidP="009E35E3">
      <w:pPr>
        <w:jc w:val="center"/>
        <w:rPr>
          <w:highlight w:val="white"/>
        </w:rPr>
      </w:pPr>
      <w:r>
        <w:rPr>
          <w:noProof/>
        </w:rPr>
        <w:drawing>
          <wp:inline distT="0" distB="0" distL="0" distR="0" wp14:anchorId="7CA768E6" wp14:editId="3D7043BB">
            <wp:extent cx="2152650" cy="3267075"/>
            <wp:effectExtent l="0" t="0" r="0" b="9525"/>
            <wp:docPr id="119266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6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C848" w14:textId="77777777" w:rsidR="009203CE" w:rsidRDefault="009203CE" w:rsidP="009203CE">
      <w:pPr>
        <w:pStyle w:val="a5"/>
        <w:ind w:left="360"/>
        <w:rPr>
          <w:sz w:val="28"/>
          <w:szCs w:val="28"/>
        </w:rPr>
      </w:pPr>
    </w:p>
    <w:p w14:paraId="025D3B2C" w14:textId="77777777" w:rsidR="005D55BC" w:rsidRDefault="005D55BC" w:rsidP="005D55BC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3F25794" w14:textId="77777777" w:rsidR="009E35E3" w:rsidRDefault="009E35E3" w:rsidP="009E35E3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5C2C1E">
        <w:rPr>
          <w:rFonts w:ascii="Times New Roman CYR" w:hAnsi="Times New Roman CYR" w:cs="Times New Roman CYR"/>
          <w:b/>
          <w:color w:val="000000"/>
          <w:sz w:val="28"/>
          <w:szCs w:val="28"/>
        </w:rPr>
        <w:lastRenderedPageBreak/>
        <w:t>Заполнение таблиц</w:t>
      </w: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 БД</w:t>
      </w:r>
    </w:p>
    <w:p w14:paraId="17E4462C" w14:textId="11AE3CE5" w:rsidR="005D55BC" w:rsidRDefault="009E35E3" w:rsidP="009E35E3">
      <w:pPr>
        <w:spacing w:after="160" w:line="259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6462C833" wp14:editId="3CA73068">
            <wp:extent cx="2638425" cy="1323975"/>
            <wp:effectExtent l="0" t="0" r="9525" b="9525"/>
            <wp:docPr id="1743385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85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EB38" w14:textId="3836B3BD" w:rsidR="00624964" w:rsidRPr="008208BC" w:rsidRDefault="00624964" w:rsidP="0062496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eastAsiaTheme="minorEastAsia"/>
          <w:sz w:val="26"/>
          <w:szCs w:val="26"/>
        </w:rPr>
      </w:pPr>
      <w:r w:rsidRPr="008208BC">
        <w:rPr>
          <w:rFonts w:eastAsiaTheme="minorEastAsia"/>
          <w:sz w:val="26"/>
          <w:szCs w:val="26"/>
        </w:rPr>
        <w:t xml:space="preserve">Рисунок 5 </w:t>
      </w:r>
      <w:r w:rsidRPr="008208BC">
        <w:rPr>
          <w:color w:val="000000"/>
          <w:sz w:val="26"/>
          <w:szCs w:val="26"/>
          <w:highlight w:val="white"/>
        </w:rPr>
        <w:t>–</w:t>
      </w:r>
      <w:r w:rsidRPr="008208BC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Таблица «Группы»</w:t>
      </w:r>
    </w:p>
    <w:p w14:paraId="46DC16E3" w14:textId="77777777" w:rsidR="00624964" w:rsidRDefault="00624964" w:rsidP="009E35E3">
      <w:pPr>
        <w:spacing w:after="160" w:line="259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C7D0D25" w14:textId="77777777" w:rsidR="00624964" w:rsidRDefault="00624964" w:rsidP="009E35E3">
      <w:pPr>
        <w:spacing w:after="160" w:line="259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E22BD69" w14:textId="0A02FD48" w:rsidR="009E35E3" w:rsidRDefault="009E35E3" w:rsidP="00624964">
      <w:pPr>
        <w:spacing w:after="160" w:line="259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FBB71B9" wp14:editId="45069362">
            <wp:extent cx="5286375" cy="1428750"/>
            <wp:effectExtent l="0" t="0" r="9525" b="0"/>
            <wp:docPr id="244293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930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30F3" w14:textId="7A404935" w:rsidR="00624964" w:rsidRPr="008208BC" w:rsidRDefault="00624964" w:rsidP="0062496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eastAsiaTheme="minorEastAsia"/>
          <w:sz w:val="26"/>
          <w:szCs w:val="26"/>
        </w:rPr>
      </w:pPr>
      <w:r w:rsidRPr="008208BC">
        <w:rPr>
          <w:rFonts w:eastAsiaTheme="minorEastAsia"/>
          <w:sz w:val="26"/>
          <w:szCs w:val="26"/>
        </w:rPr>
        <w:t xml:space="preserve">Рисунок </w:t>
      </w:r>
      <w:r>
        <w:rPr>
          <w:rFonts w:eastAsiaTheme="minorEastAsia"/>
          <w:sz w:val="26"/>
          <w:szCs w:val="26"/>
        </w:rPr>
        <w:t>6</w:t>
      </w:r>
      <w:r w:rsidRPr="008208BC">
        <w:rPr>
          <w:rFonts w:eastAsiaTheme="minorEastAsia"/>
          <w:sz w:val="26"/>
          <w:szCs w:val="26"/>
        </w:rPr>
        <w:t xml:space="preserve"> </w:t>
      </w:r>
      <w:r w:rsidRPr="008208BC">
        <w:rPr>
          <w:color w:val="000000"/>
          <w:sz w:val="26"/>
          <w:szCs w:val="26"/>
          <w:highlight w:val="white"/>
        </w:rPr>
        <w:t>–</w:t>
      </w:r>
      <w:r w:rsidRPr="008208BC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Таблица «Документ»</w:t>
      </w:r>
    </w:p>
    <w:p w14:paraId="3BC30FB4" w14:textId="77777777" w:rsidR="00624964" w:rsidRDefault="00624964" w:rsidP="00624964">
      <w:pPr>
        <w:spacing w:after="160" w:line="259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F268A5B" w14:textId="6469BF1B" w:rsidR="009E35E3" w:rsidRDefault="009E35E3" w:rsidP="009E35E3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7D54AF8" wp14:editId="6A455855">
            <wp:extent cx="6840220" cy="1478280"/>
            <wp:effectExtent l="0" t="0" r="0" b="0"/>
            <wp:docPr id="1964352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52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603E" w14:textId="6820F3CA" w:rsidR="00624964" w:rsidRPr="008208BC" w:rsidRDefault="00624964" w:rsidP="0062496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eastAsiaTheme="minorEastAsia"/>
          <w:sz w:val="26"/>
          <w:szCs w:val="26"/>
        </w:rPr>
      </w:pPr>
      <w:r w:rsidRPr="008208BC">
        <w:rPr>
          <w:rFonts w:eastAsiaTheme="minorEastAsia"/>
          <w:sz w:val="26"/>
          <w:szCs w:val="26"/>
        </w:rPr>
        <w:t xml:space="preserve">Рисунок </w:t>
      </w:r>
      <w:r>
        <w:rPr>
          <w:rFonts w:eastAsiaTheme="minorEastAsia"/>
          <w:sz w:val="26"/>
          <w:szCs w:val="26"/>
        </w:rPr>
        <w:t>7</w:t>
      </w:r>
      <w:r w:rsidRPr="008208BC">
        <w:rPr>
          <w:rFonts w:eastAsiaTheme="minorEastAsia"/>
          <w:sz w:val="26"/>
          <w:szCs w:val="26"/>
        </w:rPr>
        <w:t xml:space="preserve"> </w:t>
      </w:r>
      <w:r w:rsidRPr="008208BC">
        <w:rPr>
          <w:color w:val="000000"/>
          <w:sz w:val="26"/>
          <w:szCs w:val="26"/>
          <w:highlight w:val="white"/>
        </w:rPr>
        <w:t>–</w:t>
      </w:r>
      <w:r w:rsidRPr="008208BC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Таблица «Заявка»</w:t>
      </w:r>
    </w:p>
    <w:p w14:paraId="58AA70D4" w14:textId="77777777" w:rsidR="00624964" w:rsidRDefault="00624964" w:rsidP="009E35E3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E1E6C9C" w14:textId="526E9A9A" w:rsidR="009E35E3" w:rsidRDefault="009E35E3" w:rsidP="00624964">
      <w:pPr>
        <w:spacing w:after="160" w:line="259" w:lineRule="auto"/>
        <w:ind w:left="2124" w:firstLine="708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82DD930" wp14:editId="11F1FF13">
            <wp:extent cx="3105150" cy="1333500"/>
            <wp:effectExtent l="0" t="0" r="0" b="0"/>
            <wp:docPr id="1178431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318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F39E" w14:textId="4CF3CDCB" w:rsidR="00624964" w:rsidRPr="008208BC" w:rsidRDefault="00624964" w:rsidP="0062496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eastAsiaTheme="minorEastAsia"/>
          <w:sz w:val="26"/>
          <w:szCs w:val="26"/>
        </w:rPr>
      </w:pPr>
      <w:r w:rsidRPr="008208BC">
        <w:rPr>
          <w:rFonts w:eastAsiaTheme="minorEastAsia"/>
          <w:sz w:val="26"/>
          <w:szCs w:val="26"/>
        </w:rPr>
        <w:t xml:space="preserve">Рисунок </w:t>
      </w:r>
      <w:r>
        <w:rPr>
          <w:rFonts w:eastAsiaTheme="minorEastAsia"/>
          <w:sz w:val="26"/>
          <w:szCs w:val="26"/>
        </w:rPr>
        <w:t>8</w:t>
      </w:r>
      <w:r w:rsidRPr="008208BC">
        <w:rPr>
          <w:rFonts w:eastAsiaTheme="minorEastAsia"/>
          <w:sz w:val="26"/>
          <w:szCs w:val="26"/>
        </w:rPr>
        <w:t xml:space="preserve"> </w:t>
      </w:r>
      <w:r w:rsidRPr="008208BC">
        <w:rPr>
          <w:color w:val="000000"/>
          <w:sz w:val="26"/>
          <w:szCs w:val="26"/>
          <w:highlight w:val="white"/>
        </w:rPr>
        <w:t>–</w:t>
      </w:r>
      <w:r w:rsidRPr="008208BC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Таблица «Отдел»</w:t>
      </w:r>
    </w:p>
    <w:p w14:paraId="5D1ABF2C" w14:textId="77777777" w:rsidR="00624964" w:rsidRDefault="00624964" w:rsidP="00624964">
      <w:pPr>
        <w:spacing w:after="160" w:line="259" w:lineRule="auto"/>
        <w:ind w:left="2124" w:firstLine="708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13AFFF8" w14:textId="3D378C51" w:rsidR="009E35E3" w:rsidRDefault="009E35E3" w:rsidP="00624964">
      <w:pPr>
        <w:spacing w:after="160" w:line="259" w:lineRule="auto"/>
        <w:ind w:left="2124" w:firstLine="708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170EC915" wp14:editId="2D44F350">
            <wp:extent cx="2943225" cy="2038350"/>
            <wp:effectExtent l="0" t="0" r="9525" b="0"/>
            <wp:docPr id="1386769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693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50F3" w14:textId="61520043" w:rsidR="00624964" w:rsidRPr="008208BC" w:rsidRDefault="00624964" w:rsidP="0062496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eastAsiaTheme="minorEastAsia"/>
          <w:sz w:val="26"/>
          <w:szCs w:val="26"/>
        </w:rPr>
      </w:pPr>
      <w:r w:rsidRPr="008208BC">
        <w:rPr>
          <w:rFonts w:eastAsiaTheme="minorEastAsia"/>
          <w:sz w:val="26"/>
          <w:szCs w:val="26"/>
        </w:rPr>
        <w:t xml:space="preserve">Рисунок </w:t>
      </w:r>
      <w:r>
        <w:rPr>
          <w:rFonts w:eastAsiaTheme="minorEastAsia"/>
          <w:sz w:val="26"/>
          <w:szCs w:val="26"/>
        </w:rPr>
        <w:t>9</w:t>
      </w:r>
      <w:r w:rsidRPr="008208BC">
        <w:rPr>
          <w:rFonts w:eastAsiaTheme="minorEastAsia"/>
          <w:sz w:val="26"/>
          <w:szCs w:val="26"/>
        </w:rPr>
        <w:t xml:space="preserve"> </w:t>
      </w:r>
      <w:r w:rsidRPr="008208BC">
        <w:rPr>
          <w:color w:val="000000"/>
          <w:sz w:val="26"/>
          <w:szCs w:val="26"/>
          <w:highlight w:val="white"/>
        </w:rPr>
        <w:t>–</w:t>
      </w:r>
      <w:r w:rsidRPr="008208BC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Таблица «Подразделения»</w:t>
      </w:r>
    </w:p>
    <w:p w14:paraId="5ED229AA" w14:textId="77777777" w:rsidR="00624964" w:rsidRDefault="00624964" w:rsidP="00624964">
      <w:pPr>
        <w:spacing w:after="160" w:line="259" w:lineRule="auto"/>
        <w:ind w:left="2124" w:firstLine="708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86914DC" w14:textId="0DD9C05A" w:rsidR="009E35E3" w:rsidRDefault="009E35E3" w:rsidP="009E35E3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5B4FFD4" wp14:editId="50C5DB88">
            <wp:extent cx="6840220" cy="2729865"/>
            <wp:effectExtent l="0" t="0" r="0" b="0"/>
            <wp:docPr id="1752414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147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F8FD" w14:textId="04993F9C" w:rsidR="00624964" w:rsidRPr="008208BC" w:rsidRDefault="00624964" w:rsidP="0062496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eastAsiaTheme="minorEastAsia"/>
          <w:sz w:val="26"/>
          <w:szCs w:val="26"/>
        </w:rPr>
      </w:pPr>
      <w:r w:rsidRPr="008208BC">
        <w:rPr>
          <w:rFonts w:eastAsiaTheme="minorEastAsia"/>
          <w:sz w:val="26"/>
          <w:szCs w:val="26"/>
        </w:rPr>
        <w:t xml:space="preserve">Рисунок </w:t>
      </w:r>
      <w:r>
        <w:rPr>
          <w:rFonts w:eastAsiaTheme="minorEastAsia"/>
          <w:sz w:val="26"/>
          <w:szCs w:val="26"/>
        </w:rPr>
        <w:t>10</w:t>
      </w:r>
      <w:r w:rsidRPr="008208BC">
        <w:rPr>
          <w:rFonts w:eastAsiaTheme="minorEastAsia"/>
          <w:sz w:val="26"/>
          <w:szCs w:val="26"/>
        </w:rPr>
        <w:t xml:space="preserve"> </w:t>
      </w:r>
      <w:r w:rsidRPr="008208BC">
        <w:rPr>
          <w:color w:val="000000"/>
          <w:sz w:val="26"/>
          <w:szCs w:val="26"/>
          <w:highlight w:val="white"/>
        </w:rPr>
        <w:t>–</w:t>
      </w:r>
      <w:r w:rsidRPr="008208BC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Таблица «Пользователи Группа»</w:t>
      </w:r>
    </w:p>
    <w:p w14:paraId="383A6073" w14:textId="77777777" w:rsidR="00624964" w:rsidRDefault="00624964" w:rsidP="009E35E3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B485E26" w14:textId="3C82B6A3" w:rsidR="009E35E3" w:rsidRDefault="009E35E3" w:rsidP="009E35E3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DA55A00" wp14:editId="6C2CD701">
            <wp:extent cx="6840220" cy="3416935"/>
            <wp:effectExtent l="0" t="0" r="0" b="0"/>
            <wp:docPr id="238067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674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B669" w14:textId="19BA16C2" w:rsidR="00624964" w:rsidRPr="008208BC" w:rsidRDefault="00624964" w:rsidP="0062496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eastAsiaTheme="minorEastAsia"/>
          <w:sz w:val="26"/>
          <w:szCs w:val="26"/>
        </w:rPr>
      </w:pPr>
      <w:r w:rsidRPr="008208BC">
        <w:rPr>
          <w:rFonts w:eastAsiaTheme="minorEastAsia"/>
          <w:sz w:val="26"/>
          <w:szCs w:val="26"/>
        </w:rPr>
        <w:lastRenderedPageBreak/>
        <w:t xml:space="preserve">Рисунок </w:t>
      </w:r>
      <w:r>
        <w:rPr>
          <w:rFonts w:eastAsiaTheme="minorEastAsia"/>
          <w:sz w:val="26"/>
          <w:szCs w:val="26"/>
        </w:rPr>
        <w:t>11</w:t>
      </w:r>
      <w:r w:rsidRPr="008208BC">
        <w:rPr>
          <w:rFonts w:eastAsiaTheme="minorEastAsia"/>
          <w:sz w:val="26"/>
          <w:szCs w:val="26"/>
        </w:rPr>
        <w:t xml:space="preserve"> </w:t>
      </w:r>
      <w:r w:rsidRPr="008208BC">
        <w:rPr>
          <w:color w:val="000000"/>
          <w:sz w:val="26"/>
          <w:szCs w:val="26"/>
          <w:highlight w:val="white"/>
        </w:rPr>
        <w:t>–</w:t>
      </w:r>
      <w:r w:rsidRPr="008208BC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Таблица «Пользователи Личное»</w:t>
      </w:r>
    </w:p>
    <w:p w14:paraId="6B8D9937" w14:textId="77777777" w:rsidR="00624964" w:rsidRDefault="00624964" w:rsidP="009E35E3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28EEB40" w14:textId="4886C3FD" w:rsidR="009E35E3" w:rsidRDefault="009E35E3" w:rsidP="009E35E3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519ACA7" wp14:editId="34361337">
            <wp:extent cx="6840220" cy="994410"/>
            <wp:effectExtent l="0" t="0" r="0" b="0"/>
            <wp:docPr id="1937955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556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EEE4" w14:textId="48EA88EE" w:rsidR="00624964" w:rsidRPr="008208BC" w:rsidRDefault="00624964" w:rsidP="0062496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eastAsiaTheme="minorEastAsia"/>
          <w:sz w:val="26"/>
          <w:szCs w:val="26"/>
        </w:rPr>
      </w:pPr>
      <w:r w:rsidRPr="008208BC">
        <w:rPr>
          <w:rFonts w:eastAsiaTheme="minorEastAsia"/>
          <w:sz w:val="26"/>
          <w:szCs w:val="26"/>
        </w:rPr>
        <w:t>Рисунок</w:t>
      </w:r>
      <w:r>
        <w:rPr>
          <w:rFonts w:eastAsiaTheme="minorEastAsia"/>
          <w:sz w:val="26"/>
          <w:szCs w:val="26"/>
        </w:rPr>
        <w:t xml:space="preserve"> 12</w:t>
      </w:r>
      <w:r w:rsidRPr="008208BC">
        <w:rPr>
          <w:rFonts w:eastAsiaTheme="minorEastAsia"/>
          <w:sz w:val="26"/>
          <w:szCs w:val="26"/>
        </w:rPr>
        <w:t xml:space="preserve"> </w:t>
      </w:r>
      <w:r w:rsidRPr="008208BC">
        <w:rPr>
          <w:color w:val="000000"/>
          <w:sz w:val="26"/>
          <w:szCs w:val="26"/>
          <w:highlight w:val="white"/>
        </w:rPr>
        <w:t>–</w:t>
      </w:r>
      <w:r w:rsidRPr="008208BC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Таблица «Посетители»</w:t>
      </w:r>
    </w:p>
    <w:p w14:paraId="18B8F905" w14:textId="77777777" w:rsidR="00624964" w:rsidRPr="00AA6743" w:rsidRDefault="00624964" w:rsidP="009E35E3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25C05C4" w14:textId="77777777" w:rsidR="005D55BC" w:rsidRPr="00AA6743" w:rsidRDefault="005D55BC" w:rsidP="005D55BC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6762C31" w14:textId="655A85D7" w:rsidR="005D55BC" w:rsidRDefault="009E35E3" w:rsidP="005D55BC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5CCD8722" wp14:editId="53C6111F">
            <wp:extent cx="6534150" cy="1409700"/>
            <wp:effectExtent l="0" t="0" r="0" b="0"/>
            <wp:docPr id="1130570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703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CE44" w14:textId="08BE708E" w:rsidR="00624964" w:rsidRPr="008208BC" w:rsidRDefault="00624964" w:rsidP="0062496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eastAsiaTheme="minorEastAsia"/>
          <w:sz w:val="26"/>
          <w:szCs w:val="26"/>
        </w:rPr>
      </w:pPr>
      <w:r w:rsidRPr="008208BC">
        <w:rPr>
          <w:rFonts w:eastAsiaTheme="minorEastAsia"/>
          <w:sz w:val="26"/>
          <w:szCs w:val="26"/>
        </w:rPr>
        <w:t xml:space="preserve">Рисунок </w:t>
      </w:r>
      <w:r>
        <w:rPr>
          <w:rFonts w:eastAsiaTheme="minorEastAsia"/>
          <w:sz w:val="26"/>
          <w:szCs w:val="26"/>
        </w:rPr>
        <w:t>13</w:t>
      </w:r>
      <w:r w:rsidRPr="008208BC">
        <w:rPr>
          <w:rFonts w:eastAsiaTheme="minorEastAsia"/>
          <w:sz w:val="26"/>
          <w:szCs w:val="26"/>
        </w:rPr>
        <w:t xml:space="preserve"> </w:t>
      </w:r>
      <w:r w:rsidRPr="008208BC">
        <w:rPr>
          <w:color w:val="000000"/>
          <w:sz w:val="26"/>
          <w:szCs w:val="26"/>
          <w:highlight w:val="white"/>
        </w:rPr>
        <w:t>–</w:t>
      </w:r>
      <w:r w:rsidRPr="008208BC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Таблица «Пропуск»</w:t>
      </w:r>
    </w:p>
    <w:p w14:paraId="4A575320" w14:textId="77777777" w:rsidR="00624964" w:rsidRPr="00AA6743" w:rsidRDefault="00624964" w:rsidP="005D55BC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1AB6DE4" w14:textId="65D1F34D" w:rsidR="005D55BC" w:rsidRDefault="009E35E3" w:rsidP="00624964">
      <w:pPr>
        <w:spacing w:after="160" w:line="259" w:lineRule="auto"/>
        <w:ind w:left="708" w:firstLine="708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26FCA35" wp14:editId="55AD290C">
            <wp:extent cx="4305300" cy="2228850"/>
            <wp:effectExtent l="0" t="0" r="0" b="0"/>
            <wp:docPr id="1924346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462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916B" w14:textId="72A7B294" w:rsidR="00624964" w:rsidRPr="008208BC" w:rsidRDefault="00624964" w:rsidP="0062496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eastAsiaTheme="minorEastAsia"/>
          <w:sz w:val="26"/>
          <w:szCs w:val="26"/>
        </w:rPr>
      </w:pPr>
      <w:r w:rsidRPr="008208BC">
        <w:rPr>
          <w:rFonts w:eastAsiaTheme="minorEastAsia"/>
          <w:sz w:val="26"/>
          <w:szCs w:val="26"/>
        </w:rPr>
        <w:t xml:space="preserve">Рисунок </w:t>
      </w:r>
      <w:r>
        <w:rPr>
          <w:rFonts w:eastAsiaTheme="minorEastAsia"/>
          <w:sz w:val="26"/>
          <w:szCs w:val="26"/>
        </w:rPr>
        <w:t>14</w:t>
      </w:r>
      <w:r w:rsidRPr="008208BC">
        <w:rPr>
          <w:rFonts w:eastAsiaTheme="minorEastAsia"/>
          <w:sz w:val="26"/>
          <w:szCs w:val="26"/>
        </w:rPr>
        <w:t xml:space="preserve"> </w:t>
      </w:r>
      <w:r w:rsidRPr="008208BC">
        <w:rPr>
          <w:color w:val="000000"/>
          <w:sz w:val="26"/>
          <w:szCs w:val="26"/>
          <w:highlight w:val="white"/>
        </w:rPr>
        <w:t>–</w:t>
      </w:r>
      <w:r w:rsidRPr="008208BC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Таблица «Сотрудники»</w:t>
      </w:r>
    </w:p>
    <w:p w14:paraId="0C8C2419" w14:textId="77777777" w:rsidR="00624964" w:rsidRDefault="00624964" w:rsidP="00624964">
      <w:pPr>
        <w:spacing w:after="160" w:line="259" w:lineRule="auto"/>
        <w:ind w:left="708" w:firstLine="708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2FCDE63" w14:textId="451CF3C7" w:rsidR="009E35E3" w:rsidRDefault="009E35E3" w:rsidP="005D55BC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02C0E8B9" wp14:editId="3DACA300">
            <wp:extent cx="6467475" cy="1695450"/>
            <wp:effectExtent l="0" t="0" r="9525" b="0"/>
            <wp:docPr id="842875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755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5089" w14:textId="2B09CC69" w:rsidR="00624964" w:rsidRPr="008208BC" w:rsidRDefault="00624964" w:rsidP="0062496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eastAsiaTheme="minorEastAsia"/>
          <w:sz w:val="26"/>
          <w:szCs w:val="26"/>
        </w:rPr>
      </w:pPr>
      <w:r w:rsidRPr="008208BC">
        <w:rPr>
          <w:rFonts w:eastAsiaTheme="minorEastAsia"/>
          <w:sz w:val="26"/>
          <w:szCs w:val="26"/>
        </w:rPr>
        <w:t xml:space="preserve">Рисунок </w:t>
      </w:r>
      <w:r>
        <w:rPr>
          <w:rFonts w:eastAsiaTheme="minorEastAsia"/>
          <w:sz w:val="26"/>
          <w:szCs w:val="26"/>
        </w:rPr>
        <w:t>1</w:t>
      </w:r>
      <w:r w:rsidRPr="008208BC">
        <w:rPr>
          <w:rFonts w:eastAsiaTheme="minorEastAsia"/>
          <w:sz w:val="26"/>
          <w:szCs w:val="26"/>
        </w:rPr>
        <w:t xml:space="preserve">5 </w:t>
      </w:r>
      <w:r w:rsidRPr="008208BC">
        <w:rPr>
          <w:color w:val="000000"/>
          <w:sz w:val="26"/>
          <w:szCs w:val="26"/>
          <w:highlight w:val="white"/>
        </w:rPr>
        <w:t>–</w:t>
      </w:r>
      <w:r w:rsidRPr="008208BC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Таблица «Список посетителей»</w:t>
      </w:r>
    </w:p>
    <w:p w14:paraId="15149B95" w14:textId="77777777" w:rsidR="00624964" w:rsidRDefault="00624964" w:rsidP="005D55BC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7D9ACE9" w14:textId="16CF4A7F" w:rsidR="009E35E3" w:rsidRDefault="009E35E3" w:rsidP="00624964">
      <w:pPr>
        <w:spacing w:after="160" w:line="259" w:lineRule="auto"/>
        <w:ind w:left="2124" w:firstLine="708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969B6A4" wp14:editId="57907683">
            <wp:extent cx="2724150" cy="2028825"/>
            <wp:effectExtent l="0" t="0" r="0" b="9525"/>
            <wp:docPr id="267115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154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7F45" w14:textId="2FFECEC5" w:rsidR="00624964" w:rsidRDefault="00624964" w:rsidP="0062496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eastAsiaTheme="minorEastAsia"/>
          <w:sz w:val="26"/>
          <w:szCs w:val="26"/>
        </w:rPr>
      </w:pPr>
      <w:r w:rsidRPr="008208BC">
        <w:rPr>
          <w:rFonts w:eastAsiaTheme="minorEastAsia"/>
          <w:sz w:val="26"/>
          <w:szCs w:val="26"/>
        </w:rPr>
        <w:t xml:space="preserve">Рисунок </w:t>
      </w:r>
      <w:r>
        <w:rPr>
          <w:rFonts w:eastAsiaTheme="minorEastAsia"/>
          <w:sz w:val="26"/>
          <w:szCs w:val="26"/>
        </w:rPr>
        <w:t>16</w:t>
      </w:r>
      <w:r w:rsidRPr="008208BC">
        <w:rPr>
          <w:rFonts w:eastAsiaTheme="minorEastAsia"/>
          <w:sz w:val="26"/>
          <w:szCs w:val="26"/>
        </w:rPr>
        <w:t xml:space="preserve"> </w:t>
      </w:r>
      <w:r w:rsidRPr="008208BC">
        <w:rPr>
          <w:color w:val="000000"/>
          <w:sz w:val="26"/>
          <w:szCs w:val="26"/>
          <w:highlight w:val="white"/>
        </w:rPr>
        <w:t>–</w:t>
      </w:r>
      <w:r w:rsidRPr="008208BC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Таблица «Статус заявки»</w:t>
      </w:r>
    </w:p>
    <w:p w14:paraId="1CE1E404" w14:textId="79068F4D" w:rsidR="00624964" w:rsidRDefault="00624964" w:rsidP="00624964">
      <w:pPr>
        <w:pStyle w:val="1"/>
        <w:rPr>
          <w:rFonts w:ascii="Times New Roman" w:hAnsi="Times New Roman" w:cs="Times New Roman"/>
          <w:b/>
          <w:color w:val="auto"/>
          <w:sz w:val="28"/>
          <w:highlight w:val="white"/>
        </w:rPr>
      </w:pPr>
      <w:bookmarkStart w:id="6" w:name="_Toc138845248"/>
      <w:r>
        <w:rPr>
          <w:rFonts w:ascii="Times New Roman" w:hAnsi="Times New Roman" w:cs="Times New Roman"/>
          <w:b/>
          <w:color w:val="auto"/>
          <w:sz w:val="28"/>
          <w:highlight w:val="white"/>
        </w:rPr>
        <w:t xml:space="preserve">5. </w:t>
      </w:r>
      <w:r w:rsidRPr="006B6C87">
        <w:rPr>
          <w:rFonts w:ascii="Times New Roman" w:hAnsi="Times New Roman" w:cs="Times New Roman"/>
          <w:b/>
          <w:color w:val="auto"/>
          <w:sz w:val="28"/>
          <w:highlight w:val="white"/>
        </w:rPr>
        <w:t>Реализация уровней доступа для различных категорий пользователей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8"/>
        <w:gridCol w:w="1574"/>
        <w:gridCol w:w="3147"/>
        <w:gridCol w:w="2109"/>
        <w:gridCol w:w="1854"/>
      </w:tblGrid>
      <w:tr w:rsidR="00624964" w14:paraId="29D6DEBF" w14:textId="77777777" w:rsidTr="00624964">
        <w:tc>
          <w:tcPr>
            <w:tcW w:w="2078" w:type="dxa"/>
          </w:tcPr>
          <w:p w14:paraId="18F3D6BD" w14:textId="77777777" w:rsidR="00624964" w:rsidRDefault="00624964" w:rsidP="00ED14F8">
            <w:pPr>
              <w:rPr>
                <w:highlight w:val="white"/>
              </w:rPr>
            </w:pPr>
            <w:r>
              <w:t>Должность</w:t>
            </w:r>
          </w:p>
        </w:tc>
        <w:tc>
          <w:tcPr>
            <w:tcW w:w="1574" w:type="dxa"/>
          </w:tcPr>
          <w:p w14:paraId="5D81D8BD" w14:textId="77777777" w:rsidR="00624964" w:rsidRDefault="00624964" w:rsidP="00ED14F8">
            <w:pPr>
              <w:rPr>
                <w:highlight w:val="white"/>
              </w:rPr>
            </w:pPr>
            <w:r w:rsidRPr="004B0225">
              <w:t>Назначение</w:t>
            </w:r>
          </w:p>
        </w:tc>
        <w:tc>
          <w:tcPr>
            <w:tcW w:w="3147" w:type="dxa"/>
          </w:tcPr>
          <w:p w14:paraId="5964C0D2" w14:textId="77777777" w:rsidR="00624964" w:rsidRDefault="00624964" w:rsidP="00ED14F8">
            <w:pPr>
              <w:rPr>
                <w:highlight w:val="white"/>
              </w:rPr>
            </w:pPr>
            <w:r w:rsidRPr="004B0225">
              <w:t>Логин и пароль</w:t>
            </w:r>
          </w:p>
        </w:tc>
        <w:tc>
          <w:tcPr>
            <w:tcW w:w="2109" w:type="dxa"/>
          </w:tcPr>
          <w:p w14:paraId="0946234A" w14:textId="77777777" w:rsidR="00624964" w:rsidRDefault="00624964" w:rsidP="00ED14F8">
            <w:pPr>
              <w:rPr>
                <w:highlight w:val="white"/>
              </w:rPr>
            </w:pPr>
            <w:r w:rsidRPr="004B0225">
              <w:t>Права доступа (роль)</w:t>
            </w:r>
          </w:p>
        </w:tc>
        <w:tc>
          <w:tcPr>
            <w:tcW w:w="1854" w:type="dxa"/>
          </w:tcPr>
          <w:p w14:paraId="62C4900B" w14:textId="77777777" w:rsidR="00624964" w:rsidRDefault="00624964" w:rsidP="00ED14F8">
            <w:pPr>
              <w:rPr>
                <w:highlight w:val="white"/>
              </w:rPr>
            </w:pPr>
            <w:r>
              <w:rPr>
                <w:highlight w:val="white"/>
              </w:rPr>
              <w:t>Права</w:t>
            </w:r>
          </w:p>
        </w:tc>
      </w:tr>
      <w:tr w:rsidR="00624964" w14:paraId="5773E126" w14:textId="77777777" w:rsidTr="00624964">
        <w:tc>
          <w:tcPr>
            <w:tcW w:w="2078" w:type="dxa"/>
          </w:tcPr>
          <w:p w14:paraId="0A4AA5B3" w14:textId="76E94C3C" w:rsidR="00624964" w:rsidRPr="008A2C27" w:rsidRDefault="00624964" w:rsidP="00624964">
            <w:pPr>
              <w:rPr>
                <w:highlight w:val="white"/>
              </w:rPr>
            </w:pPr>
            <w:r w:rsidRPr="008A2C27">
              <w:rPr>
                <w:rFonts w:ascii="Times New Roman CYR" w:hAnsi="Times New Roman CYR" w:cs="Times New Roman CYR"/>
                <w:color w:val="000000"/>
              </w:rPr>
              <w:t>Сотрудник общего отдела</w:t>
            </w:r>
          </w:p>
        </w:tc>
        <w:tc>
          <w:tcPr>
            <w:tcW w:w="1574" w:type="dxa"/>
          </w:tcPr>
          <w:p w14:paraId="6CC36F2F" w14:textId="43043B25" w:rsidR="00624964" w:rsidRDefault="004054C0" w:rsidP="00624964">
            <w:pPr>
              <w:rPr>
                <w:highlight w:val="white"/>
              </w:rPr>
            </w:pPr>
            <w:r>
              <w:rPr>
                <w:highlight w:val="white"/>
              </w:rPr>
              <w:t>Формальная проверка заявок</w:t>
            </w:r>
          </w:p>
        </w:tc>
        <w:tc>
          <w:tcPr>
            <w:tcW w:w="3147" w:type="dxa"/>
          </w:tcPr>
          <w:p w14:paraId="683EB45E" w14:textId="76EA0ECA" w:rsidR="00624964" w:rsidRDefault="00624964" w:rsidP="00624964">
            <w:r>
              <w:t xml:space="preserve">LOGIN </w:t>
            </w:r>
            <w:r w:rsidR="008A2C27" w:rsidRPr="008A2C27">
              <w:t>Сотрудник общего отдела</w:t>
            </w:r>
            <w:r w:rsidR="008A2C27" w:rsidRPr="008A2C27">
              <w:t xml:space="preserve"> </w:t>
            </w:r>
            <w:r>
              <w:t>PASSWORD='UETREEI12';</w:t>
            </w:r>
          </w:p>
          <w:p w14:paraId="489A727C" w14:textId="37B6AF4F" w:rsidR="00624964" w:rsidRDefault="00624964" w:rsidP="00624964">
            <w:pPr>
              <w:rPr>
                <w:highlight w:val="white"/>
              </w:rPr>
            </w:pPr>
            <w:r>
              <w:t xml:space="preserve">USER </w:t>
            </w:r>
            <w:r w:rsidR="008A2C27" w:rsidRPr="008A2C27">
              <w:t>Сотрудник общего отдела</w:t>
            </w:r>
          </w:p>
        </w:tc>
        <w:tc>
          <w:tcPr>
            <w:tcW w:w="2109" w:type="dxa"/>
          </w:tcPr>
          <w:p w14:paraId="6826CDF2" w14:textId="77777777" w:rsidR="00624964" w:rsidRDefault="00624964" w:rsidP="00624964">
            <w:proofErr w:type="spellStart"/>
            <w:r w:rsidRPr="002159B7">
              <w:t>db_datawriter</w:t>
            </w:r>
            <w:proofErr w:type="spellEnd"/>
          </w:p>
          <w:p w14:paraId="33B7A105" w14:textId="77777777" w:rsidR="00624964" w:rsidRDefault="00624964" w:rsidP="00624964">
            <w:proofErr w:type="spellStart"/>
            <w:r w:rsidRPr="002159B7">
              <w:t>db_datareader</w:t>
            </w:r>
            <w:proofErr w:type="spellEnd"/>
          </w:p>
          <w:p w14:paraId="26A90A12" w14:textId="77777777" w:rsidR="00624964" w:rsidRDefault="00624964" w:rsidP="00624964">
            <w:pPr>
              <w:rPr>
                <w:highlight w:val="white"/>
              </w:rPr>
            </w:pPr>
          </w:p>
        </w:tc>
        <w:tc>
          <w:tcPr>
            <w:tcW w:w="1854" w:type="dxa"/>
          </w:tcPr>
          <w:p w14:paraId="3DF4126E" w14:textId="799F8092" w:rsidR="00624964" w:rsidRDefault="008A2C27" w:rsidP="00624964">
            <w:pPr>
              <w:rPr>
                <w:highlight w:val="white"/>
              </w:rPr>
            </w:pPr>
            <w:r>
              <w:t>Доступ к п</w:t>
            </w:r>
            <w:r w:rsidR="00624964" w:rsidRPr="004B0225">
              <w:t>росмотр</w:t>
            </w:r>
            <w:r>
              <w:t>у поданных заявок, редактированию</w:t>
            </w:r>
          </w:p>
        </w:tc>
      </w:tr>
      <w:tr w:rsidR="00624964" w14:paraId="5097B455" w14:textId="77777777" w:rsidTr="00624964">
        <w:tc>
          <w:tcPr>
            <w:tcW w:w="2078" w:type="dxa"/>
          </w:tcPr>
          <w:p w14:paraId="6F1E7F8C" w14:textId="77777777" w:rsidR="00624964" w:rsidRPr="008A2C27" w:rsidRDefault="00624964" w:rsidP="00624964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</w:rPr>
            </w:pPr>
            <w:r w:rsidRPr="008A2C27">
              <w:rPr>
                <w:rFonts w:ascii="Times New Roman CYR" w:hAnsi="Times New Roman CYR" w:cs="Times New Roman CYR"/>
                <w:color w:val="000000"/>
              </w:rPr>
              <w:t xml:space="preserve">Сотрудник </w:t>
            </w:r>
          </w:p>
          <w:p w14:paraId="13914AD2" w14:textId="0010117A" w:rsidR="00624964" w:rsidRPr="008A2C27" w:rsidRDefault="00624964" w:rsidP="00624964">
            <w:pPr>
              <w:rPr>
                <w:highlight w:val="white"/>
              </w:rPr>
            </w:pPr>
            <w:r w:rsidRPr="008A2C27">
              <w:rPr>
                <w:rFonts w:ascii="Times New Roman CYR" w:hAnsi="Times New Roman CYR" w:cs="Times New Roman CYR"/>
                <w:color w:val="000000"/>
              </w:rPr>
              <w:t>подразделений</w:t>
            </w:r>
          </w:p>
        </w:tc>
        <w:tc>
          <w:tcPr>
            <w:tcW w:w="1574" w:type="dxa"/>
          </w:tcPr>
          <w:p w14:paraId="47F00FDD" w14:textId="3659E24A" w:rsidR="00624964" w:rsidRDefault="004054C0" w:rsidP="00624964">
            <w:pPr>
              <w:rPr>
                <w:highlight w:val="white"/>
              </w:rPr>
            </w:pPr>
            <w:r>
              <w:rPr>
                <w:highlight w:val="white"/>
              </w:rPr>
              <w:t>Принятие и обработка заявок</w:t>
            </w:r>
          </w:p>
        </w:tc>
        <w:tc>
          <w:tcPr>
            <w:tcW w:w="3147" w:type="dxa"/>
          </w:tcPr>
          <w:p w14:paraId="0A7AF97F" w14:textId="77777777" w:rsidR="008A2C27" w:rsidRPr="008A2C27" w:rsidRDefault="00624964" w:rsidP="008A2C27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color w:val="000000"/>
              </w:rPr>
            </w:pPr>
            <w:r>
              <w:t xml:space="preserve">LOGIN </w:t>
            </w:r>
            <w:r w:rsidR="008A2C27" w:rsidRPr="008A2C27">
              <w:rPr>
                <w:rFonts w:ascii="Times New Roman CYR" w:hAnsi="Times New Roman CYR" w:cs="Times New Roman CYR"/>
                <w:color w:val="000000"/>
              </w:rPr>
              <w:t xml:space="preserve">Сотрудник </w:t>
            </w:r>
          </w:p>
          <w:p w14:paraId="3468A4B4" w14:textId="7687EBF0" w:rsidR="00624964" w:rsidRDefault="008A2C27" w:rsidP="008A2C27">
            <w:r w:rsidRPr="008A2C27"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подразделений</w:t>
            </w:r>
            <w:r w:rsidRPr="008A2C27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 xml:space="preserve"> </w:t>
            </w:r>
            <w:r w:rsidR="00624964">
              <w:t>PASSWORD = 'tdjr36wt';</w:t>
            </w:r>
          </w:p>
          <w:p w14:paraId="5033519B" w14:textId="77777777" w:rsidR="008A2C27" w:rsidRPr="008A2C27" w:rsidRDefault="00624964" w:rsidP="008A2C27">
            <w:pPr>
              <w:rPr>
                <w:sz w:val="22"/>
                <w:szCs w:val="22"/>
              </w:rPr>
            </w:pPr>
            <w:r>
              <w:t xml:space="preserve">USER </w:t>
            </w:r>
            <w:r w:rsidR="008A2C27" w:rsidRPr="008A2C27">
              <w:rPr>
                <w:sz w:val="22"/>
                <w:szCs w:val="22"/>
              </w:rPr>
              <w:t xml:space="preserve">Сотрудник </w:t>
            </w:r>
          </w:p>
          <w:p w14:paraId="2D83661B" w14:textId="5BCE8FAF" w:rsidR="00624964" w:rsidRDefault="008A2C27" w:rsidP="008A2C27">
            <w:pPr>
              <w:rPr>
                <w:highlight w:val="white"/>
              </w:rPr>
            </w:pPr>
            <w:r w:rsidRPr="008A2C27">
              <w:t>подразделений</w:t>
            </w:r>
          </w:p>
        </w:tc>
        <w:tc>
          <w:tcPr>
            <w:tcW w:w="2109" w:type="dxa"/>
          </w:tcPr>
          <w:p w14:paraId="24F0F60C" w14:textId="77777777" w:rsidR="00624964" w:rsidRDefault="00624964" w:rsidP="00624964">
            <w:proofErr w:type="spellStart"/>
            <w:r>
              <w:t>db_datawriter</w:t>
            </w:r>
            <w:proofErr w:type="spellEnd"/>
          </w:p>
          <w:p w14:paraId="4B1BF4D6" w14:textId="77777777" w:rsidR="00624964" w:rsidRDefault="00624964" w:rsidP="00624964">
            <w:pPr>
              <w:rPr>
                <w:highlight w:val="white"/>
              </w:rPr>
            </w:pPr>
            <w:proofErr w:type="spellStart"/>
            <w:r>
              <w:t>db_datareader</w:t>
            </w:r>
            <w:proofErr w:type="spellEnd"/>
          </w:p>
        </w:tc>
        <w:tc>
          <w:tcPr>
            <w:tcW w:w="1854" w:type="dxa"/>
          </w:tcPr>
          <w:p w14:paraId="0A8CA4B7" w14:textId="0CFD0F98" w:rsidR="00624964" w:rsidRDefault="00624964" w:rsidP="00624964">
            <w:pPr>
              <w:rPr>
                <w:highlight w:val="white"/>
              </w:rPr>
            </w:pPr>
            <w:r w:rsidRPr="002159B7">
              <w:rPr>
                <w:rFonts w:ascii="Times New Roman CYR" w:hAnsi="Times New Roman CYR" w:cs="Times New Roman CYR"/>
                <w:color w:val="000000"/>
                <w:szCs w:val="28"/>
                <w:highlight w:val="white"/>
              </w:rPr>
              <w:t xml:space="preserve">Доступ к </w:t>
            </w:r>
            <w:r w:rsidR="008A2C27">
              <w:rPr>
                <w:rFonts w:ascii="Times New Roman CYR" w:hAnsi="Times New Roman CYR" w:cs="Times New Roman CYR"/>
                <w:color w:val="000000"/>
                <w:szCs w:val="28"/>
                <w:highlight w:val="white"/>
              </w:rPr>
              <w:t>данным о посетителях</w:t>
            </w:r>
          </w:p>
        </w:tc>
      </w:tr>
      <w:tr w:rsidR="00624964" w14:paraId="0E9F89A1" w14:textId="77777777" w:rsidTr="00624964">
        <w:tc>
          <w:tcPr>
            <w:tcW w:w="2078" w:type="dxa"/>
          </w:tcPr>
          <w:p w14:paraId="66EDEF07" w14:textId="037B334A" w:rsidR="00624964" w:rsidRPr="008A2C27" w:rsidRDefault="00624964" w:rsidP="00624964">
            <w:pPr>
              <w:rPr>
                <w:highlight w:val="white"/>
              </w:rPr>
            </w:pPr>
            <w:r w:rsidRPr="008A2C27">
              <w:rPr>
                <w:rFonts w:ascii="Times New Roman CYR" w:hAnsi="Times New Roman CYR" w:cs="Times New Roman CYR"/>
                <w:color w:val="000000"/>
              </w:rPr>
              <w:t>Сотрудник охраны</w:t>
            </w:r>
          </w:p>
        </w:tc>
        <w:tc>
          <w:tcPr>
            <w:tcW w:w="1574" w:type="dxa"/>
          </w:tcPr>
          <w:p w14:paraId="50F7CAB1" w14:textId="4E42A769" w:rsidR="00624964" w:rsidRDefault="004054C0" w:rsidP="00624964">
            <w:pPr>
              <w:rPr>
                <w:highlight w:val="white"/>
              </w:rPr>
            </w:pPr>
            <w:r>
              <w:rPr>
                <w:highlight w:val="white"/>
              </w:rPr>
              <w:t>Реализация пропускного режима</w:t>
            </w:r>
          </w:p>
        </w:tc>
        <w:tc>
          <w:tcPr>
            <w:tcW w:w="3147" w:type="dxa"/>
          </w:tcPr>
          <w:p w14:paraId="4D27B866" w14:textId="7542EBEE" w:rsidR="00624964" w:rsidRDefault="00624964" w:rsidP="00624964">
            <w:r>
              <w:t xml:space="preserve">LOGIN </w:t>
            </w:r>
            <w:r w:rsidR="008A2C27" w:rsidRPr="008A2C27">
              <w:t>Сотрудник охраны</w:t>
            </w:r>
          </w:p>
          <w:p w14:paraId="07DA0191" w14:textId="77777777" w:rsidR="00624964" w:rsidRDefault="00624964" w:rsidP="00624964">
            <w:r>
              <w:t>PASSWORD = 'DSGH245';</w:t>
            </w:r>
          </w:p>
          <w:p w14:paraId="517AC95A" w14:textId="563E0A4F" w:rsidR="00624964" w:rsidRDefault="00624964" w:rsidP="00624964">
            <w:pPr>
              <w:rPr>
                <w:highlight w:val="white"/>
              </w:rPr>
            </w:pPr>
            <w:r>
              <w:t xml:space="preserve">USER </w:t>
            </w:r>
            <w:r w:rsidR="008A2C27" w:rsidRPr="008A2C27">
              <w:t>Сотрудник охраны</w:t>
            </w:r>
          </w:p>
        </w:tc>
        <w:tc>
          <w:tcPr>
            <w:tcW w:w="2109" w:type="dxa"/>
          </w:tcPr>
          <w:p w14:paraId="6E8B6BF1" w14:textId="77777777" w:rsidR="00624964" w:rsidRDefault="00624964" w:rsidP="00624964">
            <w:proofErr w:type="spellStart"/>
            <w:r>
              <w:t>db_datawriter</w:t>
            </w:r>
            <w:proofErr w:type="spellEnd"/>
          </w:p>
          <w:p w14:paraId="75B8EC1E" w14:textId="77777777" w:rsidR="00624964" w:rsidRDefault="00624964" w:rsidP="00624964">
            <w:pPr>
              <w:rPr>
                <w:highlight w:val="white"/>
              </w:rPr>
            </w:pPr>
            <w:proofErr w:type="spellStart"/>
            <w:r>
              <w:t>db_datareader</w:t>
            </w:r>
            <w:proofErr w:type="spellEnd"/>
          </w:p>
        </w:tc>
        <w:tc>
          <w:tcPr>
            <w:tcW w:w="1854" w:type="dxa"/>
          </w:tcPr>
          <w:p w14:paraId="52472692" w14:textId="24F7F805" w:rsidR="00624964" w:rsidRDefault="00624964" w:rsidP="00624964">
            <w:pPr>
              <w:rPr>
                <w:highlight w:val="white"/>
              </w:rPr>
            </w:pPr>
            <w:r w:rsidRPr="002159B7">
              <w:rPr>
                <w:rFonts w:ascii="Times New Roman CYR" w:hAnsi="Times New Roman CYR" w:cs="Times New Roman CYR"/>
                <w:color w:val="000000"/>
                <w:szCs w:val="28"/>
              </w:rPr>
              <w:t xml:space="preserve">Доступ к </w:t>
            </w:r>
            <w:r w:rsidR="008A2C27">
              <w:rPr>
                <w:rFonts w:ascii="Times New Roman CYR" w:hAnsi="Times New Roman CYR" w:cs="Times New Roman CYR"/>
                <w:color w:val="000000"/>
                <w:szCs w:val="28"/>
              </w:rPr>
              <w:t>реализации пропускного режима</w:t>
            </w:r>
          </w:p>
        </w:tc>
      </w:tr>
    </w:tbl>
    <w:p w14:paraId="1BA17A6A" w14:textId="77777777" w:rsidR="00624964" w:rsidRPr="008208BC" w:rsidRDefault="00624964" w:rsidP="00624964">
      <w:pPr>
        <w:widowControl w:val="0"/>
        <w:tabs>
          <w:tab w:val="left" w:pos="567"/>
        </w:tabs>
        <w:autoSpaceDE w:val="0"/>
        <w:autoSpaceDN w:val="0"/>
        <w:adjustRightInd w:val="0"/>
        <w:rPr>
          <w:rFonts w:eastAsiaTheme="minorEastAsia"/>
          <w:sz w:val="26"/>
          <w:szCs w:val="26"/>
        </w:rPr>
      </w:pPr>
    </w:p>
    <w:p w14:paraId="0610DFC3" w14:textId="77777777" w:rsidR="00B2375A" w:rsidRDefault="00B2375A" w:rsidP="00624964">
      <w:pPr>
        <w:spacing w:after="160" w:line="259" w:lineRule="auto"/>
        <w:ind w:left="2124" w:firstLine="708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53E9E77E" w14:textId="77777777" w:rsidR="00B2375A" w:rsidRDefault="00B2375A" w:rsidP="00B2375A">
      <w:pPr>
        <w:widowControl w:val="0"/>
        <w:tabs>
          <w:tab w:val="left" w:pos="567"/>
        </w:tabs>
        <w:autoSpaceDE w:val="0"/>
        <w:autoSpaceDN w:val="0"/>
        <w:adjustRightInd w:val="0"/>
        <w:rPr>
          <w:rFonts w:eastAsiaTheme="minorEastAsia"/>
          <w:sz w:val="26"/>
          <w:szCs w:val="26"/>
        </w:rPr>
      </w:pPr>
    </w:p>
    <w:p w14:paraId="1CB29DB1" w14:textId="4A3ED5D2" w:rsidR="00B2375A" w:rsidRPr="008208BC" w:rsidRDefault="00B2375A" w:rsidP="00B2375A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eastAsiaTheme="minor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1819B1" wp14:editId="64B9C66E">
            <wp:simplePos x="0" y="0"/>
            <wp:positionH relativeFrom="column">
              <wp:posOffset>2360428</wp:posOffset>
            </wp:positionH>
            <wp:positionV relativeFrom="paragraph">
              <wp:posOffset>10633</wp:posOffset>
            </wp:positionV>
            <wp:extent cx="1914525" cy="676275"/>
            <wp:effectExtent l="0" t="0" r="0" b="0"/>
            <wp:wrapSquare wrapText="bothSides"/>
            <wp:docPr id="110184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491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 w:type="textWrapping" w:clear="all"/>
      </w:r>
      <w:r w:rsidRPr="008208BC">
        <w:rPr>
          <w:rFonts w:eastAsiaTheme="minorEastAsia"/>
          <w:sz w:val="26"/>
          <w:szCs w:val="26"/>
        </w:rPr>
        <w:t xml:space="preserve">Рисунок </w:t>
      </w:r>
      <w:r>
        <w:rPr>
          <w:rFonts w:eastAsiaTheme="minorEastAsia"/>
          <w:sz w:val="26"/>
          <w:szCs w:val="26"/>
        </w:rPr>
        <w:t>1</w:t>
      </w:r>
      <w:r>
        <w:rPr>
          <w:rFonts w:eastAsiaTheme="minorEastAsia"/>
          <w:sz w:val="26"/>
          <w:szCs w:val="26"/>
        </w:rPr>
        <w:t>7</w:t>
      </w:r>
      <w:r w:rsidRPr="008208BC">
        <w:rPr>
          <w:rFonts w:eastAsiaTheme="minorEastAsia"/>
          <w:sz w:val="26"/>
          <w:szCs w:val="26"/>
        </w:rPr>
        <w:t xml:space="preserve"> </w:t>
      </w:r>
      <w:r w:rsidRPr="008208BC">
        <w:rPr>
          <w:color w:val="000000"/>
          <w:sz w:val="26"/>
          <w:szCs w:val="26"/>
          <w:highlight w:val="white"/>
        </w:rPr>
        <w:t>–</w:t>
      </w:r>
      <w:r>
        <w:rPr>
          <w:color w:val="000000"/>
          <w:sz w:val="26"/>
          <w:szCs w:val="26"/>
        </w:rPr>
        <w:t xml:space="preserve"> Категория </w:t>
      </w:r>
      <w:r>
        <w:rPr>
          <w:rFonts w:eastAsiaTheme="minorEastAsia"/>
          <w:sz w:val="26"/>
          <w:szCs w:val="26"/>
        </w:rPr>
        <w:t>пользователей в БД</w:t>
      </w:r>
    </w:p>
    <w:p w14:paraId="64671834" w14:textId="0B585690" w:rsidR="00624964" w:rsidRDefault="00624964" w:rsidP="00624964">
      <w:pPr>
        <w:spacing w:after="160" w:line="259" w:lineRule="auto"/>
        <w:ind w:left="2124" w:firstLine="708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77A5C01" w14:textId="0263A8FA" w:rsidR="00B2375A" w:rsidRDefault="00B2375A" w:rsidP="00624964">
      <w:pPr>
        <w:spacing w:after="160" w:line="259" w:lineRule="auto"/>
        <w:ind w:left="2124" w:firstLine="708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4562136" wp14:editId="3744FCC5">
            <wp:extent cx="1371600" cy="600075"/>
            <wp:effectExtent l="0" t="0" r="0" b="9525"/>
            <wp:docPr id="1739865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659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855E" w14:textId="77777777" w:rsidR="00B2375A" w:rsidRPr="00E74EAE" w:rsidRDefault="00B2375A" w:rsidP="00B2375A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eastAsiaTheme="minorEastAsia"/>
          <w:sz w:val="26"/>
          <w:szCs w:val="26"/>
        </w:rPr>
      </w:pPr>
      <w:r w:rsidRPr="008208BC">
        <w:rPr>
          <w:rFonts w:eastAsiaTheme="minorEastAsia"/>
          <w:sz w:val="26"/>
          <w:szCs w:val="26"/>
        </w:rPr>
        <w:t xml:space="preserve">Рисунок </w:t>
      </w:r>
      <w:r>
        <w:rPr>
          <w:rFonts w:eastAsiaTheme="minorEastAsia"/>
          <w:sz w:val="26"/>
          <w:szCs w:val="26"/>
        </w:rPr>
        <w:t>1</w:t>
      </w:r>
      <w:r>
        <w:rPr>
          <w:rFonts w:eastAsiaTheme="minorEastAsia"/>
          <w:sz w:val="26"/>
          <w:szCs w:val="26"/>
        </w:rPr>
        <w:t>8</w:t>
      </w:r>
      <w:r w:rsidRPr="008208BC">
        <w:rPr>
          <w:rFonts w:eastAsiaTheme="minorEastAsia"/>
          <w:sz w:val="26"/>
          <w:szCs w:val="26"/>
        </w:rPr>
        <w:t xml:space="preserve"> </w:t>
      </w:r>
      <w:r w:rsidRPr="008208BC">
        <w:rPr>
          <w:color w:val="000000"/>
          <w:sz w:val="26"/>
          <w:szCs w:val="26"/>
          <w:highlight w:val="white"/>
        </w:rPr>
        <w:t>–</w:t>
      </w:r>
      <w:r>
        <w:rPr>
          <w:color w:val="000000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Роли, созданные для пользователей</w:t>
      </w:r>
    </w:p>
    <w:p w14:paraId="7B367843" w14:textId="43C936A6" w:rsidR="00B2375A" w:rsidRDefault="00B2375A" w:rsidP="00B2375A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E70D4FF" w14:textId="451F293D" w:rsidR="00B2375A" w:rsidRDefault="00B2375A" w:rsidP="00B2375A">
      <w:pPr>
        <w:pStyle w:val="1"/>
        <w:rPr>
          <w:rFonts w:ascii="Times New Roman" w:hAnsi="Times New Roman" w:cs="Times New Roman"/>
          <w:b/>
          <w:color w:val="auto"/>
          <w:sz w:val="28"/>
          <w:highlight w:val="white"/>
        </w:rPr>
      </w:pPr>
      <w:bookmarkStart w:id="7" w:name="_Toc138845249"/>
      <w:r>
        <w:rPr>
          <w:rFonts w:ascii="Times New Roman" w:hAnsi="Times New Roman" w:cs="Times New Roman"/>
          <w:b/>
          <w:color w:val="auto"/>
          <w:sz w:val="28"/>
          <w:highlight w:val="white"/>
        </w:rPr>
        <w:t>6</w:t>
      </w:r>
      <w:r w:rsidRPr="00E74EAE">
        <w:rPr>
          <w:rFonts w:ascii="Times New Roman" w:hAnsi="Times New Roman" w:cs="Times New Roman"/>
          <w:b/>
          <w:color w:val="auto"/>
          <w:sz w:val="28"/>
          <w:highlight w:val="white"/>
        </w:rPr>
        <w:t>. Создание запросов и отчетов в соответствии с заданием</w:t>
      </w:r>
      <w:bookmarkEnd w:id="7"/>
    </w:p>
    <w:p w14:paraId="69A801F7" w14:textId="77777777" w:rsidR="00B2375A" w:rsidRPr="0055245E" w:rsidRDefault="00B2375A" w:rsidP="00B2375A">
      <w:pPr>
        <w:rPr>
          <w:highlight w:val="white"/>
        </w:rPr>
      </w:pPr>
    </w:p>
    <w:p w14:paraId="500D0475" w14:textId="77777777" w:rsidR="00B2375A" w:rsidRPr="00AA6743" w:rsidRDefault="00B2375A" w:rsidP="00B2375A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08C772B" w14:textId="4D3D5098" w:rsidR="00D67DE9" w:rsidRPr="00D67DE9" w:rsidRDefault="00D67DE9" w:rsidP="00B2375A">
      <w:pPr>
        <w:jc w:val="center"/>
        <w:rPr>
          <w:b/>
          <w:sz w:val="28"/>
          <w:highlight w:val="white"/>
        </w:rPr>
      </w:pPr>
      <w:r>
        <w:rPr>
          <w:b/>
          <w:sz w:val="28"/>
          <w:highlight w:val="white"/>
        </w:rPr>
        <w:lastRenderedPageBreak/>
        <w:t>Представления</w:t>
      </w:r>
    </w:p>
    <w:p w14:paraId="7DC4F4B1" w14:textId="07EC1CCC" w:rsidR="00D67DE9" w:rsidRPr="00D67DE9" w:rsidRDefault="00B2375A" w:rsidP="00076BD5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1.Запрос,который выводит </w:t>
      </w:r>
      <w:r w:rsidR="00FC539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номер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заявок </w:t>
      </w:r>
      <w:r w:rsidR="00FC539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 статус заявки</w:t>
      </w:r>
    </w:p>
    <w:p w14:paraId="24FBF3F7" w14:textId="1C56A061" w:rsidR="005D2CF0" w:rsidRDefault="00D67DE9" w:rsidP="005D2CF0">
      <w:r>
        <w:rPr>
          <w:noProof/>
        </w:rPr>
        <w:drawing>
          <wp:inline distT="0" distB="0" distL="0" distR="0" wp14:anchorId="42536DF3" wp14:editId="15ADCC69">
            <wp:extent cx="3028950" cy="1704975"/>
            <wp:effectExtent l="0" t="0" r="0" b="9525"/>
            <wp:docPr id="1282647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471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F0CA" w14:textId="3D1A75E1" w:rsidR="004A4E60" w:rsidRDefault="004A4E60" w:rsidP="004A4E60">
      <w:pPr>
        <w:pStyle w:val="1"/>
        <w:rPr>
          <w:rFonts w:ascii="Times New Roman" w:hAnsi="Times New Roman" w:cs="Times New Roman"/>
          <w:b/>
          <w:color w:val="auto"/>
          <w:sz w:val="28"/>
          <w:highlight w:val="white"/>
        </w:rPr>
      </w:pPr>
      <w:bookmarkStart w:id="8" w:name="_Toc138845250"/>
      <w:r>
        <w:rPr>
          <w:rFonts w:ascii="Times New Roman" w:hAnsi="Times New Roman" w:cs="Times New Roman"/>
          <w:b/>
          <w:color w:val="auto"/>
          <w:sz w:val="28"/>
          <w:highlight w:val="white"/>
        </w:rPr>
        <w:t>7</w:t>
      </w:r>
      <w:r w:rsidRPr="00C40409">
        <w:rPr>
          <w:rFonts w:ascii="Times New Roman" w:hAnsi="Times New Roman" w:cs="Times New Roman"/>
          <w:b/>
          <w:color w:val="auto"/>
          <w:sz w:val="28"/>
          <w:highlight w:val="white"/>
        </w:rPr>
        <w:t>. Создание и обоснование групп пользователей, принципов регистрации и системы паролей</w:t>
      </w:r>
      <w:bookmarkEnd w:id="8"/>
    </w:p>
    <w:p w14:paraId="23E0AAB7" w14:textId="6CBC68D7" w:rsidR="004A4E60" w:rsidRDefault="004A4E60" w:rsidP="005D2CF0">
      <w:r>
        <w:rPr>
          <w:noProof/>
        </w:rPr>
        <w:drawing>
          <wp:inline distT="0" distB="0" distL="0" distR="0" wp14:anchorId="4C19F350" wp14:editId="1A981D14">
            <wp:extent cx="3057525" cy="3200400"/>
            <wp:effectExtent l="0" t="0" r="9525" b="0"/>
            <wp:docPr id="2031166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660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9128D79" wp14:editId="19D0E5FD">
            <wp:extent cx="3019472" cy="3232502"/>
            <wp:effectExtent l="0" t="0" r="0" b="0"/>
            <wp:docPr id="1995870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7099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2060" cy="323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D463" w14:textId="3A3FFC7C" w:rsidR="004A4E60" w:rsidRDefault="004A4E60" w:rsidP="005D2CF0">
      <w:r>
        <w:rPr>
          <w:noProof/>
        </w:rPr>
        <w:drawing>
          <wp:inline distT="0" distB="0" distL="0" distR="0" wp14:anchorId="43C5EDB3" wp14:editId="1B3CBEE7">
            <wp:extent cx="2638425" cy="3048000"/>
            <wp:effectExtent l="0" t="0" r="9525" b="0"/>
            <wp:docPr id="1345206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068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6C01" w14:textId="73C07A5E" w:rsidR="004A4E60" w:rsidRDefault="004A4E60" w:rsidP="004A4E60">
      <w:pPr>
        <w:pStyle w:val="1"/>
        <w:rPr>
          <w:rFonts w:ascii="Times New Roman" w:hAnsi="Times New Roman" w:cs="Times New Roman"/>
          <w:b/>
          <w:color w:val="auto"/>
          <w:sz w:val="28"/>
          <w:highlight w:val="white"/>
        </w:rPr>
      </w:pPr>
      <w:bookmarkStart w:id="9" w:name="_Toc138845251"/>
      <w:r>
        <w:rPr>
          <w:rFonts w:ascii="Times New Roman" w:hAnsi="Times New Roman" w:cs="Times New Roman"/>
          <w:b/>
          <w:color w:val="auto"/>
          <w:sz w:val="28"/>
          <w:highlight w:val="white"/>
        </w:rPr>
        <w:lastRenderedPageBreak/>
        <w:t>8</w:t>
      </w:r>
      <w:r w:rsidRPr="00C40409">
        <w:rPr>
          <w:rFonts w:ascii="Times New Roman" w:hAnsi="Times New Roman" w:cs="Times New Roman"/>
          <w:b/>
          <w:color w:val="auto"/>
          <w:sz w:val="28"/>
          <w:highlight w:val="white"/>
        </w:rPr>
        <w:t>. Выполнение резервного копирования БД и восстановление состояния БД на заданную дату.</w:t>
      </w:r>
      <w:bookmarkEnd w:id="9"/>
    </w:p>
    <w:p w14:paraId="6FC86ACE" w14:textId="77777777" w:rsidR="004A4E60" w:rsidRPr="007056E2" w:rsidRDefault="004A4E60" w:rsidP="004A4E60">
      <w:pPr>
        <w:rPr>
          <w:highlight w:val="white"/>
        </w:rPr>
      </w:pPr>
    </w:p>
    <w:p w14:paraId="76B65832" w14:textId="77777777" w:rsidR="004A4E60" w:rsidRDefault="004A4E60" w:rsidP="004A4E60">
      <w:pPr>
        <w:rPr>
          <w:sz w:val="28"/>
        </w:rPr>
      </w:pPr>
      <w:r w:rsidRPr="007056E2">
        <w:rPr>
          <w:sz w:val="28"/>
        </w:rPr>
        <w:t xml:space="preserve">Резервное копирование </w:t>
      </w:r>
      <w:r>
        <w:rPr>
          <w:sz w:val="28"/>
        </w:rPr>
        <w:t>выполнено</w:t>
      </w:r>
      <w:r w:rsidRPr="007056E2">
        <w:rPr>
          <w:sz w:val="28"/>
        </w:rPr>
        <w:t xml:space="preserve"> через консоль программы Microsoft SQL Server Management Studio. Модель резервного копирования простая полная.</w:t>
      </w:r>
    </w:p>
    <w:p w14:paraId="79F16740" w14:textId="437AC89E" w:rsidR="004A4E60" w:rsidRDefault="004A4E60" w:rsidP="004A4E60">
      <w:pPr>
        <w:rPr>
          <w:sz w:val="28"/>
        </w:rPr>
      </w:pPr>
      <w:r>
        <w:rPr>
          <w:noProof/>
        </w:rPr>
        <w:drawing>
          <wp:inline distT="0" distB="0" distL="0" distR="0" wp14:anchorId="586F2DE3" wp14:editId="4D99171E">
            <wp:extent cx="6840220" cy="5043170"/>
            <wp:effectExtent l="0" t="0" r="0" b="0"/>
            <wp:docPr id="2075548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485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FDAD" w14:textId="77777777" w:rsidR="004A4E60" w:rsidRDefault="004A4E60" w:rsidP="004A4E60">
      <w:pPr>
        <w:rPr>
          <w:sz w:val="28"/>
        </w:rPr>
      </w:pPr>
    </w:p>
    <w:p w14:paraId="1E135E16" w14:textId="0AB09CB9" w:rsidR="004A4E60" w:rsidRDefault="004A4E60" w:rsidP="004A4E60">
      <w:pPr>
        <w:rPr>
          <w:sz w:val="28"/>
        </w:rPr>
      </w:pPr>
      <w:r>
        <w:rPr>
          <w:sz w:val="28"/>
        </w:rPr>
        <w:t xml:space="preserve">          </w:t>
      </w:r>
      <w:r>
        <w:rPr>
          <w:noProof/>
        </w:rPr>
        <w:drawing>
          <wp:inline distT="0" distB="0" distL="0" distR="0" wp14:anchorId="05840078" wp14:editId="60D65E47">
            <wp:extent cx="5723801" cy="2046264"/>
            <wp:effectExtent l="0" t="0" r="0" b="0"/>
            <wp:docPr id="1170327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2797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0966" cy="204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87EA" w14:textId="47FE39E6" w:rsidR="004A4E60" w:rsidRPr="008208BC" w:rsidRDefault="004A4E60" w:rsidP="004A4E6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eastAsiaTheme="minorEastAsia"/>
          <w:sz w:val="26"/>
          <w:szCs w:val="26"/>
        </w:rPr>
      </w:pPr>
      <w:r w:rsidRPr="008208BC">
        <w:rPr>
          <w:rFonts w:eastAsiaTheme="minorEastAsia"/>
          <w:sz w:val="26"/>
          <w:szCs w:val="26"/>
        </w:rPr>
        <w:t xml:space="preserve">Рисунок </w:t>
      </w:r>
      <w:r>
        <w:rPr>
          <w:rFonts w:eastAsiaTheme="minorEastAsia"/>
          <w:sz w:val="26"/>
          <w:szCs w:val="26"/>
        </w:rPr>
        <w:t>1</w:t>
      </w:r>
      <w:r>
        <w:rPr>
          <w:rFonts w:eastAsiaTheme="minorEastAsia"/>
          <w:sz w:val="26"/>
          <w:szCs w:val="26"/>
        </w:rPr>
        <w:t>9</w:t>
      </w:r>
      <w:r w:rsidRPr="008208BC">
        <w:rPr>
          <w:color w:val="000000"/>
          <w:sz w:val="26"/>
          <w:szCs w:val="26"/>
          <w:highlight w:val="white"/>
        </w:rPr>
        <w:t>–</w:t>
      </w:r>
      <w:r>
        <w:rPr>
          <w:color w:val="000000"/>
          <w:sz w:val="26"/>
          <w:szCs w:val="26"/>
        </w:rPr>
        <w:t xml:space="preserve"> Резервное копирование</w:t>
      </w:r>
      <w:r>
        <w:rPr>
          <w:rFonts w:eastAsiaTheme="minorEastAsia"/>
          <w:sz w:val="26"/>
          <w:szCs w:val="26"/>
        </w:rPr>
        <w:t xml:space="preserve"> БД</w:t>
      </w:r>
    </w:p>
    <w:p w14:paraId="58400222" w14:textId="77777777" w:rsidR="004A4E60" w:rsidRDefault="004A4E60" w:rsidP="004A4E60">
      <w:pPr>
        <w:ind w:firstLine="708"/>
        <w:rPr>
          <w:highlight w:val="white"/>
        </w:rPr>
      </w:pPr>
    </w:p>
    <w:p w14:paraId="3ED9E42D" w14:textId="77777777" w:rsidR="004A4E60" w:rsidRDefault="004A4E60" w:rsidP="004A4E60">
      <w:pPr>
        <w:spacing w:line="360" w:lineRule="auto"/>
        <w:jc w:val="both"/>
        <w:rPr>
          <w:sz w:val="28"/>
          <w:szCs w:val="28"/>
          <w:lang w:eastAsia="ja-JP"/>
        </w:rPr>
      </w:pPr>
      <w:r w:rsidRPr="00034E3F">
        <w:rPr>
          <w:sz w:val="28"/>
          <w:szCs w:val="28"/>
          <w:lang w:eastAsia="ja-JP"/>
        </w:rPr>
        <w:t>Восстановление базы данных по созданной ранее резервной копии</w:t>
      </w:r>
      <w:r>
        <w:rPr>
          <w:sz w:val="28"/>
          <w:szCs w:val="28"/>
          <w:lang w:eastAsia="ja-JP"/>
        </w:rPr>
        <w:t xml:space="preserve"> также сделано</w:t>
      </w:r>
      <w:r w:rsidRPr="00034E3F">
        <w:rPr>
          <w:sz w:val="28"/>
          <w:szCs w:val="28"/>
          <w:lang w:eastAsia="ja-JP"/>
        </w:rPr>
        <w:t xml:space="preserve"> </w:t>
      </w:r>
      <w:r w:rsidRPr="00034E3F">
        <w:rPr>
          <w:sz w:val="28"/>
          <w:szCs w:val="28"/>
        </w:rPr>
        <w:t xml:space="preserve">через консоль программы </w:t>
      </w:r>
      <w:r w:rsidRPr="00034E3F">
        <w:rPr>
          <w:rFonts w:eastAsiaTheme="minorEastAsia"/>
          <w:sz w:val="28"/>
          <w:szCs w:val="28"/>
          <w:lang w:val="en-US" w:eastAsia="ja-JP"/>
        </w:rPr>
        <w:t>Microsoft</w:t>
      </w:r>
      <w:r w:rsidRPr="00034E3F">
        <w:rPr>
          <w:rFonts w:eastAsiaTheme="minorEastAsia"/>
          <w:sz w:val="28"/>
          <w:szCs w:val="28"/>
          <w:lang w:eastAsia="ja-JP"/>
        </w:rPr>
        <w:t xml:space="preserve"> </w:t>
      </w:r>
      <w:r w:rsidRPr="00034E3F">
        <w:rPr>
          <w:rFonts w:eastAsiaTheme="minorEastAsia"/>
          <w:sz w:val="28"/>
          <w:szCs w:val="28"/>
          <w:lang w:val="en-US" w:eastAsia="ja-JP"/>
        </w:rPr>
        <w:t>SQL</w:t>
      </w:r>
      <w:r w:rsidRPr="00034E3F">
        <w:rPr>
          <w:rFonts w:eastAsiaTheme="minorEastAsia"/>
          <w:sz w:val="28"/>
          <w:szCs w:val="28"/>
          <w:lang w:eastAsia="ja-JP"/>
        </w:rPr>
        <w:t xml:space="preserve"> </w:t>
      </w:r>
      <w:r w:rsidRPr="00034E3F">
        <w:rPr>
          <w:rFonts w:eastAsiaTheme="minorEastAsia"/>
          <w:sz w:val="28"/>
          <w:szCs w:val="28"/>
          <w:lang w:val="en-US" w:eastAsia="ja-JP"/>
        </w:rPr>
        <w:t>Server</w:t>
      </w:r>
      <w:r w:rsidRPr="00034E3F">
        <w:rPr>
          <w:rFonts w:eastAsiaTheme="minorEastAsia"/>
          <w:sz w:val="28"/>
          <w:szCs w:val="28"/>
          <w:lang w:eastAsia="ja-JP"/>
        </w:rPr>
        <w:t xml:space="preserve"> </w:t>
      </w:r>
      <w:r w:rsidRPr="00034E3F">
        <w:rPr>
          <w:rFonts w:eastAsiaTheme="minorEastAsia"/>
          <w:sz w:val="28"/>
          <w:szCs w:val="28"/>
          <w:lang w:val="en-US" w:eastAsia="ja-JP"/>
        </w:rPr>
        <w:t>Management</w:t>
      </w:r>
      <w:r w:rsidRPr="00034E3F">
        <w:rPr>
          <w:rFonts w:eastAsiaTheme="minorEastAsia"/>
          <w:sz w:val="28"/>
          <w:szCs w:val="28"/>
          <w:lang w:eastAsia="ja-JP"/>
        </w:rPr>
        <w:t xml:space="preserve"> </w:t>
      </w:r>
      <w:r w:rsidRPr="00034E3F">
        <w:rPr>
          <w:rFonts w:eastAsiaTheme="minorEastAsia"/>
          <w:sz w:val="28"/>
          <w:szCs w:val="28"/>
          <w:lang w:val="en-US" w:eastAsia="ja-JP"/>
        </w:rPr>
        <w:t>Studio</w:t>
      </w:r>
      <w:r w:rsidRPr="00034E3F">
        <w:rPr>
          <w:sz w:val="28"/>
          <w:szCs w:val="28"/>
          <w:lang w:eastAsia="ja-JP"/>
        </w:rPr>
        <w:t>. Модель восстановления простая полная.</w:t>
      </w:r>
    </w:p>
    <w:p w14:paraId="0EF36D62" w14:textId="77777777" w:rsidR="004A4E60" w:rsidRPr="00C77F3C" w:rsidRDefault="004A4E60" w:rsidP="004A4E60">
      <w:pPr>
        <w:widowControl w:val="0"/>
        <w:tabs>
          <w:tab w:val="left" w:pos="567"/>
        </w:tabs>
        <w:autoSpaceDE w:val="0"/>
        <w:autoSpaceDN w:val="0"/>
        <w:adjustRightInd w:val="0"/>
        <w:rPr>
          <w:rFonts w:eastAsiaTheme="minorEastAsia"/>
          <w:sz w:val="26"/>
          <w:szCs w:val="26"/>
          <w:lang w:val="en-US"/>
        </w:rPr>
      </w:pPr>
    </w:p>
    <w:p w14:paraId="4AA4F014" w14:textId="77777777" w:rsidR="004A4E60" w:rsidRDefault="004A4E60" w:rsidP="004A4E6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eastAsiaTheme="minorEastAsia"/>
          <w:sz w:val="26"/>
          <w:szCs w:val="26"/>
        </w:rPr>
      </w:pPr>
    </w:p>
    <w:p w14:paraId="0D53440C" w14:textId="07EFA0AB" w:rsidR="004A4E60" w:rsidRPr="008208BC" w:rsidRDefault="004A4E60" w:rsidP="004A4E6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eastAsiaTheme="minorEastAsia"/>
          <w:sz w:val="26"/>
          <w:szCs w:val="26"/>
        </w:rPr>
      </w:pPr>
      <w:r w:rsidRPr="008208BC">
        <w:rPr>
          <w:rFonts w:eastAsiaTheme="minorEastAsia"/>
          <w:sz w:val="26"/>
          <w:szCs w:val="26"/>
        </w:rPr>
        <w:t xml:space="preserve">Рисунок </w:t>
      </w:r>
      <w:r>
        <w:rPr>
          <w:rFonts w:eastAsiaTheme="minorEastAsia"/>
          <w:sz w:val="26"/>
          <w:szCs w:val="26"/>
        </w:rPr>
        <w:t>20</w:t>
      </w:r>
      <w:r w:rsidRPr="008208BC">
        <w:rPr>
          <w:rFonts w:eastAsiaTheme="minorEastAsia"/>
          <w:sz w:val="26"/>
          <w:szCs w:val="26"/>
        </w:rPr>
        <w:t xml:space="preserve"> </w:t>
      </w:r>
      <w:r w:rsidRPr="008208BC">
        <w:rPr>
          <w:color w:val="000000"/>
          <w:sz w:val="26"/>
          <w:szCs w:val="26"/>
          <w:highlight w:val="white"/>
        </w:rPr>
        <w:t>–</w:t>
      </w:r>
      <w:r>
        <w:rPr>
          <w:color w:val="000000"/>
          <w:sz w:val="26"/>
          <w:szCs w:val="26"/>
        </w:rPr>
        <w:t xml:space="preserve"> Восстановление</w:t>
      </w:r>
      <w:r>
        <w:rPr>
          <w:rFonts w:eastAsiaTheme="minorEastAsia"/>
          <w:sz w:val="26"/>
          <w:szCs w:val="26"/>
        </w:rPr>
        <w:t xml:space="preserve"> БД</w:t>
      </w:r>
    </w:p>
    <w:p w14:paraId="4A95EE08" w14:textId="77777777" w:rsidR="004A4E60" w:rsidRPr="007056E2" w:rsidRDefault="004A4E60" w:rsidP="004A4E60">
      <w:pPr>
        <w:rPr>
          <w:sz w:val="28"/>
        </w:rPr>
      </w:pPr>
    </w:p>
    <w:p w14:paraId="76AD6B5B" w14:textId="77777777" w:rsidR="004A4E60" w:rsidRPr="005D2CF0" w:rsidRDefault="004A4E60" w:rsidP="005D2CF0"/>
    <w:sectPr w:rsidR="004A4E60" w:rsidRPr="005D2CF0" w:rsidSect="00F22B4C">
      <w:footerReference w:type="default" r:id="rId34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6A181" w14:textId="77777777" w:rsidR="00F22B4C" w:rsidRDefault="00F22B4C" w:rsidP="00D40D27">
      <w:r>
        <w:separator/>
      </w:r>
    </w:p>
  </w:endnote>
  <w:endnote w:type="continuationSeparator" w:id="0">
    <w:p w14:paraId="10D64D9D" w14:textId="77777777" w:rsidR="00F22B4C" w:rsidRDefault="00F22B4C" w:rsidP="00D4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1082956"/>
      <w:docPartObj>
        <w:docPartGallery w:val="Page Numbers (Bottom of Page)"/>
        <w:docPartUnique/>
      </w:docPartObj>
    </w:sdtPr>
    <w:sdtContent>
      <w:p w14:paraId="4989C070" w14:textId="0C4484B4" w:rsidR="00D40D27" w:rsidRDefault="00D40D2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CC153B" w14:textId="77777777" w:rsidR="00D40D27" w:rsidRDefault="00D40D2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C2727" w14:textId="77777777" w:rsidR="00F22B4C" w:rsidRDefault="00F22B4C" w:rsidP="00D40D27">
      <w:r>
        <w:separator/>
      </w:r>
    </w:p>
  </w:footnote>
  <w:footnote w:type="continuationSeparator" w:id="0">
    <w:p w14:paraId="1C7E644C" w14:textId="77777777" w:rsidR="00F22B4C" w:rsidRDefault="00F22B4C" w:rsidP="00D40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3D9A"/>
    <w:multiLevelType w:val="hybridMultilevel"/>
    <w:tmpl w:val="0BD670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01F64"/>
    <w:multiLevelType w:val="hybridMultilevel"/>
    <w:tmpl w:val="D744D0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" w15:restartNumberingAfterBreak="0">
    <w:nsid w:val="13960C6D"/>
    <w:multiLevelType w:val="hybridMultilevel"/>
    <w:tmpl w:val="A53457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40651"/>
    <w:multiLevelType w:val="hybridMultilevel"/>
    <w:tmpl w:val="DFC65F0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165"/>
    <w:multiLevelType w:val="hybridMultilevel"/>
    <w:tmpl w:val="55A286D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E49DC"/>
    <w:multiLevelType w:val="hybridMultilevel"/>
    <w:tmpl w:val="711815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E5D64"/>
    <w:multiLevelType w:val="hybridMultilevel"/>
    <w:tmpl w:val="FB06A4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154DC"/>
    <w:multiLevelType w:val="hybridMultilevel"/>
    <w:tmpl w:val="8A70678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42FD8"/>
    <w:multiLevelType w:val="hybridMultilevel"/>
    <w:tmpl w:val="58ECDE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77A02"/>
    <w:multiLevelType w:val="hybridMultilevel"/>
    <w:tmpl w:val="F8C08A6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B4EF3"/>
    <w:multiLevelType w:val="hybridMultilevel"/>
    <w:tmpl w:val="001EE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D781A"/>
    <w:multiLevelType w:val="hybridMultilevel"/>
    <w:tmpl w:val="8C9CB39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A3AF4"/>
    <w:multiLevelType w:val="hybridMultilevel"/>
    <w:tmpl w:val="DE7CE2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C3DEF"/>
    <w:multiLevelType w:val="hybridMultilevel"/>
    <w:tmpl w:val="8A6496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10456">
    <w:abstractNumId w:val="2"/>
  </w:num>
  <w:num w:numId="2" w16cid:durableId="305011069">
    <w:abstractNumId w:val="11"/>
  </w:num>
  <w:num w:numId="3" w16cid:durableId="305818245">
    <w:abstractNumId w:val="10"/>
  </w:num>
  <w:num w:numId="4" w16cid:durableId="1270619681">
    <w:abstractNumId w:val="3"/>
  </w:num>
  <w:num w:numId="5" w16cid:durableId="991180280">
    <w:abstractNumId w:val="4"/>
  </w:num>
  <w:num w:numId="6" w16cid:durableId="109782606">
    <w:abstractNumId w:val="6"/>
  </w:num>
  <w:num w:numId="7" w16cid:durableId="1622610572">
    <w:abstractNumId w:val="7"/>
  </w:num>
  <w:num w:numId="8" w16cid:durableId="618033436">
    <w:abstractNumId w:val="0"/>
  </w:num>
  <w:num w:numId="9" w16cid:durableId="545870457">
    <w:abstractNumId w:val="5"/>
  </w:num>
  <w:num w:numId="10" w16cid:durableId="1697536315">
    <w:abstractNumId w:val="13"/>
  </w:num>
  <w:num w:numId="11" w16cid:durableId="558713763">
    <w:abstractNumId w:val="12"/>
  </w:num>
  <w:num w:numId="12" w16cid:durableId="1784767018">
    <w:abstractNumId w:val="8"/>
  </w:num>
  <w:num w:numId="13" w16cid:durableId="1204707339">
    <w:abstractNumId w:val="9"/>
  </w:num>
  <w:num w:numId="14" w16cid:durableId="1635407043">
    <w:abstractNumId w:val="1"/>
  </w:num>
  <w:num w:numId="15" w16cid:durableId="7201285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A77"/>
    <w:rsid w:val="00076BD5"/>
    <w:rsid w:val="000834E0"/>
    <w:rsid w:val="000C0393"/>
    <w:rsid w:val="00125534"/>
    <w:rsid w:val="004054C0"/>
    <w:rsid w:val="00422E6C"/>
    <w:rsid w:val="00430A85"/>
    <w:rsid w:val="004A4E60"/>
    <w:rsid w:val="005D2CF0"/>
    <w:rsid w:val="005D55BC"/>
    <w:rsid w:val="00624964"/>
    <w:rsid w:val="006A6F02"/>
    <w:rsid w:val="00713168"/>
    <w:rsid w:val="0073086E"/>
    <w:rsid w:val="00803A77"/>
    <w:rsid w:val="008423E3"/>
    <w:rsid w:val="008A2C27"/>
    <w:rsid w:val="008D61A0"/>
    <w:rsid w:val="009203CE"/>
    <w:rsid w:val="009E35E3"/>
    <w:rsid w:val="00A91EF2"/>
    <w:rsid w:val="00A929BB"/>
    <w:rsid w:val="00B2375A"/>
    <w:rsid w:val="00BF2005"/>
    <w:rsid w:val="00C77F3C"/>
    <w:rsid w:val="00C87F3C"/>
    <w:rsid w:val="00D40D27"/>
    <w:rsid w:val="00D67DE9"/>
    <w:rsid w:val="00F22B4C"/>
    <w:rsid w:val="00F76BFA"/>
    <w:rsid w:val="00FC5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38CDFF"/>
  <w15:docId w15:val="{F4E1458C-0496-41C0-9729-AC421054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C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0D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0D2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40D2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40D27"/>
    <w:pPr>
      <w:spacing w:after="100"/>
    </w:pPr>
  </w:style>
  <w:style w:type="character" w:styleId="a7">
    <w:name w:val="Hyperlink"/>
    <w:basedOn w:val="a0"/>
    <w:uiPriority w:val="99"/>
    <w:unhideWhenUsed/>
    <w:rsid w:val="00D40D2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40D2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40D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D40D2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40D2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5D2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meta">
    <w:name w:val="messagemeta"/>
    <w:basedOn w:val="a0"/>
    <w:rsid w:val="00D67DE9"/>
  </w:style>
  <w:style w:type="character" w:customStyle="1" w:styleId="message-time">
    <w:name w:val="message-time"/>
    <w:basedOn w:val="a0"/>
    <w:rsid w:val="00D67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2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97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11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43216-06B1-4FF4-B7C2-92EC4572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2119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Kab19-06</cp:lastModifiedBy>
  <cp:revision>9</cp:revision>
  <dcterms:created xsi:type="dcterms:W3CDTF">2023-04-21T09:08:00Z</dcterms:created>
  <dcterms:modified xsi:type="dcterms:W3CDTF">2024-04-19T11:33:00Z</dcterms:modified>
</cp:coreProperties>
</file>