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17335" w:rsidRPr="001F105E" w:rsidTr="00AC69F0">
        <w:trPr>
          <w:cantSplit/>
          <w:trHeight w:val="180"/>
        </w:trPr>
        <w:tc>
          <w:tcPr>
            <w:tcW w:w="5000" w:type="pct"/>
            <w:hideMark/>
          </w:tcPr>
          <w:p w:rsidR="00217335" w:rsidRPr="001F105E" w:rsidRDefault="00217335" w:rsidP="00217335">
            <w:pPr>
              <w:widowControl w:val="0"/>
              <w:suppressAutoHyphens/>
              <w:spacing w:before="60" w:after="0" w:line="276" w:lineRule="auto"/>
              <w:ind w:hanging="142"/>
              <w:jc w:val="center"/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noProof/>
                <w:kern w:val="2"/>
                <w:szCs w:val="24"/>
                <w:lang w:eastAsia="ru-RU"/>
              </w:rPr>
              <w:drawing>
                <wp:inline distT="0" distB="0" distL="0" distR="0" wp14:anchorId="630BA144" wp14:editId="503691F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7335" w:rsidRPr="001F105E" w:rsidRDefault="00217335" w:rsidP="00217335">
            <w:pPr>
              <w:widowControl w:val="0"/>
              <w:suppressAutoHyphens/>
              <w:spacing w:before="60" w:after="0" w:line="276" w:lineRule="auto"/>
              <w:ind w:firstLine="567"/>
              <w:jc w:val="center"/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  <w:t>МИНОБРНАУКИ РОССИИ</w:t>
            </w:r>
          </w:p>
        </w:tc>
      </w:tr>
      <w:tr w:rsidR="00217335" w:rsidRPr="001F105E" w:rsidTr="00AC69F0">
        <w:trPr>
          <w:cantSplit/>
          <w:trHeight w:val="1417"/>
        </w:trPr>
        <w:tc>
          <w:tcPr>
            <w:tcW w:w="5000" w:type="pct"/>
            <w:hideMark/>
          </w:tcPr>
          <w:p w:rsidR="00217335" w:rsidRPr="001F105E" w:rsidRDefault="00217335" w:rsidP="00217335">
            <w:pPr>
              <w:widowControl w:val="0"/>
              <w:suppressAutoHyphens/>
              <w:spacing w:after="140" w:line="276" w:lineRule="auto"/>
              <w:ind w:firstLine="567"/>
              <w:jc w:val="center"/>
              <w:rPr>
                <w:rFonts w:eastAsia="Droid Sans Fallback" w:cs="Times New Roman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br/>
              <w:t>высшего образования</w:t>
            </w: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br/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t xml:space="preserve">«МИРЭА </w:t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sym w:font="Symbol" w:char="F02D"/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:rsidR="00217335" w:rsidRPr="001F105E" w:rsidRDefault="00217335" w:rsidP="00217335">
            <w:pPr>
              <w:widowControl w:val="0"/>
              <w:suppressAutoHyphens/>
              <w:spacing w:after="0" w:line="276" w:lineRule="auto"/>
              <w:ind w:firstLine="567"/>
              <w:jc w:val="center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1F105E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1F105E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88A3F31" wp14:editId="4AA716D0">
                      <wp:extent cx="5600700" cy="1270"/>
                      <wp:effectExtent l="19050" t="19050" r="19050" b="27305"/>
                      <wp:docPr id="9" name="Прямая соединительная 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61A309" id="Прямая соединительная линия 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MRuNp9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b/>
          <w:kern w:val="2"/>
          <w:szCs w:val="28"/>
          <w:lang w:eastAsia="zh-CN" w:bidi="hi-IN"/>
        </w:rPr>
        <w:t>Кафедра прикладной математики (ПМ)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Cs w:val="24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b/>
          <w:kern w:val="2"/>
          <w:szCs w:val="24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1F105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t>по дисциплине «Прикладные задачи математической статистики»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EA06B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 w:val="32"/>
          <w:szCs w:val="32"/>
          <w:lang w:val="en-US" w:eastAsia="zh-CN" w:bidi="hi-IN"/>
        </w:rPr>
      </w:pPr>
      <w:r w:rsidRPr="001F105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 xml:space="preserve">Практическое задание № </w:t>
      </w:r>
      <w:r w:rsidR="00EA06BE">
        <w:rPr>
          <w:rFonts w:eastAsia="Droid Sans Fallback" w:cs="Times New Roman"/>
          <w:b/>
          <w:kern w:val="2"/>
          <w:sz w:val="32"/>
          <w:szCs w:val="32"/>
          <w:lang w:val="en-US" w:eastAsia="zh-CN" w:bidi="hi-IN"/>
        </w:rPr>
        <w:t>5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a3"/>
        <w:tblW w:w="10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4819"/>
        <w:gridCol w:w="1106"/>
        <w:gridCol w:w="560"/>
        <w:gridCol w:w="1106"/>
      </w:tblGrid>
      <w:tr w:rsidR="00217335" w:rsidRPr="001F105E" w:rsidTr="002E4AB0">
        <w:trPr>
          <w:gridAfter w:val="1"/>
          <w:wAfter w:w="1106" w:type="dxa"/>
        </w:trPr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 xml:space="preserve">Студент группы </w:t>
            </w:r>
            <w:r w:rsidRPr="001F105E">
              <w:rPr>
                <w:rFonts w:eastAsia="Droid Sans Fallback"/>
                <w:color w:val="FFFFFF"/>
                <w:kern w:val="2"/>
                <w:szCs w:val="24"/>
                <w:lang w:eastAsia="zh-CN" w:bidi="hi-IN"/>
              </w:rPr>
              <w:t>ИНБО-01-17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>ИНБО-05-19, Грузилова В.Д.</w:t>
            </w: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center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  <w:tr w:rsidR="00217335" w:rsidRPr="001F105E" w:rsidTr="002E4AB0">
        <w:trPr>
          <w:gridAfter w:val="1"/>
          <w:wAfter w:w="1106" w:type="dxa"/>
        </w:trPr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Преподаватель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</w:pPr>
            <w:proofErr w:type="spellStart"/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>Буданцев</w:t>
            </w:r>
            <w:proofErr w:type="spellEnd"/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 xml:space="preserve"> А.В.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center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  <w:tr w:rsidR="00217335" w:rsidRPr="001F105E" w:rsidTr="002E4AB0"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«__</w:t>
            </w:r>
            <w:proofErr w:type="gramStart"/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_»_</w:t>
            </w:r>
            <w:proofErr w:type="gramEnd"/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_______2021 г.</w:t>
            </w: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</w:tbl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E4AB0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t>Москва 2021 г.</w:t>
      </w:r>
    </w:p>
    <w:p w:rsidR="00217335" w:rsidRPr="001F105E" w:rsidRDefault="002E4AB0" w:rsidP="00C32234">
      <w:pPr>
        <w:spacing w:line="276" w:lineRule="auto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br w:type="page"/>
      </w:r>
    </w:p>
    <w:sdt>
      <w:sdtPr>
        <w:rPr>
          <w:rFonts w:eastAsiaTheme="minorHAnsi" w:cs="Times New Roman"/>
          <w:b w:val="0"/>
          <w:color w:val="auto"/>
          <w:sz w:val="28"/>
          <w:szCs w:val="22"/>
          <w:lang w:eastAsia="en-US"/>
        </w:rPr>
        <w:id w:val="-137720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17335" w:rsidRPr="001F105E" w:rsidRDefault="00217335">
          <w:pPr>
            <w:pStyle w:val="a4"/>
            <w:rPr>
              <w:rFonts w:cs="Times New Roman"/>
            </w:rPr>
          </w:pPr>
          <w:r w:rsidRPr="001F105E">
            <w:rPr>
              <w:rFonts w:cs="Times New Roman"/>
            </w:rPr>
            <w:t>Оглавление</w:t>
          </w:r>
        </w:p>
        <w:p w:rsidR="004B5B5B" w:rsidRPr="001F105E" w:rsidRDefault="0021733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1F105E">
            <w:rPr>
              <w:rFonts w:cs="Times New Roman"/>
              <w:b/>
              <w:bCs/>
            </w:rPr>
            <w:fldChar w:fldCharType="begin"/>
          </w:r>
          <w:r w:rsidRPr="001F105E">
            <w:rPr>
              <w:rFonts w:cs="Times New Roman"/>
              <w:b/>
              <w:bCs/>
            </w:rPr>
            <w:instrText xml:space="preserve"> TOC \o "1-3" \h \z \u </w:instrText>
          </w:r>
          <w:r w:rsidRPr="001F105E">
            <w:rPr>
              <w:rFonts w:cs="Times New Roman"/>
              <w:b/>
              <w:bCs/>
            </w:rPr>
            <w:fldChar w:fldCharType="separate"/>
          </w:r>
          <w:hyperlink w:anchor="_Toc87475102" w:history="1">
            <w:r w:rsidR="004B5B5B" w:rsidRPr="001F105E">
              <w:rPr>
                <w:rStyle w:val="a5"/>
                <w:rFonts w:cs="Times New Roman"/>
                <w:noProof/>
              </w:rPr>
              <w:t>Задание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_Toc87475102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3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9843CD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3" w:history="1">
            <w:r w:rsidR="004B5B5B" w:rsidRPr="001F105E">
              <w:rPr>
                <w:rStyle w:val="a5"/>
                <w:rFonts w:cs="Times New Roman"/>
                <w:noProof/>
              </w:rPr>
              <w:t>Выполнение работы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_Toc87475103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4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9843CD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4" w:history="1">
            <w:r w:rsidR="004B5B5B" w:rsidRPr="001F105E">
              <w:rPr>
                <w:rStyle w:val="a5"/>
                <w:rFonts w:cs="Times New Roman"/>
                <w:noProof/>
              </w:rPr>
              <w:t>Файл 1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_Toc87475104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4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9843CD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5" w:history="1">
            <w:r w:rsidR="004B5B5B" w:rsidRPr="001F105E">
              <w:rPr>
                <w:rStyle w:val="a5"/>
                <w:rFonts w:cs="Times New Roman"/>
                <w:noProof/>
              </w:rPr>
              <w:t>Файл 2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_Toc87475105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5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9843CD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6" w:history="1">
            <w:r w:rsidR="004B5B5B" w:rsidRPr="001F105E">
              <w:rPr>
                <w:rStyle w:val="a5"/>
                <w:rFonts w:cs="Times New Roman"/>
                <w:noProof/>
              </w:rPr>
              <w:t>Файл 3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_Toc87475106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6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17335" w:rsidRPr="001F105E" w:rsidRDefault="00217335">
          <w:pPr>
            <w:rPr>
              <w:rFonts w:cs="Times New Roman"/>
            </w:rPr>
          </w:pPr>
          <w:r w:rsidRPr="001F105E">
            <w:rPr>
              <w:rFonts w:cs="Times New Roman"/>
              <w:b/>
              <w:bCs/>
            </w:rPr>
            <w:fldChar w:fldCharType="end"/>
          </w:r>
        </w:p>
      </w:sdtContent>
    </w:sdt>
    <w:p w:rsidR="00217335" w:rsidRPr="001F105E" w:rsidRDefault="00217335" w:rsidP="00217335">
      <w:pPr>
        <w:spacing w:after="160" w:line="259" w:lineRule="auto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>
      <w:pPr>
        <w:spacing w:line="276" w:lineRule="auto"/>
        <w:jc w:val="left"/>
        <w:rPr>
          <w:rFonts w:cs="Times New Roman"/>
        </w:rPr>
      </w:pPr>
      <w:r w:rsidRPr="001F105E">
        <w:rPr>
          <w:rFonts w:cs="Times New Roman"/>
        </w:rPr>
        <w:br w:type="page"/>
      </w:r>
    </w:p>
    <w:p w:rsidR="00217335" w:rsidRPr="001F105E" w:rsidRDefault="00217335" w:rsidP="00217335">
      <w:pPr>
        <w:pStyle w:val="1"/>
        <w:rPr>
          <w:rFonts w:cs="Times New Roman"/>
        </w:rPr>
      </w:pPr>
      <w:bookmarkStart w:id="0" w:name="_Toc87475102"/>
      <w:r w:rsidRPr="001F105E">
        <w:rPr>
          <w:rFonts w:cs="Times New Roman"/>
        </w:rPr>
        <w:lastRenderedPageBreak/>
        <w:t>Задание</w:t>
      </w:r>
      <w:bookmarkEnd w:id="0"/>
    </w:p>
    <w:p w:rsidR="00E67977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 xml:space="preserve">В папке два файла, которые содержат разные временные ряды. В первом файле находится ряд с синусоидальным трендом. Во втором - с линейным.  </w:t>
      </w:r>
    </w:p>
    <w:p w:rsidR="00E67977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>Необходимо выделить тренд используя 4 метода:</w:t>
      </w:r>
    </w:p>
    <w:p w:rsidR="00E67977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>1. Простое скользящее среднее (SMA)</w:t>
      </w:r>
    </w:p>
    <w:p w:rsidR="00E67977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>2. Взвешенное скользящее среднее (WMA) особого типа (как обсуждалось на лекции)</w:t>
      </w:r>
    </w:p>
    <w:p w:rsidR="00E67977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>3. Экспоненциальное сглаживание (EMA)</w:t>
      </w:r>
    </w:p>
    <w:p w:rsidR="00E67977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>4. Двойное экспоненциальное сглаживание (DEMA)</w:t>
      </w:r>
    </w:p>
    <w:p w:rsidR="00E67977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>Каждые метод требует подбора некоторых параметров: SMA и WMA - размер окна, EMA - параметр сглаживания A, DEMA - параметр сглаживания вокруг тренда A и параметр сглаживания самого тренда B.</w:t>
      </w:r>
    </w:p>
    <w:p w:rsidR="00E67977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 xml:space="preserve">Необходимо подобрать оптимальные значения </w:t>
      </w:r>
      <w:proofErr w:type="spellStart"/>
      <w:r w:rsidRPr="00E67977">
        <w:rPr>
          <w:rFonts w:cs="Times New Roman"/>
        </w:rPr>
        <w:t>соотвествующих</w:t>
      </w:r>
      <w:proofErr w:type="spellEnd"/>
      <w:r w:rsidRPr="00E67977">
        <w:rPr>
          <w:rFonts w:cs="Times New Roman"/>
        </w:rPr>
        <w:t xml:space="preserve"> параметров, используя Q-статистику </w:t>
      </w:r>
      <w:proofErr w:type="spellStart"/>
      <w:r w:rsidRPr="00E67977">
        <w:rPr>
          <w:rFonts w:cs="Times New Roman"/>
        </w:rPr>
        <w:t>Льюнг</w:t>
      </w:r>
      <w:proofErr w:type="spellEnd"/>
      <w:r w:rsidRPr="00E67977">
        <w:rPr>
          <w:rFonts w:cs="Times New Roman"/>
        </w:rPr>
        <w:t xml:space="preserve">-Бокса при m = 5.  Оптимальными параметрами будем считать те, что минимизируют приведенную статистику.  </w:t>
      </w:r>
    </w:p>
    <w:p w:rsidR="00E67977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 xml:space="preserve">В качестве размеров окна перебрать значения: 3, 5, 7, 9; в качестве параметров сглаживания: 0.1, 0.2, 0.3, 0.4, 0.5, 0.6, 0.7, 0.8, 0.9.  </w:t>
      </w:r>
    </w:p>
    <w:p w:rsidR="00E67977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>Обратите внимание, что метод *DEMA* двухпараметрический, что требует выбрать оптимальную комбинацию сразу двух параметров.</w:t>
      </w:r>
    </w:p>
    <w:p w:rsidR="00E67977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 xml:space="preserve">После подбора оптимальных параметров провести *тест </w:t>
      </w:r>
      <w:proofErr w:type="spellStart"/>
      <w:r w:rsidRPr="00E67977">
        <w:rPr>
          <w:rFonts w:cs="Times New Roman"/>
        </w:rPr>
        <w:t>Дарбина</w:t>
      </w:r>
      <w:proofErr w:type="spellEnd"/>
      <w:r w:rsidRPr="00E67977">
        <w:rPr>
          <w:rFonts w:cs="Times New Roman"/>
        </w:rPr>
        <w:t xml:space="preserve">-Уотсона* (m = 1, </w:t>
      </w:r>
      <w:proofErr w:type="spellStart"/>
      <w:r w:rsidRPr="00E67977">
        <w:rPr>
          <w:rFonts w:cs="Times New Roman"/>
        </w:rPr>
        <w:t>alpha</w:t>
      </w:r>
      <w:proofErr w:type="spellEnd"/>
      <w:r w:rsidRPr="00E67977">
        <w:rPr>
          <w:rFonts w:cs="Times New Roman"/>
        </w:rPr>
        <w:t xml:space="preserve"> = 0.95) на данных после исключения выделенного тренда для каждого метода и каждого ряда. </w:t>
      </w:r>
    </w:p>
    <w:p w:rsidR="00953699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 xml:space="preserve">В отчете изобразить графики исходных данных, графики трендов при оптимальных параметрах у каждого метода для каждого ряда, расчетные формулы, а также результаты тестов </w:t>
      </w:r>
      <w:proofErr w:type="spellStart"/>
      <w:r w:rsidRPr="00E67977">
        <w:rPr>
          <w:rFonts w:cs="Times New Roman"/>
        </w:rPr>
        <w:t>Дарбина</w:t>
      </w:r>
      <w:proofErr w:type="spellEnd"/>
      <w:r w:rsidRPr="00E67977">
        <w:rPr>
          <w:rFonts w:cs="Times New Roman"/>
        </w:rPr>
        <w:t>-Уотсона.</w:t>
      </w:r>
    </w:p>
    <w:p w:rsidR="009F1240" w:rsidRDefault="00953699" w:rsidP="00953699">
      <w:pPr>
        <w:pStyle w:val="1"/>
        <w:rPr>
          <w:rFonts w:cs="Times New Roman"/>
        </w:rPr>
      </w:pPr>
      <w:bookmarkStart w:id="1" w:name="_Toc87475103"/>
      <w:r w:rsidRPr="001F105E">
        <w:rPr>
          <w:rFonts w:cs="Times New Roman"/>
        </w:rPr>
        <w:lastRenderedPageBreak/>
        <w:t>Выполнение работы</w:t>
      </w:r>
      <w:bookmarkEnd w:id="1"/>
    </w:p>
    <w:p w:rsidR="001F22F7" w:rsidRPr="001F22F7" w:rsidRDefault="001F22F7" w:rsidP="00B67562">
      <w:pPr>
        <w:pStyle w:val="2"/>
      </w:pPr>
      <w:r w:rsidRPr="001F22F7">
        <w:t>Формулы</w:t>
      </w:r>
    </w:p>
    <w:p w:rsidR="00E76D66" w:rsidRPr="001F22F7" w:rsidRDefault="001F22F7" w:rsidP="00E76D66">
      <w:pPr>
        <w:ind w:firstLine="567"/>
      </w:pPr>
      <w:r w:rsidRPr="00390574">
        <w:rPr>
          <w:b/>
          <w:lang w:val="en-US"/>
        </w:rPr>
        <w:t>Q</w:t>
      </w:r>
      <w:r w:rsidRPr="00390574">
        <w:rPr>
          <w:b/>
        </w:rPr>
        <w:t xml:space="preserve">-статистика </w:t>
      </w:r>
      <w:proofErr w:type="spellStart"/>
      <w:r w:rsidRPr="00390574">
        <w:rPr>
          <w:b/>
        </w:rPr>
        <w:t>Льюинг</w:t>
      </w:r>
      <w:proofErr w:type="spellEnd"/>
      <w:r w:rsidRPr="00390574">
        <w:rPr>
          <w:b/>
        </w:rPr>
        <w:t>-Бокса.</w:t>
      </w:r>
      <w:r>
        <w:t xml:space="preserve"> Нулевая гипотеза заключается в том, что ряд является случайным процессом. Иначе признается наличие автокорреляции до </w:t>
      </w:r>
      <w:r>
        <w:rPr>
          <w:lang w:val="en-US"/>
        </w:rPr>
        <w:t>m</w:t>
      </w:r>
      <w:r w:rsidRPr="001F22F7">
        <w:t>-</w:t>
      </w:r>
      <w:r>
        <w:t>ого порядка в исследуемом ряду.</w:t>
      </w:r>
    </w:p>
    <w:p w:rsidR="001F22F7" w:rsidRPr="00296704" w:rsidRDefault="001F22F7" w:rsidP="00E76D66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=n(n+2)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(k)</m:t>
                  </m:r>
                </m:num>
                <m:den>
                  <m:r>
                    <w:rPr>
                      <w:rFonts w:ascii="Cambria Math" w:hAnsi="Cambria Math"/>
                    </w:rPr>
                    <m:t>n-k</m:t>
                  </m:r>
                </m:den>
              </m:f>
            </m:e>
          </m:nary>
        </m:oMath>
      </m:oMathPara>
    </w:p>
    <w:p w:rsidR="00296704" w:rsidRPr="005C1E63" w:rsidRDefault="00296704" w:rsidP="00E76D66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(n-k)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(n-k)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(n-k)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  <m:r>
                        <w:rPr>
                          <w:rFonts w:ascii="Cambria Math" w:hAnsi="Cambria Math"/>
                        </w:rPr>
                        <m:t>+k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+k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5C1E63" w:rsidRDefault="005C1E63" w:rsidP="005C1E63">
      <w:pPr>
        <w:ind w:firstLine="567"/>
      </w:pPr>
      <w:r>
        <w:t xml:space="preserve">При поиске оптимальных параметров берется тренд с минимальной </w:t>
      </w:r>
      <w:r>
        <w:rPr>
          <w:lang w:val="en-US"/>
        </w:rPr>
        <w:t>Q</w:t>
      </w:r>
      <w:r w:rsidRPr="005C1E63">
        <w:t>(</w:t>
      </w:r>
      <w:r>
        <w:rPr>
          <w:lang w:val="en-US"/>
        </w:rPr>
        <w:t>r</w:t>
      </w:r>
      <w:r w:rsidRPr="005C1E63">
        <w:t>).</w:t>
      </w:r>
    </w:p>
    <w:p w:rsidR="00390574" w:rsidRDefault="00390574" w:rsidP="005C1E63">
      <w:pPr>
        <w:ind w:firstLine="567"/>
        <w:rPr>
          <w:b/>
        </w:rPr>
      </w:pPr>
      <w:r w:rsidRPr="00390574">
        <w:rPr>
          <w:b/>
        </w:rPr>
        <w:t>Простое скользящее среднее (SMA)</w:t>
      </w:r>
      <w:r w:rsidRPr="00390574">
        <w:rPr>
          <w:b/>
        </w:rPr>
        <w:t>.</w:t>
      </w:r>
    </w:p>
    <w:p w:rsidR="00390574" w:rsidRPr="00390574" w:rsidRDefault="00390574" w:rsidP="005C1E63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 -m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t+i</m:t>
                  </m:r>
                </m:sub>
              </m:sSub>
            </m:e>
          </m:nary>
        </m:oMath>
      </m:oMathPara>
    </w:p>
    <w:p w:rsidR="00390574" w:rsidRDefault="00390574" w:rsidP="00390574">
      <w:pPr>
        <w:ind w:firstLine="567"/>
      </w:pPr>
      <w:r>
        <w:rPr>
          <w:lang w:val="en-US"/>
        </w:rPr>
        <w:t>m</w:t>
      </w:r>
      <w:r w:rsidRPr="00390574">
        <w:t xml:space="preserve"> – </w:t>
      </w:r>
      <w:r>
        <w:t>половина размера окна.</w:t>
      </w:r>
    </w:p>
    <w:p w:rsidR="00A94D7A" w:rsidRDefault="00A94D7A" w:rsidP="00390574">
      <w:pPr>
        <w:ind w:firstLine="567"/>
        <w:rPr>
          <w:b/>
        </w:rPr>
      </w:pPr>
      <w:r w:rsidRPr="00A94D7A">
        <w:rPr>
          <w:b/>
        </w:rPr>
        <w:t>Взвешенное скользящее среднее (WMA) особого типа</w:t>
      </w:r>
      <w:r w:rsidRPr="00A94D7A">
        <w:rPr>
          <w:b/>
        </w:rPr>
        <w:t>.</w:t>
      </w:r>
    </w:p>
    <w:p w:rsidR="00496E40" w:rsidRPr="00496E40" w:rsidRDefault="00496E40" w:rsidP="00390574">
      <w:pPr>
        <w:ind w:firstLine="567"/>
      </w:pPr>
      <w:r>
        <w:t>При размере окна, равному пяти:</w:t>
      </w:r>
    </w:p>
    <w:p w:rsidR="00A94D7A" w:rsidRPr="00496E40" w:rsidRDefault="00496E40" w:rsidP="00390574">
      <w:pPr>
        <w:ind w:firstLine="567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t= -2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→min</m:t>
              </m:r>
            </m:e>
          </m:nary>
        </m:oMath>
      </m:oMathPara>
    </w:p>
    <w:p w:rsidR="00496E40" w:rsidRPr="000F5062" w:rsidRDefault="00496E40" w:rsidP="00390574">
      <w:pPr>
        <w:ind w:firstLine="567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 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 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 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 -2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 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 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 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 -2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 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 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 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 -2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eqArr>
            </m:e>
          </m:d>
        </m:oMath>
      </m:oMathPara>
    </w:p>
    <w:p w:rsidR="000F5062" w:rsidRPr="000F5062" w:rsidRDefault="000F5062" w:rsidP="000F5062">
      <w:pPr>
        <w:ind w:firstLine="567"/>
        <w:rPr>
          <w:b/>
          <w:lang w:val="en-US"/>
        </w:rPr>
      </w:pPr>
      <w:r w:rsidRPr="000F5062">
        <w:rPr>
          <w:b/>
        </w:rPr>
        <w:lastRenderedPageBreak/>
        <w:t>Экспоненциальное сглаживание (EMA)</w:t>
      </w:r>
      <w:r w:rsidRPr="000F5062">
        <w:rPr>
          <w:b/>
          <w:lang w:val="en-US"/>
        </w:rPr>
        <w:t>.</w:t>
      </w:r>
    </w:p>
    <w:p w:rsidR="000F5062" w:rsidRPr="00B67562" w:rsidRDefault="00B67562" w:rsidP="000F5062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b=1-a</m:t>
          </m:r>
        </m:oMath>
      </m:oMathPara>
    </w:p>
    <w:p w:rsidR="00B67562" w:rsidRPr="007018D5" w:rsidRDefault="007018D5" w:rsidP="000F5062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nary>
        </m:oMath>
      </m:oMathPara>
    </w:p>
    <w:p w:rsidR="007018D5" w:rsidRPr="007018D5" w:rsidRDefault="007018D5" w:rsidP="000F5062">
      <w:pPr>
        <w:ind w:firstLine="567"/>
        <w:rPr>
          <w:rFonts w:eastAsiaTheme="minorEastAsia"/>
          <w:b/>
        </w:rPr>
      </w:pPr>
      <w:r w:rsidRPr="007018D5">
        <w:rPr>
          <w:rFonts w:eastAsiaTheme="minorEastAsia"/>
          <w:b/>
        </w:rPr>
        <w:t>Д</w:t>
      </w:r>
      <w:r w:rsidRPr="007018D5">
        <w:rPr>
          <w:rFonts w:eastAsiaTheme="minorEastAsia"/>
          <w:b/>
        </w:rPr>
        <w:t>войное экспоненциальное сглаживание (</w:t>
      </w:r>
      <w:r w:rsidRPr="007018D5">
        <w:rPr>
          <w:rFonts w:eastAsiaTheme="minorEastAsia"/>
          <w:b/>
          <w:lang w:val="en-US"/>
        </w:rPr>
        <w:t>DEMA</w:t>
      </w:r>
      <w:r w:rsidRPr="007018D5">
        <w:rPr>
          <w:rFonts w:eastAsiaTheme="minorEastAsia"/>
          <w:b/>
        </w:rPr>
        <w:t>)</w:t>
      </w:r>
      <w:r w:rsidRPr="007018D5">
        <w:rPr>
          <w:rFonts w:eastAsiaTheme="minorEastAsia"/>
          <w:b/>
        </w:rPr>
        <w:t>.</w:t>
      </w:r>
    </w:p>
    <w:p w:rsidR="007018D5" w:rsidRPr="00870C47" w:rsidRDefault="00870C47" w:rsidP="000F5062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</m:sSub>
            </m:e>
          </m:d>
        </m:oMath>
      </m:oMathPara>
    </w:p>
    <w:p w:rsidR="00870C47" w:rsidRPr="00870C47" w:rsidRDefault="00870C47" w:rsidP="000F5062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=β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+(1-</m:t>
          </m:r>
          <m:r>
            <w:rPr>
              <w:rFonts w:ascii="Cambria Math" w:eastAsiaTheme="minorEastAsia" w:hAnsi="Cambria Math"/>
              <w:lang w:val="en-US"/>
            </w:rPr>
            <m:t>β</m:t>
          </m:r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</m:oMath>
      </m:oMathPara>
    </w:p>
    <w:p w:rsidR="00870C47" w:rsidRPr="0004168C" w:rsidRDefault="00870C47" w:rsidP="000F5062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:rsidR="0004168C" w:rsidRPr="0004168C" w:rsidRDefault="0004168C" w:rsidP="000F5062">
      <w:pPr>
        <w:ind w:firstLine="567"/>
        <w:rPr>
          <w:rFonts w:eastAsiaTheme="minorEastAsia"/>
          <w:b/>
        </w:rPr>
      </w:pPr>
      <w:r w:rsidRPr="0004168C">
        <w:rPr>
          <w:rFonts w:eastAsiaTheme="minorEastAsia"/>
          <w:b/>
        </w:rPr>
        <w:t xml:space="preserve">Критерий </w:t>
      </w:r>
      <w:proofErr w:type="spellStart"/>
      <w:r w:rsidRPr="0004168C">
        <w:rPr>
          <w:rFonts w:eastAsiaTheme="minorEastAsia"/>
          <w:b/>
        </w:rPr>
        <w:t>Дарбина</w:t>
      </w:r>
      <w:proofErr w:type="spellEnd"/>
      <w:r w:rsidRPr="0004168C">
        <w:rPr>
          <w:rFonts w:eastAsiaTheme="minorEastAsia"/>
          <w:b/>
        </w:rPr>
        <w:t>-Уотсона.</w:t>
      </w:r>
    </w:p>
    <w:p w:rsidR="0004168C" w:rsidRPr="00FF1299" w:rsidRDefault="0004168C" w:rsidP="000F5062">
      <w:pPr>
        <w:ind w:firstLine="56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FF1299" w:rsidRPr="003F4DDF" w:rsidRDefault="00FF1299" w:rsidP="000F5062">
      <w:pPr>
        <w:ind w:firstLine="567"/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4-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, k, n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то нулевая гипотеза об отсутствии автокорреляции первого порядка принимается. Если </w:t>
      </w:r>
      <m:oMath>
        <m:r>
          <w:rPr>
            <w:rFonts w:ascii="Cambria Math" w:eastAsiaTheme="minorEastAsia" w:hAnsi="Cambria Math"/>
          </w:rPr>
          <m:t>d&gt;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4-d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3F4DDF" w:rsidRPr="003F4DDF">
        <w:rPr>
          <w:rFonts w:eastAsiaTheme="minorEastAsia"/>
        </w:rPr>
        <w:t xml:space="preserve"> </w:t>
      </w:r>
      <w:r w:rsidR="003F4DDF"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3F4DDF">
        <w:rPr>
          <w:rFonts w:eastAsiaTheme="minorEastAsia"/>
        </w:rPr>
        <w:t>, то нулевая гипотеза отклоняется.</w:t>
      </w:r>
    </w:p>
    <w:p w:rsidR="00953699" w:rsidRPr="001F105E" w:rsidRDefault="00953699" w:rsidP="00096971">
      <w:pPr>
        <w:pStyle w:val="2"/>
        <w:rPr>
          <w:rFonts w:cs="Times New Roman"/>
        </w:rPr>
      </w:pPr>
      <w:bookmarkStart w:id="2" w:name="_Toc87475104"/>
      <w:r w:rsidRPr="001F105E">
        <w:rPr>
          <w:rFonts w:cs="Times New Roman"/>
        </w:rPr>
        <w:t>Файл 1</w:t>
      </w:r>
      <w:bookmarkEnd w:id="2"/>
    </w:p>
    <w:p w:rsidR="00556094" w:rsidRDefault="00556094" w:rsidP="00E76D66">
      <w:pPr>
        <w:ind w:firstLine="567"/>
        <w:rPr>
          <w:rFonts w:cs="Times New Roman"/>
        </w:rPr>
      </w:pPr>
      <w:r>
        <w:rPr>
          <w:noProof/>
        </w:rPr>
        <w:drawing>
          <wp:inline distT="0" distB="0" distL="0" distR="0" wp14:anchorId="6B4D9575" wp14:editId="3AE4F649">
            <wp:extent cx="4165334" cy="27432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3346" cy="276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94" w:rsidRDefault="00556094" w:rsidP="00E76D66">
      <w:pPr>
        <w:ind w:firstLine="567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8BB2F5A" wp14:editId="07D7D33E">
            <wp:extent cx="4350809" cy="281093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261" cy="282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94" w:rsidRDefault="00556094" w:rsidP="00E76D66">
      <w:pPr>
        <w:ind w:firstLine="567"/>
        <w:rPr>
          <w:rFonts w:cs="Times New Roman"/>
        </w:rPr>
      </w:pPr>
      <w:r>
        <w:rPr>
          <w:noProof/>
        </w:rPr>
        <w:drawing>
          <wp:inline distT="0" distB="0" distL="0" distR="0" wp14:anchorId="6A0162CB" wp14:editId="462CFF06">
            <wp:extent cx="4350385" cy="2843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479" cy="285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5B" w:rsidRDefault="00556094" w:rsidP="00F94125">
      <w:pPr>
        <w:ind w:firstLine="567"/>
        <w:rPr>
          <w:rFonts w:cs="Times New Roman"/>
        </w:rPr>
      </w:pPr>
      <w:r>
        <w:rPr>
          <w:noProof/>
        </w:rPr>
        <w:drawing>
          <wp:inline distT="0" distB="0" distL="0" distR="0" wp14:anchorId="3C02688F" wp14:editId="373711A9">
            <wp:extent cx="4402667" cy="2879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790" cy="288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87475105"/>
    </w:p>
    <w:p w:rsidR="00366644" w:rsidRPr="00F94125" w:rsidRDefault="00366644" w:rsidP="00F94125">
      <w:pPr>
        <w:ind w:firstLine="567"/>
        <w:rPr>
          <w:rFonts w:cs="Times New Roman"/>
        </w:rPr>
      </w:pPr>
      <w:r>
        <w:rPr>
          <w:rFonts w:cs="Times New Roman"/>
        </w:rPr>
        <w:lastRenderedPageBreak/>
        <w:t>Синим цветом на всех рисунках изображен изначальный ряд, оранжевым – выделенный тренд.</w:t>
      </w:r>
    </w:p>
    <w:p w:rsidR="00954E20" w:rsidRDefault="00096971" w:rsidP="003475E0">
      <w:pPr>
        <w:pStyle w:val="2"/>
        <w:rPr>
          <w:rFonts w:cs="Times New Roman"/>
        </w:rPr>
      </w:pPr>
      <w:r w:rsidRPr="001F105E">
        <w:rPr>
          <w:rFonts w:cs="Times New Roman"/>
        </w:rPr>
        <w:t>Файл 2</w:t>
      </w:r>
      <w:bookmarkEnd w:id="3"/>
    </w:p>
    <w:p w:rsidR="00E76D66" w:rsidRDefault="004366BD" w:rsidP="00E76D66">
      <w:pPr>
        <w:ind w:firstLine="567"/>
      </w:pPr>
      <w:r>
        <w:rPr>
          <w:noProof/>
        </w:rPr>
        <w:drawing>
          <wp:inline distT="0" distB="0" distL="0" distR="0" wp14:anchorId="5D06D7BF" wp14:editId="4AFE656A">
            <wp:extent cx="4439683" cy="29599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6054" cy="296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BD" w:rsidRDefault="004366BD" w:rsidP="00E76D66">
      <w:pPr>
        <w:ind w:firstLine="567"/>
      </w:pPr>
      <w:r>
        <w:rPr>
          <w:noProof/>
        </w:rPr>
        <w:drawing>
          <wp:inline distT="0" distB="0" distL="0" distR="0" wp14:anchorId="35B42252" wp14:editId="29A91D5E">
            <wp:extent cx="4439285" cy="2912228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6127" cy="291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BD" w:rsidRDefault="004366BD" w:rsidP="00E76D66">
      <w:pPr>
        <w:ind w:firstLine="567"/>
      </w:pPr>
      <w:r>
        <w:rPr>
          <w:noProof/>
        </w:rPr>
        <w:lastRenderedPageBreak/>
        <w:drawing>
          <wp:inline distT="0" distB="0" distL="0" distR="0" wp14:anchorId="4F1129D5" wp14:editId="08AC85DA">
            <wp:extent cx="4131733" cy="2771419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178" cy="277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BD" w:rsidRPr="00E76D66" w:rsidRDefault="004366BD" w:rsidP="00E76D66">
      <w:pPr>
        <w:ind w:firstLine="567"/>
      </w:pPr>
      <w:r>
        <w:rPr>
          <w:noProof/>
        </w:rPr>
        <w:drawing>
          <wp:inline distT="0" distB="0" distL="0" distR="0" wp14:anchorId="0ECA8AC1" wp14:editId="3E4C517C">
            <wp:extent cx="4091093" cy="2727541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0105" cy="274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C3" w:rsidRPr="001F105E" w:rsidRDefault="00F276C3" w:rsidP="00F276C3">
      <w:pPr>
        <w:pStyle w:val="1"/>
        <w:rPr>
          <w:rFonts w:cs="Times New Roman"/>
        </w:rPr>
      </w:pPr>
      <w:r w:rsidRPr="001F105E">
        <w:rPr>
          <w:rFonts w:cs="Times New Roman"/>
        </w:rPr>
        <w:t>Выводы</w:t>
      </w:r>
    </w:p>
    <w:p w:rsidR="00E76D66" w:rsidRPr="00C31134" w:rsidRDefault="00C31134" w:rsidP="00E76D66">
      <w:pPr>
        <w:ind w:firstLine="567"/>
        <w:rPr>
          <w:rFonts w:cs="Times New Roman"/>
        </w:rPr>
      </w:pPr>
      <w:r>
        <w:rPr>
          <w:rFonts w:cs="Times New Roman"/>
        </w:rPr>
        <w:t>В данных с синусоидальным и линейным трендами с помощью четырех методов (п</w:t>
      </w:r>
      <w:r w:rsidRPr="00C31134">
        <w:rPr>
          <w:rFonts w:cs="Times New Roman"/>
        </w:rPr>
        <w:t>росто</w:t>
      </w:r>
      <w:r>
        <w:rPr>
          <w:rFonts w:cs="Times New Roman"/>
        </w:rPr>
        <w:t>го</w:t>
      </w:r>
      <w:r w:rsidRPr="00C31134">
        <w:rPr>
          <w:rFonts w:cs="Times New Roman"/>
        </w:rPr>
        <w:t xml:space="preserve"> скользяще</w:t>
      </w:r>
      <w:r>
        <w:rPr>
          <w:rFonts w:cs="Times New Roman"/>
        </w:rPr>
        <w:t>го</w:t>
      </w:r>
      <w:r w:rsidRPr="00C31134">
        <w:rPr>
          <w:rFonts w:cs="Times New Roman"/>
        </w:rPr>
        <w:t xml:space="preserve"> средне</w:t>
      </w:r>
      <w:r>
        <w:rPr>
          <w:rFonts w:cs="Times New Roman"/>
        </w:rPr>
        <w:t>го, в</w:t>
      </w:r>
      <w:r w:rsidRPr="00C31134">
        <w:rPr>
          <w:rFonts w:cs="Times New Roman"/>
        </w:rPr>
        <w:t>звешенно</w:t>
      </w:r>
      <w:r>
        <w:rPr>
          <w:rFonts w:cs="Times New Roman"/>
        </w:rPr>
        <w:t>го</w:t>
      </w:r>
      <w:r w:rsidRPr="00C31134">
        <w:rPr>
          <w:rFonts w:cs="Times New Roman"/>
        </w:rPr>
        <w:t xml:space="preserve"> скользяще</w:t>
      </w:r>
      <w:r>
        <w:rPr>
          <w:rFonts w:cs="Times New Roman"/>
        </w:rPr>
        <w:t>го</w:t>
      </w:r>
      <w:r w:rsidRPr="00C31134">
        <w:rPr>
          <w:rFonts w:cs="Times New Roman"/>
        </w:rPr>
        <w:t xml:space="preserve"> средне</w:t>
      </w:r>
      <w:r>
        <w:rPr>
          <w:rFonts w:cs="Times New Roman"/>
        </w:rPr>
        <w:t>го</w:t>
      </w:r>
      <w:r w:rsidRPr="00C31134">
        <w:rPr>
          <w:rFonts w:cs="Times New Roman"/>
        </w:rPr>
        <w:t xml:space="preserve"> особого типа</w:t>
      </w:r>
      <w:r>
        <w:rPr>
          <w:rFonts w:cs="Times New Roman"/>
        </w:rPr>
        <w:t>, э</w:t>
      </w:r>
      <w:r w:rsidRPr="00C31134">
        <w:rPr>
          <w:rFonts w:cs="Times New Roman"/>
        </w:rPr>
        <w:t>кспоненциально</w:t>
      </w:r>
      <w:r>
        <w:rPr>
          <w:rFonts w:cs="Times New Roman"/>
        </w:rPr>
        <w:t>го</w:t>
      </w:r>
      <w:r w:rsidRPr="00C31134">
        <w:rPr>
          <w:rFonts w:cs="Times New Roman"/>
        </w:rPr>
        <w:t xml:space="preserve"> сглаживани</w:t>
      </w:r>
      <w:bookmarkStart w:id="4" w:name="_GoBack"/>
      <w:bookmarkEnd w:id="4"/>
      <w:r>
        <w:rPr>
          <w:rFonts w:cs="Times New Roman"/>
        </w:rPr>
        <w:t xml:space="preserve">я и двойного </w:t>
      </w:r>
      <w:r>
        <w:rPr>
          <w:rFonts w:cs="Times New Roman"/>
        </w:rPr>
        <w:t>э</w:t>
      </w:r>
      <w:r w:rsidRPr="00C31134">
        <w:rPr>
          <w:rFonts w:cs="Times New Roman"/>
        </w:rPr>
        <w:t>кспоненциально</w:t>
      </w:r>
      <w:r>
        <w:rPr>
          <w:rFonts w:cs="Times New Roman"/>
        </w:rPr>
        <w:t>го</w:t>
      </w:r>
      <w:r w:rsidRPr="00C31134">
        <w:rPr>
          <w:rFonts w:cs="Times New Roman"/>
        </w:rPr>
        <w:t xml:space="preserve"> сглаживани</w:t>
      </w:r>
      <w:r>
        <w:rPr>
          <w:rFonts w:cs="Times New Roman"/>
        </w:rPr>
        <w:t>я</w:t>
      </w:r>
      <w:r>
        <w:rPr>
          <w:rFonts w:cs="Times New Roman"/>
        </w:rPr>
        <w:t xml:space="preserve">) были выделены тренды с оптимальными параметрами, определенными с помощью </w:t>
      </w:r>
      <w:r>
        <w:rPr>
          <w:rFonts w:cs="Times New Roman"/>
          <w:lang w:val="en-US"/>
        </w:rPr>
        <w:t>Q</w:t>
      </w:r>
      <w:r w:rsidRPr="00C31134">
        <w:rPr>
          <w:rFonts w:cs="Times New Roman"/>
        </w:rPr>
        <w:t>-</w:t>
      </w:r>
      <w:r>
        <w:rPr>
          <w:rFonts w:cs="Times New Roman"/>
        </w:rPr>
        <w:t xml:space="preserve">статистики. Также были отклонены гипотезы об отсутствии автокорреляции с помощью теста </w:t>
      </w:r>
      <w:proofErr w:type="spellStart"/>
      <w:r>
        <w:rPr>
          <w:rFonts w:cs="Times New Roman"/>
        </w:rPr>
        <w:t>Дарбина</w:t>
      </w:r>
      <w:proofErr w:type="spellEnd"/>
      <w:r>
        <w:rPr>
          <w:rFonts w:cs="Times New Roman"/>
        </w:rPr>
        <w:t>-Уотсона</w:t>
      </w:r>
    </w:p>
    <w:p w:rsidR="00F276C3" w:rsidRPr="001F105E" w:rsidRDefault="00F276C3" w:rsidP="00F276C3">
      <w:pPr>
        <w:ind w:firstLine="567"/>
        <w:rPr>
          <w:rFonts w:cs="Times New Roman"/>
        </w:rPr>
      </w:pPr>
    </w:p>
    <w:sectPr w:rsidR="00F276C3" w:rsidRPr="001F1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2FCF"/>
    <w:multiLevelType w:val="multilevel"/>
    <w:tmpl w:val="A3FA1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7B"/>
    <w:rsid w:val="00011121"/>
    <w:rsid w:val="0004168C"/>
    <w:rsid w:val="00096971"/>
    <w:rsid w:val="000A6E44"/>
    <w:rsid w:val="000D0D94"/>
    <w:rsid w:val="000F5062"/>
    <w:rsid w:val="0016037D"/>
    <w:rsid w:val="00176175"/>
    <w:rsid w:val="0019085B"/>
    <w:rsid w:val="001B489C"/>
    <w:rsid w:val="001E2B7B"/>
    <w:rsid w:val="001F105E"/>
    <w:rsid w:val="001F22F7"/>
    <w:rsid w:val="00217335"/>
    <w:rsid w:val="00252851"/>
    <w:rsid w:val="00261AB5"/>
    <w:rsid w:val="002944AA"/>
    <w:rsid w:val="00296704"/>
    <w:rsid w:val="002D7D18"/>
    <w:rsid w:val="002E4AB0"/>
    <w:rsid w:val="002E76C7"/>
    <w:rsid w:val="002F1154"/>
    <w:rsid w:val="0031235C"/>
    <w:rsid w:val="003475E0"/>
    <w:rsid w:val="00364A1C"/>
    <w:rsid w:val="00366644"/>
    <w:rsid w:val="00381624"/>
    <w:rsid w:val="00383C51"/>
    <w:rsid w:val="00390574"/>
    <w:rsid w:val="003A64E4"/>
    <w:rsid w:val="003D6319"/>
    <w:rsid w:val="003F4DDF"/>
    <w:rsid w:val="00410FCC"/>
    <w:rsid w:val="004366BD"/>
    <w:rsid w:val="0049376B"/>
    <w:rsid w:val="00496C66"/>
    <w:rsid w:val="00496E40"/>
    <w:rsid w:val="004B0140"/>
    <w:rsid w:val="004B5B5B"/>
    <w:rsid w:val="004D167B"/>
    <w:rsid w:val="004E4E0E"/>
    <w:rsid w:val="00536B72"/>
    <w:rsid w:val="005443F5"/>
    <w:rsid w:val="0055335C"/>
    <w:rsid w:val="00555185"/>
    <w:rsid w:val="00556094"/>
    <w:rsid w:val="00594513"/>
    <w:rsid w:val="005C1E63"/>
    <w:rsid w:val="005F547A"/>
    <w:rsid w:val="00601592"/>
    <w:rsid w:val="006406D6"/>
    <w:rsid w:val="00655222"/>
    <w:rsid w:val="00681463"/>
    <w:rsid w:val="006E5743"/>
    <w:rsid w:val="006F46D0"/>
    <w:rsid w:val="007018D5"/>
    <w:rsid w:val="007607FE"/>
    <w:rsid w:val="007B02CD"/>
    <w:rsid w:val="007E2159"/>
    <w:rsid w:val="00800D5F"/>
    <w:rsid w:val="0081529A"/>
    <w:rsid w:val="00845AC0"/>
    <w:rsid w:val="008469F1"/>
    <w:rsid w:val="00870C47"/>
    <w:rsid w:val="00871B78"/>
    <w:rsid w:val="00880059"/>
    <w:rsid w:val="00882466"/>
    <w:rsid w:val="008D68FF"/>
    <w:rsid w:val="008E134D"/>
    <w:rsid w:val="008F2258"/>
    <w:rsid w:val="00953699"/>
    <w:rsid w:val="00954E20"/>
    <w:rsid w:val="009843CD"/>
    <w:rsid w:val="009F1240"/>
    <w:rsid w:val="00A41A67"/>
    <w:rsid w:val="00A94D7A"/>
    <w:rsid w:val="00AB68B3"/>
    <w:rsid w:val="00AC69F0"/>
    <w:rsid w:val="00AE56BD"/>
    <w:rsid w:val="00B161C4"/>
    <w:rsid w:val="00B46B41"/>
    <w:rsid w:val="00B67562"/>
    <w:rsid w:val="00B826B9"/>
    <w:rsid w:val="00B925EE"/>
    <w:rsid w:val="00BA6791"/>
    <w:rsid w:val="00BF6A4F"/>
    <w:rsid w:val="00C11692"/>
    <w:rsid w:val="00C126F1"/>
    <w:rsid w:val="00C248C3"/>
    <w:rsid w:val="00C31134"/>
    <w:rsid w:val="00C32234"/>
    <w:rsid w:val="00C3592A"/>
    <w:rsid w:val="00C411D1"/>
    <w:rsid w:val="00CA1C3B"/>
    <w:rsid w:val="00CE351E"/>
    <w:rsid w:val="00D34FA4"/>
    <w:rsid w:val="00D902B1"/>
    <w:rsid w:val="00DD7AD2"/>
    <w:rsid w:val="00DF7CFC"/>
    <w:rsid w:val="00E038C7"/>
    <w:rsid w:val="00E51C02"/>
    <w:rsid w:val="00E617BD"/>
    <w:rsid w:val="00E67977"/>
    <w:rsid w:val="00E76D66"/>
    <w:rsid w:val="00EA06BE"/>
    <w:rsid w:val="00EA318B"/>
    <w:rsid w:val="00EA68F9"/>
    <w:rsid w:val="00EB7123"/>
    <w:rsid w:val="00F13189"/>
    <w:rsid w:val="00F2390D"/>
    <w:rsid w:val="00F276C3"/>
    <w:rsid w:val="00F40389"/>
    <w:rsid w:val="00F418DD"/>
    <w:rsid w:val="00F94125"/>
    <w:rsid w:val="00F95DE1"/>
    <w:rsid w:val="00FE327B"/>
    <w:rsid w:val="00FE5546"/>
    <w:rsid w:val="00FF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EA1EA"/>
  <w15:chartTrackingRefBased/>
  <w15:docId w15:val="{E1B0FB20-0F11-4164-8C6D-8691AB5F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369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733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75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733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173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7335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756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536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369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953699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D34FA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4B5B5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28FB4-9045-4C61-8A87-41DA781DC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2021-12-05T20:39:00Z</dcterms:created>
  <dcterms:modified xsi:type="dcterms:W3CDTF">2021-12-05T21:23:00Z</dcterms:modified>
</cp:coreProperties>
</file>