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28836046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184D36CE" w14:textId="04F5DDD9" w:rsidR="00846676" w:rsidRDefault="0084667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3C4B36" wp14:editId="551E304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991DA72" w14:textId="54D120C2" w:rsidR="00846676" w:rsidRPr="00846676" w:rsidRDefault="0084667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846676">
                                        <w:rPr>
                                          <w:color w:val="FFFFFF" w:themeColor="background1"/>
                                        </w:rPr>
                                        <w:t>SA TWARDOWSKI</w:t>
                                      </w:r>
                                    </w:p>
                                  </w:sdtContent>
                                </w:sdt>
                                <w:p w14:paraId="1B762D3F" w14:textId="6B2D1875" w:rsidR="00846676" w:rsidRDefault="00C4615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4667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van halen</w:t>
                                      </w:r>
                                    </w:sdtContent>
                                  </w:sdt>
                                  <w:r w:rsidR="0084667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46676">
                                        <w:rPr>
                                          <w:color w:val="FFFFFF" w:themeColor="background1"/>
                                        </w:rPr>
                                        <w:t>skittle sorting machine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CA2D46B" w14:textId="2565BE91" w:rsidR="00846676" w:rsidRPr="00660AB1" w:rsidRDefault="0084667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660AB1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Arduino pre-sorting system test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53C4B3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991DA72" w14:textId="54D120C2" w:rsidR="00846676" w:rsidRPr="00846676" w:rsidRDefault="0084667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846676">
                                  <w:rPr>
                                    <w:color w:val="FFFFFF" w:themeColor="background1"/>
                                  </w:rPr>
                                  <w:t>SA TWARDOWSKI</w:t>
                                </w:r>
                              </w:p>
                            </w:sdtContent>
                          </w:sdt>
                          <w:p w14:paraId="1B762D3F" w14:textId="6B2D1875" w:rsidR="00846676" w:rsidRDefault="0084667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van halen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skittle sorting machine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CA2D46B" w14:textId="2565BE91" w:rsidR="00846676" w:rsidRPr="00660AB1" w:rsidRDefault="0084667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660AB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Arduino pre-sorting system test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069E773" w14:textId="02300A70" w:rsidR="00846676" w:rsidRDefault="00846676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</w:sdtContent>
    </w:sdt>
    <w:p w14:paraId="08883793" w14:textId="77777777" w:rsidR="00846676" w:rsidRDefault="00846676"/>
    <w:tbl>
      <w:tblPr>
        <w:tblStyle w:val="TableGrid"/>
        <w:tblpPr w:leftFromText="141" w:rightFromText="141" w:vertAnchor="page" w:horzAnchor="margin" w:tblpY="2362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60AB1" w14:paraId="438D24B5" w14:textId="77777777" w:rsidTr="00660AB1">
        <w:trPr>
          <w:trHeight w:val="842"/>
        </w:trPr>
        <w:tc>
          <w:tcPr>
            <w:tcW w:w="1803" w:type="dxa"/>
            <w:shd w:val="clear" w:color="auto" w:fill="4472C4" w:themeFill="accent1"/>
          </w:tcPr>
          <w:p w14:paraId="65346DC5" w14:textId="77777777" w:rsidR="00214A74" w:rsidRPr="00660AB1" w:rsidRDefault="00214A74" w:rsidP="00214A74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60AB1">
              <w:rPr>
                <w:b/>
                <w:bCs/>
                <w:color w:val="FFFFFF" w:themeColor="background1"/>
                <w:sz w:val="28"/>
                <w:szCs w:val="28"/>
              </w:rPr>
              <w:t>Test ID</w:t>
            </w:r>
          </w:p>
        </w:tc>
        <w:tc>
          <w:tcPr>
            <w:tcW w:w="1803" w:type="dxa"/>
            <w:shd w:val="clear" w:color="auto" w:fill="4472C4" w:themeFill="accent1"/>
          </w:tcPr>
          <w:p w14:paraId="2763FEED" w14:textId="77777777" w:rsidR="00214A74" w:rsidRPr="00660AB1" w:rsidRDefault="00214A74" w:rsidP="00214A74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60AB1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  <w:tc>
          <w:tcPr>
            <w:tcW w:w="1803" w:type="dxa"/>
            <w:shd w:val="clear" w:color="auto" w:fill="4472C4" w:themeFill="accent1"/>
          </w:tcPr>
          <w:p w14:paraId="42379434" w14:textId="77777777" w:rsidR="00214A74" w:rsidRPr="00660AB1" w:rsidRDefault="00214A74" w:rsidP="00214A74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60AB1">
              <w:rPr>
                <w:b/>
                <w:bCs/>
                <w:color w:val="FFFFFF" w:themeColor="background1"/>
                <w:sz w:val="28"/>
                <w:szCs w:val="28"/>
              </w:rPr>
              <w:t>Expected result</w:t>
            </w:r>
          </w:p>
        </w:tc>
        <w:tc>
          <w:tcPr>
            <w:tcW w:w="1803" w:type="dxa"/>
            <w:shd w:val="clear" w:color="auto" w:fill="4472C4" w:themeFill="accent1"/>
          </w:tcPr>
          <w:p w14:paraId="693D5B04" w14:textId="77777777" w:rsidR="00214A74" w:rsidRPr="00660AB1" w:rsidRDefault="00214A74" w:rsidP="00214A74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60AB1">
              <w:rPr>
                <w:b/>
                <w:bCs/>
                <w:color w:val="FFFFFF" w:themeColor="background1"/>
                <w:sz w:val="28"/>
                <w:szCs w:val="28"/>
              </w:rPr>
              <w:t>Result description</w:t>
            </w:r>
          </w:p>
        </w:tc>
        <w:tc>
          <w:tcPr>
            <w:tcW w:w="1804" w:type="dxa"/>
            <w:shd w:val="clear" w:color="auto" w:fill="4472C4" w:themeFill="accent1"/>
          </w:tcPr>
          <w:p w14:paraId="71D99745" w14:textId="77777777" w:rsidR="00214A74" w:rsidRPr="00660AB1" w:rsidRDefault="00214A74" w:rsidP="00214A74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60AB1">
              <w:rPr>
                <w:b/>
                <w:bCs/>
                <w:color w:val="FFFFFF" w:themeColor="background1"/>
                <w:sz w:val="28"/>
                <w:szCs w:val="28"/>
              </w:rPr>
              <w:t>OK/NOK</w:t>
            </w:r>
          </w:p>
        </w:tc>
      </w:tr>
      <w:tr w:rsidR="00214A74" w14:paraId="2427E707" w14:textId="77777777" w:rsidTr="00214A74">
        <w:trPr>
          <w:trHeight w:val="1700"/>
        </w:trPr>
        <w:tc>
          <w:tcPr>
            <w:tcW w:w="1803" w:type="dxa"/>
          </w:tcPr>
          <w:p w14:paraId="18C60A4C" w14:textId="2CBEE7A5" w:rsidR="00214A74" w:rsidRPr="00C4615B" w:rsidRDefault="00214A74" w:rsidP="00214A74">
            <w:pPr>
              <w:jc w:val="center"/>
              <w:rPr>
                <w:b/>
                <w:bCs/>
              </w:rPr>
            </w:pPr>
            <w:r w:rsidRPr="00C4615B">
              <w:rPr>
                <w:b/>
                <w:bCs/>
              </w:rPr>
              <w:t>DET_00</w:t>
            </w:r>
          </w:p>
        </w:tc>
        <w:tc>
          <w:tcPr>
            <w:tcW w:w="1803" w:type="dxa"/>
          </w:tcPr>
          <w:p w14:paraId="0085D796" w14:textId="74A1071C" w:rsidR="00214A74" w:rsidRDefault="008D766C" w:rsidP="00214A74">
            <w:pPr>
              <w:jc w:val="center"/>
            </w:pPr>
            <w:r>
              <w:t xml:space="preserve">Place a skittle of each </w:t>
            </w:r>
            <w:proofErr w:type="spellStart"/>
            <w:r>
              <w:t>color</w:t>
            </w:r>
            <w:proofErr w:type="spellEnd"/>
            <w:r>
              <w:t xml:space="preserve"> on the </w:t>
            </w:r>
            <w:proofErr w:type="spellStart"/>
            <w:r>
              <w:t>color</w:t>
            </w:r>
            <w:proofErr w:type="spellEnd"/>
            <w:r>
              <w:t xml:space="preserve"> detection sensor (TCS230) and check each </w:t>
            </w:r>
            <w:proofErr w:type="spellStart"/>
            <w:r>
              <w:t>color</w:t>
            </w:r>
            <w:proofErr w:type="spellEnd"/>
            <w:r>
              <w:t xml:space="preserve"> output in serial monitor in Arduino IDE</w:t>
            </w:r>
          </w:p>
        </w:tc>
        <w:tc>
          <w:tcPr>
            <w:tcW w:w="1803" w:type="dxa"/>
          </w:tcPr>
          <w:p w14:paraId="29AC3E08" w14:textId="7B72FB99" w:rsidR="00214A74" w:rsidRDefault="008D766C" w:rsidP="00214A74">
            <w:pPr>
              <w:jc w:val="center"/>
            </w:pPr>
            <w:r>
              <w:t xml:space="preserve">Serial monitor should print the </w:t>
            </w:r>
            <w:r w:rsidR="00512438" w:rsidRPr="00512438">
              <w:rPr>
                <w:i/>
                <w:iCs/>
              </w:rPr>
              <w:t>“&lt;</w:t>
            </w:r>
            <w:proofErr w:type="spellStart"/>
            <w:r w:rsidR="00512438" w:rsidRPr="00512438">
              <w:rPr>
                <w:i/>
                <w:iCs/>
              </w:rPr>
              <w:t>color</w:t>
            </w:r>
            <w:proofErr w:type="spellEnd"/>
            <w:r w:rsidR="00512438" w:rsidRPr="00512438">
              <w:rPr>
                <w:i/>
                <w:iCs/>
              </w:rPr>
              <w:t xml:space="preserve">&gt; </w:t>
            </w:r>
            <w:r w:rsidRPr="00512438">
              <w:rPr>
                <w:i/>
                <w:iCs/>
              </w:rPr>
              <w:t>detected</w:t>
            </w:r>
            <w:r w:rsidR="00512438" w:rsidRPr="00512438">
              <w:rPr>
                <w:i/>
                <w:iCs/>
              </w:rPr>
              <w:t>”</w:t>
            </w:r>
            <w:r>
              <w:t xml:space="preserve"> </w:t>
            </w:r>
            <w:r w:rsidR="00512438">
              <w:t>message</w:t>
            </w:r>
          </w:p>
        </w:tc>
        <w:tc>
          <w:tcPr>
            <w:tcW w:w="1803" w:type="dxa"/>
          </w:tcPr>
          <w:p w14:paraId="4FD476A6" w14:textId="77777777" w:rsidR="00214A74" w:rsidRDefault="00214A74" w:rsidP="00214A74">
            <w:pPr>
              <w:jc w:val="center"/>
            </w:pPr>
          </w:p>
        </w:tc>
        <w:tc>
          <w:tcPr>
            <w:tcW w:w="1804" w:type="dxa"/>
          </w:tcPr>
          <w:p w14:paraId="24D8970F" w14:textId="77777777" w:rsidR="00214A74" w:rsidRDefault="00214A74" w:rsidP="00214A74">
            <w:pPr>
              <w:jc w:val="center"/>
            </w:pPr>
          </w:p>
        </w:tc>
      </w:tr>
      <w:tr w:rsidR="00214A74" w14:paraId="734F2821" w14:textId="77777777" w:rsidTr="00214A74">
        <w:trPr>
          <w:trHeight w:val="1717"/>
        </w:trPr>
        <w:tc>
          <w:tcPr>
            <w:tcW w:w="1803" w:type="dxa"/>
          </w:tcPr>
          <w:p w14:paraId="29D6C372" w14:textId="0AFA5870" w:rsidR="00214A74" w:rsidRPr="00C4615B" w:rsidRDefault="00512438" w:rsidP="00214A74">
            <w:pPr>
              <w:jc w:val="center"/>
              <w:rPr>
                <w:b/>
                <w:bCs/>
              </w:rPr>
            </w:pPr>
            <w:r w:rsidRPr="00C4615B">
              <w:rPr>
                <w:b/>
                <w:bCs/>
              </w:rPr>
              <w:t>DET_01</w:t>
            </w:r>
          </w:p>
        </w:tc>
        <w:tc>
          <w:tcPr>
            <w:tcW w:w="1803" w:type="dxa"/>
          </w:tcPr>
          <w:p w14:paraId="2F14C654" w14:textId="3366DE54" w:rsidR="00214A74" w:rsidRDefault="00512438" w:rsidP="00214A74">
            <w:pPr>
              <w:jc w:val="center"/>
            </w:pPr>
            <w:r>
              <w:t xml:space="preserve">Leave the </w:t>
            </w:r>
            <w:proofErr w:type="spellStart"/>
            <w:r>
              <w:t>color</w:t>
            </w:r>
            <w:proofErr w:type="spellEnd"/>
            <w:r>
              <w:t xml:space="preserve"> sensor</w:t>
            </w:r>
            <w:r w:rsidR="00B31037">
              <w:t xml:space="preserve"> (TCS230)</w:t>
            </w:r>
            <w:r>
              <w:t xml:space="preserve"> unobstructed and check the serial monitor in Arduino IDE</w:t>
            </w:r>
          </w:p>
        </w:tc>
        <w:tc>
          <w:tcPr>
            <w:tcW w:w="1803" w:type="dxa"/>
          </w:tcPr>
          <w:p w14:paraId="4B095D28" w14:textId="1E4FD2EE" w:rsidR="00214A74" w:rsidRDefault="00512438" w:rsidP="00214A74">
            <w:pPr>
              <w:jc w:val="center"/>
            </w:pPr>
            <w:r>
              <w:t xml:space="preserve">Serial monitor should print a </w:t>
            </w:r>
            <w:r w:rsidRPr="00512438">
              <w:rPr>
                <w:i/>
                <w:iCs/>
              </w:rPr>
              <w:t xml:space="preserve">“no </w:t>
            </w:r>
            <w:proofErr w:type="spellStart"/>
            <w:r w:rsidRPr="00512438">
              <w:rPr>
                <w:i/>
                <w:iCs/>
              </w:rPr>
              <w:t>color</w:t>
            </w:r>
            <w:proofErr w:type="spellEnd"/>
            <w:r w:rsidRPr="00512438">
              <w:rPr>
                <w:i/>
                <w:iCs/>
              </w:rPr>
              <w:t xml:space="preserve"> detected”</w:t>
            </w:r>
            <w:r>
              <w:t xml:space="preserve"> message</w:t>
            </w:r>
          </w:p>
        </w:tc>
        <w:tc>
          <w:tcPr>
            <w:tcW w:w="1803" w:type="dxa"/>
          </w:tcPr>
          <w:p w14:paraId="41479CCD" w14:textId="77777777" w:rsidR="00214A74" w:rsidRDefault="00214A74" w:rsidP="00214A74">
            <w:pPr>
              <w:jc w:val="center"/>
            </w:pPr>
          </w:p>
        </w:tc>
        <w:tc>
          <w:tcPr>
            <w:tcW w:w="1804" w:type="dxa"/>
          </w:tcPr>
          <w:p w14:paraId="73573312" w14:textId="77777777" w:rsidR="00214A74" w:rsidRDefault="00214A74" w:rsidP="00214A74">
            <w:pPr>
              <w:jc w:val="center"/>
            </w:pPr>
          </w:p>
        </w:tc>
      </w:tr>
      <w:tr w:rsidR="00214A74" w14:paraId="1C543287" w14:textId="77777777" w:rsidTr="00214A74">
        <w:trPr>
          <w:trHeight w:val="1721"/>
        </w:trPr>
        <w:tc>
          <w:tcPr>
            <w:tcW w:w="1803" w:type="dxa"/>
          </w:tcPr>
          <w:p w14:paraId="3EC37E16" w14:textId="1ED2DED9" w:rsidR="00214A74" w:rsidRPr="00C4615B" w:rsidRDefault="00484171" w:rsidP="00214A74">
            <w:pPr>
              <w:jc w:val="center"/>
              <w:rPr>
                <w:b/>
                <w:bCs/>
              </w:rPr>
            </w:pPr>
            <w:r w:rsidRPr="00C4615B">
              <w:rPr>
                <w:b/>
                <w:bCs/>
              </w:rPr>
              <w:t>SER_00</w:t>
            </w:r>
          </w:p>
        </w:tc>
        <w:tc>
          <w:tcPr>
            <w:tcW w:w="1803" w:type="dxa"/>
          </w:tcPr>
          <w:p w14:paraId="6CC8F4D2" w14:textId="5D19C2DD" w:rsidR="00214A74" w:rsidRDefault="00484171" w:rsidP="00214A74">
            <w:pPr>
              <w:jc w:val="center"/>
            </w:pPr>
            <w:r>
              <w:t xml:space="preserve">Leave the </w:t>
            </w:r>
            <w:proofErr w:type="spellStart"/>
            <w:r>
              <w:t>color</w:t>
            </w:r>
            <w:proofErr w:type="spellEnd"/>
            <w:r>
              <w:t xml:space="preserve"> sensor (TCS230) unobstructed</w:t>
            </w:r>
            <w:r w:rsidR="008E77E7">
              <w:t xml:space="preserve"> </w:t>
            </w:r>
            <w:r w:rsidR="00FD0DEB">
              <w:t>for more than 30 seconds</w:t>
            </w:r>
          </w:p>
        </w:tc>
        <w:tc>
          <w:tcPr>
            <w:tcW w:w="1803" w:type="dxa"/>
          </w:tcPr>
          <w:p w14:paraId="74650C87" w14:textId="1885E659" w:rsidR="00214A74" w:rsidRDefault="008E77E7" w:rsidP="00214A74">
            <w:pPr>
              <w:jc w:val="center"/>
            </w:pPr>
            <w:r>
              <w:t xml:space="preserve">If nothing is detected by the sensor TCS230 </w:t>
            </w:r>
            <w:r w:rsidR="00FD0DEB">
              <w:t>after approx. 30s the sorting process should stop and display a message in serial monitor and send summary via MQTT</w:t>
            </w:r>
          </w:p>
        </w:tc>
        <w:tc>
          <w:tcPr>
            <w:tcW w:w="1803" w:type="dxa"/>
          </w:tcPr>
          <w:p w14:paraId="639E9B24" w14:textId="77777777" w:rsidR="00214A74" w:rsidRDefault="00214A74" w:rsidP="00214A74">
            <w:pPr>
              <w:jc w:val="center"/>
            </w:pPr>
          </w:p>
        </w:tc>
        <w:tc>
          <w:tcPr>
            <w:tcW w:w="1804" w:type="dxa"/>
          </w:tcPr>
          <w:p w14:paraId="56B296E8" w14:textId="77777777" w:rsidR="00214A74" w:rsidRDefault="00214A74" w:rsidP="00214A74">
            <w:pPr>
              <w:jc w:val="center"/>
            </w:pPr>
          </w:p>
        </w:tc>
      </w:tr>
      <w:tr w:rsidR="00214A74" w14:paraId="583A6574" w14:textId="77777777" w:rsidTr="00214A74">
        <w:trPr>
          <w:trHeight w:val="1669"/>
        </w:trPr>
        <w:tc>
          <w:tcPr>
            <w:tcW w:w="1803" w:type="dxa"/>
          </w:tcPr>
          <w:p w14:paraId="65231C43" w14:textId="376DDE07" w:rsidR="00214A74" w:rsidRPr="00C4615B" w:rsidRDefault="00484171" w:rsidP="00214A74">
            <w:pPr>
              <w:jc w:val="center"/>
              <w:rPr>
                <w:b/>
                <w:bCs/>
              </w:rPr>
            </w:pPr>
            <w:r w:rsidRPr="00C4615B">
              <w:rPr>
                <w:b/>
                <w:bCs/>
              </w:rPr>
              <w:t>SER_01</w:t>
            </w:r>
          </w:p>
        </w:tc>
        <w:tc>
          <w:tcPr>
            <w:tcW w:w="1803" w:type="dxa"/>
          </w:tcPr>
          <w:p w14:paraId="0F003186" w14:textId="36EAB590" w:rsidR="00214A74" w:rsidRDefault="008E77E7" w:rsidP="00214A74">
            <w:pPr>
              <w:jc w:val="center"/>
            </w:pPr>
            <w:r>
              <w:t>Place a skittle on the detection sensor</w:t>
            </w:r>
            <w:r w:rsidR="00000ECB">
              <w:t>. Check whether dispense servo moves the skittle to the sorting pipe</w:t>
            </w:r>
          </w:p>
        </w:tc>
        <w:tc>
          <w:tcPr>
            <w:tcW w:w="1803" w:type="dxa"/>
          </w:tcPr>
          <w:p w14:paraId="1578ACD6" w14:textId="7209D892" w:rsidR="00214A74" w:rsidRDefault="00000ECB" w:rsidP="00214A74">
            <w:pPr>
              <w:jc w:val="center"/>
            </w:pPr>
            <w:r>
              <w:t xml:space="preserve">After </w:t>
            </w:r>
            <w:proofErr w:type="spellStart"/>
            <w:r>
              <w:t>color</w:t>
            </w:r>
            <w:proofErr w:type="spellEnd"/>
            <w:r>
              <w:t xml:space="preserve"> detection servo should transport the skittle to</w:t>
            </w:r>
            <w:r w:rsidR="002E506E">
              <w:t xml:space="preserve"> </w:t>
            </w:r>
            <w:r>
              <w:t xml:space="preserve">the sorting pipe </w:t>
            </w:r>
          </w:p>
        </w:tc>
        <w:tc>
          <w:tcPr>
            <w:tcW w:w="1803" w:type="dxa"/>
          </w:tcPr>
          <w:p w14:paraId="518B4856" w14:textId="77777777" w:rsidR="00214A74" w:rsidRDefault="00214A74" w:rsidP="00214A74">
            <w:pPr>
              <w:jc w:val="center"/>
            </w:pPr>
          </w:p>
        </w:tc>
        <w:tc>
          <w:tcPr>
            <w:tcW w:w="1804" w:type="dxa"/>
          </w:tcPr>
          <w:p w14:paraId="6762E6BA" w14:textId="77777777" w:rsidR="00214A74" w:rsidRDefault="00214A74" w:rsidP="00214A74">
            <w:pPr>
              <w:jc w:val="center"/>
            </w:pPr>
          </w:p>
        </w:tc>
      </w:tr>
      <w:tr w:rsidR="00214A74" w14:paraId="34974F83" w14:textId="77777777" w:rsidTr="00214A74">
        <w:trPr>
          <w:trHeight w:val="1626"/>
        </w:trPr>
        <w:tc>
          <w:tcPr>
            <w:tcW w:w="1803" w:type="dxa"/>
          </w:tcPr>
          <w:p w14:paraId="535304F5" w14:textId="4CCA9295" w:rsidR="00214A74" w:rsidRPr="00C4615B" w:rsidRDefault="00484171" w:rsidP="00214A74">
            <w:pPr>
              <w:jc w:val="center"/>
              <w:rPr>
                <w:b/>
                <w:bCs/>
              </w:rPr>
            </w:pPr>
            <w:r w:rsidRPr="00C4615B">
              <w:rPr>
                <w:b/>
                <w:bCs/>
              </w:rPr>
              <w:t>SER_02</w:t>
            </w:r>
          </w:p>
        </w:tc>
        <w:tc>
          <w:tcPr>
            <w:tcW w:w="1803" w:type="dxa"/>
          </w:tcPr>
          <w:p w14:paraId="32F20179" w14:textId="7EC65BDC" w:rsidR="00214A74" w:rsidRDefault="00000ECB" w:rsidP="00214A74">
            <w:pPr>
              <w:jc w:val="center"/>
            </w:pPr>
            <w:r>
              <w:t>Place a skittle on the detection sensor. Check whether sorting pipe moves to</w:t>
            </w:r>
            <w:r w:rsidR="00FD0DEB">
              <w:t xml:space="preserve"> t</w:t>
            </w:r>
            <w:r>
              <w:t xml:space="preserve">he correct </w:t>
            </w:r>
            <w:proofErr w:type="spellStart"/>
            <w:r>
              <w:t>color</w:t>
            </w:r>
            <w:proofErr w:type="spellEnd"/>
            <w:r>
              <w:t xml:space="preserve"> container.</w:t>
            </w:r>
          </w:p>
        </w:tc>
        <w:tc>
          <w:tcPr>
            <w:tcW w:w="1803" w:type="dxa"/>
          </w:tcPr>
          <w:p w14:paraId="092F49F7" w14:textId="61E70D21" w:rsidR="00214A74" w:rsidRDefault="00000ECB" w:rsidP="00214A74">
            <w:pPr>
              <w:jc w:val="center"/>
            </w:pPr>
            <w:r>
              <w:t xml:space="preserve">After </w:t>
            </w:r>
            <w:proofErr w:type="spellStart"/>
            <w:r>
              <w:t>color</w:t>
            </w:r>
            <w:proofErr w:type="spellEnd"/>
            <w:r>
              <w:t xml:space="preserve"> detection servo should move the sorting pipe to the corresponding container (</w:t>
            </w:r>
            <w:proofErr w:type="spellStart"/>
            <w:r>
              <w:t>ie</w:t>
            </w:r>
            <w:proofErr w:type="spellEnd"/>
            <w:r>
              <w:t>. Red skittle =&gt; sorting pipe moves to Red container)</w:t>
            </w:r>
          </w:p>
        </w:tc>
        <w:tc>
          <w:tcPr>
            <w:tcW w:w="1803" w:type="dxa"/>
          </w:tcPr>
          <w:p w14:paraId="76353562" w14:textId="77777777" w:rsidR="00214A74" w:rsidRDefault="00214A74" w:rsidP="00214A74">
            <w:pPr>
              <w:jc w:val="center"/>
            </w:pPr>
          </w:p>
        </w:tc>
        <w:tc>
          <w:tcPr>
            <w:tcW w:w="1804" w:type="dxa"/>
          </w:tcPr>
          <w:p w14:paraId="724DFAB1" w14:textId="77777777" w:rsidR="00214A74" w:rsidRDefault="00214A74" w:rsidP="00214A74">
            <w:pPr>
              <w:jc w:val="center"/>
            </w:pPr>
          </w:p>
        </w:tc>
      </w:tr>
    </w:tbl>
    <w:p w14:paraId="54460683" w14:textId="1D74B3C5" w:rsidR="00BE2ADA" w:rsidRDefault="00BE2ADA" w:rsidP="001D28A6">
      <w:pPr>
        <w:rPr>
          <w:sz w:val="32"/>
          <w:szCs w:val="32"/>
        </w:rPr>
      </w:pPr>
    </w:p>
    <w:p w14:paraId="212160CA" w14:textId="188ADF28" w:rsidR="00BE2ADA" w:rsidRDefault="00BE2ADA" w:rsidP="00214A74">
      <w:pPr>
        <w:jc w:val="center"/>
        <w:rPr>
          <w:sz w:val="32"/>
          <w:szCs w:val="32"/>
        </w:rPr>
      </w:pPr>
    </w:p>
    <w:tbl>
      <w:tblPr>
        <w:tblStyle w:val="TableGrid"/>
        <w:tblpPr w:leftFromText="141" w:rightFromText="141" w:vertAnchor="page" w:horzAnchor="margin" w:tblpY="2362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60AB1" w14:paraId="6FAB02E2" w14:textId="77777777" w:rsidTr="00660AB1">
        <w:trPr>
          <w:trHeight w:val="842"/>
        </w:trPr>
        <w:tc>
          <w:tcPr>
            <w:tcW w:w="1803" w:type="dxa"/>
            <w:shd w:val="clear" w:color="auto" w:fill="4472C4" w:themeFill="accent1"/>
          </w:tcPr>
          <w:p w14:paraId="6431FC6C" w14:textId="77777777" w:rsidR="00BE2ADA" w:rsidRPr="00660AB1" w:rsidRDefault="00BE2ADA" w:rsidP="004223C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60AB1">
              <w:rPr>
                <w:b/>
                <w:bCs/>
                <w:color w:val="FFFFFF" w:themeColor="background1"/>
                <w:sz w:val="28"/>
                <w:szCs w:val="28"/>
              </w:rPr>
              <w:t>Test ID</w:t>
            </w:r>
          </w:p>
        </w:tc>
        <w:tc>
          <w:tcPr>
            <w:tcW w:w="1803" w:type="dxa"/>
            <w:shd w:val="clear" w:color="auto" w:fill="4472C4" w:themeFill="accent1"/>
          </w:tcPr>
          <w:p w14:paraId="6CADA8ED" w14:textId="77777777" w:rsidR="00BE2ADA" w:rsidRPr="00660AB1" w:rsidRDefault="00BE2ADA" w:rsidP="004223C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60AB1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  <w:tc>
          <w:tcPr>
            <w:tcW w:w="1803" w:type="dxa"/>
            <w:shd w:val="clear" w:color="auto" w:fill="4472C4" w:themeFill="accent1"/>
          </w:tcPr>
          <w:p w14:paraId="5D36894D" w14:textId="77777777" w:rsidR="00BE2ADA" w:rsidRPr="00660AB1" w:rsidRDefault="00BE2ADA" w:rsidP="004223C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60AB1">
              <w:rPr>
                <w:b/>
                <w:bCs/>
                <w:color w:val="FFFFFF" w:themeColor="background1"/>
                <w:sz w:val="28"/>
                <w:szCs w:val="28"/>
              </w:rPr>
              <w:t>Expected result</w:t>
            </w:r>
          </w:p>
        </w:tc>
        <w:tc>
          <w:tcPr>
            <w:tcW w:w="1803" w:type="dxa"/>
            <w:shd w:val="clear" w:color="auto" w:fill="4472C4" w:themeFill="accent1"/>
          </w:tcPr>
          <w:p w14:paraId="103E3CE5" w14:textId="77777777" w:rsidR="00BE2ADA" w:rsidRPr="00660AB1" w:rsidRDefault="00BE2ADA" w:rsidP="004223C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60AB1">
              <w:rPr>
                <w:b/>
                <w:bCs/>
                <w:color w:val="FFFFFF" w:themeColor="background1"/>
                <w:sz w:val="28"/>
                <w:szCs w:val="28"/>
              </w:rPr>
              <w:t>Result description</w:t>
            </w:r>
          </w:p>
        </w:tc>
        <w:tc>
          <w:tcPr>
            <w:tcW w:w="1804" w:type="dxa"/>
            <w:shd w:val="clear" w:color="auto" w:fill="4472C4" w:themeFill="accent1"/>
          </w:tcPr>
          <w:p w14:paraId="3EB2E293" w14:textId="77777777" w:rsidR="00BE2ADA" w:rsidRPr="00660AB1" w:rsidRDefault="00BE2ADA" w:rsidP="004223C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60AB1">
              <w:rPr>
                <w:b/>
                <w:bCs/>
                <w:color w:val="FFFFFF" w:themeColor="background1"/>
                <w:sz w:val="28"/>
                <w:szCs w:val="28"/>
              </w:rPr>
              <w:t>OK/NOK</w:t>
            </w:r>
          </w:p>
        </w:tc>
      </w:tr>
      <w:tr w:rsidR="00BE2ADA" w14:paraId="7922810D" w14:textId="77777777" w:rsidTr="004223CE">
        <w:trPr>
          <w:trHeight w:val="1700"/>
        </w:trPr>
        <w:tc>
          <w:tcPr>
            <w:tcW w:w="1803" w:type="dxa"/>
          </w:tcPr>
          <w:p w14:paraId="0E9A7E02" w14:textId="4C06DA7C" w:rsidR="00BE2ADA" w:rsidRPr="00C4615B" w:rsidRDefault="00FD0DEB" w:rsidP="004223CE">
            <w:pPr>
              <w:jc w:val="center"/>
              <w:rPr>
                <w:b/>
                <w:bCs/>
              </w:rPr>
            </w:pPr>
            <w:r w:rsidRPr="00C4615B">
              <w:rPr>
                <w:b/>
                <w:bCs/>
              </w:rPr>
              <w:t>SER_03</w:t>
            </w:r>
          </w:p>
        </w:tc>
        <w:tc>
          <w:tcPr>
            <w:tcW w:w="1803" w:type="dxa"/>
          </w:tcPr>
          <w:p w14:paraId="57E0C766" w14:textId="529453A5" w:rsidR="00BE2ADA" w:rsidRDefault="00FD0DEB" w:rsidP="004223CE">
            <w:pPr>
              <w:jc w:val="center"/>
            </w:pPr>
            <w:r>
              <w:t xml:space="preserve">Place more than 10 skittles of the same </w:t>
            </w:r>
            <w:proofErr w:type="spellStart"/>
            <w:r>
              <w:t>color</w:t>
            </w:r>
            <w:proofErr w:type="spellEnd"/>
            <w:r>
              <w:t xml:space="preserve"> (</w:t>
            </w:r>
            <w:proofErr w:type="spellStart"/>
            <w:r>
              <w:t>ie</w:t>
            </w:r>
            <w:proofErr w:type="spellEnd"/>
            <w:r>
              <w:t xml:space="preserve">. 13x RED skittle) in succession </w:t>
            </w:r>
          </w:p>
        </w:tc>
        <w:tc>
          <w:tcPr>
            <w:tcW w:w="1803" w:type="dxa"/>
          </w:tcPr>
          <w:p w14:paraId="654E887E" w14:textId="25CF2489" w:rsidR="00BE2ADA" w:rsidRDefault="00FD0DEB" w:rsidP="004223CE">
            <w:pPr>
              <w:jc w:val="center"/>
            </w:pPr>
            <w:r>
              <w:t xml:space="preserve">After moving 10 skittles of the same </w:t>
            </w:r>
            <w:proofErr w:type="spellStart"/>
            <w:r>
              <w:t>color</w:t>
            </w:r>
            <w:proofErr w:type="spellEnd"/>
            <w:r>
              <w:t xml:space="preserve"> into the corresponding container, excessive skittle should be moved into the EXCESS container (appropriate message should be displayed in serial monitor)</w:t>
            </w:r>
          </w:p>
        </w:tc>
        <w:tc>
          <w:tcPr>
            <w:tcW w:w="1803" w:type="dxa"/>
          </w:tcPr>
          <w:p w14:paraId="10D72DF5" w14:textId="77777777" w:rsidR="00BE2ADA" w:rsidRDefault="00BE2ADA" w:rsidP="004223CE">
            <w:pPr>
              <w:jc w:val="center"/>
            </w:pPr>
          </w:p>
        </w:tc>
        <w:tc>
          <w:tcPr>
            <w:tcW w:w="1804" w:type="dxa"/>
          </w:tcPr>
          <w:p w14:paraId="2A0ABDDD" w14:textId="77777777" w:rsidR="00BE2ADA" w:rsidRDefault="00BE2ADA" w:rsidP="004223CE">
            <w:pPr>
              <w:jc w:val="center"/>
            </w:pPr>
          </w:p>
        </w:tc>
      </w:tr>
      <w:tr w:rsidR="00BE2ADA" w14:paraId="7BDC04EE" w14:textId="77777777" w:rsidTr="004223CE">
        <w:trPr>
          <w:trHeight w:val="1717"/>
        </w:trPr>
        <w:tc>
          <w:tcPr>
            <w:tcW w:w="1803" w:type="dxa"/>
          </w:tcPr>
          <w:p w14:paraId="3BBDD1A6" w14:textId="7D533C72" w:rsidR="00BE2ADA" w:rsidRPr="00C4615B" w:rsidRDefault="00FD0DEB" w:rsidP="004223CE">
            <w:pPr>
              <w:jc w:val="center"/>
              <w:rPr>
                <w:b/>
                <w:bCs/>
              </w:rPr>
            </w:pPr>
            <w:r w:rsidRPr="00C4615B">
              <w:rPr>
                <w:b/>
                <w:bCs/>
              </w:rPr>
              <w:t>WIFI_00</w:t>
            </w:r>
          </w:p>
        </w:tc>
        <w:tc>
          <w:tcPr>
            <w:tcW w:w="1803" w:type="dxa"/>
          </w:tcPr>
          <w:p w14:paraId="76A1FC99" w14:textId="2E5B9E8B" w:rsidR="00BE2ADA" w:rsidRDefault="00FD0DEB" w:rsidP="004223CE">
            <w:pPr>
              <w:jc w:val="center"/>
            </w:pPr>
            <w:r>
              <w:t xml:space="preserve">Turn the Arduino on with appropriate SSID and </w:t>
            </w:r>
            <w:proofErr w:type="spellStart"/>
            <w:r>
              <w:t>Wi</w:t>
            </w:r>
            <w:r w:rsidR="002E506E">
              <w:t>F</w:t>
            </w:r>
            <w:r>
              <w:t>i</w:t>
            </w:r>
            <w:proofErr w:type="spellEnd"/>
            <w:r>
              <w:t xml:space="preserve"> password</w:t>
            </w:r>
          </w:p>
          <w:p w14:paraId="7C20A5F1" w14:textId="3F5D589A" w:rsidR="00846676" w:rsidRDefault="00846676" w:rsidP="004223CE">
            <w:pPr>
              <w:jc w:val="center"/>
            </w:pPr>
            <w:r>
              <w:t>And wait a few seconds</w:t>
            </w:r>
          </w:p>
        </w:tc>
        <w:tc>
          <w:tcPr>
            <w:tcW w:w="1803" w:type="dxa"/>
          </w:tcPr>
          <w:p w14:paraId="0B8B0A30" w14:textId="347599FD" w:rsidR="00BE2ADA" w:rsidRDefault="00FD0DEB" w:rsidP="004223CE">
            <w:pPr>
              <w:jc w:val="center"/>
            </w:pPr>
            <w:r>
              <w:t>System should establish a network connection and display a message in serial monitor</w:t>
            </w:r>
          </w:p>
        </w:tc>
        <w:tc>
          <w:tcPr>
            <w:tcW w:w="1803" w:type="dxa"/>
          </w:tcPr>
          <w:p w14:paraId="70127BD2" w14:textId="77777777" w:rsidR="00BE2ADA" w:rsidRDefault="00BE2ADA" w:rsidP="004223CE">
            <w:pPr>
              <w:jc w:val="center"/>
            </w:pPr>
          </w:p>
        </w:tc>
        <w:tc>
          <w:tcPr>
            <w:tcW w:w="1804" w:type="dxa"/>
          </w:tcPr>
          <w:p w14:paraId="102523D3" w14:textId="77777777" w:rsidR="00BE2ADA" w:rsidRDefault="00BE2ADA" w:rsidP="004223CE">
            <w:pPr>
              <w:jc w:val="center"/>
            </w:pPr>
          </w:p>
        </w:tc>
      </w:tr>
      <w:tr w:rsidR="00BE2ADA" w14:paraId="369779A3" w14:textId="77777777" w:rsidTr="004223CE">
        <w:trPr>
          <w:trHeight w:val="1721"/>
        </w:trPr>
        <w:tc>
          <w:tcPr>
            <w:tcW w:w="1803" w:type="dxa"/>
          </w:tcPr>
          <w:p w14:paraId="42B60FE7" w14:textId="00AEB5F3" w:rsidR="00BE2ADA" w:rsidRPr="00C4615B" w:rsidRDefault="00846676" w:rsidP="004223CE">
            <w:pPr>
              <w:jc w:val="center"/>
              <w:rPr>
                <w:b/>
                <w:bCs/>
              </w:rPr>
            </w:pPr>
            <w:r w:rsidRPr="00C4615B">
              <w:rPr>
                <w:b/>
                <w:bCs/>
              </w:rPr>
              <w:t>MQTT_00</w:t>
            </w:r>
          </w:p>
        </w:tc>
        <w:tc>
          <w:tcPr>
            <w:tcW w:w="1803" w:type="dxa"/>
          </w:tcPr>
          <w:p w14:paraId="5D8CEB0E" w14:textId="662DC1E3" w:rsidR="00BE2ADA" w:rsidRDefault="00846676" w:rsidP="004223CE">
            <w:pPr>
              <w:jc w:val="center"/>
            </w:pPr>
            <w:r>
              <w:t>Turn the Arduino on with appropriate SSID,</w:t>
            </w:r>
            <w:r w:rsidR="002E506E">
              <w:t xml:space="preserve"> </w:t>
            </w:r>
            <w:proofErr w:type="spellStart"/>
            <w:r>
              <w:t>Wi</w:t>
            </w:r>
            <w:r w:rsidR="002E506E">
              <w:t>F</w:t>
            </w:r>
            <w:r>
              <w:t>i</w:t>
            </w:r>
            <w:proofErr w:type="spellEnd"/>
            <w:r>
              <w:t xml:space="preserve"> password and MQTT broker and wait a few seconds</w:t>
            </w:r>
          </w:p>
        </w:tc>
        <w:tc>
          <w:tcPr>
            <w:tcW w:w="1803" w:type="dxa"/>
          </w:tcPr>
          <w:p w14:paraId="022265A3" w14:textId="15E2421B" w:rsidR="00BE2ADA" w:rsidRDefault="00846676" w:rsidP="004223CE">
            <w:pPr>
              <w:jc w:val="center"/>
            </w:pPr>
            <w:r>
              <w:t>System should establish connection with the broker and display appropriate message in serial monitor</w:t>
            </w:r>
          </w:p>
        </w:tc>
        <w:tc>
          <w:tcPr>
            <w:tcW w:w="1803" w:type="dxa"/>
          </w:tcPr>
          <w:p w14:paraId="7CA1C0C1" w14:textId="77777777" w:rsidR="00BE2ADA" w:rsidRDefault="00BE2ADA" w:rsidP="004223CE">
            <w:pPr>
              <w:jc w:val="center"/>
            </w:pPr>
          </w:p>
        </w:tc>
        <w:tc>
          <w:tcPr>
            <w:tcW w:w="1804" w:type="dxa"/>
          </w:tcPr>
          <w:p w14:paraId="646CA233" w14:textId="77777777" w:rsidR="00BE2ADA" w:rsidRDefault="00BE2ADA" w:rsidP="004223CE">
            <w:pPr>
              <w:jc w:val="center"/>
            </w:pPr>
          </w:p>
        </w:tc>
      </w:tr>
      <w:tr w:rsidR="00BE2ADA" w14:paraId="32CD0819" w14:textId="77777777" w:rsidTr="004223CE">
        <w:trPr>
          <w:trHeight w:val="1669"/>
        </w:trPr>
        <w:tc>
          <w:tcPr>
            <w:tcW w:w="1803" w:type="dxa"/>
          </w:tcPr>
          <w:p w14:paraId="6C222666" w14:textId="181455E6" w:rsidR="00BE2ADA" w:rsidRPr="00C4615B" w:rsidRDefault="00846676" w:rsidP="004223CE">
            <w:pPr>
              <w:jc w:val="center"/>
              <w:rPr>
                <w:b/>
                <w:bCs/>
              </w:rPr>
            </w:pPr>
            <w:r w:rsidRPr="00C4615B">
              <w:rPr>
                <w:b/>
                <w:bCs/>
              </w:rPr>
              <w:t>MQTT_01</w:t>
            </w:r>
          </w:p>
        </w:tc>
        <w:tc>
          <w:tcPr>
            <w:tcW w:w="1803" w:type="dxa"/>
          </w:tcPr>
          <w:p w14:paraId="7527FC21" w14:textId="6F7EDDCF" w:rsidR="00BE2ADA" w:rsidRDefault="00846676" w:rsidP="004223CE">
            <w:pPr>
              <w:jc w:val="center"/>
            </w:pPr>
            <w:r>
              <w:t>Do the same as in MQTT_00 test and wait more than 30s</w:t>
            </w:r>
          </w:p>
        </w:tc>
        <w:tc>
          <w:tcPr>
            <w:tcW w:w="1803" w:type="dxa"/>
          </w:tcPr>
          <w:p w14:paraId="1A007F8B" w14:textId="03A7BA14" w:rsidR="00BE2ADA" w:rsidRDefault="00846676" w:rsidP="004223CE">
            <w:pPr>
              <w:jc w:val="center"/>
            </w:pPr>
            <w:r>
              <w:t>System should do as in MQTT_00 test and after 30s it should time out and send summary via MQTT (a message should appear in serial monitor)</w:t>
            </w:r>
          </w:p>
        </w:tc>
        <w:tc>
          <w:tcPr>
            <w:tcW w:w="1803" w:type="dxa"/>
          </w:tcPr>
          <w:p w14:paraId="2029AD39" w14:textId="77777777" w:rsidR="00BE2ADA" w:rsidRDefault="00BE2ADA" w:rsidP="004223CE">
            <w:pPr>
              <w:jc w:val="center"/>
            </w:pPr>
          </w:p>
        </w:tc>
        <w:tc>
          <w:tcPr>
            <w:tcW w:w="1804" w:type="dxa"/>
          </w:tcPr>
          <w:p w14:paraId="79E7203F" w14:textId="77777777" w:rsidR="00BE2ADA" w:rsidRDefault="00BE2ADA" w:rsidP="004223CE">
            <w:pPr>
              <w:jc w:val="center"/>
            </w:pPr>
          </w:p>
        </w:tc>
      </w:tr>
    </w:tbl>
    <w:p w14:paraId="229FB6BC" w14:textId="0AA29782" w:rsidR="00BE2ADA" w:rsidRDefault="00BE2ADA" w:rsidP="00214A74">
      <w:pPr>
        <w:jc w:val="center"/>
        <w:rPr>
          <w:sz w:val="32"/>
          <w:szCs w:val="32"/>
        </w:rPr>
      </w:pPr>
    </w:p>
    <w:p w14:paraId="1A9B073B" w14:textId="48713454" w:rsidR="00846676" w:rsidRDefault="00846676" w:rsidP="00214A74">
      <w:pPr>
        <w:jc w:val="center"/>
        <w:rPr>
          <w:sz w:val="32"/>
          <w:szCs w:val="32"/>
        </w:rPr>
      </w:pPr>
    </w:p>
    <w:p w14:paraId="608F5791" w14:textId="77777777" w:rsidR="001D28A6" w:rsidRDefault="001D28A6" w:rsidP="00214A74">
      <w:pPr>
        <w:jc w:val="center"/>
        <w:rPr>
          <w:sz w:val="32"/>
          <w:szCs w:val="32"/>
        </w:rPr>
      </w:pPr>
    </w:p>
    <w:p w14:paraId="39F168D0" w14:textId="32C23C48" w:rsidR="00846676" w:rsidRPr="00660AB1" w:rsidRDefault="00846676" w:rsidP="00214A74">
      <w:pPr>
        <w:jc w:val="center"/>
        <w:rPr>
          <w:b/>
          <w:bCs/>
          <w:sz w:val="32"/>
          <w:szCs w:val="32"/>
        </w:rPr>
      </w:pPr>
      <w:r w:rsidRPr="00660AB1">
        <w:rPr>
          <w:b/>
          <w:bCs/>
          <w:sz w:val="32"/>
          <w:szCs w:val="32"/>
        </w:rPr>
        <w:lastRenderedPageBreak/>
        <w:t>SUMMARY</w:t>
      </w:r>
    </w:p>
    <w:p w14:paraId="3FFDDFA8" w14:textId="097A11D1" w:rsidR="00846676" w:rsidRDefault="00846676" w:rsidP="00214A74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6676" w14:paraId="172595CE" w14:textId="77777777" w:rsidTr="00660AB1">
        <w:tc>
          <w:tcPr>
            <w:tcW w:w="4508" w:type="dxa"/>
            <w:shd w:val="clear" w:color="auto" w:fill="4472C4" w:themeFill="accent1"/>
          </w:tcPr>
          <w:p w14:paraId="13194D5F" w14:textId="64714684" w:rsidR="00846676" w:rsidRPr="00660AB1" w:rsidRDefault="00846676" w:rsidP="00214A74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660AB1">
              <w:rPr>
                <w:b/>
                <w:bCs/>
                <w:color w:val="FFFFFF" w:themeColor="background1"/>
                <w:sz w:val="32"/>
                <w:szCs w:val="32"/>
              </w:rPr>
              <w:t>Test ID</w:t>
            </w:r>
          </w:p>
        </w:tc>
        <w:tc>
          <w:tcPr>
            <w:tcW w:w="4508" w:type="dxa"/>
            <w:shd w:val="clear" w:color="auto" w:fill="4472C4" w:themeFill="accent1"/>
          </w:tcPr>
          <w:p w14:paraId="4CBA0383" w14:textId="73B68FD3" w:rsidR="00846676" w:rsidRPr="00660AB1" w:rsidRDefault="00846676" w:rsidP="00214A74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660AB1">
              <w:rPr>
                <w:b/>
                <w:bCs/>
                <w:color w:val="FFFFFF" w:themeColor="background1"/>
                <w:sz w:val="32"/>
                <w:szCs w:val="32"/>
              </w:rPr>
              <w:t>Result</w:t>
            </w:r>
          </w:p>
        </w:tc>
      </w:tr>
      <w:tr w:rsidR="00846676" w14:paraId="116320E0" w14:textId="77777777" w:rsidTr="00846676">
        <w:tc>
          <w:tcPr>
            <w:tcW w:w="4508" w:type="dxa"/>
          </w:tcPr>
          <w:p w14:paraId="17F0B1D1" w14:textId="3916F909" w:rsidR="00846676" w:rsidRPr="00C4615B" w:rsidRDefault="00846676" w:rsidP="00214A74">
            <w:pPr>
              <w:jc w:val="center"/>
              <w:rPr>
                <w:b/>
                <w:bCs/>
                <w:sz w:val="32"/>
                <w:szCs w:val="32"/>
              </w:rPr>
            </w:pPr>
            <w:r w:rsidRPr="00C4615B">
              <w:rPr>
                <w:b/>
                <w:bCs/>
                <w:sz w:val="32"/>
                <w:szCs w:val="32"/>
              </w:rPr>
              <w:t>DET_00</w:t>
            </w:r>
          </w:p>
        </w:tc>
        <w:tc>
          <w:tcPr>
            <w:tcW w:w="4508" w:type="dxa"/>
          </w:tcPr>
          <w:p w14:paraId="07E25853" w14:textId="77777777" w:rsidR="00846676" w:rsidRDefault="00846676" w:rsidP="00214A74">
            <w:pPr>
              <w:jc w:val="center"/>
              <w:rPr>
                <w:sz w:val="32"/>
                <w:szCs w:val="32"/>
              </w:rPr>
            </w:pPr>
          </w:p>
        </w:tc>
      </w:tr>
      <w:tr w:rsidR="00846676" w14:paraId="53437BF0" w14:textId="77777777" w:rsidTr="00846676">
        <w:tc>
          <w:tcPr>
            <w:tcW w:w="4508" w:type="dxa"/>
          </w:tcPr>
          <w:p w14:paraId="22F0F81C" w14:textId="4AA026ED" w:rsidR="00846676" w:rsidRPr="00C4615B" w:rsidRDefault="00846676" w:rsidP="00214A74">
            <w:pPr>
              <w:jc w:val="center"/>
              <w:rPr>
                <w:b/>
                <w:bCs/>
                <w:sz w:val="32"/>
                <w:szCs w:val="32"/>
              </w:rPr>
            </w:pPr>
            <w:r w:rsidRPr="00C4615B">
              <w:rPr>
                <w:b/>
                <w:bCs/>
                <w:sz w:val="32"/>
                <w:szCs w:val="32"/>
              </w:rPr>
              <w:t>DET_01</w:t>
            </w:r>
          </w:p>
        </w:tc>
        <w:tc>
          <w:tcPr>
            <w:tcW w:w="4508" w:type="dxa"/>
          </w:tcPr>
          <w:p w14:paraId="116B0FA2" w14:textId="77777777" w:rsidR="00846676" w:rsidRDefault="00846676" w:rsidP="00214A74">
            <w:pPr>
              <w:jc w:val="center"/>
              <w:rPr>
                <w:sz w:val="32"/>
                <w:szCs w:val="32"/>
              </w:rPr>
            </w:pPr>
          </w:p>
        </w:tc>
      </w:tr>
      <w:tr w:rsidR="00846676" w:rsidRPr="002E506E" w14:paraId="334515C8" w14:textId="77777777" w:rsidTr="00846676">
        <w:tc>
          <w:tcPr>
            <w:tcW w:w="4508" w:type="dxa"/>
          </w:tcPr>
          <w:p w14:paraId="5EF687F8" w14:textId="2AB4999E" w:rsidR="00846676" w:rsidRPr="00C4615B" w:rsidRDefault="00846676" w:rsidP="00214A74">
            <w:pPr>
              <w:jc w:val="center"/>
              <w:rPr>
                <w:b/>
                <w:bCs/>
                <w:sz w:val="32"/>
                <w:szCs w:val="32"/>
              </w:rPr>
            </w:pPr>
            <w:r w:rsidRPr="00C4615B">
              <w:rPr>
                <w:b/>
                <w:bCs/>
                <w:sz w:val="32"/>
                <w:szCs w:val="32"/>
              </w:rPr>
              <w:t>SER_00</w:t>
            </w:r>
          </w:p>
        </w:tc>
        <w:tc>
          <w:tcPr>
            <w:tcW w:w="4508" w:type="dxa"/>
          </w:tcPr>
          <w:p w14:paraId="32CB1082" w14:textId="77777777" w:rsidR="00846676" w:rsidRDefault="00846676" w:rsidP="00214A74">
            <w:pPr>
              <w:jc w:val="center"/>
              <w:rPr>
                <w:sz w:val="32"/>
                <w:szCs w:val="32"/>
              </w:rPr>
            </w:pPr>
          </w:p>
        </w:tc>
      </w:tr>
      <w:tr w:rsidR="00846676" w14:paraId="13AF53A5" w14:textId="77777777" w:rsidTr="00846676">
        <w:tc>
          <w:tcPr>
            <w:tcW w:w="4508" w:type="dxa"/>
          </w:tcPr>
          <w:p w14:paraId="7C61693A" w14:textId="6188655A" w:rsidR="00846676" w:rsidRPr="00C4615B" w:rsidRDefault="00846676" w:rsidP="00214A74">
            <w:pPr>
              <w:jc w:val="center"/>
              <w:rPr>
                <w:b/>
                <w:bCs/>
                <w:sz w:val="32"/>
                <w:szCs w:val="32"/>
              </w:rPr>
            </w:pPr>
            <w:r w:rsidRPr="00C4615B">
              <w:rPr>
                <w:b/>
                <w:bCs/>
                <w:sz w:val="32"/>
                <w:szCs w:val="32"/>
              </w:rPr>
              <w:t>SER_01</w:t>
            </w:r>
          </w:p>
        </w:tc>
        <w:tc>
          <w:tcPr>
            <w:tcW w:w="4508" w:type="dxa"/>
          </w:tcPr>
          <w:p w14:paraId="400ED287" w14:textId="77777777" w:rsidR="00846676" w:rsidRDefault="00846676" w:rsidP="00214A74">
            <w:pPr>
              <w:jc w:val="center"/>
              <w:rPr>
                <w:sz w:val="32"/>
                <w:szCs w:val="32"/>
              </w:rPr>
            </w:pPr>
          </w:p>
        </w:tc>
      </w:tr>
      <w:tr w:rsidR="00846676" w14:paraId="1849A79A" w14:textId="77777777" w:rsidTr="00846676">
        <w:tc>
          <w:tcPr>
            <w:tcW w:w="4508" w:type="dxa"/>
          </w:tcPr>
          <w:p w14:paraId="4828A92C" w14:textId="6E34F916" w:rsidR="00846676" w:rsidRPr="00C4615B" w:rsidRDefault="00846676" w:rsidP="00214A74">
            <w:pPr>
              <w:jc w:val="center"/>
              <w:rPr>
                <w:b/>
                <w:bCs/>
                <w:sz w:val="32"/>
                <w:szCs w:val="32"/>
              </w:rPr>
            </w:pPr>
            <w:r w:rsidRPr="00C4615B">
              <w:rPr>
                <w:b/>
                <w:bCs/>
                <w:sz w:val="32"/>
                <w:szCs w:val="32"/>
              </w:rPr>
              <w:t>SER_02</w:t>
            </w:r>
          </w:p>
        </w:tc>
        <w:tc>
          <w:tcPr>
            <w:tcW w:w="4508" w:type="dxa"/>
          </w:tcPr>
          <w:p w14:paraId="5AEEDAB8" w14:textId="77777777" w:rsidR="00846676" w:rsidRDefault="00846676" w:rsidP="00214A74">
            <w:pPr>
              <w:jc w:val="center"/>
              <w:rPr>
                <w:sz w:val="32"/>
                <w:szCs w:val="32"/>
              </w:rPr>
            </w:pPr>
          </w:p>
        </w:tc>
      </w:tr>
      <w:tr w:rsidR="00846676" w14:paraId="5A4C5525" w14:textId="77777777" w:rsidTr="00846676">
        <w:tc>
          <w:tcPr>
            <w:tcW w:w="4508" w:type="dxa"/>
          </w:tcPr>
          <w:p w14:paraId="5CAF81DB" w14:textId="13CA8623" w:rsidR="00846676" w:rsidRPr="00C4615B" w:rsidRDefault="00846676" w:rsidP="00214A74">
            <w:pPr>
              <w:jc w:val="center"/>
              <w:rPr>
                <w:b/>
                <w:bCs/>
                <w:sz w:val="32"/>
                <w:szCs w:val="32"/>
              </w:rPr>
            </w:pPr>
            <w:r w:rsidRPr="00C4615B">
              <w:rPr>
                <w:b/>
                <w:bCs/>
                <w:sz w:val="32"/>
                <w:szCs w:val="32"/>
              </w:rPr>
              <w:t>SER_03</w:t>
            </w:r>
          </w:p>
        </w:tc>
        <w:tc>
          <w:tcPr>
            <w:tcW w:w="4508" w:type="dxa"/>
          </w:tcPr>
          <w:p w14:paraId="54159044" w14:textId="77777777" w:rsidR="00846676" w:rsidRDefault="00846676" w:rsidP="00214A74">
            <w:pPr>
              <w:jc w:val="center"/>
              <w:rPr>
                <w:sz w:val="32"/>
                <w:szCs w:val="32"/>
              </w:rPr>
            </w:pPr>
          </w:p>
        </w:tc>
      </w:tr>
      <w:tr w:rsidR="00846676" w14:paraId="778209B6" w14:textId="77777777" w:rsidTr="00846676">
        <w:tc>
          <w:tcPr>
            <w:tcW w:w="4508" w:type="dxa"/>
          </w:tcPr>
          <w:p w14:paraId="3D6B617B" w14:textId="76EDC833" w:rsidR="00846676" w:rsidRPr="00C4615B" w:rsidRDefault="00846676" w:rsidP="00214A74">
            <w:pPr>
              <w:jc w:val="center"/>
              <w:rPr>
                <w:b/>
                <w:bCs/>
                <w:sz w:val="32"/>
                <w:szCs w:val="32"/>
              </w:rPr>
            </w:pPr>
            <w:r w:rsidRPr="00C4615B">
              <w:rPr>
                <w:b/>
                <w:bCs/>
                <w:sz w:val="32"/>
                <w:szCs w:val="32"/>
              </w:rPr>
              <w:t>WIFI_00</w:t>
            </w:r>
          </w:p>
        </w:tc>
        <w:tc>
          <w:tcPr>
            <w:tcW w:w="4508" w:type="dxa"/>
          </w:tcPr>
          <w:p w14:paraId="5B877AE2" w14:textId="77777777" w:rsidR="00846676" w:rsidRDefault="00846676" w:rsidP="00214A74">
            <w:pPr>
              <w:jc w:val="center"/>
              <w:rPr>
                <w:sz w:val="32"/>
                <w:szCs w:val="32"/>
              </w:rPr>
            </w:pPr>
          </w:p>
        </w:tc>
      </w:tr>
      <w:tr w:rsidR="00846676" w14:paraId="1CF3B811" w14:textId="77777777" w:rsidTr="00846676">
        <w:tc>
          <w:tcPr>
            <w:tcW w:w="4508" w:type="dxa"/>
          </w:tcPr>
          <w:p w14:paraId="373CA492" w14:textId="1128CDCE" w:rsidR="00846676" w:rsidRPr="00C4615B" w:rsidRDefault="00846676" w:rsidP="00214A74">
            <w:pPr>
              <w:jc w:val="center"/>
              <w:rPr>
                <w:b/>
                <w:bCs/>
                <w:sz w:val="32"/>
                <w:szCs w:val="32"/>
              </w:rPr>
            </w:pPr>
            <w:r w:rsidRPr="00C4615B">
              <w:rPr>
                <w:b/>
                <w:bCs/>
                <w:sz w:val="32"/>
                <w:szCs w:val="32"/>
              </w:rPr>
              <w:t>MQTT_00</w:t>
            </w:r>
          </w:p>
        </w:tc>
        <w:tc>
          <w:tcPr>
            <w:tcW w:w="4508" w:type="dxa"/>
          </w:tcPr>
          <w:p w14:paraId="2C82473D" w14:textId="77777777" w:rsidR="00846676" w:rsidRDefault="00846676" w:rsidP="00214A74">
            <w:pPr>
              <w:jc w:val="center"/>
              <w:rPr>
                <w:sz w:val="32"/>
                <w:szCs w:val="32"/>
              </w:rPr>
            </w:pPr>
          </w:p>
        </w:tc>
      </w:tr>
      <w:tr w:rsidR="00846676" w14:paraId="6661F926" w14:textId="77777777" w:rsidTr="00846676">
        <w:tc>
          <w:tcPr>
            <w:tcW w:w="4508" w:type="dxa"/>
          </w:tcPr>
          <w:p w14:paraId="1D995AC7" w14:textId="4FE7CCA4" w:rsidR="00846676" w:rsidRPr="00C4615B" w:rsidRDefault="00846676" w:rsidP="00214A74">
            <w:pPr>
              <w:jc w:val="center"/>
              <w:rPr>
                <w:b/>
                <w:bCs/>
                <w:sz w:val="32"/>
                <w:szCs w:val="32"/>
              </w:rPr>
            </w:pPr>
            <w:r w:rsidRPr="00C4615B">
              <w:rPr>
                <w:b/>
                <w:bCs/>
                <w:sz w:val="32"/>
                <w:szCs w:val="32"/>
              </w:rPr>
              <w:t>MQTT_01</w:t>
            </w:r>
          </w:p>
        </w:tc>
        <w:tc>
          <w:tcPr>
            <w:tcW w:w="4508" w:type="dxa"/>
          </w:tcPr>
          <w:p w14:paraId="1F3C464F" w14:textId="77777777" w:rsidR="00846676" w:rsidRDefault="00846676" w:rsidP="00214A74">
            <w:pPr>
              <w:jc w:val="center"/>
              <w:rPr>
                <w:sz w:val="32"/>
                <w:szCs w:val="32"/>
              </w:rPr>
            </w:pPr>
          </w:p>
        </w:tc>
      </w:tr>
    </w:tbl>
    <w:p w14:paraId="2B0A33FA" w14:textId="77777777" w:rsidR="00846676" w:rsidRPr="00214A74" w:rsidRDefault="00846676" w:rsidP="00214A74">
      <w:pPr>
        <w:jc w:val="center"/>
        <w:rPr>
          <w:sz w:val="32"/>
          <w:szCs w:val="32"/>
        </w:rPr>
      </w:pPr>
    </w:p>
    <w:sectPr w:rsidR="00846676" w:rsidRPr="00214A74" w:rsidSect="0084667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74"/>
    <w:rsid w:val="00000ECB"/>
    <w:rsid w:val="000B7DB0"/>
    <w:rsid w:val="001D28A6"/>
    <w:rsid w:val="00214A74"/>
    <w:rsid w:val="002E506E"/>
    <w:rsid w:val="003B459C"/>
    <w:rsid w:val="00484171"/>
    <w:rsid w:val="00512438"/>
    <w:rsid w:val="00660AB1"/>
    <w:rsid w:val="00846676"/>
    <w:rsid w:val="008D766C"/>
    <w:rsid w:val="008E77E7"/>
    <w:rsid w:val="00B31037"/>
    <w:rsid w:val="00BE2ADA"/>
    <w:rsid w:val="00C4615B"/>
    <w:rsid w:val="00FD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393B78"/>
  <w15:chartTrackingRefBased/>
  <w15:docId w15:val="{B5ED2A30-7D15-4AF5-BB50-4C185E8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AD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4667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667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skittle sorting machine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2856</TotalTime>
  <Pages>4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 halen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 pre-sorting system test</dc:title>
  <dc:subject/>
  <dc:creator>SA TWARDOWSKI</dc:creator>
  <cp:keywords/>
  <dc:description/>
  <cp:lastModifiedBy>slatan slatanek</cp:lastModifiedBy>
  <cp:revision>9</cp:revision>
  <dcterms:created xsi:type="dcterms:W3CDTF">2020-06-13T12:13:00Z</dcterms:created>
  <dcterms:modified xsi:type="dcterms:W3CDTF">2020-06-15T11:58:00Z</dcterms:modified>
</cp:coreProperties>
</file>