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5"/>
        <w:gridCol w:w="421"/>
        <w:gridCol w:w="5202"/>
        <w:gridCol w:w="541"/>
        <w:gridCol w:w="319"/>
        <w:gridCol w:w="591"/>
        <w:gridCol w:w="644"/>
        <w:gridCol w:w="221"/>
        <w:gridCol w:w="1627"/>
      </w:tblGrid>
      <w:tr w:rsidR="00F0142E" w:rsidRPr="003F6C48" w:rsidTr="007E7704">
        <w:trPr>
          <w:trHeight w:val="3617"/>
        </w:trPr>
        <w:tc>
          <w:tcPr>
            <w:tcW w:w="10031" w:type="dxa"/>
            <w:gridSpan w:val="9"/>
          </w:tcPr>
          <w:p w:rsidR="00776C0D" w:rsidRPr="003F6C48" w:rsidRDefault="00B05CD4" w:rsidP="00CE21C1">
            <w:pPr>
              <w:pStyle w:val="Header"/>
              <w:tabs>
                <w:tab w:val="left" w:pos="705"/>
              </w:tabs>
              <w:rPr>
                <w:rFonts w:ascii="Times New Roman" w:hAnsi="Times New Roman" w:cs="Times New Roman"/>
                <w:sz w:val="28"/>
                <w:szCs w:val="28"/>
              </w:rPr>
            </w:pPr>
            <w:r w:rsidRPr="003F6C48">
              <w:rPr>
                <w:rFonts w:ascii="Times New Roman" w:hAnsi="Times New Roman" w:cs="Times New Roman"/>
                <w:b/>
                <w:i/>
                <w:noProof/>
                <w:sz w:val="24"/>
                <w:szCs w:val="24"/>
              </w:rPr>
              <w:drawing>
                <wp:anchor distT="0" distB="0" distL="114300" distR="114300" simplePos="0" relativeHeight="251659264" behindDoc="0" locked="0" layoutInCell="1" allowOverlap="1" wp14:anchorId="4A6CEE20" wp14:editId="4FF818EA">
                  <wp:simplePos x="0" y="0"/>
                  <wp:positionH relativeFrom="column">
                    <wp:posOffset>-47625</wp:posOffset>
                  </wp:positionH>
                  <wp:positionV relativeFrom="paragraph">
                    <wp:posOffset>81280</wp:posOffset>
                  </wp:positionV>
                  <wp:extent cx="876300" cy="714375"/>
                  <wp:effectExtent l="19050" t="0" r="0" b="0"/>
                  <wp:wrapThrough wrapText="bothSides">
                    <wp:wrapPolygon edited="0">
                      <wp:start x="-470" y="0"/>
                      <wp:lineTo x="-470" y="21312"/>
                      <wp:lineTo x="21600" y="21312"/>
                      <wp:lineTo x="21600" y="0"/>
                      <wp:lineTo x="-470" y="0"/>
                    </wp:wrapPolygon>
                  </wp:wrapThrough>
                  <wp:docPr id="1" name="Picture 1" descr="C:\Users\india\Desktop\tkrc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Desktop\tkrcet-logo.jpg"/>
                          <pic:cNvPicPr>
                            <a:picLocks noChangeAspect="1" noChangeArrowheads="1"/>
                          </pic:cNvPicPr>
                        </pic:nvPicPr>
                        <pic:blipFill>
                          <a:blip r:embed="rId9" cstate="print"/>
                          <a:srcRect/>
                          <a:stretch>
                            <a:fillRect/>
                          </a:stretch>
                        </pic:blipFill>
                        <pic:spPr bwMode="auto">
                          <a:xfrm>
                            <a:off x="0" y="0"/>
                            <a:ext cx="876300" cy="714375"/>
                          </a:xfrm>
                          <a:prstGeom prst="rect">
                            <a:avLst/>
                          </a:prstGeom>
                          <a:noFill/>
                          <a:ln w="9525">
                            <a:noFill/>
                            <a:miter lim="800000"/>
                            <a:headEnd/>
                            <a:tailEnd/>
                          </a:ln>
                        </pic:spPr>
                      </pic:pic>
                    </a:graphicData>
                  </a:graphic>
                </wp:anchor>
              </w:drawing>
            </w:r>
            <w:r w:rsidR="004254A5" w:rsidRPr="003F6C48">
              <w:rPr>
                <w:rFonts w:ascii="Times New Roman" w:hAnsi="Times New Roman" w:cs="Times New Roman"/>
                <w:b/>
                <w:i/>
                <w:sz w:val="24"/>
                <w:szCs w:val="24"/>
              </w:rPr>
              <w:t>R20</w:t>
            </w:r>
            <w:r w:rsidRPr="003F6C48">
              <w:rPr>
                <w:rFonts w:ascii="Times New Roman" w:hAnsi="Times New Roman" w:cs="Times New Roman"/>
                <w:b/>
                <w:i/>
                <w:sz w:val="24"/>
                <w:szCs w:val="24"/>
              </w:rPr>
              <w:t xml:space="preserve">    </w:t>
            </w:r>
            <w:r w:rsidR="00776C0D" w:rsidRPr="003F6C48">
              <w:rPr>
                <w:rFonts w:ascii="Times New Roman" w:hAnsi="Times New Roman" w:cs="Times New Roman"/>
                <w:b/>
                <w:i/>
                <w:sz w:val="24"/>
                <w:szCs w:val="24"/>
              </w:rPr>
              <w:t xml:space="preserve"> Regulation</w:t>
            </w:r>
            <w:r w:rsidR="00B62F88" w:rsidRPr="003F6C48">
              <w:rPr>
                <w:rFonts w:ascii="Times New Roman" w:hAnsi="Times New Roman" w:cs="Times New Roman"/>
                <w:b/>
                <w:i/>
                <w:sz w:val="24"/>
                <w:szCs w:val="24"/>
              </w:rPr>
              <w:t>……..</w:t>
            </w:r>
            <w:r w:rsidR="00776C0D" w:rsidRPr="003F6C48">
              <w:rPr>
                <w:rFonts w:ascii="Times New Roman" w:hAnsi="Times New Roman" w:cs="Times New Roman"/>
                <w:b/>
                <w:i/>
                <w:sz w:val="24"/>
                <w:szCs w:val="24"/>
              </w:rPr>
              <w:tab/>
              <w:t xml:space="preserve">             </w:t>
            </w:r>
            <w:r w:rsidR="00B17443" w:rsidRPr="003F6C48">
              <w:rPr>
                <w:rFonts w:ascii="Times New Roman" w:hAnsi="Times New Roman" w:cs="Times New Roman"/>
                <w:b/>
                <w:i/>
                <w:sz w:val="24"/>
                <w:szCs w:val="24"/>
              </w:rPr>
              <w:t xml:space="preserve">                              </w:t>
            </w:r>
            <w:r w:rsidR="00CC0209">
              <w:rPr>
                <w:rFonts w:ascii="Times New Roman" w:hAnsi="Times New Roman" w:cs="Times New Roman"/>
                <w:b/>
                <w:i/>
                <w:sz w:val="24"/>
                <w:szCs w:val="24"/>
              </w:rPr>
              <w:t xml:space="preserve">                </w:t>
            </w:r>
            <w:r w:rsidR="00776C0D" w:rsidRPr="003F6C48">
              <w:rPr>
                <w:rFonts w:ascii="Times New Roman" w:hAnsi="Times New Roman" w:cs="Times New Roman"/>
                <w:b/>
                <w:i/>
                <w:sz w:val="24"/>
                <w:szCs w:val="24"/>
              </w:rPr>
              <w:t xml:space="preserve"> Subject</w:t>
            </w:r>
            <w:r w:rsidR="00D85A2C" w:rsidRPr="003F6C48">
              <w:rPr>
                <w:rFonts w:ascii="Times New Roman" w:hAnsi="Times New Roman" w:cs="Times New Roman"/>
                <w:b/>
                <w:i/>
                <w:sz w:val="24"/>
                <w:szCs w:val="24"/>
              </w:rPr>
              <w:t xml:space="preserve"> code</w:t>
            </w:r>
            <w:r w:rsidR="003C7CF0" w:rsidRPr="003F6C48">
              <w:rPr>
                <w:rFonts w:ascii="Times New Roman" w:hAnsi="Times New Roman" w:cs="Times New Roman"/>
                <w:b/>
                <w:i/>
                <w:sz w:val="24"/>
                <w:szCs w:val="24"/>
              </w:rPr>
              <w:t>:</w:t>
            </w:r>
            <w:r w:rsidR="00B62F88" w:rsidRPr="003F6C48">
              <w:rPr>
                <w:rFonts w:ascii="Times New Roman" w:hAnsi="Times New Roman" w:cs="Times New Roman"/>
                <w:b/>
                <w:i/>
                <w:sz w:val="24"/>
                <w:szCs w:val="24"/>
              </w:rPr>
              <w:t xml:space="preserve"> </w:t>
            </w:r>
            <w:r w:rsidR="004254A5" w:rsidRPr="003F6C48">
              <w:rPr>
                <w:rFonts w:ascii="Times New Roman" w:hAnsi="Times New Roman" w:cs="Times New Roman"/>
                <w:b/>
                <w:i/>
                <w:sz w:val="24"/>
                <w:szCs w:val="24"/>
              </w:rPr>
              <w:t>C33PC3</w:t>
            </w:r>
          </w:p>
          <w:p w:rsidR="00776C0D" w:rsidRPr="003F6C48" w:rsidRDefault="00776C0D" w:rsidP="00776C0D">
            <w:pPr>
              <w:pStyle w:val="Header"/>
              <w:tabs>
                <w:tab w:val="left" w:pos="705"/>
              </w:tabs>
              <w:jc w:val="both"/>
              <w:rPr>
                <w:rFonts w:ascii="Times New Roman" w:hAnsi="Times New Roman" w:cs="Times New Roman"/>
                <w:sz w:val="28"/>
                <w:szCs w:val="28"/>
              </w:rPr>
            </w:pPr>
            <w:proofErr w:type="spellStart"/>
            <w:r w:rsidRPr="003F6C48">
              <w:rPr>
                <w:rFonts w:ascii="Times New Roman" w:hAnsi="Times New Roman" w:cs="Times New Roman"/>
                <w:sz w:val="28"/>
                <w:szCs w:val="28"/>
              </w:rPr>
              <w:t>TKR</w:t>
            </w:r>
            <w:proofErr w:type="spellEnd"/>
            <w:r w:rsidRPr="003F6C48">
              <w:rPr>
                <w:rFonts w:ascii="Times New Roman" w:hAnsi="Times New Roman" w:cs="Times New Roman"/>
                <w:sz w:val="28"/>
                <w:szCs w:val="28"/>
              </w:rPr>
              <w:t xml:space="preserve"> COLLEGE OF ENGINEERING AND TECHNOLOGY</w:t>
            </w:r>
          </w:p>
          <w:p w:rsidR="00776C0D" w:rsidRPr="003F6C48" w:rsidRDefault="00776C0D" w:rsidP="00776C0D">
            <w:pPr>
              <w:pStyle w:val="Header"/>
              <w:rPr>
                <w:rFonts w:ascii="Times New Roman" w:hAnsi="Times New Roman" w:cs="Times New Roman"/>
                <w:sz w:val="24"/>
                <w:szCs w:val="24"/>
              </w:rPr>
            </w:pPr>
            <w:r w:rsidRPr="003F6C48">
              <w:rPr>
                <w:rFonts w:ascii="Times New Roman" w:hAnsi="Times New Roman" w:cs="Times New Roman"/>
                <w:sz w:val="24"/>
                <w:szCs w:val="24"/>
              </w:rPr>
              <w:t xml:space="preserve">                (Autonomous, Accredited by </w:t>
            </w:r>
            <w:proofErr w:type="spellStart"/>
            <w:r w:rsidRPr="003F6C48">
              <w:rPr>
                <w:rFonts w:ascii="Times New Roman" w:hAnsi="Times New Roman" w:cs="Times New Roman"/>
                <w:sz w:val="24"/>
                <w:szCs w:val="24"/>
              </w:rPr>
              <w:t>NAAC</w:t>
            </w:r>
            <w:proofErr w:type="spellEnd"/>
            <w:r w:rsidR="008D7C52" w:rsidRPr="003F6C48">
              <w:rPr>
                <w:rFonts w:ascii="Times New Roman" w:hAnsi="Times New Roman" w:cs="Times New Roman"/>
                <w:sz w:val="24"/>
                <w:szCs w:val="24"/>
              </w:rPr>
              <w:t xml:space="preserve"> </w:t>
            </w:r>
            <w:r w:rsidRPr="003F6C48">
              <w:rPr>
                <w:rFonts w:ascii="Times New Roman" w:hAnsi="Times New Roman" w:cs="Times New Roman"/>
                <w:sz w:val="24"/>
                <w:szCs w:val="24"/>
              </w:rPr>
              <w:t xml:space="preserve"> with ‘A’ Grade)</w:t>
            </w:r>
          </w:p>
          <w:p w:rsidR="00776C0D" w:rsidRPr="003F6C48" w:rsidRDefault="00776C0D" w:rsidP="00776C0D">
            <w:pPr>
              <w:pStyle w:val="Header"/>
              <w:rPr>
                <w:rFonts w:ascii="Times New Roman" w:hAnsi="Times New Roman" w:cs="Times New Roman"/>
                <w:i/>
                <w:sz w:val="40"/>
                <w:szCs w:val="40"/>
              </w:rPr>
            </w:pPr>
            <w:r w:rsidRPr="003F6C48">
              <w:rPr>
                <w:rFonts w:ascii="Times New Roman" w:hAnsi="Times New Roman" w:cs="Times New Roman"/>
                <w:sz w:val="24"/>
                <w:szCs w:val="24"/>
              </w:rPr>
              <w:t xml:space="preserve">                    </w:t>
            </w:r>
            <w:r w:rsidR="00D85A2C" w:rsidRPr="003F6C48">
              <w:rPr>
                <w:rFonts w:ascii="Times New Roman" w:hAnsi="Times New Roman" w:cs="Times New Roman"/>
                <w:sz w:val="24"/>
                <w:szCs w:val="24"/>
              </w:rPr>
              <w:t xml:space="preserve">              </w:t>
            </w:r>
            <w:r w:rsidRPr="003F6C48">
              <w:rPr>
                <w:rFonts w:ascii="Times New Roman" w:hAnsi="Times New Roman" w:cs="Times New Roman"/>
                <w:sz w:val="24"/>
                <w:szCs w:val="24"/>
              </w:rPr>
              <w:t xml:space="preserve"> </w:t>
            </w:r>
            <w:r w:rsidR="00D85A2C" w:rsidRPr="003F6C48">
              <w:rPr>
                <w:rFonts w:ascii="Times New Roman" w:hAnsi="Times New Roman" w:cs="Times New Roman"/>
                <w:i/>
                <w:sz w:val="40"/>
                <w:szCs w:val="40"/>
              </w:rPr>
              <w:t>Model paper</w:t>
            </w:r>
          </w:p>
          <w:p w:rsidR="00776C0D" w:rsidRPr="003F6C48" w:rsidRDefault="00B62F88" w:rsidP="00776C0D">
            <w:pPr>
              <w:jc w:val="both"/>
              <w:outlineLvl w:val="0"/>
              <w:rPr>
                <w:rFonts w:ascii="Times New Roman" w:hAnsi="Times New Roman" w:cs="Times New Roman"/>
                <w:b/>
                <w:sz w:val="24"/>
                <w:szCs w:val="24"/>
              </w:rPr>
            </w:pPr>
            <w:r w:rsidRPr="003F6C48">
              <w:rPr>
                <w:rFonts w:ascii="Times New Roman" w:hAnsi="Times New Roman" w:cs="Times New Roman"/>
                <w:b/>
                <w:sz w:val="27"/>
                <w:szCs w:val="27"/>
              </w:rPr>
              <w:t xml:space="preserve">          </w:t>
            </w:r>
            <w:r w:rsidR="004254A5" w:rsidRPr="003F6C48">
              <w:rPr>
                <w:rFonts w:ascii="Times New Roman" w:hAnsi="Times New Roman" w:cs="Times New Roman"/>
                <w:b/>
                <w:sz w:val="27"/>
                <w:szCs w:val="27"/>
              </w:rPr>
              <w:t xml:space="preserve">           </w:t>
            </w:r>
            <w:proofErr w:type="spellStart"/>
            <w:r w:rsidR="00776C0D" w:rsidRPr="003F6C48">
              <w:rPr>
                <w:rFonts w:ascii="Times New Roman" w:hAnsi="Times New Roman" w:cs="Times New Roman"/>
                <w:b/>
                <w:sz w:val="24"/>
                <w:szCs w:val="24"/>
              </w:rPr>
              <w:t>B.Tech</w:t>
            </w:r>
            <w:proofErr w:type="spellEnd"/>
            <w:r w:rsidR="004254A5" w:rsidRPr="003F6C48">
              <w:rPr>
                <w:rFonts w:ascii="Times New Roman" w:hAnsi="Times New Roman" w:cs="Times New Roman"/>
                <w:b/>
                <w:sz w:val="24"/>
                <w:szCs w:val="24"/>
              </w:rPr>
              <w:t>.</w:t>
            </w:r>
            <w:r w:rsidR="00776C0D" w:rsidRPr="003F6C48">
              <w:rPr>
                <w:rFonts w:ascii="Times New Roman" w:hAnsi="Times New Roman" w:cs="Times New Roman"/>
                <w:b/>
                <w:sz w:val="24"/>
                <w:szCs w:val="24"/>
              </w:rPr>
              <w:t xml:space="preserve"> I</w:t>
            </w:r>
            <w:r w:rsidR="00E4310B" w:rsidRPr="003F6C48">
              <w:rPr>
                <w:rFonts w:ascii="Times New Roman" w:hAnsi="Times New Roman" w:cs="Times New Roman"/>
                <w:b/>
                <w:sz w:val="24"/>
                <w:szCs w:val="24"/>
              </w:rPr>
              <w:t>I Year I</w:t>
            </w:r>
            <w:r w:rsidR="00776C0D" w:rsidRPr="003F6C48">
              <w:rPr>
                <w:rFonts w:ascii="Times New Roman" w:hAnsi="Times New Roman" w:cs="Times New Roman"/>
                <w:b/>
                <w:sz w:val="24"/>
                <w:szCs w:val="24"/>
              </w:rPr>
              <w:t xml:space="preserve"> Semester</w:t>
            </w:r>
            <w:r w:rsidR="00E4310B" w:rsidRPr="003F6C48">
              <w:rPr>
                <w:rFonts w:ascii="Times New Roman" w:hAnsi="Times New Roman" w:cs="Times New Roman"/>
                <w:b/>
                <w:sz w:val="24"/>
                <w:szCs w:val="24"/>
              </w:rPr>
              <w:t xml:space="preserve"> Regular</w:t>
            </w:r>
            <w:r w:rsidR="004254A5" w:rsidRPr="003F6C48">
              <w:rPr>
                <w:rFonts w:ascii="Times New Roman" w:hAnsi="Times New Roman" w:cs="Times New Roman"/>
                <w:b/>
                <w:sz w:val="24"/>
                <w:szCs w:val="24"/>
              </w:rPr>
              <w:t xml:space="preserve"> Examinations, February 2022</w:t>
            </w:r>
          </w:p>
          <w:p w:rsidR="00776C0D" w:rsidRPr="003F6C48" w:rsidRDefault="00776C0D" w:rsidP="006D5C98">
            <w:pPr>
              <w:jc w:val="center"/>
              <w:outlineLvl w:val="0"/>
              <w:rPr>
                <w:rFonts w:ascii="Times New Roman" w:hAnsi="Times New Roman" w:cs="Times New Roman"/>
                <w:b/>
                <w:i/>
                <w:color w:val="FF0000"/>
                <w:sz w:val="24"/>
                <w:szCs w:val="24"/>
              </w:rPr>
            </w:pPr>
            <w:r w:rsidRPr="003F6C48">
              <w:rPr>
                <w:rFonts w:ascii="Times New Roman" w:hAnsi="Times New Roman" w:cs="Times New Roman"/>
                <w:b/>
                <w:sz w:val="32"/>
                <w:szCs w:val="32"/>
              </w:rPr>
              <w:tab/>
            </w:r>
            <w:r w:rsidR="00636204" w:rsidRPr="003F6C48">
              <w:rPr>
                <w:rFonts w:ascii="Times New Roman" w:hAnsi="Times New Roman" w:cs="Times New Roman"/>
                <w:b/>
                <w:sz w:val="32"/>
                <w:szCs w:val="32"/>
              </w:rPr>
              <w:t>Subject</w:t>
            </w:r>
            <w:r w:rsidR="005F0A44" w:rsidRPr="003F6C48">
              <w:rPr>
                <w:rFonts w:ascii="Times New Roman" w:hAnsi="Times New Roman" w:cs="Times New Roman"/>
                <w:b/>
                <w:sz w:val="32"/>
                <w:szCs w:val="32"/>
              </w:rPr>
              <w:t>:</w:t>
            </w:r>
            <w:r w:rsidR="006D5C98" w:rsidRPr="003F6C48">
              <w:rPr>
                <w:rFonts w:ascii="Times New Roman" w:hAnsi="Times New Roman" w:cs="Times New Roman"/>
                <w:b/>
                <w:i/>
                <w:color w:val="FF0000"/>
                <w:sz w:val="24"/>
                <w:szCs w:val="24"/>
              </w:rPr>
              <w:t xml:space="preserve"> (MECHANICS OF SOLIDS)</w:t>
            </w:r>
          </w:p>
          <w:p w:rsidR="00776C0D" w:rsidRPr="003F6C48" w:rsidRDefault="006D5C98" w:rsidP="00776C0D">
            <w:pPr>
              <w:jc w:val="center"/>
              <w:outlineLvl w:val="0"/>
              <w:rPr>
                <w:rFonts w:ascii="Times New Roman" w:hAnsi="Times New Roman" w:cs="Times New Roman"/>
                <w:b/>
                <w:i/>
                <w:color w:val="FF0000"/>
                <w:sz w:val="24"/>
                <w:szCs w:val="24"/>
              </w:rPr>
            </w:pPr>
            <w:r w:rsidRPr="003F6C48">
              <w:rPr>
                <w:rFonts w:ascii="Times New Roman" w:hAnsi="Times New Roman" w:cs="Times New Roman"/>
                <w:b/>
                <w:i/>
                <w:color w:val="FF0000"/>
                <w:sz w:val="24"/>
                <w:szCs w:val="24"/>
              </w:rPr>
              <w:t>(MECHANICAL</w:t>
            </w:r>
            <w:r w:rsidR="00776C0D" w:rsidRPr="003F6C48">
              <w:rPr>
                <w:rFonts w:ascii="Times New Roman" w:hAnsi="Times New Roman" w:cs="Times New Roman"/>
                <w:b/>
                <w:i/>
                <w:color w:val="FF0000"/>
                <w:sz w:val="24"/>
                <w:szCs w:val="24"/>
              </w:rPr>
              <w:t>)</w:t>
            </w:r>
          </w:p>
          <w:p w:rsidR="00776C0D" w:rsidRPr="003F6C48" w:rsidRDefault="00776C0D" w:rsidP="00776C0D">
            <w:pPr>
              <w:pBdr>
                <w:bottom w:val="single" w:sz="6" w:space="1" w:color="auto"/>
              </w:pBdr>
              <w:outlineLvl w:val="0"/>
              <w:rPr>
                <w:rFonts w:ascii="Times New Roman" w:hAnsi="Times New Roman" w:cs="Times New Roman"/>
                <w:b/>
                <w:sz w:val="24"/>
                <w:szCs w:val="24"/>
              </w:rPr>
            </w:pPr>
            <w:r w:rsidRPr="003F6C48">
              <w:rPr>
                <w:rFonts w:ascii="Times New Roman" w:hAnsi="Times New Roman" w:cs="Times New Roman"/>
                <w:b/>
                <w:i/>
                <w:sz w:val="24"/>
                <w:szCs w:val="24"/>
              </w:rPr>
              <w:t>Maximum Marks: 70</w:t>
            </w:r>
            <w:r w:rsidRPr="003F6C48">
              <w:rPr>
                <w:rFonts w:ascii="Times New Roman" w:hAnsi="Times New Roman" w:cs="Times New Roman"/>
                <w:sz w:val="24"/>
                <w:szCs w:val="24"/>
              </w:rPr>
              <w:tab/>
            </w:r>
            <w:r w:rsidRPr="003F6C48">
              <w:rPr>
                <w:rFonts w:ascii="Times New Roman" w:hAnsi="Times New Roman" w:cs="Times New Roman"/>
                <w:sz w:val="24"/>
                <w:szCs w:val="24"/>
              </w:rPr>
              <w:tab/>
            </w:r>
            <w:r w:rsidRPr="003F6C48">
              <w:rPr>
                <w:rFonts w:ascii="Times New Roman" w:hAnsi="Times New Roman" w:cs="Times New Roman"/>
                <w:sz w:val="24"/>
                <w:szCs w:val="24"/>
              </w:rPr>
              <w:tab/>
            </w:r>
            <w:r w:rsidRPr="003F6C48">
              <w:rPr>
                <w:rFonts w:ascii="Times New Roman" w:hAnsi="Times New Roman" w:cs="Times New Roman"/>
                <w:sz w:val="24"/>
                <w:szCs w:val="24"/>
              </w:rPr>
              <w:tab/>
            </w:r>
            <w:r w:rsidRPr="003F6C48">
              <w:rPr>
                <w:rFonts w:ascii="Times New Roman" w:hAnsi="Times New Roman" w:cs="Times New Roman"/>
                <w:sz w:val="24"/>
                <w:szCs w:val="24"/>
              </w:rPr>
              <w:tab/>
              <w:t xml:space="preserve"> </w:t>
            </w:r>
            <w:r w:rsidR="00D85A2C" w:rsidRPr="003F6C48">
              <w:rPr>
                <w:rFonts w:ascii="Times New Roman" w:hAnsi="Times New Roman" w:cs="Times New Roman"/>
                <w:sz w:val="24"/>
                <w:szCs w:val="24"/>
              </w:rPr>
              <w:tab/>
              <w:t xml:space="preserve">        </w:t>
            </w:r>
            <w:r w:rsidRPr="003F6C48">
              <w:rPr>
                <w:rFonts w:ascii="Times New Roman" w:hAnsi="Times New Roman" w:cs="Times New Roman"/>
                <w:sz w:val="24"/>
                <w:szCs w:val="24"/>
              </w:rPr>
              <w:tab/>
            </w:r>
            <w:r w:rsidR="00D85A2C" w:rsidRPr="003F6C48">
              <w:rPr>
                <w:rFonts w:ascii="Times New Roman" w:hAnsi="Times New Roman" w:cs="Times New Roman"/>
                <w:sz w:val="24"/>
                <w:szCs w:val="24"/>
              </w:rPr>
              <w:t xml:space="preserve">                </w:t>
            </w:r>
            <w:r w:rsidRPr="003F6C48">
              <w:rPr>
                <w:rFonts w:ascii="Times New Roman" w:hAnsi="Times New Roman" w:cs="Times New Roman"/>
                <w:sz w:val="24"/>
                <w:szCs w:val="24"/>
              </w:rPr>
              <w:t xml:space="preserve"> </w:t>
            </w:r>
            <w:r w:rsidR="00CC0209">
              <w:rPr>
                <w:rFonts w:ascii="Times New Roman" w:hAnsi="Times New Roman" w:cs="Times New Roman"/>
                <w:sz w:val="24"/>
                <w:szCs w:val="24"/>
              </w:rPr>
              <w:t xml:space="preserve">          </w:t>
            </w:r>
            <w:r w:rsidRPr="003F6C48">
              <w:rPr>
                <w:rFonts w:ascii="Times New Roman" w:hAnsi="Times New Roman" w:cs="Times New Roman"/>
                <w:sz w:val="24"/>
                <w:szCs w:val="24"/>
              </w:rPr>
              <w:t>Duration: 3 hours</w:t>
            </w:r>
          </w:p>
          <w:p w:rsidR="00776C0D" w:rsidRPr="003F6C48" w:rsidRDefault="00776C0D" w:rsidP="00776C0D">
            <w:pPr>
              <w:pStyle w:val="NoSpacing"/>
              <w:jc w:val="both"/>
              <w:rPr>
                <w:rFonts w:ascii="Times New Roman" w:hAnsi="Times New Roman" w:cs="Times New Roman"/>
                <w:b/>
                <w:sz w:val="20"/>
                <w:szCs w:val="20"/>
              </w:rPr>
            </w:pPr>
            <w:r w:rsidRPr="003F6C48">
              <w:rPr>
                <w:rFonts w:ascii="Times New Roman" w:hAnsi="Times New Roman" w:cs="Times New Roman"/>
                <w:b/>
                <w:sz w:val="20"/>
                <w:szCs w:val="20"/>
              </w:rPr>
              <w:t>Note:</w:t>
            </w:r>
            <w:r w:rsidRPr="003F6C48">
              <w:rPr>
                <w:rFonts w:ascii="Times New Roman" w:hAnsi="Times New Roman" w:cs="Times New Roman"/>
                <w:sz w:val="20"/>
                <w:szCs w:val="20"/>
              </w:rPr>
              <w:t xml:space="preserve"> </w:t>
            </w:r>
            <w:r w:rsidRPr="003F6C48">
              <w:rPr>
                <w:rFonts w:ascii="Times New Roman" w:hAnsi="Times New Roman" w:cs="Times New Roman"/>
                <w:sz w:val="20"/>
                <w:szCs w:val="20"/>
              </w:rPr>
              <w:tab/>
            </w:r>
            <w:r w:rsidRPr="003F6C48">
              <w:rPr>
                <w:rFonts w:ascii="Times New Roman" w:hAnsi="Times New Roman" w:cs="Times New Roman"/>
                <w:b/>
                <w:sz w:val="20"/>
                <w:szCs w:val="20"/>
              </w:rPr>
              <w:t>1.This question paper contains two parts A and B.</w:t>
            </w:r>
          </w:p>
          <w:p w:rsidR="00776C0D" w:rsidRPr="003F6C48" w:rsidRDefault="00776C0D" w:rsidP="00776C0D">
            <w:pPr>
              <w:pStyle w:val="NoSpacing"/>
              <w:jc w:val="both"/>
              <w:rPr>
                <w:rFonts w:ascii="Times New Roman" w:hAnsi="Times New Roman" w:cs="Times New Roman"/>
                <w:b/>
                <w:sz w:val="20"/>
                <w:szCs w:val="20"/>
              </w:rPr>
            </w:pPr>
            <w:r w:rsidRPr="003F6C48">
              <w:rPr>
                <w:rFonts w:ascii="Times New Roman" w:hAnsi="Times New Roman" w:cs="Times New Roman"/>
                <w:b/>
                <w:sz w:val="20"/>
                <w:szCs w:val="20"/>
              </w:rPr>
              <w:tab/>
              <w:t>2. Part A is compulsory which carries 20 marks. Answer all questions in Part A.</w:t>
            </w:r>
          </w:p>
          <w:p w:rsidR="00776C0D" w:rsidRPr="003F6C48" w:rsidRDefault="00776C0D" w:rsidP="00776C0D">
            <w:pPr>
              <w:pStyle w:val="NoSpacing"/>
              <w:jc w:val="both"/>
              <w:rPr>
                <w:rFonts w:ascii="Times New Roman" w:hAnsi="Times New Roman" w:cs="Times New Roman"/>
                <w:b/>
                <w:sz w:val="20"/>
                <w:szCs w:val="20"/>
              </w:rPr>
            </w:pPr>
            <w:r w:rsidRPr="003F6C48">
              <w:rPr>
                <w:rFonts w:ascii="Times New Roman" w:hAnsi="Times New Roman" w:cs="Times New Roman"/>
                <w:b/>
                <w:sz w:val="20"/>
                <w:szCs w:val="20"/>
              </w:rPr>
              <w:tab/>
              <w:t>3. Part B consists of 5 Units. Answer any one full question from each unit.</w:t>
            </w:r>
          </w:p>
          <w:p w:rsidR="00F0142E" w:rsidRPr="003F6C48" w:rsidRDefault="00776C0D" w:rsidP="000E4177">
            <w:pPr>
              <w:pStyle w:val="NoSpacing"/>
              <w:jc w:val="both"/>
              <w:rPr>
                <w:rFonts w:ascii="Times New Roman" w:hAnsi="Times New Roman" w:cs="Times New Roman"/>
                <w:b/>
                <w:sz w:val="20"/>
                <w:szCs w:val="20"/>
              </w:rPr>
            </w:pPr>
            <w:r w:rsidRPr="003F6C48">
              <w:rPr>
                <w:rFonts w:ascii="Times New Roman" w:hAnsi="Times New Roman" w:cs="Times New Roman"/>
                <w:b/>
                <w:sz w:val="20"/>
                <w:szCs w:val="20"/>
              </w:rPr>
              <w:tab/>
              <w:t>4. Each question carries 10 marks and may have a, b, c, d as sub questions.</w:t>
            </w:r>
          </w:p>
        </w:tc>
      </w:tr>
      <w:tr w:rsidR="00E90F29" w:rsidRPr="003F6C48" w:rsidTr="007E7704">
        <w:tc>
          <w:tcPr>
            <w:tcW w:w="10031" w:type="dxa"/>
            <w:gridSpan w:val="9"/>
          </w:tcPr>
          <w:p w:rsidR="00E90F29" w:rsidRPr="003F6C48" w:rsidRDefault="00E90F29" w:rsidP="00E90F29">
            <w:pPr>
              <w:jc w:val="center"/>
              <w:rPr>
                <w:rFonts w:ascii="Times New Roman" w:hAnsi="Times New Roman" w:cs="Times New Roman"/>
                <w:sz w:val="32"/>
                <w:szCs w:val="32"/>
              </w:rPr>
            </w:pPr>
            <w:r w:rsidRPr="003F6C48">
              <w:rPr>
                <w:rFonts w:ascii="Times New Roman" w:hAnsi="Times New Roman" w:cs="Times New Roman"/>
                <w:sz w:val="32"/>
                <w:szCs w:val="32"/>
              </w:rPr>
              <w:t xml:space="preserve">Part-A </w:t>
            </w:r>
          </w:p>
        </w:tc>
      </w:tr>
      <w:tr w:rsidR="008E56B8" w:rsidRPr="003F6C48" w:rsidTr="007E7704">
        <w:tc>
          <w:tcPr>
            <w:tcW w:w="10031" w:type="dxa"/>
            <w:gridSpan w:val="9"/>
          </w:tcPr>
          <w:p w:rsidR="008E56B8" w:rsidRPr="003F6C48" w:rsidRDefault="008E56B8" w:rsidP="008E56B8">
            <w:pPr>
              <w:rPr>
                <w:rFonts w:ascii="Times New Roman" w:hAnsi="Times New Roman" w:cs="Times New Roman"/>
                <w:sz w:val="32"/>
                <w:szCs w:val="32"/>
              </w:rPr>
            </w:pPr>
            <w:r w:rsidRPr="003F6C48">
              <w:rPr>
                <w:rFonts w:ascii="Times New Roman" w:hAnsi="Times New Roman" w:cs="Times New Roman"/>
                <w:b/>
                <w:sz w:val="24"/>
                <w:szCs w:val="24"/>
              </w:rPr>
              <w:t>All the following questions carry equal marks                                          (10</w:t>
            </w:r>
            <w:r w:rsidR="008E56C0">
              <w:rPr>
                <w:rFonts w:ascii="Times New Roman" w:hAnsi="Times New Roman" w:cs="Times New Roman"/>
                <w:b/>
                <w:sz w:val="24"/>
                <w:szCs w:val="24"/>
              </w:rPr>
              <w:t xml:space="preserve"> X </w:t>
            </w:r>
            <w:r w:rsidRPr="003F6C48">
              <w:rPr>
                <w:rFonts w:ascii="Times New Roman" w:hAnsi="Times New Roman" w:cs="Times New Roman"/>
                <w:b/>
                <w:sz w:val="24"/>
                <w:szCs w:val="24"/>
              </w:rPr>
              <w:t>2M=20 Marks)</w:t>
            </w:r>
          </w:p>
        </w:tc>
      </w:tr>
      <w:tr w:rsidR="008E56B8" w:rsidRPr="003F6C48" w:rsidTr="006534A3">
        <w:tc>
          <w:tcPr>
            <w:tcW w:w="886" w:type="dxa"/>
            <w:gridSpan w:val="2"/>
          </w:tcPr>
          <w:p w:rsidR="008E56B8" w:rsidRPr="003F6C48" w:rsidRDefault="008E56B8" w:rsidP="00CE21C1">
            <w:pPr>
              <w:rPr>
                <w:rFonts w:ascii="Times New Roman" w:hAnsi="Times New Roman" w:cs="Times New Roman"/>
                <w:sz w:val="24"/>
                <w:szCs w:val="24"/>
              </w:rPr>
            </w:pPr>
            <w:r w:rsidRPr="003F6C48">
              <w:rPr>
                <w:rFonts w:ascii="Times New Roman" w:hAnsi="Times New Roman" w:cs="Times New Roman"/>
                <w:sz w:val="24"/>
                <w:szCs w:val="24"/>
              </w:rPr>
              <w:t>Q.NO</w:t>
            </w:r>
          </w:p>
        </w:tc>
        <w:tc>
          <w:tcPr>
            <w:tcW w:w="5202" w:type="dxa"/>
          </w:tcPr>
          <w:p w:rsidR="008E56B8" w:rsidRPr="003F6C48" w:rsidRDefault="008E56B8" w:rsidP="00CE21C1">
            <w:pPr>
              <w:rPr>
                <w:rFonts w:ascii="Times New Roman" w:hAnsi="Times New Roman" w:cs="Times New Roman"/>
                <w:sz w:val="24"/>
                <w:szCs w:val="24"/>
              </w:rPr>
            </w:pPr>
            <w:r w:rsidRPr="003F6C48">
              <w:rPr>
                <w:rFonts w:ascii="Times New Roman" w:hAnsi="Times New Roman" w:cs="Times New Roman"/>
                <w:sz w:val="24"/>
                <w:szCs w:val="24"/>
              </w:rPr>
              <w:t xml:space="preserve">                                   QUESTIONS</w:t>
            </w:r>
          </w:p>
        </w:tc>
        <w:tc>
          <w:tcPr>
            <w:tcW w:w="860" w:type="dxa"/>
            <w:gridSpan w:val="2"/>
          </w:tcPr>
          <w:p w:rsidR="008E56B8" w:rsidRPr="003F6C48" w:rsidRDefault="008E56B8">
            <w:pPr>
              <w:rPr>
                <w:rFonts w:ascii="Times New Roman" w:hAnsi="Times New Roman" w:cs="Times New Roman"/>
                <w:sz w:val="24"/>
                <w:szCs w:val="24"/>
              </w:rPr>
            </w:pPr>
            <w:r w:rsidRPr="003F6C48">
              <w:rPr>
                <w:rFonts w:ascii="Times New Roman" w:hAnsi="Times New Roman" w:cs="Times New Roman"/>
                <w:sz w:val="24"/>
                <w:szCs w:val="24"/>
              </w:rPr>
              <w:t>Marks</w:t>
            </w:r>
          </w:p>
          <w:p w:rsidR="008E56B8" w:rsidRPr="003F6C48" w:rsidRDefault="008E56B8" w:rsidP="00636204">
            <w:pPr>
              <w:rPr>
                <w:rFonts w:ascii="Times New Roman" w:hAnsi="Times New Roman" w:cs="Times New Roman"/>
                <w:sz w:val="24"/>
                <w:szCs w:val="24"/>
              </w:rPr>
            </w:pPr>
          </w:p>
        </w:tc>
        <w:tc>
          <w:tcPr>
            <w:tcW w:w="1235" w:type="dxa"/>
            <w:gridSpan w:val="2"/>
          </w:tcPr>
          <w:p w:rsidR="008E56B8" w:rsidRPr="003F6C48" w:rsidRDefault="008E56B8" w:rsidP="00636204">
            <w:pPr>
              <w:rPr>
                <w:rFonts w:ascii="Times New Roman" w:hAnsi="Times New Roman" w:cs="Times New Roman"/>
                <w:sz w:val="24"/>
                <w:szCs w:val="24"/>
              </w:rPr>
            </w:pPr>
            <w:r w:rsidRPr="003F6C48">
              <w:rPr>
                <w:rFonts w:ascii="Times New Roman" w:hAnsi="Times New Roman" w:cs="Times New Roman"/>
                <w:sz w:val="24"/>
                <w:szCs w:val="24"/>
              </w:rPr>
              <w:t>CO attainment</w:t>
            </w:r>
          </w:p>
        </w:tc>
        <w:tc>
          <w:tcPr>
            <w:tcW w:w="1848" w:type="dxa"/>
            <w:gridSpan w:val="2"/>
          </w:tcPr>
          <w:p w:rsidR="008E56B8" w:rsidRPr="003F6C48" w:rsidRDefault="008E56B8" w:rsidP="00CE21C1">
            <w:pPr>
              <w:rPr>
                <w:rFonts w:ascii="Times New Roman" w:hAnsi="Times New Roman" w:cs="Times New Roman"/>
                <w:sz w:val="24"/>
                <w:szCs w:val="24"/>
              </w:rPr>
            </w:pPr>
            <w:r w:rsidRPr="003F6C48">
              <w:rPr>
                <w:rFonts w:ascii="Times New Roman" w:hAnsi="Times New Roman" w:cs="Times New Roman"/>
                <w:sz w:val="24"/>
                <w:szCs w:val="24"/>
              </w:rPr>
              <w:t xml:space="preserve">Blooms Taxonomy Level </w:t>
            </w:r>
          </w:p>
        </w:tc>
      </w:tr>
      <w:tr w:rsidR="004E66A4" w:rsidRPr="003F6C48" w:rsidTr="006534A3">
        <w:tc>
          <w:tcPr>
            <w:tcW w:w="886"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1</w:t>
            </w:r>
          </w:p>
        </w:tc>
        <w:tc>
          <w:tcPr>
            <w:tcW w:w="5202" w:type="dxa"/>
          </w:tcPr>
          <w:p w:rsidR="004E66A4" w:rsidRPr="003F6C48" w:rsidRDefault="004E66A4" w:rsidP="004834AC">
            <w:pPr>
              <w:rPr>
                <w:rFonts w:ascii="Times New Roman" w:hAnsi="Times New Roman" w:cs="Times New Roman"/>
              </w:rPr>
            </w:pPr>
            <w:r w:rsidRPr="003F6C48">
              <w:rPr>
                <w:rFonts w:ascii="Times New Roman" w:hAnsi="Times New Roman" w:cs="Times New Roman"/>
                <w:sz w:val="24"/>
                <w:szCs w:val="24"/>
              </w:rPr>
              <w:t xml:space="preserve">Draw the stress-strain curve for mild steel and indicate salient points.                     </w:t>
            </w:r>
          </w:p>
        </w:tc>
        <w:tc>
          <w:tcPr>
            <w:tcW w:w="860"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2</w:t>
            </w:r>
          </w:p>
        </w:tc>
        <w:tc>
          <w:tcPr>
            <w:tcW w:w="1235"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1.5</w:t>
            </w:r>
          </w:p>
        </w:tc>
        <w:tc>
          <w:tcPr>
            <w:tcW w:w="1848"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Remembering</w:t>
            </w:r>
          </w:p>
        </w:tc>
      </w:tr>
      <w:tr w:rsidR="004E66A4" w:rsidRPr="003F6C48" w:rsidTr="006534A3">
        <w:tc>
          <w:tcPr>
            <w:tcW w:w="886"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2</w:t>
            </w:r>
          </w:p>
        </w:tc>
        <w:tc>
          <w:tcPr>
            <w:tcW w:w="5202" w:type="dxa"/>
          </w:tcPr>
          <w:p w:rsidR="004E66A4" w:rsidRPr="00A74CD0" w:rsidRDefault="00226E94" w:rsidP="004834AC">
            <w:pPr>
              <w:rPr>
                <w:rFonts w:ascii="Times New Roman" w:hAnsi="Times New Roman" w:cs="Times New Roman"/>
                <w:sz w:val="24"/>
                <w:szCs w:val="24"/>
              </w:rPr>
            </w:pPr>
            <w:r w:rsidRPr="00A74CD0">
              <w:rPr>
                <w:rFonts w:ascii="Times New Roman" w:hAnsi="Times New Roman" w:cs="Times New Roman"/>
                <w:w w:val="99"/>
                <w:sz w:val="24"/>
                <w:szCs w:val="24"/>
              </w:rPr>
              <w:t>Define Volumetric strain and Factor of safety</w:t>
            </w:r>
            <w:r w:rsidR="004E66A4" w:rsidRPr="00A74CD0">
              <w:rPr>
                <w:rFonts w:ascii="Times New Roman" w:hAnsi="Times New Roman" w:cs="Times New Roman"/>
                <w:w w:val="99"/>
                <w:sz w:val="24"/>
                <w:szCs w:val="24"/>
              </w:rPr>
              <w:t>?</w:t>
            </w:r>
            <w:r w:rsidR="004E66A4" w:rsidRPr="00A74CD0">
              <w:rPr>
                <w:rFonts w:ascii="Times New Roman" w:hAnsi="Times New Roman" w:cs="Times New Roman"/>
                <w:sz w:val="24"/>
                <w:szCs w:val="24"/>
              </w:rPr>
              <w:t xml:space="preserve">                                                              </w:t>
            </w:r>
          </w:p>
        </w:tc>
        <w:tc>
          <w:tcPr>
            <w:tcW w:w="860"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2</w:t>
            </w:r>
          </w:p>
        </w:tc>
        <w:tc>
          <w:tcPr>
            <w:tcW w:w="1235"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2</w:t>
            </w:r>
          </w:p>
        </w:tc>
        <w:tc>
          <w:tcPr>
            <w:tcW w:w="1848"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Understanding</w:t>
            </w:r>
          </w:p>
        </w:tc>
      </w:tr>
      <w:tr w:rsidR="004E66A4" w:rsidRPr="003F6C48" w:rsidTr="006534A3">
        <w:tc>
          <w:tcPr>
            <w:tcW w:w="886"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3</w:t>
            </w:r>
          </w:p>
        </w:tc>
        <w:tc>
          <w:tcPr>
            <w:tcW w:w="5202" w:type="dxa"/>
          </w:tcPr>
          <w:p w:rsidR="004E66A4" w:rsidRPr="003F6C48" w:rsidRDefault="004E66A4" w:rsidP="004834AC">
            <w:pPr>
              <w:spacing w:before="2"/>
              <w:ind w:right="127"/>
              <w:rPr>
                <w:rFonts w:ascii="Times New Roman" w:hAnsi="Times New Roman" w:cs="Times New Roman"/>
                <w:sz w:val="24"/>
                <w:szCs w:val="24"/>
              </w:rPr>
            </w:pPr>
            <w:r w:rsidRPr="003F6C48">
              <w:rPr>
                <w:rFonts w:ascii="Times New Roman" w:hAnsi="Times New Roman" w:cs="Times New Roman"/>
                <w:sz w:val="24"/>
                <w:szCs w:val="24"/>
              </w:rPr>
              <w:t>Draw the shear force and bending moment diagram for a cantilever beam of length</w:t>
            </w:r>
          </w:p>
          <w:p w:rsidR="004E66A4" w:rsidRPr="003F6C48" w:rsidRDefault="004E66A4" w:rsidP="004834AC">
            <w:pPr>
              <w:rPr>
                <w:rFonts w:ascii="Times New Roman" w:hAnsi="Times New Roman" w:cs="Times New Roman"/>
              </w:rPr>
            </w:pPr>
            <w:r w:rsidRPr="003F6C48">
              <w:rPr>
                <w:rFonts w:ascii="Times New Roman" w:hAnsi="Times New Roman" w:cs="Times New Roman"/>
                <w:sz w:val="24"/>
                <w:szCs w:val="24"/>
              </w:rPr>
              <w:t xml:space="preserve">L and carrying a point load F at the free end.                                                 </w:t>
            </w:r>
          </w:p>
        </w:tc>
        <w:tc>
          <w:tcPr>
            <w:tcW w:w="860"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2</w:t>
            </w:r>
          </w:p>
        </w:tc>
        <w:tc>
          <w:tcPr>
            <w:tcW w:w="1235"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2</w:t>
            </w:r>
          </w:p>
        </w:tc>
        <w:tc>
          <w:tcPr>
            <w:tcW w:w="1848"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understanding</w:t>
            </w:r>
          </w:p>
        </w:tc>
      </w:tr>
      <w:tr w:rsidR="004E66A4" w:rsidRPr="003F6C48" w:rsidTr="006534A3">
        <w:tc>
          <w:tcPr>
            <w:tcW w:w="886"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4</w:t>
            </w:r>
          </w:p>
        </w:tc>
        <w:tc>
          <w:tcPr>
            <w:tcW w:w="5202" w:type="dxa"/>
          </w:tcPr>
          <w:p w:rsidR="004E66A4" w:rsidRPr="003F6C48" w:rsidRDefault="004E66A4" w:rsidP="004834AC">
            <w:pPr>
              <w:rPr>
                <w:rFonts w:ascii="Times New Roman" w:hAnsi="Times New Roman" w:cs="Times New Roman"/>
              </w:rPr>
            </w:pPr>
            <w:r w:rsidRPr="003F6C48">
              <w:rPr>
                <w:rFonts w:ascii="Times New Roman" w:hAnsi="Times New Roman" w:cs="Times New Roman"/>
              </w:rPr>
              <w:t xml:space="preserve">What is </w:t>
            </w:r>
            <w:proofErr w:type="gramStart"/>
            <w:r w:rsidRPr="003F6C48">
              <w:rPr>
                <w:rFonts w:ascii="Times New Roman" w:hAnsi="Times New Roman" w:cs="Times New Roman"/>
              </w:rPr>
              <w:t>beam ?</w:t>
            </w:r>
            <w:proofErr w:type="gramEnd"/>
            <w:r w:rsidRPr="003F6C48">
              <w:rPr>
                <w:rFonts w:ascii="Times New Roman" w:hAnsi="Times New Roman" w:cs="Times New Roman"/>
              </w:rPr>
              <w:t xml:space="preserve"> </w:t>
            </w:r>
            <w:r w:rsidR="00D21CCF">
              <w:rPr>
                <w:rFonts w:ascii="Times New Roman" w:hAnsi="Times New Roman" w:cs="Times New Roman"/>
              </w:rPr>
              <w:t xml:space="preserve">Explain </w:t>
            </w:r>
            <w:r w:rsidRPr="003F6C48">
              <w:rPr>
                <w:rFonts w:ascii="Times New Roman" w:hAnsi="Times New Roman" w:cs="Times New Roman"/>
              </w:rPr>
              <w:t>types of beams</w:t>
            </w:r>
            <w:r w:rsidR="00D21CCF">
              <w:rPr>
                <w:rFonts w:ascii="Times New Roman" w:hAnsi="Times New Roman" w:cs="Times New Roman"/>
              </w:rPr>
              <w:t>.</w:t>
            </w:r>
          </w:p>
        </w:tc>
        <w:tc>
          <w:tcPr>
            <w:tcW w:w="860"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2</w:t>
            </w:r>
          </w:p>
        </w:tc>
        <w:tc>
          <w:tcPr>
            <w:tcW w:w="1235"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1.5</w:t>
            </w:r>
          </w:p>
        </w:tc>
        <w:tc>
          <w:tcPr>
            <w:tcW w:w="1848"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Remembering</w:t>
            </w:r>
          </w:p>
        </w:tc>
      </w:tr>
      <w:tr w:rsidR="004E66A4" w:rsidRPr="003F6C48" w:rsidTr="006534A3">
        <w:tc>
          <w:tcPr>
            <w:tcW w:w="886"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5</w:t>
            </w:r>
          </w:p>
        </w:tc>
        <w:tc>
          <w:tcPr>
            <w:tcW w:w="5202" w:type="dxa"/>
          </w:tcPr>
          <w:p w:rsidR="004E66A4" w:rsidRPr="003F6C48" w:rsidRDefault="00DC20CC" w:rsidP="00DC20CC">
            <w:pPr>
              <w:rPr>
                <w:rFonts w:ascii="Times New Roman" w:hAnsi="Times New Roman" w:cs="Times New Roman"/>
              </w:rPr>
            </w:pPr>
            <w:r>
              <w:rPr>
                <w:rFonts w:ascii="Times New Roman" w:hAnsi="Times New Roman" w:cs="Times New Roman"/>
                <w:sz w:val="24"/>
                <w:szCs w:val="24"/>
              </w:rPr>
              <w:t>What is</w:t>
            </w:r>
            <w:r w:rsidR="004E66A4" w:rsidRPr="003F6C48">
              <w:rPr>
                <w:rFonts w:ascii="Times New Roman" w:hAnsi="Times New Roman" w:cs="Times New Roman"/>
                <w:sz w:val="24"/>
                <w:szCs w:val="24"/>
              </w:rPr>
              <w:t xml:space="preserve"> the section modulus for a </w:t>
            </w:r>
            <w:r>
              <w:rPr>
                <w:rFonts w:ascii="Times New Roman" w:hAnsi="Times New Roman" w:cs="Times New Roman"/>
                <w:sz w:val="24"/>
                <w:szCs w:val="24"/>
              </w:rPr>
              <w:t>triangular</w:t>
            </w:r>
            <w:r w:rsidR="004E66A4" w:rsidRPr="003F6C48">
              <w:rPr>
                <w:rFonts w:ascii="Times New Roman" w:hAnsi="Times New Roman" w:cs="Times New Roman"/>
                <w:sz w:val="24"/>
                <w:szCs w:val="24"/>
              </w:rPr>
              <w:t xml:space="preserve"> cross </w:t>
            </w:r>
            <w:r w:rsidRPr="003F6C48">
              <w:rPr>
                <w:rFonts w:ascii="Times New Roman" w:hAnsi="Times New Roman" w:cs="Times New Roman"/>
                <w:sz w:val="24"/>
                <w:szCs w:val="24"/>
              </w:rPr>
              <w:t>section?</w:t>
            </w:r>
            <w:r w:rsidR="004E66A4" w:rsidRPr="003F6C48">
              <w:rPr>
                <w:rFonts w:ascii="Times New Roman" w:hAnsi="Times New Roman" w:cs="Times New Roman"/>
                <w:sz w:val="24"/>
                <w:szCs w:val="24"/>
              </w:rPr>
              <w:t xml:space="preserve">              </w:t>
            </w:r>
          </w:p>
        </w:tc>
        <w:tc>
          <w:tcPr>
            <w:tcW w:w="860"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2</w:t>
            </w:r>
          </w:p>
        </w:tc>
        <w:tc>
          <w:tcPr>
            <w:tcW w:w="1235"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1</w:t>
            </w:r>
          </w:p>
        </w:tc>
        <w:tc>
          <w:tcPr>
            <w:tcW w:w="1848"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Remembering</w:t>
            </w:r>
          </w:p>
        </w:tc>
      </w:tr>
      <w:tr w:rsidR="004E66A4" w:rsidRPr="003F6C48" w:rsidTr="006534A3">
        <w:tc>
          <w:tcPr>
            <w:tcW w:w="886"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6</w:t>
            </w:r>
          </w:p>
        </w:tc>
        <w:tc>
          <w:tcPr>
            <w:tcW w:w="5202" w:type="dxa"/>
          </w:tcPr>
          <w:p w:rsidR="004E66A4" w:rsidRPr="003F6C48" w:rsidRDefault="004E66A4" w:rsidP="004834AC">
            <w:pPr>
              <w:rPr>
                <w:rFonts w:ascii="Times New Roman" w:hAnsi="Times New Roman" w:cs="Times New Roman"/>
              </w:rPr>
            </w:pPr>
            <w:r w:rsidRPr="003F6C48">
              <w:rPr>
                <w:rFonts w:ascii="Times New Roman" w:hAnsi="Times New Roman" w:cs="Times New Roman"/>
                <w:sz w:val="24"/>
                <w:szCs w:val="24"/>
              </w:rPr>
              <w:t xml:space="preserve">What assumptions are made in theory of simple bending?                                        </w:t>
            </w:r>
          </w:p>
        </w:tc>
        <w:tc>
          <w:tcPr>
            <w:tcW w:w="860"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2</w:t>
            </w:r>
          </w:p>
        </w:tc>
        <w:tc>
          <w:tcPr>
            <w:tcW w:w="1235"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1.5</w:t>
            </w:r>
          </w:p>
        </w:tc>
        <w:tc>
          <w:tcPr>
            <w:tcW w:w="1848"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Remembering</w:t>
            </w:r>
          </w:p>
        </w:tc>
      </w:tr>
      <w:tr w:rsidR="004E66A4" w:rsidRPr="003F6C48" w:rsidTr="006534A3">
        <w:tc>
          <w:tcPr>
            <w:tcW w:w="886"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7</w:t>
            </w:r>
          </w:p>
        </w:tc>
        <w:tc>
          <w:tcPr>
            <w:tcW w:w="5202" w:type="dxa"/>
          </w:tcPr>
          <w:p w:rsidR="004E66A4" w:rsidRPr="003F6C48" w:rsidRDefault="004E66A4" w:rsidP="004834AC">
            <w:pPr>
              <w:rPr>
                <w:rFonts w:ascii="Times New Roman" w:hAnsi="Times New Roman" w:cs="Times New Roman"/>
              </w:rPr>
            </w:pPr>
            <w:r w:rsidRPr="003F6C48">
              <w:rPr>
                <w:rFonts w:ascii="Times New Roman" w:hAnsi="Times New Roman" w:cs="Times New Roman"/>
                <w:sz w:val="24"/>
                <w:szCs w:val="24"/>
              </w:rPr>
              <w:t xml:space="preserve">What are the axial stresses and compound stresses?                                                  </w:t>
            </w:r>
          </w:p>
        </w:tc>
        <w:tc>
          <w:tcPr>
            <w:tcW w:w="860"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2</w:t>
            </w:r>
          </w:p>
        </w:tc>
        <w:tc>
          <w:tcPr>
            <w:tcW w:w="1235"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1</w:t>
            </w:r>
          </w:p>
        </w:tc>
        <w:tc>
          <w:tcPr>
            <w:tcW w:w="1848"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Remembering</w:t>
            </w:r>
          </w:p>
        </w:tc>
      </w:tr>
      <w:tr w:rsidR="004E66A4" w:rsidRPr="003F6C48" w:rsidTr="006534A3">
        <w:tc>
          <w:tcPr>
            <w:tcW w:w="886"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8</w:t>
            </w:r>
          </w:p>
        </w:tc>
        <w:tc>
          <w:tcPr>
            <w:tcW w:w="5202" w:type="dxa"/>
          </w:tcPr>
          <w:p w:rsidR="004E66A4" w:rsidRPr="003F6C48" w:rsidRDefault="004E66A4" w:rsidP="004834AC">
            <w:pPr>
              <w:rPr>
                <w:rFonts w:ascii="Times New Roman" w:hAnsi="Times New Roman" w:cs="Times New Roman"/>
              </w:rPr>
            </w:pPr>
            <w:r w:rsidRPr="003F6C48">
              <w:rPr>
                <w:rFonts w:ascii="Times New Roman" w:hAnsi="Times New Roman" w:cs="Times New Roman"/>
                <w:sz w:val="24"/>
                <w:szCs w:val="24"/>
              </w:rPr>
              <w:t xml:space="preserve">What is maximum principal stress theory?                                                                </w:t>
            </w:r>
          </w:p>
        </w:tc>
        <w:tc>
          <w:tcPr>
            <w:tcW w:w="860"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2</w:t>
            </w:r>
          </w:p>
        </w:tc>
        <w:tc>
          <w:tcPr>
            <w:tcW w:w="1235"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2</w:t>
            </w:r>
          </w:p>
        </w:tc>
        <w:tc>
          <w:tcPr>
            <w:tcW w:w="1848"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understanding</w:t>
            </w:r>
          </w:p>
        </w:tc>
      </w:tr>
      <w:tr w:rsidR="004E66A4" w:rsidRPr="003F6C48" w:rsidTr="006534A3">
        <w:tc>
          <w:tcPr>
            <w:tcW w:w="886"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9</w:t>
            </w:r>
          </w:p>
        </w:tc>
        <w:tc>
          <w:tcPr>
            <w:tcW w:w="5202" w:type="dxa"/>
          </w:tcPr>
          <w:p w:rsidR="004E66A4" w:rsidRPr="003F6C48" w:rsidRDefault="004E66A4" w:rsidP="004834AC">
            <w:pPr>
              <w:rPr>
                <w:rFonts w:ascii="Times New Roman" w:hAnsi="Times New Roman" w:cs="Times New Roman"/>
              </w:rPr>
            </w:pPr>
            <w:r w:rsidRPr="003F6C48">
              <w:rPr>
                <w:rFonts w:ascii="Times New Roman" w:hAnsi="Times New Roman" w:cs="Times New Roman"/>
              </w:rPr>
              <w:t>What is polar modulus?</w:t>
            </w:r>
          </w:p>
        </w:tc>
        <w:tc>
          <w:tcPr>
            <w:tcW w:w="860"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2</w:t>
            </w:r>
          </w:p>
        </w:tc>
        <w:tc>
          <w:tcPr>
            <w:tcW w:w="1235"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3</w:t>
            </w:r>
          </w:p>
        </w:tc>
        <w:tc>
          <w:tcPr>
            <w:tcW w:w="1848"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Application</w:t>
            </w:r>
          </w:p>
        </w:tc>
      </w:tr>
      <w:tr w:rsidR="004E66A4" w:rsidRPr="003F6C48" w:rsidTr="006534A3">
        <w:tc>
          <w:tcPr>
            <w:tcW w:w="886"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10</w:t>
            </w:r>
          </w:p>
        </w:tc>
        <w:tc>
          <w:tcPr>
            <w:tcW w:w="5202" w:type="dxa"/>
          </w:tcPr>
          <w:p w:rsidR="004E66A4" w:rsidRPr="003F6C48" w:rsidRDefault="004E66A4" w:rsidP="004834AC">
            <w:pPr>
              <w:rPr>
                <w:rFonts w:ascii="Times New Roman" w:hAnsi="Times New Roman" w:cs="Times New Roman"/>
              </w:rPr>
            </w:pPr>
            <w:r w:rsidRPr="003F6C48">
              <w:rPr>
                <w:rFonts w:ascii="Times New Roman" w:hAnsi="Times New Roman" w:cs="Times New Roman"/>
                <w:sz w:val="24"/>
                <w:szCs w:val="24"/>
              </w:rPr>
              <w:t>What is hoop-stress and volumetric strain in shells</w:t>
            </w:r>
            <w:r w:rsidR="00EA343A">
              <w:rPr>
                <w:rFonts w:ascii="Times New Roman" w:hAnsi="Times New Roman" w:cs="Times New Roman"/>
                <w:sz w:val="24"/>
                <w:szCs w:val="24"/>
              </w:rPr>
              <w:t>?</w:t>
            </w:r>
          </w:p>
        </w:tc>
        <w:tc>
          <w:tcPr>
            <w:tcW w:w="860"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2</w:t>
            </w:r>
          </w:p>
        </w:tc>
        <w:tc>
          <w:tcPr>
            <w:tcW w:w="1235"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2</w:t>
            </w:r>
          </w:p>
        </w:tc>
        <w:tc>
          <w:tcPr>
            <w:tcW w:w="1848"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Evaluate</w:t>
            </w:r>
          </w:p>
        </w:tc>
      </w:tr>
      <w:tr w:rsidR="00EF3176" w:rsidRPr="003F6C48" w:rsidTr="007E7704">
        <w:tc>
          <w:tcPr>
            <w:tcW w:w="10031" w:type="dxa"/>
            <w:gridSpan w:val="9"/>
          </w:tcPr>
          <w:p w:rsidR="00EF3176" w:rsidRPr="003F6C48" w:rsidRDefault="00E96328" w:rsidP="00CE21C1">
            <w:pPr>
              <w:rPr>
                <w:rFonts w:ascii="Times New Roman" w:hAnsi="Times New Roman" w:cs="Times New Roman"/>
                <w:sz w:val="32"/>
                <w:szCs w:val="32"/>
              </w:rPr>
            </w:pPr>
            <w:r w:rsidRPr="003F6C48">
              <w:rPr>
                <w:rFonts w:ascii="Times New Roman" w:hAnsi="Times New Roman" w:cs="Times New Roman"/>
                <w:sz w:val="32"/>
                <w:szCs w:val="32"/>
              </w:rPr>
              <w:t xml:space="preserve">                                                      </w:t>
            </w:r>
            <w:r w:rsidR="00EF3176" w:rsidRPr="003F6C48">
              <w:rPr>
                <w:rFonts w:ascii="Times New Roman" w:hAnsi="Times New Roman" w:cs="Times New Roman"/>
                <w:sz w:val="32"/>
                <w:szCs w:val="32"/>
              </w:rPr>
              <w:t>Part-B</w:t>
            </w:r>
          </w:p>
        </w:tc>
      </w:tr>
      <w:tr w:rsidR="00EF3176" w:rsidRPr="003F6C48" w:rsidTr="007E7704">
        <w:trPr>
          <w:trHeight w:val="305"/>
        </w:trPr>
        <w:tc>
          <w:tcPr>
            <w:tcW w:w="10031" w:type="dxa"/>
            <w:gridSpan w:val="9"/>
          </w:tcPr>
          <w:p w:rsidR="00EF3176" w:rsidRPr="003F6C48" w:rsidRDefault="00DE6840" w:rsidP="00CE21C1">
            <w:pPr>
              <w:rPr>
                <w:rFonts w:ascii="Times New Roman" w:hAnsi="Times New Roman" w:cs="Times New Roman"/>
                <w:sz w:val="24"/>
                <w:szCs w:val="24"/>
              </w:rPr>
            </w:pPr>
            <w:r w:rsidRPr="003F6C48">
              <w:rPr>
                <w:rFonts w:ascii="Times New Roman" w:hAnsi="Times New Roman" w:cs="Times New Roman"/>
                <w:sz w:val="24"/>
                <w:szCs w:val="24"/>
              </w:rPr>
              <w:t xml:space="preserve">Answer All the following questions.                       </w:t>
            </w:r>
            <w:r w:rsidRPr="003F6C48">
              <w:rPr>
                <w:rFonts w:ascii="Times New Roman" w:hAnsi="Times New Roman" w:cs="Times New Roman"/>
                <w:sz w:val="24"/>
                <w:szCs w:val="24"/>
              </w:rPr>
              <w:tab/>
            </w:r>
            <w:r w:rsidRPr="003F6C48">
              <w:rPr>
                <w:rFonts w:ascii="Times New Roman" w:hAnsi="Times New Roman" w:cs="Times New Roman"/>
                <w:sz w:val="24"/>
                <w:szCs w:val="24"/>
              </w:rPr>
              <w:tab/>
            </w:r>
            <w:r w:rsidR="00967CC2" w:rsidRPr="003F6C48">
              <w:rPr>
                <w:rFonts w:ascii="Times New Roman" w:hAnsi="Times New Roman" w:cs="Times New Roman"/>
                <w:sz w:val="24"/>
                <w:szCs w:val="24"/>
              </w:rPr>
              <w:t xml:space="preserve">                         (</w:t>
            </w:r>
            <w:r w:rsidR="003D15DD">
              <w:rPr>
                <w:rFonts w:ascii="Times New Roman" w:hAnsi="Times New Roman" w:cs="Times New Roman"/>
                <w:b/>
                <w:sz w:val="24"/>
                <w:szCs w:val="24"/>
              </w:rPr>
              <w:t>5</w:t>
            </w:r>
            <w:r w:rsidR="00967CC2" w:rsidRPr="003F6C48">
              <w:rPr>
                <w:rFonts w:ascii="Times New Roman" w:hAnsi="Times New Roman" w:cs="Times New Roman"/>
                <w:b/>
                <w:sz w:val="24"/>
                <w:szCs w:val="24"/>
              </w:rPr>
              <w:t xml:space="preserve"> X </w:t>
            </w:r>
            <w:r w:rsidR="003D15DD">
              <w:rPr>
                <w:rFonts w:ascii="Times New Roman" w:hAnsi="Times New Roman" w:cs="Times New Roman"/>
                <w:b/>
                <w:sz w:val="24"/>
                <w:szCs w:val="24"/>
              </w:rPr>
              <w:t>10 M</w:t>
            </w:r>
            <w:r w:rsidR="00967CC2" w:rsidRPr="003F6C48">
              <w:rPr>
                <w:rFonts w:ascii="Times New Roman" w:hAnsi="Times New Roman" w:cs="Times New Roman"/>
                <w:b/>
                <w:sz w:val="24"/>
                <w:szCs w:val="24"/>
              </w:rPr>
              <w:t>=50Marks)</w:t>
            </w:r>
          </w:p>
        </w:tc>
      </w:tr>
      <w:tr w:rsidR="004E66A4" w:rsidRPr="003F6C48" w:rsidTr="007E7704">
        <w:tc>
          <w:tcPr>
            <w:tcW w:w="465" w:type="dxa"/>
          </w:tcPr>
          <w:p w:rsidR="004E66A4" w:rsidRPr="003F6C48" w:rsidRDefault="004E66A4" w:rsidP="00CE21C1">
            <w:pPr>
              <w:rPr>
                <w:rFonts w:ascii="Times New Roman" w:hAnsi="Times New Roman" w:cs="Times New Roman"/>
              </w:rPr>
            </w:pPr>
            <w:r w:rsidRPr="003F6C48">
              <w:rPr>
                <w:rFonts w:ascii="Times New Roman" w:hAnsi="Times New Roman" w:cs="Times New Roman"/>
              </w:rPr>
              <w:t>11</w:t>
            </w:r>
          </w:p>
        </w:tc>
        <w:tc>
          <w:tcPr>
            <w:tcW w:w="6164" w:type="dxa"/>
            <w:gridSpan w:val="3"/>
          </w:tcPr>
          <w:p w:rsidR="004E66A4" w:rsidRPr="003F6C48" w:rsidRDefault="004E66A4" w:rsidP="005026BE">
            <w:pPr>
              <w:jc w:val="both"/>
              <w:rPr>
                <w:rFonts w:ascii="Times New Roman" w:hAnsi="Times New Roman" w:cs="Times New Roman"/>
              </w:rPr>
            </w:pPr>
            <w:r w:rsidRPr="003F6C48">
              <w:rPr>
                <w:rFonts w:ascii="Times New Roman" w:hAnsi="Times New Roman" w:cs="Times New Roman"/>
                <w:sz w:val="24"/>
                <w:szCs w:val="24"/>
              </w:rPr>
              <w:t xml:space="preserve">A bar of 25 mm. diameter is subjected to a pull of 70 </w:t>
            </w:r>
            <w:proofErr w:type="spellStart"/>
            <w:r w:rsidRPr="003F6C48">
              <w:rPr>
                <w:rFonts w:ascii="Times New Roman" w:hAnsi="Times New Roman" w:cs="Times New Roman"/>
                <w:sz w:val="24"/>
                <w:szCs w:val="24"/>
              </w:rPr>
              <w:t>kN.</w:t>
            </w:r>
            <w:proofErr w:type="spellEnd"/>
            <w:r w:rsidRPr="003F6C48">
              <w:rPr>
                <w:rFonts w:ascii="Times New Roman" w:hAnsi="Times New Roman" w:cs="Times New Roman"/>
                <w:sz w:val="24"/>
                <w:szCs w:val="24"/>
              </w:rPr>
              <w:t xml:space="preserve"> The extension measured on a gauge length of 200 mm is 0.1 mm and change</w:t>
            </w:r>
            <w:r w:rsidR="00CC0209">
              <w:rPr>
                <w:rFonts w:ascii="Times New Roman" w:hAnsi="Times New Roman" w:cs="Times New Roman"/>
                <w:sz w:val="24"/>
                <w:szCs w:val="24"/>
              </w:rPr>
              <w:t xml:space="preserve"> in diameter is 0.004 mm. Find P</w:t>
            </w:r>
            <w:r w:rsidRPr="003F6C48">
              <w:rPr>
                <w:rFonts w:ascii="Times New Roman" w:hAnsi="Times New Roman" w:cs="Times New Roman"/>
                <w:sz w:val="24"/>
                <w:szCs w:val="24"/>
              </w:rPr>
              <w:t xml:space="preserve">oisson’s ratio and values of three moduli.                                                                                </w:t>
            </w:r>
          </w:p>
        </w:tc>
        <w:tc>
          <w:tcPr>
            <w:tcW w:w="910"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10</w:t>
            </w:r>
          </w:p>
        </w:tc>
        <w:tc>
          <w:tcPr>
            <w:tcW w:w="865"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2</w:t>
            </w:r>
          </w:p>
        </w:tc>
        <w:tc>
          <w:tcPr>
            <w:tcW w:w="1627" w:type="dxa"/>
          </w:tcPr>
          <w:p w:rsidR="004E66A4" w:rsidRPr="003F6C48" w:rsidRDefault="004E66A4" w:rsidP="00CE21C1">
            <w:pPr>
              <w:rPr>
                <w:rFonts w:ascii="Times New Roman" w:hAnsi="Times New Roman" w:cs="Times New Roman"/>
              </w:rPr>
            </w:pPr>
            <w:r w:rsidRPr="003F6C48">
              <w:rPr>
                <w:rFonts w:ascii="Times New Roman" w:hAnsi="Times New Roman" w:cs="Times New Roman"/>
              </w:rPr>
              <w:t>Analyze</w:t>
            </w:r>
          </w:p>
        </w:tc>
      </w:tr>
      <w:tr w:rsidR="004E66A4" w:rsidRPr="003F6C48" w:rsidTr="007E7704">
        <w:tc>
          <w:tcPr>
            <w:tcW w:w="465" w:type="dxa"/>
          </w:tcPr>
          <w:p w:rsidR="004E66A4" w:rsidRPr="003F6C48" w:rsidRDefault="004E66A4" w:rsidP="00CE21C1">
            <w:pPr>
              <w:rPr>
                <w:rFonts w:ascii="Times New Roman" w:hAnsi="Times New Roman" w:cs="Times New Roman"/>
              </w:rPr>
            </w:pPr>
          </w:p>
        </w:tc>
        <w:tc>
          <w:tcPr>
            <w:tcW w:w="6164" w:type="dxa"/>
            <w:gridSpan w:val="3"/>
          </w:tcPr>
          <w:p w:rsidR="004E66A4" w:rsidRPr="003F6C48" w:rsidRDefault="004E66A4" w:rsidP="004834AC">
            <w:pPr>
              <w:rPr>
                <w:rFonts w:ascii="Times New Roman" w:hAnsi="Times New Roman" w:cs="Times New Roman"/>
              </w:rPr>
            </w:pPr>
            <w:r w:rsidRPr="003F6C48">
              <w:rPr>
                <w:rFonts w:ascii="Times New Roman" w:hAnsi="Times New Roman" w:cs="Times New Roman"/>
              </w:rPr>
              <w:t xml:space="preserve">                                  OR</w:t>
            </w:r>
          </w:p>
        </w:tc>
        <w:tc>
          <w:tcPr>
            <w:tcW w:w="910" w:type="dxa"/>
            <w:gridSpan w:val="2"/>
          </w:tcPr>
          <w:p w:rsidR="004E66A4" w:rsidRPr="003F6C48" w:rsidRDefault="004E66A4" w:rsidP="00CE21C1">
            <w:pPr>
              <w:rPr>
                <w:rFonts w:ascii="Times New Roman" w:hAnsi="Times New Roman" w:cs="Times New Roman"/>
              </w:rPr>
            </w:pPr>
          </w:p>
        </w:tc>
        <w:tc>
          <w:tcPr>
            <w:tcW w:w="865" w:type="dxa"/>
            <w:gridSpan w:val="2"/>
          </w:tcPr>
          <w:p w:rsidR="004E66A4" w:rsidRPr="003F6C48" w:rsidRDefault="004E66A4" w:rsidP="00CE21C1">
            <w:pPr>
              <w:rPr>
                <w:rFonts w:ascii="Times New Roman" w:hAnsi="Times New Roman" w:cs="Times New Roman"/>
              </w:rPr>
            </w:pPr>
          </w:p>
        </w:tc>
        <w:tc>
          <w:tcPr>
            <w:tcW w:w="1627" w:type="dxa"/>
          </w:tcPr>
          <w:p w:rsidR="004E66A4" w:rsidRPr="003F6C48" w:rsidRDefault="004E66A4" w:rsidP="00CE21C1">
            <w:pPr>
              <w:rPr>
                <w:rFonts w:ascii="Times New Roman" w:hAnsi="Times New Roman" w:cs="Times New Roman"/>
              </w:rPr>
            </w:pPr>
          </w:p>
        </w:tc>
      </w:tr>
      <w:tr w:rsidR="004E66A4" w:rsidRPr="003F6C48" w:rsidTr="007E7704">
        <w:trPr>
          <w:trHeight w:val="516"/>
        </w:trPr>
        <w:tc>
          <w:tcPr>
            <w:tcW w:w="465" w:type="dxa"/>
          </w:tcPr>
          <w:p w:rsidR="004E66A4" w:rsidRPr="003F6C48" w:rsidRDefault="004E66A4" w:rsidP="00654B94">
            <w:pPr>
              <w:rPr>
                <w:rFonts w:ascii="Times New Roman" w:hAnsi="Times New Roman" w:cs="Times New Roman"/>
              </w:rPr>
            </w:pPr>
          </w:p>
        </w:tc>
        <w:tc>
          <w:tcPr>
            <w:tcW w:w="6164" w:type="dxa"/>
            <w:gridSpan w:val="3"/>
          </w:tcPr>
          <w:p w:rsidR="004E66A4" w:rsidRPr="003F6C48" w:rsidRDefault="004E66A4" w:rsidP="005026BE">
            <w:pPr>
              <w:jc w:val="both"/>
              <w:rPr>
                <w:rFonts w:ascii="Times New Roman" w:hAnsi="Times New Roman" w:cs="Times New Roman"/>
              </w:rPr>
            </w:pPr>
            <w:r w:rsidRPr="003F6C48">
              <w:rPr>
                <w:rFonts w:ascii="Times New Roman" w:hAnsi="Times New Roman" w:cs="Times New Roman"/>
                <w:sz w:val="24"/>
                <w:szCs w:val="24"/>
              </w:rPr>
              <w:t xml:space="preserve">A straight bar 500 mm long is 25 mm diameter </w:t>
            </w:r>
            <w:r w:rsidR="00251227">
              <w:rPr>
                <w:rFonts w:ascii="Times New Roman" w:hAnsi="Times New Roman" w:cs="Times New Roman"/>
                <w:sz w:val="24"/>
                <w:szCs w:val="24"/>
              </w:rPr>
              <w:t>and 300 mm length is</w:t>
            </w:r>
            <w:r w:rsidRPr="003F6C48">
              <w:rPr>
                <w:rFonts w:ascii="Times New Roman" w:hAnsi="Times New Roman" w:cs="Times New Roman"/>
                <w:sz w:val="24"/>
                <w:szCs w:val="24"/>
              </w:rPr>
              <w:t xml:space="preserve"> 15 mm dia. for the remaining length. If the bar is su</w:t>
            </w:r>
            <w:r w:rsidR="00CC0209">
              <w:rPr>
                <w:rFonts w:ascii="Times New Roman" w:hAnsi="Times New Roman" w:cs="Times New Roman"/>
                <w:sz w:val="24"/>
                <w:szCs w:val="24"/>
              </w:rPr>
              <w:t xml:space="preserve">bjected to an axial pull of 15 </w:t>
            </w:r>
            <w:proofErr w:type="spellStart"/>
            <w:r w:rsidR="00CC0209">
              <w:rPr>
                <w:rFonts w:ascii="Times New Roman" w:hAnsi="Times New Roman" w:cs="Times New Roman"/>
                <w:sz w:val="24"/>
                <w:szCs w:val="24"/>
              </w:rPr>
              <w:t>k</w:t>
            </w:r>
            <w:r w:rsidRPr="003F6C48">
              <w:rPr>
                <w:rFonts w:ascii="Times New Roman" w:hAnsi="Times New Roman" w:cs="Times New Roman"/>
                <w:sz w:val="24"/>
                <w:szCs w:val="24"/>
              </w:rPr>
              <w:t>N</w:t>
            </w:r>
            <w:proofErr w:type="spellEnd"/>
            <w:r w:rsidRPr="003F6C48">
              <w:rPr>
                <w:rFonts w:ascii="Times New Roman" w:hAnsi="Times New Roman" w:cs="Times New Roman"/>
                <w:sz w:val="24"/>
                <w:szCs w:val="24"/>
              </w:rPr>
              <w:t xml:space="preserve">, find the extension of the bar. Take E = 200 </w:t>
            </w:r>
            <w:proofErr w:type="spellStart"/>
            <w:r w:rsidRPr="003F6C48">
              <w:rPr>
                <w:rFonts w:ascii="Times New Roman" w:hAnsi="Times New Roman" w:cs="Times New Roman"/>
                <w:sz w:val="24"/>
                <w:szCs w:val="24"/>
              </w:rPr>
              <w:t>Gpa</w:t>
            </w:r>
            <w:proofErr w:type="spellEnd"/>
            <w:r w:rsidRPr="003F6C48">
              <w:rPr>
                <w:rFonts w:ascii="Times New Roman" w:hAnsi="Times New Roman" w:cs="Times New Roman"/>
                <w:sz w:val="24"/>
                <w:szCs w:val="24"/>
              </w:rPr>
              <w:t xml:space="preserve">.                                                                                         </w:t>
            </w:r>
          </w:p>
        </w:tc>
        <w:tc>
          <w:tcPr>
            <w:tcW w:w="910" w:type="dxa"/>
            <w:gridSpan w:val="2"/>
          </w:tcPr>
          <w:p w:rsidR="004E66A4" w:rsidRPr="003F6C48" w:rsidRDefault="004E66A4" w:rsidP="008E56B8">
            <w:pPr>
              <w:rPr>
                <w:rFonts w:ascii="Times New Roman" w:hAnsi="Times New Roman" w:cs="Times New Roman"/>
              </w:rPr>
            </w:pPr>
            <w:r w:rsidRPr="003F6C48">
              <w:rPr>
                <w:rFonts w:ascii="Times New Roman" w:hAnsi="Times New Roman" w:cs="Times New Roman"/>
              </w:rPr>
              <w:t>10</w:t>
            </w:r>
          </w:p>
        </w:tc>
        <w:tc>
          <w:tcPr>
            <w:tcW w:w="865" w:type="dxa"/>
            <w:gridSpan w:val="2"/>
          </w:tcPr>
          <w:p w:rsidR="004E66A4" w:rsidRPr="003F6C48" w:rsidRDefault="004E66A4" w:rsidP="008E56B8">
            <w:pPr>
              <w:rPr>
                <w:rFonts w:ascii="Times New Roman" w:hAnsi="Times New Roman" w:cs="Times New Roman"/>
              </w:rPr>
            </w:pPr>
            <w:r w:rsidRPr="003F6C48">
              <w:rPr>
                <w:rFonts w:ascii="Times New Roman" w:hAnsi="Times New Roman" w:cs="Times New Roman"/>
              </w:rPr>
              <w:t>1.5</w:t>
            </w:r>
          </w:p>
        </w:tc>
        <w:tc>
          <w:tcPr>
            <w:tcW w:w="1627" w:type="dxa"/>
          </w:tcPr>
          <w:p w:rsidR="004E66A4" w:rsidRPr="003F6C48" w:rsidRDefault="004E66A4" w:rsidP="008E56B8">
            <w:pPr>
              <w:rPr>
                <w:rFonts w:ascii="Times New Roman" w:hAnsi="Times New Roman" w:cs="Times New Roman"/>
              </w:rPr>
            </w:pPr>
            <w:r w:rsidRPr="003F6C48">
              <w:rPr>
                <w:rFonts w:ascii="Times New Roman" w:hAnsi="Times New Roman" w:cs="Times New Roman"/>
              </w:rPr>
              <w:t>Analyze</w:t>
            </w:r>
          </w:p>
        </w:tc>
      </w:tr>
      <w:tr w:rsidR="004E66A4" w:rsidRPr="003F6C48" w:rsidTr="007E7704">
        <w:tc>
          <w:tcPr>
            <w:tcW w:w="465" w:type="dxa"/>
          </w:tcPr>
          <w:p w:rsidR="004E66A4" w:rsidRPr="003F6C48" w:rsidRDefault="004E66A4" w:rsidP="00CE21C1">
            <w:pPr>
              <w:rPr>
                <w:rFonts w:ascii="Times New Roman" w:hAnsi="Times New Roman" w:cs="Times New Roman"/>
              </w:rPr>
            </w:pPr>
            <w:r w:rsidRPr="003F6C48">
              <w:rPr>
                <w:rFonts w:ascii="Times New Roman" w:hAnsi="Times New Roman" w:cs="Times New Roman"/>
              </w:rPr>
              <w:t>12</w:t>
            </w:r>
          </w:p>
        </w:tc>
        <w:tc>
          <w:tcPr>
            <w:tcW w:w="6164" w:type="dxa"/>
            <w:gridSpan w:val="3"/>
          </w:tcPr>
          <w:p w:rsidR="004E66A4" w:rsidRPr="003F6C48" w:rsidRDefault="004E66A4" w:rsidP="005026BE">
            <w:pPr>
              <w:jc w:val="both"/>
              <w:rPr>
                <w:rFonts w:ascii="Times New Roman" w:hAnsi="Times New Roman" w:cs="Times New Roman"/>
              </w:rPr>
            </w:pPr>
            <w:r w:rsidRPr="003F6C48">
              <w:rPr>
                <w:rFonts w:ascii="Times New Roman" w:hAnsi="Times New Roman" w:cs="Times New Roman"/>
                <w:sz w:val="24"/>
                <w:szCs w:val="24"/>
              </w:rPr>
              <w:t xml:space="preserve">A horizontal beam 10 m long carries a uniformly distributed </w:t>
            </w:r>
            <w:r w:rsidRPr="003F6C48">
              <w:rPr>
                <w:rFonts w:ascii="Times New Roman" w:hAnsi="Times New Roman" w:cs="Times New Roman"/>
                <w:sz w:val="24"/>
                <w:szCs w:val="24"/>
              </w:rPr>
              <w:lastRenderedPageBreak/>
              <w:t>load of 100 N/m over its entire span and in addition a concentrated load of 200 N at the left end. The beam is su</w:t>
            </w:r>
            <w:r w:rsidR="005026BE">
              <w:rPr>
                <w:rFonts w:ascii="Times New Roman" w:hAnsi="Times New Roman" w:cs="Times New Roman"/>
                <w:sz w:val="24"/>
                <w:szCs w:val="24"/>
              </w:rPr>
              <w:t>pported at two points 8 m apart</w:t>
            </w:r>
            <w:r w:rsidRPr="003F6C48">
              <w:rPr>
                <w:rFonts w:ascii="Times New Roman" w:hAnsi="Times New Roman" w:cs="Times New Roman"/>
                <w:sz w:val="24"/>
                <w:szCs w:val="24"/>
              </w:rPr>
              <w:t xml:space="preserve">. Draw the shear force and bending moment diagrams.            </w:t>
            </w:r>
          </w:p>
        </w:tc>
        <w:tc>
          <w:tcPr>
            <w:tcW w:w="910"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lastRenderedPageBreak/>
              <w:t>10</w:t>
            </w:r>
          </w:p>
        </w:tc>
        <w:tc>
          <w:tcPr>
            <w:tcW w:w="865" w:type="dxa"/>
            <w:gridSpan w:val="2"/>
          </w:tcPr>
          <w:p w:rsidR="004E66A4" w:rsidRPr="003F6C48" w:rsidRDefault="004E66A4" w:rsidP="00CE21C1">
            <w:pPr>
              <w:rPr>
                <w:rFonts w:ascii="Times New Roman" w:hAnsi="Times New Roman" w:cs="Times New Roman"/>
              </w:rPr>
            </w:pPr>
            <w:r w:rsidRPr="003F6C48">
              <w:rPr>
                <w:rFonts w:ascii="Times New Roman" w:hAnsi="Times New Roman" w:cs="Times New Roman"/>
              </w:rPr>
              <w:t>1.0</w:t>
            </w:r>
          </w:p>
        </w:tc>
        <w:tc>
          <w:tcPr>
            <w:tcW w:w="1627" w:type="dxa"/>
          </w:tcPr>
          <w:p w:rsidR="004E66A4" w:rsidRPr="003F6C48" w:rsidRDefault="004E66A4" w:rsidP="00CE21C1">
            <w:pPr>
              <w:rPr>
                <w:rFonts w:ascii="Times New Roman" w:hAnsi="Times New Roman" w:cs="Times New Roman"/>
              </w:rPr>
            </w:pPr>
            <w:r w:rsidRPr="003F6C48">
              <w:rPr>
                <w:rFonts w:ascii="Times New Roman" w:hAnsi="Times New Roman" w:cs="Times New Roman"/>
              </w:rPr>
              <w:t>Apply</w:t>
            </w:r>
          </w:p>
        </w:tc>
      </w:tr>
      <w:tr w:rsidR="004E66A4" w:rsidRPr="003F6C48" w:rsidTr="007E7704">
        <w:tc>
          <w:tcPr>
            <w:tcW w:w="465" w:type="dxa"/>
          </w:tcPr>
          <w:p w:rsidR="004E66A4" w:rsidRPr="003F6C48" w:rsidRDefault="004E66A4" w:rsidP="00CE21C1">
            <w:pPr>
              <w:rPr>
                <w:rFonts w:ascii="Times New Roman" w:hAnsi="Times New Roman" w:cs="Times New Roman"/>
              </w:rPr>
            </w:pPr>
          </w:p>
        </w:tc>
        <w:tc>
          <w:tcPr>
            <w:tcW w:w="6164" w:type="dxa"/>
            <w:gridSpan w:val="3"/>
          </w:tcPr>
          <w:p w:rsidR="004E66A4" w:rsidRPr="003F6C48" w:rsidRDefault="004E66A4" w:rsidP="004834AC">
            <w:pPr>
              <w:rPr>
                <w:rFonts w:ascii="Times New Roman" w:hAnsi="Times New Roman" w:cs="Times New Roman"/>
              </w:rPr>
            </w:pPr>
            <w:r w:rsidRPr="003F6C48">
              <w:rPr>
                <w:rFonts w:ascii="Times New Roman" w:hAnsi="Times New Roman" w:cs="Times New Roman"/>
              </w:rPr>
              <w:t xml:space="preserve">                                    OR</w:t>
            </w:r>
          </w:p>
        </w:tc>
        <w:tc>
          <w:tcPr>
            <w:tcW w:w="910" w:type="dxa"/>
            <w:gridSpan w:val="2"/>
          </w:tcPr>
          <w:p w:rsidR="004E66A4" w:rsidRPr="003F6C48" w:rsidRDefault="004E66A4" w:rsidP="00CE21C1">
            <w:pPr>
              <w:rPr>
                <w:rFonts w:ascii="Times New Roman" w:hAnsi="Times New Roman" w:cs="Times New Roman"/>
              </w:rPr>
            </w:pPr>
          </w:p>
        </w:tc>
        <w:tc>
          <w:tcPr>
            <w:tcW w:w="865" w:type="dxa"/>
            <w:gridSpan w:val="2"/>
          </w:tcPr>
          <w:p w:rsidR="004E66A4" w:rsidRPr="003F6C48" w:rsidRDefault="004E66A4" w:rsidP="00CE21C1">
            <w:pPr>
              <w:rPr>
                <w:rFonts w:ascii="Times New Roman" w:hAnsi="Times New Roman" w:cs="Times New Roman"/>
              </w:rPr>
            </w:pPr>
          </w:p>
        </w:tc>
        <w:tc>
          <w:tcPr>
            <w:tcW w:w="1627" w:type="dxa"/>
          </w:tcPr>
          <w:p w:rsidR="004E66A4" w:rsidRPr="003F6C48" w:rsidRDefault="004E66A4" w:rsidP="00CE21C1">
            <w:pPr>
              <w:rPr>
                <w:rFonts w:ascii="Times New Roman" w:hAnsi="Times New Roman" w:cs="Times New Roman"/>
              </w:rPr>
            </w:pPr>
          </w:p>
        </w:tc>
      </w:tr>
      <w:tr w:rsidR="004E66A4" w:rsidRPr="003F6C48" w:rsidTr="007E7704">
        <w:tc>
          <w:tcPr>
            <w:tcW w:w="465" w:type="dxa"/>
          </w:tcPr>
          <w:p w:rsidR="004E66A4" w:rsidRPr="003F6C48" w:rsidRDefault="004E66A4" w:rsidP="00CE21C1">
            <w:pPr>
              <w:rPr>
                <w:rFonts w:ascii="Times New Roman" w:hAnsi="Times New Roman" w:cs="Times New Roman"/>
              </w:rPr>
            </w:pPr>
          </w:p>
        </w:tc>
        <w:tc>
          <w:tcPr>
            <w:tcW w:w="6164" w:type="dxa"/>
            <w:gridSpan w:val="3"/>
          </w:tcPr>
          <w:p w:rsidR="004E66A4" w:rsidRPr="003F6C48" w:rsidRDefault="004E66A4" w:rsidP="005026BE">
            <w:pPr>
              <w:tabs>
                <w:tab w:val="left" w:pos="1620"/>
              </w:tabs>
              <w:rPr>
                <w:rFonts w:ascii="Times New Roman" w:hAnsi="Times New Roman" w:cs="Times New Roman"/>
                <w:sz w:val="19"/>
                <w:szCs w:val="19"/>
              </w:rPr>
            </w:pPr>
            <w:r w:rsidRPr="003F6C48">
              <w:rPr>
                <w:rFonts w:ascii="Times New Roman" w:hAnsi="Times New Roman" w:cs="Times New Roman"/>
                <w:sz w:val="24"/>
                <w:szCs w:val="24"/>
              </w:rPr>
              <w:t>A simply supported b</w:t>
            </w:r>
            <w:r w:rsidR="005026BE">
              <w:rPr>
                <w:rFonts w:ascii="Times New Roman" w:hAnsi="Times New Roman" w:cs="Times New Roman"/>
                <w:sz w:val="24"/>
                <w:szCs w:val="24"/>
              </w:rPr>
              <w:t xml:space="preserve">eam of span 9 m has </w:t>
            </w:r>
            <w:proofErr w:type="spellStart"/>
            <w:r w:rsidR="005026BE">
              <w:rPr>
                <w:rFonts w:ascii="Times New Roman" w:hAnsi="Times New Roman" w:cs="Times New Roman"/>
                <w:sz w:val="24"/>
                <w:szCs w:val="24"/>
              </w:rPr>
              <w:t>UDL</w:t>
            </w:r>
            <w:proofErr w:type="spellEnd"/>
            <w:r w:rsidR="005026BE">
              <w:rPr>
                <w:rFonts w:ascii="Times New Roman" w:hAnsi="Times New Roman" w:cs="Times New Roman"/>
                <w:sz w:val="24"/>
                <w:szCs w:val="24"/>
              </w:rPr>
              <w:t xml:space="preserve"> of 15 </w:t>
            </w:r>
            <w:proofErr w:type="spellStart"/>
            <w:r w:rsidR="005026BE">
              <w:rPr>
                <w:rFonts w:ascii="Times New Roman" w:hAnsi="Times New Roman" w:cs="Times New Roman"/>
                <w:sz w:val="24"/>
                <w:szCs w:val="24"/>
              </w:rPr>
              <w:t>k</w:t>
            </w:r>
            <w:r w:rsidRPr="003F6C48">
              <w:rPr>
                <w:rFonts w:ascii="Times New Roman" w:hAnsi="Times New Roman" w:cs="Times New Roman"/>
                <w:sz w:val="24"/>
                <w:szCs w:val="24"/>
              </w:rPr>
              <w:t>N</w:t>
            </w:r>
            <w:proofErr w:type="spellEnd"/>
            <w:r w:rsidRPr="003F6C48">
              <w:rPr>
                <w:rFonts w:ascii="Times New Roman" w:hAnsi="Times New Roman" w:cs="Times New Roman"/>
                <w:sz w:val="24"/>
                <w:szCs w:val="24"/>
              </w:rPr>
              <w:t>/m over 4 m from left support</w:t>
            </w:r>
            <w:r w:rsidR="005026BE">
              <w:rPr>
                <w:rFonts w:ascii="Times New Roman" w:hAnsi="Times New Roman" w:cs="Times New Roman"/>
                <w:sz w:val="24"/>
                <w:szCs w:val="24"/>
              </w:rPr>
              <w:t xml:space="preserve"> and a concentrated load of 20 </w:t>
            </w:r>
            <w:proofErr w:type="spellStart"/>
            <w:r w:rsidR="005026BE">
              <w:rPr>
                <w:rFonts w:ascii="Times New Roman" w:hAnsi="Times New Roman" w:cs="Times New Roman"/>
                <w:sz w:val="24"/>
                <w:szCs w:val="24"/>
              </w:rPr>
              <w:t>k</w:t>
            </w:r>
            <w:r w:rsidRPr="003F6C48">
              <w:rPr>
                <w:rFonts w:ascii="Times New Roman" w:hAnsi="Times New Roman" w:cs="Times New Roman"/>
                <w:sz w:val="24"/>
                <w:szCs w:val="24"/>
              </w:rPr>
              <w:t>N</w:t>
            </w:r>
            <w:proofErr w:type="spellEnd"/>
            <w:r w:rsidRPr="003F6C48">
              <w:rPr>
                <w:rFonts w:ascii="Times New Roman" w:hAnsi="Times New Roman" w:cs="Times New Roman"/>
                <w:sz w:val="24"/>
                <w:szCs w:val="24"/>
              </w:rPr>
              <w:t xml:space="preserve"> at the </w:t>
            </w:r>
            <w:proofErr w:type="spellStart"/>
            <w:r w:rsidRPr="003F6C48">
              <w:rPr>
                <w:rFonts w:ascii="Times New Roman" w:hAnsi="Times New Roman" w:cs="Times New Roman"/>
                <w:sz w:val="24"/>
                <w:szCs w:val="24"/>
              </w:rPr>
              <w:t>centre</w:t>
            </w:r>
            <w:proofErr w:type="spellEnd"/>
            <w:r w:rsidRPr="003F6C48">
              <w:rPr>
                <w:rFonts w:ascii="Times New Roman" w:hAnsi="Times New Roman" w:cs="Times New Roman"/>
                <w:sz w:val="24"/>
                <w:szCs w:val="24"/>
              </w:rPr>
              <w:t xml:space="preserve">. Draw </w:t>
            </w:r>
            <w:r w:rsidR="005026BE">
              <w:rPr>
                <w:rFonts w:ascii="Times New Roman" w:hAnsi="Times New Roman" w:cs="Times New Roman"/>
                <w:sz w:val="24"/>
                <w:szCs w:val="24"/>
              </w:rPr>
              <w:t xml:space="preserve">the </w:t>
            </w:r>
            <w:r w:rsidRPr="003F6C48">
              <w:rPr>
                <w:rFonts w:ascii="Times New Roman" w:hAnsi="Times New Roman" w:cs="Times New Roman"/>
                <w:sz w:val="24"/>
                <w:szCs w:val="24"/>
              </w:rPr>
              <w:t>SF and BM diagrams</w:t>
            </w:r>
            <w:r w:rsidR="005026BE">
              <w:rPr>
                <w:rFonts w:ascii="Times New Roman" w:hAnsi="Times New Roman" w:cs="Times New Roman"/>
                <w:sz w:val="24"/>
                <w:szCs w:val="24"/>
              </w:rPr>
              <w:t>.</w:t>
            </w:r>
          </w:p>
        </w:tc>
        <w:tc>
          <w:tcPr>
            <w:tcW w:w="910" w:type="dxa"/>
            <w:gridSpan w:val="2"/>
          </w:tcPr>
          <w:p w:rsidR="004E66A4" w:rsidRPr="003F6C48" w:rsidRDefault="004E66A4" w:rsidP="00E96328">
            <w:pPr>
              <w:rPr>
                <w:rFonts w:ascii="Times New Roman" w:hAnsi="Times New Roman" w:cs="Times New Roman"/>
              </w:rPr>
            </w:pPr>
            <w:r w:rsidRPr="003F6C48">
              <w:rPr>
                <w:rFonts w:ascii="Times New Roman" w:hAnsi="Times New Roman" w:cs="Times New Roman"/>
              </w:rPr>
              <w:t>10</w:t>
            </w:r>
          </w:p>
        </w:tc>
        <w:tc>
          <w:tcPr>
            <w:tcW w:w="865" w:type="dxa"/>
            <w:gridSpan w:val="2"/>
          </w:tcPr>
          <w:p w:rsidR="004E66A4" w:rsidRPr="003F6C48" w:rsidRDefault="004E66A4" w:rsidP="00E96328">
            <w:pPr>
              <w:rPr>
                <w:rFonts w:ascii="Times New Roman" w:hAnsi="Times New Roman" w:cs="Times New Roman"/>
              </w:rPr>
            </w:pPr>
            <w:r w:rsidRPr="003F6C48">
              <w:rPr>
                <w:rFonts w:ascii="Times New Roman" w:hAnsi="Times New Roman" w:cs="Times New Roman"/>
              </w:rPr>
              <w:t>1.5</w:t>
            </w:r>
          </w:p>
        </w:tc>
        <w:tc>
          <w:tcPr>
            <w:tcW w:w="1627" w:type="dxa"/>
          </w:tcPr>
          <w:p w:rsidR="004E66A4" w:rsidRPr="003F6C48" w:rsidRDefault="004E66A4" w:rsidP="00E96328">
            <w:pPr>
              <w:rPr>
                <w:rFonts w:ascii="Times New Roman" w:hAnsi="Times New Roman" w:cs="Times New Roman"/>
              </w:rPr>
            </w:pPr>
            <w:r w:rsidRPr="003F6C48">
              <w:rPr>
                <w:rFonts w:ascii="Times New Roman" w:hAnsi="Times New Roman" w:cs="Times New Roman"/>
              </w:rPr>
              <w:t>Apply</w:t>
            </w:r>
          </w:p>
        </w:tc>
      </w:tr>
      <w:tr w:rsidR="004E66A4" w:rsidRPr="003F6C48" w:rsidTr="009662BF">
        <w:trPr>
          <w:trHeight w:val="1142"/>
        </w:trPr>
        <w:tc>
          <w:tcPr>
            <w:tcW w:w="465" w:type="dxa"/>
          </w:tcPr>
          <w:p w:rsidR="004E66A4" w:rsidRPr="003F6C48" w:rsidRDefault="004E66A4" w:rsidP="00CE21C1">
            <w:pPr>
              <w:rPr>
                <w:rFonts w:ascii="Times New Roman" w:hAnsi="Times New Roman" w:cs="Times New Roman"/>
              </w:rPr>
            </w:pPr>
            <w:r w:rsidRPr="003F6C48">
              <w:rPr>
                <w:rFonts w:ascii="Times New Roman" w:hAnsi="Times New Roman" w:cs="Times New Roman"/>
              </w:rPr>
              <w:t>13</w:t>
            </w:r>
          </w:p>
        </w:tc>
        <w:tc>
          <w:tcPr>
            <w:tcW w:w="6164" w:type="dxa"/>
            <w:gridSpan w:val="3"/>
          </w:tcPr>
          <w:p w:rsidR="004E66A4" w:rsidRPr="003F6C48" w:rsidRDefault="004177FD" w:rsidP="005026BE">
            <w:pPr>
              <w:tabs>
                <w:tab w:val="left" w:pos="820"/>
              </w:tabs>
              <w:spacing w:line="260" w:lineRule="exact"/>
              <w:ind w:right="67"/>
              <w:jc w:val="both"/>
              <w:rPr>
                <w:rFonts w:ascii="Times New Roman" w:hAnsi="Times New Roman" w:cs="Times New Roman"/>
              </w:rPr>
            </w:pPr>
            <w:r w:rsidRPr="003F6C48">
              <w:rPr>
                <w:rFonts w:ascii="Times New Roman" w:hAnsi="Times New Roman" w:cs="Times New Roman"/>
                <w:sz w:val="24"/>
                <w:szCs w:val="24"/>
              </w:rPr>
              <w:t xml:space="preserve">A  cantilever  of  length  10  m  has  a  cross  section  of  100  mm  ×  130  mm  has  </w:t>
            </w:r>
            <w:proofErr w:type="spellStart"/>
            <w:r w:rsidRPr="003F6C48">
              <w:rPr>
                <w:rFonts w:ascii="Times New Roman" w:hAnsi="Times New Roman" w:cs="Times New Roman"/>
                <w:sz w:val="24"/>
                <w:szCs w:val="24"/>
              </w:rPr>
              <w:t>UDL</w:t>
            </w:r>
            <w:proofErr w:type="spellEnd"/>
            <w:r w:rsidRPr="003F6C48">
              <w:rPr>
                <w:rFonts w:ascii="Times New Roman" w:hAnsi="Times New Roman" w:cs="Times New Roman"/>
                <w:sz w:val="24"/>
                <w:szCs w:val="24"/>
              </w:rPr>
              <w:t xml:space="preserve">  of  10 </w:t>
            </w:r>
            <w:proofErr w:type="spellStart"/>
            <w:r w:rsidRPr="003F6C48">
              <w:rPr>
                <w:rFonts w:ascii="Times New Roman" w:hAnsi="Times New Roman" w:cs="Times New Roman"/>
                <w:sz w:val="24"/>
                <w:szCs w:val="24"/>
              </w:rPr>
              <w:t>KN</w:t>
            </w:r>
            <w:proofErr w:type="spellEnd"/>
            <w:r w:rsidRPr="003F6C48">
              <w:rPr>
                <w:rFonts w:ascii="Times New Roman" w:hAnsi="Times New Roman" w:cs="Times New Roman"/>
                <w:sz w:val="24"/>
                <w:szCs w:val="24"/>
              </w:rPr>
              <w:t xml:space="preserve">/m over a length of 8 m. from the left support and a concentrated load of 10 </w:t>
            </w:r>
            <w:proofErr w:type="spellStart"/>
            <w:r w:rsidRPr="003F6C48">
              <w:rPr>
                <w:rFonts w:ascii="Times New Roman" w:hAnsi="Times New Roman" w:cs="Times New Roman"/>
                <w:sz w:val="24"/>
                <w:szCs w:val="24"/>
              </w:rPr>
              <w:t>KN</w:t>
            </w:r>
            <w:proofErr w:type="spellEnd"/>
            <w:r w:rsidRPr="003F6C48">
              <w:rPr>
                <w:rFonts w:ascii="Times New Roman" w:hAnsi="Times New Roman" w:cs="Times New Roman"/>
                <w:sz w:val="24"/>
                <w:szCs w:val="24"/>
              </w:rPr>
              <w:t xml:space="preserve"> at the right end. Find bending stress in the beam.</w:t>
            </w:r>
          </w:p>
        </w:tc>
        <w:tc>
          <w:tcPr>
            <w:tcW w:w="910" w:type="dxa"/>
            <w:gridSpan w:val="2"/>
          </w:tcPr>
          <w:p w:rsidR="004E66A4" w:rsidRPr="003F6C48" w:rsidRDefault="004E66A4" w:rsidP="007E7704">
            <w:pPr>
              <w:rPr>
                <w:rFonts w:ascii="Times New Roman" w:hAnsi="Times New Roman" w:cs="Times New Roman"/>
              </w:rPr>
            </w:pPr>
            <w:r w:rsidRPr="003F6C48">
              <w:rPr>
                <w:rFonts w:ascii="Times New Roman" w:hAnsi="Times New Roman" w:cs="Times New Roman"/>
              </w:rPr>
              <w:t>10</w:t>
            </w:r>
          </w:p>
        </w:tc>
        <w:tc>
          <w:tcPr>
            <w:tcW w:w="865" w:type="dxa"/>
            <w:gridSpan w:val="2"/>
          </w:tcPr>
          <w:p w:rsidR="004E66A4" w:rsidRPr="003F6C48" w:rsidRDefault="004E66A4" w:rsidP="007E7704">
            <w:pPr>
              <w:rPr>
                <w:rFonts w:ascii="Times New Roman" w:hAnsi="Times New Roman" w:cs="Times New Roman"/>
              </w:rPr>
            </w:pPr>
            <w:r w:rsidRPr="003F6C48">
              <w:rPr>
                <w:rFonts w:ascii="Times New Roman" w:hAnsi="Times New Roman" w:cs="Times New Roman"/>
              </w:rPr>
              <w:t>1.0</w:t>
            </w:r>
          </w:p>
        </w:tc>
        <w:tc>
          <w:tcPr>
            <w:tcW w:w="1627" w:type="dxa"/>
          </w:tcPr>
          <w:p w:rsidR="004E66A4" w:rsidRPr="003F6C48" w:rsidRDefault="004E66A4" w:rsidP="007E7704">
            <w:pPr>
              <w:rPr>
                <w:rFonts w:ascii="Times New Roman" w:hAnsi="Times New Roman" w:cs="Times New Roman"/>
              </w:rPr>
            </w:pPr>
            <w:r w:rsidRPr="003F6C48">
              <w:rPr>
                <w:rFonts w:ascii="Times New Roman" w:hAnsi="Times New Roman" w:cs="Times New Roman"/>
              </w:rPr>
              <w:t>Apply</w:t>
            </w:r>
          </w:p>
        </w:tc>
      </w:tr>
      <w:tr w:rsidR="003013CA" w:rsidRPr="003F6C48" w:rsidTr="004834AC">
        <w:tc>
          <w:tcPr>
            <w:tcW w:w="465" w:type="dxa"/>
          </w:tcPr>
          <w:p w:rsidR="003013CA" w:rsidRPr="003F6C48" w:rsidRDefault="003013CA" w:rsidP="00CE21C1">
            <w:pPr>
              <w:rPr>
                <w:rFonts w:ascii="Times New Roman" w:hAnsi="Times New Roman" w:cs="Times New Roman"/>
              </w:rPr>
            </w:pPr>
          </w:p>
        </w:tc>
        <w:tc>
          <w:tcPr>
            <w:tcW w:w="6164" w:type="dxa"/>
            <w:gridSpan w:val="3"/>
          </w:tcPr>
          <w:p w:rsidR="003013CA" w:rsidRPr="003F6C48" w:rsidRDefault="003013CA" w:rsidP="004834AC">
            <w:pPr>
              <w:rPr>
                <w:rFonts w:ascii="Times New Roman" w:hAnsi="Times New Roman" w:cs="Times New Roman"/>
              </w:rPr>
            </w:pPr>
            <w:r w:rsidRPr="003F6C48">
              <w:rPr>
                <w:rFonts w:ascii="Times New Roman" w:hAnsi="Times New Roman" w:cs="Times New Roman"/>
              </w:rPr>
              <w:t xml:space="preserve">                                    OR</w:t>
            </w:r>
          </w:p>
        </w:tc>
        <w:tc>
          <w:tcPr>
            <w:tcW w:w="910" w:type="dxa"/>
            <w:gridSpan w:val="2"/>
          </w:tcPr>
          <w:p w:rsidR="003013CA" w:rsidRPr="003F6C48" w:rsidRDefault="003013CA" w:rsidP="00CE21C1">
            <w:pPr>
              <w:ind w:left="360"/>
              <w:rPr>
                <w:rFonts w:ascii="Times New Roman" w:hAnsi="Times New Roman" w:cs="Times New Roman"/>
              </w:rPr>
            </w:pPr>
          </w:p>
        </w:tc>
        <w:tc>
          <w:tcPr>
            <w:tcW w:w="865" w:type="dxa"/>
            <w:gridSpan w:val="2"/>
          </w:tcPr>
          <w:p w:rsidR="003013CA" w:rsidRPr="003F6C48" w:rsidRDefault="003013CA" w:rsidP="00CE21C1">
            <w:pPr>
              <w:ind w:left="360"/>
              <w:rPr>
                <w:rFonts w:ascii="Times New Roman" w:hAnsi="Times New Roman" w:cs="Times New Roman"/>
              </w:rPr>
            </w:pPr>
          </w:p>
        </w:tc>
        <w:tc>
          <w:tcPr>
            <w:tcW w:w="1627" w:type="dxa"/>
          </w:tcPr>
          <w:p w:rsidR="003013CA" w:rsidRPr="003F6C48" w:rsidRDefault="003013CA" w:rsidP="004834AC">
            <w:pPr>
              <w:rPr>
                <w:rFonts w:ascii="Times New Roman" w:hAnsi="Times New Roman" w:cs="Times New Roman"/>
              </w:rPr>
            </w:pPr>
          </w:p>
        </w:tc>
      </w:tr>
      <w:tr w:rsidR="003013CA" w:rsidRPr="003F6C48" w:rsidTr="004834AC">
        <w:tc>
          <w:tcPr>
            <w:tcW w:w="465" w:type="dxa"/>
          </w:tcPr>
          <w:p w:rsidR="003013CA" w:rsidRPr="003F6C48" w:rsidRDefault="003013CA" w:rsidP="00CE21C1">
            <w:pPr>
              <w:rPr>
                <w:rFonts w:ascii="Times New Roman" w:hAnsi="Times New Roman" w:cs="Times New Roman"/>
              </w:rPr>
            </w:pPr>
          </w:p>
        </w:tc>
        <w:tc>
          <w:tcPr>
            <w:tcW w:w="6164" w:type="dxa"/>
            <w:gridSpan w:val="3"/>
          </w:tcPr>
          <w:p w:rsidR="003013CA" w:rsidRPr="003F6C48" w:rsidRDefault="004177FD" w:rsidP="004177FD">
            <w:pPr>
              <w:spacing w:before="76"/>
              <w:rPr>
                <w:rFonts w:ascii="Times New Roman" w:hAnsi="Times New Roman" w:cs="Times New Roman"/>
                <w:sz w:val="24"/>
                <w:szCs w:val="24"/>
              </w:rPr>
            </w:pPr>
            <w:r>
              <w:rPr>
                <w:rFonts w:ascii="Times New Roman" w:hAnsi="Times New Roman" w:cs="Times New Roman"/>
                <w:sz w:val="24"/>
                <w:szCs w:val="24"/>
              </w:rPr>
              <w:t xml:space="preserve">A wooden beam 100 mm wide, 250 mm deep and 3 m long is carrying a uniformly distributed load of 40 </w:t>
            </w:r>
            <w:proofErr w:type="spellStart"/>
            <w:r>
              <w:rPr>
                <w:rFonts w:ascii="Times New Roman" w:hAnsi="Times New Roman" w:cs="Times New Roman"/>
                <w:sz w:val="24"/>
                <w:szCs w:val="24"/>
              </w:rPr>
              <w:t>kN</w:t>
            </w:r>
            <w:proofErr w:type="spellEnd"/>
            <w:r>
              <w:rPr>
                <w:rFonts w:ascii="Times New Roman" w:hAnsi="Times New Roman" w:cs="Times New Roman"/>
                <w:sz w:val="24"/>
                <w:szCs w:val="24"/>
              </w:rPr>
              <w:t>/m. Determine the maximum shear stress and sketch the variation of shear stress along the depth of the beam.</w:t>
            </w:r>
            <w:r w:rsidR="003013CA" w:rsidRPr="003F6C48">
              <w:rPr>
                <w:rFonts w:ascii="Times New Roman" w:hAnsi="Times New Roman" w:cs="Times New Roman"/>
                <w:sz w:val="24"/>
                <w:szCs w:val="24"/>
              </w:rPr>
              <w:t xml:space="preserve"> </w:t>
            </w:r>
          </w:p>
        </w:tc>
        <w:tc>
          <w:tcPr>
            <w:tcW w:w="910" w:type="dxa"/>
            <w:gridSpan w:val="2"/>
          </w:tcPr>
          <w:p w:rsidR="003013CA" w:rsidRPr="003F6C48" w:rsidRDefault="003013CA" w:rsidP="00CE21C1">
            <w:pPr>
              <w:rPr>
                <w:rFonts w:ascii="Times New Roman" w:hAnsi="Times New Roman" w:cs="Times New Roman"/>
              </w:rPr>
            </w:pPr>
            <w:r w:rsidRPr="003F6C48">
              <w:rPr>
                <w:rFonts w:ascii="Times New Roman" w:hAnsi="Times New Roman" w:cs="Times New Roman"/>
              </w:rPr>
              <w:t>10</w:t>
            </w:r>
          </w:p>
        </w:tc>
        <w:tc>
          <w:tcPr>
            <w:tcW w:w="865" w:type="dxa"/>
            <w:gridSpan w:val="2"/>
          </w:tcPr>
          <w:p w:rsidR="003013CA" w:rsidRPr="003F6C48" w:rsidRDefault="003013CA" w:rsidP="00CE21C1">
            <w:pPr>
              <w:rPr>
                <w:rFonts w:ascii="Times New Roman" w:hAnsi="Times New Roman" w:cs="Times New Roman"/>
              </w:rPr>
            </w:pPr>
            <w:r w:rsidRPr="003F6C48">
              <w:rPr>
                <w:rFonts w:ascii="Times New Roman" w:hAnsi="Times New Roman" w:cs="Times New Roman"/>
              </w:rPr>
              <w:t>1.0</w:t>
            </w:r>
          </w:p>
        </w:tc>
        <w:tc>
          <w:tcPr>
            <w:tcW w:w="1627" w:type="dxa"/>
          </w:tcPr>
          <w:p w:rsidR="003013CA" w:rsidRPr="003F6C48" w:rsidRDefault="003013CA" w:rsidP="004834AC">
            <w:pPr>
              <w:rPr>
                <w:rFonts w:ascii="Times New Roman" w:hAnsi="Times New Roman" w:cs="Times New Roman"/>
              </w:rPr>
            </w:pPr>
            <w:r w:rsidRPr="003F6C48">
              <w:rPr>
                <w:rFonts w:ascii="Times New Roman" w:hAnsi="Times New Roman" w:cs="Times New Roman"/>
              </w:rPr>
              <w:t>Apply</w:t>
            </w:r>
          </w:p>
        </w:tc>
      </w:tr>
      <w:tr w:rsidR="003013CA" w:rsidRPr="003F6C48" w:rsidTr="007E7704">
        <w:tc>
          <w:tcPr>
            <w:tcW w:w="465" w:type="dxa"/>
          </w:tcPr>
          <w:p w:rsidR="003013CA" w:rsidRPr="003F6C48" w:rsidRDefault="003013CA" w:rsidP="00CE21C1">
            <w:pPr>
              <w:rPr>
                <w:rFonts w:ascii="Times New Roman" w:hAnsi="Times New Roman" w:cs="Times New Roman"/>
              </w:rPr>
            </w:pPr>
            <w:r w:rsidRPr="003F6C48">
              <w:rPr>
                <w:rFonts w:ascii="Times New Roman" w:hAnsi="Times New Roman" w:cs="Times New Roman"/>
              </w:rPr>
              <w:t>14</w:t>
            </w:r>
          </w:p>
        </w:tc>
        <w:tc>
          <w:tcPr>
            <w:tcW w:w="6164" w:type="dxa"/>
            <w:gridSpan w:val="3"/>
          </w:tcPr>
          <w:p w:rsidR="003013CA" w:rsidRPr="003F6C48" w:rsidRDefault="00D924BC" w:rsidP="00D924BC">
            <w:pPr>
              <w:spacing w:line="260" w:lineRule="exact"/>
              <w:ind w:right="91"/>
              <w:jc w:val="both"/>
              <w:rPr>
                <w:rFonts w:ascii="Times New Roman" w:hAnsi="Times New Roman" w:cs="Times New Roman"/>
                <w:sz w:val="24"/>
                <w:szCs w:val="24"/>
              </w:rPr>
            </w:pPr>
            <w:r>
              <w:rPr>
                <w:rFonts w:ascii="Times New Roman" w:hAnsi="Times New Roman" w:cs="Times New Roman"/>
                <w:sz w:val="24"/>
                <w:szCs w:val="24"/>
              </w:rPr>
              <w:t>A point in a strained material is subjected to a tensile stress of 120 MPa and a clockwise shear stress of 40 MPa. What are the values of of normal and shear stresses on a plane inclined at 45</w:t>
            </w:r>
            <w:r w:rsidRPr="0092669B">
              <w:rPr>
                <w:rFonts w:ascii="Times New Roman" w:hAnsi="Times New Roman" w:cs="Times New Roman"/>
                <w:sz w:val="24"/>
                <w:szCs w:val="24"/>
                <w:vertAlign w:val="superscript"/>
              </w:rPr>
              <w:t>0</w:t>
            </w:r>
            <w:r>
              <w:rPr>
                <w:rFonts w:ascii="Times New Roman" w:hAnsi="Times New Roman" w:cs="Times New Roman"/>
                <w:sz w:val="24"/>
                <w:szCs w:val="24"/>
              </w:rPr>
              <w:t xml:space="preserve"> with the normal to the tensile stress.</w:t>
            </w:r>
          </w:p>
        </w:tc>
        <w:tc>
          <w:tcPr>
            <w:tcW w:w="910" w:type="dxa"/>
            <w:gridSpan w:val="2"/>
          </w:tcPr>
          <w:p w:rsidR="003013CA" w:rsidRPr="003F6C48" w:rsidRDefault="003013CA" w:rsidP="008E56B8">
            <w:pPr>
              <w:rPr>
                <w:rFonts w:ascii="Times New Roman" w:hAnsi="Times New Roman" w:cs="Times New Roman"/>
              </w:rPr>
            </w:pPr>
            <w:r w:rsidRPr="003F6C48">
              <w:rPr>
                <w:rFonts w:ascii="Times New Roman" w:hAnsi="Times New Roman" w:cs="Times New Roman"/>
              </w:rPr>
              <w:t>10</w:t>
            </w:r>
          </w:p>
        </w:tc>
        <w:tc>
          <w:tcPr>
            <w:tcW w:w="865" w:type="dxa"/>
            <w:gridSpan w:val="2"/>
          </w:tcPr>
          <w:p w:rsidR="003013CA" w:rsidRPr="003F6C48" w:rsidRDefault="003013CA" w:rsidP="008E56B8">
            <w:pPr>
              <w:rPr>
                <w:rFonts w:ascii="Times New Roman" w:hAnsi="Times New Roman" w:cs="Times New Roman"/>
              </w:rPr>
            </w:pPr>
            <w:r w:rsidRPr="003F6C48">
              <w:rPr>
                <w:rFonts w:ascii="Times New Roman" w:hAnsi="Times New Roman" w:cs="Times New Roman"/>
              </w:rPr>
              <w:t>1.0</w:t>
            </w:r>
          </w:p>
        </w:tc>
        <w:tc>
          <w:tcPr>
            <w:tcW w:w="1627" w:type="dxa"/>
          </w:tcPr>
          <w:p w:rsidR="003013CA" w:rsidRPr="003F6C48" w:rsidRDefault="003013CA" w:rsidP="008E56B8">
            <w:pPr>
              <w:rPr>
                <w:rFonts w:ascii="Times New Roman" w:hAnsi="Times New Roman" w:cs="Times New Roman"/>
              </w:rPr>
            </w:pPr>
            <w:r w:rsidRPr="003F6C48">
              <w:rPr>
                <w:rFonts w:ascii="Times New Roman" w:hAnsi="Times New Roman" w:cs="Times New Roman"/>
              </w:rPr>
              <w:t>Apply</w:t>
            </w:r>
          </w:p>
        </w:tc>
      </w:tr>
      <w:tr w:rsidR="003013CA" w:rsidRPr="003F6C48" w:rsidTr="007E7704">
        <w:tc>
          <w:tcPr>
            <w:tcW w:w="465" w:type="dxa"/>
          </w:tcPr>
          <w:p w:rsidR="003013CA" w:rsidRPr="003F6C48" w:rsidRDefault="003013CA" w:rsidP="00CE21C1">
            <w:pPr>
              <w:rPr>
                <w:rFonts w:ascii="Times New Roman" w:hAnsi="Times New Roman" w:cs="Times New Roman"/>
              </w:rPr>
            </w:pPr>
          </w:p>
        </w:tc>
        <w:tc>
          <w:tcPr>
            <w:tcW w:w="6164" w:type="dxa"/>
            <w:gridSpan w:val="3"/>
          </w:tcPr>
          <w:p w:rsidR="003013CA" w:rsidRPr="003F6C48" w:rsidRDefault="003013CA" w:rsidP="004834AC">
            <w:pPr>
              <w:ind w:left="360"/>
              <w:rPr>
                <w:rFonts w:ascii="Times New Roman" w:hAnsi="Times New Roman" w:cs="Times New Roman"/>
              </w:rPr>
            </w:pPr>
            <w:r w:rsidRPr="003F6C48">
              <w:rPr>
                <w:rFonts w:ascii="Times New Roman" w:hAnsi="Times New Roman" w:cs="Times New Roman"/>
              </w:rPr>
              <w:t xml:space="preserve">                           OR</w:t>
            </w:r>
          </w:p>
        </w:tc>
        <w:tc>
          <w:tcPr>
            <w:tcW w:w="910" w:type="dxa"/>
            <w:gridSpan w:val="2"/>
          </w:tcPr>
          <w:p w:rsidR="003013CA" w:rsidRPr="003F6C48" w:rsidRDefault="003013CA" w:rsidP="00CE21C1">
            <w:pPr>
              <w:ind w:left="360"/>
              <w:rPr>
                <w:rFonts w:ascii="Times New Roman" w:hAnsi="Times New Roman" w:cs="Times New Roman"/>
              </w:rPr>
            </w:pPr>
          </w:p>
        </w:tc>
        <w:tc>
          <w:tcPr>
            <w:tcW w:w="865" w:type="dxa"/>
            <w:gridSpan w:val="2"/>
          </w:tcPr>
          <w:p w:rsidR="003013CA" w:rsidRPr="003F6C48" w:rsidRDefault="003013CA" w:rsidP="00CE21C1">
            <w:pPr>
              <w:ind w:left="360"/>
              <w:rPr>
                <w:rFonts w:ascii="Times New Roman" w:hAnsi="Times New Roman" w:cs="Times New Roman"/>
              </w:rPr>
            </w:pPr>
          </w:p>
        </w:tc>
        <w:tc>
          <w:tcPr>
            <w:tcW w:w="1627" w:type="dxa"/>
          </w:tcPr>
          <w:p w:rsidR="003013CA" w:rsidRPr="003F6C48" w:rsidRDefault="003013CA" w:rsidP="00CE21C1">
            <w:pPr>
              <w:ind w:left="360"/>
              <w:rPr>
                <w:rFonts w:ascii="Times New Roman" w:hAnsi="Times New Roman" w:cs="Times New Roman"/>
              </w:rPr>
            </w:pPr>
          </w:p>
        </w:tc>
      </w:tr>
      <w:tr w:rsidR="003013CA" w:rsidRPr="003F6C48" w:rsidTr="007E7704">
        <w:tc>
          <w:tcPr>
            <w:tcW w:w="465" w:type="dxa"/>
          </w:tcPr>
          <w:p w:rsidR="003013CA" w:rsidRPr="003F6C48" w:rsidRDefault="003013CA" w:rsidP="00CE21C1">
            <w:pPr>
              <w:rPr>
                <w:rFonts w:ascii="Times New Roman" w:hAnsi="Times New Roman" w:cs="Times New Roman"/>
              </w:rPr>
            </w:pPr>
          </w:p>
        </w:tc>
        <w:tc>
          <w:tcPr>
            <w:tcW w:w="6164" w:type="dxa"/>
            <w:gridSpan w:val="3"/>
          </w:tcPr>
          <w:p w:rsidR="003013CA" w:rsidRPr="003F6C48" w:rsidRDefault="00D924BC" w:rsidP="00D924BC">
            <w:pPr>
              <w:jc w:val="both"/>
              <w:rPr>
                <w:rFonts w:ascii="Times New Roman" w:hAnsi="Times New Roman" w:cs="Times New Roman"/>
              </w:rPr>
            </w:pPr>
            <w:r>
              <w:rPr>
                <w:rFonts w:ascii="Times New Roman" w:hAnsi="Times New Roman" w:cs="Times New Roman"/>
                <w:sz w:val="24"/>
                <w:szCs w:val="24"/>
              </w:rPr>
              <w:t xml:space="preserve">A plane element in a boiler is subjected to tensile stresses of 400 MPa on one plane and 150 MPa on the other at right angles to </w:t>
            </w:r>
            <w:proofErr w:type="gramStart"/>
            <w:r>
              <w:rPr>
                <w:rFonts w:ascii="Times New Roman" w:hAnsi="Times New Roman" w:cs="Times New Roman"/>
                <w:sz w:val="24"/>
                <w:szCs w:val="24"/>
              </w:rPr>
              <w:t xml:space="preserve">the </w:t>
            </w:r>
            <w:r w:rsidR="003013CA" w:rsidRPr="003F6C48">
              <w:rPr>
                <w:rFonts w:ascii="Times New Roman" w:hAnsi="Times New Roman" w:cs="Times New Roman"/>
                <w:sz w:val="24"/>
                <w:szCs w:val="24"/>
              </w:rPr>
              <w:t xml:space="preserve"> </w:t>
            </w:r>
            <w:r>
              <w:rPr>
                <w:rFonts w:ascii="Times New Roman" w:hAnsi="Times New Roman" w:cs="Times New Roman"/>
                <w:sz w:val="24"/>
                <w:szCs w:val="24"/>
              </w:rPr>
              <w:t>former</w:t>
            </w:r>
            <w:proofErr w:type="gramEnd"/>
            <w:r>
              <w:rPr>
                <w:rFonts w:ascii="Times New Roman" w:hAnsi="Times New Roman" w:cs="Times New Roman"/>
                <w:sz w:val="24"/>
                <w:szCs w:val="24"/>
              </w:rPr>
              <w:t>. Each of the above stresses is accompanied by a shear stress of 100 MPa such that when associated with the minor tensile stress tends to rotate the element in anticlockwise direction. Find (a) Principal stresses and their directions. (b) Maximum shearing stresses and the directions of the plane on which they act.</w:t>
            </w:r>
            <w:r w:rsidR="003013CA" w:rsidRPr="003F6C48">
              <w:rPr>
                <w:rFonts w:ascii="Times New Roman" w:hAnsi="Times New Roman" w:cs="Times New Roman"/>
                <w:sz w:val="24"/>
                <w:szCs w:val="24"/>
              </w:rPr>
              <w:t xml:space="preserve">             </w:t>
            </w:r>
          </w:p>
        </w:tc>
        <w:tc>
          <w:tcPr>
            <w:tcW w:w="910" w:type="dxa"/>
            <w:gridSpan w:val="2"/>
          </w:tcPr>
          <w:p w:rsidR="003013CA" w:rsidRPr="003F6C48" w:rsidRDefault="003013CA" w:rsidP="00CE21C1">
            <w:pPr>
              <w:rPr>
                <w:rFonts w:ascii="Times New Roman" w:hAnsi="Times New Roman" w:cs="Times New Roman"/>
              </w:rPr>
            </w:pPr>
          </w:p>
          <w:p w:rsidR="003013CA" w:rsidRPr="003F6C48" w:rsidRDefault="003013CA" w:rsidP="00011FB6">
            <w:pPr>
              <w:rPr>
                <w:rFonts w:ascii="Times New Roman" w:hAnsi="Times New Roman" w:cs="Times New Roman"/>
              </w:rPr>
            </w:pPr>
            <w:r w:rsidRPr="003F6C48">
              <w:rPr>
                <w:rFonts w:ascii="Times New Roman" w:hAnsi="Times New Roman" w:cs="Times New Roman"/>
              </w:rPr>
              <w:t>10</w:t>
            </w:r>
          </w:p>
        </w:tc>
        <w:tc>
          <w:tcPr>
            <w:tcW w:w="865" w:type="dxa"/>
            <w:gridSpan w:val="2"/>
          </w:tcPr>
          <w:p w:rsidR="003013CA" w:rsidRPr="003F6C48" w:rsidRDefault="003013CA" w:rsidP="00CE21C1">
            <w:pPr>
              <w:rPr>
                <w:rFonts w:ascii="Times New Roman" w:hAnsi="Times New Roman" w:cs="Times New Roman"/>
              </w:rPr>
            </w:pPr>
            <w:r w:rsidRPr="003F6C48">
              <w:rPr>
                <w:rFonts w:ascii="Times New Roman" w:hAnsi="Times New Roman" w:cs="Times New Roman"/>
              </w:rPr>
              <w:t>1.0</w:t>
            </w:r>
          </w:p>
        </w:tc>
        <w:tc>
          <w:tcPr>
            <w:tcW w:w="1627" w:type="dxa"/>
          </w:tcPr>
          <w:p w:rsidR="003013CA" w:rsidRPr="003F6C48" w:rsidRDefault="003013CA" w:rsidP="00CE21C1">
            <w:pPr>
              <w:rPr>
                <w:rFonts w:ascii="Times New Roman" w:hAnsi="Times New Roman" w:cs="Times New Roman"/>
              </w:rPr>
            </w:pPr>
            <w:r w:rsidRPr="003F6C48">
              <w:rPr>
                <w:rFonts w:ascii="Times New Roman" w:hAnsi="Times New Roman" w:cs="Times New Roman"/>
              </w:rPr>
              <w:t>Apply</w:t>
            </w:r>
          </w:p>
        </w:tc>
      </w:tr>
      <w:tr w:rsidR="003013CA" w:rsidRPr="003F6C48" w:rsidTr="007E7704">
        <w:tc>
          <w:tcPr>
            <w:tcW w:w="465" w:type="dxa"/>
          </w:tcPr>
          <w:p w:rsidR="003013CA" w:rsidRPr="003F6C48" w:rsidRDefault="003013CA" w:rsidP="00CE21C1">
            <w:pPr>
              <w:rPr>
                <w:rFonts w:ascii="Times New Roman" w:hAnsi="Times New Roman" w:cs="Times New Roman"/>
              </w:rPr>
            </w:pPr>
            <w:r w:rsidRPr="003F6C48">
              <w:rPr>
                <w:rFonts w:ascii="Times New Roman" w:hAnsi="Times New Roman" w:cs="Times New Roman"/>
              </w:rPr>
              <w:t>15</w:t>
            </w:r>
          </w:p>
        </w:tc>
        <w:tc>
          <w:tcPr>
            <w:tcW w:w="6164" w:type="dxa"/>
            <w:gridSpan w:val="3"/>
          </w:tcPr>
          <w:p w:rsidR="003013CA" w:rsidRPr="003F6C48" w:rsidRDefault="003013CA" w:rsidP="00282D03">
            <w:pPr>
              <w:spacing w:line="260" w:lineRule="exact"/>
              <w:ind w:right="90"/>
              <w:jc w:val="both"/>
              <w:rPr>
                <w:rFonts w:ascii="Times New Roman" w:hAnsi="Times New Roman" w:cs="Times New Roman"/>
              </w:rPr>
            </w:pPr>
            <w:r w:rsidRPr="003F6C48">
              <w:rPr>
                <w:rFonts w:ascii="Times New Roman" w:hAnsi="Times New Roman" w:cs="Times New Roman"/>
                <w:position w:val="-1"/>
                <w:sz w:val="24"/>
                <w:szCs w:val="24"/>
              </w:rPr>
              <w:t xml:space="preserve"> </w:t>
            </w:r>
            <w:r w:rsidR="00282D03">
              <w:rPr>
                <w:rFonts w:ascii="Times New Roman" w:hAnsi="Times New Roman" w:cs="Times New Roman"/>
                <w:position w:val="-1"/>
                <w:sz w:val="24"/>
                <w:szCs w:val="24"/>
              </w:rPr>
              <w:t>A cylindrical shell of 1.3 m diameter is made up of 18 mm thick plates. Find the circumferential and longitudinal stress in the plates, if the boiler is subjected to an internal pressure of 2.4 MPa. Take efficiency of the joints as 70%</w:t>
            </w:r>
          </w:p>
        </w:tc>
        <w:tc>
          <w:tcPr>
            <w:tcW w:w="910" w:type="dxa"/>
            <w:gridSpan w:val="2"/>
          </w:tcPr>
          <w:p w:rsidR="003013CA" w:rsidRPr="003F6C48" w:rsidRDefault="003013CA" w:rsidP="00CE21C1">
            <w:pPr>
              <w:rPr>
                <w:rFonts w:ascii="Times New Roman" w:hAnsi="Times New Roman" w:cs="Times New Roman"/>
              </w:rPr>
            </w:pPr>
            <w:r w:rsidRPr="003F6C48">
              <w:rPr>
                <w:rFonts w:ascii="Times New Roman" w:hAnsi="Times New Roman" w:cs="Times New Roman"/>
              </w:rPr>
              <w:t>10</w:t>
            </w:r>
          </w:p>
        </w:tc>
        <w:tc>
          <w:tcPr>
            <w:tcW w:w="865" w:type="dxa"/>
            <w:gridSpan w:val="2"/>
          </w:tcPr>
          <w:p w:rsidR="003013CA" w:rsidRPr="003F6C48" w:rsidRDefault="003013CA" w:rsidP="00CE21C1">
            <w:pPr>
              <w:rPr>
                <w:rFonts w:ascii="Times New Roman" w:hAnsi="Times New Roman" w:cs="Times New Roman"/>
              </w:rPr>
            </w:pPr>
            <w:r w:rsidRPr="003F6C48">
              <w:rPr>
                <w:rFonts w:ascii="Times New Roman" w:hAnsi="Times New Roman" w:cs="Times New Roman"/>
              </w:rPr>
              <w:t>1.0</w:t>
            </w:r>
          </w:p>
        </w:tc>
        <w:tc>
          <w:tcPr>
            <w:tcW w:w="1627" w:type="dxa"/>
          </w:tcPr>
          <w:p w:rsidR="003013CA" w:rsidRPr="003F6C48" w:rsidRDefault="003013CA" w:rsidP="00CE21C1">
            <w:pPr>
              <w:rPr>
                <w:rFonts w:ascii="Times New Roman" w:hAnsi="Times New Roman" w:cs="Times New Roman"/>
              </w:rPr>
            </w:pPr>
            <w:r w:rsidRPr="003F6C48">
              <w:rPr>
                <w:rFonts w:ascii="Times New Roman" w:hAnsi="Times New Roman" w:cs="Times New Roman"/>
              </w:rPr>
              <w:t>Apply</w:t>
            </w:r>
          </w:p>
        </w:tc>
      </w:tr>
      <w:tr w:rsidR="003013CA" w:rsidRPr="003F6C48" w:rsidTr="007E7704">
        <w:tc>
          <w:tcPr>
            <w:tcW w:w="465" w:type="dxa"/>
          </w:tcPr>
          <w:p w:rsidR="003013CA" w:rsidRPr="003F6C48" w:rsidRDefault="003013CA" w:rsidP="00CE21C1">
            <w:pPr>
              <w:rPr>
                <w:rFonts w:ascii="Times New Roman" w:hAnsi="Times New Roman" w:cs="Times New Roman"/>
              </w:rPr>
            </w:pPr>
          </w:p>
        </w:tc>
        <w:tc>
          <w:tcPr>
            <w:tcW w:w="6164" w:type="dxa"/>
            <w:gridSpan w:val="3"/>
          </w:tcPr>
          <w:p w:rsidR="003013CA" w:rsidRPr="003F6C48" w:rsidRDefault="003013CA" w:rsidP="004834AC">
            <w:pPr>
              <w:ind w:left="360"/>
              <w:rPr>
                <w:rFonts w:ascii="Times New Roman" w:hAnsi="Times New Roman" w:cs="Times New Roman"/>
              </w:rPr>
            </w:pPr>
            <w:r w:rsidRPr="003F6C48">
              <w:rPr>
                <w:rFonts w:ascii="Times New Roman" w:hAnsi="Times New Roman" w:cs="Times New Roman"/>
              </w:rPr>
              <w:t xml:space="preserve"> OR</w:t>
            </w:r>
          </w:p>
        </w:tc>
        <w:tc>
          <w:tcPr>
            <w:tcW w:w="910" w:type="dxa"/>
            <w:gridSpan w:val="2"/>
          </w:tcPr>
          <w:p w:rsidR="003013CA" w:rsidRPr="003F6C48" w:rsidRDefault="003013CA" w:rsidP="00CE21C1">
            <w:pPr>
              <w:rPr>
                <w:rFonts w:ascii="Times New Roman" w:hAnsi="Times New Roman" w:cs="Times New Roman"/>
              </w:rPr>
            </w:pPr>
          </w:p>
        </w:tc>
        <w:tc>
          <w:tcPr>
            <w:tcW w:w="865" w:type="dxa"/>
            <w:gridSpan w:val="2"/>
          </w:tcPr>
          <w:p w:rsidR="003013CA" w:rsidRPr="003F6C48" w:rsidRDefault="003013CA" w:rsidP="00CE21C1">
            <w:pPr>
              <w:rPr>
                <w:rFonts w:ascii="Times New Roman" w:hAnsi="Times New Roman" w:cs="Times New Roman"/>
              </w:rPr>
            </w:pPr>
          </w:p>
        </w:tc>
        <w:tc>
          <w:tcPr>
            <w:tcW w:w="1627" w:type="dxa"/>
          </w:tcPr>
          <w:p w:rsidR="003013CA" w:rsidRPr="003F6C48" w:rsidRDefault="003013CA" w:rsidP="00CE21C1">
            <w:pPr>
              <w:rPr>
                <w:rFonts w:ascii="Times New Roman" w:hAnsi="Times New Roman" w:cs="Times New Roman"/>
              </w:rPr>
            </w:pPr>
          </w:p>
        </w:tc>
      </w:tr>
      <w:tr w:rsidR="003013CA" w:rsidRPr="003F6C48" w:rsidTr="00282D03">
        <w:trPr>
          <w:trHeight w:val="1340"/>
        </w:trPr>
        <w:tc>
          <w:tcPr>
            <w:tcW w:w="465" w:type="dxa"/>
          </w:tcPr>
          <w:p w:rsidR="003013CA" w:rsidRPr="003F6C48" w:rsidRDefault="003013CA" w:rsidP="00CE21C1">
            <w:pPr>
              <w:rPr>
                <w:rFonts w:ascii="Times New Roman" w:hAnsi="Times New Roman" w:cs="Times New Roman"/>
              </w:rPr>
            </w:pPr>
          </w:p>
        </w:tc>
        <w:tc>
          <w:tcPr>
            <w:tcW w:w="6164" w:type="dxa"/>
            <w:gridSpan w:val="3"/>
          </w:tcPr>
          <w:p w:rsidR="009662BF" w:rsidRDefault="009662BF" w:rsidP="009662BF">
            <w:pPr>
              <w:tabs>
                <w:tab w:val="left" w:pos="820"/>
              </w:tabs>
              <w:spacing w:line="167" w:lineRule="auto"/>
              <w:ind w:right="85"/>
              <w:jc w:val="both"/>
              <w:rPr>
                <w:rFonts w:ascii="Times New Roman" w:hAnsi="Times New Roman" w:cs="Times New Roman"/>
                <w:sz w:val="24"/>
                <w:szCs w:val="24"/>
              </w:rPr>
            </w:pPr>
          </w:p>
          <w:p w:rsidR="003013CA" w:rsidRPr="009662BF" w:rsidRDefault="003013CA" w:rsidP="00282D03">
            <w:pPr>
              <w:tabs>
                <w:tab w:val="left" w:pos="820"/>
              </w:tabs>
              <w:ind w:right="85"/>
              <w:jc w:val="both"/>
              <w:rPr>
                <w:rFonts w:ascii="Times New Roman" w:hAnsi="Times New Roman" w:cs="Times New Roman"/>
                <w:sz w:val="24"/>
                <w:szCs w:val="24"/>
              </w:rPr>
            </w:pPr>
            <w:r w:rsidRPr="009662BF">
              <w:rPr>
                <w:rFonts w:ascii="Times New Roman" w:hAnsi="Times New Roman" w:cs="Times New Roman"/>
                <w:sz w:val="24"/>
                <w:szCs w:val="24"/>
              </w:rPr>
              <w:t xml:space="preserve">A  hollow  shaft  is  to  transmit  400  KW  power  at  120  rpm.  </w:t>
            </w:r>
            <w:proofErr w:type="gramStart"/>
            <w:r w:rsidRPr="009662BF">
              <w:rPr>
                <w:rFonts w:ascii="Times New Roman" w:hAnsi="Times New Roman" w:cs="Times New Roman"/>
                <w:sz w:val="24"/>
                <w:szCs w:val="24"/>
              </w:rPr>
              <w:t>if  the</w:t>
            </w:r>
            <w:proofErr w:type="gramEnd"/>
            <w:r w:rsidRPr="009662BF">
              <w:rPr>
                <w:rFonts w:ascii="Times New Roman" w:hAnsi="Times New Roman" w:cs="Times New Roman"/>
                <w:sz w:val="24"/>
                <w:szCs w:val="24"/>
              </w:rPr>
              <w:t xml:space="preserve">  shear  stress  in  not  to exceed 60 N/mm</w:t>
            </w:r>
            <w:r w:rsidRPr="009662BF">
              <w:rPr>
                <w:rFonts w:ascii="Times New Roman" w:hAnsi="Times New Roman" w:cs="Times New Roman"/>
                <w:position w:val="11"/>
                <w:sz w:val="16"/>
                <w:szCs w:val="16"/>
              </w:rPr>
              <w:t xml:space="preserve">2  </w:t>
            </w:r>
            <w:r w:rsidRPr="009662BF">
              <w:rPr>
                <w:rFonts w:ascii="Times New Roman" w:hAnsi="Times New Roman" w:cs="Times New Roman"/>
                <w:sz w:val="24"/>
                <w:szCs w:val="24"/>
              </w:rPr>
              <w:t>and internal dia. is 0.65 of the external dia. Find internal and external diameters assuming that the maximum torque is 1.5 times the mean?</w:t>
            </w:r>
            <w:bookmarkStart w:id="0" w:name="_GoBack"/>
            <w:bookmarkEnd w:id="0"/>
          </w:p>
        </w:tc>
        <w:tc>
          <w:tcPr>
            <w:tcW w:w="910" w:type="dxa"/>
            <w:gridSpan w:val="2"/>
          </w:tcPr>
          <w:p w:rsidR="003013CA" w:rsidRPr="003F6C48" w:rsidRDefault="003013CA" w:rsidP="00CE21C1">
            <w:pPr>
              <w:rPr>
                <w:rFonts w:ascii="Times New Roman" w:hAnsi="Times New Roman" w:cs="Times New Roman"/>
              </w:rPr>
            </w:pPr>
            <w:r w:rsidRPr="003F6C48">
              <w:rPr>
                <w:rFonts w:ascii="Times New Roman" w:hAnsi="Times New Roman" w:cs="Times New Roman"/>
              </w:rPr>
              <w:t>10</w:t>
            </w:r>
          </w:p>
        </w:tc>
        <w:tc>
          <w:tcPr>
            <w:tcW w:w="865" w:type="dxa"/>
            <w:gridSpan w:val="2"/>
          </w:tcPr>
          <w:p w:rsidR="003013CA" w:rsidRPr="003F6C48" w:rsidRDefault="003013CA" w:rsidP="00CE21C1">
            <w:pPr>
              <w:rPr>
                <w:rFonts w:ascii="Times New Roman" w:hAnsi="Times New Roman" w:cs="Times New Roman"/>
              </w:rPr>
            </w:pPr>
            <w:r w:rsidRPr="003F6C48">
              <w:rPr>
                <w:rFonts w:ascii="Times New Roman" w:hAnsi="Times New Roman" w:cs="Times New Roman"/>
              </w:rPr>
              <w:t>1.0</w:t>
            </w:r>
          </w:p>
        </w:tc>
        <w:tc>
          <w:tcPr>
            <w:tcW w:w="1627" w:type="dxa"/>
          </w:tcPr>
          <w:p w:rsidR="003013CA" w:rsidRPr="003F6C48" w:rsidRDefault="003013CA" w:rsidP="00CE21C1">
            <w:pPr>
              <w:rPr>
                <w:rFonts w:ascii="Times New Roman" w:hAnsi="Times New Roman" w:cs="Times New Roman"/>
              </w:rPr>
            </w:pPr>
            <w:r w:rsidRPr="003F6C48">
              <w:rPr>
                <w:rFonts w:ascii="Times New Roman" w:hAnsi="Times New Roman" w:cs="Times New Roman"/>
              </w:rPr>
              <w:t>Understanding</w:t>
            </w:r>
          </w:p>
        </w:tc>
      </w:tr>
    </w:tbl>
    <w:p w:rsidR="003E41A6" w:rsidRPr="003F6C48" w:rsidRDefault="00D44D58" w:rsidP="009662BF">
      <w:pPr>
        <w:rPr>
          <w:rFonts w:ascii="Times New Roman" w:hAnsi="Times New Roman" w:cs="Times New Roman"/>
        </w:rPr>
      </w:pPr>
      <w:r w:rsidRPr="003F6C48">
        <w:rPr>
          <w:rFonts w:ascii="Times New Roman" w:hAnsi="Times New Roman" w:cs="Times New Roman"/>
        </w:rPr>
        <w:t>Note:</w:t>
      </w:r>
      <w:r w:rsidR="00D438B7" w:rsidRPr="003F6C48">
        <w:rPr>
          <w:rFonts w:ascii="Times New Roman" w:hAnsi="Times New Roman" w:cs="Times New Roman"/>
        </w:rPr>
        <w:t xml:space="preserve"> </w:t>
      </w:r>
      <w:r w:rsidRPr="003F6C48">
        <w:rPr>
          <w:rFonts w:ascii="Times New Roman" w:hAnsi="Times New Roman" w:cs="Times New Roman"/>
        </w:rPr>
        <w:t xml:space="preserve"> </w:t>
      </w:r>
      <w:r w:rsidR="00AA462A" w:rsidRPr="003F6C48">
        <w:rPr>
          <w:rFonts w:ascii="Times New Roman" w:hAnsi="Times New Roman" w:cs="Times New Roman"/>
        </w:rPr>
        <w:t>1</w:t>
      </w:r>
      <w:r w:rsidR="00D438B7" w:rsidRPr="003F6C48">
        <w:rPr>
          <w:rFonts w:ascii="Times New Roman" w:hAnsi="Times New Roman" w:cs="Times New Roman"/>
        </w:rPr>
        <w:t>.Set</w:t>
      </w:r>
      <w:r w:rsidRPr="003F6C48">
        <w:rPr>
          <w:rFonts w:ascii="Times New Roman" w:hAnsi="Times New Roman" w:cs="Times New Roman"/>
        </w:rPr>
        <w:t xml:space="preserve"> the question </w:t>
      </w:r>
      <w:r w:rsidR="008E56B8" w:rsidRPr="003F6C48">
        <w:rPr>
          <w:rFonts w:ascii="Times New Roman" w:hAnsi="Times New Roman" w:cs="Times New Roman"/>
        </w:rPr>
        <w:t>paper as per Syllabus.</w:t>
      </w:r>
      <w:r w:rsidR="009662BF">
        <w:rPr>
          <w:rFonts w:ascii="Times New Roman" w:hAnsi="Times New Roman" w:cs="Times New Roman"/>
        </w:rPr>
        <w:t xml:space="preserve">                                                                                            </w:t>
      </w:r>
      <w:r w:rsidR="003448C6" w:rsidRPr="003F6C48">
        <w:rPr>
          <w:rFonts w:ascii="Times New Roman" w:hAnsi="Times New Roman" w:cs="Times New Roman"/>
        </w:rPr>
        <w:t>2. Des</w:t>
      </w:r>
      <w:r w:rsidR="007F7840" w:rsidRPr="003F6C48">
        <w:rPr>
          <w:rFonts w:ascii="Times New Roman" w:hAnsi="Times New Roman" w:cs="Times New Roman"/>
        </w:rPr>
        <w:t>criptive each question carries 10</w:t>
      </w:r>
      <w:r w:rsidR="003448C6" w:rsidRPr="003F6C48">
        <w:rPr>
          <w:rFonts w:ascii="Times New Roman" w:hAnsi="Times New Roman" w:cs="Times New Roman"/>
        </w:rPr>
        <w:t xml:space="preserve"> marks and may have </w:t>
      </w:r>
      <w:proofErr w:type="spellStart"/>
      <w:r w:rsidR="003448C6" w:rsidRPr="003F6C48">
        <w:rPr>
          <w:rFonts w:ascii="Times New Roman" w:hAnsi="Times New Roman" w:cs="Times New Roman"/>
        </w:rPr>
        <w:t>a,b,c,d</w:t>
      </w:r>
      <w:proofErr w:type="spellEnd"/>
      <w:r w:rsidR="003448C6" w:rsidRPr="003F6C48">
        <w:rPr>
          <w:rFonts w:ascii="Times New Roman" w:hAnsi="Times New Roman" w:cs="Times New Roman"/>
        </w:rPr>
        <w:t xml:space="preserve"> </w:t>
      </w:r>
      <w:r w:rsidR="00D034A0" w:rsidRPr="003F6C48">
        <w:rPr>
          <w:rFonts w:ascii="Times New Roman" w:hAnsi="Times New Roman" w:cs="Times New Roman"/>
        </w:rPr>
        <w:t xml:space="preserve">or </w:t>
      </w:r>
      <w:proofErr w:type="spellStart"/>
      <w:r w:rsidR="00D034A0" w:rsidRPr="003F6C48">
        <w:rPr>
          <w:rFonts w:ascii="Times New Roman" w:hAnsi="Times New Roman" w:cs="Times New Roman"/>
        </w:rPr>
        <w:t>i,ii,iii,iv</w:t>
      </w:r>
      <w:proofErr w:type="spellEnd"/>
      <w:r w:rsidR="00D034A0" w:rsidRPr="003F6C48">
        <w:rPr>
          <w:rFonts w:ascii="Times New Roman" w:hAnsi="Times New Roman" w:cs="Times New Roman"/>
        </w:rPr>
        <w:t xml:space="preserve"> </w:t>
      </w:r>
      <w:r w:rsidR="003448C6" w:rsidRPr="003F6C48">
        <w:rPr>
          <w:rFonts w:ascii="Times New Roman" w:hAnsi="Times New Roman" w:cs="Times New Roman"/>
        </w:rPr>
        <w:t>as sub questions.</w:t>
      </w:r>
    </w:p>
    <w:sectPr w:rsidR="003E41A6" w:rsidRPr="003F6C48" w:rsidSect="00981C9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87F" w:rsidRDefault="00F5587F" w:rsidP="002B7C42">
      <w:pPr>
        <w:spacing w:after="0" w:line="240" w:lineRule="auto"/>
      </w:pPr>
      <w:r>
        <w:separator/>
      </w:r>
    </w:p>
  </w:endnote>
  <w:endnote w:type="continuationSeparator" w:id="0">
    <w:p w:rsidR="00F5587F" w:rsidRDefault="00F5587F" w:rsidP="002B7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4245954"/>
      <w:docPartObj>
        <w:docPartGallery w:val="Page Numbers (Bottom of Page)"/>
        <w:docPartUnique/>
      </w:docPartObj>
    </w:sdtPr>
    <w:sdtContent>
      <w:sdt>
        <w:sdtPr>
          <w:id w:val="565050523"/>
          <w:docPartObj>
            <w:docPartGallery w:val="Page Numbers (Top of Page)"/>
            <w:docPartUnique/>
          </w:docPartObj>
        </w:sdtPr>
        <w:sdtContent>
          <w:p w:rsidR="004834AC" w:rsidRDefault="004834AC">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282D03">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82D03">
              <w:rPr>
                <w:b/>
                <w:noProof/>
              </w:rPr>
              <w:t>2</w:t>
            </w:r>
            <w:r>
              <w:rPr>
                <w:b/>
                <w:sz w:val="24"/>
                <w:szCs w:val="24"/>
              </w:rPr>
              <w:fldChar w:fldCharType="end"/>
            </w:r>
          </w:p>
        </w:sdtContent>
      </w:sdt>
    </w:sdtContent>
  </w:sdt>
  <w:p w:rsidR="004834AC" w:rsidRDefault="004834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87F" w:rsidRDefault="00F5587F" w:rsidP="002B7C42">
      <w:pPr>
        <w:spacing w:after="0" w:line="240" w:lineRule="auto"/>
      </w:pPr>
      <w:r>
        <w:separator/>
      </w:r>
    </w:p>
  </w:footnote>
  <w:footnote w:type="continuationSeparator" w:id="0">
    <w:p w:rsidR="00F5587F" w:rsidRDefault="00F5587F" w:rsidP="002B7C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4834AC" w:rsidRPr="002B7C42" w:rsidTr="002A000B">
      <w:tc>
        <w:tcPr>
          <w:tcW w:w="9243" w:type="dxa"/>
          <w:vAlign w:val="center"/>
        </w:tcPr>
        <w:p w:rsidR="004834AC" w:rsidRPr="002B7C42" w:rsidRDefault="004834AC" w:rsidP="002A000B">
          <w:pPr>
            <w:jc w:val="center"/>
            <w:rPr>
              <w:rFonts w:ascii="Times New Roman" w:hAnsi="Times New Roman" w:cs="Times New Roman"/>
              <w:b/>
              <w:sz w:val="28"/>
              <w:szCs w:val="28"/>
            </w:rPr>
          </w:pPr>
        </w:p>
      </w:tc>
    </w:tr>
    <w:tr w:rsidR="004834AC" w:rsidRPr="002B7C42" w:rsidTr="002A000B">
      <w:tc>
        <w:tcPr>
          <w:tcW w:w="9243" w:type="dxa"/>
          <w:vAlign w:val="center"/>
        </w:tcPr>
        <w:p w:rsidR="004834AC" w:rsidRPr="002B7C42" w:rsidRDefault="004834AC" w:rsidP="002A000B">
          <w:pPr>
            <w:jc w:val="center"/>
            <w:rPr>
              <w:rFonts w:ascii="Times New Roman" w:hAnsi="Times New Roman" w:cs="Times New Roman"/>
              <w:b/>
              <w:sz w:val="24"/>
              <w:szCs w:val="24"/>
            </w:rPr>
          </w:pPr>
        </w:p>
      </w:tc>
    </w:tr>
  </w:tbl>
  <w:p w:rsidR="004834AC" w:rsidRDefault="004834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3586"/>
    <w:multiLevelType w:val="hybridMultilevel"/>
    <w:tmpl w:val="B49686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D386E"/>
    <w:multiLevelType w:val="hybridMultilevel"/>
    <w:tmpl w:val="FD72A412"/>
    <w:lvl w:ilvl="0" w:tplc="E5884668">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44F34"/>
    <w:multiLevelType w:val="hybridMultilevel"/>
    <w:tmpl w:val="ECB6A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37EE3"/>
    <w:multiLevelType w:val="hybridMultilevel"/>
    <w:tmpl w:val="BF64D5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522ED"/>
    <w:multiLevelType w:val="hybridMultilevel"/>
    <w:tmpl w:val="E1285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2F1902"/>
    <w:multiLevelType w:val="hybridMultilevel"/>
    <w:tmpl w:val="A776CC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3622D5"/>
    <w:multiLevelType w:val="hybridMultilevel"/>
    <w:tmpl w:val="E6529CF4"/>
    <w:lvl w:ilvl="0" w:tplc="E3E8CF3C">
      <w:start w:val="1"/>
      <w:numFmt w:val="lowerLetter"/>
      <w:lvlText w:val="%1)"/>
      <w:lvlJc w:val="left"/>
      <w:pPr>
        <w:ind w:left="427" w:hanging="360"/>
      </w:pPr>
      <w:rPr>
        <w:rFonts w:hint="default"/>
      </w:rPr>
    </w:lvl>
    <w:lvl w:ilvl="1" w:tplc="04090019" w:tentative="1">
      <w:start w:val="1"/>
      <w:numFmt w:val="lowerLetter"/>
      <w:lvlText w:val="%2."/>
      <w:lvlJc w:val="left"/>
      <w:pPr>
        <w:ind w:left="1147" w:hanging="360"/>
      </w:pPr>
    </w:lvl>
    <w:lvl w:ilvl="2" w:tplc="0409001B" w:tentative="1">
      <w:start w:val="1"/>
      <w:numFmt w:val="lowerRoman"/>
      <w:lvlText w:val="%3."/>
      <w:lvlJc w:val="right"/>
      <w:pPr>
        <w:ind w:left="1867" w:hanging="180"/>
      </w:pPr>
    </w:lvl>
    <w:lvl w:ilvl="3" w:tplc="0409000F" w:tentative="1">
      <w:start w:val="1"/>
      <w:numFmt w:val="decimal"/>
      <w:lvlText w:val="%4."/>
      <w:lvlJc w:val="left"/>
      <w:pPr>
        <w:ind w:left="2587" w:hanging="360"/>
      </w:pPr>
    </w:lvl>
    <w:lvl w:ilvl="4" w:tplc="04090019" w:tentative="1">
      <w:start w:val="1"/>
      <w:numFmt w:val="lowerLetter"/>
      <w:lvlText w:val="%5."/>
      <w:lvlJc w:val="left"/>
      <w:pPr>
        <w:ind w:left="3307" w:hanging="360"/>
      </w:pPr>
    </w:lvl>
    <w:lvl w:ilvl="5" w:tplc="0409001B" w:tentative="1">
      <w:start w:val="1"/>
      <w:numFmt w:val="lowerRoman"/>
      <w:lvlText w:val="%6."/>
      <w:lvlJc w:val="right"/>
      <w:pPr>
        <w:ind w:left="4027" w:hanging="180"/>
      </w:pPr>
    </w:lvl>
    <w:lvl w:ilvl="6" w:tplc="0409000F" w:tentative="1">
      <w:start w:val="1"/>
      <w:numFmt w:val="decimal"/>
      <w:lvlText w:val="%7."/>
      <w:lvlJc w:val="left"/>
      <w:pPr>
        <w:ind w:left="4747" w:hanging="360"/>
      </w:pPr>
    </w:lvl>
    <w:lvl w:ilvl="7" w:tplc="04090019" w:tentative="1">
      <w:start w:val="1"/>
      <w:numFmt w:val="lowerLetter"/>
      <w:lvlText w:val="%8."/>
      <w:lvlJc w:val="left"/>
      <w:pPr>
        <w:ind w:left="5467" w:hanging="360"/>
      </w:pPr>
    </w:lvl>
    <w:lvl w:ilvl="8" w:tplc="0409001B" w:tentative="1">
      <w:start w:val="1"/>
      <w:numFmt w:val="lowerRoman"/>
      <w:lvlText w:val="%9."/>
      <w:lvlJc w:val="right"/>
      <w:pPr>
        <w:ind w:left="6187" w:hanging="180"/>
      </w:pPr>
    </w:lvl>
  </w:abstractNum>
  <w:abstractNum w:abstractNumId="7">
    <w:nsid w:val="3BFD128E"/>
    <w:multiLevelType w:val="hybridMultilevel"/>
    <w:tmpl w:val="465A7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070EA9"/>
    <w:multiLevelType w:val="hybridMultilevel"/>
    <w:tmpl w:val="BC4E9E28"/>
    <w:lvl w:ilvl="0" w:tplc="B3D6943E">
      <w:start w:val="1"/>
      <w:numFmt w:val="lowerLetter"/>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9">
    <w:nsid w:val="3C635611"/>
    <w:multiLevelType w:val="hybridMultilevel"/>
    <w:tmpl w:val="AA585F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B40FCF"/>
    <w:multiLevelType w:val="hybridMultilevel"/>
    <w:tmpl w:val="A4F84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7E28B7"/>
    <w:multiLevelType w:val="hybridMultilevel"/>
    <w:tmpl w:val="BAE6ACE6"/>
    <w:lvl w:ilvl="0" w:tplc="60A4F926">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2">
    <w:nsid w:val="429D400C"/>
    <w:multiLevelType w:val="hybridMultilevel"/>
    <w:tmpl w:val="6300500E"/>
    <w:lvl w:ilvl="0" w:tplc="860CE6A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A50851"/>
    <w:multiLevelType w:val="hybridMultilevel"/>
    <w:tmpl w:val="949822BE"/>
    <w:lvl w:ilvl="0" w:tplc="4FA4BF08">
      <w:start w:val="3"/>
      <w:numFmt w:val="lowerLetter"/>
      <w:lvlText w:val="%1)"/>
      <w:lvlJc w:val="left"/>
      <w:pPr>
        <w:ind w:left="651" w:hanging="226"/>
        <w:jc w:val="left"/>
      </w:pPr>
      <w:rPr>
        <w:rFonts w:ascii="Times New Roman" w:eastAsia="Times New Roman" w:hAnsi="Times New Roman" w:cs="Times New Roman" w:hint="default"/>
        <w:spacing w:val="-2"/>
        <w:w w:val="100"/>
        <w:sz w:val="22"/>
        <w:szCs w:val="22"/>
        <w:lang w:val="en-US" w:eastAsia="en-US" w:bidi="en-US"/>
      </w:rPr>
    </w:lvl>
    <w:lvl w:ilvl="1" w:tplc="11EE5380">
      <w:numFmt w:val="bullet"/>
      <w:lvlText w:val="•"/>
      <w:lvlJc w:val="left"/>
      <w:pPr>
        <w:ind w:left="1531" w:hanging="226"/>
      </w:pPr>
      <w:rPr>
        <w:rFonts w:hint="default"/>
        <w:lang w:val="en-US" w:eastAsia="en-US" w:bidi="en-US"/>
      </w:rPr>
    </w:lvl>
    <w:lvl w:ilvl="2" w:tplc="C5A04372">
      <w:numFmt w:val="bullet"/>
      <w:lvlText w:val="•"/>
      <w:lvlJc w:val="left"/>
      <w:pPr>
        <w:ind w:left="2403" w:hanging="226"/>
      </w:pPr>
      <w:rPr>
        <w:rFonts w:hint="default"/>
        <w:lang w:val="en-US" w:eastAsia="en-US" w:bidi="en-US"/>
      </w:rPr>
    </w:lvl>
    <w:lvl w:ilvl="3" w:tplc="E30CEE28">
      <w:numFmt w:val="bullet"/>
      <w:lvlText w:val="•"/>
      <w:lvlJc w:val="left"/>
      <w:pPr>
        <w:ind w:left="3275" w:hanging="226"/>
      </w:pPr>
      <w:rPr>
        <w:rFonts w:hint="default"/>
        <w:lang w:val="en-US" w:eastAsia="en-US" w:bidi="en-US"/>
      </w:rPr>
    </w:lvl>
    <w:lvl w:ilvl="4" w:tplc="023290E2">
      <w:numFmt w:val="bullet"/>
      <w:lvlText w:val="•"/>
      <w:lvlJc w:val="left"/>
      <w:pPr>
        <w:ind w:left="4147" w:hanging="226"/>
      </w:pPr>
      <w:rPr>
        <w:rFonts w:hint="default"/>
        <w:lang w:val="en-US" w:eastAsia="en-US" w:bidi="en-US"/>
      </w:rPr>
    </w:lvl>
    <w:lvl w:ilvl="5" w:tplc="CDFA8D58">
      <w:numFmt w:val="bullet"/>
      <w:lvlText w:val="•"/>
      <w:lvlJc w:val="left"/>
      <w:pPr>
        <w:ind w:left="5019" w:hanging="226"/>
      </w:pPr>
      <w:rPr>
        <w:rFonts w:hint="default"/>
        <w:lang w:val="en-US" w:eastAsia="en-US" w:bidi="en-US"/>
      </w:rPr>
    </w:lvl>
    <w:lvl w:ilvl="6" w:tplc="D5302BD6">
      <w:numFmt w:val="bullet"/>
      <w:lvlText w:val="•"/>
      <w:lvlJc w:val="left"/>
      <w:pPr>
        <w:ind w:left="5891" w:hanging="226"/>
      </w:pPr>
      <w:rPr>
        <w:rFonts w:hint="default"/>
        <w:lang w:val="en-US" w:eastAsia="en-US" w:bidi="en-US"/>
      </w:rPr>
    </w:lvl>
    <w:lvl w:ilvl="7" w:tplc="3FCCD830">
      <w:numFmt w:val="bullet"/>
      <w:lvlText w:val="•"/>
      <w:lvlJc w:val="left"/>
      <w:pPr>
        <w:ind w:left="6763" w:hanging="226"/>
      </w:pPr>
      <w:rPr>
        <w:rFonts w:hint="default"/>
        <w:lang w:val="en-US" w:eastAsia="en-US" w:bidi="en-US"/>
      </w:rPr>
    </w:lvl>
    <w:lvl w:ilvl="8" w:tplc="25FEE53C">
      <w:numFmt w:val="bullet"/>
      <w:lvlText w:val="•"/>
      <w:lvlJc w:val="left"/>
      <w:pPr>
        <w:ind w:left="7635" w:hanging="226"/>
      </w:pPr>
      <w:rPr>
        <w:rFonts w:hint="default"/>
        <w:lang w:val="en-US" w:eastAsia="en-US" w:bidi="en-US"/>
      </w:rPr>
    </w:lvl>
  </w:abstractNum>
  <w:abstractNum w:abstractNumId="14">
    <w:nsid w:val="491627C3"/>
    <w:multiLevelType w:val="hybridMultilevel"/>
    <w:tmpl w:val="DF509B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6F3F4C"/>
    <w:multiLevelType w:val="hybridMultilevel"/>
    <w:tmpl w:val="659C9008"/>
    <w:lvl w:ilvl="0" w:tplc="977E4286">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305325"/>
    <w:multiLevelType w:val="hybridMultilevel"/>
    <w:tmpl w:val="9FBEEB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AD16AB"/>
    <w:multiLevelType w:val="hybridMultilevel"/>
    <w:tmpl w:val="70C6F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9A6795"/>
    <w:multiLevelType w:val="hybridMultilevel"/>
    <w:tmpl w:val="6874AE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2"/>
  </w:num>
  <w:num w:numId="4">
    <w:abstractNumId w:val="0"/>
  </w:num>
  <w:num w:numId="5">
    <w:abstractNumId w:val="4"/>
  </w:num>
  <w:num w:numId="6">
    <w:abstractNumId w:val="7"/>
  </w:num>
  <w:num w:numId="7">
    <w:abstractNumId w:val="3"/>
  </w:num>
  <w:num w:numId="8">
    <w:abstractNumId w:val="5"/>
  </w:num>
  <w:num w:numId="9">
    <w:abstractNumId w:val="14"/>
  </w:num>
  <w:num w:numId="10">
    <w:abstractNumId w:val="10"/>
  </w:num>
  <w:num w:numId="11">
    <w:abstractNumId w:val="1"/>
  </w:num>
  <w:num w:numId="12">
    <w:abstractNumId w:val="16"/>
  </w:num>
  <w:num w:numId="13">
    <w:abstractNumId w:val="12"/>
  </w:num>
  <w:num w:numId="14">
    <w:abstractNumId w:val="8"/>
  </w:num>
  <w:num w:numId="15">
    <w:abstractNumId w:val="13"/>
  </w:num>
  <w:num w:numId="16">
    <w:abstractNumId w:val="9"/>
  </w:num>
  <w:num w:numId="17">
    <w:abstractNumId w:val="11"/>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B7C42"/>
    <w:rsid w:val="00011FB6"/>
    <w:rsid w:val="0001697B"/>
    <w:rsid w:val="0003247E"/>
    <w:rsid w:val="000579E4"/>
    <w:rsid w:val="00090AC1"/>
    <w:rsid w:val="00096BC9"/>
    <w:rsid w:val="000A3008"/>
    <w:rsid w:val="000A476C"/>
    <w:rsid w:val="000B2884"/>
    <w:rsid w:val="000E4177"/>
    <w:rsid w:val="0010155A"/>
    <w:rsid w:val="00142097"/>
    <w:rsid w:val="00143A8F"/>
    <w:rsid w:val="0015172B"/>
    <w:rsid w:val="0015263C"/>
    <w:rsid w:val="00156E5A"/>
    <w:rsid w:val="00165034"/>
    <w:rsid w:val="001C77D1"/>
    <w:rsid w:val="001F5D63"/>
    <w:rsid w:val="001F78CE"/>
    <w:rsid w:val="00226E94"/>
    <w:rsid w:val="00235A2E"/>
    <w:rsid w:val="00251227"/>
    <w:rsid w:val="00282D03"/>
    <w:rsid w:val="002A000B"/>
    <w:rsid w:val="002B48C8"/>
    <w:rsid w:val="002B7C42"/>
    <w:rsid w:val="002E0395"/>
    <w:rsid w:val="002F153F"/>
    <w:rsid w:val="003013CA"/>
    <w:rsid w:val="00312C85"/>
    <w:rsid w:val="0032312C"/>
    <w:rsid w:val="003239BE"/>
    <w:rsid w:val="003448C6"/>
    <w:rsid w:val="003A00BB"/>
    <w:rsid w:val="003A048E"/>
    <w:rsid w:val="003C7CF0"/>
    <w:rsid w:val="003D15DD"/>
    <w:rsid w:val="003E41A6"/>
    <w:rsid w:val="003F5885"/>
    <w:rsid w:val="003F6C48"/>
    <w:rsid w:val="00400DE6"/>
    <w:rsid w:val="004177FD"/>
    <w:rsid w:val="004254A5"/>
    <w:rsid w:val="00452038"/>
    <w:rsid w:val="004664C2"/>
    <w:rsid w:val="004834AC"/>
    <w:rsid w:val="004C7817"/>
    <w:rsid w:val="004E66A4"/>
    <w:rsid w:val="005026BE"/>
    <w:rsid w:val="00503DB6"/>
    <w:rsid w:val="005267A0"/>
    <w:rsid w:val="00540B72"/>
    <w:rsid w:val="005421D6"/>
    <w:rsid w:val="00546BCE"/>
    <w:rsid w:val="00555A07"/>
    <w:rsid w:val="00571372"/>
    <w:rsid w:val="00571BF1"/>
    <w:rsid w:val="0059417A"/>
    <w:rsid w:val="005A2A83"/>
    <w:rsid w:val="005D2FB8"/>
    <w:rsid w:val="005D3FF2"/>
    <w:rsid w:val="005E245C"/>
    <w:rsid w:val="005F0A44"/>
    <w:rsid w:val="005F3CE0"/>
    <w:rsid w:val="00636204"/>
    <w:rsid w:val="006534A3"/>
    <w:rsid w:val="00654B94"/>
    <w:rsid w:val="006656F7"/>
    <w:rsid w:val="00671F58"/>
    <w:rsid w:val="006947E9"/>
    <w:rsid w:val="006A5EC2"/>
    <w:rsid w:val="006C3CE8"/>
    <w:rsid w:val="006D0812"/>
    <w:rsid w:val="006D5C98"/>
    <w:rsid w:val="006D7095"/>
    <w:rsid w:val="00724F98"/>
    <w:rsid w:val="00757128"/>
    <w:rsid w:val="00776C0D"/>
    <w:rsid w:val="007B73E8"/>
    <w:rsid w:val="007C2879"/>
    <w:rsid w:val="007E7704"/>
    <w:rsid w:val="007F7840"/>
    <w:rsid w:val="0084045A"/>
    <w:rsid w:val="008D7C52"/>
    <w:rsid w:val="008E56B8"/>
    <w:rsid w:val="008E56C0"/>
    <w:rsid w:val="008F39B1"/>
    <w:rsid w:val="0092669B"/>
    <w:rsid w:val="009413AF"/>
    <w:rsid w:val="0094687E"/>
    <w:rsid w:val="009578C7"/>
    <w:rsid w:val="009662BF"/>
    <w:rsid w:val="00967CC2"/>
    <w:rsid w:val="00981C91"/>
    <w:rsid w:val="00991CE6"/>
    <w:rsid w:val="009B5B18"/>
    <w:rsid w:val="009C3467"/>
    <w:rsid w:val="00A150EE"/>
    <w:rsid w:val="00A17621"/>
    <w:rsid w:val="00A25351"/>
    <w:rsid w:val="00A53072"/>
    <w:rsid w:val="00A65A93"/>
    <w:rsid w:val="00A74CD0"/>
    <w:rsid w:val="00A91C41"/>
    <w:rsid w:val="00AA462A"/>
    <w:rsid w:val="00AF61D5"/>
    <w:rsid w:val="00B05CD4"/>
    <w:rsid w:val="00B17443"/>
    <w:rsid w:val="00B277E3"/>
    <w:rsid w:val="00B62F88"/>
    <w:rsid w:val="00B94C1D"/>
    <w:rsid w:val="00BC4932"/>
    <w:rsid w:val="00C31FF1"/>
    <w:rsid w:val="00C43308"/>
    <w:rsid w:val="00C56362"/>
    <w:rsid w:val="00C739F7"/>
    <w:rsid w:val="00C7624B"/>
    <w:rsid w:val="00CC0209"/>
    <w:rsid w:val="00CC0E0C"/>
    <w:rsid w:val="00CD5F46"/>
    <w:rsid w:val="00CE21C1"/>
    <w:rsid w:val="00CE4501"/>
    <w:rsid w:val="00D034A0"/>
    <w:rsid w:val="00D21CCF"/>
    <w:rsid w:val="00D2226E"/>
    <w:rsid w:val="00D438B7"/>
    <w:rsid w:val="00D44D58"/>
    <w:rsid w:val="00D706F2"/>
    <w:rsid w:val="00D85A2C"/>
    <w:rsid w:val="00D924BC"/>
    <w:rsid w:val="00DB7832"/>
    <w:rsid w:val="00DC20CC"/>
    <w:rsid w:val="00DD0432"/>
    <w:rsid w:val="00DD68BA"/>
    <w:rsid w:val="00DE12FA"/>
    <w:rsid w:val="00DE6840"/>
    <w:rsid w:val="00E0685C"/>
    <w:rsid w:val="00E4310B"/>
    <w:rsid w:val="00E54B68"/>
    <w:rsid w:val="00E6229F"/>
    <w:rsid w:val="00E90F29"/>
    <w:rsid w:val="00E96328"/>
    <w:rsid w:val="00E96EEE"/>
    <w:rsid w:val="00EA343A"/>
    <w:rsid w:val="00EF3176"/>
    <w:rsid w:val="00F00579"/>
    <w:rsid w:val="00F0142E"/>
    <w:rsid w:val="00F32194"/>
    <w:rsid w:val="00F5587F"/>
    <w:rsid w:val="00F97C99"/>
    <w:rsid w:val="00FE2E90"/>
    <w:rsid w:val="00FF1D63"/>
    <w:rsid w:val="00FF6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B7C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7C42"/>
  </w:style>
  <w:style w:type="paragraph" w:styleId="Footer">
    <w:name w:val="footer"/>
    <w:basedOn w:val="Normal"/>
    <w:link w:val="FooterChar"/>
    <w:uiPriority w:val="99"/>
    <w:unhideWhenUsed/>
    <w:rsid w:val="002B7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C42"/>
  </w:style>
  <w:style w:type="table" w:styleId="TableGrid">
    <w:name w:val="Table Grid"/>
    <w:basedOn w:val="TableNormal"/>
    <w:uiPriority w:val="59"/>
    <w:rsid w:val="002B7C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884"/>
    <w:pPr>
      <w:ind w:left="720"/>
      <w:contextualSpacing/>
    </w:pPr>
  </w:style>
  <w:style w:type="paragraph" w:styleId="NoSpacing">
    <w:name w:val="No Spacing"/>
    <w:uiPriority w:val="1"/>
    <w:qFormat/>
    <w:rsid w:val="003448C6"/>
    <w:pPr>
      <w:spacing w:after="0" w:line="240" w:lineRule="auto"/>
    </w:pPr>
  </w:style>
  <w:style w:type="paragraph" w:customStyle="1" w:styleId="TableParagraph">
    <w:name w:val="Table Paragraph"/>
    <w:basedOn w:val="Normal"/>
    <w:uiPriority w:val="1"/>
    <w:qFormat/>
    <w:rsid w:val="00C56362"/>
    <w:pPr>
      <w:widowControl w:val="0"/>
      <w:autoSpaceDE w:val="0"/>
      <w:autoSpaceDN w:val="0"/>
      <w:spacing w:after="0" w:line="240" w:lineRule="auto"/>
    </w:pPr>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DB7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8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B2AB95-2684-44AF-9125-565F9727F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Exambranch04</dc:creator>
  <cp:lastModifiedBy>home</cp:lastModifiedBy>
  <cp:revision>70</cp:revision>
  <cp:lastPrinted>2018-09-27T05:52:00Z</cp:lastPrinted>
  <dcterms:created xsi:type="dcterms:W3CDTF">2019-02-12T08:30:00Z</dcterms:created>
  <dcterms:modified xsi:type="dcterms:W3CDTF">2022-01-08T16:39:00Z</dcterms:modified>
</cp:coreProperties>
</file>