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33AC" w:rsidRDefault="008133AC" w:rsidP="0032636A">
      <w:pPr>
        <w:pStyle w:val="Heading1"/>
      </w:pPr>
      <w:r>
        <w:t>25/9/95</w:t>
      </w:r>
    </w:p>
    <w:p w:rsidR="008133AC" w:rsidRDefault="008133AC"/>
    <w:p w:rsidR="008133AC" w:rsidRDefault="008133AC">
      <w:pPr>
        <w:rPr>
          <w:b/>
          <w:i/>
          <w:u w:val="single"/>
        </w:rPr>
      </w:pPr>
      <w:r>
        <w:rPr>
          <w:u w:val="single"/>
        </w:rPr>
        <w:t>Fall Activities in CY:</w:t>
      </w:r>
      <w:r>
        <w:t xml:space="preserve">  One of the activities is </w:t>
      </w:r>
      <w:r>
        <w:rPr>
          <w:b/>
        </w:rPr>
        <w:t>pickling vegetables.</w:t>
      </w:r>
      <w:r>
        <w:t xml:space="preserve">. and making </w:t>
      </w:r>
      <w:r>
        <w:rPr>
          <w:b/>
        </w:rPr>
        <w:t>vinegar</w:t>
      </w:r>
      <w:r>
        <w:t xml:space="preserve"> from grapes and small pears (ahlat). Salted water is added to grapes/ahlat, kept in plastic jars with lids. Stayes in the sun for ca. two months, and it gets sour..and added to the different vegetables-- tomatoes, cucumbers, lahana, carrots, aubergines, cauliflower....topped with parsley; lots of garlic added. Reason for Sept. is that this is the month for availability of all kinds of vegetables.</w:t>
      </w:r>
    </w:p>
    <w:p w:rsidR="008133AC" w:rsidRDefault="008133AC">
      <w:pPr>
        <w:rPr>
          <w:b/>
          <w:u w:val="single"/>
        </w:rPr>
      </w:pPr>
    </w:p>
    <w:p w:rsidR="008133AC" w:rsidRDefault="008133AC">
      <w:pPr>
        <w:rPr>
          <w:b/>
          <w:u w:val="single"/>
        </w:rPr>
      </w:pPr>
    </w:p>
    <w:p w:rsidR="008133AC" w:rsidRDefault="008133AC">
      <w:pPr>
        <w:rPr>
          <w:u w:val="single"/>
        </w:rPr>
      </w:pPr>
      <w:r>
        <w:rPr>
          <w:u w:val="single"/>
        </w:rPr>
        <w:tab/>
      </w:r>
    </w:p>
    <w:p w:rsidR="008133AC" w:rsidRDefault="008133AC" w:rsidP="00A15578">
      <w:r>
        <w:rPr>
          <w:u w:val="single"/>
        </w:rPr>
        <w:t xml:space="preserve">ÇEKIRDEKSIZ Village: </w:t>
      </w:r>
      <w:r>
        <w:t xml:space="preserve"> Farming</w:t>
      </w:r>
    </w:p>
    <w:p w:rsidR="008133AC" w:rsidRDefault="008133AC" w:rsidP="00A15578"/>
    <w:p w:rsidR="008133AC" w:rsidRDefault="008133AC" w:rsidP="00A15578">
      <w:r>
        <w:rPr>
          <w:u w:val="single"/>
        </w:rPr>
        <w:t>Farming</w:t>
      </w:r>
      <w:r>
        <w:t xml:space="preserve">: </w:t>
      </w:r>
      <w:r>
        <w:rPr>
          <w:b/>
        </w:rPr>
        <w:t>Their farming area is more than YH, ca. 22,000 dekars...but they have very good irrigation, they have laid pipes for 5-6 km. underground to draw water from Sakarya for irrigation..</w:t>
      </w:r>
      <w:r>
        <w:t>.they bought land from YH....</w:t>
      </w:r>
    </w:p>
    <w:p w:rsidR="008133AC" w:rsidRDefault="008133AC" w:rsidP="00A15578">
      <w:r>
        <w:t>Their soil is more sandy and with more nutrients than YH,(it is reddish in color),  because they care for better tilling and NADAS...Generally a much wealthier village....</w:t>
      </w:r>
    </w:p>
    <w:p w:rsidR="008133AC" w:rsidRDefault="008133AC" w:rsidP="00A15578">
      <w:pPr>
        <w:rPr>
          <w:u w:val="single"/>
        </w:rPr>
      </w:pPr>
    </w:p>
    <w:p w:rsidR="008133AC" w:rsidRDefault="008133AC" w:rsidP="00A15578">
      <w:pPr>
        <w:rPr>
          <w:u w:val="single"/>
        </w:rPr>
      </w:pPr>
    </w:p>
    <w:p w:rsidR="008133AC" w:rsidRDefault="008133AC" w:rsidP="00A15578">
      <w:pPr>
        <w:rPr>
          <w:b/>
        </w:rPr>
      </w:pPr>
      <w:r>
        <w:rPr>
          <w:b/>
        </w:rPr>
        <w:t>QUESTIONS TO ASK AT NEARBY VILLAGES:</w:t>
      </w:r>
    </w:p>
    <w:p w:rsidR="008133AC" w:rsidRDefault="008133AC" w:rsidP="00A15578">
      <w:pPr>
        <w:rPr>
          <w:b/>
        </w:rPr>
      </w:pPr>
    </w:p>
    <w:p w:rsidR="008133AC" w:rsidRDefault="008133AC" w:rsidP="00A15578">
      <w:pPr>
        <w:rPr>
          <w:b/>
        </w:rPr>
      </w:pPr>
      <w:r>
        <w:rPr>
          <w:b/>
        </w:rPr>
        <w:t>“The village studies should serve to provide illumination (by implication or by extrapolation direct or otherwise) of the archaeological situations defined by the artifacts, materials and information recovered on the excavations.....</w:t>
      </w:r>
    </w:p>
    <w:p w:rsidR="008133AC" w:rsidRDefault="008133AC" w:rsidP="00A15578">
      <w:pPr>
        <w:rPr>
          <w:b/>
        </w:rPr>
      </w:pPr>
      <w:r>
        <w:rPr>
          <w:b/>
        </w:rPr>
        <w:t>...theme selected is patterns of subsistence---</w:t>
      </w:r>
      <w:r>
        <w:rPr>
          <w:b/>
          <w:i/>
        </w:rPr>
        <w:t>land use patterns,  location of settlements in relation to resources, crop production, herding, household activities in relation to food use and storage of food production, activity areas and role of specific activity within domestic cycle...</w:t>
      </w:r>
    </w:p>
    <w:p w:rsidR="008133AC" w:rsidRDefault="008133AC" w:rsidP="00A15578"/>
    <w:p w:rsidR="008133AC" w:rsidRDefault="008133AC" w:rsidP="00A15578"/>
    <w:p w:rsidR="008133AC" w:rsidRDefault="008133AC" w:rsidP="00A15578">
      <w:r>
        <w:t>1. History of Settlement.  When established, ethnic composition?</w:t>
      </w:r>
    </w:p>
    <w:p w:rsidR="008133AC" w:rsidRDefault="008133AC" w:rsidP="00A15578">
      <w:r>
        <w:t>2.No. of HH and population.</w:t>
      </w:r>
    </w:p>
    <w:p w:rsidR="008133AC" w:rsidRDefault="008133AC" w:rsidP="00A15578">
      <w:r>
        <w:t>3.location of settlement in relation to resources?</w:t>
      </w:r>
    </w:p>
    <w:p w:rsidR="008133AC" w:rsidRDefault="008133AC" w:rsidP="00A15578">
      <w:r>
        <w:t>4. Total area of village land? Farmed land, grazing, village with gardens?</w:t>
      </w:r>
    </w:p>
    <w:p w:rsidR="008133AC" w:rsidRDefault="008133AC" w:rsidP="00A15578">
      <w:r>
        <w:t>5. How much is irrigated, how much is dry farmed?</w:t>
      </w:r>
    </w:p>
    <w:p w:rsidR="008133AC" w:rsidRDefault="008133AC" w:rsidP="00A15578">
      <w:r>
        <w:t>6. Agriculture vs.. Pastoralism Relationship</w:t>
      </w:r>
    </w:p>
    <w:p w:rsidR="008133AC" w:rsidRDefault="008133AC" w:rsidP="00A15578">
      <w:r>
        <w:tab/>
        <w:t>a. crops (subsistence and cash crops)</w:t>
      </w:r>
    </w:p>
    <w:p w:rsidR="008133AC" w:rsidRDefault="008133AC" w:rsidP="00A15578">
      <w:r>
        <w:tab/>
        <w:t xml:space="preserve">b. risk reduction strategies in unirrigated fields (scheduling, diversify </w:t>
      </w:r>
      <w:r>
        <w:tab/>
        <w:t xml:space="preserve">  </w:t>
      </w:r>
      <w:r>
        <w:tab/>
        <w:t xml:space="preserve">    crops..)</w:t>
      </w:r>
    </w:p>
    <w:p w:rsidR="008133AC" w:rsidRDefault="008133AC" w:rsidP="00A15578">
      <w:r>
        <w:tab/>
        <w:t>c. marketing</w:t>
      </w:r>
    </w:p>
    <w:p w:rsidR="008133AC" w:rsidRDefault="008133AC" w:rsidP="00A15578">
      <w:r>
        <w:tab/>
        <w:t xml:space="preserve">d. agricultural productivity and pop. level in </w:t>
      </w:r>
      <w:r>
        <w:rPr>
          <w:u w:val="single"/>
        </w:rPr>
        <w:t xml:space="preserve">pre-tractor </w:t>
      </w:r>
      <w:r>
        <w:t xml:space="preserve">period, during </w:t>
      </w:r>
      <w:r>
        <w:tab/>
        <w:t xml:space="preserve">    late ‘30s and ‘40s? When was traditional farming abandoned?</w:t>
      </w:r>
    </w:p>
    <w:p w:rsidR="008133AC" w:rsidRDefault="008133AC" w:rsidP="00A15578">
      <w:r>
        <w:tab/>
        <w:t>e. Traditional Rotation system? Year, dry fields, Irrigated fields?</w:t>
      </w:r>
    </w:p>
    <w:p w:rsidR="008133AC" w:rsidRDefault="008133AC" w:rsidP="00A15578">
      <w:r>
        <w:tab/>
      </w:r>
    </w:p>
    <w:p w:rsidR="008133AC" w:rsidRDefault="008133AC" w:rsidP="00A15578"/>
    <w:p w:rsidR="008133AC" w:rsidRDefault="008133AC" w:rsidP="00A15578"/>
    <w:p w:rsidR="008133AC" w:rsidRDefault="008133AC" w:rsidP="00A15578"/>
    <w:p w:rsidR="008133AC" w:rsidRDefault="008133AC" w:rsidP="00A15578"/>
    <w:p w:rsidR="008133AC" w:rsidRDefault="008133AC" w:rsidP="00A15578">
      <w:r>
        <w:tab/>
        <w:t xml:space="preserve">     Pop. Human foods, cash products, land holdings in ‘30s &amp; ‘40s?</w:t>
      </w:r>
    </w:p>
    <w:p w:rsidR="008133AC" w:rsidRDefault="008133AC" w:rsidP="00A15578">
      <w:r>
        <w:tab/>
        <w:t>f.  total herd size? no. of sheep, goats, cows?</w:t>
      </w:r>
    </w:p>
    <w:p w:rsidR="008133AC" w:rsidRDefault="008133AC" w:rsidP="00A15578">
      <w:r>
        <w:tab/>
        <w:t xml:space="preserve">g   is there optimum grazing  and which seasons? How much feed </w:t>
      </w:r>
      <w:r>
        <w:tab/>
        <w:t xml:space="preserve"> </w:t>
      </w:r>
      <w:r>
        <w:tab/>
        <w:t xml:space="preserve">     given?</w:t>
      </w:r>
    </w:p>
    <w:p w:rsidR="008133AC" w:rsidRDefault="008133AC" w:rsidP="00A15578">
      <w:r>
        <w:tab/>
        <w:t>h.  birthing/year? butchering %? (fill out table)</w:t>
      </w:r>
    </w:p>
    <w:p w:rsidR="008133AC" w:rsidRDefault="008133AC" w:rsidP="00A15578">
      <w:r>
        <w:tab/>
        <w:t>i.  by- products: wool, milk, meat; how economical?</w:t>
      </w:r>
    </w:p>
    <w:p w:rsidR="008133AC" w:rsidRDefault="008133AC" w:rsidP="00A15578">
      <w:r>
        <w:t>7. Production/Consumption Figures / HH  (fill out table)</w:t>
      </w:r>
    </w:p>
    <w:p w:rsidR="008133AC" w:rsidRDefault="008133AC" w:rsidP="00A15578"/>
    <w:p w:rsidR="008133AC" w:rsidRDefault="008133AC" w:rsidP="00A15578">
      <w:r>
        <w:rPr>
          <w:u w:val="single"/>
        </w:rPr>
        <w:t>Also Investigate</w:t>
      </w:r>
      <w:r>
        <w:t>: Use of Space Within and Outside of House Compounds -</w:t>
      </w:r>
    </w:p>
    <w:p w:rsidR="008133AC" w:rsidRDefault="008133AC" w:rsidP="00A15578">
      <w:r>
        <w:tab/>
        <w:t>1. Cooking and Storage facilities</w:t>
      </w:r>
    </w:p>
    <w:p w:rsidR="008133AC" w:rsidRDefault="008133AC" w:rsidP="00A15578">
      <w:r>
        <w:tab/>
        <w:t>2. Kitchen bins</w:t>
      </w:r>
    </w:p>
    <w:p w:rsidR="008133AC" w:rsidRDefault="008133AC" w:rsidP="00A15578">
      <w:r>
        <w:tab/>
        <w:t>3. Hearths and Ovens (Inside and outside)</w:t>
      </w:r>
    </w:p>
    <w:p w:rsidR="008133AC" w:rsidRDefault="008133AC" w:rsidP="00A15578">
      <w:r>
        <w:tab/>
        <w:t>4. stables, sheepfolds, hay storage etc......</w:t>
      </w:r>
    </w:p>
    <w:p w:rsidR="008133AC" w:rsidRDefault="008133AC" w:rsidP="00A15578">
      <w:pPr>
        <w:rPr>
          <w:b/>
        </w:rPr>
      </w:pPr>
    </w:p>
    <w:p w:rsidR="008133AC" w:rsidRDefault="008133AC" w:rsidP="00A15578">
      <w:pPr>
        <w:sectPr w:rsidR="008133AC" w:rsidSect="00EE68E4">
          <w:type w:val="continuous"/>
          <w:pgSz w:w="12240" w:h="15840"/>
          <w:pgMar w:top="1440" w:right="1800" w:bottom="1440" w:left="1800" w:header="720" w:footer="720" w:gutter="0"/>
          <w:pgNumType w:start="1"/>
          <w:cols w:space="720"/>
        </w:sectPr>
      </w:pPr>
    </w:p>
    <w:p w:rsidR="00E25762" w:rsidRDefault="00E25762"/>
    <w:sectPr w:rsidR="00E25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3AC"/>
    <w:rsid w:val="008133AC"/>
    <w:rsid w:val="00E25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3AC"/>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3AC"/>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2026-04-17T13:43:00Z</dcterms:created>
</cp:coreProperties>
</file>