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243B1B" w14:textId="77777777" w:rsidR="00F77CD1" w:rsidRDefault="0076400D">
      <w:pPr>
        <w:pStyle w:val="BodyText"/>
        <w:ind w:left="1" w:right="-5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 wp14:anchorId="60B1409F" wp14:editId="0B08F985">
                <wp:extent cx="6840220" cy="360045"/>
                <wp:effectExtent l="0" t="0" r="0" b="0"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40220" cy="360045"/>
                        </a:xfrm>
                        <a:prstGeom prst="rect">
                          <a:avLst/>
                        </a:prstGeom>
                        <a:solidFill>
                          <a:srgbClr val="EFEFEF"/>
                        </a:solidFill>
                      </wps:spPr>
                      <wps:txbx>
                        <w:txbxContent>
                          <w:p w14:paraId="25725E2C" w14:textId="77777777" w:rsidR="00F77CD1" w:rsidRDefault="0076400D">
                            <w:pPr>
                              <w:spacing w:before="130"/>
                              <w:ind w:left="56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Project </w:t>
                            </w:r>
                            <w:r>
                              <w:rPr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Title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0B1409F"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width:538.6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" fillcolor="#efefef" stroked="f">
                <v:textbox inset="0,0,0,0">
                  <w:txbxContent>
                    <w:p w14:paraId="25725E2C" w14:textId="77777777" w:rsidR="00F77CD1" w:rsidRDefault="0076400D">
                      <w:pPr>
                        <w:spacing w:before="130"/>
                        <w:ind w:left="56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 xml:space="preserve">Project </w:t>
                      </w:r>
                      <w:r>
                        <w:rPr>
                          <w:b/>
                          <w:color w:val="000000"/>
                          <w:spacing w:val="-2"/>
                          <w:sz w:val="24"/>
                        </w:rPr>
                        <w:t>Title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FC49EE" w14:textId="77777777" w:rsidR="00F77CD1" w:rsidRDefault="0076400D">
      <w:pPr>
        <w:pStyle w:val="BodyText"/>
        <w:spacing w:before="192"/>
        <w:ind w:left="57"/>
      </w:pPr>
      <w:r>
        <w:t xml:space="preserve">CRM Implementation for Customer Engagement and Operational </w:t>
      </w:r>
      <w:r>
        <w:rPr>
          <w:spacing w:val="-2"/>
        </w:rPr>
        <w:t>Efficiency</w:t>
      </w:r>
    </w:p>
    <w:p w14:paraId="6BAD2878" w14:textId="77777777" w:rsidR="00F77CD1" w:rsidRDefault="00F77CD1">
      <w:pPr>
        <w:pStyle w:val="BodyText"/>
        <w:rPr>
          <w:sz w:val="20"/>
        </w:rPr>
      </w:pPr>
    </w:p>
    <w:p w14:paraId="6CF66AEB" w14:textId="77777777" w:rsidR="00F77CD1" w:rsidRDefault="0076400D">
      <w:pPr>
        <w:pStyle w:val="BodyText"/>
        <w:spacing w:before="8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72590A0D" wp14:editId="5CE39167">
                <wp:simplePos x="0" y="0"/>
                <wp:positionH relativeFrom="page">
                  <wp:posOffset>360045</wp:posOffset>
                </wp:positionH>
                <wp:positionV relativeFrom="paragraph">
                  <wp:posOffset>214275</wp:posOffset>
                </wp:positionV>
                <wp:extent cx="6840220" cy="360045"/>
                <wp:effectExtent l="0" t="0" r="0" b="0"/>
                <wp:wrapTopAndBottom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40220" cy="360045"/>
                        </a:xfrm>
                        <a:prstGeom prst="rect">
                          <a:avLst/>
                        </a:prstGeom>
                        <a:solidFill>
                          <a:srgbClr val="EFEFEF"/>
                        </a:solidFill>
                      </wps:spPr>
                      <wps:txbx>
                        <w:txbxContent>
                          <w:p w14:paraId="4C092D43" w14:textId="77777777" w:rsidR="00F77CD1" w:rsidRDefault="0076400D">
                            <w:pPr>
                              <w:spacing w:before="130"/>
                              <w:ind w:left="56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Summary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90A0D" id="Textbox 3" o:spid="_x0000_s1027" type="#_x0000_t202" style="position:absolute;margin-left:28.35pt;margin-top:16.85pt;width:538.6pt;height:28.3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" fillcolor="#efefef" stroked="f">
                <v:textbox inset="0,0,0,0">
                  <w:txbxContent>
                    <w:p w14:paraId="4C092D43" w14:textId="77777777" w:rsidR="00F77CD1" w:rsidRDefault="0076400D">
                      <w:pPr>
                        <w:spacing w:before="130"/>
                        <w:ind w:left="56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000000"/>
                          <w:spacing w:val="-2"/>
                          <w:sz w:val="24"/>
                        </w:rPr>
                        <w:t>Summary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470A5CB" w14:textId="0100FDA1" w:rsidR="00F77CD1" w:rsidRDefault="0076400D">
      <w:pPr>
        <w:pStyle w:val="BodyText"/>
        <w:spacing w:before="200" w:line="429" w:lineRule="auto"/>
        <w:ind w:left="57" w:right="54"/>
        <w:jc w:val="both"/>
      </w:pPr>
      <w:r>
        <w:t>This report summarizes the successful implementation of a new CRM system aimed at improving customer interactions,</w:t>
      </w:r>
      <w:r>
        <w:rPr>
          <w:spacing w:val="-1"/>
        </w:rPr>
        <w:t xml:space="preserve"> </w:t>
      </w:r>
      <w:r>
        <w:t>operational</w:t>
      </w:r>
      <w:r>
        <w:rPr>
          <w:spacing w:val="-1"/>
        </w:rPr>
        <w:t xml:space="preserve"> </w:t>
      </w:r>
      <w:r>
        <w:t>efficiency,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visibility</w:t>
      </w:r>
      <w:r>
        <w:rPr>
          <w:spacing w:val="-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departments.</w:t>
      </w:r>
      <w:r>
        <w:rPr>
          <w:spacing w:val="-1"/>
        </w:rPr>
        <w:t xml:space="preserve"> </w:t>
      </w:r>
      <w:r w:rsidR="00902646">
        <w:t>CRM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supports</w:t>
      </w:r>
      <w:r>
        <w:rPr>
          <w:spacing w:val="-1"/>
        </w:rPr>
        <w:t xml:space="preserve"> </w:t>
      </w:r>
      <w:r>
        <w:t>automated workflows, real-time analytics, and faster customer response times. The project was completed within budget and on schedule.</w:t>
      </w:r>
    </w:p>
    <w:p w14:paraId="3095304B" w14:textId="3175F24B" w:rsidR="00F77CD1" w:rsidRDefault="0076400D">
      <w:pPr>
        <w:pStyle w:val="BodyText"/>
        <w:spacing w:before="1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214DFFDA" wp14:editId="2DA1AADD">
                <wp:simplePos x="0" y="0"/>
                <wp:positionH relativeFrom="page">
                  <wp:posOffset>375285</wp:posOffset>
                </wp:positionH>
                <wp:positionV relativeFrom="paragraph">
                  <wp:posOffset>74295</wp:posOffset>
                </wp:positionV>
                <wp:extent cx="6840220" cy="360045"/>
                <wp:effectExtent l="0" t="0" r="0" b="0"/>
                <wp:wrapTopAndBottom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40220" cy="360045"/>
                        </a:xfrm>
                        <a:prstGeom prst="rect">
                          <a:avLst/>
                        </a:prstGeom>
                        <a:solidFill>
                          <a:srgbClr val="EFEFEF"/>
                        </a:solidFill>
                      </wps:spPr>
                      <wps:txbx>
                        <w:txbxContent>
                          <w:p w14:paraId="681C57AD" w14:textId="77777777" w:rsidR="00F77CD1" w:rsidRDefault="0076400D">
                            <w:pPr>
                              <w:spacing w:before="130"/>
                              <w:ind w:left="56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Milestones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4DFFDA" id="Textbox 4" o:spid="_x0000_s1028" type="#_x0000_t202" style="position:absolute;margin-left:29.55pt;margin-top:5.85pt;width:538.6pt;height:28.35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" fillcolor="#efefef" stroked="f">
                <v:textbox inset="0,0,0,0">
                  <w:txbxContent>
                    <w:p w14:paraId="681C57AD" w14:textId="77777777" w:rsidR="00F77CD1" w:rsidRDefault="0076400D">
                      <w:pPr>
                        <w:spacing w:before="130"/>
                        <w:ind w:left="56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000000"/>
                          <w:spacing w:val="-2"/>
                          <w:sz w:val="24"/>
                        </w:rPr>
                        <w:t>Milestones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66A7506" w14:textId="77777777" w:rsidR="00F77CD1" w:rsidRDefault="0076400D">
      <w:pPr>
        <w:pStyle w:val="ListParagraph"/>
        <w:numPr>
          <w:ilvl w:val="0"/>
          <w:numId w:val="2"/>
        </w:numPr>
        <w:tabs>
          <w:tab w:val="left" w:pos="301"/>
        </w:tabs>
        <w:spacing w:before="200"/>
        <w:ind w:left="301" w:hanging="244"/>
      </w:pPr>
      <w:r>
        <w:t xml:space="preserve">Planning &amp; System Customization (Feb 15 - Mar 31, 2025): Completed on </w:t>
      </w:r>
      <w:r>
        <w:rPr>
          <w:spacing w:val="-2"/>
        </w:rPr>
        <w:t>time.</w:t>
      </w:r>
    </w:p>
    <w:p w14:paraId="1D1867D6" w14:textId="77777777" w:rsidR="00F77CD1" w:rsidRDefault="0076400D">
      <w:pPr>
        <w:pStyle w:val="ListParagraph"/>
        <w:numPr>
          <w:ilvl w:val="0"/>
          <w:numId w:val="2"/>
        </w:numPr>
        <w:tabs>
          <w:tab w:val="left" w:pos="301"/>
        </w:tabs>
        <w:spacing w:before="200"/>
        <w:ind w:left="301" w:hanging="244"/>
      </w:pPr>
      <w:r>
        <w:t xml:space="preserve">Integration &amp; Training (Apr 1 - May 15, 2025): Completed on </w:t>
      </w:r>
      <w:r>
        <w:rPr>
          <w:spacing w:val="-2"/>
        </w:rPr>
        <w:t>time.</w:t>
      </w:r>
    </w:p>
    <w:p w14:paraId="4C542B7F" w14:textId="77777777" w:rsidR="00F77CD1" w:rsidRDefault="0076400D">
      <w:pPr>
        <w:pStyle w:val="ListParagraph"/>
        <w:numPr>
          <w:ilvl w:val="0"/>
          <w:numId w:val="2"/>
        </w:numPr>
        <w:tabs>
          <w:tab w:val="left" w:pos="301"/>
        </w:tabs>
        <w:ind w:left="301" w:hanging="244"/>
      </w:pPr>
      <w:r>
        <w:t xml:space="preserve">Optimization &amp; Go-Live (May 16 - Jun 10, 2025): Completed ahead of </w:t>
      </w:r>
      <w:r>
        <w:rPr>
          <w:spacing w:val="-2"/>
        </w:rPr>
        <w:t>schedule.</w:t>
      </w:r>
    </w:p>
    <w:p w14:paraId="54158E2A" w14:textId="77777777" w:rsidR="00F77CD1" w:rsidRDefault="00F77CD1">
      <w:pPr>
        <w:pStyle w:val="BodyText"/>
        <w:rPr>
          <w:sz w:val="20"/>
        </w:rPr>
      </w:pPr>
    </w:p>
    <w:p w14:paraId="59FBB1BB" w14:textId="33A987BE" w:rsidR="00F77CD1" w:rsidRDefault="0076400D">
      <w:pPr>
        <w:pStyle w:val="BodyText"/>
        <w:spacing w:before="8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334C92B3" wp14:editId="1BA4B4D9">
                <wp:simplePos x="0" y="0"/>
                <wp:positionH relativeFrom="page">
                  <wp:posOffset>360045</wp:posOffset>
                </wp:positionH>
                <wp:positionV relativeFrom="paragraph">
                  <wp:posOffset>214429</wp:posOffset>
                </wp:positionV>
                <wp:extent cx="6840220" cy="360045"/>
                <wp:effectExtent l="0" t="0" r="0" b="0"/>
                <wp:wrapTopAndBottom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40220" cy="360045"/>
                        </a:xfrm>
                        <a:prstGeom prst="rect">
                          <a:avLst/>
                        </a:prstGeom>
                        <a:solidFill>
                          <a:srgbClr val="EFEFEF"/>
                        </a:solidFill>
                      </wps:spPr>
                      <wps:txbx>
                        <w:txbxContent>
                          <w:p w14:paraId="52EA8BBF" w14:textId="77777777" w:rsidR="00F77CD1" w:rsidRDefault="0076400D">
                            <w:pPr>
                              <w:spacing w:before="130"/>
                              <w:ind w:left="56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Timeline </w:t>
                            </w:r>
                            <w:r>
                              <w:rPr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Overview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C92B3" id="Textbox 5" o:spid="_x0000_s1029" type="#_x0000_t202" style="position:absolute;margin-left:28.35pt;margin-top:16.9pt;width:538.6pt;height:28.35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" fillcolor="#efefef" stroked="f">
                <v:textbox inset="0,0,0,0">
                  <w:txbxContent>
                    <w:p w14:paraId="52EA8BBF" w14:textId="77777777" w:rsidR="00F77CD1" w:rsidRDefault="0076400D">
                      <w:pPr>
                        <w:spacing w:before="130"/>
                        <w:ind w:left="56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 xml:space="preserve">Timeline </w:t>
                      </w:r>
                      <w:r>
                        <w:rPr>
                          <w:b/>
                          <w:color w:val="000000"/>
                          <w:spacing w:val="-2"/>
                          <w:sz w:val="24"/>
                        </w:rPr>
                        <w:t>Overview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7DE2FEC" w14:textId="77777777" w:rsidR="00F77CD1" w:rsidRDefault="0076400D">
      <w:pPr>
        <w:pStyle w:val="BodyText"/>
        <w:tabs>
          <w:tab w:val="left" w:pos="2209"/>
          <w:tab w:val="left" w:pos="4076"/>
          <w:tab w:val="left" w:pos="5747"/>
        </w:tabs>
        <w:spacing w:before="199"/>
        <w:ind w:left="57"/>
      </w:pPr>
      <w:r>
        <w:rPr>
          <w:spacing w:val="-2"/>
        </w:rPr>
        <w:t>Phase</w:t>
      </w:r>
      <w:r>
        <w:tab/>
        <w:t xml:space="preserve">| Planned </w:t>
      </w:r>
      <w:r>
        <w:rPr>
          <w:spacing w:val="-2"/>
        </w:rPr>
        <w:t>Dates</w:t>
      </w:r>
      <w:r>
        <w:tab/>
        <w:t xml:space="preserve">| Actual </w:t>
      </w:r>
      <w:r>
        <w:rPr>
          <w:spacing w:val="-2"/>
        </w:rPr>
        <w:t>Dates</w:t>
      </w:r>
      <w:r>
        <w:tab/>
        <w:t>|</w:t>
      </w:r>
      <w:r>
        <w:rPr>
          <w:spacing w:val="-2"/>
        </w:rPr>
        <w:t xml:space="preserve"> Status</w:t>
      </w:r>
    </w:p>
    <w:p w14:paraId="11E1342C" w14:textId="77777777" w:rsidR="00F77CD1" w:rsidRDefault="0076400D">
      <w:pPr>
        <w:spacing w:before="201"/>
        <w:ind w:left="57"/>
      </w:pPr>
      <w:r>
        <w:t>------------------------------|-------------------|------------------|-------</w:t>
      </w:r>
      <w:r>
        <w:rPr>
          <w:spacing w:val="-10"/>
        </w:rPr>
        <w:t>-</w:t>
      </w:r>
    </w:p>
    <w:p w14:paraId="079B41BF" w14:textId="77777777" w:rsidR="00F77CD1" w:rsidRDefault="0076400D">
      <w:pPr>
        <w:pStyle w:val="BodyText"/>
        <w:tabs>
          <w:tab w:val="left" w:pos="2588"/>
          <w:tab w:val="left" w:pos="2747"/>
          <w:tab w:val="left" w:pos="2882"/>
          <w:tab w:val="left" w:pos="4394"/>
        </w:tabs>
        <w:spacing w:before="201" w:line="429" w:lineRule="auto"/>
        <w:ind w:left="57" w:right="3254"/>
      </w:pPr>
      <w:r>
        <w:t>Planning &amp; Customization</w:t>
      </w:r>
      <w:r>
        <w:tab/>
      </w:r>
      <w:r>
        <w:tab/>
      </w:r>
      <w:r>
        <w:tab/>
        <w:t>|</w:t>
      </w:r>
      <w:r>
        <w:rPr>
          <w:spacing w:val="-2"/>
        </w:rPr>
        <w:t xml:space="preserve"> </w:t>
      </w:r>
      <w:r>
        <w:t>Feb</w:t>
      </w:r>
      <w:r>
        <w:rPr>
          <w:spacing w:val="-2"/>
        </w:rPr>
        <w:t xml:space="preserve"> </w:t>
      </w:r>
      <w:r>
        <w:t>15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Mar</w:t>
      </w:r>
      <w:r>
        <w:rPr>
          <w:spacing w:val="-2"/>
        </w:rPr>
        <w:t xml:space="preserve"> </w:t>
      </w:r>
      <w:r>
        <w:t>31</w:t>
      </w:r>
      <w:r>
        <w:rPr>
          <w:spacing w:val="80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Feb</w:t>
      </w:r>
      <w:r>
        <w:rPr>
          <w:spacing w:val="-2"/>
        </w:rPr>
        <w:t xml:space="preserve"> </w:t>
      </w:r>
      <w:r>
        <w:t>15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Mar</w:t>
      </w:r>
      <w:r>
        <w:rPr>
          <w:spacing w:val="-2"/>
        </w:rPr>
        <w:t xml:space="preserve"> </w:t>
      </w:r>
      <w:r>
        <w:t>31</w:t>
      </w:r>
      <w:r>
        <w:rPr>
          <w:spacing w:val="40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Time Integration &amp; Training</w:t>
      </w:r>
      <w:r>
        <w:tab/>
        <w:t>| Apr 1 - May 15</w:t>
      </w:r>
      <w:r>
        <w:tab/>
        <w:t>| Apr 1 - May 15</w:t>
      </w:r>
      <w:r>
        <w:rPr>
          <w:spacing w:val="80"/>
        </w:rPr>
        <w:t xml:space="preserve"> </w:t>
      </w:r>
      <w:r>
        <w:t>| On Time Optimization &amp; Go-Live</w:t>
      </w:r>
      <w:r>
        <w:tab/>
      </w:r>
      <w:r>
        <w:tab/>
        <w:t>| May 16 - Jun 30</w:t>
      </w:r>
      <w:r>
        <w:rPr>
          <w:spacing w:val="80"/>
          <w:w w:val="150"/>
        </w:rPr>
        <w:t xml:space="preserve"> </w:t>
      </w:r>
      <w:r>
        <w:t>| May 16 - Jun 10</w:t>
      </w:r>
      <w:r>
        <w:rPr>
          <w:spacing w:val="40"/>
        </w:rPr>
        <w:t xml:space="preserve"> </w:t>
      </w:r>
      <w:r>
        <w:t>| Ahead</w:t>
      </w:r>
    </w:p>
    <w:p w14:paraId="6A35F3FB" w14:textId="0A8A1945" w:rsidR="00F77CD1" w:rsidRDefault="0076400D">
      <w:pPr>
        <w:pStyle w:val="BodyText"/>
        <w:spacing w:before="1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18BA97D1" wp14:editId="495EDC21">
                <wp:simplePos x="0" y="0"/>
                <wp:positionH relativeFrom="page">
                  <wp:posOffset>360045</wp:posOffset>
                </wp:positionH>
                <wp:positionV relativeFrom="paragraph">
                  <wp:posOffset>234409</wp:posOffset>
                </wp:positionV>
                <wp:extent cx="6840220" cy="360045"/>
                <wp:effectExtent l="0" t="0" r="0" b="0"/>
                <wp:wrapTopAndBottom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40220" cy="360045"/>
                        </a:xfrm>
                        <a:prstGeom prst="rect">
                          <a:avLst/>
                        </a:prstGeom>
                        <a:solidFill>
                          <a:srgbClr val="EFEFEF"/>
                        </a:solidFill>
                      </wps:spPr>
                      <wps:txbx>
                        <w:txbxContent>
                          <w:p w14:paraId="1B7A9CDF" w14:textId="77777777" w:rsidR="00F77CD1" w:rsidRDefault="0076400D">
                            <w:pPr>
                              <w:spacing w:before="130"/>
                              <w:ind w:left="56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Costs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A97D1" id="Textbox 6" o:spid="_x0000_s1030" type="#_x0000_t202" style="position:absolute;margin-left:28.35pt;margin-top:18.45pt;width:538.6pt;height:28.35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" fillcolor="#efefef" stroked="f">
                <v:textbox inset="0,0,0,0">
                  <w:txbxContent>
                    <w:p w14:paraId="1B7A9CDF" w14:textId="77777777" w:rsidR="00F77CD1" w:rsidRDefault="0076400D">
                      <w:pPr>
                        <w:spacing w:before="130"/>
                        <w:ind w:left="56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000000"/>
                          <w:spacing w:val="-2"/>
                          <w:sz w:val="24"/>
                        </w:rPr>
                        <w:t>Costs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2DDDBD8" w14:textId="77777777" w:rsidR="00F77CD1" w:rsidRDefault="0076400D">
      <w:pPr>
        <w:pStyle w:val="BodyText"/>
        <w:tabs>
          <w:tab w:val="left" w:pos="2013"/>
        </w:tabs>
        <w:spacing w:before="199"/>
        <w:ind w:left="57"/>
      </w:pPr>
      <w:r>
        <w:rPr>
          <w:spacing w:val="-4"/>
        </w:rPr>
        <w:t>Item</w:t>
      </w:r>
      <w:r>
        <w:tab/>
        <w:t xml:space="preserve">| Estimated Cost | Actual </w:t>
      </w:r>
      <w:r>
        <w:rPr>
          <w:spacing w:val="-4"/>
        </w:rPr>
        <w:t>Cost</w:t>
      </w:r>
    </w:p>
    <w:p w14:paraId="0447CA62" w14:textId="77777777" w:rsidR="00F77CD1" w:rsidRDefault="0076400D">
      <w:pPr>
        <w:spacing w:before="201"/>
        <w:ind w:left="57"/>
      </w:pPr>
      <w:r>
        <w:t>-----------------------------|----------------|------------</w:t>
      </w:r>
      <w:r>
        <w:rPr>
          <w:spacing w:val="-10"/>
        </w:rPr>
        <w:t>-</w:t>
      </w:r>
    </w:p>
    <w:p w14:paraId="512BCE11" w14:textId="77777777" w:rsidR="00F77CD1" w:rsidRDefault="0076400D">
      <w:pPr>
        <w:pStyle w:val="BodyText"/>
        <w:tabs>
          <w:tab w:val="left" w:pos="2013"/>
          <w:tab w:val="left" w:pos="2564"/>
          <w:tab w:val="left" w:pos="2857"/>
          <w:tab w:val="left" w:pos="3416"/>
          <w:tab w:val="left" w:pos="3966"/>
          <w:tab w:val="left" w:pos="4260"/>
        </w:tabs>
        <w:spacing w:before="201" w:line="429" w:lineRule="auto"/>
        <w:ind w:left="57" w:right="5573"/>
      </w:pPr>
      <w:r>
        <w:t>CRM Software License</w:t>
      </w:r>
      <w:r>
        <w:tab/>
      </w:r>
      <w:r>
        <w:tab/>
        <w:t>| $20,000</w:t>
      </w:r>
      <w:r>
        <w:tab/>
      </w:r>
      <w:r>
        <w:tab/>
        <w:t>|</w:t>
      </w:r>
      <w:r>
        <w:rPr>
          <w:spacing w:val="-9"/>
        </w:rPr>
        <w:t xml:space="preserve"> </w:t>
      </w:r>
      <w:r>
        <w:t>$20,000 Integration &amp; Customization</w:t>
      </w:r>
      <w:r>
        <w:rPr>
          <w:spacing w:val="40"/>
        </w:rPr>
        <w:t xml:space="preserve"> </w:t>
      </w:r>
      <w:r>
        <w:t>| $15,000</w:t>
      </w:r>
      <w:r>
        <w:tab/>
      </w:r>
      <w:r>
        <w:tab/>
      </w:r>
      <w:r>
        <w:rPr>
          <w:spacing w:val="-38"/>
        </w:rPr>
        <w:t xml:space="preserve"> </w:t>
      </w:r>
      <w:r>
        <w:t>|</w:t>
      </w:r>
      <w:r>
        <w:rPr>
          <w:spacing w:val="-15"/>
        </w:rPr>
        <w:t xml:space="preserve"> </w:t>
      </w:r>
      <w:r>
        <w:t>$15,000 Support &amp; Training</w:t>
      </w:r>
      <w:r>
        <w:tab/>
      </w:r>
      <w:r>
        <w:tab/>
        <w:t>| $10,000</w:t>
      </w:r>
      <w:r>
        <w:tab/>
        <w:t xml:space="preserve">| $10,000 </w:t>
      </w:r>
      <w:r>
        <w:rPr>
          <w:spacing w:val="-2"/>
        </w:rPr>
        <w:t>Total</w:t>
      </w:r>
      <w:r>
        <w:tab/>
        <w:t>| $45,000</w:t>
      </w:r>
      <w:r>
        <w:tab/>
        <w:t>| $45,0</w:t>
      </w:r>
      <w:r>
        <w:t>0</w:t>
      </w:r>
      <w:r>
        <w:t>0</w:t>
      </w:r>
    </w:p>
    <w:p w14:paraId="188D526C" w14:textId="77777777" w:rsidR="00F77CD1" w:rsidRDefault="00F77CD1">
      <w:pPr>
        <w:pStyle w:val="BodyText"/>
        <w:spacing w:line="429" w:lineRule="auto"/>
        <w:sectPr w:rsidR="00F77CD1">
          <w:headerReference w:type="default" r:id="rId7"/>
          <w:type w:val="continuous"/>
          <w:pgSz w:w="11910" w:h="16840"/>
          <w:pgMar w:top="1680" w:right="566" w:bottom="280" w:left="566" w:header="681" w:footer="0" w:gutter="0"/>
          <w:pgNumType w:start="1"/>
          <w:cols w:space="720"/>
        </w:sectPr>
      </w:pPr>
    </w:p>
    <w:p w14:paraId="009FB076" w14:textId="77777777" w:rsidR="00F77CD1" w:rsidRDefault="0076400D">
      <w:pPr>
        <w:pStyle w:val="BodyText"/>
        <w:ind w:left="1" w:right="-58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572FC876" wp14:editId="5F2A34FA">
                <wp:extent cx="6840220" cy="360045"/>
                <wp:effectExtent l="0" t="0" r="0" b="0"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40220" cy="360045"/>
                        </a:xfrm>
                        <a:prstGeom prst="rect">
                          <a:avLst/>
                        </a:prstGeom>
                        <a:solidFill>
                          <a:srgbClr val="EFEFEF"/>
                        </a:solidFill>
                      </wps:spPr>
                      <wps:txbx>
                        <w:txbxContent>
                          <w:p w14:paraId="50C4C392" w14:textId="77777777" w:rsidR="00F77CD1" w:rsidRDefault="0076400D">
                            <w:pPr>
                              <w:spacing w:before="130"/>
                              <w:ind w:left="56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Impact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2FC876" id="Textbox 7" o:spid="_x0000_s1031" type="#_x0000_t202" style="width:538.6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" fillcolor="#efefef" stroked="f">
                <v:textbox inset="0,0,0,0">
                  <w:txbxContent>
                    <w:p w14:paraId="50C4C392" w14:textId="77777777" w:rsidR="00F77CD1" w:rsidRDefault="0076400D">
                      <w:pPr>
                        <w:spacing w:before="130"/>
                        <w:ind w:left="56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000000"/>
                          <w:spacing w:val="-2"/>
                          <w:sz w:val="24"/>
                        </w:rPr>
                        <w:t>Impact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9414D54" w14:textId="77777777" w:rsidR="00F77CD1" w:rsidRDefault="0076400D">
      <w:pPr>
        <w:pStyle w:val="ListParagraph"/>
        <w:numPr>
          <w:ilvl w:val="0"/>
          <w:numId w:val="1"/>
        </w:numPr>
        <w:tabs>
          <w:tab w:val="left" w:pos="191"/>
        </w:tabs>
        <w:spacing w:before="192"/>
        <w:ind w:left="191" w:hanging="134"/>
      </w:pPr>
      <w:r>
        <w:t xml:space="preserve">Efficiency: Manual operations reduced by 30% through </w:t>
      </w:r>
      <w:r>
        <w:rPr>
          <w:spacing w:val="-2"/>
        </w:rPr>
        <w:t>automation</w:t>
      </w:r>
    </w:p>
    <w:p w14:paraId="2940344F" w14:textId="77777777" w:rsidR="00F77CD1" w:rsidRDefault="0076400D">
      <w:pPr>
        <w:pStyle w:val="ListParagraph"/>
        <w:numPr>
          <w:ilvl w:val="0"/>
          <w:numId w:val="1"/>
        </w:numPr>
        <w:tabs>
          <w:tab w:val="left" w:pos="191"/>
        </w:tabs>
        <w:spacing w:before="200"/>
        <w:ind w:left="191" w:hanging="134"/>
      </w:pPr>
      <w:r>
        <w:t xml:space="preserve">Customer Satisfaction: 20% increase in loyalty and </w:t>
      </w:r>
      <w:r>
        <w:rPr>
          <w:spacing w:val="-2"/>
        </w:rPr>
        <w:t>engagement</w:t>
      </w:r>
    </w:p>
    <w:p w14:paraId="1F2380CC" w14:textId="77777777" w:rsidR="00F77CD1" w:rsidRDefault="0076400D">
      <w:pPr>
        <w:pStyle w:val="ListParagraph"/>
        <w:numPr>
          <w:ilvl w:val="0"/>
          <w:numId w:val="1"/>
        </w:numPr>
        <w:tabs>
          <w:tab w:val="left" w:pos="191"/>
        </w:tabs>
        <w:ind w:left="191" w:hanging="134"/>
      </w:pPr>
      <w:r>
        <w:t xml:space="preserve">Data-Driven Decisions: Real-time analytics now inform business </w:t>
      </w:r>
      <w:r>
        <w:rPr>
          <w:spacing w:val="-2"/>
        </w:rPr>
        <w:t>choices</w:t>
      </w:r>
    </w:p>
    <w:p w14:paraId="3010D5E2" w14:textId="77777777" w:rsidR="00F77CD1" w:rsidRDefault="00F77CD1">
      <w:pPr>
        <w:pStyle w:val="BodyText"/>
        <w:rPr>
          <w:sz w:val="20"/>
        </w:rPr>
      </w:pPr>
    </w:p>
    <w:p w14:paraId="10EA110A" w14:textId="378B367A" w:rsidR="00F77CD1" w:rsidRDefault="0076400D">
      <w:pPr>
        <w:pStyle w:val="BodyText"/>
        <w:spacing w:before="8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713F3A0D" wp14:editId="21A2FFC2">
                <wp:simplePos x="0" y="0"/>
                <wp:positionH relativeFrom="page">
                  <wp:posOffset>360045</wp:posOffset>
                </wp:positionH>
                <wp:positionV relativeFrom="paragraph">
                  <wp:posOffset>214429</wp:posOffset>
                </wp:positionV>
                <wp:extent cx="6840220" cy="360045"/>
                <wp:effectExtent l="0" t="0" r="0" b="0"/>
                <wp:wrapTopAndBottom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40220" cy="360045"/>
                        </a:xfrm>
                        <a:prstGeom prst="rect">
                          <a:avLst/>
                        </a:prstGeom>
                        <a:solidFill>
                          <a:srgbClr val="EFEFEF"/>
                        </a:solidFill>
                      </wps:spPr>
                      <wps:txbx>
                        <w:txbxContent>
                          <w:p w14:paraId="4C51BA16" w14:textId="77777777" w:rsidR="00F77CD1" w:rsidRDefault="0076400D">
                            <w:pPr>
                              <w:spacing w:before="130"/>
                              <w:ind w:left="56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Lessons Learned &amp; Opportunities for </w:t>
                            </w:r>
                            <w:r>
                              <w:rPr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Improvement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3F3A0D" id="Textbox 8" o:spid="_x0000_s1032" type="#_x0000_t202" style="position:absolute;margin-left:28.35pt;margin-top:16.9pt;width:538.6pt;height:28.35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" fillcolor="#efefef" stroked="f">
                <v:textbox inset="0,0,0,0">
                  <w:txbxContent>
                    <w:p w14:paraId="4C51BA16" w14:textId="77777777" w:rsidR="00F77CD1" w:rsidRDefault="0076400D">
                      <w:pPr>
                        <w:spacing w:before="130"/>
                        <w:ind w:left="56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 xml:space="preserve">Lessons Learned &amp; Opportunities for </w:t>
                      </w:r>
                      <w:r>
                        <w:rPr>
                          <w:b/>
                          <w:color w:val="000000"/>
                          <w:spacing w:val="-2"/>
                          <w:sz w:val="24"/>
                        </w:rPr>
                        <w:t>Improvement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E9C64DD" w14:textId="77777777" w:rsidR="00F77CD1" w:rsidRDefault="0076400D">
      <w:pPr>
        <w:pStyle w:val="ListParagraph"/>
        <w:numPr>
          <w:ilvl w:val="0"/>
          <w:numId w:val="1"/>
        </w:numPr>
        <w:tabs>
          <w:tab w:val="left" w:pos="191"/>
        </w:tabs>
        <w:spacing w:before="199"/>
        <w:ind w:left="191" w:hanging="134"/>
      </w:pPr>
      <w:r>
        <w:t xml:space="preserve">Early involvement of key stakeholders helped smooth </w:t>
      </w:r>
      <w:r>
        <w:rPr>
          <w:spacing w:val="-2"/>
        </w:rPr>
        <w:t>adoption</w:t>
      </w:r>
    </w:p>
    <w:p w14:paraId="50D66BA1" w14:textId="77777777" w:rsidR="00F77CD1" w:rsidRDefault="0076400D">
      <w:pPr>
        <w:pStyle w:val="ListParagraph"/>
        <w:numPr>
          <w:ilvl w:val="0"/>
          <w:numId w:val="1"/>
        </w:numPr>
        <w:tabs>
          <w:tab w:val="left" w:pos="191"/>
        </w:tabs>
        <w:ind w:left="191" w:hanging="134"/>
      </w:pPr>
      <w:r>
        <w:t xml:space="preserve">Testing with real users revealed minor issues, all resolved before </w:t>
      </w:r>
      <w:r>
        <w:rPr>
          <w:spacing w:val="-2"/>
        </w:rPr>
        <w:t>launch</w:t>
      </w:r>
    </w:p>
    <w:p w14:paraId="4CEBF2F4" w14:textId="77777777" w:rsidR="00F77CD1" w:rsidRDefault="0076400D">
      <w:pPr>
        <w:pStyle w:val="ListParagraph"/>
        <w:numPr>
          <w:ilvl w:val="0"/>
          <w:numId w:val="1"/>
        </w:numPr>
        <w:tabs>
          <w:tab w:val="left" w:pos="191"/>
        </w:tabs>
        <w:ind w:left="191" w:hanging="134"/>
      </w:pPr>
      <w:r>
        <w:t xml:space="preserve">Future improvements could include automated training </w:t>
      </w:r>
      <w:r>
        <w:rPr>
          <w:spacing w:val="-2"/>
        </w:rPr>
        <w:t>modules</w:t>
      </w:r>
    </w:p>
    <w:p w14:paraId="12D450F6" w14:textId="77777777" w:rsidR="00F77CD1" w:rsidRDefault="00F77CD1">
      <w:pPr>
        <w:pStyle w:val="BodyText"/>
        <w:rPr>
          <w:sz w:val="20"/>
        </w:rPr>
      </w:pPr>
    </w:p>
    <w:p w14:paraId="7632AA6E" w14:textId="2CB025F0" w:rsidR="00F77CD1" w:rsidRDefault="0076400D">
      <w:pPr>
        <w:pStyle w:val="BodyText"/>
        <w:spacing w:before="8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053A72D9" wp14:editId="2E54993E">
                <wp:simplePos x="0" y="0"/>
                <wp:positionH relativeFrom="page">
                  <wp:posOffset>360045</wp:posOffset>
                </wp:positionH>
                <wp:positionV relativeFrom="paragraph">
                  <wp:posOffset>214302</wp:posOffset>
                </wp:positionV>
                <wp:extent cx="6840220" cy="360045"/>
                <wp:effectExtent l="0" t="0" r="0" b="0"/>
                <wp:wrapTopAndBottom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40220" cy="360045"/>
                        </a:xfrm>
                        <a:prstGeom prst="rect">
                          <a:avLst/>
                        </a:prstGeom>
                        <a:solidFill>
                          <a:srgbClr val="EFEFEF"/>
                        </a:solidFill>
                      </wps:spPr>
                      <wps:txbx>
                        <w:txbxContent>
                          <w:p w14:paraId="60AE7966" w14:textId="77777777" w:rsidR="00F77CD1" w:rsidRDefault="0076400D">
                            <w:pPr>
                              <w:spacing w:before="130"/>
                              <w:ind w:left="56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Evidence of Completed </w:t>
                            </w:r>
                            <w:r>
                              <w:rPr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Project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3A72D9" id="Textbox 9" o:spid="_x0000_s1033" type="#_x0000_t202" style="position:absolute;margin-left:28.35pt;margin-top:16.85pt;width:538.6pt;height:28.35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" fillcolor="#efefef" stroked="f">
                <v:textbox inset="0,0,0,0">
                  <w:txbxContent>
                    <w:p w14:paraId="60AE7966" w14:textId="77777777" w:rsidR="00F77CD1" w:rsidRDefault="0076400D">
                      <w:pPr>
                        <w:spacing w:before="130"/>
                        <w:ind w:left="56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 xml:space="preserve">Evidence of Completed </w:t>
                      </w:r>
                      <w:r>
                        <w:rPr>
                          <w:b/>
                          <w:color w:val="000000"/>
                          <w:spacing w:val="-2"/>
                          <w:sz w:val="24"/>
                        </w:rPr>
                        <w:t>Project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0C13F97" w14:textId="3F457F55" w:rsidR="00F77CD1" w:rsidRDefault="00902646">
      <w:pPr>
        <w:pStyle w:val="BodyText"/>
        <w:spacing w:before="8"/>
        <w:rPr>
          <w:sz w:val="7"/>
        </w:rPr>
      </w:pPr>
      <w:r>
        <w:rPr>
          <w:noProof/>
        </w:rPr>
        <w:drawing>
          <wp:inline distT="0" distB="0" distL="0" distR="0" wp14:anchorId="76AD8768" wp14:editId="287146B5">
            <wp:extent cx="6844030" cy="5867400"/>
            <wp:effectExtent l="0" t="0" r="0" b="0"/>
            <wp:docPr id="218103570" name="Picture 10" descr="A screenshot of a project submiss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03570" name="Picture 10" descr="A screenshot of a project submiss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03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7CD1">
      <w:pgSz w:w="11910" w:h="16840"/>
      <w:pgMar w:top="1680" w:right="566" w:bottom="280" w:left="566" w:header="68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C5E291" w14:textId="77777777" w:rsidR="0076400D" w:rsidRDefault="0076400D">
      <w:r>
        <w:separator/>
      </w:r>
    </w:p>
  </w:endnote>
  <w:endnote w:type="continuationSeparator" w:id="0">
    <w:p w14:paraId="040DC893" w14:textId="77777777" w:rsidR="0076400D" w:rsidRDefault="007640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14CE8C" w14:textId="77777777" w:rsidR="0076400D" w:rsidRDefault="0076400D">
      <w:r>
        <w:separator/>
      </w:r>
    </w:p>
  </w:footnote>
  <w:footnote w:type="continuationSeparator" w:id="0">
    <w:p w14:paraId="10333F46" w14:textId="77777777" w:rsidR="0076400D" w:rsidRDefault="007640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637D97" w14:textId="77777777" w:rsidR="00F77CD1" w:rsidRDefault="0076400D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536128" behindDoc="1" locked="0" layoutInCell="1" allowOverlap="1" wp14:anchorId="1F676AFF" wp14:editId="5D807E19">
              <wp:simplePos x="0" y="0"/>
              <wp:positionH relativeFrom="page">
                <wp:posOffset>1845691</wp:posOffset>
              </wp:positionH>
              <wp:positionV relativeFrom="page">
                <wp:posOffset>419686</wp:posOffset>
              </wp:positionV>
              <wp:extent cx="3868420" cy="224154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68420" cy="2241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E4AE2EE" w14:textId="77777777" w:rsidR="00F77CD1" w:rsidRDefault="0076400D">
                          <w:pPr>
                            <w:spacing w:before="11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 xml:space="preserve">Final Executive Report - CRM 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Implementation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676AFF" id="_x0000_t202" coordsize="21600,21600" o:spt="202" path="m,l,21600r21600,l21600,xe">
              <v:stroke joinstyle="miter"/>
              <v:path gradientshapeok="t" o:connecttype="rect"/>
            </v:shapetype>
            <v:shape id="Textbox 1" o:spid="_x0000_s1034" type="#_x0000_t202" style="position:absolute;margin-left:145.35pt;margin-top:33.05pt;width:304.6pt;height:17.65pt;z-index:-1578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" filled="f" stroked="f">
              <v:textbox inset="0,0,0,0">
                <w:txbxContent>
                  <w:p w14:paraId="7E4AE2EE" w14:textId="77777777" w:rsidR="00F77CD1" w:rsidRDefault="0076400D">
                    <w:pPr>
                      <w:spacing w:before="11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 xml:space="preserve">Final Executive Report - CRM </w:t>
                    </w:r>
                    <w:r>
                      <w:rPr>
                        <w:b/>
                        <w:spacing w:val="-2"/>
                        <w:sz w:val="28"/>
                      </w:rPr>
                      <w:t>Implementation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425CD5"/>
    <w:multiLevelType w:val="hybridMultilevel"/>
    <w:tmpl w:val="30F48C2A"/>
    <w:lvl w:ilvl="0" w:tplc="C698485A">
      <w:start w:val="1"/>
      <w:numFmt w:val="decimal"/>
      <w:lvlText w:val="%1."/>
      <w:lvlJc w:val="left"/>
      <w:pPr>
        <w:ind w:left="302" w:hanging="245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69A3ED0">
      <w:numFmt w:val="bullet"/>
      <w:lvlText w:val="•"/>
      <w:lvlJc w:val="left"/>
      <w:pPr>
        <w:ind w:left="1347" w:hanging="245"/>
      </w:pPr>
      <w:rPr>
        <w:rFonts w:hint="default"/>
        <w:lang w:val="en-US" w:eastAsia="en-US" w:bidi="ar-SA"/>
      </w:rPr>
    </w:lvl>
    <w:lvl w:ilvl="2" w:tplc="23C0CF6A">
      <w:numFmt w:val="bullet"/>
      <w:lvlText w:val="•"/>
      <w:lvlJc w:val="left"/>
      <w:pPr>
        <w:ind w:left="2394" w:hanging="245"/>
      </w:pPr>
      <w:rPr>
        <w:rFonts w:hint="default"/>
        <w:lang w:val="en-US" w:eastAsia="en-US" w:bidi="ar-SA"/>
      </w:rPr>
    </w:lvl>
    <w:lvl w:ilvl="3" w:tplc="BC046F94">
      <w:numFmt w:val="bullet"/>
      <w:lvlText w:val="•"/>
      <w:lvlJc w:val="left"/>
      <w:pPr>
        <w:ind w:left="3442" w:hanging="245"/>
      </w:pPr>
      <w:rPr>
        <w:rFonts w:hint="default"/>
        <w:lang w:val="en-US" w:eastAsia="en-US" w:bidi="ar-SA"/>
      </w:rPr>
    </w:lvl>
    <w:lvl w:ilvl="4" w:tplc="01D24C60">
      <w:numFmt w:val="bullet"/>
      <w:lvlText w:val="•"/>
      <w:lvlJc w:val="left"/>
      <w:pPr>
        <w:ind w:left="4489" w:hanging="245"/>
      </w:pPr>
      <w:rPr>
        <w:rFonts w:hint="default"/>
        <w:lang w:val="en-US" w:eastAsia="en-US" w:bidi="ar-SA"/>
      </w:rPr>
    </w:lvl>
    <w:lvl w:ilvl="5" w:tplc="613C9A2E">
      <w:numFmt w:val="bullet"/>
      <w:lvlText w:val="•"/>
      <w:lvlJc w:val="left"/>
      <w:pPr>
        <w:ind w:left="5536" w:hanging="245"/>
      </w:pPr>
      <w:rPr>
        <w:rFonts w:hint="default"/>
        <w:lang w:val="en-US" w:eastAsia="en-US" w:bidi="ar-SA"/>
      </w:rPr>
    </w:lvl>
    <w:lvl w:ilvl="6" w:tplc="73A87334">
      <w:numFmt w:val="bullet"/>
      <w:lvlText w:val="•"/>
      <w:lvlJc w:val="left"/>
      <w:pPr>
        <w:ind w:left="6584" w:hanging="245"/>
      </w:pPr>
      <w:rPr>
        <w:rFonts w:hint="default"/>
        <w:lang w:val="en-US" w:eastAsia="en-US" w:bidi="ar-SA"/>
      </w:rPr>
    </w:lvl>
    <w:lvl w:ilvl="7" w:tplc="2086386C">
      <w:numFmt w:val="bullet"/>
      <w:lvlText w:val="•"/>
      <w:lvlJc w:val="left"/>
      <w:pPr>
        <w:ind w:left="7631" w:hanging="245"/>
      </w:pPr>
      <w:rPr>
        <w:rFonts w:hint="default"/>
        <w:lang w:val="en-US" w:eastAsia="en-US" w:bidi="ar-SA"/>
      </w:rPr>
    </w:lvl>
    <w:lvl w:ilvl="8" w:tplc="EE3AA5C8">
      <w:numFmt w:val="bullet"/>
      <w:lvlText w:val="•"/>
      <w:lvlJc w:val="left"/>
      <w:pPr>
        <w:ind w:left="8678" w:hanging="245"/>
      </w:pPr>
      <w:rPr>
        <w:rFonts w:hint="default"/>
        <w:lang w:val="en-US" w:eastAsia="en-US" w:bidi="ar-SA"/>
      </w:rPr>
    </w:lvl>
  </w:abstractNum>
  <w:abstractNum w:abstractNumId="1" w15:restartNumberingAfterBreak="0">
    <w:nsid w:val="5E786A8D"/>
    <w:multiLevelType w:val="hybridMultilevel"/>
    <w:tmpl w:val="DF1CCB0E"/>
    <w:lvl w:ilvl="0" w:tplc="8EC6EC78">
      <w:numFmt w:val="bullet"/>
      <w:lvlText w:val="-"/>
      <w:lvlJc w:val="left"/>
      <w:pPr>
        <w:ind w:left="192" w:hanging="135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A964298">
      <w:numFmt w:val="bullet"/>
      <w:lvlText w:val="•"/>
      <w:lvlJc w:val="left"/>
      <w:pPr>
        <w:ind w:left="1257" w:hanging="135"/>
      </w:pPr>
      <w:rPr>
        <w:rFonts w:hint="default"/>
        <w:lang w:val="en-US" w:eastAsia="en-US" w:bidi="ar-SA"/>
      </w:rPr>
    </w:lvl>
    <w:lvl w:ilvl="2" w:tplc="102A9A42">
      <w:numFmt w:val="bullet"/>
      <w:lvlText w:val="•"/>
      <w:lvlJc w:val="left"/>
      <w:pPr>
        <w:ind w:left="2314" w:hanging="135"/>
      </w:pPr>
      <w:rPr>
        <w:rFonts w:hint="default"/>
        <w:lang w:val="en-US" w:eastAsia="en-US" w:bidi="ar-SA"/>
      </w:rPr>
    </w:lvl>
    <w:lvl w:ilvl="3" w:tplc="66D0D41C">
      <w:numFmt w:val="bullet"/>
      <w:lvlText w:val="•"/>
      <w:lvlJc w:val="left"/>
      <w:pPr>
        <w:ind w:left="3372" w:hanging="135"/>
      </w:pPr>
      <w:rPr>
        <w:rFonts w:hint="default"/>
        <w:lang w:val="en-US" w:eastAsia="en-US" w:bidi="ar-SA"/>
      </w:rPr>
    </w:lvl>
    <w:lvl w:ilvl="4" w:tplc="CD98C700">
      <w:numFmt w:val="bullet"/>
      <w:lvlText w:val="•"/>
      <w:lvlJc w:val="left"/>
      <w:pPr>
        <w:ind w:left="4429" w:hanging="135"/>
      </w:pPr>
      <w:rPr>
        <w:rFonts w:hint="default"/>
        <w:lang w:val="en-US" w:eastAsia="en-US" w:bidi="ar-SA"/>
      </w:rPr>
    </w:lvl>
    <w:lvl w:ilvl="5" w:tplc="F0464410">
      <w:numFmt w:val="bullet"/>
      <w:lvlText w:val="•"/>
      <w:lvlJc w:val="left"/>
      <w:pPr>
        <w:ind w:left="5486" w:hanging="135"/>
      </w:pPr>
      <w:rPr>
        <w:rFonts w:hint="default"/>
        <w:lang w:val="en-US" w:eastAsia="en-US" w:bidi="ar-SA"/>
      </w:rPr>
    </w:lvl>
    <w:lvl w:ilvl="6" w:tplc="8200D6C2">
      <w:numFmt w:val="bullet"/>
      <w:lvlText w:val="•"/>
      <w:lvlJc w:val="left"/>
      <w:pPr>
        <w:ind w:left="6544" w:hanging="135"/>
      </w:pPr>
      <w:rPr>
        <w:rFonts w:hint="default"/>
        <w:lang w:val="en-US" w:eastAsia="en-US" w:bidi="ar-SA"/>
      </w:rPr>
    </w:lvl>
    <w:lvl w:ilvl="7" w:tplc="88CCA1C0">
      <w:numFmt w:val="bullet"/>
      <w:lvlText w:val="•"/>
      <w:lvlJc w:val="left"/>
      <w:pPr>
        <w:ind w:left="7601" w:hanging="135"/>
      </w:pPr>
      <w:rPr>
        <w:rFonts w:hint="default"/>
        <w:lang w:val="en-US" w:eastAsia="en-US" w:bidi="ar-SA"/>
      </w:rPr>
    </w:lvl>
    <w:lvl w:ilvl="8" w:tplc="AC2CC266">
      <w:numFmt w:val="bullet"/>
      <w:lvlText w:val="•"/>
      <w:lvlJc w:val="left"/>
      <w:pPr>
        <w:ind w:left="8658" w:hanging="135"/>
      </w:pPr>
      <w:rPr>
        <w:rFonts w:hint="default"/>
        <w:lang w:val="en-US" w:eastAsia="en-US" w:bidi="ar-SA"/>
      </w:rPr>
    </w:lvl>
  </w:abstractNum>
  <w:num w:numId="1" w16cid:durableId="1278416039">
    <w:abstractNumId w:val="1"/>
  </w:num>
  <w:num w:numId="2" w16cid:durableId="391005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CD1"/>
    <w:rsid w:val="00360FF3"/>
    <w:rsid w:val="0076400D"/>
    <w:rsid w:val="008A53E8"/>
    <w:rsid w:val="00902646"/>
    <w:rsid w:val="00F77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8979F"/>
  <w15:docId w15:val="{F2010FD5-3539-4A47-82AB-F6A991F98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1"/>
      <w:ind w:left="20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01"/>
      <w:ind w:left="191" w:hanging="13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242</Words>
  <Characters>1383</Characters>
  <Application>Microsoft Office Word</Application>
  <DocSecurity>0</DocSecurity>
  <Lines>11</Lines>
  <Paragraphs>3</Paragraphs>
  <ScaleCrop>false</ScaleCrop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NISHIT CHAUDHARI</dc:creator>
  <cp:lastModifiedBy>NISHIT CHAUDHARI</cp:lastModifiedBy>
  <cp:revision>2</cp:revision>
  <dcterms:created xsi:type="dcterms:W3CDTF">2025-04-14T01:53:00Z</dcterms:created>
  <dcterms:modified xsi:type="dcterms:W3CDTF">2025-04-14T01:53:00Z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2025-04-14T00:00:00Z</vt:filetime>
  </property>
  <property fmtid="{D5CDD505-2E9C-101B-9397-08002B2CF9AE}" pid="3" name="LastSaved">
    <vt:filetime>2025-04-14T00:00:00Z</vt:filetime>
  </property>
  <property fmtid="{D5CDD505-2E9C-101B-9397-08002B2CF9AE}" pid="4" name="Producer">
    <vt:lpwstr>3-Heights(TM) PDF Security Shell 4.8.25.2 (http://www.pdf-tools.com)</vt:lpwstr>
  </property>
</Properties>
</file>