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017A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Relationships &amp; Trends</w:t>
      </w:r>
    </w:p>
    <w:p w14:paraId="25E35367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 xml:space="preserve">1. Survival vs. </w:t>
      </w:r>
      <w:proofErr w:type="spellStart"/>
      <w:r w:rsidRPr="0014245F">
        <w:rPr>
          <w:b/>
          <w:bCs/>
        </w:rPr>
        <w:t>Pclass</w:t>
      </w:r>
      <w:proofErr w:type="spellEnd"/>
    </w:p>
    <w:p w14:paraId="1D036518" w14:textId="77777777" w:rsidR="0014245F" w:rsidRPr="0014245F" w:rsidRDefault="0014245F" w:rsidP="0014245F">
      <w:pPr>
        <w:numPr>
          <w:ilvl w:val="0"/>
          <w:numId w:val="1"/>
        </w:numPr>
      </w:pPr>
      <w:r w:rsidRPr="0014245F">
        <w:rPr>
          <w:b/>
          <w:bCs/>
        </w:rPr>
        <w:t>Trend:</w:t>
      </w:r>
      <w:r w:rsidRPr="0014245F">
        <w:t xml:space="preserve"> Higher-class passengers (</w:t>
      </w:r>
      <w:proofErr w:type="spellStart"/>
      <w:r w:rsidRPr="0014245F">
        <w:t>Pclass</w:t>
      </w:r>
      <w:proofErr w:type="spellEnd"/>
      <w:r w:rsidRPr="0014245F">
        <w:t xml:space="preserve"> = 1) had higher survival rates.</w:t>
      </w:r>
    </w:p>
    <w:p w14:paraId="264A18EB" w14:textId="77777777" w:rsidR="0014245F" w:rsidRPr="0014245F" w:rsidRDefault="0014245F" w:rsidP="0014245F">
      <w:pPr>
        <w:numPr>
          <w:ilvl w:val="0"/>
          <w:numId w:val="1"/>
        </w:numPr>
      </w:pPr>
      <w:r w:rsidRPr="0014245F">
        <w:rPr>
          <w:b/>
          <w:bCs/>
        </w:rPr>
        <w:t>Insight:</w:t>
      </w:r>
      <w:r w:rsidRPr="0014245F">
        <w:t xml:space="preserve"> Wealthier individuals had better access to lifeboats or priority.</w:t>
      </w:r>
    </w:p>
    <w:p w14:paraId="03AAC8FD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2. Survival vs. Sex</w:t>
      </w:r>
    </w:p>
    <w:p w14:paraId="49ED4EAD" w14:textId="77777777" w:rsidR="0014245F" w:rsidRPr="0014245F" w:rsidRDefault="0014245F" w:rsidP="0014245F">
      <w:pPr>
        <w:numPr>
          <w:ilvl w:val="0"/>
          <w:numId w:val="2"/>
        </w:numPr>
      </w:pPr>
      <w:r w:rsidRPr="0014245F">
        <w:rPr>
          <w:b/>
          <w:bCs/>
        </w:rPr>
        <w:t>Trend:</w:t>
      </w:r>
      <w:r w:rsidRPr="0014245F">
        <w:t xml:space="preserve"> Females survived in greater numbers than males.</w:t>
      </w:r>
    </w:p>
    <w:p w14:paraId="2FF0289A" w14:textId="77777777" w:rsidR="0014245F" w:rsidRPr="0014245F" w:rsidRDefault="0014245F" w:rsidP="0014245F">
      <w:pPr>
        <w:numPr>
          <w:ilvl w:val="0"/>
          <w:numId w:val="2"/>
        </w:numPr>
      </w:pPr>
      <w:r w:rsidRPr="0014245F">
        <w:rPr>
          <w:b/>
          <w:bCs/>
        </w:rPr>
        <w:t>Value Counts:</w:t>
      </w:r>
    </w:p>
    <w:p w14:paraId="2B52690C" w14:textId="77777777" w:rsidR="0014245F" w:rsidRPr="0014245F" w:rsidRDefault="0014245F" w:rsidP="0014245F">
      <w:pPr>
        <w:numPr>
          <w:ilvl w:val="1"/>
          <w:numId w:val="2"/>
        </w:numPr>
      </w:pPr>
      <w:r w:rsidRPr="0014245F">
        <w:t xml:space="preserve">Sex = male → majority did </w:t>
      </w:r>
      <w:r w:rsidRPr="0014245F">
        <w:rPr>
          <w:b/>
          <w:bCs/>
        </w:rPr>
        <w:t>not</w:t>
      </w:r>
      <w:r w:rsidRPr="0014245F">
        <w:t xml:space="preserve"> survive.</w:t>
      </w:r>
    </w:p>
    <w:p w14:paraId="1394C7AE" w14:textId="77777777" w:rsidR="0014245F" w:rsidRPr="0014245F" w:rsidRDefault="0014245F" w:rsidP="0014245F">
      <w:pPr>
        <w:numPr>
          <w:ilvl w:val="1"/>
          <w:numId w:val="2"/>
        </w:numPr>
      </w:pPr>
      <w:r w:rsidRPr="0014245F">
        <w:t xml:space="preserve">Sex = female → majority </w:t>
      </w:r>
      <w:r w:rsidRPr="0014245F">
        <w:rPr>
          <w:b/>
          <w:bCs/>
        </w:rPr>
        <w:t>did</w:t>
      </w:r>
      <w:r w:rsidRPr="0014245F">
        <w:t xml:space="preserve"> survive.</w:t>
      </w:r>
    </w:p>
    <w:p w14:paraId="4DBD1B47" w14:textId="77777777" w:rsidR="0014245F" w:rsidRPr="0014245F" w:rsidRDefault="0014245F" w:rsidP="0014245F">
      <w:pPr>
        <w:numPr>
          <w:ilvl w:val="0"/>
          <w:numId w:val="2"/>
        </w:numPr>
      </w:pPr>
      <w:r w:rsidRPr="0014245F">
        <w:rPr>
          <w:b/>
          <w:bCs/>
        </w:rPr>
        <w:t>Insight:</w:t>
      </w:r>
      <w:r w:rsidRPr="0014245F">
        <w:t xml:space="preserve"> The "women and children first" protocol likely played a role.</w:t>
      </w:r>
    </w:p>
    <w:p w14:paraId="6ACC4E0E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3. Survival vs. Age</w:t>
      </w:r>
    </w:p>
    <w:p w14:paraId="3ADB5211" w14:textId="77777777" w:rsidR="0014245F" w:rsidRPr="0014245F" w:rsidRDefault="0014245F" w:rsidP="0014245F">
      <w:pPr>
        <w:numPr>
          <w:ilvl w:val="0"/>
          <w:numId w:val="3"/>
        </w:numPr>
      </w:pPr>
      <w:r w:rsidRPr="0014245F">
        <w:rPr>
          <w:b/>
          <w:bCs/>
        </w:rPr>
        <w:t>Trend:</w:t>
      </w:r>
      <w:r w:rsidRPr="0014245F">
        <w:t xml:space="preserve"> Very young children and young adults had higher survival rates.</w:t>
      </w:r>
    </w:p>
    <w:p w14:paraId="0AE82E12" w14:textId="77777777" w:rsidR="0014245F" w:rsidRPr="0014245F" w:rsidRDefault="0014245F" w:rsidP="0014245F">
      <w:pPr>
        <w:numPr>
          <w:ilvl w:val="0"/>
          <w:numId w:val="3"/>
        </w:numPr>
      </w:pPr>
      <w:r w:rsidRPr="0014245F">
        <w:rPr>
          <w:b/>
          <w:bCs/>
        </w:rPr>
        <w:t>Outliers:</w:t>
      </w:r>
      <w:r w:rsidRPr="0014245F">
        <w:t xml:space="preserve"> Elderly survival was low.</w:t>
      </w:r>
    </w:p>
    <w:p w14:paraId="083C1E7E" w14:textId="77777777" w:rsidR="0014245F" w:rsidRPr="0014245F" w:rsidRDefault="0014245F" w:rsidP="0014245F">
      <w:pPr>
        <w:numPr>
          <w:ilvl w:val="0"/>
          <w:numId w:val="3"/>
        </w:numPr>
      </w:pPr>
      <w:r w:rsidRPr="0014245F">
        <w:rPr>
          <w:b/>
          <w:bCs/>
        </w:rPr>
        <w:t>Insight:</w:t>
      </w:r>
      <w:r w:rsidRPr="0014245F">
        <w:t xml:space="preserve"> Younger people may have been prioritized or more agile in emergencies.</w:t>
      </w:r>
    </w:p>
    <w:p w14:paraId="056A72DC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4. Survival vs. Fare</w:t>
      </w:r>
    </w:p>
    <w:p w14:paraId="5FC52668" w14:textId="77777777" w:rsidR="0014245F" w:rsidRPr="0014245F" w:rsidRDefault="0014245F" w:rsidP="0014245F">
      <w:pPr>
        <w:numPr>
          <w:ilvl w:val="0"/>
          <w:numId w:val="4"/>
        </w:numPr>
      </w:pPr>
      <w:r w:rsidRPr="0014245F">
        <w:rPr>
          <w:b/>
          <w:bCs/>
        </w:rPr>
        <w:t>Trend:</w:t>
      </w:r>
      <w:r w:rsidRPr="0014245F">
        <w:t xml:space="preserve"> Higher fares (wealthier passengers) were associated with better survival rates.</w:t>
      </w:r>
    </w:p>
    <w:p w14:paraId="295F3E5F" w14:textId="77777777" w:rsidR="0014245F" w:rsidRPr="0014245F" w:rsidRDefault="0014245F" w:rsidP="0014245F">
      <w:pPr>
        <w:numPr>
          <w:ilvl w:val="0"/>
          <w:numId w:val="4"/>
        </w:numPr>
      </w:pPr>
      <w:r w:rsidRPr="0014245F">
        <w:rPr>
          <w:b/>
          <w:bCs/>
        </w:rPr>
        <w:t>Correlation:</w:t>
      </w:r>
      <w:r w:rsidRPr="0014245F">
        <w:t xml:space="preserve"> Positive correlation between Fare and Survived.</w:t>
      </w:r>
    </w:p>
    <w:p w14:paraId="45E88D24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5. Survival vs. Family (</w:t>
      </w:r>
      <w:proofErr w:type="spellStart"/>
      <w:r w:rsidRPr="0014245F">
        <w:rPr>
          <w:b/>
          <w:bCs/>
        </w:rPr>
        <w:t>SibSp</w:t>
      </w:r>
      <w:proofErr w:type="spellEnd"/>
      <w:r w:rsidRPr="0014245F">
        <w:rPr>
          <w:b/>
          <w:bCs/>
        </w:rPr>
        <w:t xml:space="preserve"> &amp; Parch)</w:t>
      </w:r>
    </w:p>
    <w:p w14:paraId="057B74A0" w14:textId="77777777" w:rsidR="0014245F" w:rsidRPr="0014245F" w:rsidRDefault="0014245F" w:rsidP="0014245F">
      <w:pPr>
        <w:numPr>
          <w:ilvl w:val="0"/>
          <w:numId w:val="5"/>
        </w:numPr>
      </w:pPr>
      <w:r w:rsidRPr="0014245F">
        <w:rPr>
          <w:b/>
          <w:bCs/>
        </w:rPr>
        <w:t>Trend:</w:t>
      </w:r>
    </w:p>
    <w:p w14:paraId="6C35C9BB" w14:textId="77777777" w:rsidR="0014245F" w:rsidRPr="0014245F" w:rsidRDefault="0014245F" w:rsidP="0014245F">
      <w:pPr>
        <w:numPr>
          <w:ilvl w:val="1"/>
          <w:numId w:val="5"/>
        </w:numPr>
      </w:pPr>
      <w:r w:rsidRPr="0014245F">
        <w:t xml:space="preserve">People with </w:t>
      </w:r>
      <w:r w:rsidRPr="0014245F">
        <w:rPr>
          <w:b/>
          <w:bCs/>
        </w:rPr>
        <w:t>small families</w:t>
      </w:r>
      <w:r w:rsidRPr="0014245F">
        <w:t xml:space="preserve"> (1–2 members) had higher survival rates.</w:t>
      </w:r>
    </w:p>
    <w:p w14:paraId="66890032" w14:textId="77777777" w:rsidR="0014245F" w:rsidRPr="0014245F" w:rsidRDefault="0014245F" w:rsidP="0014245F">
      <w:pPr>
        <w:numPr>
          <w:ilvl w:val="1"/>
          <w:numId w:val="5"/>
        </w:numPr>
      </w:pPr>
      <w:r w:rsidRPr="0014245F">
        <w:rPr>
          <w:b/>
          <w:bCs/>
        </w:rPr>
        <w:t>Alone or very large families</w:t>
      </w:r>
      <w:r w:rsidRPr="0014245F">
        <w:t xml:space="preserve"> had lower chances.</w:t>
      </w:r>
    </w:p>
    <w:p w14:paraId="30D96258" w14:textId="77777777" w:rsidR="0014245F" w:rsidRPr="0014245F" w:rsidRDefault="0014245F" w:rsidP="0014245F">
      <w:pPr>
        <w:numPr>
          <w:ilvl w:val="0"/>
          <w:numId w:val="5"/>
        </w:numPr>
      </w:pPr>
      <w:r w:rsidRPr="0014245F">
        <w:rPr>
          <w:b/>
          <w:bCs/>
        </w:rPr>
        <w:t>Insight:</w:t>
      </w:r>
      <w:r w:rsidRPr="0014245F">
        <w:t xml:space="preserve"> Having 1–2 relatives may have helped without hindering evacuation.</w:t>
      </w:r>
    </w:p>
    <w:p w14:paraId="1E9E9E31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 xml:space="preserve">6. </w:t>
      </w:r>
      <w:proofErr w:type="spellStart"/>
      <w:r w:rsidRPr="0014245F">
        <w:rPr>
          <w:b/>
          <w:bCs/>
        </w:rPr>
        <w:t>Pclass</w:t>
      </w:r>
      <w:proofErr w:type="spellEnd"/>
      <w:r w:rsidRPr="0014245F">
        <w:rPr>
          <w:b/>
          <w:bCs/>
        </w:rPr>
        <w:t xml:space="preserve"> vs. Fare</w:t>
      </w:r>
    </w:p>
    <w:p w14:paraId="46277792" w14:textId="77777777" w:rsidR="0014245F" w:rsidRPr="0014245F" w:rsidRDefault="0014245F" w:rsidP="0014245F">
      <w:pPr>
        <w:numPr>
          <w:ilvl w:val="0"/>
          <w:numId w:val="6"/>
        </w:numPr>
      </w:pPr>
      <w:r w:rsidRPr="0014245F">
        <w:rPr>
          <w:b/>
          <w:bCs/>
        </w:rPr>
        <w:t>Trend:</w:t>
      </w:r>
      <w:r w:rsidRPr="0014245F">
        <w:t xml:space="preserve"> Strong negative correlation (~ -0.55).</w:t>
      </w:r>
    </w:p>
    <w:p w14:paraId="7322F799" w14:textId="77777777" w:rsidR="0014245F" w:rsidRPr="0014245F" w:rsidRDefault="0014245F" w:rsidP="0014245F">
      <w:pPr>
        <w:numPr>
          <w:ilvl w:val="0"/>
          <w:numId w:val="6"/>
        </w:numPr>
      </w:pPr>
      <w:r w:rsidRPr="0014245F">
        <w:rPr>
          <w:b/>
          <w:bCs/>
        </w:rPr>
        <w:t>Insight:</w:t>
      </w:r>
      <w:r w:rsidRPr="0014245F">
        <w:t xml:space="preserve"> 1st class passengers paid significantly more than 3rd class.</w:t>
      </w:r>
    </w:p>
    <w:p w14:paraId="1F81A770" w14:textId="77777777" w:rsidR="0014245F" w:rsidRPr="0014245F" w:rsidRDefault="0014245F" w:rsidP="0014245F">
      <w:pPr>
        <w:rPr>
          <w:b/>
          <w:bCs/>
        </w:rPr>
      </w:pPr>
      <w:r w:rsidRPr="0014245F">
        <w:rPr>
          <w:b/>
          <w:bCs/>
        </w:rPr>
        <w:t>7. Age vs. Fare</w:t>
      </w:r>
    </w:p>
    <w:p w14:paraId="4C013B18" w14:textId="77777777" w:rsidR="0014245F" w:rsidRPr="0014245F" w:rsidRDefault="0014245F" w:rsidP="0014245F">
      <w:pPr>
        <w:numPr>
          <w:ilvl w:val="0"/>
          <w:numId w:val="7"/>
        </w:numPr>
      </w:pPr>
      <w:r w:rsidRPr="0014245F">
        <w:rPr>
          <w:b/>
          <w:bCs/>
        </w:rPr>
        <w:t>Trend:</w:t>
      </w:r>
      <w:r w:rsidRPr="0014245F">
        <w:t xml:space="preserve"> Weak or no clear trend.</w:t>
      </w:r>
    </w:p>
    <w:p w14:paraId="6644E587" w14:textId="77777777" w:rsidR="0014245F" w:rsidRPr="0014245F" w:rsidRDefault="0014245F" w:rsidP="0014245F">
      <w:pPr>
        <w:numPr>
          <w:ilvl w:val="0"/>
          <w:numId w:val="7"/>
        </w:numPr>
      </w:pPr>
      <w:r w:rsidRPr="0014245F">
        <w:rPr>
          <w:b/>
          <w:bCs/>
        </w:rPr>
        <w:t>Insight:</w:t>
      </w:r>
      <w:r w:rsidRPr="0014245F">
        <w:t xml:space="preserve"> All age groups had a range of fares—some children were in 1st class.</w:t>
      </w:r>
    </w:p>
    <w:p w14:paraId="7C2655C3" w14:textId="77777777" w:rsidR="0014245F" w:rsidRPr="0014245F" w:rsidRDefault="0014245F" w:rsidP="0014245F">
      <w:r w:rsidRPr="0014245F">
        <w:pict w14:anchorId="230B9A95">
          <v:rect id="_x0000_i1031" style="width:0;height:1.5pt" o:hralign="center" o:hrstd="t" o:hr="t" fillcolor="#a0a0a0" stroked="f"/>
        </w:pict>
      </w:r>
    </w:p>
    <w:p w14:paraId="65B5255B" w14:textId="77777777" w:rsidR="0014245F" w:rsidRPr="0014245F" w:rsidRDefault="0014245F" w:rsidP="0014245F">
      <w:pPr>
        <w:rPr>
          <w:b/>
          <w:bCs/>
        </w:rPr>
      </w:pPr>
      <w:r w:rsidRPr="0014245F">
        <w:rPr>
          <w:rFonts w:ascii="Segoe UI Emoji" w:hAnsi="Segoe UI Emoji" w:cs="Segoe UI Emoji"/>
          <w:b/>
          <w:bCs/>
        </w:rPr>
        <w:t>📈</w:t>
      </w:r>
      <w:r w:rsidRPr="0014245F">
        <w:rPr>
          <w:b/>
          <w:bCs/>
        </w:rPr>
        <w:t xml:space="preserve"> Summary Table (Correlations)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086"/>
        <w:gridCol w:w="2791"/>
      </w:tblGrid>
      <w:tr w:rsidR="0014245F" w:rsidRPr="0014245F" w14:paraId="4506678B" w14:textId="77777777" w:rsidTr="00142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6F649" w14:textId="77777777" w:rsidR="0014245F" w:rsidRPr="0014245F" w:rsidRDefault="0014245F" w:rsidP="0014245F">
            <w:pPr>
              <w:rPr>
                <w:b/>
                <w:bCs/>
              </w:rPr>
            </w:pPr>
            <w:r w:rsidRPr="0014245F">
              <w:rPr>
                <w:b/>
                <w:bCs/>
              </w:rPr>
              <w:lastRenderedPageBreak/>
              <w:t>Feature Pair</w:t>
            </w:r>
          </w:p>
        </w:tc>
        <w:tc>
          <w:tcPr>
            <w:tcW w:w="0" w:type="auto"/>
            <w:vAlign w:val="center"/>
            <w:hideMark/>
          </w:tcPr>
          <w:p w14:paraId="160353BF" w14:textId="77777777" w:rsidR="0014245F" w:rsidRPr="0014245F" w:rsidRDefault="0014245F" w:rsidP="0014245F">
            <w:pPr>
              <w:rPr>
                <w:b/>
                <w:bCs/>
              </w:rPr>
            </w:pPr>
            <w:r w:rsidRPr="0014245F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18B0785E" w14:textId="77777777" w:rsidR="0014245F" w:rsidRPr="0014245F" w:rsidRDefault="0014245F" w:rsidP="0014245F">
            <w:pPr>
              <w:rPr>
                <w:b/>
                <w:bCs/>
              </w:rPr>
            </w:pPr>
            <w:r w:rsidRPr="0014245F">
              <w:rPr>
                <w:b/>
                <w:bCs/>
              </w:rPr>
              <w:t>Insight</w:t>
            </w:r>
          </w:p>
        </w:tc>
      </w:tr>
      <w:tr w:rsidR="0014245F" w:rsidRPr="0014245F" w14:paraId="1B73D87A" w14:textId="77777777" w:rsidTr="0014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1E95" w14:textId="77777777" w:rsidR="0014245F" w:rsidRPr="0014245F" w:rsidRDefault="0014245F" w:rsidP="0014245F">
            <w:r w:rsidRPr="0014245F">
              <w:t xml:space="preserve">Survived vs </w:t>
            </w:r>
            <w:proofErr w:type="spellStart"/>
            <w:r w:rsidRPr="0014245F"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500DD" w14:textId="77777777" w:rsidR="0014245F" w:rsidRPr="0014245F" w:rsidRDefault="0014245F" w:rsidP="0014245F">
            <w:r w:rsidRPr="0014245F">
              <w:t>-0.33</w:t>
            </w:r>
          </w:p>
        </w:tc>
        <w:tc>
          <w:tcPr>
            <w:tcW w:w="0" w:type="auto"/>
            <w:vAlign w:val="center"/>
            <w:hideMark/>
          </w:tcPr>
          <w:p w14:paraId="26FEE3BF" w14:textId="77777777" w:rsidR="0014245F" w:rsidRPr="0014245F" w:rsidRDefault="0014245F" w:rsidP="0014245F">
            <w:r w:rsidRPr="0014245F">
              <w:t>Higher class → higher survival</w:t>
            </w:r>
          </w:p>
        </w:tc>
      </w:tr>
      <w:tr w:rsidR="0014245F" w:rsidRPr="0014245F" w14:paraId="0EB81415" w14:textId="77777777" w:rsidTr="0014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7BBD" w14:textId="77777777" w:rsidR="0014245F" w:rsidRPr="0014245F" w:rsidRDefault="0014245F" w:rsidP="0014245F">
            <w:r w:rsidRPr="0014245F">
              <w:t>Survived vs Fare</w:t>
            </w:r>
          </w:p>
        </w:tc>
        <w:tc>
          <w:tcPr>
            <w:tcW w:w="0" w:type="auto"/>
            <w:vAlign w:val="center"/>
            <w:hideMark/>
          </w:tcPr>
          <w:p w14:paraId="4C4BDD12" w14:textId="77777777" w:rsidR="0014245F" w:rsidRPr="0014245F" w:rsidRDefault="0014245F" w:rsidP="0014245F">
            <w:r w:rsidRPr="0014245F">
              <w:t>+0.26</w:t>
            </w:r>
          </w:p>
        </w:tc>
        <w:tc>
          <w:tcPr>
            <w:tcW w:w="0" w:type="auto"/>
            <w:vAlign w:val="center"/>
            <w:hideMark/>
          </w:tcPr>
          <w:p w14:paraId="156CEC75" w14:textId="77777777" w:rsidR="0014245F" w:rsidRPr="0014245F" w:rsidRDefault="0014245F" w:rsidP="0014245F">
            <w:r w:rsidRPr="0014245F">
              <w:t>Higher fare → higher survival</w:t>
            </w:r>
          </w:p>
        </w:tc>
      </w:tr>
      <w:tr w:rsidR="0014245F" w:rsidRPr="0014245F" w14:paraId="63C73AFD" w14:textId="77777777" w:rsidTr="0014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195C" w14:textId="77777777" w:rsidR="0014245F" w:rsidRPr="0014245F" w:rsidRDefault="0014245F" w:rsidP="0014245F">
            <w:proofErr w:type="spellStart"/>
            <w:r w:rsidRPr="0014245F">
              <w:t>SibSp</w:t>
            </w:r>
            <w:proofErr w:type="spellEnd"/>
            <w:r w:rsidRPr="0014245F">
              <w:t xml:space="preserve"> vs Parch</w:t>
            </w:r>
          </w:p>
        </w:tc>
        <w:tc>
          <w:tcPr>
            <w:tcW w:w="0" w:type="auto"/>
            <w:vAlign w:val="center"/>
            <w:hideMark/>
          </w:tcPr>
          <w:p w14:paraId="2AC4ACF3" w14:textId="77777777" w:rsidR="0014245F" w:rsidRPr="0014245F" w:rsidRDefault="0014245F" w:rsidP="0014245F">
            <w:r w:rsidRPr="0014245F">
              <w:t>+0.41</w:t>
            </w:r>
          </w:p>
        </w:tc>
        <w:tc>
          <w:tcPr>
            <w:tcW w:w="0" w:type="auto"/>
            <w:vAlign w:val="center"/>
            <w:hideMark/>
          </w:tcPr>
          <w:p w14:paraId="562BA78A" w14:textId="77777777" w:rsidR="0014245F" w:rsidRPr="0014245F" w:rsidRDefault="0014245F" w:rsidP="0014245F">
            <w:r w:rsidRPr="0014245F">
              <w:t xml:space="preserve">Families </w:t>
            </w:r>
            <w:proofErr w:type="spellStart"/>
            <w:r w:rsidRPr="0014245F">
              <w:t>traveled</w:t>
            </w:r>
            <w:proofErr w:type="spellEnd"/>
            <w:r w:rsidRPr="0014245F">
              <w:t xml:space="preserve"> together</w:t>
            </w:r>
          </w:p>
        </w:tc>
      </w:tr>
      <w:tr w:rsidR="0014245F" w:rsidRPr="0014245F" w14:paraId="34511F77" w14:textId="77777777" w:rsidTr="0014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DE4A" w14:textId="77777777" w:rsidR="0014245F" w:rsidRPr="0014245F" w:rsidRDefault="0014245F" w:rsidP="0014245F">
            <w:r w:rsidRPr="0014245F">
              <w:t>Age vs Fare</w:t>
            </w:r>
          </w:p>
        </w:tc>
        <w:tc>
          <w:tcPr>
            <w:tcW w:w="0" w:type="auto"/>
            <w:vAlign w:val="center"/>
            <w:hideMark/>
          </w:tcPr>
          <w:p w14:paraId="3A12A9AE" w14:textId="77777777" w:rsidR="0014245F" w:rsidRPr="0014245F" w:rsidRDefault="0014245F" w:rsidP="0014245F">
            <w:r w:rsidRPr="0014245F">
              <w:t>~0.18</w:t>
            </w:r>
          </w:p>
        </w:tc>
        <w:tc>
          <w:tcPr>
            <w:tcW w:w="0" w:type="auto"/>
            <w:vAlign w:val="center"/>
            <w:hideMark/>
          </w:tcPr>
          <w:p w14:paraId="79044828" w14:textId="77777777" w:rsidR="0014245F" w:rsidRPr="0014245F" w:rsidRDefault="0014245F" w:rsidP="0014245F">
            <w:r w:rsidRPr="0014245F">
              <w:t>Slight increase in fare with age</w:t>
            </w:r>
          </w:p>
        </w:tc>
      </w:tr>
    </w:tbl>
    <w:p w14:paraId="19F2219F" w14:textId="77777777" w:rsidR="001B20A9" w:rsidRDefault="001B20A9"/>
    <w:sectPr w:rsidR="001B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386"/>
    <w:multiLevelType w:val="multilevel"/>
    <w:tmpl w:val="4C4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7C63"/>
    <w:multiLevelType w:val="multilevel"/>
    <w:tmpl w:val="81A6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217F1"/>
    <w:multiLevelType w:val="multilevel"/>
    <w:tmpl w:val="410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25AB8"/>
    <w:multiLevelType w:val="multilevel"/>
    <w:tmpl w:val="0AA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4943"/>
    <w:multiLevelType w:val="multilevel"/>
    <w:tmpl w:val="A7F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77EB2"/>
    <w:multiLevelType w:val="multilevel"/>
    <w:tmpl w:val="AFE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1588"/>
    <w:multiLevelType w:val="multilevel"/>
    <w:tmpl w:val="8EB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00610">
    <w:abstractNumId w:val="6"/>
  </w:num>
  <w:num w:numId="2" w16cid:durableId="715393881">
    <w:abstractNumId w:val="4"/>
  </w:num>
  <w:num w:numId="3" w16cid:durableId="1122305788">
    <w:abstractNumId w:val="0"/>
  </w:num>
  <w:num w:numId="4" w16cid:durableId="895822725">
    <w:abstractNumId w:val="1"/>
  </w:num>
  <w:num w:numId="5" w16cid:durableId="651637800">
    <w:abstractNumId w:val="5"/>
  </w:num>
  <w:num w:numId="6" w16cid:durableId="1720083019">
    <w:abstractNumId w:val="3"/>
  </w:num>
  <w:num w:numId="7" w16cid:durableId="300772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5F"/>
    <w:rsid w:val="0014245F"/>
    <w:rsid w:val="001B20A9"/>
    <w:rsid w:val="00232392"/>
    <w:rsid w:val="00A21A3C"/>
    <w:rsid w:val="00C41250"/>
    <w:rsid w:val="00DA785B"/>
    <w:rsid w:val="00F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26B"/>
  <w15:chartTrackingRefBased/>
  <w15:docId w15:val="{AFD32B55-5DA4-4F75-BC55-8EA3D87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1</cp:revision>
  <dcterms:created xsi:type="dcterms:W3CDTF">2025-06-19T11:42:00Z</dcterms:created>
  <dcterms:modified xsi:type="dcterms:W3CDTF">2025-06-19T11:43:00Z</dcterms:modified>
</cp:coreProperties>
</file>