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924CF" w14:textId="12962A1C" w:rsidR="009915EE" w:rsidRDefault="009915EE"/>
    <w:p w14:paraId="1B7E2E06" w14:textId="77777777" w:rsidR="009915EE" w:rsidRDefault="009915EE"/>
    <w:p w14:paraId="073BAA85" w14:textId="048659FD" w:rsidR="009915EE" w:rsidRDefault="00965CA2">
      <w:proofErr w:type="spellStart"/>
      <w:r w:rsidRPr="00965CA2">
        <w:t>SmartHomeKitchen</w:t>
      </w:r>
      <w:proofErr w:type="spellEnd"/>
    </w:p>
    <w:p w14:paraId="6F57454D" w14:textId="2E550841" w:rsidR="009915EE" w:rsidRDefault="00840C2E">
      <w:r w:rsidRPr="00840C2E">
        <w:drawing>
          <wp:inline distT="0" distB="0" distL="0" distR="0" wp14:anchorId="50E02F81" wp14:editId="2E99155C">
            <wp:extent cx="5943600" cy="2792095"/>
            <wp:effectExtent l="0" t="0" r="0" b="8255"/>
            <wp:docPr id="16166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469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5C0" w14:textId="4BB8FB86" w:rsidR="00D17DA6" w:rsidRDefault="00D17DA6">
      <w:r>
        <w:t xml:space="preserve">Physical Architecture </w:t>
      </w:r>
    </w:p>
    <w:p w14:paraId="7372C060" w14:textId="77777777" w:rsidR="00840C2E" w:rsidRDefault="009915EE">
      <w:r w:rsidRPr="009915EE">
        <w:drawing>
          <wp:inline distT="0" distB="0" distL="0" distR="0" wp14:anchorId="236CA962" wp14:editId="0641790A">
            <wp:extent cx="5943600" cy="3460115"/>
            <wp:effectExtent l="0" t="0" r="0" b="6985"/>
            <wp:docPr id="59668285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2853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A349" w14:textId="77777777" w:rsidR="00965CA2" w:rsidRDefault="00965CA2"/>
    <w:p w14:paraId="1A10FB69" w14:textId="3136FAB4" w:rsidR="00D17DA6" w:rsidRDefault="00D17DA6">
      <w:r>
        <w:lastRenderedPageBreak/>
        <w:t>State Machine</w:t>
      </w:r>
    </w:p>
    <w:p w14:paraId="6D6D5059" w14:textId="3399515A" w:rsidR="00D17DA6" w:rsidRDefault="00D17DA6">
      <w:r w:rsidRPr="00D17DA6">
        <w:drawing>
          <wp:inline distT="0" distB="0" distL="0" distR="0" wp14:anchorId="1BD2C82F" wp14:editId="4CB982B4">
            <wp:extent cx="5943600" cy="3037840"/>
            <wp:effectExtent l="0" t="0" r="0" b="0"/>
            <wp:docPr id="20074199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1995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EE"/>
    <w:rsid w:val="00731E12"/>
    <w:rsid w:val="00840C2E"/>
    <w:rsid w:val="00965CA2"/>
    <w:rsid w:val="009915EE"/>
    <w:rsid w:val="00D1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E02"/>
  <w15:chartTrackingRefBased/>
  <w15:docId w15:val="{45C29E12-0176-4526-B76B-D2061F98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Galyam Compaore</dc:creator>
  <cp:keywords/>
  <dc:description/>
  <cp:lastModifiedBy>Galyam Compaore</cp:lastModifiedBy>
  <cp:revision>1</cp:revision>
  <dcterms:created xsi:type="dcterms:W3CDTF">2025-03-18T06:50:00Z</dcterms:created>
  <dcterms:modified xsi:type="dcterms:W3CDTF">2025-03-18T07:23:00Z</dcterms:modified>
</cp:coreProperties>
</file>