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E7FF8" w14:textId="62B5BF2F" w:rsidR="00644F8E" w:rsidRDefault="00644F8E" w:rsidP="00DD383B">
      <w:pPr>
        <w:spacing w:before="240" w:after="0"/>
        <w:jc w:val="center"/>
        <w:rPr>
          <w:sz w:val="32"/>
          <w:szCs w:val="24"/>
        </w:rPr>
      </w:pPr>
      <w:r w:rsidRPr="00644F8E">
        <w:rPr>
          <w:sz w:val="32"/>
          <w:szCs w:val="24"/>
        </w:rPr>
        <w:t>СОДЕРЖАНИЕ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6618479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E119C3" w14:textId="09922689" w:rsidR="00DD383B" w:rsidRDefault="00DD383B">
          <w:pPr>
            <w:pStyle w:val="ae"/>
          </w:pPr>
        </w:p>
        <w:p w14:paraId="1665AF42" w14:textId="70ECC015" w:rsidR="00D953BA" w:rsidRDefault="00DD383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36692" w:history="1">
            <w:r w:rsidR="00D953BA" w:rsidRPr="00A857BA">
              <w:rPr>
                <w:rStyle w:val="af"/>
                <w:rFonts w:cs="Times New Roman"/>
                <w:noProof/>
              </w:rPr>
              <w:t>ВВЕДЕНИЕ</w:t>
            </w:r>
            <w:r w:rsidR="00D953BA">
              <w:rPr>
                <w:noProof/>
                <w:webHidden/>
              </w:rPr>
              <w:tab/>
            </w:r>
            <w:r w:rsidR="00D953BA">
              <w:rPr>
                <w:noProof/>
                <w:webHidden/>
              </w:rPr>
              <w:fldChar w:fldCharType="begin"/>
            </w:r>
            <w:r w:rsidR="00D953BA">
              <w:rPr>
                <w:noProof/>
                <w:webHidden/>
              </w:rPr>
              <w:instrText xml:space="preserve"> PAGEREF _Toc227336692 \h </w:instrText>
            </w:r>
            <w:r w:rsidR="00D953BA">
              <w:rPr>
                <w:noProof/>
                <w:webHidden/>
              </w:rPr>
            </w:r>
            <w:r w:rsidR="00D953BA">
              <w:rPr>
                <w:noProof/>
                <w:webHidden/>
              </w:rPr>
              <w:fldChar w:fldCharType="separate"/>
            </w:r>
            <w:r w:rsidR="00D953BA">
              <w:rPr>
                <w:noProof/>
                <w:webHidden/>
              </w:rPr>
              <w:t>3</w:t>
            </w:r>
            <w:r w:rsidR="00D953BA">
              <w:rPr>
                <w:noProof/>
                <w:webHidden/>
              </w:rPr>
              <w:fldChar w:fldCharType="end"/>
            </w:r>
          </w:hyperlink>
        </w:p>
        <w:p w14:paraId="5601297A" w14:textId="04D83FFF" w:rsidR="00D953BA" w:rsidRDefault="00D953B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693" w:history="1">
            <w:r w:rsidRPr="00A857BA">
              <w:rPr>
                <w:rStyle w:val="af"/>
                <w:rFonts w:cs="Times New Roman"/>
                <w:noProof/>
              </w:rPr>
              <w:t>1 ТЕОРЕТИЧЕСКИЕ ОСНОВЫ ПОСТРОЕНИЯ СИСТЕМ СБОРА МЕТРИК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1177F" w14:textId="7EEC5679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694" w:history="1">
            <w:r w:rsidRPr="00A857BA">
              <w:rPr>
                <w:rStyle w:val="af"/>
                <w:rFonts w:cs="Times New Roman"/>
                <w:noProof/>
              </w:rPr>
              <w:t>1.1. Метрики и их роль в управлении программными системами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F2560" w14:textId="617616E6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695" w:history="1">
            <w:r w:rsidRPr="00A857BA">
              <w:rPr>
                <w:rStyle w:val="af"/>
                <w:rFonts w:cs="Times New Roman"/>
                <w:noProof/>
              </w:rPr>
              <w:t xml:space="preserve">1.2. </w:t>
            </w:r>
            <w:r w:rsidRPr="00A857BA">
              <w:rPr>
                <w:rStyle w:val="af"/>
                <w:rFonts w:cs="Times New Roman"/>
                <w:noProof/>
                <w:highlight w:val="yellow"/>
              </w:rPr>
              <w:t>Анализ существующих решений и обоснование выбора базовой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99D3B" w14:textId="217DEDE3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696" w:history="1">
            <w:r w:rsidRPr="00A857BA">
              <w:rPr>
                <w:rStyle w:val="af"/>
                <w:rFonts w:cs="Times New Roman"/>
                <w:noProof/>
              </w:rPr>
              <w:t>1.3. Архитектурные подходы к сбору метрик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1B39A" w14:textId="05EB6886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697" w:history="1">
            <w:r w:rsidRPr="00A857BA">
              <w:rPr>
                <w:rStyle w:val="af"/>
                <w:rFonts w:cs="Times New Roman"/>
                <w:noProof/>
              </w:rPr>
              <w:t>1.4. Методы валидации данных в системах мониторинга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40C9C" w14:textId="5AB2FDF2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698" w:history="1">
            <w:r w:rsidRPr="00A857BA">
              <w:rPr>
                <w:rStyle w:val="af"/>
                <w:rFonts w:cs="Times New Roman"/>
                <w:noProof/>
                <w:highlight w:val="yellow"/>
              </w:rPr>
              <w:t>1.5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4AB91" w14:textId="68A03DBE" w:rsidR="00D953BA" w:rsidRDefault="00D953B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699" w:history="1">
            <w:r w:rsidRPr="00A857BA">
              <w:rPr>
                <w:rStyle w:val="af"/>
                <w:rFonts w:cs="Times New Roman"/>
                <w:noProof/>
              </w:rPr>
              <w:t>2 ПРОЕКТИРОВАНИЕ МОДУЛЯ СБОРА МЕТРИК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6ACEC" w14:textId="157FAD8F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00" w:history="1">
            <w:r w:rsidRPr="00A857BA">
              <w:rPr>
                <w:rStyle w:val="af"/>
                <w:rFonts w:cs="Times New Roman"/>
                <w:noProof/>
                <w:highlight w:val="yellow"/>
              </w:rPr>
              <w:t>2.1 Проектирование модели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4AC02" w14:textId="3E1BFC60" w:rsidR="00D953BA" w:rsidRDefault="00D953B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01" w:history="1">
            <w:r w:rsidRPr="00A857BA">
              <w:rPr>
                <w:rStyle w:val="af"/>
                <w:rFonts w:cs="Times New Roman"/>
                <w:noProof/>
                <w:highlight w:val="yellow"/>
              </w:rPr>
              <w:t>2.1.1 Концептуальная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78D24" w14:textId="6D7BC2DC" w:rsidR="00D953BA" w:rsidRDefault="00D953B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02" w:history="1">
            <w:r w:rsidRPr="00A857BA">
              <w:rPr>
                <w:rStyle w:val="af"/>
                <w:rFonts w:cs="Times New Roman"/>
                <w:noProof/>
                <w:highlight w:val="yellow"/>
              </w:rPr>
              <w:t>2.1.2 Логическая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E4B55" w14:textId="5F08923C" w:rsidR="00D953BA" w:rsidRDefault="00D953BA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03" w:history="1">
            <w:r w:rsidRPr="00A857BA">
              <w:rPr>
                <w:rStyle w:val="af"/>
                <w:rFonts w:cs="Times New Roman"/>
                <w:noProof/>
                <w:highlight w:val="yellow"/>
              </w:rPr>
              <w:t>2.1.3 Физическая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CF0FD" w14:textId="109F8F16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04" w:history="1">
            <w:r w:rsidRPr="00A857BA">
              <w:rPr>
                <w:rStyle w:val="af"/>
                <w:rFonts w:cs="Times New Roman"/>
                <w:noProof/>
              </w:rPr>
              <w:t>2.2 Архитектура клиент-серверного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61672" w14:textId="5CAAFFDB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05" w:history="1">
            <w:r w:rsidRPr="00A857BA">
              <w:rPr>
                <w:rStyle w:val="af"/>
                <w:rFonts w:cs="Times New Roman"/>
                <w:noProof/>
              </w:rPr>
              <w:t>2.3 Алгоритмы ключевых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7C2B2" w14:textId="06BC6CA6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06" w:history="1">
            <w:r w:rsidRPr="00A857BA">
              <w:rPr>
                <w:rStyle w:val="af"/>
                <w:rFonts w:cs="Times New Roman"/>
                <w:noProof/>
              </w:rPr>
              <w:t>2.3.1 Алгоритм работы ядра (обработка входящих метрик)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4F1BF" w14:textId="0569DC2B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07" w:history="1">
            <w:r w:rsidRPr="00A857BA">
              <w:rPr>
                <w:rStyle w:val="af"/>
                <w:rFonts w:cs="Times New Roman"/>
                <w:noProof/>
              </w:rPr>
              <w:t>2.3.2 Алгоритм работы агента (сбор и отправка метрик)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AE003" w14:textId="542C5C55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08" w:history="1">
            <w:r w:rsidRPr="00A857BA">
              <w:rPr>
                <w:rStyle w:val="af"/>
                <w:rFonts w:cs="Times New Roman"/>
                <w:noProof/>
              </w:rPr>
              <w:t>2.4 Диаграмма процессов 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0B2B2" w14:textId="395B8B52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09" w:history="1">
            <w:r w:rsidRPr="00A857BA">
              <w:rPr>
                <w:rStyle w:val="af"/>
                <w:rFonts w:cs="Times New Roman"/>
                <w:noProof/>
                <w:highlight w:val="yellow"/>
              </w:rPr>
              <w:t>2.5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44E2C" w14:textId="7FCD051E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10" w:history="1">
            <w:r w:rsidRPr="00A857BA">
              <w:rPr>
                <w:rStyle w:val="af"/>
                <w:rFonts w:cs="Times New Roman"/>
                <w:noProof/>
                <w:highlight w:val="yellow"/>
              </w:rPr>
              <w:t>2.6 Блок-схема алгоритма обработки пакетной отправки метрик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7E366" w14:textId="7754B99C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11" w:history="1">
            <w:r w:rsidRPr="00A857BA">
              <w:rPr>
                <w:rStyle w:val="af"/>
                <w:rFonts w:cs="Times New Roman"/>
                <w:noProof/>
                <w:highlight w:val="yellow"/>
              </w:rPr>
              <w:t>2.7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B8BBD" w14:textId="1F052F0F" w:rsidR="00D953BA" w:rsidRDefault="00D953B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12" w:history="1">
            <w:r w:rsidRPr="00A857BA">
              <w:rPr>
                <w:rStyle w:val="af"/>
                <w:rFonts w:cs="Times New Roman"/>
                <w:noProof/>
              </w:rPr>
              <w:t>3 РЕАЛИЗАЦИЯ И ТЕСТИРОВАНИЕ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C704F" w14:textId="6C1A8F8C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13" w:history="1">
            <w:r w:rsidRPr="00A857BA">
              <w:rPr>
                <w:rStyle w:val="af"/>
                <w:rFonts w:cs="Times New Roman"/>
                <w:noProof/>
              </w:rPr>
              <w:t>3.1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D4558" w14:textId="2A0647D0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14" w:history="1">
            <w:r w:rsidRPr="00A857BA">
              <w:rPr>
                <w:rStyle w:val="af"/>
                <w:rFonts w:cs="Times New Roman"/>
                <w:noProof/>
              </w:rPr>
              <w:t>3.2 Выбор технологий и инструментов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9FD24" w14:textId="19F21678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15" w:history="1">
            <w:r w:rsidRPr="00A857BA">
              <w:rPr>
                <w:rStyle w:val="af"/>
                <w:rFonts w:cs="Times New Roman"/>
                <w:noProof/>
              </w:rPr>
              <w:t>3.3 Функциональная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0FC16" w14:textId="06B13B04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16" w:history="1">
            <w:r w:rsidRPr="00A857BA">
              <w:rPr>
                <w:rStyle w:val="af"/>
                <w:rFonts w:cs="Times New Roman"/>
                <w:noProof/>
              </w:rPr>
              <w:t>3.4 Протокол взаимодействия и структура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39FB4" w14:textId="07F4E046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17" w:history="1">
            <w:r w:rsidRPr="00A857BA">
              <w:rPr>
                <w:rStyle w:val="af"/>
                <w:rFonts w:cs="Times New Roman"/>
                <w:noProof/>
              </w:rPr>
              <w:t>3.5 Реализация ключевых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26959" w14:textId="0C2C2849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18" w:history="1">
            <w:r w:rsidRPr="00A857BA">
              <w:rPr>
                <w:rStyle w:val="af"/>
                <w:rFonts w:cs="Times New Roman"/>
                <w:noProof/>
              </w:rPr>
              <w:t>3.6 Тестирование и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05491" w14:textId="74BBAC7B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19" w:history="1">
            <w:r w:rsidRPr="00A857BA">
              <w:rPr>
                <w:rStyle w:val="af"/>
                <w:rFonts w:cs="Times New Roman"/>
                <w:noProof/>
                <w:highlight w:val="yellow"/>
              </w:rPr>
              <w:t>3.7 UML диаграмма развертывания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94BB0" w14:textId="2527C78C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20" w:history="1">
            <w:r w:rsidRPr="00A857BA">
              <w:rPr>
                <w:rStyle w:val="af"/>
                <w:rFonts w:cs="Times New Roman"/>
                <w:noProof/>
              </w:rPr>
              <w:t>3.8 Демонстрация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99973" w14:textId="7C1BE9B5" w:rsidR="00D953BA" w:rsidRDefault="00D953BA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21" w:history="1">
            <w:r w:rsidRPr="00A857BA">
              <w:rPr>
                <w:rStyle w:val="af"/>
                <w:rFonts w:cs="Times New Roman"/>
                <w:noProof/>
                <w:highlight w:val="yellow"/>
              </w:rPr>
              <w:t>3.9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08394" w14:textId="52AF63D9" w:rsidR="00D953BA" w:rsidRDefault="00D953B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7336722" w:history="1">
            <w:r w:rsidRPr="00A857BA">
              <w:rPr>
                <w:rStyle w:val="af"/>
                <w:rFonts w:cs="Times New Roman"/>
                <w:noProof/>
                <w:highlight w:val="yellow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620DC" w14:textId="5A74A473" w:rsidR="00DD383B" w:rsidRDefault="00DD383B">
          <w:r>
            <w:rPr>
              <w:b/>
              <w:bCs/>
            </w:rPr>
            <w:lastRenderedPageBreak/>
            <w:fldChar w:fldCharType="end"/>
          </w:r>
        </w:p>
      </w:sdtContent>
    </w:sdt>
    <w:p w14:paraId="25AED9AA" w14:textId="77777777" w:rsidR="00DD383B" w:rsidRDefault="00DD383B">
      <w:pPr>
        <w:spacing w:line="259" w:lineRule="auto"/>
        <w:rPr>
          <w:sz w:val="32"/>
          <w:szCs w:val="24"/>
        </w:rPr>
      </w:pPr>
    </w:p>
    <w:p w14:paraId="71746AE7" w14:textId="0EC138DB" w:rsidR="00644F8E" w:rsidRDefault="00644F8E">
      <w:pPr>
        <w:spacing w:line="259" w:lineRule="auto"/>
        <w:rPr>
          <w:sz w:val="32"/>
          <w:szCs w:val="24"/>
        </w:rPr>
      </w:pPr>
      <w:r>
        <w:rPr>
          <w:sz w:val="32"/>
          <w:szCs w:val="24"/>
        </w:rPr>
        <w:br w:type="page"/>
      </w:r>
    </w:p>
    <w:p w14:paraId="1B568EEC" w14:textId="044C361D" w:rsidR="00F12C76" w:rsidRPr="004F7860" w:rsidRDefault="00644F8E" w:rsidP="004F7860">
      <w:pPr>
        <w:pStyle w:val="1"/>
        <w:spacing w:before="240" w:after="2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Toc227336692"/>
      <w:r w:rsidRPr="004F7860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ВВЕДЕНИЕ</w:t>
      </w:r>
      <w:bookmarkEnd w:id="0"/>
    </w:p>
    <w:p w14:paraId="2E82C98E" w14:textId="065FE1A3" w:rsidR="00644F8E" w:rsidRPr="00644F8E" w:rsidRDefault="00644F8E" w:rsidP="00FD5261">
      <w:pPr>
        <w:spacing w:after="0" w:line="360" w:lineRule="auto"/>
        <w:ind w:firstLine="851"/>
        <w:jc w:val="both"/>
      </w:pPr>
      <w:r w:rsidRPr="00644F8E">
        <w:t xml:space="preserve">Современные программные системы редко работают изолированно. В любой распределённой среде </w:t>
      </w:r>
      <w:r w:rsidR="006648A9">
        <w:t>‒</w:t>
      </w:r>
      <w:r w:rsidRPr="00644F8E">
        <w:t xml:space="preserve"> будь то несколько серверов, микросервисная архитектура или промышленные контроллеры </w:t>
      </w:r>
      <w:r w:rsidR="006648A9">
        <w:t>‒</w:t>
      </w:r>
      <w:r w:rsidRPr="00644F8E">
        <w:t xml:space="preserve"> рано или поздно возникает задача: понять, что происходит с системой в каждый момент времени. Для этого собирают метрики: загрузку процессора, количество запросов, время отклика, свободное место на диске и тысячи других параметров.</w:t>
      </w:r>
    </w:p>
    <w:p w14:paraId="6A7B206E" w14:textId="2141DE13" w:rsidR="00644F8E" w:rsidRPr="00644F8E" w:rsidRDefault="00644F8E" w:rsidP="00FD5261">
      <w:pPr>
        <w:spacing w:after="0" w:line="360" w:lineRule="auto"/>
        <w:ind w:firstLine="851"/>
        <w:jc w:val="both"/>
      </w:pPr>
      <w:r w:rsidRPr="00644F8E">
        <w:t>На рынке есть готовые решения. </w:t>
      </w:r>
      <w:proofErr w:type="spellStart"/>
      <w:r w:rsidRPr="00644F8E">
        <w:t>Zabbix</w:t>
      </w:r>
      <w:proofErr w:type="spellEnd"/>
      <w:r w:rsidRPr="00644F8E">
        <w:t> </w:t>
      </w:r>
      <w:r w:rsidR="006648A9">
        <w:t>‒</w:t>
      </w:r>
      <w:r w:rsidRPr="00644F8E">
        <w:t xml:space="preserve"> мощный, но тяжёлый </w:t>
      </w:r>
      <w:r w:rsidR="0053013A">
        <w:t>инструмент</w:t>
      </w:r>
      <w:r w:rsidRPr="00644F8E">
        <w:t>, который требует отдельного администрирования. </w:t>
      </w:r>
      <w:proofErr w:type="spellStart"/>
      <w:r w:rsidRPr="00644F8E">
        <w:t>Prometheus</w:t>
      </w:r>
      <w:proofErr w:type="spellEnd"/>
      <w:r w:rsidRPr="00644F8E">
        <w:t xml:space="preserve"> хорош для динамических окружений, но его модель </w:t>
      </w:r>
      <w:proofErr w:type="spellStart"/>
      <w:r w:rsidRPr="00644F8E">
        <w:t>pull</w:t>
      </w:r>
      <w:proofErr w:type="spellEnd"/>
      <w:r w:rsidRPr="00644F8E">
        <w:t xml:space="preserve"> не всегда удобна, если данные нужно отправлять из изолированных контуров. </w:t>
      </w:r>
      <w:proofErr w:type="spellStart"/>
      <w:r w:rsidRPr="00644F8E">
        <w:t>InfluxDB</w:t>
      </w:r>
      <w:proofErr w:type="spellEnd"/>
      <w:r w:rsidRPr="00644F8E">
        <w:t xml:space="preserve"> с </w:t>
      </w:r>
      <w:proofErr w:type="spellStart"/>
      <w:r w:rsidRPr="00644F8E">
        <w:t>Telegraf</w:t>
      </w:r>
      <w:proofErr w:type="spellEnd"/>
      <w:r w:rsidRPr="00644F8E">
        <w:t xml:space="preserve"> даёт гибкость, но для небольшого проекта это избыточно. В моём случае нужна была простая, но надёжная система, которая могла бы принимать метрики в виде HTTP-запросов, проверять их «на лету» и складывать в базу без лишних сложностей. Кроме того, важна была валидация: не все данные, которые приходят из внешних источников, можно доверять, а ошибочные или выпадающие из допустимого диапазона значения могли бы исказить аналитику.</w:t>
      </w:r>
    </w:p>
    <w:p w14:paraId="1097FF9E" w14:textId="1F0F5A70" w:rsidR="00644F8E" w:rsidRPr="00644F8E" w:rsidRDefault="00644F8E" w:rsidP="00FD5261">
      <w:pPr>
        <w:spacing w:after="0" w:line="360" w:lineRule="auto"/>
        <w:ind w:firstLine="851"/>
        <w:jc w:val="both"/>
      </w:pPr>
      <w:r w:rsidRPr="00644F8E">
        <w:t xml:space="preserve">Поэтому </w:t>
      </w:r>
      <w:r w:rsidR="00DF775C">
        <w:t>было решено</w:t>
      </w:r>
      <w:r w:rsidRPr="00644F8E">
        <w:t xml:space="preserve"> спроектировать и реализовать собственную систему сбора метрик. Основная идея </w:t>
      </w:r>
      <w:r w:rsidR="006648A9">
        <w:t>‒</w:t>
      </w:r>
      <w:r w:rsidRPr="00644F8E">
        <w:t xml:space="preserve"> сделать ядро, которое работает по чёткому алгоритму: принять данные, проверить их по набору правил, и только потом записать в базу. Вся система строится по модели клиент-сервер, где клиенты отправляют метрики по единому протоколу, а сервер занимается их обработкой. Для этого была спроектирована схема базы данных, разработан протокол обмена на основе JSON, а также построены диаграммы процессов, чтобы наглядно показать, как всё взаимодействует.</w:t>
      </w:r>
    </w:p>
    <w:p w14:paraId="7A03D318" w14:textId="77777777" w:rsidR="00963E7F" w:rsidRDefault="00644F8E" w:rsidP="00FD5261">
      <w:pPr>
        <w:spacing w:after="0" w:line="360" w:lineRule="auto"/>
        <w:ind w:firstLine="851"/>
        <w:jc w:val="both"/>
      </w:pPr>
      <w:r w:rsidRPr="00644F8E">
        <w:t>Объектом работы является процесс сбора и обработки телеметрических данных</w:t>
      </w:r>
      <w:r w:rsidR="00963E7F">
        <w:tab/>
      </w:r>
      <w:r w:rsidRPr="00644F8E">
        <w:t>в</w:t>
      </w:r>
      <w:r w:rsidR="00963E7F">
        <w:tab/>
      </w:r>
      <w:r w:rsidRPr="00644F8E">
        <w:t>клиент-серверных</w:t>
      </w:r>
      <w:r w:rsidR="00963E7F">
        <w:tab/>
      </w:r>
      <w:r w:rsidRPr="00644F8E">
        <w:t>системах.</w:t>
      </w:r>
    </w:p>
    <w:p w14:paraId="32361A34" w14:textId="7FC64C35" w:rsidR="00644F8E" w:rsidRPr="00644F8E" w:rsidRDefault="00644F8E" w:rsidP="00FD5261">
      <w:pPr>
        <w:spacing w:after="0" w:line="360" w:lineRule="auto"/>
        <w:ind w:firstLine="851"/>
        <w:jc w:val="both"/>
      </w:pPr>
      <w:r w:rsidRPr="00644F8E">
        <w:t>Предмет </w:t>
      </w:r>
      <w:r w:rsidR="00963E7F" w:rsidRPr="00381B04">
        <w:rPr>
          <w:rFonts w:ascii="Courier New" w:hAnsi="Courier New" w:cs="Courier New"/>
        </w:rPr>
        <w:t>‒</w:t>
      </w:r>
      <w:r w:rsidRPr="00644F8E">
        <w:t xml:space="preserve"> алгоритмы валидации метрик, архитектура взаимодействия и способ организации хранения данных.</w:t>
      </w:r>
    </w:p>
    <w:p w14:paraId="60981382" w14:textId="76F7C07A" w:rsidR="00644F8E" w:rsidRPr="00644F8E" w:rsidRDefault="00644F8E" w:rsidP="00FD5261">
      <w:pPr>
        <w:spacing w:after="0" w:line="360" w:lineRule="auto"/>
        <w:ind w:firstLine="851"/>
        <w:jc w:val="both"/>
      </w:pPr>
      <w:r w:rsidRPr="00644F8E">
        <w:lastRenderedPageBreak/>
        <w:t>Цель дипломной работы </w:t>
      </w:r>
      <w:r w:rsidR="00963E7F" w:rsidRPr="00381B04">
        <w:rPr>
          <w:rFonts w:ascii="Courier New" w:hAnsi="Courier New" w:cs="Courier New"/>
        </w:rPr>
        <w:t>‒</w:t>
      </w:r>
      <w:r w:rsidRPr="00644F8E">
        <w:t xml:space="preserve"> разработать программный комплекс для сбора, проверки и хранения метрик, который обеспечивает целостность данных и устойчивость к некорректным запросам.</w:t>
      </w:r>
    </w:p>
    <w:p w14:paraId="45313B2B" w14:textId="77777777" w:rsidR="00644F8E" w:rsidRDefault="00644F8E" w:rsidP="00FD5261">
      <w:pPr>
        <w:spacing w:after="0" w:line="360" w:lineRule="auto"/>
        <w:ind w:firstLine="851"/>
        <w:jc w:val="both"/>
      </w:pPr>
      <w:r w:rsidRPr="00644F8E">
        <w:t>Для достижения цели были поставлены следующие задачи:</w:t>
      </w:r>
    </w:p>
    <w:p w14:paraId="22AD49FA" w14:textId="77777777" w:rsidR="00073246" w:rsidRPr="00073246" w:rsidRDefault="00073246" w:rsidP="005730E3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851" w:hanging="425"/>
        <w:jc w:val="both"/>
      </w:pPr>
      <w:r w:rsidRPr="00073246">
        <w:t>Изучить существующие системы мониторинга, выделить их сильные и слабые стороны, чтобы обосновать выбор собственного подхода.</w:t>
      </w:r>
    </w:p>
    <w:p w14:paraId="6CFBBC42" w14:textId="355A3FCA" w:rsidR="00073246" w:rsidRPr="00073246" w:rsidRDefault="00073246" w:rsidP="005730E3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851" w:hanging="425"/>
        <w:jc w:val="both"/>
      </w:pPr>
      <w:r w:rsidRPr="00073246">
        <w:t xml:space="preserve">Спроектировать архитектуру «клиент-сервер», определить, как именно будут взаимодействовать компоненты, и создать схему базы данных, подходящую для хранения временных рядов (или реляционных данных </w:t>
      </w:r>
      <w:r w:rsidR="006648A9">
        <w:t>‒</w:t>
      </w:r>
      <w:r w:rsidRPr="00073246">
        <w:t> </w:t>
      </w:r>
      <w:r w:rsidRPr="00FD5261">
        <w:t>уточнить</w:t>
      </w:r>
      <w:r w:rsidRPr="00073246">
        <w:t>).</w:t>
      </w:r>
    </w:p>
    <w:p w14:paraId="107211E9" w14:textId="77777777" w:rsidR="00073246" w:rsidRPr="00073246" w:rsidRDefault="00073246" w:rsidP="005730E3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851" w:hanging="425"/>
        <w:jc w:val="both"/>
      </w:pPr>
      <w:r w:rsidRPr="00073246">
        <w:t>Разработать алгоритм работы ядра: как происходит приём метрик, какие проверки выполняются на этапе валидации, и в каком порядке данные попадают в хранилище.</w:t>
      </w:r>
    </w:p>
    <w:p w14:paraId="0325DAB6" w14:textId="663C506E" w:rsidR="00073246" w:rsidRPr="00073246" w:rsidRDefault="00073246" w:rsidP="005730E3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851" w:hanging="425"/>
        <w:jc w:val="both"/>
      </w:pPr>
      <w:r w:rsidRPr="00073246">
        <w:t xml:space="preserve">Построить диаграмму процессов в нотации UML, отражающую полный цикл </w:t>
      </w:r>
      <w:r w:rsidR="006648A9">
        <w:t>‒</w:t>
      </w:r>
      <w:r w:rsidRPr="00073246">
        <w:t xml:space="preserve"> от отправки метрики клиентом до её сохранения и возможного отображения.</w:t>
      </w:r>
    </w:p>
    <w:p w14:paraId="5E441B08" w14:textId="77777777" w:rsidR="00073246" w:rsidRPr="00073246" w:rsidRDefault="00073246" w:rsidP="005730E3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851" w:hanging="425"/>
        <w:jc w:val="both"/>
      </w:pPr>
      <w:r w:rsidRPr="00073246">
        <w:t>Выбрать инструментальные средства реализации, исходя из требований к производительности и удобству разработки.</w:t>
      </w:r>
    </w:p>
    <w:p w14:paraId="75CDF479" w14:textId="77777777" w:rsidR="00073246" w:rsidRPr="00073246" w:rsidRDefault="00073246" w:rsidP="005730E3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851" w:hanging="425"/>
        <w:jc w:val="both"/>
      </w:pPr>
      <w:r w:rsidRPr="00073246">
        <w:t>Сформулировать требования к системе (аппаратным и программным), чтобы её можно было развернуть на целевом оборудовании.</w:t>
      </w:r>
    </w:p>
    <w:p w14:paraId="7928AC61" w14:textId="77777777" w:rsidR="00073246" w:rsidRPr="00073246" w:rsidRDefault="00073246" w:rsidP="005730E3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851" w:hanging="425"/>
        <w:jc w:val="both"/>
      </w:pPr>
      <w:r w:rsidRPr="00073246">
        <w:t>Описать функциональную модель, протокол взаимодействия и структуру JSON-сообщений, которые будут использоваться для обмена данными.</w:t>
      </w:r>
    </w:p>
    <w:p w14:paraId="286A1122" w14:textId="375DCD9B" w:rsidR="00FD5261" w:rsidRDefault="00073246" w:rsidP="005730E3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851" w:hanging="425"/>
        <w:jc w:val="both"/>
      </w:pPr>
      <w:r w:rsidRPr="00073246">
        <w:t>Протестировать разработанное решение и оценить, насколько оно справляется с поставленными задачами.</w:t>
      </w:r>
    </w:p>
    <w:p w14:paraId="24A572ED" w14:textId="77777777" w:rsidR="00FD5261" w:rsidRDefault="00FD5261">
      <w:pPr>
        <w:spacing w:line="259" w:lineRule="auto"/>
      </w:pPr>
      <w:r>
        <w:br w:type="page"/>
      </w:r>
    </w:p>
    <w:p w14:paraId="079A65AE" w14:textId="53FE3609" w:rsidR="00FD5261" w:rsidRPr="00FD5261" w:rsidRDefault="00FD5261" w:rsidP="00FD5261">
      <w:pPr>
        <w:pStyle w:val="1"/>
        <w:spacing w:before="240" w:after="2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" w:name="_Toc227336693"/>
      <w:r w:rsidRPr="00FD5261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1 ТЕОРЕТИЧЕСКИЕ ОСНОВЫ ПОСТРОЕНИЯ СИСТЕМ СБОРА МЕТРИК</w:t>
      </w:r>
      <w:bookmarkEnd w:id="1"/>
    </w:p>
    <w:p w14:paraId="64A0F3C5" w14:textId="77777777" w:rsidR="00FD5261" w:rsidRPr="00FD5261" w:rsidRDefault="00FD5261" w:rsidP="00FD5261">
      <w:pPr>
        <w:pStyle w:val="2"/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27336694"/>
      <w:r w:rsidRPr="00FD5261">
        <w:rPr>
          <w:rFonts w:ascii="Times New Roman" w:hAnsi="Times New Roman" w:cs="Times New Roman"/>
          <w:color w:val="000000" w:themeColor="text1"/>
          <w:sz w:val="28"/>
          <w:szCs w:val="28"/>
        </w:rPr>
        <w:t>1.1. Метрики и их роль в управлении программными системами</w:t>
      </w:r>
      <w:bookmarkEnd w:id="2"/>
    </w:p>
    <w:p w14:paraId="0964AC05" w14:textId="4C21380A" w:rsidR="00FD5261" w:rsidRPr="00FD5261" w:rsidRDefault="00FD5261" w:rsidP="00FD5261">
      <w:pPr>
        <w:spacing w:after="0" w:line="360" w:lineRule="auto"/>
        <w:ind w:firstLine="851"/>
        <w:jc w:val="both"/>
      </w:pPr>
      <w:r w:rsidRPr="00FD5261">
        <w:t xml:space="preserve">В любой распределённой или высоконагруженной системе возникает необходимость отслеживать её состояние в реальном времени. Для этого используются метрики </w:t>
      </w:r>
      <w:r w:rsidR="006648A9">
        <w:t>‒</w:t>
      </w:r>
      <w:r w:rsidRPr="00FD5261">
        <w:t xml:space="preserve"> количественные показатели, характеризующие работу отдельных компонентов или системы в целом. К таким показателям относятся, например, загрузка центрального процессора, объём используемой оперативной памяти, количество обработанных запросов в секунду, время ответа внешних сервисов, свободное место на дисковых накопителях и многие другие.</w:t>
      </w:r>
    </w:p>
    <w:p w14:paraId="7627F38F" w14:textId="77777777" w:rsidR="00FD5261" w:rsidRPr="00FD5261" w:rsidRDefault="00FD5261" w:rsidP="00FD5261">
      <w:pPr>
        <w:spacing w:after="0" w:line="360" w:lineRule="auto"/>
        <w:ind w:firstLine="851"/>
        <w:jc w:val="both"/>
      </w:pPr>
      <w:r w:rsidRPr="00FD5261">
        <w:t>Метрики служат основой для трёх основных видов деятельности: мониторинга текущего состояния, анализа трендов и автоматического реагирования на отклонения. Без сбора метрик невозможно своевременно обнаружить деградацию производительности, утечки ресурсов или сбои в работе. Кроме того, накопленные исторические данные позволяют прогнозировать будущие нагрузки и планировать масштабирование инфраструктуры.</w:t>
      </w:r>
    </w:p>
    <w:p w14:paraId="75B7BA8B" w14:textId="77777777" w:rsidR="00FD5261" w:rsidRPr="00FD5261" w:rsidRDefault="00FD5261" w:rsidP="00FD5261">
      <w:pPr>
        <w:spacing w:after="0" w:line="360" w:lineRule="auto"/>
        <w:ind w:firstLine="851"/>
        <w:jc w:val="both"/>
      </w:pPr>
      <w:r w:rsidRPr="00FD5261">
        <w:t>Существуют различные классификации метрик. По способу измерения их делят на:</w:t>
      </w:r>
    </w:p>
    <w:p w14:paraId="6C847C15" w14:textId="751590FD" w:rsidR="00C12038" w:rsidRPr="00C12038" w:rsidRDefault="00C12038" w:rsidP="00C12038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C12038">
        <w:t>Счётчики</w:t>
      </w:r>
      <w:r>
        <w:t xml:space="preserve"> </w:t>
      </w:r>
      <w:r w:rsidRPr="00381B04">
        <w:rPr>
          <w:rFonts w:ascii="Courier New" w:hAnsi="Courier New" w:cs="Courier New"/>
        </w:rPr>
        <w:t>‒</w:t>
      </w:r>
      <w:r w:rsidRPr="00C12038">
        <w:t xml:space="preserve"> монотонно возрастающие значения (например, общее количество запросов);</w:t>
      </w:r>
    </w:p>
    <w:p w14:paraId="319919B5" w14:textId="5C2ED9CD" w:rsidR="00C12038" w:rsidRPr="00C12038" w:rsidRDefault="00C12038" w:rsidP="00C12038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C12038">
        <w:t>датчики ‒ значения, которые могут увеличиваться и уменьшаться (текущая загрузка памяти);</w:t>
      </w:r>
    </w:p>
    <w:p w14:paraId="597C0AB2" w14:textId="28DF6879" w:rsidR="00C12038" w:rsidRPr="00C12038" w:rsidRDefault="00C12038" w:rsidP="00C12038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C12038">
        <w:t>гистограммы ‒ распределение значений по интервалам (время выполнения запросов);</w:t>
      </w:r>
    </w:p>
    <w:p w14:paraId="06B3359F" w14:textId="72DDDDF3" w:rsidR="00C12038" w:rsidRPr="00C12038" w:rsidRDefault="00C12038" w:rsidP="00C12038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C12038">
        <w:t>аппроксимирующие структуры ‒ например, скользящие средние или процентили.</w:t>
      </w:r>
    </w:p>
    <w:p w14:paraId="2CB1AD9B" w14:textId="73E71A6E" w:rsidR="00073246" w:rsidRDefault="00C12038" w:rsidP="00C12038">
      <w:pPr>
        <w:spacing w:after="0" w:line="360" w:lineRule="auto"/>
        <w:ind w:firstLine="851"/>
        <w:jc w:val="both"/>
      </w:pPr>
      <w:r w:rsidRPr="00C12038">
        <w:t xml:space="preserve">По источнику получения метрики бывают аппаратными (считываются с оборудования), системными (уровня ОС) и прикладными (генерируются самим </w:t>
      </w:r>
      <w:r w:rsidRPr="00C12038">
        <w:lastRenderedPageBreak/>
        <w:t>программным обеспечением). Каждый тип предъявляет свои требования к периодичности сбора, точности и способу передачи.</w:t>
      </w:r>
    </w:p>
    <w:p w14:paraId="2E5A56C0" w14:textId="623E42B1" w:rsidR="00C12038" w:rsidRPr="00C12038" w:rsidRDefault="00C12038" w:rsidP="00EA12AC">
      <w:pPr>
        <w:pStyle w:val="2"/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7336695"/>
      <w:r w:rsidRPr="00C120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1.2. </w:t>
      </w:r>
      <w:r w:rsidR="00EA12AC" w:rsidRPr="008C2FF2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Анализ существующих решений и обоснование выбора базовой архитектуры</w:t>
      </w:r>
      <w:bookmarkEnd w:id="3"/>
    </w:p>
    <w:p w14:paraId="448BF5D2" w14:textId="2753E579" w:rsidR="00562696" w:rsidRPr="00562696" w:rsidRDefault="00562696" w:rsidP="00562696">
      <w:pPr>
        <w:spacing w:after="0" w:line="360" w:lineRule="auto"/>
        <w:ind w:firstLine="851"/>
        <w:jc w:val="both"/>
      </w:pPr>
      <w:r w:rsidRPr="00562696">
        <w:t xml:space="preserve">Рынок программного обеспечения для мониторинга предлагает множество решений, как открытых, так и проприетарных. Наиболее распространённые среди них </w:t>
      </w:r>
      <w:r w:rsidR="006648A9">
        <w:t>‒</w:t>
      </w:r>
      <w:r w:rsidRPr="00562696">
        <w:t xml:space="preserve"> </w:t>
      </w:r>
      <w:proofErr w:type="spellStart"/>
      <w:r w:rsidRPr="00562696">
        <w:t>Zabbix</w:t>
      </w:r>
      <w:proofErr w:type="spellEnd"/>
      <w:r w:rsidRPr="00562696">
        <w:t xml:space="preserve">, </w:t>
      </w:r>
      <w:proofErr w:type="spellStart"/>
      <w:r w:rsidRPr="00562696">
        <w:t>Prometheus</w:t>
      </w:r>
      <w:proofErr w:type="spellEnd"/>
      <w:r w:rsidRPr="00562696">
        <w:t xml:space="preserve">, </w:t>
      </w:r>
      <w:proofErr w:type="spellStart"/>
      <w:r w:rsidRPr="00562696">
        <w:t>Nagios</w:t>
      </w:r>
      <w:proofErr w:type="spellEnd"/>
      <w:r w:rsidRPr="00562696">
        <w:t xml:space="preserve">, </w:t>
      </w:r>
      <w:proofErr w:type="spellStart"/>
      <w:r w:rsidRPr="00562696">
        <w:t>InfluxDB</w:t>
      </w:r>
      <w:proofErr w:type="spellEnd"/>
      <w:r w:rsidRPr="00562696">
        <w:t xml:space="preserve"> (в связке с </w:t>
      </w:r>
      <w:proofErr w:type="spellStart"/>
      <w:r w:rsidRPr="00562696">
        <w:t>Telegraf</w:t>
      </w:r>
      <w:proofErr w:type="spellEnd"/>
      <w:r w:rsidRPr="00562696">
        <w:t xml:space="preserve">), </w:t>
      </w:r>
      <w:proofErr w:type="spellStart"/>
      <w:r w:rsidRPr="00562696">
        <w:t>Graphite</w:t>
      </w:r>
      <w:proofErr w:type="spellEnd"/>
      <w:r w:rsidRPr="00562696">
        <w:t xml:space="preserve">, а также облачные сервисы типа AWS </w:t>
      </w:r>
      <w:proofErr w:type="spellStart"/>
      <w:r w:rsidRPr="00562696">
        <w:t>CloudWatch</w:t>
      </w:r>
      <w:proofErr w:type="spellEnd"/>
      <w:r w:rsidRPr="00562696">
        <w:t xml:space="preserve">, Azure Monitor и </w:t>
      </w:r>
      <w:proofErr w:type="spellStart"/>
      <w:r w:rsidRPr="00562696">
        <w:t>Datadog</w:t>
      </w:r>
      <w:proofErr w:type="spellEnd"/>
      <w:r w:rsidRPr="00562696">
        <w:t>. Каждое из этих решений имеет свою архитектуру, модель сбора данных и область применения.</w:t>
      </w:r>
    </w:p>
    <w:p w14:paraId="48624B8F" w14:textId="77777777" w:rsidR="00562696" w:rsidRPr="00562696" w:rsidRDefault="00562696" w:rsidP="00562696">
      <w:pPr>
        <w:spacing w:after="0" w:line="360" w:lineRule="auto"/>
        <w:ind w:firstLine="851"/>
        <w:jc w:val="both"/>
      </w:pPr>
      <w:proofErr w:type="spellStart"/>
      <w:r w:rsidRPr="00562696">
        <w:t>Zabbix</w:t>
      </w:r>
      <w:proofErr w:type="spellEnd"/>
      <w:r w:rsidRPr="00562696">
        <w:t xml:space="preserve"> представляет собой классическую систему мониторинга, построенную по модели </w:t>
      </w:r>
      <w:proofErr w:type="spellStart"/>
      <w:r w:rsidRPr="00562696">
        <w:t>pull</w:t>
      </w:r>
      <w:proofErr w:type="spellEnd"/>
      <w:r w:rsidRPr="00562696">
        <w:t xml:space="preserve"> (опрос агентов) и частично </w:t>
      </w:r>
      <w:proofErr w:type="spellStart"/>
      <w:r w:rsidRPr="00562696">
        <w:t>push</w:t>
      </w:r>
      <w:proofErr w:type="spellEnd"/>
      <w:r w:rsidRPr="00562696">
        <w:t xml:space="preserve"> (активная отправка). Он предоставляет богатый встроенный язык для создания правил триггеров, гибкую систему оповещений и веб-интерфейс для настройки. Однако его архитектура включает множество компонентов (сервер, база данных, веб-интерфейс, прокси), что делает его избыточным для небольших проектов. Кроме того, настройка </w:t>
      </w:r>
      <w:proofErr w:type="spellStart"/>
      <w:r w:rsidRPr="00562696">
        <w:t>Zabbix</w:t>
      </w:r>
      <w:proofErr w:type="spellEnd"/>
      <w:r w:rsidRPr="00562696">
        <w:t xml:space="preserve"> требует глубокого понимания его внутренней логики, а работа с кастомными метриками не всегда удобна.</w:t>
      </w:r>
    </w:p>
    <w:p w14:paraId="7DF997B8" w14:textId="3757058C" w:rsidR="00562696" w:rsidRPr="00562696" w:rsidRDefault="00562696" w:rsidP="00562696">
      <w:pPr>
        <w:spacing w:after="0" w:line="360" w:lineRule="auto"/>
        <w:ind w:firstLine="851"/>
        <w:jc w:val="both"/>
      </w:pPr>
      <w:proofErr w:type="spellStart"/>
      <w:r w:rsidRPr="00562696">
        <w:t>Prometheus</w:t>
      </w:r>
      <w:proofErr w:type="spellEnd"/>
      <w:r w:rsidRPr="00562696">
        <w:t> </w:t>
      </w:r>
      <w:r w:rsidR="006648A9">
        <w:t>‒</w:t>
      </w:r>
      <w:r w:rsidRPr="00562696">
        <w:t xml:space="preserve"> система с открытым исходным кодом, ориентированная на динамические среды (контейнеры, микросервисы). В отличие от </w:t>
      </w:r>
      <w:proofErr w:type="spellStart"/>
      <w:r w:rsidRPr="00562696">
        <w:t>Zabbix</w:t>
      </w:r>
      <w:proofErr w:type="spellEnd"/>
      <w:r w:rsidRPr="00562696">
        <w:t xml:space="preserve">, </w:t>
      </w:r>
      <w:proofErr w:type="spellStart"/>
      <w:r w:rsidRPr="00562696">
        <w:t>Prometheus</w:t>
      </w:r>
      <w:proofErr w:type="spellEnd"/>
      <w:r w:rsidRPr="00562696">
        <w:t xml:space="preserve"> использует исключительно </w:t>
      </w:r>
      <w:proofErr w:type="spellStart"/>
      <w:r w:rsidRPr="00562696">
        <w:t>pull</w:t>
      </w:r>
      <w:proofErr w:type="spellEnd"/>
      <w:r w:rsidRPr="00562696">
        <w:t xml:space="preserve">-модель: он сам опрашивает экспортёры, выставляющие метрики по HTTP. Это упрощает обнаружение целей в облачных окружениях, но создаёт сложности в ситуациях, когда метрики необходимо отправлять из сетей с ограниченным доступом (например, из защищённых контуров или устройств за NAT). </w:t>
      </w:r>
      <w:proofErr w:type="spellStart"/>
      <w:r w:rsidRPr="00562696">
        <w:t>Prometheus</w:t>
      </w:r>
      <w:proofErr w:type="spellEnd"/>
      <w:r w:rsidRPr="00562696">
        <w:t xml:space="preserve"> хорошо интегрируется с </w:t>
      </w:r>
      <w:proofErr w:type="spellStart"/>
      <w:r w:rsidRPr="00562696">
        <w:t>Kubernetes</w:t>
      </w:r>
      <w:proofErr w:type="spellEnd"/>
      <w:r w:rsidRPr="00562696">
        <w:t xml:space="preserve"> и широко используется в экосистеме облачных технологий, однако для долговременного хранения данных обычно требуется дополнительная настройка удалённого хранилища.</w:t>
      </w:r>
    </w:p>
    <w:p w14:paraId="6B3E67D3" w14:textId="65390060" w:rsidR="00562696" w:rsidRPr="00562696" w:rsidRDefault="00562696" w:rsidP="00562696">
      <w:pPr>
        <w:spacing w:after="0" w:line="360" w:lineRule="auto"/>
        <w:ind w:firstLine="851"/>
        <w:jc w:val="both"/>
      </w:pPr>
      <w:proofErr w:type="spellStart"/>
      <w:r w:rsidRPr="00562696">
        <w:t>InfluxDB</w:t>
      </w:r>
      <w:proofErr w:type="spellEnd"/>
      <w:r w:rsidRPr="00562696">
        <w:t xml:space="preserve"> в паре с агентом </w:t>
      </w:r>
      <w:proofErr w:type="spellStart"/>
      <w:r w:rsidRPr="00562696">
        <w:t>Telegraf</w:t>
      </w:r>
      <w:proofErr w:type="spellEnd"/>
      <w:r w:rsidRPr="00562696">
        <w:t xml:space="preserve"> представляет собой популярную связку для сбора и хранения временных рядов. </w:t>
      </w:r>
      <w:proofErr w:type="spellStart"/>
      <w:r w:rsidRPr="00562696">
        <w:t>Telegraf</w:t>
      </w:r>
      <w:proofErr w:type="spellEnd"/>
      <w:r w:rsidRPr="00562696">
        <w:t xml:space="preserve"> поддерживает огромное </w:t>
      </w:r>
      <w:r w:rsidRPr="00562696">
        <w:lastRenderedPageBreak/>
        <w:t xml:space="preserve">количество плагинов для сбора метрик из разных источников, а </w:t>
      </w:r>
      <w:proofErr w:type="spellStart"/>
      <w:r w:rsidRPr="00562696">
        <w:t>InfluxDB</w:t>
      </w:r>
      <w:proofErr w:type="spellEnd"/>
      <w:r w:rsidRPr="00562696">
        <w:t xml:space="preserve"> обеспечивает эффективное хранение и язык запросов </w:t>
      </w:r>
      <w:proofErr w:type="spellStart"/>
      <w:r w:rsidRPr="00562696">
        <w:t>Flux</w:t>
      </w:r>
      <w:proofErr w:type="spellEnd"/>
      <w:r w:rsidRPr="00562696">
        <w:t xml:space="preserve"> (ранее </w:t>
      </w:r>
      <w:proofErr w:type="spellStart"/>
      <w:r w:rsidRPr="00562696">
        <w:t>InfluxQL</w:t>
      </w:r>
      <w:proofErr w:type="spellEnd"/>
      <w:r w:rsidRPr="00562696">
        <w:t xml:space="preserve">). Это решение достаточно гибкое, но его развёртывание для простых сценариев может оказаться избыточным: требуется настройка агента, базы данных, а в случае кластеризации </w:t>
      </w:r>
      <w:r w:rsidR="006648A9">
        <w:t>‒</w:t>
      </w:r>
      <w:r w:rsidRPr="00562696">
        <w:t xml:space="preserve"> ещё и дополнительных компонентов.</w:t>
      </w:r>
    </w:p>
    <w:p w14:paraId="5421FEC4" w14:textId="544A17B2" w:rsidR="00562696" w:rsidRPr="00562696" w:rsidRDefault="006648A9" w:rsidP="00562696">
      <w:pPr>
        <w:spacing w:after="0" w:line="360" w:lineRule="auto"/>
        <w:ind w:firstLine="851"/>
        <w:jc w:val="both"/>
      </w:pPr>
      <w:proofErr w:type="spellStart"/>
      <w:r w:rsidRPr="00562696">
        <w:t>Nagios</w:t>
      </w:r>
      <w:proofErr w:type="spellEnd"/>
      <w:r w:rsidRPr="00562696">
        <w:t xml:space="preserve"> ‒</w:t>
      </w:r>
      <w:r w:rsidR="00562696" w:rsidRPr="00562696">
        <w:t xml:space="preserve"> старейшая система мониторинга, основанная на проверках (</w:t>
      </w:r>
      <w:proofErr w:type="spellStart"/>
      <w:r w:rsidR="00562696" w:rsidRPr="00562696">
        <w:t>checks</w:t>
      </w:r>
      <w:proofErr w:type="spellEnd"/>
      <w:r w:rsidR="00562696" w:rsidRPr="00562696">
        <w:t>). Она хорошо подходит для мониторинга доступности сервисов, но плохо справляется с хранением временных рядов и визуализацией трендов.</w:t>
      </w:r>
    </w:p>
    <w:p w14:paraId="37377B72" w14:textId="77777777" w:rsidR="00562696" w:rsidRDefault="00562696" w:rsidP="00562696">
      <w:pPr>
        <w:spacing w:after="0" w:line="360" w:lineRule="auto"/>
        <w:ind w:firstLine="851"/>
        <w:jc w:val="both"/>
      </w:pPr>
      <w:r w:rsidRPr="00562696">
        <w:t>Облачные решения (</w:t>
      </w:r>
      <w:proofErr w:type="spellStart"/>
      <w:r w:rsidRPr="00562696">
        <w:t>Datadog</w:t>
      </w:r>
      <w:proofErr w:type="spellEnd"/>
      <w:r w:rsidRPr="00562696">
        <w:t xml:space="preserve">, </w:t>
      </w:r>
      <w:proofErr w:type="spellStart"/>
      <w:r w:rsidRPr="00562696">
        <w:t>CloudWatch</w:t>
      </w:r>
      <w:proofErr w:type="spellEnd"/>
      <w:r w:rsidRPr="00562696">
        <w:t xml:space="preserve"> и др.) предлагают простоту подключения и богатые возможности аналитики, но привязаны к конкретным провайдерам, требуют оплаты по объёму данных и не всегда допустимы в условиях жёстких требований к безопасности или локальному развёртыванию.</w:t>
      </w:r>
    </w:p>
    <w:p w14:paraId="28C302AC" w14:textId="37AA3E89" w:rsidR="00EA12AC" w:rsidRDefault="00EA12AC" w:rsidP="00562696">
      <w:pPr>
        <w:spacing w:after="0" w:line="360" w:lineRule="auto"/>
        <w:ind w:firstLine="851"/>
        <w:jc w:val="both"/>
      </w:pPr>
      <w:r w:rsidRPr="00EA12AC">
        <w:t>Для объективного анализа существующих решений были выделены следующие ключевые критерии:</w:t>
      </w:r>
    </w:p>
    <w:p w14:paraId="3D588824" w14:textId="49E0E391" w:rsidR="00EA12AC" w:rsidRPr="00EA12AC" w:rsidRDefault="00EA12AC" w:rsidP="00EA12AC">
      <w:pPr>
        <w:numPr>
          <w:ilvl w:val="0"/>
          <w:numId w:val="28"/>
        </w:numPr>
        <w:tabs>
          <w:tab w:val="clear" w:pos="720"/>
        </w:tabs>
        <w:spacing w:after="0" w:line="360" w:lineRule="auto"/>
        <w:ind w:left="851"/>
        <w:jc w:val="both"/>
      </w:pPr>
      <w:r w:rsidRPr="00EA12AC">
        <w:t xml:space="preserve">Модель сбора </w:t>
      </w:r>
      <w:r w:rsidR="00677EE1" w:rsidRPr="00EA12AC">
        <w:t>данных –</w:t>
      </w:r>
      <w:r w:rsidRPr="00EA12AC">
        <w:t xml:space="preserve"> способ получения метрик от источников. Различают </w:t>
      </w:r>
      <w:proofErr w:type="spellStart"/>
      <w:r w:rsidRPr="00EA12AC">
        <w:t>push</w:t>
      </w:r>
      <w:proofErr w:type="spellEnd"/>
      <w:r w:rsidRPr="00EA12AC">
        <w:t xml:space="preserve">-модель (агент самостоятельно отправляет данные) и </w:t>
      </w:r>
      <w:proofErr w:type="spellStart"/>
      <w:r w:rsidRPr="00EA12AC">
        <w:t>pull</w:t>
      </w:r>
      <w:proofErr w:type="spellEnd"/>
      <w:r w:rsidRPr="00EA12AC">
        <w:t>-модель (сервер опрашивает агенты). Каждая модель имеет свои преимущества в различных сценариях.</w:t>
      </w:r>
    </w:p>
    <w:p w14:paraId="086BAD5D" w14:textId="13F8F032" w:rsidR="00EA12AC" w:rsidRPr="00EA12AC" w:rsidRDefault="00EA12AC" w:rsidP="00EA12AC">
      <w:pPr>
        <w:numPr>
          <w:ilvl w:val="0"/>
          <w:numId w:val="28"/>
        </w:numPr>
        <w:tabs>
          <w:tab w:val="clear" w:pos="720"/>
        </w:tabs>
        <w:spacing w:after="0" w:line="360" w:lineRule="auto"/>
        <w:ind w:left="851"/>
        <w:jc w:val="both"/>
      </w:pPr>
      <w:r w:rsidRPr="00EA12AC">
        <w:t xml:space="preserve">Поддержка кастомных </w:t>
      </w:r>
      <w:r w:rsidR="006648A9" w:rsidRPr="00EA12AC">
        <w:t>метрик –</w:t>
      </w:r>
      <w:r w:rsidR="006648A9">
        <w:t xml:space="preserve"> </w:t>
      </w:r>
      <w:r w:rsidRPr="00EA12AC">
        <w:t>возможность расширения набора собираемых показателей без изменения кода системы (через плагины, скрипты или API).</w:t>
      </w:r>
    </w:p>
    <w:p w14:paraId="25E68BEC" w14:textId="77777777" w:rsidR="00EA12AC" w:rsidRPr="00EA12AC" w:rsidRDefault="00EA12AC" w:rsidP="00EA12AC">
      <w:pPr>
        <w:numPr>
          <w:ilvl w:val="0"/>
          <w:numId w:val="28"/>
        </w:numPr>
        <w:tabs>
          <w:tab w:val="clear" w:pos="720"/>
        </w:tabs>
        <w:spacing w:after="0" w:line="360" w:lineRule="auto"/>
        <w:ind w:left="851"/>
        <w:jc w:val="both"/>
      </w:pPr>
      <w:r w:rsidRPr="00EA12AC">
        <w:t xml:space="preserve">Интеграция с системами визуализации – наличие встроенных дашбордов или совместимость с популярными инструментами, такими как </w:t>
      </w:r>
      <w:proofErr w:type="spellStart"/>
      <w:r w:rsidRPr="00EA12AC">
        <w:t>Grafana</w:t>
      </w:r>
      <w:proofErr w:type="spellEnd"/>
      <w:r w:rsidRPr="00EA12AC">
        <w:t>.</w:t>
      </w:r>
    </w:p>
    <w:p w14:paraId="1892ACFC" w14:textId="5F66E5F1" w:rsidR="00EA12AC" w:rsidRPr="00EA12AC" w:rsidRDefault="00EA12AC" w:rsidP="00EA12AC">
      <w:pPr>
        <w:numPr>
          <w:ilvl w:val="0"/>
          <w:numId w:val="28"/>
        </w:numPr>
        <w:tabs>
          <w:tab w:val="clear" w:pos="720"/>
        </w:tabs>
        <w:spacing w:after="0" w:line="360" w:lineRule="auto"/>
        <w:ind w:left="851"/>
        <w:jc w:val="both"/>
      </w:pPr>
      <w:r w:rsidRPr="00EA12AC">
        <w:t xml:space="preserve">Простота развёртывания и </w:t>
      </w:r>
      <w:r w:rsidR="006648A9" w:rsidRPr="00EA12AC">
        <w:t>контейнеризация –</w:t>
      </w:r>
      <w:r w:rsidRPr="00EA12AC">
        <w:t xml:space="preserve"> возможность запуска в </w:t>
      </w:r>
      <w:proofErr w:type="spellStart"/>
      <w:r w:rsidRPr="00EA12AC">
        <w:t>Docker</w:t>
      </w:r>
      <w:proofErr w:type="spellEnd"/>
      <w:r w:rsidRPr="00EA12AC">
        <w:t>, наличие готовых образов, минимальное количество зависимостей.</w:t>
      </w:r>
    </w:p>
    <w:p w14:paraId="4E0307A1" w14:textId="224D056E" w:rsidR="00EA12AC" w:rsidRPr="00EA12AC" w:rsidRDefault="00EA12AC" w:rsidP="00EA12AC">
      <w:pPr>
        <w:numPr>
          <w:ilvl w:val="0"/>
          <w:numId w:val="28"/>
        </w:numPr>
        <w:tabs>
          <w:tab w:val="clear" w:pos="720"/>
        </w:tabs>
        <w:spacing w:after="0" w:line="360" w:lineRule="auto"/>
        <w:ind w:left="851"/>
        <w:jc w:val="both"/>
      </w:pPr>
      <w:r w:rsidRPr="00EA12AC">
        <w:t xml:space="preserve">Отказоустойчивость и </w:t>
      </w:r>
      <w:r w:rsidR="006648A9" w:rsidRPr="00EA12AC">
        <w:t>масштабируемость –</w:t>
      </w:r>
      <w:r w:rsidRPr="00EA12AC">
        <w:t xml:space="preserve"> поддержка кластеризации, репликации, буферизации данных при временных сбоях.</w:t>
      </w:r>
    </w:p>
    <w:p w14:paraId="65487B49" w14:textId="22ECBC47" w:rsidR="00EA12AC" w:rsidRDefault="00EA12AC" w:rsidP="00EA12AC">
      <w:pPr>
        <w:numPr>
          <w:ilvl w:val="0"/>
          <w:numId w:val="28"/>
        </w:numPr>
        <w:tabs>
          <w:tab w:val="clear" w:pos="720"/>
        </w:tabs>
        <w:spacing w:after="0" w:line="360" w:lineRule="auto"/>
        <w:ind w:left="851"/>
        <w:jc w:val="both"/>
      </w:pPr>
      <w:r w:rsidRPr="00EA12AC">
        <w:t xml:space="preserve">Гибкость API и возможность </w:t>
      </w:r>
      <w:r w:rsidR="006648A9" w:rsidRPr="00EA12AC">
        <w:t>расширения</w:t>
      </w:r>
      <w:r w:rsidR="006648A9">
        <w:t xml:space="preserve"> </w:t>
      </w:r>
      <w:r w:rsidR="006648A9" w:rsidRPr="00EA12AC">
        <w:t>–</w:t>
      </w:r>
      <w:r w:rsidRPr="00EA12AC">
        <w:t xml:space="preserve"> наличие программного интерфейса для интеграции с собственными компонентами.</w:t>
      </w:r>
    </w:p>
    <w:p w14:paraId="1956D3B5" w14:textId="2936A24D" w:rsidR="00EA12AC" w:rsidRPr="00EA12AC" w:rsidRDefault="00EA12AC" w:rsidP="00EA12AC">
      <w:pPr>
        <w:spacing w:after="0" w:line="360" w:lineRule="auto"/>
        <w:ind w:firstLine="851"/>
        <w:jc w:val="both"/>
      </w:pPr>
      <w:r w:rsidRPr="00EA12AC">
        <w:lastRenderedPageBreak/>
        <w:t xml:space="preserve">В таблице 1.1 приведено сравнение трёх наиболее популярных открытых систем мониторинга: </w:t>
      </w:r>
      <w:proofErr w:type="spellStart"/>
      <w:r w:rsidRPr="00EA12AC">
        <w:t>Prometheus</w:t>
      </w:r>
      <w:proofErr w:type="spellEnd"/>
      <w:r w:rsidRPr="00EA12AC">
        <w:t xml:space="preserve">, </w:t>
      </w:r>
      <w:proofErr w:type="spellStart"/>
      <w:r w:rsidRPr="00EA12AC">
        <w:t>Zabbix</w:t>
      </w:r>
      <w:proofErr w:type="spellEnd"/>
      <w:r w:rsidRPr="00EA12AC">
        <w:t xml:space="preserve"> и </w:t>
      </w:r>
      <w:proofErr w:type="spellStart"/>
      <w:r w:rsidRPr="00EA12AC">
        <w:t>Telegraf</w:t>
      </w:r>
      <w:proofErr w:type="spellEnd"/>
      <w:r w:rsidRPr="00EA12AC">
        <w:t xml:space="preserve"> (в связке с </w:t>
      </w:r>
      <w:proofErr w:type="spellStart"/>
      <w:r w:rsidRPr="00EA12AC">
        <w:t>InfluxDB</w:t>
      </w:r>
      <w:proofErr w:type="spellEnd"/>
      <w:r w:rsidRPr="00EA12AC">
        <w:t xml:space="preserve"> или </w:t>
      </w:r>
      <w:proofErr w:type="spellStart"/>
      <w:r w:rsidRPr="00EA12AC">
        <w:t>Prometheus</w:t>
      </w:r>
      <w:proofErr w:type="spellEnd"/>
      <w:r w:rsidRPr="00EA12AC">
        <w:t>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51"/>
        <w:gridCol w:w="2325"/>
        <w:gridCol w:w="2389"/>
        <w:gridCol w:w="2263"/>
      </w:tblGrid>
      <w:tr w:rsidR="00EA12AC" w14:paraId="15F4E513" w14:textId="77777777" w:rsidTr="00EA12AC">
        <w:tc>
          <w:tcPr>
            <w:tcW w:w="2651" w:type="dxa"/>
            <w:vAlign w:val="center"/>
          </w:tcPr>
          <w:p w14:paraId="72E53FCE" w14:textId="3B1D9D4C" w:rsidR="00EA12AC" w:rsidRDefault="00EA12AC" w:rsidP="00EA12AC">
            <w:pPr>
              <w:spacing w:line="360" w:lineRule="auto"/>
              <w:jc w:val="center"/>
            </w:pPr>
            <w:r>
              <w:t>Критерий</w:t>
            </w:r>
          </w:p>
        </w:tc>
        <w:tc>
          <w:tcPr>
            <w:tcW w:w="2325" w:type="dxa"/>
            <w:vAlign w:val="center"/>
          </w:tcPr>
          <w:p w14:paraId="5FCDB825" w14:textId="3DF3E475" w:rsidR="00EA12AC" w:rsidRDefault="00EA12AC" w:rsidP="00EA12AC">
            <w:pPr>
              <w:spacing w:line="360" w:lineRule="auto"/>
              <w:jc w:val="center"/>
            </w:pPr>
            <w:proofErr w:type="spellStart"/>
            <w:r w:rsidRPr="00EA12AC">
              <w:t>Prometheus</w:t>
            </w:r>
            <w:proofErr w:type="spellEnd"/>
          </w:p>
        </w:tc>
        <w:tc>
          <w:tcPr>
            <w:tcW w:w="2389" w:type="dxa"/>
            <w:vAlign w:val="center"/>
          </w:tcPr>
          <w:p w14:paraId="721E5C73" w14:textId="401C02BD" w:rsidR="00EA12AC" w:rsidRDefault="00EA12AC" w:rsidP="00EA12AC">
            <w:pPr>
              <w:spacing w:line="360" w:lineRule="auto"/>
              <w:jc w:val="center"/>
            </w:pPr>
            <w:proofErr w:type="spellStart"/>
            <w:r w:rsidRPr="00EA12AC">
              <w:t>Zabbix</w:t>
            </w:r>
            <w:proofErr w:type="spellEnd"/>
          </w:p>
        </w:tc>
        <w:tc>
          <w:tcPr>
            <w:tcW w:w="2263" w:type="dxa"/>
            <w:vAlign w:val="center"/>
          </w:tcPr>
          <w:p w14:paraId="11CD8F08" w14:textId="2BBB0CF1" w:rsidR="00EA12AC" w:rsidRDefault="00EA12AC" w:rsidP="00EA12AC">
            <w:pPr>
              <w:spacing w:line="360" w:lineRule="auto"/>
              <w:jc w:val="center"/>
            </w:pPr>
            <w:proofErr w:type="spellStart"/>
            <w:r w:rsidRPr="00EA12AC">
              <w:t>Telegraf</w:t>
            </w:r>
            <w:proofErr w:type="spellEnd"/>
          </w:p>
        </w:tc>
      </w:tr>
      <w:tr w:rsidR="00EA12AC" w14:paraId="092F8F7E" w14:textId="77777777" w:rsidTr="00EA12AC">
        <w:tc>
          <w:tcPr>
            <w:tcW w:w="2651" w:type="dxa"/>
            <w:vAlign w:val="center"/>
          </w:tcPr>
          <w:p w14:paraId="22504062" w14:textId="1C88A8D2" w:rsidR="00EA12AC" w:rsidRDefault="00EA12AC" w:rsidP="00EA12AC">
            <w:pPr>
              <w:spacing w:line="360" w:lineRule="auto"/>
              <w:jc w:val="center"/>
            </w:pPr>
            <w:r w:rsidRPr="00EA12AC">
              <w:t>Модель сбора данных</w:t>
            </w:r>
          </w:p>
        </w:tc>
        <w:tc>
          <w:tcPr>
            <w:tcW w:w="2325" w:type="dxa"/>
            <w:vAlign w:val="center"/>
          </w:tcPr>
          <w:p w14:paraId="7BC2C252" w14:textId="69BF1424" w:rsidR="00EA12AC" w:rsidRPr="00EA12AC" w:rsidRDefault="00EA12AC" w:rsidP="00EA12AC">
            <w:pPr>
              <w:spacing w:line="360" w:lineRule="auto"/>
              <w:jc w:val="center"/>
            </w:pPr>
            <w:r w:rsidRPr="00EA12AC">
              <w:t>Pull (сервер опрашивает экспортёры)</w:t>
            </w:r>
          </w:p>
        </w:tc>
        <w:tc>
          <w:tcPr>
            <w:tcW w:w="2389" w:type="dxa"/>
            <w:vAlign w:val="center"/>
          </w:tcPr>
          <w:p w14:paraId="1090BD72" w14:textId="1907A0E0" w:rsidR="00EA12AC" w:rsidRDefault="00EA12AC" w:rsidP="00EA12AC">
            <w:pPr>
              <w:spacing w:line="360" w:lineRule="auto"/>
              <w:jc w:val="center"/>
            </w:pPr>
            <w:proofErr w:type="spellStart"/>
            <w:r w:rsidRPr="00EA12AC">
              <w:t>Push</w:t>
            </w:r>
            <w:proofErr w:type="spellEnd"/>
            <w:r w:rsidRPr="00EA12AC">
              <w:t xml:space="preserve"> (агент отправляет) / Pull (проверки)</w:t>
            </w:r>
          </w:p>
          <w:p w14:paraId="79A5B201" w14:textId="77777777" w:rsidR="00EA12AC" w:rsidRPr="00EA12AC" w:rsidRDefault="00EA12AC" w:rsidP="00EA12AC">
            <w:pPr>
              <w:ind w:firstLine="708"/>
              <w:jc w:val="center"/>
            </w:pPr>
          </w:p>
        </w:tc>
        <w:tc>
          <w:tcPr>
            <w:tcW w:w="2263" w:type="dxa"/>
            <w:vAlign w:val="center"/>
          </w:tcPr>
          <w:p w14:paraId="64AAD80E" w14:textId="2A0C980A" w:rsidR="00EA12AC" w:rsidRPr="00EA12AC" w:rsidRDefault="00EA12AC" w:rsidP="00EA12AC">
            <w:pPr>
              <w:spacing w:line="360" w:lineRule="auto"/>
              <w:jc w:val="center"/>
            </w:pPr>
            <w:proofErr w:type="spellStart"/>
            <w:r w:rsidRPr="00EA12AC">
              <w:t>Push</w:t>
            </w:r>
            <w:proofErr w:type="spellEnd"/>
            <w:r w:rsidRPr="00EA12AC">
              <w:t xml:space="preserve"> (отправляет в базу данных)</w:t>
            </w:r>
          </w:p>
        </w:tc>
      </w:tr>
      <w:tr w:rsidR="00EA12AC" w14:paraId="2F9DDDB6" w14:textId="77777777" w:rsidTr="00EA12AC">
        <w:tc>
          <w:tcPr>
            <w:tcW w:w="2651" w:type="dxa"/>
            <w:vAlign w:val="center"/>
          </w:tcPr>
          <w:p w14:paraId="386D6407" w14:textId="10FAD194" w:rsidR="00EA12AC" w:rsidRPr="00EA12AC" w:rsidRDefault="00EA12AC" w:rsidP="00EA12AC">
            <w:pPr>
              <w:spacing w:line="360" w:lineRule="auto"/>
              <w:jc w:val="center"/>
            </w:pPr>
            <w:r w:rsidRPr="00EA12AC">
              <w:t>Поддержка кастомных метрик</w:t>
            </w:r>
          </w:p>
        </w:tc>
        <w:tc>
          <w:tcPr>
            <w:tcW w:w="2325" w:type="dxa"/>
            <w:vAlign w:val="center"/>
          </w:tcPr>
          <w:p w14:paraId="57A33FA0" w14:textId="51D928DF" w:rsidR="00EA12AC" w:rsidRPr="00EA12AC" w:rsidRDefault="00EA12AC" w:rsidP="00EA12AC">
            <w:pPr>
              <w:spacing w:line="360" w:lineRule="auto"/>
              <w:jc w:val="center"/>
            </w:pPr>
            <w:r w:rsidRPr="00EA12AC">
              <w:t>Требуется написание экспортёра или использование клиентской библиотеки</w:t>
            </w:r>
          </w:p>
        </w:tc>
        <w:tc>
          <w:tcPr>
            <w:tcW w:w="2389" w:type="dxa"/>
            <w:vAlign w:val="center"/>
          </w:tcPr>
          <w:p w14:paraId="2CCCCA39" w14:textId="5A511B1D" w:rsidR="00EA12AC" w:rsidRPr="00EA12AC" w:rsidRDefault="00EA12AC" w:rsidP="00EA12AC">
            <w:pPr>
              <w:spacing w:line="360" w:lineRule="auto"/>
              <w:jc w:val="center"/>
            </w:pPr>
            <w:r w:rsidRPr="00EA12AC">
              <w:t>Через пользовательские скрипты (</w:t>
            </w:r>
            <w:proofErr w:type="spellStart"/>
            <w:r w:rsidRPr="00EA12AC">
              <w:t>UserParameters</w:t>
            </w:r>
            <w:proofErr w:type="spellEnd"/>
            <w:r w:rsidRPr="00EA12AC">
              <w:t>)</w:t>
            </w:r>
          </w:p>
        </w:tc>
        <w:tc>
          <w:tcPr>
            <w:tcW w:w="2263" w:type="dxa"/>
            <w:vAlign w:val="center"/>
          </w:tcPr>
          <w:p w14:paraId="4776B22A" w14:textId="58A78B59" w:rsidR="00EA12AC" w:rsidRPr="00EA12AC" w:rsidRDefault="00EA12AC" w:rsidP="00EA12AC">
            <w:pPr>
              <w:spacing w:line="360" w:lineRule="auto"/>
              <w:jc w:val="center"/>
            </w:pPr>
            <w:r w:rsidRPr="00EA12AC">
              <w:t>Через плагины (на Go, Python, и др.)</w:t>
            </w:r>
          </w:p>
        </w:tc>
      </w:tr>
      <w:tr w:rsidR="00EA12AC" w14:paraId="6A5D2794" w14:textId="77777777" w:rsidTr="00EA12AC">
        <w:tc>
          <w:tcPr>
            <w:tcW w:w="2651" w:type="dxa"/>
            <w:vAlign w:val="center"/>
          </w:tcPr>
          <w:p w14:paraId="5D7036B9" w14:textId="62C874D3" w:rsidR="00EA12AC" w:rsidRPr="00EA12AC" w:rsidRDefault="00EA12AC" w:rsidP="00EA12AC">
            <w:pPr>
              <w:spacing w:line="360" w:lineRule="auto"/>
              <w:jc w:val="center"/>
            </w:pPr>
            <w:r w:rsidRPr="00EA12AC">
              <w:t>Интеграция с визуализацией</w:t>
            </w:r>
          </w:p>
        </w:tc>
        <w:tc>
          <w:tcPr>
            <w:tcW w:w="2325" w:type="dxa"/>
            <w:vAlign w:val="center"/>
          </w:tcPr>
          <w:p w14:paraId="34F02D9A" w14:textId="5F61AD50" w:rsidR="00EA12AC" w:rsidRPr="00EA12AC" w:rsidRDefault="00EA12AC" w:rsidP="00EA12AC">
            <w:pPr>
              <w:spacing w:line="360" w:lineRule="auto"/>
              <w:jc w:val="center"/>
            </w:pPr>
            <w:r w:rsidRPr="00EA12AC">
              <w:t xml:space="preserve">Требуется </w:t>
            </w:r>
            <w:proofErr w:type="spellStart"/>
            <w:r w:rsidRPr="00EA12AC">
              <w:t>Grafana</w:t>
            </w:r>
            <w:proofErr w:type="spellEnd"/>
            <w:r w:rsidRPr="00EA12AC">
              <w:t xml:space="preserve"> (встроенной нет)</w:t>
            </w:r>
          </w:p>
        </w:tc>
        <w:tc>
          <w:tcPr>
            <w:tcW w:w="2389" w:type="dxa"/>
            <w:vAlign w:val="center"/>
          </w:tcPr>
          <w:p w14:paraId="7D1230FA" w14:textId="3EDB33C3" w:rsidR="00EA12AC" w:rsidRPr="00EA12AC" w:rsidRDefault="00EA12AC" w:rsidP="00EA12AC">
            <w:pPr>
              <w:spacing w:line="360" w:lineRule="auto"/>
              <w:jc w:val="center"/>
            </w:pPr>
            <w:r w:rsidRPr="00EA12AC">
              <w:t>Встроенные графики и дашборды</w:t>
            </w:r>
          </w:p>
        </w:tc>
        <w:tc>
          <w:tcPr>
            <w:tcW w:w="2263" w:type="dxa"/>
            <w:vAlign w:val="center"/>
          </w:tcPr>
          <w:p w14:paraId="3DEDE453" w14:textId="117687EB" w:rsidR="00EA12AC" w:rsidRPr="00EA12AC" w:rsidRDefault="00EA12AC" w:rsidP="00EA12AC">
            <w:pPr>
              <w:spacing w:line="360" w:lineRule="auto"/>
              <w:jc w:val="center"/>
            </w:pPr>
            <w:r w:rsidRPr="00EA12AC">
              <w:t>Нет, требуется внешняя система</w:t>
            </w:r>
          </w:p>
        </w:tc>
      </w:tr>
      <w:tr w:rsidR="00EA12AC" w14:paraId="44B366FF" w14:textId="77777777" w:rsidTr="00EA12AC">
        <w:tc>
          <w:tcPr>
            <w:tcW w:w="2651" w:type="dxa"/>
            <w:vAlign w:val="center"/>
          </w:tcPr>
          <w:p w14:paraId="429D4AD9" w14:textId="579F3321" w:rsidR="00EA12AC" w:rsidRPr="00EA12AC" w:rsidRDefault="00EA12AC" w:rsidP="00EA12AC">
            <w:pPr>
              <w:spacing w:line="360" w:lineRule="auto"/>
              <w:jc w:val="center"/>
            </w:pPr>
            <w:r w:rsidRPr="00EA12AC">
              <w:t>Простота развёртывания</w:t>
            </w:r>
          </w:p>
        </w:tc>
        <w:tc>
          <w:tcPr>
            <w:tcW w:w="2325" w:type="dxa"/>
            <w:vAlign w:val="center"/>
          </w:tcPr>
          <w:p w14:paraId="274D2BFE" w14:textId="1D23CF03" w:rsidR="00EA12AC" w:rsidRPr="00EA12AC" w:rsidRDefault="00EA12AC" w:rsidP="00EA12AC">
            <w:pPr>
              <w:spacing w:line="360" w:lineRule="auto"/>
              <w:jc w:val="center"/>
            </w:pPr>
            <w:proofErr w:type="spellStart"/>
            <w:r w:rsidRPr="00EA12AC">
              <w:t>Docker</w:t>
            </w:r>
            <w:proofErr w:type="spellEnd"/>
            <w:r w:rsidRPr="00EA12AC">
              <w:t>-образ, один исполняемый файл</w:t>
            </w:r>
          </w:p>
        </w:tc>
        <w:tc>
          <w:tcPr>
            <w:tcW w:w="2389" w:type="dxa"/>
            <w:vAlign w:val="center"/>
          </w:tcPr>
          <w:p w14:paraId="569D7BD9" w14:textId="07F57883" w:rsidR="00EA12AC" w:rsidRPr="00EA12AC" w:rsidRDefault="00EA12AC" w:rsidP="00EA12AC">
            <w:pPr>
              <w:spacing w:line="360" w:lineRule="auto"/>
              <w:jc w:val="center"/>
            </w:pPr>
            <w:r w:rsidRPr="00EA12AC">
              <w:t>Требуется установка БД, сервера, веб-интерфейса</w:t>
            </w:r>
          </w:p>
        </w:tc>
        <w:tc>
          <w:tcPr>
            <w:tcW w:w="2263" w:type="dxa"/>
            <w:vAlign w:val="center"/>
          </w:tcPr>
          <w:p w14:paraId="72A52618" w14:textId="1AF07DC4" w:rsidR="00EA12AC" w:rsidRPr="00EA12AC" w:rsidRDefault="00EA12AC" w:rsidP="00EA12AC">
            <w:pPr>
              <w:spacing w:line="360" w:lineRule="auto"/>
              <w:jc w:val="center"/>
            </w:pPr>
            <w:proofErr w:type="spellStart"/>
            <w:r w:rsidRPr="00EA12AC">
              <w:t>Docker</w:t>
            </w:r>
            <w:proofErr w:type="spellEnd"/>
            <w:r w:rsidRPr="00EA12AC">
              <w:t>, бинарный файл</w:t>
            </w:r>
          </w:p>
        </w:tc>
      </w:tr>
      <w:tr w:rsidR="00EA12AC" w14:paraId="1358F730" w14:textId="77777777" w:rsidTr="00EA12AC">
        <w:tc>
          <w:tcPr>
            <w:tcW w:w="2651" w:type="dxa"/>
            <w:vAlign w:val="center"/>
          </w:tcPr>
          <w:p w14:paraId="392C51E7" w14:textId="00A2C7F4" w:rsidR="00EA12AC" w:rsidRPr="00EA12AC" w:rsidRDefault="00EA12AC" w:rsidP="00EA12AC">
            <w:pPr>
              <w:spacing w:line="360" w:lineRule="auto"/>
              <w:jc w:val="center"/>
            </w:pPr>
            <w:r w:rsidRPr="00EA12AC">
              <w:t>Отказоустойчивость</w:t>
            </w:r>
          </w:p>
        </w:tc>
        <w:tc>
          <w:tcPr>
            <w:tcW w:w="2325" w:type="dxa"/>
            <w:vAlign w:val="center"/>
          </w:tcPr>
          <w:p w14:paraId="744ED46B" w14:textId="686BE1A1" w:rsidR="00EA12AC" w:rsidRPr="00EA12AC" w:rsidRDefault="00EA12AC" w:rsidP="00EA12AC">
            <w:pPr>
              <w:spacing w:line="360" w:lineRule="auto"/>
              <w:jc w:val="center"/>
            </w:pPr>
            <w:r w:rsidRPr="00EA12AC">
              <w:t>Ограниченная (один сервер, федерация)</w:t>
            </w:r>
          </w:p>
        </w:tc>
        <w:tc>
          <w:tcPr>
            <w:tcW w:w="2389" w:type="dxa"/>
            <w:vAlign w:val="center"/>
          </w:tcPr>
          <w:p w14:paraId="0F381458" w14:textId="2552317E" w:rsidR="00EA12AC" w:rsidRPr="00EA12AC" w:rsidRDefault="00EA12AC" w:rsidP="00EA12AC">
            <w:pPr>
              <w:spacing w:line="360" w:lineRule="auto"/>
              <w:jc w:val="center"/>
            </w:pPr>
            <w:r w:rsidRPr="00EA12AC">
              <w:t>Высокая (кластер, прокси)</w:t>
            </w:r>
          </w:p>
        </w:tc>
        <w:tc>
          <w:tcPr>
            <w:tcW w:w="2263" w:type="dxa"/>
            <w:vAlign w:val="center"/>
          </w:tcPr>
          <w:p w14:paraId="75713707" w14:textId="6644027F" w:rsidR="00EA12AC" w:rsidRPr="00EA12AC" w:rsidRDefault="00EA12AC" w:rsidP="00EA12AC">
            <w:pPr>
              <w:spacing w:line="360" w:lineRule="auto"/>
              <w:jc w:val="center"/>
            </w:pPr>
            <w:r w:rsidRPr="00EA12AC">
              <w:t>Нет (зависит от хранилища)</w:t>
            </w:r>
          </w:p>
        </w:tc>
      </w:tr>
      <w:tr w:rsidR="00EA12AC" w14:paraId="5A84A9EC" w14:textId="77777777" w:rsidTr="00EA12AC">
        <w:tc>
          <w:tcPr>
            <w:tcW w:w="2651" w:type="dxa"/>
            <w:vAlign w:val="center"/>
          </w:tcPr>
          <w:p w14:paraId="21D5CA56" w14:textId="530CD14B" w:rsidR="00EA12AC" w:rsidRPr="00EA12AC" w:rsidRDefault="00EA12AC" w:rsidP="00EA12AC">
            <w:pPr>
              <w:spacing w:line="360" w:lineRule="auto"/>
              <w:jc w:val="center"/>
            </w:pPr>
            <w:r w:rsidRPr="00EA12AC">
              <w:t>Гибкость API и расширения</w:t>
            </w:r>
          </w:p>
        </w:tc>
        <w:tc>
          <w:tcPr>
            <w:tcW w:w="2325" w:type="dxa"/>
            <w:vAlign w:val="center"/>
          </w:tcPr>
          <w:p w14:paraId="21C0174A" w14:textId="3FDF0A1E" w:rsidR="00EA12AC" w:rsidRPr="00EA12AC" w:rsidRDefault="00EA12AC" w:rsidP="00EA12AC">
            <w:pPr>
              <w:spacing w:line="360" w:lineRule="auto"/>
              <w:jc w:val="center"/>
            </w:pPr>
            <w:r w:rsidRPr="00EA12AC">
              <w:t>HTTP API, клиентские библиотеки</w:t>
            </w:r>
          </w:p>
        </w:tc>
        <w:tc>
          <w:tcPr>
            <w:tcW w:w="2389" w:type="dxa"/>
            <w:vAlign w:val="center"/>
          </w:tcPr>
          <w:p w14:paraId="614A47C0" w14:textId="157F89C0" w:rsidR="00EA12AC" w:rsidRPr="00EA12AC" w:rsidRDefault="00EA12AC" w:rsidP="00EA12AC">
            <w:pPr>
              <w:spacing w:line="360" w:lineRule="auto"/>
              <w:jc w:val="center"/>
            </w:pPr>
            <w:r w:rsidRPr="00EA12AC">
              <w:t>HTTP API, работа с БД напрямую</w:t>
            </w:r>
          </w:p>
        </w:tc>
        <w:tc>
          <w:tcPr>
            <w:tcW w:w="2263" w:type="dxa"/>
            <w:vAlign w:val="center"/>
          </w:tcPr>
          <w:p w14:paraId="79AF70BB" w14:textId="150B0819" w:rsidR="00EA12AC" w:rsidRPr="00EA12AC" w:rsidRDefault="00EA12AC" w:rsidP="00EA12AC">
            <w:pPr>
              <w:spacing w:line="360" w:lineRule="auto"/>
              <w:jc w:val="center"/>
            </w:pPr>
            <w:r w:rsidRPr="00EA12AC">
              <w:t>HTTP API (</w:t>
            </w:r>
            <w:proofErr w:type="spellStart"/>
            <w:r w:rsidRPr="00EA12AC">
              <w:t>InfluxDB</w:t>
            </w:r>
            <w:proofErr w:type="spellEnd"/>
            <w:r w:rsidRPr="00EA12AC">
              <w:t xml:space="preserve">), но </w:t>
            </w:r>
            <w:proofErr w:type="spellStart"/>
            <w:r w:rsidRPr="00EA12AC">
              <w:t>Telegraf</w:t>
            </w:r>
            <w:proofErr w:type="spellEnd"/>
            <w:r w:rsidRPr="00EA12AC">
              <w:t xml:space="preserve"> – только агент</w:t>
            </w:r>
          </w:p>
        </w:tc>
      </w:tr>
    </w:tbl>
    <w:p w14:paraId="388536C7" w14:textId="77777777" w:rsidR="00EA12AC" w:rsidRPr="00562696" w:rsidRDefault="00EA12AC" w:rsidP="00562696">
      <w:pPr>
        <w:spacing w:after="0" w:line="360" w:lineRule="auto"/>
        <w:ind w:firstLine="851"/>
        <w:jc w:val="both"/>
      </w:pPr>
    </w:p>
    <w:p w14:paraId="73E6DF80" w14:textId="77777777" w:rsidR="0011513C" w:rsidRDefault="0011513C" w:rsidP="00562696">
      <w:pPr>
        <w:spacing w:after="0" w:line="360" w:lineRule="auto"/>
        <w:ind w:firstLine="851"/>
        <w:jc w:val="both"/>
      </w:pPr>
    </w:p>
    <w:p w14:paraId="0F63E5D9" w14:textId="0C698848" w:rsidR="0011513C" w:rsidRDefault="0011513C" w:rsidP="00562696">
      <w:pPr>
        <w:spacing w:after="0" w:line="360" w:lineRule="auto"/>
        <w:ind w:firstLine="851"/>
        <w:jc w:val="both"/>
      </w:pPr>
      <w:r w:rsidRPr="0011513C">
        <w:lastRenderedPageBreak/>
        <w:t>На основе проведённого сравнения в качестве основы для разрабатываемого модуля выбран </w:t>
      </w:r>
      <w:proofErr w:type="spellStart"/>
      <w:r w:rsidRPr="0011513C">
        <w:t>Prometheus</w:t>
      </w:r>
      <w:proofErr w:type="spellEnd"/>
      <w:r w:rsidRPr="0011513C">
        <w:t xml:space="preserve">. При этом само ядро (Core) реализуется как отдельный сервис на </w:t>
      </w:r>
      <w:proofErr w:type="spellStart"/>
      <w:r w:rsidRPr="0011513C">
        <w:t>FastAPI</w:t>
      </w:r>
      <w:proofErr w:type="spellEnd"/>
      <w:r w:rsidRPr="0011513C">
        <w:t xml:space="preserve">, который принимает метрики по </w:t>
      </w:r>
      <w:proofErr w:type="spellStart"/>
      <w:r w:rsidRPr="0011513C">
        <w:t>push</w:t>
      </w:r>
      <w:proofErr w:type="spellEnd"/>
      <w:r w:rsidRPr="0011513C">
        <w:t xml:space="preserve">-модели и экспортирует их в формате </w:t>
      </w:r>
      <w:proofErr w:type="spellStart"/>
      <w:r w:rsidRPr="0011513C">
        <w:t>Prometheus</w:t>
      </w:r>
      <w:proofErr w:type="spellEnd"/>
      <w:r w:rsidRPr="0011513C">
        <w:t xml:space="preserve">. Выбор </w:t>
      </w:r>
      <w:proofErr w:type="spellStart"/>
      <w:r w:rsidRPr="0011513C">
        <w:t>Prometheus</w:t>
      </w:r>
      <w:proofErr w:type="spellEnd"/>
      <w:r w:rsidRPr="0011513C">
        <w:t xml:space="preserve"> обусловлен следующими факторами:</w:t>
      </w:r>
    </w:p>
    <w:p w14:paraId="69184E83" w14:textId="4DA8BC45" w:rsidR="0011513C" w:rsidRPr="0011513C" w:rsidRDefault="0011513C" w:rsidP="0011513C">
      <w:pPr>
        <w:numPr>
          <w:ilvl w:val="0"/>
          <w:numId w:val="29"/>
        </w:numPr>
        <w:tabs>
          <w:tab w:val="clear" w:pos="720"/>
          <w:tab w:val="num" w:pos="851"/>
        </w:tabs>
        <w:spacing w:after="0" w:line="360" w:lineRule="auto"/>
        <w:ind w:left="851"/>
        <w:jc w:val="both"/>
      </w:pPr>
      <w:r w:rsidRPr="0011513C">
        <w:t>Pull-модель сбора</w:t>
      </w:r>
      <w:r>
        <w:t xml:space="preserve">. </w:t>
      </w:r>
      <w:proofErr w:type="spellStart"/>
      <w:r w:rsidRPr="0011513C">
        <w:t>Prometheus</w:t>
      </w:r>
      <w:proofErr w:type="spellEnd"/>
      <w:r w:rsidRPr="0011513C">
        <w:t xml:space="preserve"> активно опрашивает </w:t>
      </w:r>
      <w:proofErr w:type="spellStart"/>
      <w:r w:rsidRPr="0011513C">
        <w:t>эндпоинты</w:t>
      </w:r>
      <w:proofErr w:type="spellEnd"/>
      <w:r w:rsidRPr="0011513C">
        <w:t xml:space="preserve">, что упрощает контроль доступности узлов и не требует настройки агентов на стороне сервера. Это стандарт в экосистеме </w:t>
      </w:r>
      <w:proofErr w:type="spellStart"/>
      <w:r w:rsidRPr="0011513C">
        <w:t>Kubernetes</w:t>
      </w:r>
      <w:proofErr w:type="spellEnd"/>
      <w:r w:rsidRPr="0011513C">
        <w:t xml:space="preserve"> и облачных сред.</w:t>
      </w:r>
    </w:p>
    <w:p w14:paraId="6488F937" w14:textId="77777777" w:rsidR="0011513C" w:rsidRPr="0011513C" w:rsidRDefault="0011513C" w:rsidP="0011513C">
      <w:pPr>
        <w:numPr>
          <w:ilvl w:val="0"/>
          <w:numId w:val="29"/>
        </w:numPr>
        <w:tabs>
          <w:tab w:val="clear" w:pos="720"/>
          <w:tab w:val="num" w:pos="851"/>
        </w:tabs>
        <w:spacing w:after="0" w:line="360" w:lineRule="auto"/>
        <w:ind w:left="851"/>
        <w:jc w:val="both"/>
      </w:pPr>
      <w:r w:rsidRPr="0011513C">
        <w:t>Мощный язык запросов (</w:t>
      </w:r>
      <w:proofErr w:type="spellStart"/>
      <w:r w:rsidRPr="0011513C">
        <w:t>PromQL</w:t>
      </w:r>
      <w:proofErr w:type="spellEnd"/>
      <w:r w:rsidRPr="0011513C">
        <w:t>) – позволяет гибко анализировать временные ряды, что критично для задач самодиагностики.</w:t>
      </w:r>
    </w:p>
    <w:p w14:paraId="75CD95F5" w14:textId="36E380D9" w:rsidR="0011513C" w:rsidRPr="0011513C" w:rsidRDefault="0011513C" w:rsidP="0011513C">
      <w:pPr>
        <w:numPr>
          <w:ilvl w:val="0"/>
          <w:numId w:val="29"/>
        </w:numPr>
        <w:tabs>
          <w:tab w:val="clear" w:pos="720"/>
          <w:tab w:val="num" w:pos="851"/>
        </w:tabs>
        <w:spacing w:after="0" w:line="360" w:lineRule="auto"/>
        <w:ind w:left="851"/>
        <w:jc w:val="both"/>
      </w:pPr>
      <w:r w:rsidRPr="0011513C">
        <w:t xml:space="preserve">Интеграция с </w:t>
      </w:r>
      <w:proofErr w:type="spellStart"/>
      <w:r w:rsidRPr="0011513C">
        <w:t>Grafana</w:t>
      </w:r>
      <w:proofErr w:type="spellEnd"/>
      <w:r>
        <w:t xml:space="preserve"> </w:t>
      </w:r>
      <w:r w:rsidRPr="0011513C">
        <w:t xml:space="preserve">является промышленным стандартом визуализации. </w:t>
      </w:r>
      <w:proofErr w:type="spellStart"/>
      <w:r w:rsidRPr="0011513C">
        <w:t>Grafana</w:t>
      </w:r>
      <w:proofErr w:type="spellEnd"/>
      <w:r w:rsidRPr="0011513C">
        <w:t xml:space="preserve"> поддерживает </w:t>
      </w:r>
      <w:proofErr w:type="spellStart"/>
      <w:r w:rsidRPr="0011513C">
        <w:t>Prometheus</w:t>
      </w:r>
      <w:proofErr w:type="spellEnd"/>
      <w:r w:rsidRPr="0011513C">
        <w:t xml:space="preserve"> как источник данных «из коробки», что избавляет от необходимости разрабатывать собственные дашборды.</w:t>
      </w:r>
    </w:p>
    <w:p w14:paraId="6AFED62E" w14:textId="76F6E271" w:rsidR="0011513C" w:rsidRPr="0011513C" w:rsidRDefault="0011513C" w:rsidP="0011513C">
      <w:pPr>
        <w:numPr>
          <w:ilvl w:val="0"/>
          <w:numId w:val="29"/>
        </w:numPr>
        <w:tabs>
          <w:tab w:val="clear" w:pos="720"/>
          <w:tab w:val="num" w:pos="851"/>
        </w:tabs>
        <w:spacing w:after="0" w:line="360" w:lineRule="auto"/>
        <w:ind w:left="851"/>
        <w:jc w:val="both"/>
      </w:pPr>
      <w:r w:rsidRPr="0011513C">
        <w:t>Лёгкость развёртывания</w:t>
      </w:r>
      <w:r>
        <w:t xml:space="preserve">. </w:t>
      </w:r>
      <w:proofErr w:type="spellStart"/>
      <w:r w:rsidRPr="0011513C">
        <w:t>Prometheus</w:t>
      </w:r>
      <w:proofErr w:type="spellEnd"/>
      <w:r w:rsidRPr="0011513C">
        <w:t xml:space="preserve"> распространяется в виде единственного исполняемого файла или </w:t>
      </w:r>
      <w:proofErr w:type="spellStart"/>
      <w:r w:rsidRPr="0011513C">
        <w:t>Docker</w:t>
      </w:r>
      <w:proofErr w:type="spellEnd"/>
      <w:r w:rsidRPr="0011513C">
        <w:t>-образа, что упрощает контейнеризацию.</w:t>
      </w:r>
    </w:p>
    <w:p w14:paraId="4D6B9E6B" w14:textId="1DE88BBD" w:rsidR="0011513C" w:rsidRPr="0011513C" w:rsidRDefault="0011513C" w:rsidP="0011513C">
      <w:pPr>
        <w:numPr>
          <w:ilvl w:val="0"/>
          <w:numId w:val="29"/>
        </w:numPr>
        <w:tabs>
          <w:tab w:val="clear" w:pos="720"/>
          <w:tab w:val="num" w:pos="851"/>
        </w:tabs>
        <w:spacing w:after="0" w:line="360" w:lineRule="auto"/>
        <w:ind w:left="851"/>
        <w:jc w:val="both"/>
      </w:pPr>
      <w:r w:rsidRPr="0011513C">
        <w:t xml:space="preserve">Отказ от </w:t>
      </w:r>
      <w:proofErr w:type="spellStart"/>
      <w:r w:rsidRPr="0011513C">
        <w:t>Zabbix</w:t>
      </w:r>
      <w:proofErr w:type="spellEnd"/>
      <w:r>
        <w:t>.</w:t>
      </w:r>
      <w:r w:rsidRPr="0011513C">
        <w:t xml:space="preserve"> </w:t>
      </w:r>
      <w:proofErr w:type="spellStart"/>
      <w:r w:rsidRPr="0011513C">
        <w:t>Zabbix</w:t>
      </w:r>
      <w:proofErr w:type="spellEnd"/>
      <w:r w:rsidRPr="0011513C">
        <w:t xml:space="preserve"> предоставляет полный цикл мониторинга, но его архитектура избыточно сложна для задач сбора и хранения метрик от разнородных источников. Кроме того, он требует отдельной базы данных и имеет более высокий порог входа.</w:t>
      </w:r>
    </w:p>
    <w:p w14:paraId="34A94484" w14:textId="3B5D1C0D" w:rsidR="0011513C" w:rsidRPr="0011513C" w:rsidRDefault="0011513C" w:rsidP="0011513C">
      <w:pPr>
        <w:numPr>
          <w:ilvl w:val="0"/>
          <w:numId w:val="29"/>
        </w:numPr>
        <w:tabs>
          <w:tab w:val="clear" w:pos="720"/>
          <w:tab w:val="num" w:pos="851"/>
        </w:tabs>
        <w:spacing w:after="0" w:line="360" w:lineRule="auto"/>
        <w:ind w:left="851"/>
        <w:jc w:val="both"/>
      </w:pPr>
      <w:r w:rsidRPr="0011513C">
        <w:t xml:space="preserve">Отказ от </w:t>
      </w:r>
      <w:proofErr w:type="spellStart"/>
      <w:r w:rsidRPr="0011513C">
        <w:t>Telegraf</w:t>
      </w:r>
      <w:proofErr w:type="spellEnd"/>
      <w:r>
        <w:t>.</w:t>
      </w:r>
      <w:r w:rsidRPr="0011513C">
        <w:t xml:space="preserve"> </w:t>
      </w:r>
      <w:proofErr w:type="spellStart"/>
      <w:r w:rsidRPr="0011513C">
        <w:t>Telegraf</w:t>
      </w:r>
      <w:proofErr w:type="spellEnd"/>
      <w:r w:rsidRPr="0011513C">
        <w:t xml:space="preserve"> является лишь агентом и не предоставляет собственного хранилища. Использование </w:t>
      </w:r>
      <w:proofErr w:type="spellStart"/>
      <w:r w:rsidRPr="0011513C">
        <w:t>Telegraf</w:t>
      </w:r>
      <w:proofErr w:type="spellEnd"/>
      <w:r w:rsidRPr="0011513C">
        <w:t xml:space="preserve"> потребовало бы дополнительного выбора базы данных (</w:t>
      </w:r>
      <w:proofErr w:type="spellStart"/>
      <w:r w:rsidRPr="0011513C">
        <w:t>InfluxDB</w:t>
      </w:r>
      <w:proofErr w:type="spellEnd"/>
      <w:r w:rsidRPr="0011513C">
        <w:t xml:space="preserve">, </w:t>
      </w:r>
      <w:proofErr w:type="spellStart"/>
      <w:r w:rsidRPr="0011513C">
        <w:t>Prometheus</w:t>
      </w:r>
      <w:proofErr w:type="spellEnd"/>
      <w:r w:rsidRPr="0011513C">
        <w:t xml:space="preserve"> и т.д.), что увеличивает количество компонентов без явных преимуществ.</w:t>
      </w:r>
    </w:p>
    <w:p w14:paraId="2ACA6A64" w14:textId="1FCEB5D0" w:rsidR="0011513C" w:rsidRDefault="008C2FF2" w:rsidP="00562696">
      <w:pPr>
        <w:spacing w:after="0" w:line="360" w:lineRule="auto"/>
        <w:ind w:firstLine="851"/>
        <w:jc w:val="both"/>
      </w:pPr>
      <w:r w:rsidRPr="008C2FF2">
        <w:t xml:space="preserve">Однако ни одна из существующих систем не предоставляет гибкого </w:t>
      </w:r>
      <w:proofErr w:type="spellStart"/>
      <w:r w:rsidRPr="008C2FF2">
        <w:t>push</w:t>
      </w:r>
      <w:proofErr w:type="spellEnd"/>
      <w:r w:rsidRPr="008C2FF2">
        <w:t>-API для приёма метрик от произвольных приложений. Поэтому в рамках дипломной работы разрабатывается собственное ядро, которое:</w:t>
      </w:r>
    </w:p>
    <w:p w14:paraId="60B54217" w14:textId="77777777" w:rsidR="008C2FF2" w:rsidRPr="008C2FF2" w:rsidRDefault="008C2FF2" w:rsidP="008C2FF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8C2FF2">
        <w:t xml:space="preserve">принимает метрики по </w:t>
      </w:r>
      <w:proofErr w:type="spellStart"/>
      <w:r w:rsidRPr="008C2FF2">
        <w:t>push</w:t>
      </w:r>
      <w:proofErr w:type="spellEnd"/>
      <w:r w:rsidRPr="008C2FF2">
        <w:t>-модели через REST API;</w:t>
      </w:r>
    </w:p>
    <w:p w14:paraId="24B5467F" w14:textId="77777777" w:rsidR="008C2FF2" w:rsidRPr="008C2FF2" w:rsidRDefault="008C2FF2" w:rsidP="008C2FF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8C2FF2">
        <w:t xml:space="preserve">сохраняет их в </w:t>
      </w:r>
      <w:proofErr w:type="spellStart"/>
      <w:r w:rsidRPr="008C2FF2">
        <w:t>PostgreSQL</w:t>
      </w:r>
      <w:proofErr w:type="spellEnd"/>
      <w:r w:rsidRPr="008C2FF2">
        <w:t xml:space="preserve"> для долговременного хранения;</w:t>
      </w:r>
    </w:p>
    <w:p w14:paraId="1DC328C6" w14:textId="2C63AD48" w:rsidR="008C2FF2" w:rsidRPr="0011513C" w:rsidRDefault="008C2FF2" w:rsidP="008C2FF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8C2FF2">
        <w:lastRenderedPageBreak/>
        <w:t xml:space="preserve">экспортирует метрики в формате </w:t>
      </w:r>
      <w:proofErr w:type="spellStart"/>
      <w:r w:rsidRPr="008C2FF2">
        <w:t>Prometheus</w:t>
      </w:r>
      <w:proofErr w:type="spellEnd"/>
      <w:r w:rsidRPr="008C2FF2">
        <w:t xml:space="preserve"> через стандартный </w:t>
      </w:r>
      <w:proofErr w:type="spellStart"/>
      <w:r w:rsidRPr="008C2FF2">
        <w:t>эндпоинт</w:t>
      </w:r>
      <w:proofErr w:type="spellEnd"/>
      <w:r w:rsidRPr="008C2FF2">
        <w:t> /</w:t>
      </w:r>
      <w:proofErr w:type="spellStart"/>
      <w:r w:rsidRPr="008C2FF2">
        <w:t>metrics</w:t>
      </w:r>
      <w:proofErr w:type="spellEnd"/>
      <w:r w:rsidRPr="008C2FF2">
        <w:t>.</w:t>
      </w:r>
    </w:p>
    <w:p w14:paraId="6687A0E0" w14:textId="7B1929C2" w:rsidR="00562696" w:rsidRPr="00562696" w:rsidRDefault="00562696" w:rsidP="00562696">
      <w:pPr>
        <w:spacing w:after="0" w:line="360" w:lineRule="auto"/>
        <w:ind w:firstLine="851"/>
        <w:jc w:val="both"/>
      </w:pPr>
      <w:r w:rsidRPr="00562696">
        <w:t xml:space="preserve">Анализ существующих систем показывает, что большинство из них либо ориентировано на определённую модель сбора (только </w:t>
      </w:r>
      <w:proofErr w:type="spellStart"/>
      <w:r w:rsidRPr="00562696">
        <w:t>pull</w:t>
      </w:r>
      <w:proofErr w:type="spellEnd"/>
      <w:r w:rsidRPr="00562696">
        <w:t xml:space="preserve"> или только </w:t>
      </w:r>
      <w:proofErr w:type="spellStart"/>
      <w:r w:rsidRPr="00562696">
        <w:t>push</w:t>
      </w:r>
      <w:proofErr w:type="spellEnd"/>
      <w:r w:rsidRPr="00562696">
        <w:t>), либо содержит избыточные компоненты, либо требует значительных усилий на настройку для кастомизированных сценариев валидации данных. В то же время во многих прикладных задачах возникает потребность в простом, лёгком сервисе, который принимает метрики по HTTP, проверяет их по пользовательским правилам и сохраняет в реляционную или временную базу данных без необходимости разворачивать сложные стеки.</w:t>
      </w:r>
    </w:p>
    <w:p w14:paraId="31F36C95" w14:textId="77777777" w:rsidR="00562696" w:rsidRPr="00562696" w:rsidRDefault="00562696" w:rsidP="00562696">
      <w:pPr>
        <w:pStyle w:val="2"/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7336696"/>
      <w:r w:rsidRPr="00562696">
        <w:rPr>
          <w:rFonts w:ascii="Times New Roman" w:hAnsi="Times New Roman" w:cs="Times New Roman"/>
          <w:color w:val="000000" w:themeColor="text1"/>
          <w:sz w:val="28"/>
          <w:szCs w:val="28"/>
        </w:rPr>
        <w:t>1.3. Архитектурные подходы к сбору метрик</w:t>
      </w:r>
      <w:bookmarkEnd w:id="4"/>
    </w:p>
    <w:p w14:paraId="192056BD" w14:textId="77777777" w:rsidR="00562696" w:rsidRPr="00562696" w:rsidRDefault="00562696" w:rsidP="00562696">
      <w:pPr>
        <w:spacing w:after="0" w:line="360" w:lineRule="auto"/>
        <w:ind w:firstLine="851"/>
        <w:jc w:val="both"/>
      </w:pPr>
      <w:r w:rsidRPr="00562696">
        <w:t>При проектировании системы сбора метрик ключевым является выбор архитектурной модели взаимодействия между источниками данных и центральным хранилищем. Можно выделить два основных подхода: </w:t>
      </w:r>
      <w:proofErr w:type="spellStart"/>
      <w:r w:rsidRPr="00562696">
        <w:t>pull</w:t>
      </w:r>
      <w:proofErr w:type="spellEnd"/>
      <w:r w:rsidRPr="00562696">
        <w:t> (сервер опрашивает клиентов) и </w:t>
      </w:r>
      <w:proofErr w:type="spellStart"/>
      <w:r w:rsidRPr="00562696">
        <w:t>push</w:t>
      </w:r>
      <w:proofErr w:type="spellEnd"/>
      <w:r w:rsidRPr="00562696">
        <w:t> (клиенты отправляют данные на сервер).</w:t>
      </w:r>
    </w:p>
    <w:p w14:paraId="08AC45A3" w14:textId="77777777" w:rsidR="00562696" w:rsidRPr="00562696" w:rsidRDefault="00562696" w:rsidP="00562696">
      <w:pPr>
        <w:spacing w:after="0" w:line="360" w:lineRule="auto"/>
        <w:ind w:firstLine="851"/>
        <w:jc w:val="both"/>
      </w:pPr>
      <w:r w:rsidRPr="00562696">
        <w:t>Pull-модель предполагает, что сервер мониторинга инициирует соединение к каждому источнику метрик, запрашивая актуальные значения. Преимущества такой модели:</w:t>
      </w:r>
    </w:p>
    <w:p w14:paraId="11D07051" w14:textId="77777777" w:rsidR="00562696" w:rsidRPr="00562696" w:rsidRDefault="00562696" w:rsidP="00562696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562696">
        <w:t>централизованный контроль над расписанием сбора;</w:t>
      </w:r>
    </w:p>
    <w:p w14:paraId="0471A0FB" w14:textId="77777777" w:rsidR="00562696" w:rsidRPr="00562696" w:rsidRDefault="00562696" w:rsidP="00562696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562696">
        <w:t>упрощённое обнаружение новых целей (</w:t>
      </w:r>
      <w:proofErr w:type="spellStart"/>
      <w:r w:rsidRPr="00562696">
        <w:t>service</w:t>
      </w:r>
      <w:proofErr w:type="spellEnd"/>
      <w:r w:rsidRPr="00562696">
        <w:t xml:space="preserve"> </w:t>
      </w:r>
      <w:proofErr w:type="spellStart"/>
      <w:r w:rsidRPr="00562696">
        <w:t>discovery</w:t>
      </w:r>
      <w:proofErr w:type="spellEnd"/>
      <w:r w:rsidRPr="00562696">
        <w:t>);</w:t>
      </w:r>
    </w:p>
    <w:p w14:paraId="05B391E5" w14:textId="0B60C361" w:rsidR="00073246" w:rsidRPr="00644F8E" w:rsidRDefault="00562696" w:rsidP="00562696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562696">
        <w:t>возможность легко масштабировать серверную часть, не меняя конфигурацию клиентов.</w:t>
      </w:r>
    </w:p>
    <w:p w14:paraId="62241797" w14:textId="77777777" w:rsidR="00562696" w:rsidRPr="00562696" w:rsidRDefault="00562696" w:rsidP="00562696">
      <w:pPr>
        <w:spacing w:after="0" w:line="360" w:lineRule="auto"/>
        <w:ind w:firstLine="851"/>
        <w:jc w:val="both"/>
      </w:pPr>
      <w:r w:rsidRPr="00562696">
        <w:t xml:space="preserve">Однако у </w:t>
      </w:r>
      <w:proofErr w:type="spellStart"/>
      <w:r w:rsidRPr="00562696">
        <w:t>pull</w:t>
      </w:r>
      <w:proofErr w:type="spellEnd"/>
      <w:r w:rsidRPr="00562696">
        <w:t xml:space="preserve">-модели есть и недостатки. Во-первых, сервер должен иметь сетевую доступность ко всем источникам, что проблематично в средах с изолированными сегментами или устройствами за NAT. Во-вторых, при большом количестве целей возникает риск перегрузки сервера одновременными запросами. В-третьих, клиенты должны быть настроены на экспонирование метрик, что не всегда возможно для </w:t>
      </w:r>
      <w:proofErr w:type="spellStart"/>
      <w:r w:rsidRPr="00562696">
        <w:t>legacy</w:t>
      </w:r>
      <w:proofErr w:type="spellEnd"/>
      <w:r w:rsidRPr="00562696">
        <w:t>-систем.</w:t>
      </w:r>
    </w:p>
    <w:p w14:paraId="1DA9F325" w14:textId="77777777" w:rsidR="00562696" w:rsidRPr="00562696" w:rsidRDefault="00562696" w:rsidP="00562696">
      <w:pPr>
        <w:spacing w:after="0" w:line="360" w:lineRule="auto"/>
        <w:ind w:firstLine="851"/>
        <w:jc w:val="both"/>
      </w:pPr>
      <w:proofErr w:type="spellStart"/>
      <w:r w:rsidRPr="00562696">
        <w:lastRenderedPageBreak/>
        <w:t>Push</w:t>
      </w:r>
      <w:proofErr w:type="spellEnd"/>
      <w:r w:rsidRPr="00562696">
        <w:t>-модель работает иначе: каждый клиент самостоятельно отправляет метрики на центральный сервер (или в промежуточный буфер). Достоинства:</w:t>
      </w:r>
    </w:p>
    <w:p w14:paraId="769C74A1" w14:textId="77777777" w:rsidR="00562696" w:rsidRPr="00562696" w:rsidRDefault="00562696" w:rsidP="00562696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562696">
        <w:t>не требуется открывать доступ извне к клиентам;</w:t>
      </w:r>
    </w:p>
    <w:p w14:paraId="6B3332EE" w14:textId="77777777" w:rsidR="00562696" w:rsidRPr="00562696" w:rsidRDefault="00562696" w:rsidP="00562696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562696">
        <w:t>клиенты могут отправлять данные асинхронно, в том числе по расписанию;</w:t>
      </w:r>
    </w:p>
    <w:p w14:paraId="158B5C61" w14:textId="27DA3DF1" w:rsidR="00562696" w:rsidRPr="00562696" w:rsidRDefault="00562696" w:rsidP="00562696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562696">
        <w:t>легче организовать передачу метрик через очереди сообщений или шлюзы.</w:t>
      </w:r>
    </w:p>
    <w:p w14:paraId="6E0A2A39" w14:textId="77777777" w:rsidR="00562696" w:rsidRPr="00562696" w:rsidRDefault="00562696" w:rsidP="00562696">
      <w:pPr>
        <w:spacing w:after="0" w:line="360" w:lineRule="auto"/>
        <w:ind w:firstLine="851"/>
        <w:jc w:val="both"/>
      </w:pPr>
      <w:r w:rsidRPr="00562696">
        <w:t xml:space="preserve">Недостатки </w:t>
      </w:r>
      <w:proofErr w:type="spellStart"/>
      <w:r w:rsidRPr="00562696">
        <w:t>push</w:t>
      </w:r>
      <w:proofErr w:type="spellEnd"/>
      <w:r w:rsidRPr="00562696">
        <w:t xml:space="preserve">-подхода связаны с возможностью потери данных при перегрузках сервера (если нет буферизации) и необходимостью аутентификации каждого клиента для предотвращения поддельных данных. Также при </w:t>
      </w:r>
      <w:proofErr w:type="spellStart"/>
      <w:r w:rsidRPr="00562696">
        <w:t>push</w:t>
      </w:r>
      <w:proofErr w:type="spellEnd"/>
      <w:r w:rsidRPr="00562696">
        <w:t>-модели сложнее обеспечить единое расписание опроса, так как каждый клиент работает независимо.</w:t>
      </w:r>
    </w:p>
    <w:p w14:paraId="1702B66F" w14:textId="77777777" w:rsidR="00562696" w:rsidRPr="00562696" w:rsidRDefault="00562696" w:rsidP="00562696">
      <w:pPr>
        <w:spacing w:after="0" w:line="360" w:lineRule="auto"/>
        <w:ind w:firstLine="851"/>
        <w:jc w:val="both"/>
      </w:pPr>
      <w:r w:rsidRPr="00562696">
        <w:t xml:space="preserve">Многие современные системы используют гибридный подход: например, </w:t>
      </w:r>
      <w:proofErr w:type="spellStart"/>
      <w:r w:rsidRPr="00562696">
        <w:t>Zabbix</w:t>
      </w:r>
      <w:proofErr w:type="spellEnd"/>
      <w:r w:rsidRPr="00562696">
        <w:t xml:space="preserve"> поддерживает и активные агенты (</w:t>
      </w:r>
      <w:proofErr w:type="spellStart"/>
      <w:r w:rsidRPr="00562696">
        <w:t>push</w:t>
      </w:r>
      <w:proofErr w:type="spellEnd"/>
      <w:r w:rsidRPr="00562696">
        <w:t>), и опрос (</w:t>
      </w:r>
      <w:proofErr w:type="spellStart"/>
      <w:r w:rsidRPr="00562696">
        <w:t>pull</w:t>
      </w:r>
      <w:proofErr w:type="spellEnd"/>
      <w:r w:rsidRPr="00562696">
        <w:t xml:space="preserve">). </w:t>
      </w:r>
      <w:proofErr w:type="spellStart"/>
      <w:r w:rsidRPr="00562696">
        <w:t>Prometheus</w:t>
      </w:r>
      <w:proofErr w:type="spellEnd"/>
      <w:r w:rsidRPr="00562696">
        <w:t xml:space="preserve"> изначально был </w:t>
      </w:r>
      <w:proofErr w:type="spellStart"/>
      <w:r w:rsidRPr="00562696">
        <w:t>pull</w:t>
      </w:r>
      <w:proofErr w:type="spellEnd"/>
      <w:r w:rsidRPr="00562696">
        <w:t xml:space="preserve">, но позже добавил поддержку </w:t>
      </w:r>
      <w:proofErr w:type="spellStart"/>
      <w:r w:rsidRPr="00562696">
        <w:t>push</w:t>
      </w:r>
      <w:proofErr w:type="spellEnd"/>
      <w:r w:rsidRPr="00562696">
        <w:t>-шлюза для кратковременных задач.</w:t>
      </w:r>
    </w:p>
    <w:p w14:paraId="5E1D7F30" w14:textId="77777777" w:rsidR="00562696" w:rsidRPr="00562696" w:rsidRDefault="00562696" w:rsidP="00562696">
      <w:pPr>
        <w:spacing w:after="0" w:line="360" w:lineRule="auto"/>
        <w:ind w:firstLine="851"/>
        <w:jc w:val="both"/>
      </w:pPr>
      <w:r w:rsidRPr="00562696">
        <w:t xml:space="preserve">Выбор между </w:t>
      </w:r>
      <w:proofErr w:type="spellStart"/>
      <w:r w:rsidRPr="00562696">
        <w:t>pull</w:t>
      </w:r>
      <w:proofErr w:type="spellEnd"/>
      <w:r w:rsidRPr="00562696">
        <w:t xml:space="preserve"> и </w:t>
      </w:r>
      <w:proofErr w:type="spellStart"/>
      <w:r w:rsidRPr="00562696">
        <w:t>push</w:t>
      </w:r>
      <w:proofErr w:type="spellEnd"/>
      <w:r w:rsidRPr="00562696">
        <w:t xml:space="preserve"> зависит от конкретных условий эксплуатации: если все источники находятся в одной сети и доступны из центра мониторинга, </w:t>
      </w:r>
      <w:proofErr w:type="spellStart"/>
      <w:r w:rsidRPr="00562696">
        <w:t>pull</w:t>
      </w:r>
      <w:proofErr w:type="spellEnd"/>
      <w:r w:rsidRPr="00562696">
        <w:t xml:space="preserve"> может быть проще. Если же источники распределены за NAT, работают в изолированных контурах или должны отправлять данные по событию, предпочтительнее </w:t>
      </w:r>
      <w:proofErr w:type="spellStart"/>
      <w:r w:rsidRPr="00562696">
        <w:t>push</w:t>
      </w:r>
      <w:proofErr w:type="spellEnd"/>
      <w:r w:rsidRPr="00562696">
        <w:t xml:space="preserve">. В рамках данной работы была выбрана </w:t>
      </w:r>
      <w:proofErr w:type="spellStart"/>
      <w:r w:rsidRPr="00562696">
        <w:t>push</w:t>
      </w:r>
      <w:proofErr w:type="spellEnd"/>
      <w:r w:rsidRPr="00562696">
        <w:t>-модель, поскольку она лучше соответствует требованиям приёма метрик из разнородных источников, не требующих открытия внешних портов.</w:t>
      </w:r>
    </w:p>
    <w:p w14:paraId="390DDF25" w14:textId="643662F5" w:rsidR="00562696" w:rsidRPr="00562696" w:rsidRDefault="00562696" w:rsidP="00562696">
      <w:pPr>
        <w:pStyle w:val="2"/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7336697"/>
      <w:r w:rsidRPr="00562696">
        <w:rPr>
          <w:rFonts w:ascii="Times New Roman" w:hAnsi="Times New Roman" w:cs="Times New Roman"/>
          <w:color w:val="000000" w:themeColor="text1"/>
          <w:sz w:val="28"/>
          <w:szCs w:val="28"/>
        </w:rPr>
        <w:t>1.4. Методы валидации данных в системах мониторинга</w:t>
      </w:r>
      <w:bookmarkEnd w:id="5"/>
    </w:p>
    <w:p w14:paraId="099E36F2" w14:textId="77777777" w:rsidR="00562696" w:rsidRPr="00562696" w:rsidRDefault="00562696" w:rsidP="00562696">
      <w:pPr>
        <w:spacing w:after="0" w:line="360" w:lineRule="auto"/>
        <w:ind w:firstLine="851"/>
        <w:jc w:val="both"/>
      </w:pPr>
      <w:r w:rsidRPr="00562696">
        <w:t xml:space="preserve">Одной из ключевых проблем при сборе метрик является обеспечение достоверности поступающих данных. Источники могут отправлять некорректные значения по разным причинам: ошибки в самом источнике, сбои сети, умышленная подмена данных или просто неверная конфигурация. Если такие данные попадают в хранилище, они искажают статистику, могут приводить </w:t>
      </w:r>
      <w:r w:rsidRPr="00562696">
        <w:lastRenderedPageBreak/>
        <w:t>к ложным срабатываниям систем оповещения и снижают ценность накопленной информации.</w:t>
      </w:r>
    </w:p>
    <w:p w14:paraId="15AE88E1" w14:textId="77777777" w:rsidR="00562696" w:rsidRPr="00562696" w:rsidRDefault="00562696" w:rsidP="00562696">
      <w:pPr>
        <w:spacing w:after="0" w:line="360" w:lineRule="auto"/>
        <w:ind w:firstLine="851"/>
        <w:jc w:val="both"/>
      </w:pPr>
      <w:r w:rsidRPr="00562696">
        <w:t>Валидация данных может выполняться на разных этапах: на стороне клиента перед отправкой, на стороне сервера при приёме или в процессе постобработки. Наиболее распространённые методы валидации включают:</w:t>
      </w:r>
    </w:p>
    <w:p w14:paraId="5E876ADC" w14:textId="77777777" w:rsidR="00562696" w:rsidRPr="00562696" w:rsidRDefault="00562696" w:rsidP="00562696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562696">
        <w:t>Проверка типа и формата. Каждой метрике должен соответствовать ожидаемый тип данных (число с плавающей точкой, целое, строка). Также может проверяться формат временной метки (</w:t>
      </w:r>
      <w:proofErr w:type="spellStart"/>
      <w:r w:rsidRPr="00562696">
        <w:t>timestamp</w:t>
      </w:r>
      <w:proofErr w:type="spellEnd"/>
      <w:r w:rsidRPr="00562696">
        <w:t>) и корректность идентификаторов (названий метрик, тегов).</w:t>
      </w:r>
    </w:p>
    <w:p w14:paraId="0C1B50FE" w14:textId="77777777" w:rsidR="00562696" w:rsidRPr="00562696" w:rsidRDefault="00562696" w:rsidP="00562696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562696">
        <w:t>Проверка допустимых значений (</w:t>
      </w:r>
      <w:proofErr w:type="spellStart"/>
      <w:r w:rsidRPr="00562696">
        <w:t>range</w:t>
      </w:r>
      <w:proofErr w:type="spellEnd"/>
      <w:r w:rsidRPr="00562696">
        <w:t xml:space="preserve"> </w:t>
      </w:r>
      <w:proofErr w:type="spellStart"/>
      <w:r w:rsidRPr="00562696">
        <w:t>validation</w:t>
      </w:r>
      <w:proofErr w:type="spellEnd"/>
      <w:r w:rsidRPr="00562696">
        <w:t>). Для многих метрик задаются разумные границы: например, загрузка CPU не может быть меньше 0 и больше 100, количество свободной памяти не может быть отрицательным. Выход за пределы может означать ошибку источника.</w:t>
      </w:r>
    </w:p>
    <w:p w14:paraId="0EFED64D" w14:textId="77777777" w:rsidR="00562696" w:rsidRPr="00562696" w:rsidRDefault="00562696" w:rsidP="00562696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562696">
        <w:t>Проверка частоты поступления. Слишком редкие или слишком частые обновления могут сигнализировать о проблемах с источником или сетевыми задержками. Для каждой метрики может быть задан ожидаемый интервал между сообщениями.</w:t>
      </w:r>
    </w:p>
    <w:p w14:paraId="616FFA06" w14:textId="77777777" w:rsidR="00562696" w:rsidRPr="00562696" w:rsidRDefault="00562696" w:rsidP="00562696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562696">
        <w:t>Проверка целостности и подлинности. При передаче через открытые сети может потребоваться проверка цифровой подписи или аутентификация клиента, чтобы убедиться, что данные действительно получены от доверенного источника.</w:t>
      </w:r>
    </w:p>
    <w:p w14:paraId="1FD79EE9" w14:textId="77777777" w:rsidR="00562696" w:rsidRPr="00562696" w:rsidRDefault="00562696" w:rsidP="00562696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562696">
        <w:t>Скоринг и аномалии. Более сложные методы, основанные на статистическом анализе предыдущих значений, позволяют выявлять выбросы, не укладывающиеся в исторический тренд. Такие методы требуют хранения истории и больше вычислительных ресурсов, но обеспечивают высокую степень защиты от искажений.</w:t>
      </w:r>
    </w:p>
    <w:p w14:paraId="729C6B82" w14:textId="7E1C4F0D" w:rsidR="004F7860" w:rsidRDefault="0059012E" w:rsidP="0059012E">
      <w:pPr>
        <w:spacing w:after="0" w:line="360" w:lineRule="auto"/>
        <w:ind w:firstLine="851"/>
        <w:jc w:val="both"/>
      </w:pPr>
      <w:r w:rsidRPr="0059012E">
        <w:t xml:space="preserve">В разрабатываемой системе был сделан акцент на валидацию на стороне сервера сразу после приёма данных, поскольку это позволяет централизованно управлять правилами и не усложнять клиентскую часть. Основными методами </w:t>
      </w:r>
      <w:r w:rsidRPr="0059012E">
        <w:lastRenderedPageBreak/>
        <w:t>стали проверка типов, проверка допустимых диапазонов и аутентификация клиентов на основе заранее сконфигурированных ключей.</w:t>
      </w:r>
    </w:p>
    <w:p w14:paraId="4BCB99AD" w14:textId="6773A016" w:rsidR="00A9361D" w:rsidRDefault="00A9361D" w:rsidP="00A9361D">
      <w:pPr>
        <w:pStyle w:val="2"/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7336698"/>
      <w:r w:rsidRPr="00EA12AC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1.5 Заключение</w:t>
      </w:r>
      <w:bookmarkEnd w:id="6"/>
    </w:p>
    <w:p w14:paraId="67E828AB" w14:textId="77777777" w:rsidR="00A9361D" w:rsidRPr="00A9361D" w:rsidRDefault="00A9361D" w:rsidP="00A9361D">
      <w:pPr>
        <w:spacing w:after="0" w:line="360" w:lineRule="auto"/>
        <w:ind w:firstLine="851"/>
        <w:jc w:val="both"/>
      </w:pPr>
      <w:r w:rsidRPr="00A9361D">
        <w:t>В первой главе проведён анализ предметной области систем мониторинга и самодиагностики. Рассмотрены основные понятия метрик, их классификация (системные, прикладные, бизнес-метрики) и модели сбора данных (</w:t>
      </w:r>
      <w:proofErr w:type="spellStart"/>
      <w:r w:rsidRPr="00A9361D">
        <w:t>push</w:t>
      </w:r>
      <w:proofErr w:type="spellEnd"/>
      <w:r w:rsidRPr="00A9361D">
        <w:t xml:space="preserve"> и </w:t>
      </w:r>
      <w:proofErr w:type="spellStart"/>
      <w:r w:rsidRPr="00A9361D">
        <w:t>pull</w:t>
      </w:r>
      <w:proofErr w:type="spellEnd"/>
      <w:r w:rsidRPr="00A9361D">
        <w:t>). Выявлены ключевые требования к современным системам сбора метрик: надёжность, масштабируемость, производительность, гибкость и простота интеграции.</w:t>
      </w:r>
    </w:p>
    <w:p w14:paraId="506D1D29" w14:textId="77777777" w:rsidR="00A9361D" w:rsidRPr="00A9361D" w:rsidRDefault="00A9361D" w:rsidP="00A9361D">
      <w:pPr>
        <w:spacing w:after="0" w:line="360" w:lineRule="auto"/>
        <w:ind w:firstLine="851"/>
        <w:jc w:val="both"/>
      </w:pPr>
      <w:r w:rsidRPr="00A9361D">
        <w:t xml:space="preserve">Выполнен обзор существующих решений – </w:t>
      </w:r>
      <w:proofErr w:type="spellStart"/>
      <w:r w:rsidRPr="00A9361D">
        <w:t>Prometheus</w:t>
      </w:r>
      <w:proofErr w:type="spellEnd"/>
      <w:r w:rsidRPr="00A9361D">
        <w:t xml:space="preserve">, </w:t>
      </w:r>
      <w:proofErr w:type="spellStart"/>
      <w:r w:rsidRPr="00A9361D">
        <w:t>Zabbix</w:t>
      </w:r>
      <w:proofErr w:type="spellEnd"/>
      <w:r w:rsidRPr="00A9361D">
        <w:t xml:space="preserve">, </w:t>
      </w:r>
      <w:proofErr w:type="spellStart"/>
      <w:r w:rsidRPr="00A9361D">
        <w:t>Telegraf</w:t>
      </w:r>
      <w:proofErr w:type="spellEnd"/>
      <w:r w:rsidRPr="00A9361D">
        <w:t xml:space="preserve">. На основе сформулированных критериев сравнения (модель сбора, поддержка кастомных метрик, визуализация, развёртывание, отказоустойчивость) установлено, что ни одна из готовых систем в полной мере не удовлетворяет специфическим задачам самодиагностики информационной системы. </w:t>
      </w:r>
      <w:proofErr w:type="spellStart"/>
      <w:r w:rsidRPr="00A9361D">
        <w:t>Prometheus</w:t>
      </w:r>
      <w:proofErr w:type="spellEnd"/>
      <w:r w:rsidRPr="00A9361D">
        <w:t xml:space="preserve"> обеспечивает мощное хранилище временных рядов и гибкую визуализацию через </w:t>
      </w:r>
      <w:proofErr w:type="spellStart"/>
      <w:r w:rsidRPr="00A9361D">
        <w:t>Grafana</w:t>
      </w:r>
      <w:proofErr w:type="spellEnd"/>
      <w:r w:rsidRPr="00A9361D">
        <w:t xml:space="preserve">, но требует дополнительных усилий для сбора произвольных метрик. </w:t>
      </w:r>
      <w:proofErr w:type="spellStart"/>
      <w:r w:rsidRPr="00A9361D">
        <w:t>Zabbix</w:t>
      </w:r>
      <w:proofErr w:type="spellEnd"/>
      <w:r w:rsidRPr="00A9361D">
        <w:t xml:space="preserve"> избыточно сложен, </w:t>
      </w:r>
      <w:proofErr w:type="spellStart"/>
      <w:r w:rsidRPr="00A9361D">
        <w:t>Telegraf</w:t>
      </w:r>
      <w:proofErr w:type="spellEnd"/>
      <w:r w:rsidRPr="00A9361D">
        <w:t xml:space="preserve"> не предоставляет собственного хранилища.</w:t>
      </w:r>
    </w:p>
    <w:p w14:paraId="05047D19" w14:textId="4CF9C062" w:rsidR="00A9361D" w:rsidRDefault="00A9361D" w:rsidP="00A9361D">
      <w:pPr>
        <w:spacing w:after="0" w:line="360" w:lineRule="auto"/>
        <w:ind w:firstLine="851"/>
        <w:jc w:val="both"/>
      </w:pPr>
      <w:r w:rsidRPr="00A9361D">
        <w:t xml:space="preserve">Обоснована необходимость разработки собственного модуля сбора метрик, который сочетает лёгкость кастомного ядра для приёма данных по </w:t>
      </w:r>
      <w:proofErr w:type="spellStart"/>
      <w:r w:rsidRPr="00A9361D">
        <w:t>push</w:t>
      </w:r>
      <w:proofErr w:type="spellEnd"/>
      <w:r w:rsidRPr="00A9361D">
        <w:t xml:space="preserve">-модели и интеграцию с </w:t>
      </w:r>
      <w:proofErr w:type="spellStart"/>
      <w:r w:rsidRPr="00A9361D">
        <w:t>Prometheus</w:t>
      </w:r>
      <w:proofErr w:type="spellEnd"/>
      <w:r w:rsidRPr="00A9361D">
        <w:t xml:space="preserve"> для долговременного хранения и визуализации. Такой подход позволяет сохранить стандарты индустрии и одновременно обеспечить гибкость сбора специфических метрик.</w:t>
      </w:r>
    </w:p>
    <w:p w14:paraId="006F681D" w14:textId="05A6FC14" w:rsidR="00A9361D" w:rsidRPr="00A9361D" w:rsidRDefault="00A9361D" w:rsidP="00A9361D">
      <w:pPr>
        <w:spacing w:line="259" w:lineRule="auto"/>
      </w:pPr>
      <w:r>
        <w:br w:type="page"/>
      </w:r>
    </w:p>
    <w:p w14:paraId="6391CE73" w14:textId="5EAEC565" w:rsidR="004F7860" w:rsidRPr="004F7860" w:rsidRDefault="004F7860" w:rsidP="004F7860">
      <w:pPr>
        <w:pStyle w:val="1"/>
        <w:spacing w:before="240" w:after="2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7" w:name="_Toc227336699"/>
      <w:r w:rsidRPr="004F7860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2 ПРОЕКТИРОВАНИЕ МОДУЛЯ СБОРА МЕТРИК</w:t>
      </w:r>
      <w:bookmarkEnd w:id="7"/>
    </w:p>
    <w:p w14:paraId="6403C40C" w14:textId="244F703E" w:rsidR="004F7860" w:rsidRPr="0064560E" w:rsidRDefault="004F7860" w:rsidP="0064560E">
      <w:pPr>
        <w:pStyle w:val="2"/>
        <w:spacing w:before="240"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27336700"/>
      <w:r w:rsidRPr="0078073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2.1 </w:t>
      </w:r>
      <w:r w:rsidR="0064560E" w:rsidRPr="0078073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Проектирование модели данных</w:t>
      </w:r>
      <w:bookmarkEnd w:id="8"/>
    </w:p>
    <w:p w14:paraId="3B388E05" w14:textId="77777777" w:rsidR="0064560E" w:rsidRDefault="0064560E" w:rsidP="0064560E">
      <w:pPr>
        <w:spacing w:after="0" w:line="360" w:lineRule="auto"/>
        <w:ind w:firstLine="851"/>
        <w:jc w:val="both"/>
      </w:pPr>
      <w:r w:rsidRPr="0064560E">
        <w:t xml:space="preserve">В данном разделе описывается разработка модели данных для хранения метрик и информации об агентах. Модель представлена на трёх уровнях: концептуальном, логическом и физическом. В качестве системы управления базами данных выбрана </w:t>
      </w:r>
      <w:proofErr w:type="spellStart"/>
      <w:r w:rsidRPr="0064560E">
        <w:t>PostgreSQL</w:t>
      </w:r>
      <w:proofErr w:type="spellEnd"/>
      <w:r w:rsidRPr="0064560E">
        <w:t xml:space="preserve"> 15.</w:t>
      </w:r>
    </w:p>
    <w:p w14:paraId="3B2EE7A1" w14:textId="03A8A493" w:rsidR="004F7860" w:rsidRPr="0064560E" w:rsidRDefault="004F7860" w:rsidP="0064560E">
      <w:pPr>
        <w:pStyle w:val="3"/>
        <w:spacing w:before="240" w:after="240"/>
        <w:jc w:val="center"/>
        <w:rPr>
          <w:rFonts w:ascii="Times New Roman" w:hAnsi="Times New Roman" w:cs="Times New Roman"/>
          <w:color w:val="000000" w:themeColor="text1"/>
        </w:rPr>
      </w:pPr>
      <w:bookmarkStart w:id="9" w:name="_Toc227336701"/>
      <w:r w:rsidRPr="00780733">
        <w:rPr>
          <w:rFonts w:ascii="Times New Roman" w:hAnsi="Times New Roman" w:cs="Times New Roman"/>
          <w:color w:val="000000" w:themeColor="text1"/>
          <w:highlight w:val="yellow"/>
        </w:rPr>
        <w:t xml:space="preserve">2.1.1 </w:t>
      </w:r>
      <w:r w:rsidR="0064560E" w:rsidRPr="00780733">
        <w:rPr>
          <w:rFonts w:ascii="Times New Roman" w:hAnsi="Times New Roman" w:cs="Times New Roman"/>
          <w:color w:val="000000" w:themeColor="text1"/>
          <w:highlight w:val="yellow"/>
        </w:rPr>
        <w:t>Концептуальная модель данных</w:t>
      </w:r>
      <w:bookmarkEnd w:id="9"/>
    </w:p>
    <w:p w14:paraId="40824B56" w14:textId="501A3E12" w:rsidR="004F7860" w:rsidRDefault="0064560E" w:rsidP="0059012E">
      <w:pPr>
        <w:spacing w:after="0" w:line="360" w:lineRule="auto"/>
        <w:ind w:firstLine="851"/>
        <w:jc w:val="both"/>
      </w:pPr>
      <w:r w:rsidRPr="0064560E">
        <w:t>Концептуальная модель отображает основные сущности предметной области и связи между ними без привязки к конкретной СУБД</w:t>
      </w:r>
      <w:r>
        <w:t>:</w:t>
      </w:r>
    </w:p>
    <w:p w14:paraId="6CD76ED0" w14:textId="77777777" w:rsidR="0064560E" w:rsidRPr="0064560E" w:rsidRDefault="0064560E" w:rsidP="0064560E">
      <w:pPr>
        <w:numPr>
          <w:ilvl w:val="0"/>
          <w:numId w:val="31"/>
        </w:numPr>
        <w:tabs>
          <w:tab w:val="clear" w:pos="720"/>
          <w:tab w:val="num" w:pos="993"/>
        </w:tabs>
        <w:spacing w:after="0" w:line="360" w:lineRule="auto"/>
        <w:ind w:left="851"/>
        <w:jc w:val="both"/>
      </w:pPr>
      <w:r w:rsidRPr="0064560E">
        <w:t>Агент (Agent) – источник метрик. Каждый агент представляет собой экземпляр программы-сборщика, запущенный на наблюдаемом узле (сервере, контейнере, виртуальной машине). Агент характеризуется уникальным идентификатором (например, имя хоста), сетевыми параметрами (IP, порт), временем первого и последнего контакта, а также набором статических тегов (например, операционная система, окружение).</w:t>
      </w:r>
    </w:p>
    <w:p w14:paraId="1FC307D8" w14:textId="77777777" w:rsidR="0064560E" w:rsidRPr="0064560E" w:rsidRDefault="0064560E" w:rsidP="0064560E">
      <w:pPr>
        <w:numPr>
          <w:ilvl w:val="0"/>
          <w:numId w:val="31"/>
        </w:numPr>
        <w:tabs>
          <w:tab w:val="clear" w:pos="720"/>
          <w:tab w:val="num" w:pos="993"/>
        </w:tabs>
        <w:spacing w:after="0" w:line="360" w:lineRule="auto"/>
        <w:ind w:left="851"/>
        <w:jc w:val="both"/>
      </w:pPr>
      <w:r w:rsidRPr="0064560E">
        <w:t>Метрика (</w:t>
      </w:r>
      <w:proofErr w:type="spellStart"/>
      <w:r w:rsidRPr="0064560E">
        <w:t>Metric</w:t>
      </w:r>
      <w:proofErr w:type="spellEnd"/>
      <w:r w:rsidRPr="0064560E">
        <w:t>) – числовой показатель, характеризующий состояние системы в определённый момент времени. Каждая метрика относится к конкретному агенту, имеет имя (например, </w:t>
      </w:r>
      <w:proofErr w:type="spellStart"/>
      <w:r w:rsidRPr="0064560E">
        <w:t>cpu_usage</w:t>
      </w:r>
      <w:proofErr w:type="spellEnd"/>
      <w:r w:rsidRPr="0064560E">
        <w:t>), значение (число с плавающей точкой) и временную метку. Дополнительно метрика может содержать динамические теги (например, номер диска, тип устройства).</w:t>
      </w:r>
    </w:p>
    <w:p w14:paraId="18109AB3" w14:textId="77777777" w:rsidR="0064560E" w:rsidRPr="0064560E" w:rsidRDefault="0064560E" w:rsidP="0064560E">
      <w:pPr>
        <w:numPr>
          <w:ilvl w:val="0"/>
          <w:numId w:val="31"/>
        </w:numPr>
        <w:tabs>
          <w:tab w:val="clear" w:pos="720"/>
          <w:tab w:val="num" w:pos="993"/>
        </w:tabs>
        <w:spacing w:after="0" w:line="360" w:lineRule="auto"/>
        <w:ind w:left="851"/>
        <w:jc w:val="both"/>
      </w:pPr>
      <w:r w:rsidRPr="0064560E">
        <w:t xml:space="preserve">Пользователь (User) – субъект, имеющий доступ к системе. Пользователь характеризуется логином, </w:t>
      </w:r>
      <w:proofErr w:type="spellStart"/>
      <w:r w:rsidRPr="0064560E">
        <w:t>хешем</w:t>
      </w:r>
      <w:proofErr w:type="spellEnd"/>
      <w:r w:rsidRPr="0064560E">
        <w:t xml:space="preserve"> пароля, ролью (администратор или обычный пользователь) и временем регистрации.</w:t>
      </w:r>
    </w:p>
    <w:p w14:paraId="48877B44" w14:textId="788B17F5" w:rsidR="0064560E" w:rsidRDefault="001D5638" w:rsidP="0059012E">
      <w:pPr>
        <w:spacing w:after="0" w:line="360" w:lineRule="auto"/>
        <w:ind w:firstLine="851"/>
        <w:jc w:val="both"/>
      </w:pPr>
      <w:r w:rsidRPr="001D5638">
        <w:t>Концептуальная схема</w:t>
      </w:r>
      <w:r w:rsidR="00780733">
        <w:t xml:space="preserve"> представлена на рисунке 1</w:t>
      </w:r>
      <w:r w:rsidRPr="001D5638">
        <w:t>:</w:t>
      </w:r>
    </w:p>
    <w:p w14:paraId="283DC84D" w14:textId="19042BF9" w:rsidR="00780733" w:rsidRDefault="00780733" w:rsidP="00780733">
      <w:pPr>
        <w:spacing w:after="0"/>
        <w:jc w:val="center"/>
      </w:pPr>
      <w:r w:rsidRPr="00780733">
        <w:rPr>
          <w:noProof/>
          <w:lang w:val="en-US"/>
        </w:rPr>
        <w:lastRenderedPageBreak/>
        <w:drawing>
          <wp:inline distT="0" distB="0" distL="0" distR="0" wp14:anchorId="3086D33B" wp14:editId="3F623E6C">
            <wp:extent cx="4458322" cy="5582429"/>
            <wp:effectExtent l="0" t="0" r="0" b="0"/>
            <wp:docPr id="135595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5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DF26" w14:textId="6D71A8CB" w:rsidR="00780733" w:rsidRDefault="00780733" w:rsidP="00780733">
      <w:pPr>
        <w:spacing w:before="240" w:after="240"/>
        <w:jc w:val="center"/>
        <w:rPr>
          <w:rFonts w:cs="Times New Roman"/>
        </w:rPr>
      </w:pPr>
      <w:r>
        <w:t xml:space="preserve">Рисунок 1 </w:t>
      </w:r>
      <w:r w:rsidRPr="00381B04">
        <w:rPr>
          <w:rFonts w:ascii="Courier New" w:hAnsi="Courier New" w:cs="Courier New"/>
        </w:rPr>
        <w:t>‒</w:t>
      </w:r>
      <w:r>
        <w:rPr>
          <w:rFonts w:ascii="Courier New" w:hAnsi="Courier New" w:cs="Courier New"/>
        </w:rPr>
        <w:t xml:space="preserve"> </w:t>
      </w:r>
      <w:r w:rsidRPr="00780733">
        <w:rPr>
          <w:rFonts w:cs="Times New Roman"/>
        </w:rPr>
        <w:t>Концептуальная модель</w:t>
      </w:r>
    </w:p>
    <w:p w14:paraId="69709E6F" w14:textId="77777777" w:rsidR="00780733" w:rsidRDefault="00780733" w:rsidP="00780733">
      <w:pPr>
        <w:spacing w:before="240" w:after="240"/>
        <w:jc w:val="center"/>
        <w:rPr>
          <w:rFonts w:cs="Times New Roman"/>
        </w:rPr>
      </w:pPr>
    </w:p>
    <w:p w14:paraId="0EE07CFF" w14:textId="717F314D" w:rsidR="00780733" w:rsidRPr="00780733" w:rsidRDefault="00780733" w:rsidP="00780733">
      <w:pPr>
        <w:pStyle w:val="3"/>
        <w:spacing w:before="240" w:after="24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27336702"/>
      <w:r w:rsidRPr="00586C79">
        <w:rPr>
          <w:rFonts w:ascii="Times New Roman" w:hAnsi="Times New Roman" w:cs="Times New Roman"/>
          <w:color w:val="000000" w:themeColor="text1"/>
          <w:highlight w:val="yellow"/>
        </w:rPr>
        <w:t>2.1.2 Логическая модель данных</w:t>
      </w:r>
      <w:bookmarkEnd w:id="10"/>
    </w:p>
    <w:p w14:paraId="29764690" w14:textId="7EF368D2" w:rsidR="00780733" w:rsidRDefault="00586C79" w:rsidP="00586C79">
      <w:pPr>
        <w:spacing w:after="0" w:line="360" w:lineRule="auto"/>
        <w:ind w:firstLine="851"/>
        <w:jc w:val="both"/>
      </w:pPr>
      <w:r w:rsidRPr="00586C79">
        <w:t>Логическая модель определяет структуру таблиц, типы данных, первичные и внешние ключи, а также ограничения целостности.</w:t>
      </w:r>
    </w:p>
    <w:p w14:paraId="0F26C847" w14:textId="3533C247" w:rsidR="00586C79" w:rsidRDefault="00586C79" w:rsidP="00586C79">
      <w:pPr>
        <w:spacing w:after="0" w:line="360" w:lineRule="auto"/>
        <w:ind w:firstLine="851"/>
        <w:jc w:val="both"/>
      </w:pPr>
      <w:r>
        <w:t>Всего имеется три таблицы:</w:t>
      </w:r>
    </w:p>
    <w:p w14:paraId="25B1DAB6" w14:textId="4F464B58" w:rsidR="00586C79" w:rsidRPr="00586C79" w:rsidRDefault="00586C79" w:rsidP="00586C79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586C79">
        <w:t>Agents</w:t>
      </w:r>
      <w:proofErr w:type="spellEnd"/>
      <w:r w:rsidRPr="00586C79">
        <w:t xml:space="preserve"> ‒ хранит информацию об агентах</w:t>
      </w:r>
      <w:r>
        <w:t xml:space="preserve"> (Таблица 1);</w:t>
      </w:r>
    </w:p>
    <w:p w14:paraId="102F6B75" w14:textId="0ADBA410" w:rsidR="00586C79" w:rsidRPr="00586C79" w:rsidRDefault="00586C79" w:rsidP="00586C79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586C79">
        <w:t>Metrics</w:t>
      </w:r>
      <w:proofErr w:type="spellEnd"/>
      <w:r w:rsidRPr="00586C79">
        <w:t xml:space="preserve"> ‒ </w:t>
      </w:r>
      <w:r>
        <w:t>х</w:t>
      </w:r>
      <w:r w:rsidRPr="00135930">
        <w:t>ранит значения метрик в виде временных рядов. Каждая запись привязана к агенту и содержит имя метрики, значение и временную метку</w:t>
      </w:r>
      <w:r>
        <w:t xml:space="preserve"> (Таблица 2);</w:t>
      </w:r>
    </w:p>
    <w:p w14:paraId="334A33EF" w14:textId="53338B02" w:rsidR="00586C79" w:rsidRDefault="00586C79" w:rsidP="00586C79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586C79">
        <w:t>Users</w:t>
      </w:r>
      <w:proofErr w:type="spellEnd"/>
      <w:r w:rsidRPr="00586C79">
        <w:t xml:space="preserve"> ‒ хранит учётные записи пользователей</w:t>
      </w:r>
      <w:r>
        <w:t xml:space="preserve"> (Таблица 3).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4863"/>
        <w:gridCol w:w="3210"/>
      </w:tblGrid>
      <w:tr w:rsidR="00135930" w14:paraId="300E3DE9" w14:textId="77777777" w:rsidTr="00135930">
        <w:tc>
          <w:tcPr>
            <w:tcW w:w="1555" w:type="dxa"/>
            <w:vAlign w:val="center"/>
          </w:tcPr>
          <w:p w14:paraId="684957C0" w14:textId="2731BD66" w:rsidR="00135930" w:rsidRDefault="00586C79" w:rsidP="00135930">
            <w:pPr>
              <w:spacing w:line="360" w:lineRule="auto"/>
              <w:jc w:val="center"/>
            </w:pPr>
            <w:r>
              <w:lastRenderedPageBreak/>
              <w:br w:type="page"/>
            </w:r>
            <w:r w:rsidR="00135930">
              <w:t>Поле</w:t>
            </w:r>
          </w:p>
        </w:tc>
        <w:tc>
          <w:tcPr>
            <w:tcW w:w="4863" w:type="dxa"/>
            <w:vAlign w:val="center"/>
          </w:tcPr>
          <w:p w14:paraId="60B84A06" w14:textId="743E1868" w:rsidR="00135930" w:rsidRDefault="00135930" w:rsidP="00135930">
            <w:pPr>
              <w:spacing w:line="360" w:lineRule="auto"/>
              <w:jc w:val="center"/>
            </w:pPr>
            <w:r>
              <w:t>Тип</w:t>
            </w:r>
          </w:p>
        </w:tc>
        <w:tc>
          <w:tcPr>
            <w:tcW w:w="3210" w:type="dxa"/>
            <w:vAlign w:val="center"/>
          </w:tcPr>
          <w:p w14:paraId="18FCA9E4" w14:textId="4BEC0CD2" w:rsidR="00135930" w:rsidRDefault="00135930" w:rsidP="00135930">
            <w:pPr>
              <w:spacing w:line="360" w:lineRule="auto"/>
              <w:jc w:val="center"/>
            </w:pPr>
            <w:r>
              <w:t>Описание</w:t>
            </w:r>
          </w:p>
        </w:tc>
      </w:tr>
      <w:tr w:rsidR="00135930" w14:paraId="1E570317" w14:textId="77777777" w:rsidTr="00135930">
        <w:tc>
          <w:tcPr>
            <w:tcW w:w="1555" w:type="dxa"/>
            <w:vAlign w:val="center"/>
          </w:tcPr>
          <w:p w14:paraId="43790180" w14:textId="06B8A5FE" w:rsidR="00135930" w:rsidRDefault="00135930" w:rsidP="00135930">
            <w:pPr>
              <w:spacing w:line="360" w:lineRule="auto"/>
              <w:jc w:val="center"/>
            </w:pPr>
            <w:proofErr w:type="spellStart"/>
            <w:r w:rsidRPr="00135930">
              <w:t>agent_id</w:t>
            </w:r>
            <w:proofErr w:type="spellEnd"/>
          </w:p>
        </w:tc>
        <w:tc>
          <w:tcPr>
            <w:tcW w:w="4863" w:type="dxa"/>
            <w:vAlign w:val="center"/>
          </w:tcPr>
          <w:p w14:paraId="143B614C" w14:textId="2418E88E" w:rsidR="00135930" w:rsidRDefault="00135930" w:rsidP="00135930">
            <w:pPr>
              <w:spacing w:line="360" w:lineRule="auto"/>
              <w:jc w:val="center"/>
            </w:pPr>
            <w:r w:rsidRPr="00135930">
              <w:t>TEXT (PK)</w:t>
            </w:r>
          </w:p>
        </w:tc>
        <w:tc>
          <w:tcPr>
            <w:tcW w:w="3210" w:type="dxa"/>
            <w:vAlign w:val="center"/>
          </w:tcPr>
          <w:p w14:paraId="45105343" w14:textId="34A194E0" w:rsidR="00135930" w:rsidRDefault="00135930" w:rsidP="00135930">
            <w:pPr>
              <w:spacing w:line="360" w:lineRule="auto"/>
              <w:jc w:val="center"/>
            </w:pPr>
            <w:r w:rsidRPr="00135930">
              <w:t>Уникальный идентификатор агента</w:t>
            </w:r>
          </w:p>
        </w:tc>
      </w:tr>
      <w:tr w:rsidR="00135930" w14:paraId="413CAFC9" w14:textId="77777777" w:rsidTr="00135930">
        <w:tc>
          <w:tcPr>
            <w:tcW w:w="1555" w:type="dxa"/>
            <w:vAlign w:val="center"/>
          </w:tcPr>
          <w:p w14:paraId="7C3678ED" w14:textId="5D85423A" w:rsidR="00135930" w:rsidRPr="00135930" w:rsidRDefault="00135930" w:rsidP="00135930">
            <w:pPr>
              <w:spacing w:line="360" w:lineRule="auto"/>
              <w:jc w:val="center"/>
            </w:pPr>
            <w:proofErr w:type="spellStart"/>
            <w:r w:rsidRPr="00135930">
              <w:t>hostname</w:t>
            </w:r>
            <w:proofErr w:type="spellEnd"/>
          </w:p>
        </w:tc>
        <w:tc>
          <w:tcPr>
            <w:tcW w:w="4863" w:type="dxa"/>
            <w:vAlign w:val="center"/>
          </w:tcPr>
          <w:p w14:paraId="50CA1CAD" w14:textId="6CB64C85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TEXT</w:t>
            </w:r>
          </w:p>
        </w:tc>
        <w:tc>
          <w:tcPr>
            <w:tcW w:w="3210" w:type="dxa"/>
            <w:vAlign w:val="center"/>
          </w:tcPr>
          <w:p w14:paraId="74BAE6FF" w14:textId="080ECBA5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Имя хоста, на котором запущен агент</w:t>
            </w:r>
          </w:p>
        </w:tc>
      </w:tr>
      <w:tr w:rsidR="00135930" w14:paraId="7D32AC13" w14:textId="77777777" w:rsidTr="00135930">
        <w:tc>
          <w:tcPr>
            <w:tcW w:w="1555" w:type="dxa"/>
            <w:vAlign w:val="center"/>
          </w:tcPr>
          <w:p w14:paraId="03FC192D" w14:textId="7FC7F5FC" w:rsidR="00135930" w:rsidRPr="00135930" w:rsidRDefault="00135930" w:rsidP="00135930">
            <w:pPr>
              <w:spacing w:line="360" w:lineRule="auto"/>
              <w:jc w:val="center"/>
            </w:pPr>
            <w:proofErr w:type="spellStart"/>
            <w:r w:rsidRPr="00135930">
              <w:t>ip</w:t>
            </w:r>
            <w:proofErr w:type="spellEnd"/>
          </w:p>
        </w:tc>
        <w:tc>
          <w:tcPr>
            <w:tcW w:w="4863" w:type="dxa"/>
            <w:vAlign w:val="center"/>
          </w:tcPr>
          <w:p w14:paraId="795E9595" w14:textId="5D05239D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TEXT</w:t>
            </w:r>
          </w:p>
        </w:tc>
        <w:tc>
          <w:tcPr>
            <w:tcW w:w="3210" w:type="dxa"/>
            <w:vAlign w:val="center"/>
          </w:tcPr>
          <w:p w14:paraId="3C9D64D9" w14:textId="02849E60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IP-адрес агента (может изменяться)</w:t>
            </w:r>
          </w:p>
        </w:tc>
      </w:tr>
      <w:tr w:rsidR="00135930" w14:paraId="5798425F" w14:textId="77777777" w:rsidTr="00135930">
        <w:tc>
          <w:tcPr>
            <w:tcW w:w="1555" w:type="dxa"/>
            <w:vAlign w:val="center"/>
          </w:tcPr>
          <w:p w14:paraId="65ACEABE" w14:textId="2DC84D66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Port</w:t>
            </w:r>
          </w:p>
        </w:tc>
        <w:tc>
          <w:tcPr>
            <w:tcW w:w="4863" w:type="dxa"/>
            <w:vAlign w:val="center"/>
          </w:tcPr>
          <w:p w14:paraId="35B66B7E" w14:textId="686F872A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INTEGER</w:t>
            </w:r>
          </w:p>
        </w:tc>
        <w:tc>
          <w:tcPr>
            <w:tcW w:w="3210" w:type="dxa"/>
            <w:vAlign w:val="center"/>
          </w:tcPr>
          <w:p w14:paraId="32468CE7" w14:textId="69A7F643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Порт для управления (опционально)</w:t>
            </w:r>
          </w:p>
        </w:tc>
      </w:tr>
      <w:tr w:rsidR="00135930" w14:paraId="4736346C" w14:textId="77777777" w:rsidTr="00135930">
        <w:tc>
          <w:tcPr>
            <w:tcW w:w="1555" w:type="dxa"/>
            <w:vAlign w:val="center"/>
          </w:tcPr>
          <w:p w14:paraId="19A6C4B3" w14:textId="3220E480" w:rsidR="00135930" w:rsidRPr="00135930" w:rsidRDefault="00135930" w:rsidP="00135930">
            <w:pPr>
              <w:spacing w:line="360" w:lineRule="auto"/>
              <w:jc w:val="center"/>
            </w:pPr>
            <w:proofErr w:type="spellStart"/>
            <w:r w:rsidRPr="00135930">
              <w:t>first_seen</w:t>
            </w:r>
            <w:proofErr w:type="spellEnd"/>
          </w:p>
        </w:tc>
        <w:tc>
          <w:tcPr>
            <w:tcW w:w="4863" w:type="dxa"/>
            <w:vAlign w:val="center"/>
          </w:tcPr>
          <w:p w14:paraId="2DD4D3AE" w14:textId="0C6AE383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INTEGER</w:t>
            </w:r>
          </w:p>
        </w:tc>
        <w:tc>
          <w:tcPr>
            <w:tcW w:w="3210" w:type="dxa"/>
            <w:vAlign w:val="center"/>
          </w:tcPr>
          <w:p w14:paraId="58C98D15" w14:textId="467F4EFC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 xml:space="preserve">Время первого сообщения (Unix </w:t>
            </w:r>
            <w:proofErr w:type="spellStart"/>
            <w:r w:rsidRPr="00135930">
              <w:t>timestamp</w:t>
            </w:r>
            <w:proofErr w:type="spellEnd"/>
            <w:r w:rsidRPr="00135930">
              <w:t>)</w:t>
            </w:r>
          </w:p>
        </w:tc>
      </w:tr>
      <w:tr w:rsidR="00135930" w14:paraId="0D178AD9" w14:textId="77777777" w:rsidTr="00135930">
        <w:tc>
          <w:tcPr>
            <w:tcW w:w="1555" w:type="dxa"/>
            <w:vAlign w:val="center"/>
          </w:tcPr>
          <w:p w14:paraId="2DDC018E" w14:textId="29DBB20E" w:rsidR="00135930" w:rsidRPr="00135930" w:rsidRDefault="00135930" w:rsidP="00135930">
            <w:pPr>
              <w:spacing w:line="360" w:lineRule="auto"/>
              <w:jc w:val="center"/>
            </w:pPr>
            <w:proofErr w:type="spellStart"/>
            <w:r w:rsidRPr="00135930">
              <w:t>last_seen</w:t>
            </w:r>
            <w:proofErr w:type="spellEnd"/>
          </w:p>
        </w:tc>
        <w:tc>
          <w:tcPr>
            <w:tcW w:w="4863" w:type="dxa"/>
            <w:vAlign w:val="center"/>
          </w:tcPr>
          <w:p w14:paraId="6C3467A5" w14:textId="00E5E497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INTEGER</w:t>
            </w:r>
          </w:p>
        </w:tc>
        <w:tc>
          <w:tcPr>
            <w:tcW w:w="3210" w:type="dxa"/>
            <w:vAlign w:val="center"/>
          </w:tcPr>
          <w:p w14:paraId="31791496" w14:textId="5780AD99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Время последнего полученного сообщения</w:t>
            </w:r>
          </w:p>
        </w:tc>
      </w:tr>
      <w:tr w:rsidR="00135930" w14:paraId="07EF15C0" w14:textId="77777777" w:rsidTr="00135930">
        <w:tc>
          <w:tcPr>
            <w:tcW w:w="1555" w:type="dxa"/>
            <w:vAlign w:val="center"/>
          </w:tcPr>
          <w:p w14:paraId="63FF3F7D" w14:textId="1889F1BD" w:rsidR="00135930" w:rsidRPr="00135930" w:rsidRDefault="00135930" w:rsidP="00135930">
            <w:pPr>
              <w:spacing w:line="360" w:lineRule="auto"/>
              <w:jc w:val="center"/>
            </w:pPr>
            <w:proofErr w:type="spellStart"/>
            <w:r w:rsidRPr="00135930">
              <w:t>Tags</w:t>
            </w:r>
            <w:proofErr w:type="spellEnd"/>
          </w:p>
        </w:tc>
        <w:tc>
          <w:tcPr>
            <w:tcW w:w="4863" w:type="dxa"/>
            <w:vAlign w:val="center"/>
          </w:tcPr>
          <w:p w14:paraId="52338F54" w14:textId="37060D52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TEXT (JSON)</w:t>
            </w:r>
          </w:p>
        </w:tc>
        <w:tc>
          <w:tcPr>
            <w:tcW w:w="3210" w:type="dxa"/>
            <w:vAlign w:val="center"/>
          </w:tcPr>
          <w:p w14:paraId="1F0E7018" w14:textId="557ED3C6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Статические метки, общие для всех метрик агента</w:t>
            </w:r>
          </w:p>
        </w:tc>
      </w:tr>
      <w:tr w:rsidR="00135930" w14:paraId="36B9B687" w14:textId="77777777" w:rsidTr="00135930">
        <w:tc>
          <w:tcPr>
            <w:tcW w:w="1555" w:type="dxa"/>
            <w:vAlign w:val="center"/>
          </w:tcPr>
          <w:p w14:paraId="75A2A7EF" w14:textId="390FF177" w:rsidR="00135930" w:rsidRPr="00135930" w:rsidRDefault="00135930" w:rsidP="00135930">
            <w:pPr>
              <w:spacing w:line="360" w:lineRule="auto"/>
              <w:jc w:val="center"/>
            </w:pPr>
            <w:proofErr w:type="spellStart"/>
            <w:r w:rsidRPr="00135930">
              <w:t>version</w:t>
            </w:r>
            <w:proofErr w:type="spellEnd"/>
          </w:p>
        </w:tc>
        <w:tc>
          <w:tcPr>
            <w:tcW w:w="4863" w:type="dxa"/>
            <w:vAlign w:val="center"/>
          </w:tcPr>
          <w:p w14:paraId="7C117F65" w14:textId="2BDA8955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TEXT</w:t>
            </w:r>
          </w:p>
        </w:tc>
        <w:tc>
          <w:tcPr>
            <w:tcW w:w="3210" w:type="dxa"/>
            <w:vAlign w:val="center"/>
          </w:tcPr>
          <w:p w14:paraId="46514465" w14:textId="1A3C2E3F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Версия протокола агента</w:t>
            </w:r>
          </w:p>
        </w:tc>
      </w:tr>
    </w:tbl>
    <w:p w14:paraId="0CDB8404" w14:textId="221E2C78" w:rsidR="00FB541F" w:rsidRDefault="00135930" w:rsidP="00586C79">
      <w:pPr>
        <w:spacing w:before="240" w:after="240"/>
        <w:jc w:val="center"/>
        <w:rPr>
          <w:rFonts w:cs="Times New Roman"/>
        </w:rPr>
      </w:pPr>
      <w:r w:rsidRPr="00DD383B">
        <w:rPr>
          <w:rFonts w:cs="Times New Roman"/>
        </w:rPr>
        <w:t xml:space="preserve">Таблица 1 ‒ Описание таблицы </w:t>
      </w:r>
      <w:r w:rsidRPr="00DD383B">
        <w:rPr>
          <w:rFonts w:cs="Times New Roman"/>
          <w:lang w:val="en-US"/>
        </w:rPr>
        <w:t>agents</w:t>
      </w:r>
    </w:p>
    <w:p w14:paraId="3A5E357F" w14:textId="4B372899" w:rsidR="00586C79" w:rsidRPr="00586C79" w:rsidRDefault="00586C79" w:rsidP="00586C79">
      <w:pPr>
        <w:spacing w:line="259" w:lineRule="auto"/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63"/>
        <w:gridCol w:w="4855"/>
        <w:gridCol w:w="3210"/>
      </w:tblGrid>
      <w:tr w:rsidR="00135930" w14:paraId="02797316" w14:textId="77777777" w:rsidTr="00135930">
        <w:tc>
          <w:tcPr>
            <w:tcW w:w="1563" w:type="dxa"/>
            <w:vAlign w:val="center"/>
          </w:tcPr>
          <w:p w14:paraId="63752916" w14:textId="2450D5FA" w:rsidR="00135930" w:rsidRDefault="00135930" w:rsidP="00135930">
            <w:pPr>
              <w:spacing w:line="360" w:lineRule="auto"/>
              <w:jc w:val="center"/>
            </w:pPr>
            <w:r>
              <w:lastRenderedPageBreak/>
              <w:t>Поле</w:t>
            </w:r>
          </w:p>
        </w:tc>
        <w:tc>
          <w:tcPr>
            <w:tcW w:w="4855" w:type="dxa"/>
            <w:vAlign w:val="center"/>
          </w:tcPr>
          <w:p w14:paraId="20B62A61" w14:textId="6D35ACA8" w:rsidR="00135930" w:rsidRDefault="00135930" w:rsidP="00135930">
            <w:pPr>
              <w:spacing w:line="360" w:lineRule="auto"/>
              <w:jc w:val="center"/>
            </w:pPr>
            <w:r>
              <w:t>Тип</w:t>
            </w:r>
          </w:p>
        </w:tc>
        <w:tc>
          <w:tcPr>
            <w:tcW w:w="3210" w:type="dxa"/>
            <w:vAlign w:val="center"/>
          </w:tcPr>
          <w:p w14:paraId="0784889C" w14:textId="34849A67" w:rsidR="00135930" w:rsidRDefault="00135930" w:rsidP="00135930">
            <w:pPr>
              <w:spacing w:line="360" w:lineRule="auto"/>
              <w:jc w:val="center"/>
            </w:pPr>
            <w:r>
              <w:t>Описание</w:t>
            </w:r>
          </w:p>
        </w:tc>
      </w:tr>
      <w:tr w:rsidR="00135930" w14:paraId="2162DDB0" w14:textId="77777777" w:rsidTr="00135930">
        <w:tc>
          <w:tcPr>
            <w:tcW w:w="1563" w:type="dxa"/>
            <w:vAlign w:val="center"/>
          </w:tcPr>
          <w:p w14:paraId="4CC8B7A6" w14:textId="4BE20CCC" w:rsidR="00135930" w:rsidRDefault="00135930" w:rsidP="00135930">
            <w:pPr>
              <w:spacing w:line="360" w:lineRule="auto"/>
              <w:jc w:val="center"/>
            </w:pPr>
            <w:proofErr w:type="spellStart"/>
            <w:r w:rsidRPr="00135930">
              <w:t>Id</w:t>
            </w:r>
            <w:proofErr w:type="spellEnd"/>
          </w:p>
        </w:tc>
        <w:tc>
          <w:tcPr>
            <w:tcW w:w="4855" w:type="dxa"/>
            <w:vAlign w:val="center"/>
          </w:tcPr>
          <w:p w14:paraId="4B3A4720" w14:textId="381689AC" w:rsidR="00135930" w:rsidRDefault="00135930" w:rsidP="00135930">
            <w:pPr>
              <w:spacing w:line="360" w:lineRule="auto"/>
              <w:jc w:val="center"/>
            </w:pPr>
            <w:r w:rsidRPr="00135930">
              <w:t>SERIAL (PK)</w:t>
            </w:r>
          </w:p>
        </w:tc>
        <w:tc>
          <w:tcPr>
            <w:tcW w:w="3210" w:type="dxa"/>
            <w:vAlign w:val="center"/>
          </w:tcPr>
          <w:p w14:paraId="15C77F14" w14:textId="1647FF65" w:rsidR="00135930" w:rsidRDefault="00135930" w:rsidP="00135930">
            <w:pPr>
              <w:spacing w:line="360" w:lineRule="auto"/>
              <w:jc w:val="center"/>
            </w:pPr>
            <w:r w:rsidRPr="00135930">
              <w:t>Внутренний идентификатор записи</w:t>
            </w:r>
          </w:p>
        </w:tc>
      </w:tr>
      <w:tr w:rsidR="00135930" w14:paraId="7B22161B" w14:textId="77777777" w:rsidTr="00135930">
        <w:tc>
          <w:tcPr>
            <w:tcW w:w="1563" w:type="dxa"/>
            <w:vAlign w:val="center"/>
          </w:tcPr>
          <w:p w14:paraId="115BA9AB" w14:textId="49E93A74" w:rsidR="00135930" w:rsidRPr="00135930" w:rsidRDefault="00135930" w:rsidP="00135930">
            <w:pPr>
              <w:spacing w:line="360" w:lineRule="auto"/>
              <w:jc w:val="center"/>
            </w:pPr>
            <w:proofErr w:type="spellStart"/>
            <w:r w:rsidRPr="00135930">
              <w:t>agent_id</w:t>
            </w:r>
            <w:proofErr w:type="spellEnd"/>
          </w:p>
        </w:tc>
        <w:tc>
          <w:tcPr>
            <w:tcW w:w="4855" w:type="dxa"/>
            <w:vAlign w:val="center"/>
          </w:tcPr>
          <w:p w14:paraId="0488AEEF" w14:textId="623EB8E2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TEXT (FK)</w:t>
            </w:r>
          </w:p>
        </w:tc>
        <w:tc>
          <w:tcPr>
            <w:tcW w:w="3210" w:type="dxa"/>
            <w:vAlign w:val="center"/>
          </w:tcPr>
          <w:p w14:paraId="0AABC7F1" w14:textId="7BFAA28D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Ссылка на агента</w:t>
            </w:r>
          </w:p>
        </w:tc>
      </w:tr>
      <w:tr w:rsidR="00135930" w14:paraId="1E2CE88A" w14:textId="77777777" w:rsidTr="00135930">
        <w:tc>
          <w:tcPr>
            <w:tcW w:w="1563" w:type="dxa"/>
            <w:vAlign w:val="center"/>
          </w:tcPr>
          <w:p w14:paraId="7FE9F0FC" w14:textId="2113839E" w:rsidR="00135930" w:rsidRPr="00135930" w:rsidRDefault="00135930" w:rsidP="00135930">
            <w:pPr>
              <w:spacing w:line="360" w:lineRule="auto"/>
              <w:jc w:val="center"/>
            </w:pPr>
            <w:proofErr w:type="spellStart"/>
            <w:r w:rsidRPr="00135930">
              <w:t>name</w:t>
            </w:r>
            <w:proofErr w:type="spellEnd"/>
          </w:p>
        </w:tc>
        <w:tc>
          <w:tcPr>
            <w:tcW w:w="4855" w:type="dxa"/>
            <w:vAlign w:val="center"/>
          </w:tcPr>
          <w:p w14:paraId="4CCEF65F" w14:textId="77B2DF44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TEXT</w:t>
            </w:r>
          </w:p>
        </w:tc>
        <w:tc>
          <w:tcPr>
            <w:tcW w:w="3210" w:type="dxa"/>
            <w:vAlign w:val="center"/>
          </w:tcPr>
          <w:p w14:paraId="3ACE7A0C" w14:textId="0568E5CA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Имя метрики (рекомендуется иерархический формат)</w:t>
            </w:r>
          </w:p>
        </w:tc>
      </w:tr>
      <w:tr w:rsidR="00135930" w14:paraId="51279CF0" w14:textId="77777777" w:rsidTr="00135930">
        <w:tc>
          <w:tcPr>
            <w:tcW w:w="1563" w:type="dxa"/>
            <w:vAlign w:val="center"/>
          </w:tcPr>
          <w:p w14:paraId="2DE57ABE" w14:textId="29AC210E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Value</w:t>
            </w:r>
          </w:p>
        </w:tc>
        <w:tc>
          <w:tcPr>
            <w:tcW w:w="4855" w:type="dxa"/>
            <w:vAlign w:val="center"/>
          </w:tcPr>
          <w:p w14:paraId="57A29FB1" w14:textId="127D2AF0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REAL</w:t>
            </w:r>
          </w:p>
        </w:tc>
        <w:tc>
          <w:tcPr>
            <w:tcW w:w="3210" w:type="dxa"/>
            <w:vAlign w:val="center"/>
          </w:tcPr>
          <w:p w14:paraId="14D52CE2" w14:textId="6ABE8F99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Числовое значение метрики</w:t>
            </w:r>
          </w:p>
        </w:tc>
      </w:tr>
      <w:tr w:rsidR="00135930" w14:paraId="4D9170A2" w14:textId="77777777" w:rsidTr="00135930">
        <w:tc>
          <w:tcPr>
            <w:tcW w:w="1563" w:type="dxa"/>
            <w:vAlign w:val="center"/>
          </w:tcPr>
          <w:p w14:paraId="3A1F6BA8" w14:textId="75AF2984" w:rsidR="00135930" w:rsidRPr="00135930" w:rsidRDefault="00135930" w:rsidP="00135930">
            <w:pPr>
              <w:spacing w:line="360" w:lineRule="auto"/>
              <w:jc w:val="center"/>
            </w:pPr>
            <w:proofErr w:type="spellStart"/>
            <w:r w:rsidRPr="00135930">
              <w:t>Timestamp</w:t>
            </w:r>
            <w:proofErr w:type="spellEnd"/>
          </w:p>
        </w:tc>
        <w:tc>
          <w:tcPr>
            <w:tcW w:w="4855" w:type="dxa"/>
            <w:vAlign w:val="center"/>
          </w:tcPr>
          <w:p w14:paraId="6271E14C" w14:textId="662778C8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INTEGER</w:t>
            </w:r>
          </w:p>
        </w:tc>
        <w:tc>
          <w:tcPr>
            <w:tcW w:w="3210" w:type="dxa"/>
            <w:vAlign w:val="center"/>
          </w:tcPr>
          <w:p w14:paraId="45DD1593" w14:textId="3151E062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 xml:space="preserve">Время сбора (Unix </w:t>
            </w:r>
            <w:proofErr w:type="spellStart"/>
            <w:r w:rsidRPr="00135930">
              <w:t>timestamp</w:t>
            </w:r>
            <w:proofErr w:type="spellEnd"/>
            <w:r w:rsidRPr="00135930">
              <w:t>)</w:t>
            </w:r>
          </w:p>
        </w:tc>
      </w:tr>
      <w:tr w:rsidR="00135930" w14:paraId="05644B04" w14:textId="77777777" w:rsidTr="00135930">
        <w:tc>
          <w:tcPr>
            <w:tcW w:w="1563" w:type="dxa"/>
            <w:vAlign w:val="center"/>
          </w:tcPr>
          <w:p w14:paraId="7B3A4832" w14:textId="35062E30" w:rsidR="00135930" w:rsidRPr="00135930" w:rsidRDefault="00135930" w:rsidP="00135930">
            <w:pPr>
              <w:spacing w:line="360" w:lineRule="auto"/>
              <w:jc w:val="center"/>
            </w:pPr>
            <w:proofErr w:type="spellStart"/>
            <w:r w:rsidRPr="00135930">
              <w:t>Tags</w:t>
            </w:r>
            <w:proofErr w:type="spellEnd"/>
          </w:p>
        </w:tc>
        <w:tc>
          <w:tcPr>
            <w:tcW w:w="4855" w:type="dxa"/>
            <w:vAlign w:val="center"/>
          </w:tcPr>
          <w:p w14:paraId="05F09DD4" w14:textId="105F57F4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TEXT (JSON)</w:t>
            </w:r>
          </w:p>
        </w:tc>
        <w:tc>
          <w:tcPr>
            <w:tcW w:w="3210" w:type="dxa"/>
            <w:vAlign w:val="center"/>
          </w:tcPr>
          <w:p w14:paraId="7AE384A3" w14:textId="792B1E77" w:rsidR="00135930" w:rsidRPr="00135930" w:rsidRDefault="00135930" w:rsidP="00135930">
            <w:pPr>
              <w:spacing w:line="360" w:lineRule="auto"/>
              <w:jc w:val="center"/>
            </w:pPr>
            <w:r w:rsidRPr="00135930">
              <w:t>Динамические метки, специфичные для данной метрики</w:t>
            </w:r>
          </w:p>
        </w:tc>
      </w:tr>
    </w:tbl>
    <w:p w14:paraId="17E52DFE" w14:textId="3C8AF0BC" w:rsidR="00135930" w:rsidRPr="00135930" w:rsidRDefault="00135930" w:rsidP="00135930">
      <w:pPr>
        <w:spacing w:before="240" w:after="240"/>
        <w:jc w:val="center"/>
        <w:rPr>
          <w:rFonts w:cs="Times New Roman"/>
        </w:rPr>
      </w:pPr>
      <w:r>
        <w:t xml:space="preserve">Таблица 2 </w:t>
      </w:r>
      <w:r w:rsidRPr="00381B04">
        <w:rPr>
          <w:rFonts w:ascii="Courier New" w:hAnsi="Courier New" w:cs="Courier New"/>
        </w:rPr>
        <w:t>‒</w:t>
      </w:r>
      <w:r>
        <w:rPr>
          <w:rFonts w:ascii="Courier New" w:hAnsi="Courier New" w:cs="Courier New"/>
        </w:rPr>
        <w:t xml:space="preserve"> </w:t>
      </w:r>
      <w:r w:rsidRPr="00135930">
        <w:rPr>
          <w:rFonts w:cs="Times New Roman"/>
        </w:rPr>
        <w:t xml:space="preserve">Описание таблицы </w:t>
      </w:r>
      <w:r w:rsidRPr="00135930">
        <w:rPr>
          <w:rFonts w:cs="Times New Roman"/>
          <w:lang w:val="en-US"/>
        </w:rPr>
        <w:t>metrics</w:t>
      </w:r>
    </w:p>
    <w:p w14:paraId="27EC0EB4" w14:textId="77777777" w:rsidR="00810529" w:rsidRDefault="00135930" w:rsidP="00135930">
      <w:pPr>
        <w:spacing w:after="0" w:line="360" w:lineRule="auto"/>
        <w:ind w:firstLine="851"/>
        <w:jc w:val="both"/>
      </w:pPr>
      <w:r w:rsidRPr="00135930">
        <w:t>Внешний ключ </w:t>
      </w:r>
      <w:proofErr w:type="spellStart"/>
      <w:r w:rsidRPr="00135930">
        <w:t>agent_id</w:t>
      </w:r>
      <w:proofErr w:type="spellEnd"/>
      <w:r w:rsidRPr="00135930">
        <w:t> настроен с опцией ON DELETE CASCADE, что обеспечивает автоматическое удаление всех метрик агента при его удалении. Для ускорения выборок созданы индексы:</w:t>
      </w:r>
    </w:p>
    <w:p w14:paraId="0471A918" w14:textId="77777777" w:rsidR="00810529" w:rsidRPr="00810529" w:rsidRDefault="00810529" w:rsidP="00810529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810529">
        <w:t>idx_metrics_agent_time</w:t>
      </w:r>
      <w:proofErr w:type="spellEnd"/>
      <w:r w:rsidRPr="00810529">
        <w:t> по полям (</w:t>
      </w:r>
      <w:proofErr w:type="spellStart"/>
      <w:r w:rsidRPr="00810529">
        <w:t>agent_id</w:t>
      </w:r>
      <w:proofErr w:type="spellEnd"/>
      <w:r w:rsidRPr="00810529">
        <w:t xml:space="preserve">, </w:t>
      </w:r>
      <w:proofErr w:type="spellStart"/>
      <w:r w:rsidRPr="00810529">
        <w:t>timestamp</w:t>
      </w:r>
      <w:proofErr w:type="spellEnd"/>
      <w:r w:rsidRPr="00810529">
        <w:t>) – для быстрой выборки метрик конкретного агента за период.</w:t>
      </w:r>
    </w:p>
    <w:p w14:paraId="50FEC345" w14:textId="77777777" w:rsidR="00810529" w:rsidRDefault="00810529" w:rsidP="00810529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810529">
        <w:t>idx_metrics_name_time</w:t>
      </w:r>
      <w:proofErr w:type="spellEnd"/>
      <w:r w:rsidRPr="00810529">
        <w:t> по полям (</w:t>
      </w:r>
      <w:proofErr w:type="spellStart"/>
      <w:r w:rsidRPr="00810529">
        <w:t>name</w:t>
      </w:r>
      <w:proofErr w:type="spellEnd"/>
      <w:r w:rsidRPr="00810529">
        <w:t xml:space="preserve">, </w:t>
      </w:r>
      <w:proofErr w:type="spellStart"/>
      <w:r w:rsidRPr="00810529">
        <w:t>timestamp</w:t>
      </w:r>
      <w:proofErr w:type="spellEnd"/>
      <w:r w:rsidRPr="00810529">
        <w:t>) – для выборки по имени метрики.</w:t>
      </w:r>
    </w:p>
    <w:p w14:paraId="236EB620" w14:textId="694DB9B9" w:rsidR="00135930" w:rsidRDefault="00586C79" w:rsidP="00586C79">
      <w:pPr>
        <w:spacing w:line="259" w:lineRule="auto"/>
      </w:pPr>
      <w:r>
        <w:br w:type="pag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27"/>
        <w:gridCol w:w="4582"/>
        <w:gridCol w:w="3119"/>
      </w:tblGrid>
      <w:tr w:rsidR="00810529" w14:paraId="7D4F0864" w14:textId="77777777" w:rsidTr="00810529">
        <w:tc>
          <w:tcPr>
            <w:tcW w:w="1927" w:type="dxa"/>
            <w:vAlign w:val="center"/>
          </w:tcPr>
          <w:p w14:paraId="1A4622E8" w14:textId="5C6C6E80" w:rsidR="00810529" w:rsidRDefault="00810529" w:rsidP="00810529">
            <w:pPr>
              <w:spacing w:line="360" w:lineRule="auto"/>
              <w:jc w:val="center"/>
            </w:pPr>
            <w:r>
              <w:lastRenderedPageBreak/>
              <w:t>Поле</w:t>
            </w:r>
          </w:p>
        </w:tc>
        <w:tc>
          <w:tcPr>
            <w:tcW w:w="4582" w:type="dxa"/>
            <w:vAlign w:val="center"/>
          </w:tcPr>
          <w:p w14:paraId="0FB5ED09" w14:textId="08A2C762" w:rsidR="00810529" w:rsidRDefault="00810529" w:rsidP="00810529">
            <w:pPr>
              <w:spacing w:line="360" w:lineRule="auto"/>
              <w:jc w:val="center"/>
            </w:pPr>
            <w:r>
              <w:t>Тип</w:t>
            </w:r>
          </w:p>
        </w:tc>
        <w:tc>
          <w:tcPr>
            <w:tcW w:w="3119" w:type="dxa"/>
            <w:vAlign w:val="center"/>
          </w:tcPr>
          <w:p w14:paraId="51532213" w14:textId="41DD3065" w:rsidR="00810529" w:rsidRDefault="00810529" w:rsidP="00810529">
            <w:pPr>
              <w:spacing w:line="360" w:lineRule="auto"/>
              <w:jc w:val="center"/>
            </w:pPr>
            <w:r>
              <w:t>Описание</w:t>
            </w:r>
          </w:p>
        </w:tc>
      </w:tr>
      <w:tr w:rsidR="00810529" w14:paraId="769F6022" w14:textId="77777777" w:rsidTr="00810529">
        <w:tc>
          <w:tcPr>
            <w:tcW w:w="1927" w:type="dxa"/>
            <w:vAlign w:val="center"/>
          </w:tcPr>
          <w:p w14:paraId="6550C86E" w14:textId="3FF04618" w:rsidR="00810529" w:rsidRDefault="00810529" w:rsidP="00810529">
            <w:pPr>
              <w:spacing w:line="360" w:lineRule="auto"/>
              <w:jc w:val="center"/>
            </w:pPr>
            <w:proofErr w:type="spellStart"/>
            <w:r w:rsidRPr="00810529">
              <w:t>id</w:t>
            </w:r>
            <w:proofErr w:type="spellEnd"/>
          </w:p>
        </w:tc>
        <w:tc>
          <w:tcPr>
            <w:tcW w:w="4582" w:type="dxa"/>
            <w:vAlign w:val="center"/>
          </w:tcPr>
          <w:p w14:paraId="67260F68" w14:textId="16251144" w:rsidR="00810529" w:rsidRDefault="00810529" w:rsidP="00810529">
            <w:pPr>
              <w:spacing w:line="360" w:lineRule="auto"/>
              <w:jc w:val="center"/>
            </w:pPr>
            <w:r w:rsidRPr="00810529">
              <w:t>SERIAL (PK)</w:t>
            </w:r>
          </w:p>
        </w:tc>
        <w:tc>
          <w:tcPr>
            <w:tcW w:w="3119" w:type="dxa"/>
            <w:vAlign w:val="center"/>
          </w:tcPr>
          <w:p w14:paraId="3A29F4C1" w14:textId="19F0A063" w:rsidR="00810529" w:rsidRDefault="00810529" w:rsidP="00810529">
            <w:pPr>
              <w:spacing w:line="360" w:lineRule="auto"/>
              <w:jc w:val="center"/>
            </w:pPr>
            <w:r w:rsidRPr="00810529">
              <w:t>Идентификатор пользователя</w:t>
            </w:r>
          </w:p>
        </w:tc>
      </w:tr>
      <w:tr w:rsidR="00810529" w14:paraId="67EDF6E8" w14:textId="77777777" w:rsidTr="00810529">
        <w:tc>
          <w:tcPr>
            <w:tcW w:w="1927" w:type="dxa"/>
            <w:vAlign w:val="center"/>
          </w:tcPr>
          <w:p w14:paraId="05A0FF1A" w14:textId="16F70D6C" w:rsidR="00810529" w:rsidRPr="00810529" w:rsidRDefault="00810529" w:rsidP="00810529">
            <w:pPr>
              <w:spacing w:line="360" w:lineRule="auto"/>
              <w:jc w:val="center"/>
            </w:pPr>
            <w:proofErr w:type="spellStart"/>
            <w:r w:rsidRPr="00810529">
              <w:t>username</w:t>
            </w:r>
            <w:proofErr w:type="spellEnd"/>
          </w:p>
        </w:tc>
        <w:tc>
          <w:tcPr>
            <w:tcW w:w="4582" w:type="dxa"/>
            <w:vAlign w:val="center"/>
          </w:tcPr>
          <w:p w14:paraId="0C673ED9" w14:textId="015A1D41" w:rsidR="00810529" w:rsidRPr="00810529" w:rsidRDefault="00810529" w:rsidP="00810529">
            <w:pPr>
              <w:spacing w:line="360" w:lineRule="auto"/>
              <w:jc w:val="center"/>
            </w:pPr>
            <w:r w:rsidRPr="00810529">
              <w:t>TEXT (UNIQUE)</w:t>
            </w:r>
          </w:p>
        </w:tc>
        <w:tc>
          <w:tcPr>
            <w:tcW w:w="3119" w:type="dxa"/>
            <w:vAlign w:val="center"/>
          </w:tcPr>
          <w:p w14:paraId="6FE2B95C" w14:textId="2A3730EA" w:rsidR="00810529" w:rsidRPr="00810529" w:rsidRDefault="00810529" w:rsidP="00810529">
            <w:pPr>
              <w:spacing w:line="360" w:lineRule="auto"/>
              <w:jc w:val="center"/>
            </w:pPr>
            <w:r w:rsidRPr="00810529">
              <w:t>Логин</w:t>
            </w:r>
          </w:p>
        </w:tc>
      </w:tr>
      <w:tr w:rsidR="00810529" w14:paraId="367D15F3" w14:textId="77777777" w:rsidTr="00810529">
        <w:tc>
          <w:tcPr>
            <w:tcW w:w="1927" w:type="dxa"/>
            <w:vAlign w:val="center"/>
          </w:tcPr>
          <w:p w14:paraId="1310D2D2" w14:textId="4A398381" w:rsidR="00810529" w:rsidRPr="00810529" w:rsidRDefault="00810529" w:rsidP="00810529">
            <w:pPr>
              <w:spacing w:line="360" w:lineRule="auto"/>
              <w:jc w:val="center"/>
            </w:pPr>
            <w:proofErr w:type="spellStart"/>
            <w:r w:rsidRPr="00810529">
              <w:t>password_hash</w:t>
            </w:r>
            <w:proofErr w:type="spellEnd"/>
          </w:p>
        </w:tc>
        <w:tc>
          <w:tcPr>
            <w:tcW w:w="4582" w:type="dxa"/>
            <w:vAlign w:val="center"/>
          </w:tcPr>
          <w:p w14:paraId="07748B93" w14:textId="430184FC" w:rsidR="00810529" w:rsidRPr="00810529" w:rsidRDefault="00810529" w:rsidP="00810529">
            <w:pPr>
              <w:spacing w:line="360" w:lineRule="auto"/>
              <w:jc w:val="center"/>
            </w:pPr>
            <w:r w:rsidRPr="00810529">
              <w:t>TEXT</w:t>
            </w:r>
          </w:p>
        </w:tc>
        <w:tc>
          <w:tcPr>
            <w:tcW w:w="3119" w:type="dxa"/>
            <w:vAlign w:val="center"/>
          </w:tcPr>
          <w:p w14:paraId="1D1B2C3E" w14:textId="4FA33CB3" w:rsidR="00810529" w:rsidRPr="00810529" w:rsidRDefault="00810529" w:rsidP="00810529">
            <w:pPr>
              <w:spacing w:line="360" w:lineRule="auto"/>
              <w:jc w:val="center"/>
            </w:pPr>
            <w:r w:rsidRPr="00810529">
              <w:t>Хэш пароля</w:t>
            </w:r>
          </w:p>
        </w:tc>
      </w:tr>
      <w:tr w:rsidR="00810529" w14:paraId="0FC94C73" w14:textId="77777777" w:rsidTr="00810529">
        <w:tc>
          <w:tcPr>
            <w:tcW w:w="1927" w:type="dxa"/>
            <w:vAlign w:val="center"/>
          </w:tcPr>
          <w:p w14:paraId="35178790" w14:textId="58689C03" w:rsidR="00810529" w:rsidRPr="00810529" w:rsidRDefault="00810529" w:rsidP="00810529">
            <w:pPr>
              <w:spacing w:line="360" w:lineRule="auto"/>
              <w:jc w:val="center"/>
            </w:pPr>
            <w:proofErr w:type="spellStart"/>
            <w:r w:rsidRPr="00810529">
              <w:t>role</w:t>
            </w:r>
            <w:proofErr w:type="spellEnd"/>
          </w:p>
        </w:tc>
        <w:tc>
          <w:tcPr>
            <w:tcW w:w="4582" w:type="dxa"/>
            <w:vAlign w:val="center"/>
          </w:tcPr>
          <w:p w14:paraId="62B87720" w14:textId="149E377D" w:rsidR="00810529" w:rsidRPr="00810529" w:rsidRDefault="00810529" w:rsidP="00810529">
            <w:pPr>
              <w:spacing w:line="360" w:lineRule="auto"/>
              <w:jc w:val="center"/>
            </w:pPr>
            <w:r w:rsidRPr="00810529">
              <w:t>TEXT</w:t>
            </w:r>
          </w:p>
        </w:tc>
        <w:tc>
          <w:tcPr>
            <w:tcW w:w="3119" w:type="dxa"/>
            <w:vAlign w:val="center"/>
          </w:tcPr>
          <w:p w14:paraId="59BF0255" w14:textId="43884637" w:rsidR="00810529" w:rsidRPr="00810529" w:rsidRDefault="00810529" w:rsidP="00810529">
            <w:pPr>
              <w:spacing w:line="360" w:lineRule="auto"/>
              <w:jc w:val="center"/>
            </w:pPr>
            <w:r w:rsidRPr="00810529">
              <w:t>Роль (администратор, оператор и т.д.)</w:t>
            </w:r>
          </w:p>
        </w:tc>
      </w:tr>
      <w:tr w:rsidR="00810529" w14:paraId="606BA2B1" w14:textId="77777777" w:rsidTr="00810529">
        <w:tc>
          <w:tcPr>
            <w:tcW w:w="1927" w:type="dxa"/>
            <w:vAlign w:val="center"/>
          </w:tcPr>
          <w:p w14:paraId="1A7AF855" w14:textId="4BDE6227" w:rsidR="00810529" w:rsidRPr="00810529" w:rsidRDefault="00810529" w:rsidP="00810529">
            <w:pPr>
              <w:spacing w:line="360" w:lineRule="auto"/>
              <w:jc w:val="center"/>
            </w:pPr>
            <w:proofErr w:type="spellStart"/>
            <w:r w:rsidRPr="00810529">
              <w:t>created_at</w:t>
            </w:r>
            <w:proofErr w:type="spellEnd"/>
          </w:p>
        </w:tc>
        <w:tc>
          <w:tcPr>
            <w:tcW w:w="4582" w:type="dxa"/>
            <w:vAlign w:val="center"/>
          </w:tcPr>
          <w:p w14:paraId="7A9581FC" w14:textId="5F5F4680" w:rsidR="00810529" w:rsidRPr="00810529" w:rsidRDefault="00810529" w:rsidP="00810529">
            <w:pPr>
              <w:spacing w:line="360" w:lineRule="auto"/>
              <w:jc w:val="center"/>
            </w:pPr>
            <w:r w:rsidRPr="00810529">
              <w:t>INTEGER</w:t>
            </w:r>
          </w:p>
        </w:tc>
        <w:tc>
          <w:tcPr>
            <w:tcW w:w="3119" w:type="dxa"/>
            <w:vAlign w:val="center"/>
          </w:tcPr>
          <w:p w14:paraId="54A887B9" w14:textId="38C71BFD" w:rsidR="00810529" w:rsidRPr="00810529" w:rsidRDefault="00810529" w:rsidP="00810529">
            <w:pPr>
              <w:spacing w:line="360" w:lineRule="auto"/>
              <w:jc w:val="center"/>
            </w:pPr>
            <w:r w:rsidRPr="00810529">
              <w:t>Время создания записи</w:t>
            </w:r>
          </w:p>
        </w:tc>
      </w:tr>
    </w:tbl>
    <w:p w14:paraId="5373DE45" w14:textId="01228584" w:rsidR="00810529" w:rsidRDefault="00810529" w:rsidP="00810529">
      <w:pPr>
        <w:spacing w:before="240" w:after="240" w:line="360" w:lineRule="auto"/>
        <w:jc w:val="center"/>
        <w:rPr>
          <w:rFonts w:cs="Times New Roman"/>
        </w:rPr>
      </w:pPr>
      <w:r>
        <w:t xml:space="preserve">Таблица 3 </w:t>
      </w:r>
      <w:r w:rsidRPr="00381B04">
        <w:rPr>
          <w:rFonts w:ascii="Courier New" w:hAnsi="Courier New" w:cs="Courier New"/>
        </w:rPr>
        <w:t>‒</w:t>
      </w:r>
      <w:r>
        <w:rPr>
          <w:rFonts w:ascii="Courier New" w:hAnsi="Courier New" w:cs="Courier New"/>
        </w:rPr>
        <w:t xml:space="preserve"> </w:t>
      </w:r>
      <w:r w:rsidRPr="00810529">
        <w:rPr>
          <w:rFonts w:cs="Times New Roman"/>
        </w:rPr>
        <w:t xml:space="preserve">Описание таблицы </w:t>
      </w:r>
      <w:r w:rsidRPr="00810529">
        <w:rPr>
          <w:rFonts w:cs="Times New Roman"/>
          <w:lang w:val="en-US"/>
        </w:rPr>
        <w:t>users</w:t>
      </w:r>
    </w:p>
    <w:p w14:paraId="17F38E46" w14:textId="3196A811" w:rsidR="00A27440" w:rsidRDefault="00A27440" w:rsidP="00A27440">
      <w:pPr>
        <w:spacing w:after="0" w:line="360" w:lineRule="auto"/>
        <w:ind w:firstLine="851"/>
        <w:jc w:val="both"/>
      </w:pPr>
      <w:r w:rsidRPr="00A27440">
        <w:t>Ограничения целостности:</w:t>
      </w:r>
    </w:p>
    <w:p w14:paraId="610ACE40" w14:textId="77777777" w:rsidR="00A27440" w:rsidRPr="00A27440" w:rsidRDefault="00A27440" w:rsidP="00A27440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A27440">
        <w:t>Внешний ключ </w:t>
      </w:r>
      <w:proofErr w:type="spellStart"/>
      <w:proofErr w:type="gramStart"/>
      <w:r w:rsidRPr="00A27440">
        <w:t>metrics.agent</w:t>
      </w:r>
      <w:proofErr w:type="gramEnd"/>
      <w:r w:rsidRPr="00A27440">
        <w:t>_id</w:t>
      </w:r>
      <w:proofErr w:type="spellEnd"/>
      <w:r w:rsidRPr="00A27440">
        <w:t> ссылается на </w:t>
      </w:r>
      <w:proofErr w:type="spellStart"/>
      <w:proofErr w:type="gramStart"/>
      <w:r w:rsidRPr="00A27440">
        <w:t>agents.agent</w:t>
      </w:r>
      <w:proofErr w:type="gramEnd"/>
      <w:r w:rsidRPr="00A27440">
        <w:t>_id</w:t>
      </w:r>
      <w:proofErr w:type="spellEnd"/>
      <w:r w:rsidRPr="00A27440">
        <w:t> с опцией ON DELETE CASCADE – при удалении агента удаляются все его метрики.</w:t>
      </w:r>
    </w:p>
    <w:p w14:paraId="769759E5" w14:textId="77777777" w:rsidR="00A27440" w:rsidRPr="00A27440" w:rsidRDefault="00A27440" w:rsidP="00A27440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A27440">
        <w:t>Поле </w:t>
      </w:r>
      <w:proofErr w:type="spellStart"/>
      <w:r w:rsidRPr="00A27440">
        <w:t>login</w:t>
      </w:r>
      <w:proofErr w:type="spellEnd"/>
      <w:r w:rsidRPr="00A27440">
        <w:t> в таблице </w:t>
      </w:r>
      <w:proofErr w:type="spellStart"/>
      <w:r w:rsidRPr="00A27440">
        <w:t>users</w:t>
      </w:r>
      <w:proofErr w:type="spellEnd"/>
      <w:r w:rsidRPr="00A27440">
        <w:t> уникально.</w:t>
      </w:r>
    </w:p>
    <w:p w14:paraId="51DBCF0C" w14:textId="70AFA025" w:rsidR="00A27440" w:rsidRDefault="00A27440" w:rsidP="00A27440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A27440">
        <w:t>Значения полей </w:t>
      </w:r>
      <w:proofErr w:type="spellStart"/>
      <w:r w:rsidRPr="00A27440">
        <w:t>first_seen</w:t>
      </w:r>
      <w:proofErr w:type="spellEnd"/>
      <w:r w:rsidRPr="00A27440">
        <w:t>, </w:t>
      </w:r>
      <w:proofErr w:type="spellStart"/>
      <w:r w:rsidRPr="00A27440">
        <w:t>last_seen</w:t>
      </w:r>
      <w:proofErr w:type="spellEnd"/>
      <w:r w:rsidRPr="00A27440">
        <w:t>, </w:t>
      </w:r>
      <w:proofErr w:type="spellStart"/>
      <w:r w:rsidRPr="00A27440">
        <w:t>timestamp</w:t>
      </w:r>
      <w:proofErr w:type="spellEnd"/>
      <w:r w:rsidRPr="00A27440">
        <w:t>, </w:t>
      </w:r>
      <w:proofErr w:type="spellStart"/>
      <w:r w:rsidRPr="00A27440">
        <w:t>created_at</w:t>
      </w:r>
      <w:proofErr w:type="spellEnd"/>
      <w:r w:rsidRPr="00A27440">
        <w:t xml:space="preserve"> хранятся в формате Unix </w:t>
      </w:r>
      <w:proofErr w:type="spellStart"/>
      <w:r w:rsidRPr="00A27440">
        <w:t>timestamp</w:t>
      </w:r>
      <w:proofErr w:type="spellEnd"/>
      <w:r w:rsidRPr="00A27440">
        <w:t xml:space="preserve"> (целое число секунд, прошедших с 01.01.1970).</w:t>
      </w:r>
    </w:p>
    <w:p w14:paraId="0FAE4E56" w14:textId="453F34A5" w:rsidR="00A27440" w:rsidRPr="00A27440" w:rsidRDefault="00A27440" w:rsidP="00A27440">
      <w:pPr>
        <w:pStyle w:val="3"/>
        <w:spacing w:before="240" w:after="240"/>
        <w:jc w:val="center"/>
        <w:rPr>
          <w:rFonts w:ascii="Times New Roman" w:hAnsi="Times New Roman" w:cs="Times New Roman"/>
          <w:color w:val="000000" w:themeColor="text1"/>
          <w:highlight w:val="yellow"/>
        </w:rPr>
      </w:pPr>
      <w:bookmarkStart w:id="11" w:name="_Toc227336703"/>
      <w:r w:rsidRPr="00A27440">
        <w:rPr>
          <w:rFonts w:ascii="Times New Roman" w:hAnsi="Times New Roman" w:cs="Times New Roman"/>
          <w:color w:val="000000" w:themeColor="text1"/>
          <w:highlight w:val="yellow"/>
        </w:rPr>
        <w:t>2.</w:t>
      </w:r>
      <w:r w:rsidR="007714E0">
        <w:rPr>
          <w:rFonts w:ascii="Times New Roman" w:hAnsi="Times New Roman" w:cs="Times New Roman"/>
          <w:color w:val="000000" w:themeColor="text1"/>
          <w:highlight w:val="yellow"/>
        </w:rPr>
        <w:t>1</w:t>
      </w:r>
      <w:r w:rsidRPr="00A27440">
        <w:rPr>
          <w:rFonts w:ascii="Times New Roman" w:hAnsi="Times New Roman" w:cs="Times New Roman"/>
          <w:color w:val="000000" w:themeColor="text1"/>
          <w:highlight w:val="yellow"/>
        </w:rPr>
        <w:t>.</w:t>
      </w:r>
      <w:r w:rsidR="007714E0">
        <w:rPr>
          <w:rFonts w:ascii="Times New Roman" w:hAnsi="Times New Roman" w:cs="Times New Roman"/>
          <w:color w:val="000000" w:themeColor="text1"/>
          <w:highlight w:val="yellow"/>
        </w:rPr>
        <w:t>3</w:t>
      </w:r>
      <w:r w:rsidRPr="00A27440">
        <w:rPr>
          <w:rFonts w:ascii="Times New Roman" w:hAnsi="Times New Roman" w:cs="Times New Roman"/>
          <w:color w:val="000000" w:themeColor="text1"/>
          <w:highlight w:val="yellow"/>
        </w:rPr>
        <w:t xml:space="preserve"> Физическая модель данных</w:t>
      </w:r>
      <w:bookmarkEnd w:id="11"/>
    </w:p>
    <w:p w14:paraId="3024BD2E" w14:textId="42143155" w:rsidR="00A27440" w:rsidRDefault="00A27440" w:rsidP="00A27440">
      <w:pPr>
        <w:spacing w:after="0" w:line="360" w:lineRule="auto"/>
        <w:ind w:firstLine="851"/>
        <w:jc w:val="both"/>
        <w:rPr>
          <w:rFonts w:cs="Times New Roman"/>
        </w:rPr>
      </w:pPr>
      <w:r w:rsidRPr="00A27440">
        <w:rPr>
          <w:rFonts w:cs="Times New Roman"/>
        </w:rPr>
        <w:t xml:space="preserve">Физическая модель реализована на СУБД </w:t>
      </w:r>
      <w:proofErr w:type="spellStart"/>
      <w:r w:rsidRPr="00A27440">
        <w:rPr>
          <w:rFonts w:cs="Times New Roman"/>
        </w:rPr>
        <w:t>PostgreSQL</w:t>
      </w:r>
      <w:proofErr w:type="spellEnd"/>
      <w:r w:rsidRPr="00A27440">
        <w:rPr>
          <w:rFonts w:cs="Times New Roman"/>
        </w:rPr>
        <w:t xml:space="preserve"> 15. Ниже приведён листинг SQL-скрипта, создающего таблицы, индексы и представление</w:t>
      </w:r>
      <w:r>
        <w:rPr>
          <w:rFonts w:cs="Times New Roman"/>
        </w:rPr>
        <w:t>:</w:t>
      </w:r>
    </w:p>
    <w:p w14:paraId="27731B37" w14:textId="271AA2CF" w:rsidR="00A27440" w:rsidRDefault="00A27440" w:rsidP="00A27440">
      <w:pPr>
        <w:spacing w:after="0" w:line="360" w:lineRule="auto"/>
        <w:ind w:left="709" w:right="424" w:firstLine="567"/>
        <w:jc w:val="right"/>
        <w:rPr>
          <w:rFonts w:cs="Times New Roman"/>
        </w:rPr>
      </w:pPr>
      <w:r>
        <w:rPr>
          <w:rFonts w:cs="Times New Roman"/>
        </w:rPr>
        <w:t xml:space="preserve">Листинг 1 </w:t>
      </w:r>
      <w:r w:rsidRPr="00A27440">
        <w:rPr>
          <w:rFonts w:ascii="Courier New" w:hAnsi="Courier New" w:cs="Courier New"/>
        </w:rPr>
        <w:t>‒</w:t>
      </w:r>
      <w:r>
        <w:rPr>
          <w:rFonts w:ascii="Courier New" w:hAnsi="Courier New" w:cs="Courier New"/>
        </w:rPr>
        <w:t xml:space="preserve"> </w:t>
      </w:r>
      <w:r w:rsidRPr="00A27440">
        <w:rPr>
          <w:rFonts w:cs="Times New Roman"/>
        </w:rPr>
        <w:t>Создание таблиц, индексов и представлений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209"/>
      </w:tblGrid>
      <w:tr w:rsidR="00A27440" w:rsidRPr="00691ECE" w14:paraId="2C06437D" w14:textId="77777777" w:rsidTr="00A27440">
        <w:tc>
          <w:tcPr>
            <w:tcW w:w="9209" w:type="dxa"/>
          </w:tcPr>
          <w:p w14:paraId="61DB9DAB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-- </w:t>
            </w:r>
            <w:r w:rsidRPr="00A27440">
              <w:rPr>
                <w:rFonts w:cs="Times New Roman"/>
              </w:rPr>
              <w:t>Таблица</w:t>
            </w:r>
            <w:r w:rsidRPr="00A27440">
              <w:rPr>
                <w:rFonts w:cs="Times New Roman"/>
                <w:lang w:val="en-US"/>
              </w:rPr>
              <w:t xml:space="preserve"> </w:t>
            </w:r>
            <w:r w:rsidRPr="00A27440">
              <w:rPr>
                <w:rFonts w:cs="Times New Roman"/>
              </w:rPr>
              <w:t>агентов</w:t>
            </w:r>
          </w:p>
          <w:p w14:paraId="413C897B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>CREATE TABLE agents (</w:t>
            </w:r>
          </w:p>
          <w:p w14:paraId="4A72FDCA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    </w:t>
            </w:r>
            <w:proofErr w:type="spellStart"/>
            <w:r w:rsidRPr="00A27440">
              <w:rPr>
                <w:rFonts w:cs="Times New Roman"/>
                <w:lang w:val="en-US"/>
              </w:rPr>
              <w:t>agent_id</w:t>
            </w:r>
            <w:proofErr w:type="spellEnd"/>
            <w:r w:rsidRPr="00A27440">
              <w:rPr>
                <w:rFonts w:cs="Times New Roman"/>
                <w:lang w:val="en-US"/>
              </w:rPr>
              <w:t xml:space="preserve"> TEXT PRIMARY KEY,</w:t>
            </w:r>
          </w:p>
          <w:p w14:paraId="387EFA83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    hostname TEXT,</w:t>
            </w:r>
          </w:p>
          <w:p w14:paraId="7A5D3C0B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    </w:t>
            </w:r>
            <w:proofErr w:type="spellStart"/>
            <w:r w:rsidRPr="00A27440">
              <w:rPr>
                <w:rFonts w:cs="Times New Roman"/>
                <w:lang w:val="en-US"/>
              </w:rPr>
              <w:t>ip</w:t>
            </w:r>
            <w:proofErr w:type="spellEnd"/>
            <w:r w:rsidRPr="00A27440">
              <w:rPr>
                <w:rFonts w:cs="Times New Roman"/>
                <w:lang w:val="en-US"/>
              </w:rPr>
              <w:t xml:space="preserve"> TEXT,</w:t>
            </w:r>
          </w:p>
          <w:p w14:paraId="65D564A2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    port INTEGER,</w:t>
            </w:r>
          </w:p>
          <w:p w14:paraId="468297C2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    </w:t>
            </w:r>
            <w:proofErr w:type="spellStart"/>
            <w:r w:rsidRPr="00A27440">
              <w:rPr>
                <w:rFonts w:cs="Times New Roman"/>
                <w:lang w:val="en-US"/>
              </w:rPr>
              <w:t>first_seen</w:t>
            </w:r>
            <w:proofErr w:type="spellEnd"/>
            <w:r w:rsidRPr="00A27440">
              <w:rPr>
                <w:rFonts w:cs="Times New Roman"/>
                <w:lang w:val="en-US"/>
              </w:rPr>
              <w:t xml:space="preserve"> INTEGER NOT NULL,</w:t>
            </w:r>
          </w:p>
          <w:p w14:paraId="1B04BF73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    </w:t>
            </w:r>
            <w:proofErr w:type="spellStart"/>
            <w:r w:rsidRPr="00A27440">
              <w:rPr>
                <w:rFonts w:cs="Times New Roman"/>
                <w:lang w:val="en-US"/>
              </w:rPr>
              <w:t>last_seen</w:t>
            </w:r>
            <w:proofErr w:type="spellEnd"/>
            <w:r w:rsidRPr="00A27440">
              <w:rPr>
                <w:rFonts w:cs="Times New Roman"/>
                <w:lang w:val="en-US"/>
              </w:rPr>
              <w:t xml:space="preserve"> INTEGER NOT NULL,</w:t>
            </w:r>
          </w:p>
          <w:p w14:paraId="20316DAE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    tags TEXT,</w:t>
            </w:r>
          </w:p>
          <w:p w14:paraId="234969F4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lastRenderedPageBreak/>
              <w:t xml:space="preserve">    version TEXT</w:t>
            </w:r>
          </w:p>
          <w:p w14:paraId="527282E4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>);</w:t>
            </w:r>
          </w:p>
          <w:p w14:paraId="0E144916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</w:p>
          <w:p w14:paraId="3B4485D1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-- </w:t>
            </w:r>
            <w:r w:rsidRPr="00A27440">
              <w:rPr>
                <w:rFonts w:cs="Times New Roman"/>
              </w:rPr>
              <w:t>Таблица</w:t>
            </w:r>
            <w:r w:rsidRPr="00A27440">
              <w:rPr>
                <w:rFonts w:cs="Times New Roman"/>
                <w:lang w:val="en-US"/>
              </w:rPr>
              <w:t xml:space="preserve"> </w:t>
            </w:r>
            <w:r w:rsidRPr="00A27440">
              <w:rPr>
                <w:rFonts w:cs="Times New Roman"/>
              </w:rPr>
              <w:t>метрик</w:t>
            </w:r>
          </w:p>
          <w:p w14:paraId="4ECE7EF0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>CREATE TABLE metrics (</w:t>
            </w:r>
          </w:p>
          <w:p w14:paraId="62E8991F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    id SERIAL PRIMARY KEY,</w:t>
            </w:r>
          </w:p>
          <w:p w14:paraId="10473599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    </w:t>
            </w:r>
            <w:proofErr w:type="spellStart"/>
            <w:r w:rsidRPr="00A27440">
              <w:rPr>
                <w:rFonts w:cs="Times New Roman"/>
                <w:lang w:val="en-US"/>
              </w:rPr>
              <w:t>agent_id</w:t>
            </w:r>
            <w:proofErr w:type="spellEnd"/>
            <w:r w:rsidRPr="00A27440">
              <w:rPr>
                <w:rFonts w:cs="Times New Roman"/>
                <w:lang w:val="en-US"/>
              </w:rPr>
              <w:t xml:space="preserve"> TEXT NOT NULL,</w:t>
            </w:r>
          </w:p>
          <w:p w14:paraId="16DFE150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    name TEXT NOT NULL,</w:t>
            </w:r>
          </w:p>
          <w:p w14:paraId="25D36C6B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    value REAL NOT NULL,</w:t>
            </w:r>
          </w:p>
          <w:p w14:paraId="3AF2FABF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    timestamp INTEGER NOT NULL,</w:t>
            </w:r>
          </w:p>
          <w:p w14:paraId="168A3BDE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    tags TEXT,</w:t>
            </w:r>
          </w:p>
          <w:p w14:paraId="50277C41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    FOREIGN KEY (</w:t>
            </w:r>
            <w:proofErr w:type="spellStart"/>
            <w:r w:rsidRPr="00A27440">
              <w:rPr>
                <w:rFonts w:cs="Times New Roman"/>
                <w:lang w:val="en-US"/>
              </w:rPr>
              <w:t>agent_id</w:t>
            </w:r>
            <w:proofErr w:type="spellEnd"/>
            <w:r w:rsidRPr="00A27440">
              <w:rPr>
                <w:rFonts w:cs="Times New Roman"/>
                <w:lang w:val="en-US"/>
              </w:rPr>
              <w:t>) REFERENCES agents(</w:t>
            </w:r>
            <w:proofErr w:type="spellStart"/>
            <w:r w:rsidRPr="00A27440">
              <w:rPr>
                <w:rFonts w:cs="Times New Roman"/>
                <w:lang w:val="en-US"/>
              </w:rPr>
              <w:t>agent_id</w:t>
            </w:r>
            <w:proofErr w:type="spellEnd"/>
            <w:r w:rsidRPr="00A27440">
              <w:rPr>
                <w:rFonts w:cs="Times New Roman"/>
                <w:lang w:val="en-US"/>
              </w:rPr>
              <w:t>) ON DELETE CASCADE</w:t>
            </w:r>
          </w:p>
          <w:p w14:paraId="15D6A3D4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>);</w:t>
            </w:r>
          </w:p>
          <w:p w14:paraId="6657CA2A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</w:p>
          <w:p w14:paraId="50F39868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-- </w:t>
            </w:r>
            <w:r w:rsidRPr="00A27440">
              <w:rPr>
                <w:rFonts w:cs="Times New Roman"/>
              </w:rPr>
              <w:t>Индексы</w:t>
            </w:r>
            <w:r w:rsidRPr="00A27440">
              <w:rPr>
                <w:rFonts w:cs="Times New Roman"/>
                <w:lang w:val="en-US"/>
              </w:rPr>
              <w:t xml:space="preserve"> </w:t>
            </w:r>
            <w:r w:rsidRPr="00A27440">
              <w:rPr>
                <w:rFonts w:cs="Times New Roman"/>
              </w:rPr>
              <w:t>для</w:t>
            </w:r>
            <w:r w:rsidRPr="00A27440">
              <w:rPr>
                <w:rFonts w:cs="Times New Roman"/>
                <w:lang w:val="en-US"/>
              </w:rPr>
              <w:t xml:space="preserve"> </w:t>
            </w:r>
            <w:r w:rsidRPr="00A27440">
              <w:rPr>
                <w:rFonts w:cs="Times New Roman"/>
              </w:rPr>
              <w:t>ускорения</w:t>
            </w:r>
            <w:r w:rsidRPr="00A27440">
              <w:rPr>
                <w:rFonts w:cs="Times New Roman"/>
                <w:lang w:val="en-US"/>
              </w:rPr>
              <w:t xml:space="preserve"> </w:t>
            </w:r>
            <w:r w:rsidRPr="00A27440">
              <w:rPr>
                <w:rFonts w:cs="Times New Roman"/>
              </w:rPr>
              <w:t>запросов</w:t>
            </w:r>
          </w:p>
          <w:p w14:paraId="2C2A9DE2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CREATE INDEX </w:t>
            </w:r>
            <w:proofErr w:type="spellStart"/>
            <w:r w:rsidRPr="00A27440">
              <w:rPr>
                <w:rFonts w:cs="Times New Roman"/>
                <w:lang w:val="en-US"/>
              </w:rPr>
              <w:t>idx_metrics_agent_time</w:t>
            </w:r>
            <w:proofErr w:type="spellEnd"/>
            <w:r w:rsidRPr="00A27440">
              <w:rPr>
                <w:rFonts w:cs="Times New Roman"/>
                <w:lang w:val="en-US"/>
              </w:rPr>
              <w:t xml:space="preserve"> ON </w:t>
            </w:r>
            <w:proofErr w:type="gramStart"/>
            <w:r w:rsidRPr="00A27440">
              <w:rPr>
                <w:rFonts w:cs="Times New Roman"/>
                <w:lang w:val="en-US"/>
              </w:rPr>
              <w:t>metrics(</w:t>
            </w:r>
            <w:proofErr w:type="spellStart"/>
            <w:proofErr w:type="gramEnd"/>
            <w:r w:rsidRPr="00A27440">
              <w:rPr>
                <w:rFonts w:cs="Times New Roman"/>
                <w:lang w:val="en-US"/>
              </w:rPr>
              <w:t>agent_id</w:t>
            </w:r>
            <w:proofErr w:type="spellEnd"/>
            <w:r w:rsidRPr="00A27440">
              <w:rPr>
                <w:rFonts w:cs="Times New Roman"/>
                <w:lang w:val="en-US"/>
              </w:rPr>
              <w:t>, timestamp);</w:t>
            </w:r>
          </w:p>
          <w:p w14:paraId="79F7A13E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CREATE INDEX </w:t>
            </w:r>
            <w:proofErr w:type="spellStart"/>
            <w:r w:rsidRPr="00A27440">
              <w:rPr>
                <w:rFonts w:cs="Times New Roman"/>
                <w:lang w:val="en-US"/>
              </w:rPr>
              <w:t>idx_metrics_name_time</w:t>
            </w:r>
            <w:proofErr w:type="spellEnd"/>
            <w:r w:rsidRPr="00A27440">
              <w:rPr>
                <w:rFonts w:cs="Times New Roman"/>
                <w:lang w:val="en-US"/>
              </w:rPr>
              <w:t xml:space="preserve"> ON </w:t>
            </w:r>
            <w:proofErr w:type="gramStart"/>
            <w:r w:rsidRPr="00A27440">
              <w:rPr>
                <w:rFonts w:cs="Times New Roman"/>
                <w:lang w:val="en-US"/>
              </w:rPr>
              <w:t>metrics(</w:t>
            </w:r>
            <w:proofErr w:type="gramEnd"/>
            <w:r w:rsidRPr="00A27440">
              <w:rPr>
                <w:rFonts w:cs="Times New Roman"/>
                <w:lang w:val="en-US"/>
              </w:rPr>
              <w:t>name, timestamp);</w:t>
            </w:r>
          </w:p>
          <w:p w14:paraId="2BF1C5EE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</w:p>
          <w:p w14:paraId="7542FF6B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</w:rPr>
            </w:pPr>
            <w:r w:rsidRPr="00A27440">
              <w:rPr>
                <w:rFonts w:cs="Times New Roman"/>
              </w:rPr>
              <w:t>-- Таблица пользователей</w:t>
            </w:r>
          </w:p>
          <w:p w14:paraId="264DA269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</w:rPr>
            </w:pPr>
            <w:r w:rsidRPr="00A27440">
              <w:rPr>
                <w:rFonts w:cs="Times New Roman"/>
              </w:rPr>
              <w:t xml:space="preserve">CREATE TABLE </w:t>
            </w:r>
            <w:proofErr w:type="spellStart"/>
            <w:r w:rsidRPr="00A27440">
              <w:rPr>
                <w:rFonts w:cs="Times New Roman"/>
              </w:rPr>
              <w:t>users</w:t>
            </w:r>
            <w:proofErr w:type="spellEnd"/>
            <w:r w:rsidRPr="00A27440">
              <w:rPr>
                <w:rFonts w:cs="Times New Roman"/>
              </w:rPr>
              <w:t xml:space="preserve"> (</w:t>
            </w:r>
          </w:p>
          <w:p w14:paraId="0B5C5769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</w:rPr>
              <w:t xml:space="preserve">    </w:t>
            </w:r>
            <w:r w:rsidRPr="00A27440">
              <w:rPr>
                <w:rFonts w:cs="Times New Roman"/>
                <w:lang w:val="en-US"/>
              </w:rPr>
              <w:t>id SERIAL PRIMARY KEY,</w:t>
            </w:r>
          </w:p>
          <w:p w14:paraId="709212A3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    login TEXT UNIQUE NOT NULL,</w:t>
            </w:r>
          </w:p>
          <w:p w14:paraId="2EE1D999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    </w:t>
            </w:r>
            <w:proofErr w:type="spellStart"/>
            <w:r w:rsidRPr="00A27440">
              <w:rPr>
                <w:rFonts w:cs="Times New Roman"/>
                <w:lang w:val="en-US"/>
              </w:rPr>
              <w:t>password_hash</w:t>
            </w:r>
            <w:proofErr w:type="spellEnd"/>
            <w:r w:rsidRPr="00A27440">
              <w:rPr>
                <w:rFonts w:cs="Times New Roman"/>
                <w:lang w:val="en-US"/>
              </w:rPr>
              <w:t xml:space="preserve"> TEXT NOT NULL,</w:t>
            </w:r>
          </w:p>
          <w:p w14:paraId="29658917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    role TEXT NOT NULL DEFAULT 'user',</w:t>
            </w:r>
          </w:p>
          <w:p w14:paraId="37490E46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    </w:t>
            </w:r>
            <w:proofErr w:type="spellStart"/>
            <w:r w:rsidRPr="00A27440">
              <w:rPr>
                <w:rFonts w:cs="Times New Roman"/>
                <w:lang w:val="en-US"/>
              </w:rPr>
              <w:t>created_at</w:t>
            </w:r>
            <w:proofErr w:type="spellEnd"/>
            <w:r w:rsidRPr="00A27440">
              <w:rPr>
                <w:rFonts w:cs="Times New Roman"/>
                <w:lang w:val="en-US"/>
              </w:rPr>
              <w:t xml:space="preserve"> INTEGER NOT NULL</w:t>
            </w:r>
          </w:p>
          <w:p w14:paraId="08B561E2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>);</w:t>
            </w:r>
          </w:p>
          <w:p w14:paraId="3178D566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</w:p>
          <w:p w14:paraId="039F69AC" w14:textId="030EAABE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</w:rPr>
            </w:pPr>
            <w:r w:rsidRPr="00A27440">
              <w:rPr>
                <w:rFonts w:cs="Times New Roman"/>
              </w:rPr>
              <w:lastRenderedPageBreak/>
              <w:t xml:space="preserve">-- Представление для получения последних значений метрик </w:t>
            </w:r>
          </w:p>
          <w:p w14:paraId="15A5A721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CREATE VIEW </w:t>
            </w:r>
            <w:proofErr w:type="spellStart"/>
            <w:r w:rsidRPr="00A27440">
              <w:rPr>
                <w:rFonts w:cs="Times New Roman"/>
                <w:lang w:val="en-US"/>
              </w:rPr>
              <w:t>latest_metrics</w:t>
            </w:r>
            <w:proofErr w:type="spellEnd"/>
            <w:r w:rsidRPr="00A27440">
              <w:rPr>
                <w:rFonts w:cs="Times New Roman"/>
                <w:lang w:val="en-US"/>
              </w:rPr>
              <w:t xml:space="preserve"> AS</w:t>
            </w:r>
          </w:p>
          <w:p w14:paraId="0F0966F2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SELECT </w:t>
            </w:r>
            <w:proofErr w:type="spellStart"/>
            <w:proofErr w:type="gramStart"/>
            <w:r w:rsidRPr="00A27440">
              <w:rPr>
                <w:rFonts w:cs="Times New Roman"/>
                <w:lang w:val="en-US"/>
              </w:rPr>
              <w:t>m.agent</w:t>
            </w:r>
            <w:proofErr w:type="gramEnd"/>
            <w:r w:rsidRPr="00A27440">
              <w:rPr>
                <w:rFonts w:cs="Times New Roman"/>
                <w:lang w:val="en-US"/>
              </w:rPr>
              <w:t>_id</w:t>
            </w:r>
            <w:proofErr w:type="spellEnd"/>
            <w:r w:rsidRPr="00A27440">
              <w:rPr>
                <w:rFonts w:cs="Times New Roman"/>
                <w:lang w:val="en-US"/>
              </w:rPr>
              <w:t xml:space="preserve">, m.name, </w:t>
            </w:r>
            <w:proofErr w:type="spellStart"/>
            <w:r w:rsidRPr="00A27440">
              <w:rPr>
                <w:rFonts w:cs="Times New Roman"/>
                <w:lang w:val="en-US"/>
              </w:rPr>
              <w:t>m.value</w:t>
            </w:r>
            <w:proofErr w:type="spellEnd"/>
            <w:r w:rsidRPr="00A27440">
              <w:rPr>
                <w:rFonts w:cs="Times New Roman"/>
                <w:lang w:val="en-US"/>
              </w:rPr>
              <w:t xml:space="preserve">, </w:t>
            </w:r>
            <w:proofErr w:type="spellStart"/>
            <w:proofErr w:type="gramStart"/>
            <w:r w:rsidRPr="00A27440">
              <w:rPr>
                <w:rFonts w:cs="Times New Roman"/>
                <w:lang w:val="en-US"/>
              </w:rPr>
              <w:t>m.timestamp</w:t>
            </w:r>
            <w:proofErr w:type="spellEnd"/>
            <w:proofErr w:type="gramEnd"/>
          </w:p>
          <w:p w14:paraId="76BF101A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>FROM metrics m</w:t>
            </w:r>
          </w:p>
          <w:p w14:paraId="1AD9AC82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>INNER JOIN (</w:t>
            </w:r>
          </w:p>
          <w:p w14:paraId="2BBBC2D5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    SELECT </w:t>
            </w:r>
            <w:proofErr w:type="spellStart"/>
            <w:r w:rsidRPr="00A27440">
              <w:rPr>
                <w:rFonts w:cs="Times New Roman"/>
                <w:lang w:val="en-US"/>
              </w:rPr>
              <w:t>agent_id</w:t>
            </w:r>
            <w:proofErr w:type="spellEnd"/>
            <w:r w:rsidRPr="00A27440">
              <w:rPr>
                <w:rFonts w:cs="Times New Roman"/>
                <w:lang w:val="en-US"/>
              </w:rPr>
              <w:t xml:space="preserve">, name, </w:t>
            </w:r>
            <w:proofErr w:type="gramStart"/>
            <w:r w:rsidRPr="00A27440">
              <w:rPr>
                <w:rFonts w:cs="Times New Roman"/>
                <w:lang w:val="en-US"/>
              </w:rPr>
              <w:t>MAX(</w:t>
            </w:r>
            <w:proofErr w:type="gramEnd"/>
            <w:r w:rsidRPr="00A27440">
              <w:rPr>
                <w:rFonts w:cs="Times New Roman"/>
                <w:lang w:val="en-US"/>
              </w:rPr>
              <w:t xml:space="preserve">timestamp) as </w:t>
            </w:r>
            <w:proofErr w:type="spellStart"/>
            <w:r w:rsidRPr="00A27440">
              <w:rPr>
                <w:rFonts w:cs="Times New Roman"/>
                <w:lang w:val="en-US"/>
              </w:rPr>
              <w:t>max_ts</w:t>
            </w:r>
            <w:proofErr w:type="spellEnd"/>
          </w:p>
          <w:p w14:paraId="5D2E236B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    FROM metrics</w:t>
            </w:r>
          </w:p>
          <w:p w14:paraId="4E11A8FF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    GROUP BY </w:t>
            </w:r>
            <w:proofErr w:type="spellStart"/>
            <w:r w:rsidRPr="00A27440">
              <w:rPr>
                <w:rFonts w:cs="Times New Roman"/>
                <w:lang w:val="en-US"/>
              </w:rPr>
              <w:t>agent_id</w:t>
            </w:r>
            <w:proofErr w:type="spellEnd"/>
            <w:r w:rsidRPr="00A27440">
              <w:rPr>
                <w:rFonts w:cs="Times New Roman"/>
                <w:lang w:val="en-US"/>
              </w:rPr>
              <w:t>, name</w:t>
            </w:r>
          </w:p>
          <w:p w14:paraId="168D1269" w14:textId="77777777" w:rsidR="00A27440" w:rsidRPr="00A27440" w:rsidRDefault="00A27440" w:rsidP="00A27440">
            <w:pPr>
              <w:spacing w:line="360" w:lineRule="auto"/>
              <w:ind w:firstLine="851"/>
              <w:jc w:val="both"/>
              <w:rPr>
                <w:rFonts w:cs="Times New Roman"/>
                <w:lang w:val="en-US"/>
              </w:rPr>
            </w:pPr>
            <w:r w:rsidRPr="00A27440">
              <w:rPr>
                <w:rFonts w:cs="Times New Roman"/>
                <w:lang w:val="en-US"/>
              </w:rPr>
              <w:t xml:space="preserve">) </w:t>
            </w:r>
            <w:proofErr w:type="gramStart"/>
            <w:r w:rsidRPr="00A27440">
              <w:rPr>
                <w:rFonts w:cs="Times New Roman"/>
                <w:lang w:val="en-US"/>
              </w:rPr>
              <w:t>latest</w:t>
            </w:r>
            <w:proofErr w:type="gramEnd"/>
            <w:r w:rsidRPr="00A27440">
              <w:rPr>
                <w:rFonts w:cs="Times New Roman"/>
                <w:lang w:val="en-US"/>
              </w:rPr>
              <w:t xml:space="preserve"> ON </w:t>
            </w:r>
            <w:proofErr w:type="spellStart"/>
            <w:proofErr w:type="gramStart"/>
            <w:r w:rsidRPr="00A27440">
              <w:rPr>
                <w:rFonts w:cs="Times New Roman"/>
                <w:lang w:val="en-US"/>
              </w:rPr>
              <w:t>m.agent</w:t>
            </w:r>
            <w:proofErr w:type="gramEnd"/>
            <w:r w:rsidRPr="00A27440">
              <w:rPr>
                <w:rFonts w:cs="Times New Roman"/>
                <w:lang w:val="en-US"/>
              </w:rPr>
              <w:t>_id</w:t>
            </w:r>
            <w:proofErr w:type="spellEnd"/>
            <w:r w:rsidRPr="00A27440">
              <w:rPr>
                <w:rFonts w:cs="Times New Roman"/>
                <w:lang w:val="en-US"/>
              </w:rPr>
              <w:t xml:space="preserve"> = </w:t>
            </w:r>
            <w:proofErr w:type="spellStart"/>
            <w:proofErr w:type="gramStart"/>
            <w:r w:rsidRPr="00A27440">
              <w:rPr>
                <w:rFonts w:cs="Times New Roman"/>
                <w:lang w:val="en-US"/>
              </w:rPr>
              <w:t>latest.agent</w:t>
            </w:r>
            <w:proofErr w:type="gramEnd"/>
            <w:r w:rsidRPr="00A27440">
              <w:rPr>
                <w:rFonts w:cs="Times New Roman"/>
                <w:lang w:val="en-US"/>
              </w:rPr>
              <w:t>_id</w:t>
            </w:r>
            <w:proofErr w:type="spellEnd"/>
            <w:r w:rsidRPr="00A27440">
              <w:rPr>
                <w:rFonts w:cs="Times New Roman"/>
                <w:lang w:val="en-US"/>
              </w:rPr>
              <w:t xml:space="preserve"> AND m.name = latest.name AND </w:t>
            </w:r>
            <w:proofErr w:type="spellStart"/>
            <w:proofErr w:type="gramStart"/>
            <w:r w:rsidRPr="00A27440">
              <w:rPr>
                <w:rFonts w:cs="Times New Roman"/>
                <w:lang w:val="en-US"/>
              </w:rPr>
              <w:t>m.timestamp</w:t>
            </w:r>
            <w:proofErr w:type="spellEnd"/>
            <w:proofErr w:type="gramEnd"/>
            <w:r w:rsidRPr="00A27440">
              <w:rPr>
                <w:rFonts w:cs="Times New Roman"/>
                <w:lang w:val="en-US"/>
              </w:rPr>
              <w:t xml:space="preserve"> = </w:t>
            </w:r>
            <w:proofErr w:type="spellStart"/>
            <w:r w:rsidRPr="00A27440">
              <w:rPr>
                <w:rFonts w:cs="Times New Roman"/>
                <w:lang w:val="en-US"/>
              </w:rPr>
              <w:t>latest.max_ts</w:t>
            </w:r>
            <w:proofErr w:type="spellEnd"/>
            <w:r w:rsidRPr="00A27440">
              <w:rPr>
                <w:rFonts w:cs="Times New Roman"/>
                <w:lang w:val="en-US"/>
              </w:rPr>
              <w:t>;</w:t>
            </w:r>
          </w:p>
          <w:p w14:paraId="1FF59949" w14:textId="77777777" w:rsidR="00A27440" w:rsidRPr="00A27440" w:rsidRDefault="00A27440" w:rsidP="00A27440">
            <w:pPr>
              <w:spacing w:line="360" w:lineRule="auto"/>
              <w:jc w:val="both"/>
              <w:rPr>
                <w:rFonts w:cs="Times New Roman"/>
                <w:lang w:val="en-US"/>
              </w:rPr>
            </w:pPr>
          </w:p>
        </w:tc>
      </w:tr>
    </w:tbl>
    <w:p w14:paraId="79B1FCE4" w14:textId="77777777" w:rsidR="00A410C9" w:rsidRDefault="00A410C9" w:rsidP="00A410C9">
      <w:pPr>
        <w:spacing w:after="0"/>
        <w:jc w:val="center"/>
        <w:rPr>
          <w:rFonts w:cs="Times New Roman"/>
          <w:lang w:val="en-US"/>
        </w:rPr>
      </w:pPr>
    </w:p>
    <w:p w14:paraId="74157760" w14:textId="38955A54" w:rsidR="00A410C9" w:rsidRPr="00A410C9" w:rsidRDefault="00A410C9" w:rsidP="00A410C9">
      <w:pPr>
        <w:spacing w:after="0" w:line="360" w:lineRule="auto"/>
        <w:ind w:firstLine="851"/>
        <w:jc w:val="both"/>
        <w:rPr>
          <w:rFonts w:cs="Times New Roman"/>
        </w:rPr>
      </w:pPr>
      <w:r>
        <w:rPr>
          <w:rFonts w:cs="Times New Roman"/>
        </w:rPr>
        <w:t>Ниже представлена физическая модель (рисунок 2):</w:t>
      </w:r>
    </w:p>
    <w:p w14:paraId="475C85C6" w14:textId="77777777" w:rsidR="00A410C9" w:rsidRPr="00A410C9" w:rsidRDefault="00A410C9" w:rsidP="00A410C9">
      <w:pPr>
        <w:spacing w:after="0"/>
        <w:jc w:val="center"/>
        <w:rPr>
          <w:rFonts w:cs="Times New Roman"/>
        </w:rPr>
      </w:pPr>
    </w:p>
    <w:p w14:paraId="6D451F41" w14:textId="76918306" w:rsidR="00A27440" w:rsidRDefault="00A410C9" w:rsidP="00A410C9">
      <w:pPr>
        <w:spacing w:after="0"/>
        <w:jc w:val="center"/>
        <w:rPr>
          <w:rFonts w:cs="Times New Roman"/>
        </w:rPr>
      </w:pPr>
      <w:r w:rsidRPr="00A410C9">
        <w:rPr>
          <w:rFonts w:cs="Times New Roman"/>
          <w:noProof/>
          <w:lang w:val="en-US"/>
        </w:rPr>
        <w:drawing>
          <wp:inline distT="0" distB="0" distL="0" distR="0" wp14:anchorId="397102B4" wp14:editId="48A336FB">
            <wp:extent cx="6120130" cy="4634230"/>
            <wp:effectExtent l="0" t="0" r="0" b="0"/>
            <wp:docPr id="1792387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87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77D8" w14:textId="220C18BC" w:rsidR="00A410C9" w:rsidRPr="00A410C9" w:rsidRDefault="00A410C9" w:rsidP="00EF0364">
      <w:pPr>
        <w:spacing w:before="240" w:after="240"/>
        <w:jc w:val="center"/>
        <w:rPr>
          <w:rFonts w:cs="Times New Roman"/>
        </w:rPr>
      </w:pPr>
      <w:r>
        <w:rPr>
          <w:rFonts w:cs="Times New Roman"/>
        </w:rPr>
        <w:t xml:space="preserve">Рисунок 2 </w:t>
      </w:r>
      <w:r w:rsidRPr="00A410C9">
        <w:rPr>
          <w:rFonts w:ascii="Courier New" w:hAnsi="Courier New" w:cs="Courier New"/>
        </w:rPr>
        <w:t>‒</w:t>
      </w:r>
      <w:r>
        <w:rPr>
          <w:rFonts w:ascii="Courier New" w:hAnsi="Courier New" w:cs="Courier New"/>
        </w:rPr>
        <w:t xml:space="preserve"> </w:t>
      </w:r>
      <w:r w:rsidRPr="00A410C9">
        <w:rPr>
          <w:rFonts w:cs="Times New Roman"/>
        </w:rPr>
        <w:t xml:space="preserve">Физическая </w:t>
      </w:r>
      <w:r>
        <w:rPr>
          <w:rFonts w:cs="Times New Roman"/>
        </w:rPr>
        <w:t>модель</w:t>
      </w:r>
    </w:p>
    <w:p w14:paraId="59CDB977" w14:textId="77777777" w:rsidR="00C93B32" w:rsidRPr="00C93B32" w:rsidRDefault="00C93B32" w:rsidP="00C93B32">
      <w:pPr>
        <w:pStyle w:val="2"/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7336704"/>
      <w:r w:rsidRPr="00C93B3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2.2 Архитектура клиент-серверного взаимодействия</w:t>
      </w:r>
      <w:bookmarkEnd w:id="12"/>
    </w:p>
    <w:p w14:paraId="5D7AB83B" w14:textId="1B571CD4" w:rsidR="00810529" w:rsidRDefault="00C93B32" w:rsidP="00C93B32">
      <w:pPr>
        <w:spacing w:after="0" w:line="360" w:lineRule="auto"/>
        <w:ind w:firstLine="851"/>
        <w:jc w:val="both"/>
        <w:rPr>
          <w:rFonts w:cs="Times New Roman"/>
        </w:rPr>
      </w:pPr>
      <w:r w:rsidRPr="00C93B32">
        <w:rPr>
          <w:rFonts w:cs="Times New Roman"/>
        </w:rPr>
        <w:t>Система построена по микросервисной модели и состоит из следующих компонентов:</w:t>
      </w:r>
    </w:p>
    <w:p w14:paraId="28E618C8" w14:textId="02811299" w:rsidR="00C93B32" w:rsidRPr="00C93B32" w:rsidRDefault="00C93B32" w:rsidP="00C93B3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C93B32">
        <w:t>Агент сбора;</w:t>
      </w:r>
    </w:p>
    <w:p w14:paraId="1EAEC84C" w14:textId="3DD72A5D" w:rsidR="00C93B32" w:rsidRPr="00C93B32" w:rsidRDefault="00C93B32" w:rsidP="00C93B3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C93B32">
        <w:t>Ядро (Core);</w:t>
      </w:r>
    </w:p>
    <w:p w14:paraId="4E9D8E67" w14:textId="6A00DACF" w:rsidR="00C93B32" w:rsidRDefault="00C93B32" w:rsidP="00C93B3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C93B32">
        <w:t>Системы мониторинга и визуализации (</w:t>
      </w:r>
      <w:proofErr w:type="spellStart"/>
      <w:r w:rsidRPr="00C93B32">
        <w:t>Prometheus</w:t>
      </w:r>
      <w:proofErr w:type="spellEnd"/>
      <w:r w:rsidRPr="00C93B32">
        <w:t>/</w:t>
      </w:r>
      <w:proofErr w:type="spellStart"/>
      <w:r w:rsidRPr="00C93B32">
        <w:t>Grafana</w:t>
      </w:r>
      <w:proofErr w:type="spellEnd"/>
      <w:r w:rsidRPr="00C93B32">
        <w:t>).</w:t>
      </w:r>
    </w:p>
    <w:p w14:paraId="78668E5E" w14:textId="12015C9D" w:rsidR="00C93B32" w:rsidRPr="00C93B32" w:rsidRDefault="00C93B32" w:rsidP="00C93B3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C93B32">
        <w:t xml:space="preserve">База данных </w:t>
      </w:r>
      <w:proofErr w:type="spellStart"/>
      <w:r w:rsidRPr="00C93B32">
        <w:t>PostgreSQL</w:t>
      </w:r>
      <w:proofErr w:type="spellEnd"/>
      <w:r>
        <w:t>.</w:t>
      </w:r>
    </w:p>
    <w:p w14:paraId="72492B7A" w14:textId="2C175A9B" w:rsidR="00C93B32" w:rsidRDefault="00C93B32" w:rsidP="00C93B32">
      <w:pPr>
        <w:spacing w:after="0" w:line="360" w:lineRule="auto"/>
        <w:ind w:firstLine="851"/>
        <w:jc w:val="both"/>
        <w:rPr>
          <w:rFonts w:cs="Times New Roman"/>
        </w:rPr>
      </w:pPr>
      <w:r w:rsidRPr="00C93B32">
        <w:rPr>
          <w:rFonts w:cs="Times New Roman"/>
        </w:rPr>
        <w:t xml:space="preserve">Агент сбора – лёгкий процесс, запускаемый на наблюдаемом узле. Собирает системные метрики с использованием библиотеки </w:t>
      </w:r>
      <w:proofErr w:type="spellStart"/>
      <w:r w:rsidRPr="00C93B32">
        <w:rPr>
          <w:rFonts w:cs="Times New Roman"/>
        </w:rPr>
        <w:t>psutil</w:t>
      </w:r>
      <w:proofErr w:type="spellEnd"/>
      <w:r w:rsidRPr="00C93B32">
        <w:rPr>
          <w:rFonts w:cs="Times New Roman"/>
        </w:rPr>
        <w:t xml:space="preserve"> и отправляет их на сервер по протоколу HTTP (</w:t>
      </w:r>
      <w:proofErr w:type="spellStart"/>
      <w:r w:rsidRPr="00C93B32">
        <w:rPr>
          <w:rFonts w:cs="Times New Roman"/>
        </w:rPr>
        <w:t>push</w:t>
      </w:r>
      <w:proofErr w:type="spellEnd"/>
      <w:r w:rsidRPr="00C93B32">
        <w:rPr>
          <w:rFonts w:cs="Times New Roman"/>
        </w:rPr>
        <w:t>-модель). Агент реализован на языке Python, что обеспечивает кроссплатформенность (Windows, Linux). Конфигурация вынесена в переменные окружения, поддерживается пакетная отправка и логирование.</w:t>
      </w:r>
    </w:p>
    <w:p w14:paraId="2239B02F" w14:textId="0D6DFA11" w:rsidR="00C93B32" w:rsidRDefault="00C93B32" w:rsidP="00C93B32">
      <w:pPr>
        <w:spacing w:after="0" w:line="360" w:lineRule="auto"/>
        <w:ind w:firstLine="851"/>
        <w:jc w:val="both"/>
        <w:rPr>
          <w:rFonts w:cs="Times New Roman"/>
        </w:rPr>
      </w:pPr>
      <w:r w:rsidRPr="00C93B32">
        <w:rPr>
          <w:rFonts w:cs="Times New Roman"/>
        </w:rPr>
        <w:t xml:space="preserve">Ядро (Core) – центральный сервер, реализованный на фреймворке </w:t>
      </w:r>
      <w:proofErr w:type="spellStart"/>
      <w:r w:rsidRPr="00C93B32">
        <w:rPr>
          <w:rFonts w:cs="Times New Roman"/>
        </w:rPr>
        <w:t>FastAPI</w:t>
      </w:r>
      <w:proofErr w:type="spellEnd"/>
      <w:r w:rsidRPr="00C93B32">
        <w:rPr>
          <w:rFonts w:cs="Times New Roman"/>
        </w:rPr>
        <w:t>. Выполняет следующие функции:</w:t>
      </w:r>
    </w:p>
    <w:p w14:paraId="146F8AAF" w14:textId="77777777" w:rsidR="00C93B32" w:rsidRPr="00C93B32" w:rsidRDefault="00C93B32" w:rsidP="00C93B3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C93B32">
        <w:t xml:space="preserve">Приём метрик по </w:t>
      </w:r>
      <w:proofErr w:type="spellStart"/>
      <w:r w:rsidRPr="00C93B32">
        <w:t>эндпоинтам</w:t>
      </w:r>
      <w:proofErr w:type="spellEnd"/>
      <w:r w:rsidRPr="00C93B32">
        <w:t> /</w:t>
      </w:r>
      <w:proofErr w:type="spellStart"/>
      <w:r w:rsidRPr="00C93B32">
        <w:t>api</w:t>
      </w:r>
      <w:proofErr w:type="spellEnd"/>
      <w:r w:rsidRPr="00C93B32">
        <w:t>/v1/</w:t>
      </w:r>
      <w:proofErr w:type="spellStart"/>
      <w:r w:rsidRPr="00C93B32">
        <w:t>metrics</w:t>
      </w:r>
      <w:proofErr w:type="spellEnd"/>
      <w:r w:rsidRPr="00C93B32">
        <w:t> (одиночная) и /</w:t>
      </w:r>
      <w:proofErr w:type="spellStart"/>
      <w:r w:rsidRPr="00C93B32">
        <w:t>api</w:t>
      </w:r>
      <w:proofErr w:type="spellEnd"/>
      <w:r w:rsidRPr="00C93B32">
        <w:t>/v1/</w:t>
      </w:r>
      <w:proofErr w:type="spellStart"/>
      <w:r w:rsidRPr="00C93B32">
        <w:t>metrics</w:t>
      </w:r>
      <w:proofErr w:type="spellEnd"/>
      <w:r w:rsidRPr="00C93B32">
        <w:t>/</w:t>
      </w:r>
      <w:proofErr w:type="spellStart"/>
      <w:r w:rsidRPr="00C93B32">
        <w:t>batch</w:t>
      </w:r>
      <w:proofErr w:type="spellEnd"/>
      <w:r w:rsidRPr="00C93B32">
        <w:t> (пакетная).</w:t>
      </w:r>
    </w:p>
    <w:p w14:paraId="1628180B" w14:textId="77777777" w:rsidR="00C93B32" w:rsidRPr="00C93B32" w:rsidRDefault="00C93B32" w:rsidP="00C93B3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C93B32">
        <w:t xml:space="preserve">Валидация входных данных с помощью </w:t>
      </w:r>
      <w:proofErr w:type="spellStart"/>
      <w:r w:rsidRPr="00C93B32">
        <w:t>Pydantic</w:t>
      </w:r>
      <w:proofErr w:type="spellEnd"/>
      <w:r w:rsidRPr="00C93B32">
        <w:t xml:space="preserve"> (обязательный </w:t>
      </w:r>
      <w:proofErr w:type="spellStart"/>
      <w:r w:rsidRPr="00C93B32">
        <w:t>timestamp</w:t>
      </w:r>
      <w:proofErr w:type="spellEnd"/>
      <w:r w:rsidRPr="00C93B32">
        <w:t>, корректность типов).</w:t>
      </w:r>
    </w:p>
    <w:p w14:paraId="1B2F27E1" w14:textId="77777777" w:rsidR="00C93B32" w:rsidRPr="00C93B32" w:rsidRDefault="00C93B32" w:rsidP="00C93B3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C93B32">
        <w:t xml:space="preserve">Сохранение метрик в </w:t>
      </w:r>
      <w:proofErr w:type="spellStart"/>
      <w:r w:rsidRPr="00C93B32">
        <w:t>PostgreSQL</w:t>
      </w:r>
      <w:proofErr w:type="spellEnd"/>
      <w:r w:rsidRPr="00C93B32">
        <w:t xml:space="preserve"> с использованием асинхронного ORM </w:t>
      </w:r>
      <w:proofErr w:type="spellStart"/>
      <w:r w:rsidRPr="00C93B32">
        <w:t>SQLAlchemy</w:t>
      </w:r>
      <w:proofErr w:type="spellEnd"/>
      <w:r w:rsidRPr="00C93B32">
        <w:t>.</w:t>
      </w:r>
    </w:p>
    <w:p w14:paraId="7B1999F5" w14:textId="77777777" w:rsidR="00C93B32" w:rsidRPr="00C93B32" w:rsidRDefault="00C93B32" w:rsidP="00C93B3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C93B32">
        <w:t xml:space="preserve">Экспорт метрик в формате </w:t>
      </w:r>
      <w:proofErr w:type="spellStart"/>
      <w:r w:rsidRPr="00C93B32">
        <w:t>Prometheus</w:t>
      </w:r>
      <w:proofErr w:type="spellEnd"/>
      <w:r w:rsidRPr="00C93B32">
        <w:t xml:space="preserve"> через </w:t>
      </w:r>
      <w:proofErr w:type="spellStart"/>
      <w:r w:rsidRPr="00C93B32">
        <w:t>эндпоинт</w:t>
      </w:r>
      <w:proofErr w:type="spellEnd"/>
      <w:r w:rsidRPr="00C93B32">
        <w:t> /</w:t>
      </w:r>
      <w:proofErr w:type="spellStart"/>
      <w:r w:rsidRPr="00C93B32">
        <w:t>metrics</w:t>
      </w:r>
      <w:proofErr w:type="spellEnd"/>
      <w:r w:rsidRPr="00C93B32">
        <w:t>.</w:t>
      </w:r>
    </w:p>
    <w:p w14:paraId="20344730" w14:textId="77777777" w:rsidR="00C93B32" w:rsidRPr="00C93B32" w:rsidRDefault="00C93B32" w:rsidP="00C93B3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C93B32">
        <w:t>Предоставление REST API для получения истории метрик и списка агентов.</w:t>
      </w:r>
    </w:p>
    <w:p w14:paraId="109BC798" w14:textId="77777777" w:rsidR="00C93B32" w:rsidRPr="00C93B32" w:rsidRDefault="00C93B32" w:rsidP="00C93B3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C93B32">
        <w:t>Логирование с записью в файл и консоль, интерфейс командной строки для настройки.</w:t>
      </w:r>
    </w:p>
    <w:p w14:paraId="2397AC62" w14:textId="461CE48C" w:rsidR="00C93B32" w:rsidRPr="00C93B32" w:rsidRDefault="00C93B32" w:rsidP="00C93B32">
      <w:pPr>
        <w:spacing w:after="0" w:line="360" w:lineRule="auto"/>
        <w:ind w:firstLine="851"/>
        <w:jc w:val="both"/>
        <w:rPr>
          <w:rFonts w:cs="Times New Roman"/>
        </w:rPr>
      </w:pPr>
      <w:proofErr w:type="spellStart"/>
      <w:r w:rsidRPr="00C93B32">
        <w:rPr>
          <w:rFonts w:cs="Times New Roman"/>
        </w:rPr>
        <w:t>Prometheus</w:t>
      </w:r>
      <w:proofErr w:type="spellEnd"/>
      <w:r w:rsidRPr="00C93B32">
        <w:rPr>
          <w:rFonts w:cs="Times New Roman"/>
        </w:rPr>
        <w:t xml:space="preserve"> – система сбора метрик по </w:t>
      </w:r>
      <w:proofErr w:type="spellStart"/>
      <w:r w:rsidRPr="00C93B32">
        <w:rPr>
          <w:rFonts w:cs="Times New Roman"/>
        </w:rPr>
        <w:t>pull</w:t>
      </w:r>
      <w:proofErr w:type="spellEnd"/>
      <w:r w:rsidRPr="00C93B32">
        <w:rPr>
          <w:rFonts w:cs="Times New Roman"/>
        </w:rPr>
        <w:t xml:space="preserve">-модели. Периодически опрашивает </w:t>
      </w:r>
      <w:proofErr w:type="spellStart"/>
      <w:r w:rsidRPr="00C93B32">
        <w:rPr>
          <w:rFonts w:cs="Times New Roman"/>
        </w:rPr>
        <w:t>эндпоинт</w:t>
      </w:r>
      <w:proofErr w:type="spellEnd"/>
      <w:r w:rsidRPr="00C93B32">
        <w:rPr>
          <w:rFonts w:cs="Times New Roman"/>
        </w:rPr>
        <w:t xml:space="preserve"> /</w:t>
      </w:r>
      <w:proofErr w:type="spellStart"/>
      <w:r w:rsidRPr="00C93B32">
        <w:rPr>
          <w:rFonts w:cs="Times New Roman"/>
        </w:rPr>
        <w:t>metrics</w:t>
      </w:r>
      <w:proofErr w:type="spellEnd"/>
      <w:r w:rsidRPr="00C93B32">
        <w:rPr>
          <w:rFonts w:cs="Times New Roman"/>
        </w:rPr>
        <w:t xml:space="preserve"> ядра, сохраняя данные в своём хранилище временных рядов.</w:t>
      </w:r>
    </w:p>
    <w:p w14:paraId="0F09B916" w14:textId="0CBCE7FF" w:rsidR="00C93B32" w:rsidRDefault="00C93B32" w:rsidP="00C93B32">
      <w:pPr>
        <w:spacing w:after="0" w:line="360" w:lineRule="auto"/>
        <w:ind w:firstLine="851"/>
        <w:jc w:val="both"/>
        <w:rPr>
          <w:rFonts w:cs="Times New Roman"/>
        </w:rPr>
      </w:pPr>
      <w:proofErr w:type="spellStart"/>
      <w:r w:rsidRPr="00C93B32">
        <w:rPr>
          <w:rFonts w:cs="Times New Roman"/>
        </w:rPr>
        <w:lastRenderedPageBreak/>
        <w:t>Grafana</w:t>
      </w:r>
      <w:proofErr w:type="spellEnd"/>
      <w:r w:rsidRPr="00C93B32">
        <w:rPr>
          <w:rFonts w:cs="Times New Roman"/>
        </w:rPr>
        <w:t xml:space="preserve"> – система визуализации. Подключается к </w:t>
      </w:r>
      <w:proofErr w:type="spellStart"/>
      <w:r w:rsidRPr="00C93B32">
        <w:rPr>
          <w:rFonts w:cs="Times New Roman"/>
        </w:rPr>
        <w:t>Prometheus</w:t>
      </w:r>
      <w:proofErr w:type="spellEnd"/>
      <w:r w:rsidRPr="00C93B32">
        <w:rPr>
          <w:rFonts w:cs="Times New Roman"/>
        </w:rPr>
        <w:t xml:space="preserve"> как к источнику данных и позволяет создавать интерактивные дашборды.</w:t>
      </w:r>
    </w:p>
    <w:p w14:paraId="3A288542" w14:textId="6DD063F0" w:rsidR="00B7365A" w:rsidRPr="00B7365A" w:rsidRDefault="00B7365A" w:rsidP="00B7365A">
      <w:pPr>
        <w:spacing w:after="0" w:line="360" w:lineRule="auto"/>
        <w:ind w:firstLine="851"/>
        <w:jc w:val="both"/>
        <w:rPr>
          <w:rFonts w:cs="Times New Roman"/>
        </w:rPr>
      </w:pPr>
      <w:r w:rsidRPr="00B7365A">
        <w:rPr>
          <w:rFonts w:cs="Times New Roman"/>
        </w:rPr>
        <w:t>База данных</w:t>
      </w:r>
      <w:r>
        <w:rPr>
          <w:rFonts w:cs="Times New Roman"/>
        </w:rPr>
        <w:t xml:space="preserve"> на СУБД</w:t>
      </w:r>
      <w:r w:rsidRPr="00B7365A">
        <w:rPr>
          <w:rFonts w:cs="Times New Roman"/>
        </w:rPr>
        <w:t xml:space="preserve"> </w:t>
      </w:r>
      <w:proofErr w:type="spellStart"/>
      <w:r w:rsidRPr="00B7365A">
        <w:rPr>
          <w:rFonts w:cs="Times New Roman"/>
        </w:rPr>
        <w:t>PostgreSQL</w:t>
      </w:r>
      <w:proofErr w:type="spellEnd"/>
      <w:r w:rsidR="00AC49FA">
        <w:rPr>
          <w:rFonts w:cs="Times New Roman"/>
        </w:rPr>
        <w:t xml:space="preserve"> </w:t>
      </w:r>
      <w:r w:rsidR="00AC49FA" w:rsidRPr="00AC49FA">
        <w:rPr>
          <w:rFonts w:ascii="Courier New" w:hAnsi="Courier New" w:cs="Courier New"/>
        </w:rPr>
        <w:t>‒</w:t>
      </w:r>
      <w:r w:rsidR="00AC49FA">
        <w:rPr>
          <w:rFonts w:ascii="Courier New" w:hAnsi="Courier New" w:cs="Courier New"/>
        </w:rPr>
        <w:t xml:space="preserve"> </w:t>
      </w:r>
      <w:r w:rsidRPr="00B7365A">
        <w:rPr>
          <w:rFonts w:cs="Times New Roman"/>
        </w:rPr>
        <w:t xml:space="preserve">используется ядром для долговременного хранения всех метрик. Выбор </w:t>
      </w:r>
      <w:proofErr w:type="spellStart"/>
      <w:r w:rsidRPr="00B7365A">
        <w:rPr>
          <w:rFonts w:cs="Times New Roman"/>
        </w:rPr>
        <w:t>PostgreSQL</w:t>
      </w:r>
      <w:proofErr w:type="spellEnd"/>
      <w:r w:rsidRPr="00B7365A">
        <w:rPr>
          <w:rFonts w:cs="Times New Roman"/>
        </w:rPr>
        <w:t xml:space="preserve"> обусловлен необходимостью поддержки транзакций, высокой надёжности и возможности масштабирования при росте объёмов данных.</w:t>
      </w:r>
    </w:p>
    <w:p w14:paraId="03F6215B" w14:textId="64D5A859" w:rsidR="00B7365A" w:rsidRDefault="00AC49FA" w:rsidP="00C93B32">
      <w:pPr>
        <w:spacing w:after="0" w:line="360" w:lineRule="auto"/>
        <w:ind w:firstLine="851"/>
        <w:jc w:val="both"/>
        <w:rPr>
          <w:rFonts w:cs="Times New Roman"/>
        </w:rPr>
      </w:pPr>
      <w:r w:rsidRPr="00AC49FA">
        <w:rPr>
          <w:rFonts w:cs="Times New Roman"/>
        </w:rPr>
        <w:t>Все серверные компоненты (</w:t>
      </w:r>
      <w:proofErr w:type="spellStart"/>
      <w:r w:rsidRPr="00AC49FA">
        <w:rPr>
          <w:rFonts w:cs="Times New Roman"/>
        </w:rPr>
        <w:t>PostgreSQL</w:t>
      </w:r>
      <w:proofErr w:type="spellEnd"/>
      <w:r w:rsidRPr="00AC49FA">
        <w:rPr>
          <w:rFonts w:cs="Times New Roman"/>
        </w:rPr>
        <w:t xml:space="preserve">, Core, </w:t>
      </w:r>
      <w:proofErr w:type="spellStart"/>
      <w:r w:rsidRPr="00AC49FA">
        <w:rPr>
          <w:rFonts w:cs="Times New Roman"/>
        </w:rPr>
        <w:t>Prometheus</w:t>
      </w:r>
      <w:proofErr w:type="spellEnd"/>
      <w:r w:rsidRPr="00AC49FA">
        <w:rPr>
          <w:rFonts w:cs="Times New Roman"/>
        </w:rPr>
        <w:t xml:space="preserve">, </w:t>
      </w:r>
      <w:proofErr w:type="spellStart"/>
      <w:r w:rsidRPr="00AC49FA">
        <w:rPr>
          <w:rFonts w:cs="Times New Roman"/>
        </w:rPr>
        <w:t>Grafana</w:t>
      </w:r>
      <w:proofErr w:type="spellEnd"/>
      <w:r w:rsidRPr="00AC49FA">
        <w:rPr>
          <w:rFonts w:cs="Times New Roman"/>
        </w:rPr>
        <w:t xml:space="preserve">) </w:t>
      </w:r>
      <w:proofErr w:type="spellStart"/>
      <w:r w:rsidRPr="00AC49FA">
        <w:rPr>
          <w:rFonts w:cs="Times New Roman"/>
        </w:rPr>
        <w:t>контейнеризированы</w:t>
      </w:r>
      <w:proofErr w:type="spellEnd"/>
      <w:r w:rsidRPr="00AC49FA">
        <w:rPr>
          <w:rFonts w:cs="Times New Roman"/>
        </w:rPr>
        <w:t xml:space="preserve"> с помощью </w:t>
      </w:r>
      <w:proofErr w:type="spellStart"/>
      <w:r w:rsidRPr="00AC49FA">
        <w:rPr>
          <w:rFonts w:cs="Times New Roman"/>
        </w:rPr>
        <w:t>Docker</w:t>
      </w:r>
      <w:proofErr w:type="spellEnd"/>
      <w:r w:rsidRPr="00AC49FA">
        <w:rPr>
          <w:rFonts w:cs="Times New Roman"/>
        </w:rPr>
        <w:t xml:space="preserve"> и управляются через </w:t>
      </w:r>
      <w:proofErr w:type="spellStart"/>
      <w:r w:rsidRPr="00AC49FA">
        <w:rPr>
          <w:rFonts w:cs="Times New Roman"/>
        </w:rPr>
        <w:t>Docker</w:t>
      </w:r>
      <w:proofErr w:type="spellEnd"/>
      <w:r w:rsidRPr="00AC49FA">
        <w:rPr>
          <w:rFonts w:cs="Times New Roman"/>
        </w:rPr>
        <w:t xml:space="preserve"> </w:t>
      </w:r>
      <w:proofErr w:type="spellStart"/>
      <w:r w:rsidRPr="00AC49FA">
        <w:rPr>
          <w:rFonts w:cs="Times New Roman"/>
        </w:rPr>
        <w:t>Compose</w:t>
      </w:r>
      <w:proofErr w:type="spellEnd"/>
      <w:r w:rsidRPr="00AC49FA">
        <w:rPr>
          <w:rFonts w:cs="Times New Roman"/>
        </w:rPr>
        <w:t xml:space="preserve">. Это обеспечивает изоляцию, воспроизводимость окружения и простоту развёртывания. Агент, напротив, запускается на </w:t>
      </w:r>
      <w:proofErr w:type="spellStart"/>
      <w:r w:rsidRPr="00AC49FA">
        <w:rPr>
          <w:rFonts w:cs="Times New Roman"/>
        </w:rPr>
        <w:t>хостовой</w:t>
      </w:r>
      <w:proofErr w:type="spellEnd"/>
      <w:r w:rsidRPr="00AC49FA">
        <w:rPr>
          <w:rFonts w:cs="Times New Roman"/>
        </w:rPr>
        <w:t xml:space="preserve"> системе, так как ему требуется прямой доступ к системным ресурсам (диски, сетевые интерфейсы).</w:t>
      </w:r>
    </w:p>
    <w:p w14:paraId="27D5E6F4" w14:textId="57FF5DC4" w:rsidR="005730E3" w:rsidRPr="009020AE" w:rsidRDefault="00E32479">
      <w:pPr>
        <w:spacing w:line="259" w:lineRule="auto"/>
        <w:rPr>
          <w:rFonts w:eastAsiaTheme="majorEastAsia"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br w:type="page"/>
      </w:r>
    </w:p>
    <w:p w14:paraId="5B8B5FB6" w14:textId="77777777" w:rsidR="005730E3" w:rsidRPr="005730E3" w:rsidRDefault="005730E3" w:rsidP="005730E3">
      <w:pPr>
        <w:pStyle w:val="2"/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7336705"/>
      <w:r w:rsidRPr="005730E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2.3 Алгоритмы ключевых процессов</w:t>
      </w:r>
      <w:bookmarkEnd w:id="13"/>
    </w:p>
    <w:p w14:paraId="1B05ADB1" w14:textId="77777777" w:rsidR="005730E3" w:rsidRPr="005730E3" w:rsidRDefault="005730E3" w:rsidP="005730E3">
      <w:pPr>
        <w:pStyle w:val="2"/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7336706"/>
      <w:r w:rsidRPr="005730E3">
        <w:rPr>
          <w:rFonts w:ascii="Times New Roman" w:hAnsi="Times New Roman" w:cs="Times New Roman"/>
          <w:color w:val="000000" w:themeColor="text1"/>
          <w:sz w:val="28"/>
          <w:szCs w:val="28"/>
        </w:rPr>
        <w:t>2.3.1 Алгоритм работы ядра (обработка входящих метрик)</w:t>
      </w:r>
      <w:bookmarkEnd w:id="14"/>
    </w:p>
    <w:p w14:paraId="7345C393" w14:textId="3293BB17" w:rsidR="00E32479" w:rsidRDefault="005730E3" w:rsidP="005730E3">
      <w:pPr>
        <w:spacing w:after="0" w:line="360" w:lineRule="auto"/>
        <w:ind w:firstLine="851"/>
        <w:jc w:val="both"/>
        <w:rPr>
          <w:rFonts w:cs="Times New Roman"/>
        </w:rPr>
      </w:pPr>
      <w:r w:rsidRPr="005730E3">
        <w:rPr>
          <w:rFonts w:cs="Times New Roman"/>
        </w:rPr>
        <w:t xml:space="preserve">Обработка входящего запроса (одиночного или пакетного) осуществляется по единой схеме, включающей этапы валидации, сохранения в БД и обновления </w:t>
      </w:r>
      <w:proofErr w:type="spellStart"/>
      <w:r w:rsidRPr="005730E3">
        <w:rPr>
          <w:rFonts w:cs="Times New Roman"/>
        </w:rPr>
        <w:t>Prometheus</w:t>
      </w:r>
      <w:proofErr w:type="spellEnd"/>
      <w:r w:rsidRPr="005730E3">
        <w:rPr>
          <w:rFonts w:cs="Times New Roman"/>
        </w:rPr>
        <w:t>-реестра.</w:t>
      </w:r>
    </w:p>
    <w:p w14:paraId="51BABCC0" w14:textId="6585B557" w:rsidR="005730E3" w:rsidRDefault="005730E3" w:rsidP="005730E3">
      <w:pPr>
        <w:spacing w:after="0" w:line="360" w:lineRule="auto"/>
        <w:ind w:firstLine="851"/>
        <w:jc w:val="both"/>
        <w:rPr>
          <w:rFonts w:cs="Times New Roman"/>
        </w:rPr>
      </w:pPr>
      <w:r>
        <w:rPr>
          <w:rFonts w:cs="Times New Roman"/>
        </w:rPr>
        <w:t>Алгоритм:</w:t>
      </w:r>
    </w:p>
    <w:p w14:paraId="263465CA" w14:textId="72E4A328" w:rsidR="005730E3" w:rsidRPr="005730E3" w:rsidRDefault="005730E3" w:rsidP="005730E3">
      <w:pPr>
        <w:pStyle w:val="a7"/>
        <w:numPr>
          <w:ilvl w:val="0"/>
          <w:numId w:val="13"/>
        </w:numPr>
        <w:spacing w:after="0" w:line="360" w:lineRule="auto"/>
        <w:ind w:left="850" w:hanging="425"/>
        <w:jc w:val="both"/>
      </w:pPr>
      <w:r w:rsidRPr="005730E3">
        <w:t>Приём</w:t>
      </w:r>
      <w:r w:rsidR="00DA2BBF">
        <w:tab/>
      </w:r>
      <w:r w:rsidRPr="005730E3">
        <w:t>данных. Запрос</w:t>
      </w:r>
      <w:r w:rsidR="00DA2BBF">
        <w:tab/>
      </w:r>
      <w:r w:rsidRPr="005730E3">
        <w:t>поступает</w:t>
      </w:r>
      <w:r w:rsidR="00DA2BBF">
        <w:tab/>
      </w:r>
      <w:r w:rsidRPr="005730E3">
        <w:t>на</w:t>
      </w:r>
      <w:r w:rsidR="00DA2BBF">
        <w:t xml:space="preserve"> </w:t>
      </w:r>
      <w:proofErr w:type="spellStart"/>
      <w:r w:rsidRPr="005730E3">
        <w:t>эндпоинт</w:t>
      </w:r>
      <w:proofErr w:type="spellEnd"/>
      <w:r w:rsidRPr="005730E3">
        <w:t> /</w:t>
      </w:r>
      <w:proofErr w:type="spellStart"/>
      <w:r w:rsidRPr="005730E3">
        <w:t>api</w:t>
      </w:r>
      <w:proofErr w:type="spellEnd"/>
      <w:r w:rsidRPr="005730E3">
        <w:t>/v1/</w:t>
      </w:r>
      <w:proofErr w:type="spellStart"/>
      <w:r w:rsidRPr="005730E3">
        <w:t>metrics</w:t>
      </w:r>
      <w:proofErr w:type="spellEnd"/>
      <w:r w:rsidRPr="005730E3">
        <w:t> или /</w:t>
      </w:r>
      <w:proofErr w:type="spellStart"/>
      <w:r w:rsidRPr="005730E3">
        <w:t>api</w:t>
      </w:r>
      <w:proofErr w:type="spellEnd"/>
      <w:r w:rsidRPr="005730E3">
        <w:t>/v1/</w:t>
      </w:r>
      <w:proofErr w:type="spellStart"/>
      <w:r w:rsidRPr="005730E3">
        <w:t>metrics</w:t>
      </w:r>
      <w:proofErr w:type="spellEnd"/>
      <w:r w:rsidRPr="005730E3">
        <w:t>/</w:t>
      </w:r>
      <w:proofErr w:type="spellStart"/>
      <w:r w:rsidRPr="005730E3">
        <w:t>batch</w:t>
      </w:r>
      <w:proofErr w:type="spellEnd"/>
      <w:r w:rsidRPr="005730E3">
        <w:t xml:space="preserve">. </w:t>
      </w:r>
      <w:proofErr w:type="spellStart"/>
      <w:r w:rsidRPr="005730E3">
        <w:t>Pydantic</w:t>
      </w:r>
      <w:proofErr w:type="spellEnd"/>
      <w:r w:rsidRPr="005730E3">
        <w:t xml:space="preserve"> автоматически выполняет базовую валидацию (типы данных, наличие обязательных полей).</w:t>
      </w:r>
    </w:p>
    <w:p w14:paraId="4331CEE0" w14:textId="77777777" w:rsidR="005730E3" w:rsidRPr="005730E3" w:rsidRDefault="005730E3" w:rsidP="005730E3">
      <w:pPr>
        <w:pStyle w:val="a7"/>
        <w:numPr>
          <w:ilvl w:val="0"/>
          <w:numId w:val="13"/>
        </w:numPr>
        <w:spacing w:after="0" w:line="360" w:lineRule="auto"/>
        <w:ind w:left="850" w:hanging="425"/>
        <w:jc w:val="both"/>
      </w:pPr>
      <w:r w:rsidRPr="005730E3">
        <w:t xml:space="preserve">Валидация </w:t>
      </w:r>
      <w:proofErr w:type="spellStart"/>
      <w:r w:rsidRPr="005730E3">
        <w:t>timestamp</w:t>
      </w:r>
      <w:proofErr w:type="spellEnd"/>
      <w:r w:rsidRPr="005730E3">
        <w:t xml:space="preserve">. Для каждой метрики проверяется, что переданный </w:t>
      </w:r>
      <w:proofErr w:type="spellStart"/>
      <w:r w:rsidRPr="005730E3">
        <w:t>timestamp</w:t>
      </w:r>
      <w:proofErr w:type="spellEnd"/>
      <w:r w:rsidRPr="005730E3">
        <w:t xml:space="preserve"> находится в допустимых пределах (не слишком старый и не слишком будущий). В текущей реализации допуск составляет 24 часа, что позволяет компенсировать возможную рассинхронизацию времени в тестовом окружении. В случае несоответствия запрос отвергается с кодом 422, а клиенту возвращается описание ошибки.</w:t>
      </w:r>
    </w:p>
    <w:p w14:paraId="68DA2EB4" w14:textId="77777777" w:rsidR="005730E3" w:rsidRPr="005730E3" w:rsidRDefault="005730E3" w:rsidP="005730E3">
      <w:pPr>
        <w:pStyle w:val="a7"/>
        <w:numPr>
          <w:ilvl w:val="0"/>
          <w:numId w:val="13"/>
        </w:numPr>
        <w:spacing w:after="0" w:line="360" w:lineRule="auto"/>
        <w:ind w:left="850" w:hanging="425"/>
        <w:jc w:val="both"/>
      </w:pPr>
      <w:r w:rsidRPr="005730E3">
        <w:t>Обновление информации об агентах. Из входящих данных извлекаются идентификаторы агентов. Для каждого агента проверяется его наличие в таблице </w:t>
      </w:r>
      <w:proofErr w:type="spellStart"/>
      <w:r w:rsidRPr="005730E3">
        <w:t>agents</w:t>
      </w:r>
      <w:proofErr w:type="spellEnd"/>
      <w:r w:rsidRPr="005730E3">
        <w:t>. Если агент отсутствует, создаётся новая запись с </w:t>
      </w:r>
      <w:proofErr w:type="spellStart"/>
      <w:r w:rsidRPr="005730E3">
        <w:t>first_seen</w:t>
      </w:r>
      <w:proofErr w:type="spellEnd"/>
      <w:r w:rsidRPr="005730E3">
        <w:t> и </w:t>
      </w:r>
      <w:proofErr w:type="spellStart"/>
      <w:r w:rsidRPr="005730E3">
        <w:t>last_seen</w:t>
      </w:r>
      <w:proofErr w:type="spellEnd"/>
      <w:r w:rsidRPr="005730E3">
        <w:t>, равными текущему времени. Если агент существует, обновляется поле </w:t>
      </w:r>
      <w:proofErr w:type="spellStart"/>
      <w:r w:rsidRPr="005730E3">
        <w:t>last_seen</w:t>
      </w:r>
      <w:proofErr w:type="spellEnd"/>
      <w:r w:rsidRPr="005730E3">
        <w:t>. В будущем планируется также обновлять статические теги агента при их изменении.</w:t>
      </w:r>
    </w:p>
    <w:p w14:paraId="20703111" w14:textId="6D367D6E" w:rsidR="005730E3" w:rsidRPr="005730E3" w:rsidRDefault="005730E3" w:rsidP="005730E3">
      <w:pPr>
        <w:pStyle w:val="a7"/>
        <w:numPr>
          <w:ilvl w:val="0"/>
          <w:numId w:val="13"/>
        </w:numPr>
        <w:spacing w:after="0" w:line="360" w:lineRule="auto"/>
        <w:ind w:left="850" w:hanging="425"/>
        <w:jc w:val="both"/>
      </w:pPr>
      <w:r w:rsidRPr="005730E3">
        <w:t>Сохранение метрик. Все метрики (для каждого агента) собираются в список кортежей и вставляются в таблицу </w:t>
      </w:r>
      <w:proofErr w:type="spellStart"/>
      <w:r w:rsidRPr="005730E3">
        <w:t>metrics</w:t>
      </w:r>
      <w:proofErr w:type="spellEnd"/>
      <w:r w:rsidRPr="005730E3">
        <w:t> с использованием пакетного метода </w:t>
      </w:r>
      <w:proofErr w:type="spellStart"/>
      <w:r w:rsidRPr="005730E3">
        <w:t>executemany</w:t>
      </w:r>
      <w:proofErr w:type="spellEnd"/>
      <w:r w:rsidRPr="005730E3">
        <w:t xml:space="preserve">. Это значительно снижает количество обращений к БД по сравнению с поштучной вставкой. Размер пачки может настраиваться (в перспективе через переменные окружения). Если в пакетном запросе некоторые метрики содержат неверные данные (например, непрошедший валидацию </w:t>
      </w:r>
      <w:proofErr w:type="spellStart"/>
      <w:r w:rsidRPr="005730E3">
        <w:t>timestamp</w:t>
      </w:r>
      <w:proofErr w:type="spellEnd"/>
      <w:r w:rsidRPr="005730E3">
        <w:t xml:space="preserve">), они должны быть исключены из вставки, но остальные должны быть сохранены. Ответ </w:t>
      </w:r>
      <w:r w:rsidRPr="005730E3">
        <w:lastRenderedPageBreak/>
        <w:t xml:space="preserve">сервера должен содержать количество успешно обработанных и количество отклонённых записей. </w:t>
      </w:r>
    </w:p>
    <w:p w14:paraId="0B171798" w14:textId="77777777" w:rsidR="005730E3" w:rsidRPr="005730E3" w:rsidRDefault="005730E3" w:rsidP="005730E3">
      <w:pPr>
        <w:pStyle w:val="a7"/>
        <w:numPr>
          <w:ilvl w:val="0"/>
          <w:numId w:val="13"/>
        </w:numPr>
        <w:spacing w:after="0" w:line="360" w:lineRule="auto"/>
        <w:ind w:left="850" w:hanging="425"/>
        <w:jc w:val="both"/>
      </w:pPr>
      <w:r w:rsidRPr="005730E3">
        <w:t xml:space="preserve">Обновление </w:t>
      </w:r>
      <w:proofErr w:type="spellStart"/>
      <w:r w:rsidRPr="005730E3">
        <w:t>Prometheus</w:t>
      </w:r>
      <w:proofErr w:type="spellEnd"/>
      <w:r w:rsidRPr="005730E3">
        <w:t>-реестра. Для каждой метрики вызывается метод </w:t>
      </w:r>
      <w:proofErr w:type="spellStart"/>
      <w:r w:rsidRPr="005730E3">
        <w:t>set_gauge</w:t>
      </w:r>
      <w:proofErr w:type="spellEnd"/>
      <w:r w:rsidRPr="005730E3">
        <w:t> объекта </w:t>
      </w:r>
      <w:proofErr w:type="spellStart"/>
      <w:r w:rsidRPr="005730E3">
        <w:t>MetricsRegistry</w:t>
      </w:r>
      <w:proofErr w:type="spellEnd"/>
      <w:r w:rsidRPr="005730E3">
        <w:t xml:space="preserve">. Он обновляет соответствующую </w:t>
      </w:r>
      <w:proofErr w:type="spellStart"/>
      <w:r w:rsidRPr="005730E3">
        <w:t>gauge</w:t>
      </w:r>
      <w:proofErr w:type="spellEnd"/>
      <w:r w:rsidRPr="005730E3">
        <w:t>-метрику в реестре, добавляя метки из </w:t>
      </w:r>
      <w:proofErr w:type="spellStart"/>
      <w:r w:rsidRPr="005730E3">
        <w:t>tags</w:t>
      </w:r>
      <w:proofErr w:type="spellEnd"/>
      <w:r w:rsidRPr="005730E3">
        <w:t> и идентификатор агента. Имена меток предварительно очищаются от недопустимых символов (дефисы, точки и пр.) с помощью функции </w:t>
      </w:r>
      <w:proofErr w:type="spellStart"/>
      <w:r w:rsidRPr="005730E3">
        <w:t>sanitize_label_name</w:t>
      </w:r>
      <w:proofErr w:type="spellEnd"/>
      <w:r w:rsidRPr="005730E3">
        <w:t>.</w:t>
      </w:r>
    </w:p>
    <w:p w14:paraId="0FF0E176" w14:textId="77777777" w:rsidR="005730E3" w:rsidRPr="005730E3" w:rsidRDefault="005730E3" w:rsidP="005730E3">
      <w:pPr>
        <w:pStyle w:val="a7"/>
        <w:numPr>
          <w:ilvl w:val="0"/>
          <w:numId w:val="13"/>
        </w:numPr>
        <w:spacing w:after="0" w:line="360" w:lineRule="auto"/>
        <w:ind w:left="850" w:hanging="425"/>
        <w:jc w:val="both"/>
      </w:pPr>
      <w:r w:rsidRPr="005730E3">
        <w:t xml:space="preserve">Логирование и ответ. После завершения операций с БД и реестром формируется ответ с количеством принятых метрик. При возникновении ошибок в процессе обработки они </w:t>
      </w:r>
      <w:proofErr w:type="spellStart"/>
      <w:r w:rsidRPr="005730E3">
        <w:t>логируются</w:t>
      </w:r>
      <w:proofErr w:type="spellEnd"/>
      <w:r w:rsidRPr="005730E3">
        <w:t>, а клиенту возвращается соответствующий HTTP-статус (обычно 500).</w:t>
      </w:r>
    </w:p>
    <w:p w14:paraId="476B2631" w14:textId="53331C2E" w:rsidR="005730E3" w:rsidRDefault="00564007" w:rsidP="00564007">
      <w:pPr>
        <w:pStyle w:val="2"/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7336707"/>
      <w:r w:rsidRPr="00564007">
        <w:rPr>
          <w:rFonts w:ascii="Times New Roman" w:hAnsi="Times New Roman" w:cs="Times New Roman"/>
          <w:color w:val="000000" w:themeColor="text1"/>
          <w:sz w:val="28"/>
          <w:szCs w:val="28"/>
        </w:rPr>
        <w:t>2.3.2 Алгоритм работы агента (сбор и отправка метрик)</w:t>
      </w:r>
      <w:bookmarkEnd w:id="15"/>
    </w:p>
    <w:p w14:paraId="2311646E" w14:textId="664D16D4" w:rsidR="00564007" w:rsidRDefault="00564007" w:rsidP="00564007">
      <w:pPr>
        <w:spacing w:after="0" w:line="360" w:lineRule="auto"/>
        <w:ind w:firstLine="851"/>
        <w:jc w:val="both"/>
      </w:pPr>
      <w:r w:rsidRPr="00564007">
        <w:t>Агент работает в бесконечном цикле, чередуя сбор данных и их отправку</w:t>
      </w:r>
      <w:r>
        <w:t>, который расписан ниже:</w:t>
      </w:r>
    </w:p>
    <w:p w14:paraId="37A28ACB" w14:textId="4F916706" w:rsidR="00564007" w:rsidRPr="00564007" w:rsidRDefault="00564007" w:rsidP="00564007">
      <w:pPr>
        <w:numPr>
          <w:ilvl w:val="0"/>
          <w:numId w:val="14"/>
        </w:numPr>
        <w:tabs>
          <w:tab w:val="clear" w:pos="720"/>
          <w:tab w:val="num" w:pos="567"/>
        </w:tabs>
        <w:spacing w:after="0" w:line="360" w:lineRule="auto"/>
        <w:ind w:left="850" w:hanging="425"/>
        <w:jc w:val="both"/>
      </w:pPr>
      <w:r w:rsidRPr="00564007">
        <w:t>Сбор</w:t>
      </w:r>
      <w:r>
        <w:t xml:space="preserve"> </w:t>
      </w:r>
      <w:r w:rsidRPr="00564007">
        <w:t>метрик. Вызывается</w:t>
      </w:r>
      <w:r>
        <w:t xml:space="preserve"> </w:t>
      </w:r>
      <w:r w:rsidRPr="00564007">
        <w:t>функция </w:t>
      </w:r>
      <w:proofErr w:type="spellStart"/>
      <w:r w:rsidRPr="00564007">
        <w:t>collect_</w:t>
      </w:r>
      <w:proofErr w:type="gramStart"/>
      <w:r w:rsidRPr="00564007">
        <w:t>metrics</w:t>
      </w:r>
      <w:proofErr w:type="spellEnd"/>
      <w:r w:rsidRPr="00564007">
        <w:t>(</w:t>
      </w:r>
      <w:proofErr w:type="gramEnd"/>
      <w:r w:rsidRPr="00564007">
        <w:t>), которая с помощью </w:t>
      </w:r>
      <w:proofErr w:type="spellStart"/>
      <w:r w:rsidRPr="00564007">
        <w:t>psutil</w:t>
      </w:r>
      <w:proofErr w:type="spellEnd"/>
      <w:r w:rsidRPr="00564007">
        <w:t> получает:</w:t>
      </w:r>
    </w:p>
    <w:p w14:paraId="71B354A0" w14:textId="77777777" w:rsidR="00564007" w:rsidRPr="00564007" w:rsidRDefault="00564007" w:rsidP="00564007">
      <w:pPr>
        <w:numPr>
          <w:ilvl w:val="1"/>
          <w:numId w:val="15"/>
        </w:numPr>
        <w:spacing w:after="0" w:line="360" w:lineRule="auto"/>
        <w:jc w:val="both"/>
      </w:pPr>
      <w:r w:rsidRPr="00564007">
        <w:t>загрузку CPU (</w:t>
      </w:r>
      <w:proofErr w:type="spellStart"/>
      <w:r w:rsidRPr="00564007">
        <w:t>cpu_percent</w:t>
      </w:r>
      <w:proofErr w:type="spellEnd"/>
      <w:r w:rsidRPr="00564007">
        <w:t>);</w:t>
      </w:r>
    </w:p>
    <w:p w14:paraId="07C277E3" w14:textId="77777777" w:rsidR="00564007" w:rsidRPr="00564007" w:rsidRDefault="00564007" w:rsidP="00564007">
      <w:pPr>
        <w:numPr>
          <w:ilvl w:val="1"/>
          <w:numId w:val="15"/>
        </w:numPr>
        <w:spacing w:after="0" w:line="360" w:lineRule="auto"/>
        <w:jc w:val="both"/>
        <w:rPr>
          <w:lang w:val="en-US"/>
        </w:rPr>
      </w:pPr>
      <w:r w:rsidRPr="00564007">
        <w:t>использование</w:t>
      </w:r>
      <w:r w:rsidRPr="00564007">
        <w:rPr>
          <w:lang w:val="en-US"/>
        </w:rPr>
        <w:t xml:space="preserve"> </w:t>
      </w:r>
      <w:r w:rsidRPr="00564007">
        <w:t>памяти</w:t>
      </w:r>
      <w:r w:rsidRPr="00564007">
        <w:rPr>
          <w:lang w:val="en-US"/>
        </w:rPr>
        <w:t xml:space="preserve"> (</w:t>
      </w:r>
      <w:proofErr w:type="spellStart"/>
      <w:r w:rsidRPr="00564007">
        <w:rPr>
          <w:lang w:val="en-US"/>
        </w:rPr>
        <w:t>virtual_memory</w:t>
      </w:r>
      <w:proofErr w:type="spellEnd"/>
      <w:r w:rsidRPr="00564007">
        <w:rPr>
          <w:lang w:val="en-US"/>
        </w:rPr>
        <w:t>(</w:t>
      </w:r>
      <w:proofErr w:type="gramStart"/>
      <w:r w:rsidRPr="00564007">
        <w:rPr>
          <w:lang w:val="en-US"/>
        </w:rPr>
        <w:t>).percent</w:t>
      </w:r>
      <w:proofErr w:type="gramEnd"/>
      <w:r w:rsidRPr="00564007">
        <w:rPr>
          <w:lang w:val="en-US"/>
        </w:rPr>
        <w:t>);</w:t>
      </w:r>
    </w:p>
    <w:p w14:paraId="4A7DF962" w14:textId="77777777" w:rsidR="00564007" w:rsidRPr="00564007" w:rsidRDefault="00564007" w:rsidP="00564007">
      <w:pPr>
        <w:numPr>
          <w:ilvl w:val="1"/>
          <w:numId w:val="15"/>
        </w:numPr>
        <w:spacing w:after="0" w:line="360" w:lineRule="auto"/>
        <w:jc w:val="both"/>
      </w:pPr>
      <w:r w:rsidRPr="00564007">
        <w:t>заполнение системного диска (</w:t>
      </w:r>
      <w:proofErr w:type="spellStart"/>
      <w:r w:rsidRPr="00564007">
        <w:t>disk_usage</w:t>
      </w:r>
      <w:proofErr w:type="spellEnd"/>
      <w:r w:rsidRPr="00564007">
        <w:t>);</w:t>
      </w:r>
    </w:p>
    <w:p w14:paraId="5DD50E19" w14:textId="77777777" w:rsidR="00564007" w:rsidRPr="00564007" w:rsidRDefault="00564007" w:rsidP="00564007">
      <w:pPr>
        <w:numPr>
          <w:ilvl w:val="1"/>
          <w:numId w:val="15"/>
        </w:numPr>
        <w:spacing w:after="0" w:line="360" w:lineRule="auto"/>
        <w:jc w:val="both"/>
      </w:pPr>
      <w:r w:rsidRPr="00564007">
        <w:t>сетевую статистику (</w:t>
      </w:r>
      <w:proofErr w:type="spellStart"/>
      <w:r w:rsidRPr="00564007">
        <w:t>net_io_counters</w:t>
      </w:r>
      <w:proofErr w:type="spellEnd"/>
      <w:r w:rsidRPr="00564007">
        <w:t>);</w:t>
      </w:r>
    </w:p>
    <w:p w14:paraId="518ACBB1" w14:textId="77777777" w:rsidR="00564007" w:rsidRPr="00564007" w:rsidRDefault="00564007" w:rsidP="00564007">
      <w:pPr>
        <w:numPr>
          <w:ilvl w:val="1"/>
          <w:numId w:val="15"/>
        </w:numPr>
        <w:spacing w:after="0" w:line="360" w:lineRule="auto"/>
        <w:jc w:val="both"/>
      </w:pPr>
      <w:r w:rsidRPr="00564007">
        <w:t>количество процессов (</w:t>
      </w:r>
      <w:proofErr w:type="spellStart"/>
      <w:r w:rsidRPr="00564007">
        <w:t>pids</w:t>
      </w:r>
      <w:proofErr w:type="spellEnd"/>
      <w:r w:rsidRPr="00564007">
        <w:t>);</w:t>
      </w:r>
    </w:p>
    <w:p w14:paraId="54B533BF" w14:textId="77777777" w:rsidR="00564007" w:rsidRPr="00564007" w:rsidRDefault="00564007" w:rsidP="00564007">
      <w:pPr>
        <w:numPr>
          <w:ilvl w:val="1"/>
          <w:numId w:val="15"/>
        </w:numPr>
        <w:spacing w:after="0" w:line="360" w:lineRule="auto"/>
        <w:jc w:val="both"/>
      </w:pPr>
      <w:r w:rsidRPr="00564007">
        <w:t>время работы системы (</w:t>
      </w:r>
      <w:proofErr w:type="spellStart"/>
      <w:r w:rsidRPr="00564007">
        <w:t>boot_time</w:t>
      </w:r>
      <w:proofErr w:type="spellEnd"/>
      <w:r w:rsidRPr="00564007">
        <w:t>).</w:t>
      </w:r>
    </w:p>
    <w:p w14:paraId="468EF62F" w14:textId="77777777" w:rsidR="00564007" w:rsidRPr="00564007" w:rsidRDefault="00564007" w:rsidP="00564007">
      <w:pPr>
        <w:spacing w:after="0" w:line="360" w:lineRule="auto"/>
        <w:ind w:firstLine="851"/>
        <w:jc w:val="both"/>
      </w:pPr>
      <w:r w:rsidRPr="00564007">
        <w:t>К собранным данным добавляются кастомные метрики, заданные через переменную окружения CUSTOM_METRICS.</w:t>
      </w:r>
    </w:p>
    <w:p w14:paraId="54A491D6" w14:textId="77777777" w:rsidR="00564007" w:rsidRPr="00564007" w:rsidRDefault="00564007" w:rsidP="00564007">
      <w:pPr>
        <w:numPr>
          <w:ilvl w:val="0"/>
          <w:numId w:val="14"/>
        </w:numPr>
        <w:tabs>
          <w:tab w:val="clear" w:pos="720"/>
          <w:tab w:val="num" w:pos="567"/>
        </w:tabs>
        <w:spacing w:after="0" w:line="360" w:lineRule="auto"/>
        <w:ind w:left="850" w:hanging="425"/>
        <w:jc w:val="both"/>
      </w:pPr>
      <w:r w:rsidRPr="00564007">
        <w:t>Формирование полезной нагрузки. Создаётся словарь, содержащий:</w:t>
      </w:r>
    </w:p>
    <w:p w14:paraId="487BA65E" w14:textId="77777777" w:rsidR="00564007" w:rsidRPr="00564007" w:rsidRDefault="00564007" w:rsidP="00564007">
      <w:pPr>
        <w:numPr>
          <w:ilvl w:val="1"/>
          <w:numId w:val="15"/>
        </w:numPr>
        <w:spacing w:after="0" w:line="360" w:lineRule="auto"/>
        <w:jc w:val="both"/>
      </w:pPr>
      <w:proofErr w:type="spellStart"/>
      <w:r w:rsidRPr="00564007">
        <w:t>agent_id</w:t>
      </w:r>
      <w:proofErr w:type="spellEnd"/>
      <w:r w:rsidRPr="00564007">
        <w:t xml:space="preserve"> (из конфигурации или по умолчанию </w:t>
      </w:r>
      <w:proofErr w:type="spellStart"/>
      <w:r w:rsidRPr="00564007">
        <w:t>hostname</w:t>
      </w:r>
      <w:proofErr w:type="spellEnd"/>
      <w:r w:rsidRPr="00564007">
        <w:t>);</w:t>
      </w:r>
    </w:p>
    <w:p w14:paraId="4AAA4601" w14:textId="77777777" w:rsidR="00564007" w:rsidRPr="00564007" w:rsidRDefault="00564007" w:rsidP="00564007">
      <w:pPr>
        <w:numPr>
          <w:ilvl w:val="1"/>
          <w:numId w:val="15"/>
        </w:numPr>
        <w:spacing w:after="0" w:line="360" w:lineRule="auto"/>
        <w:jc w:val="both"/>
      </w:pPr>
      <w:proofErr w:type="spellStart"/>
      <w:r w:rsidRPr="00564007">
        <w:t>timestamp</w:t>
      </w:r>
      <w:proofErr w:type="spellEnd"/>
      <w:r w:rsidRPr="00564007">
        <w:t> (текущее время Unix);</w:t>
      </w:r>
    </w:p>
    <w:p w14:paraId="014C76C0" w14:textId="77777777" w:rsidR="00564007" w:rsidRPr="00564007" w:rsidRDefault="00564007" w:rsidP="00564007">
      <w:pPr>
        <w:numPr>
          <w:ilvl w:val="1"/>
          <w:numId w:val="15"/>
        </w:numPr>
        <w:spacing w:after="0" w:line="360" w:lineRule="auto"/>
        <w:jc w:val="both"/>
      </w:pPr>
      <w:proofErr w:type="spellStart"/>
      <w:r w:rsidRPr="00564007">
        <w:t>metrics</w:t>
      </w:r>
      <w:proofErr w:type="spellEnd"/>
      <w:r w:rsidRPr="00564007">
        <w:t> – словарь с собранными значениями;</w:t>
      </w:r>
    </w:p>
    <w:p w14:paraId="6D7443D1" w14:textId="77777777" w:rsidR="00564007" w:rsidRPr="00564007" w:rsidRDefault="00564007" w:rsidP="00564007">
      <w:pPr>
        <w:numPr>
          <w:ilvl w:val="1"/>
          <w:numId w:val="15"/>
        </w:numPr>
        <w:spacing w:after="0" w:line="360" w:lineRule="auto"/>
        <w:jc w:val="both"/>
      </w:pPr>
      <w:proofErr w:type="spellStart"/>
      <w:r w:rsidRPr="00564007">
        <w:lastRenderedPageBreak/>
        <w:t>tags</w:t>
      </w:r>
      <w:proofErr w:type="spellEnd"/>
      <w:r w:rsidRPr="00564007">
        <w:t> – статические теги (</w:t>
      </w:r>
      <w:proofErr w:type="spellStart"/>
      <w:r w:rsidRPr="00564007">
        <w:t>hostname</w:t>
      </w:r>
      <w:proofErr w:type="spellEnd"/>
      <w:r w:rsidRPr="00564007">
        <w:t xml:space="preserve">, </w:t>
      </w:r>
      <w:proofErr w:type="spellStart"/>
      <w:r w:rsidRPr="00564007">
        <w:t>ip</w:t>
      </w:r>
      <w:proofErr w:type="spellEnd"/>
      <w:r w:rsidRPr="00564007">
        <w:t xml:space="preserve">, </w:t>
      </w:r>
      <w:proofErr w:type="spellStart"/>
      <w:r w:rsidRPr="00564007">
        <w:t>os</w:t>
      </w:r>
      <w:proofErr w:type="spellEnd"/>
      <w:r w:rsidRPr="00564007">
        <w:t xml:space="preserve">, </w:t>
      </w:r>
      <w:proofErr w:type="spellStart"/>
      <w:r w:rsidRPr="00564007">
        <w:t>version</w:t>
      </w:r>
      <w:proofErr w:type="spellEnd"/>
      <w:r w:rsidRPr="00564007">
        <w:t>), а также дополнительные, переданные в конфигурации.</w:t>
      </w:r>
    </w:p>
    <w:p w14:paraId="63363776" w14:textId="37A3801B" w:rsidR="00564007" w:rsidRDefault="00564007" w:rsidP="00564007">
      <w:pPr>
        <w:numPr>
          <w:ilvl w:val="0"/>
          <w:numId w:val="14"/>
        </w:numPr>
        <w:tabs>
          <w:tab w:val="clear" w:pos="720"/>
          <w:tab w:val="num" w:pos="567"/>
        </w:tabs>
        <w:spacing w:after="0" w:line="360" w:lineRule="auto"/>
        <w:ind w:left="850" w:hanging="425"/>
        <w:jc w:val="both"/>
      </w:pPr>
      <w:r w:rsidRPr="00564007">
        <w:t xml:space="preserve">Накопление </w:t>
      </w:r>
      <w:proofErr w:type="spellStart"/>
      <w:r w:rsidRPr="00564007">
        <w:t>батча</w:t>
      </w:r>
      <w:proofErr w:type="spellEnd"/>
      <w:r w:rsidRPr="00564007">
        <w:t xml:space="preserve">. Полученная полезная нагрузка добавляется в список </w:t>
      </w:r>
      <w:proofErr w:type="spellStart"/>
      <w:r w:rsidRPr="00564007">
        <w:t>batch</w:t>
      </w:r>
      <w:proofErr w:type="spellEnd"/>
      <w:r w:rsidRPr="00564007">
        <w:t>. Если размер списка достиг BATCH_SIZE (из настроек) или истёк интервал INTERVAL, выполняется отправка.</w:t>
      </w:r>
    </w:p>
    <w:p w14:paraId="78E8F0B9" w14:textId="0026CD38" w:rsidR="00D01536" w:rsidRDefault="00D01536" w:rsidP="00564007">
      <w:pPr>
        <w:numPr>
          <w:ilvl w:val="0"/>
          <w:numId w:val="14"/>
        </w:numPr>
        <w:tabs>
          <w:tab w:val="clear" w:pos="720"/>
          <w:tab w:val="num" w:pos="567"/>
        </w:tabs>
        <w:spacing w:after="0" w:line="360" w:lineRule="auto"/>
        <w:ind w:left="850" w:hanging="425"/>
        <w:jc w:val="both"/>
      </w:pPr>
      <w:r w:rsidRPr="00D01536">
        <w:t xml:space="preserve">Отправка </w:t>
      </w:r>
      <w:proofErr w:type="spellStart"/>
      <w:r w:rsidRPr="00D01536">
        <w:t>батча</w:t>
      </w:r>
      <w:proofErr w:type="spellEnd"/>
      <w:r w:rsidRPr="00D01536">
        <w:t xml:space="preserve">. Выполняется HTTP POST-запрос на </w:t>
      </w:r>
      <w:proofErr w:type="spellStart"/>
      <w:r w:rsidRPr="00D01536">
        <w:t>эндпоинт</w:t>
      </w:r>
      <w:proofErr w:type="spellEnd"/>
      <w:r w:rsidRPr="00D01536">
        <w:t xml:space="preserve"> /</w:t>
      </w:r>
      <w:proofErr w:type="spellStart"/>
      <w:r w:rsidRPr="00D01536">
        <w:t>api</w:t>
      </w:r>
      <w:proofErr w:type="spellEnd"/>
      <w:r w:rsidRPr="00D01536">
        <w:t>/v1/</w:t>
      </w:r>
      <w:proofErr w:type="spellStart"/>
      <w:r w:rsidRPr="00D01536">
        <w:t>metrics</w:t>
      </w:r>
      <w:proofErr w:type="spellEnd"/>
      <w:r w:rsidRPr="00D01536">
        <w:t>/</w:t>
      </w:r>
      <w:proofErr w:type="spellStart"/>
      <w:r w:rsidRPr="00D01536">
        <w:t>batch</w:t>
      </w:r>
      <w:proofErr w:type="spellEnd"/>
      <w:r w:rsidRPr="00D01536">
        <w:t xml:space="preserve"> с телом {"</w:t>
      </w:r>
      <w:proofErr w:type="spellStart"/>
      <w:r w:rsidRPr="00D01536">
        <w:t>batch</w:t>
      </w:r>
      <w:proofErr w:type="spellEnd"/>
      <w:r w:rsidRPr="00D01536">
        <w:t>": [...]}. Таймаут соединения – 5 секунд.</w:t>
      </w:r>
    </w:p>
    <w:p w14:paraId="0EC9E00E" w14:textId="77777777" w:rsidR="00D01536" w:rsidRPr="00D01536" w:rsidRDefault="00D01536" w:rsidP="00D01536">
      <w:pPr>
        <w:numPr>
          <w:ilvl w:val="0"/>
          <w:numId w:val="14"/>
        </w:numPr>
        <w:tabs>
          <w:tab w:val="clear" w:pos="720"/>
          <w:tab w:val="num" w:pos="567"/>
        </w:tabs>
        <w:spacing w:after="0" w:line="360" w:lineRule="auto"/>
        <w:ind w:left="850" w:hanging="425"/>
        <w:jc w:val="both"/>
      </w:pPr>
      <w:r w:rsidRPr="00D01536">
        <w:t>Обработка ответа. Анализируется HTTP-статус:</w:t>
      </w:r>
    </w:p>
    <w:p w14:paraId="71A5333A" w14:textId="77777777" w:rsidR="00D01536" w:rsidRPr="00D01536" w:rsidRDefault="00D01536" w:rsidP="00D01536">
      <w:pPr>
        <w:numPr>
          <w:ilvl w:val="1"/>
          <w:numId w:val="15"/>
        </w:numPr>
        <w:tabs>
          <w:tab w:val="num" w:pos="567"/>
        </w:tabs>
        <w:spacing w:after="0" w:line="360" w:lineRule="auto"/>
        <w:jc w:val="both"/>
      </w:pPr>
      <w:r w:rsidRPr="00D01536">
        <w:t xml:space="preserve">200 – успех, </w:t>
      </w:r>
      <w:proofErr w:type="spellStart"/>
      <w:r w:rsidRPr="00D01536">
        <w:t>батч</w:t>
      </w:r>
      <w:proofErr w:type="spellEnd"/>
      <w:r w:rsidRPr="00D01536">
        <w:t xml:space="preserve"> очищается.</w:t>
      </w:r>
    </w:p>
    <w:p w14:paraId="69AB3679" w14:textId="77777777" w:rsidR="00D01536" w:rsidRPr="00D01536" w:rsidRDefault="00D01536" w:rsidP="00D01536">
      <w:pPr>
        <w:numPr>
          <w:ilvl w:val="1"/>
          <w:numId w:val="15"/>
        </w:numPr>
        <w:tabs>
          <w:tab w:val="num" w:pos="567"/>
        </w:tabs>
        <w:spacing w:after="0" w:line="360" w:lineRule="auto"/>
        <w:jc w:val="both"/>
      </w:pPr>
      <w:r w:rsidRPr="00D01536">
        <w:t xml:space="preserve">4xx (кроме 429) – </w:t>
      </w:r>
      <w:proofErr w:type="spellStart"/>
      <w:r w:rsidRPr="00D01536">
        <w:t>логируется</w:t>
      </w:r>
      <w:proofErr w:type="spellEnd"/>
      <w:r w:rsidRPr="00D01536">
        <w:t xml:space="preserve"> предупреждение, </w:t>
      </w:r>
      <w:proofErr w:type="spellStart"/>
      <w:r w:rsidRPr="00D01536">
        <w:t>батч</w:t>
      </w:r>
      <w:proofErr w:type="spellEnd"/>
      <w:r w:rsidRPr="00D01536">
        <w:t xml:space="preserve"> очищается (не рекомендуется повторять, чтобы не зациклиться).</w:t>
      </w:r>
    </w:p>
    <w:p w14:paraId="6855AA47" w14:textId="77777777" w:rsidR="00D01536" w:rsidRPr="00D01536" w:rsidRDefault="00D01536" w:rsidP="00D01536">
      <w:pPr>
        <w:numPr>
          <w:ilvl w:val="1"/>
          <w:numId w:val="15"/>
        </w:numPr>
        <w:tabs>
          <w:tab w:val="num" w:pos="567"/>
        </w:tabs>
        <w:spacing w:after="0" w:line="360" w:lineRule="auto"/>
        <w:jc w:val="both"/>
      </w:pPr>
      <w:r w:rsidRPr="00D01536">
        <w:t xml:space="preserve">5xx – </w:t>
      </w:r>
      <w:proofErr w:type="spellStart"/>
      <w:r w:rsidRPr="00D01536">
        <w:t>логируется</w:t>
      </w:r>
      <w:proofErr w:type="spellEnd"/>
      <w:r w:rsidRPr="00D01536">
        <w:t xml:space="preserve"> ошибка, </w:t>
      </w:r>
      <w:proofErr w:type="spellStart"/>
      <w:r w:rsidRPr="00D01536">
        <w:t>батч</w:t>
      </w:r>
      <w:proofErr w:type="spellEnd"/>
      <w:r w:rsidRPr="00D01536">
        <w:t xml:space="preserve"> не очищается (повторная отправка при следующем срабатывании).</w:t>
      </w:r>
    </w:p>
    <w:p w14:paraId="39725C55" w14:textId="77777777" w:rsidR="00D01536" w:rsidRPr="00D01536" w:rsidRDefault="00D01536" w:rsidP="00D01536">
      <w:pPr>
        <w:numPr>
          <w:ilvl w:val="1"/>
          <w:numId w:val="15"/>
        </w:numPr>
        <w:tabs>
          <w:tab w:val="num" w:pos="567"/>
        </w:tabs>
        <w:spacing w:after="0" w:line="360" w:lineRule="auto"/>
        <w:jc w:val="both"/>
      </w:pPr>
      <w:r w:rsidRPr="00D01536">
        <w:t xml:space="preserve">Таймаут или сетевые ошибки – </w:t>
      </w:r>
      <w:proofErr w:type="spellStart"/>
      <w:r w:rsidRPr="00D01536">
        <w:t>логируются</w:t>
      </w:r>
      <w:proofErr w:type="spellEnd"/>
      <w:r w:rsidRPr="00D01536">
        <w:t xml:space="preserve">, </w:t>
      </w:r>
      <w:proofErr w:type="spellStart"/>
      <w:r w:rsidRPr="00D01536">
        <w:t>батч</w:t>
      </w:r>
      <w:proofErr w:type="spellEnd"/>
      <w:r w:rsidRPr="00D01536">
        <w:t xml:space="preserve"> не очищается.</w:t>
      </w:r>
    </w:p>
    <w:p w14:paraId="491E24D3" w14:textId="4C01E9A9" w:rsidR="00D01536" w:rsidRDefault="00D01536" w:rsidP="00564007">
      <w:pPr>
        <w:numPr>
          <w:ilvl w:val="0"/>
          <w:numId w:val="14"/>
        </w:numPr>
        <w:tabs>
          <w:tab w:val="clear" w:pos="720"/>
          <w:tab w:val="num" w:pos="567"/>
        </w:tabs>
        <w:spacing w:after="0" w:line="360" w:lineRule="auto"/>
        <w:ind w:left="850" w:hanging="425"/>
        <w:jc w:val="both"/>
      </w:pPr>
      <w:r w:rsidRPr="00D01536">
        <w:t>Пауза. Агент засыпает на 1 секунду, после чего цикл повторяется.</w:t>
      </w:r>
    </w:p>
    <w:p w14:paraId="6A4B29EB" w14:textId="29AEE55A" w:rsidR="00BE62C0" w:rsidRPr="00BE62C0" w:rsidRDefault="00BE62C0" w:rsidP="00BE62C0">
      <w:pPr>
        <w:pStyle w:val="2"/>
        <w:spacing w:before="240" w:after="240"/>
        <w:jc w:val="center"/>
        <w:rPr>
          <w:rFonts w:ascii="Times New Roman" w:eastAsiaTheme="minorHAnsi" w:hAnsi="Times New Roman" w:cstheme="minorBidi"/>
          <w:b/>
          <w:bCs/>
          <w:color w:val="auto"/>
          <w:szCs w:val="22"/>
        </w:rPr>
      </w:pPr>
      <w:bookmarkStart w:id="16" w:name="_Toc227336708"/>
      <w:r w:rsidRPr="00BE62C0">
        <w:rPr>
          <w:rFonts w:ascii="Times New Roman" w:hAnsi="Times New Roman" w:cs="Times New Roman"/>
          <w:color w:val="000000" w:themeColor="text1"/>
          <w:sz w:val="28"/>
          <w:szCs w:val="28"/>
        </w:rPr>
        <w:t>2.4 Диаграмма процессов (UML)</w:t>
      </w:r>
      <w:bookmarkEnd w:id="16"/>
    </w:p>
    <w:p w14:paraId="58447BD2" w14:textId="49EF135D" w:rsidR="00BE62C0" w:rsidRDefault="006F6D1E" w:rsidP="006F6D1E">
      <w:pPr>
        <w:spacing w:after="0" w:line="360" w:lineRule="auto"/>
        <w:ind w:firstLine="851"/>
        <w:jc w:val="both"/>
      </w:pPr>
      <w:r w:rsidRPr="006F6D1E">
        <w:t>Для иллюстрации полного процесса работы системы разработана диаграмма последовательности</w:t>
      </w:r>
      <w:r w:rsidR="00316DFE">
        <w:t xml:space="preserve"> (рисунок </w:t>
      </w:r>
      <w:r w:rsidR="00876162">
        <w:t>3</w:t>
      </w:r>
      <w:r w:rsidR="00316DFE">
        <w:t>)</w:t>
      </w:r>
      <w:r w:rsidRPr="006F6D1E">
        <w:t>, описывающая взаимодействие между компонентами при сборе и передаче метрик.</w:t>
      </w:r>
    </w:p>
    <w:p w14:paraId="6C4F266A" w14:textId="3381A4DF" w:rsidR="00286B24" w:rsidRDefault="00F84675" w:rsidP="00286B24">
      <w:pPr>
        <w:spacing w:after="0" w:line="360" w:lineRule="auto"/>
        <w:jc w:val="center"/>
      </w:pPr>
      <w:r w:rsidRPr="00F84675">
        <w:rPr>
          <w:noProof/>
        </w:rPr>
        <w:drawing>
          <wp:inline distT="0" distB="0" distL="0" distR="0" wp14:anchorId="76481CDF" wp14:editId="09A69238">
            <wp:extent cx="6118610" cy="2417196"/>
            <wp:effectExtent l="0" t="0" r="0" b="2540"/>
            <wp:docPr id="1925813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13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3003" cy="242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EBE8" w14:textId="29785008" w:rsidR="00286B24" w:rsidRDefault="00286B24" w:rsidP="00F84675">
      <w:pPr>
        <w:spacing w:after="0" w:line="360" w:lineRule="auto"/>
        <w:jc w:val="center"/>
      </w:pPr>
      <w:r>
        <w:t xml:space="preserve">Рисунок </w:t>
      </w:r>
      <w:r w:rsidR="00876162">
        <w:t>3</w:t>
      </w:r>
      <w:r>
        <w:t xml:space="preserve"> </w:t>
      </w:r>
      <w:r w:rsidRPr="00381B04">
        <w:rPr>
          <w:rFonts w:ascii="Courier New" w:hAnsi="Courier New" w:cs="Courier New"/>
        </w:rPr>
        <w:t>‒</w:t>
      </w:r>
      <w:r>
        <w:rPr>
          <w:rFonts w:ascii="Courier New" w:hAnsi="Courier New" w:cs="Courier New"/>
        </w:rPr>
        <w:t xml:space="preserve"> </w:t>
      </w:r>
      <w:r w:rsidRPr="00286B24">
        <w:rPr>
          <w:rFonts w:cs="Times New Roman"/>
        </w:rPr>
        <w:t>Диаграмма процессов</w:t>
      </w:r>
    </w:p>
    <w:p w14:paraId="6AC5766C" w14:textId="4F3F529C" w:rsidR="00F84675" w:rsidRDefault="00F84675" w:rsidP="00F84675">
      <w:pPr>
        <w:spacing w:after="0" w:line="360" w:lineRule="auto"/>
        <w:ind w:firstLine="851"/>
        <w:jc w:val="both"/>
      </w:pPr>
      <w:r w:rsidRPr="00F84675">
        <w:lastRenderedPageBreak/>
        <w:t>Описание шагов:</w:t>
      </w:r>
    </w:p>
    <w:p w14:paraId="02111F94" w14:textId="13F6514A" w:rsidR="00F84675" w:rsidRPr="00F84675" w:rsidRDefault="00F84675" w:rsidP="00F84675">
      <w:pPr>
        <w:pStyle w:val="a7"/>
        <w:numPr>
          <w:ilvl w:val="0"/>
          <w:numId w:val="19"/>
        </w:numPr>
        <w:spacing w:after="0" w:line="360" w:lineRule="auto"/>
        <w:ind w:left="850" w:hanging="425"/>
        <w:jc w:val="both"/>
      </w:pPr>
      <w:r w:rsidRPr="00F84675">
        <w:t>Агент собирает системные метрики.</w:t>
      </w:r>
    </w:p>
    <w:p w14:paraId="65F5328D" w14:textId="77777777" w:rsidR="00F84675" w:rsidRPr="00F84675" w:rsidRDefault="00F84675" w:rsidP="00F84675">
      <w:pPr>
        <w:pStyle w:val="a7"/>
        <w:numPr>
          <w:ilvl w:val="0"/>
          <w:numId w:val="19"/>
        </w:numPr>
        <w:spacing w:after="0" w:line="360" w:lineRule="auto"/>
        <w:ind w:left="850" w:hanging="425"/>
        <w:jc w:val="both"/>
      </w:pPr>
      <w:r w:rsidRPr="00F84675">
        <w:t>Агент отправляет пакетный POST-запрос в Core.</w:t>
      </w:r>
    </w:p>
    <w:p w14:paraId="0AA13780" w14:textId="77777777" w:rsidR="00F84675" w:rsidRPr="00F84675" w:rsidRDefault="00F84675" w:rsidP="00F84675">
      <w:pPr>
        <w:pStyle w:val="a7"/>
        <w:numPr>
          <w:ilvl w:val="0"/>
          <w:numId w:val="19"/>
        </w:numPr>
        <w:spacing w:after="0" w:line="360" w:lineRule="auto"/>
        <w:ind w:left="850" w:hanging="425"/>
        <w:jc w:val="both"/>
      </w:pPr>
      <w:r w:rsidRPr="00F84675">
        <w:t>Core сохраняет метрики в таблицу </w:t>
      </w:r>
      <w:proofErr w:type="spellStart"/>
      <w:r w:rsidRPr="00F84675">
        <w:t>metrics</w:t>
      </w:r>
      <w:proofErr w:type="spellEnd"/>
      <w:r w:rsidRPr="00F84675">
        <w:t> (пакетная вставка).</w:t>
      </w:r>
    </w:p>
    <w:p w14:paraId="65DADFAC" w14:textId="77777777" w:rsidR="00F84675" w:rsidRPr="00F84675" w:rsidRDefault="00F84675" w:rsidP="00F84675">
      <w:pPr>
        <w:pStyle w:val="a7"/>
        <w:numPr>
          <w:ilvl w:val="0"/>
          <w:numId w:val="19"/>
        </w:numPr>
        <w:spacing w:after="0" w:line="360" w:lineRule="auto"/>
        <w:ind w:left="850" w:hanging="425"/>
        <w:jc w:val="both"/>
      </w:pPr>
      <w:proofErr w:type="spellStart"/>
      <w:r w:rsidRPr="00F84675">
        <w:t>PostgreSQL</w:t>
      </w:r>
      <w:proofErr w:type="spellEnd"/>
      <w:r w:rsidRPr="00F84675">
        <w:t xml:space="preserve"> подтверждает успешную вставку.</w:t>
      </w:r>
    </w:p>
    <w:p w14:paraId="18C3AFD7" w14:textId="77777777" w:rsidR="00F84675" w:rsidRPr="00F84675" w:rsidRDefault="00F84675" w:rsidP="00F84675">
      <w:pPr>
        <w:pStyle w:val="a7"/>
        <w:numPr>
          <w:ilvl w:val="0"/>
          <w:numId w:val="19"/>
        </w:numPr>
        <w:spacing w:after="0" w:line="360" w:lineRule="auto"/>
        <w:ind w:left="850" w:hanging="425"/>
        <w:jc w:val="both"/>
      </w:pPr>
      <w:r w:rsidRPr="00F84675">
        <w:t>Core обновляет информацию об агентах (время последнего контакта).</w:t>
      </w:r>
    </w:p>
    <w:p w14:paraId="263D833B" w14:textId="77777777" w:rsidR="00F84675" w:rsidRPr="00F84675" w:rsidRDefault="00F84675" w:rsidP="00F84675">
      <w:pPr>
        <w:pStyle w:val="a7"/>
        <w:numPr>
          <w:ilvl w:val="0"/>
          <w:numId w:val="19"/>
        </w:numPr>
        <w:spacing w:after="0" w:line="360" w:lineRule="auto"/>
        <w:ind w:left="850" w:hanging="425"/>
        <w:jc w:val="both"/>
      </w:pPr>
      <w:proofErr w:type="spellStart"/>
      <w:r w:rsidRPr="00F84675">
        <w:t>PostgreSQL</w:t>
      </w:r>
      <w:proofErr w:type="spellEnd"/>
      <w:r w:rsidRPr="00F84675">
        <w:t xml:space="preserve"> подтверждает обновление.</w:t>
      </w:r>
    </w:p>
    <w:p w14:paraId="20E023C9" w14:textId="77777777" w:rsidR="00F84675" w:rsidRPr="00F84675" w:rsidRDefault="00F84675" w:rsidP="00F84675">
      <w:pPr>
        <w:pStyle w:val="a7"/>
        <w:numPr>
          <w:ilvl w:val="0"/>
          <w:numId w:val="19"/>
        </w:numPr>
        <w:spacing w:after="0" w:line="360" w:lineRule="auto"/>
        <w:ind w:left="850" w:hanging="425"/>
        <w:jc w:val="both"/>
      </w:pPr>
      <w:r w:rsidRPr="00F84675">
        <w:t>Core возвращает клиенту ответ 200 OK.</w:t>
      </w:r>
    </w:p>
    <w:p w14:paraId="51C99615" w14:textId="77777777" w:rsidR="00F84675" w:rsidRPr="00F84675" w:rsidRDefault="00F84675" w:rsidP="00F84675">
      <w:pPr>
        <w:pStyle w:val="a7"/>
        <w:numPr>
          <w:ilvl w:val="0"/>
          <w:numId w:val="19"/>
        </w:numPr>
        <w:spacing w:after="0" w:line="360" w:lineRule="auto"/>
        <w:ind w:left="850" w:hanging="425"/>
        <w:jc w:val="both"/>
      </w:pPr>
      <w:proofErr w:type="spellStart"/>
      <w:r w:rsidRPr="00F84675">
        <w:t>Prometheus</w:t>
      </w:r>
      <w:proofErr w:type="spellEnd"/>
      <w:r w:rsidRPr="00F84675">
        <w:t xml:space="preserve"> периодически опрашивает </w:t>
      </w:r>
      <w:proofErr w:type="spellStart"/>
      <w:r w:rsidRPr="00F84675">
        <w:t>эндпоинт</w:t>
      </w:r>
      <w:proofErr w:type="spellEnd"/>
      <w:r w:rsidRPr="00F84675">
        <w:t> /</w:t>
      </w:r>
      <w:proofErr w:type="spellStart"/>
      <w:r w:rsidRPr="00F84675">
        <w:t>metrics</w:t>
      </w:r>
      <w:proofErr w:type="spellEnd"/>
      <w:r w:rsidRPr="00F84675">
        <w:t> Core.</w:t>
      </w:r>
    </w:p>
    <w:p w14:paraId="3D8F8915" w14:textId="77777777" w:rsidR="00F84675" w:rsidRPr="00F84675" w:rsidRDefault="00F84675" w:rsidP="00F84675">
      <w:pPr>
        <w:pStyle w:val="a7"/>
        <w:numPr>
          <w:ilvl w:val="0"/>
          <w:numId w:val="19"/>
        </w:numPr>
        <w:spacing w:after="0" w:line="360" w:lineRule="auto"/>
        <w:ind w:left="850" w:hanging="425"/>
        <w:jc w:val="both"/>
      </w:pPr>
      <w:r w:rsidRPr="00F84675">
        <w:t xml:space="preserve">Core возвращает текущие метрики в формате </w:t>
      </w:r>
      <w:proofErr w:type="spellStart"/>
      <w:r w:rsidRPr="00F84675">
        <w:t>Prometheus</w:t>
      </w:r>
      <w:proofErr w:type="spellEnd"/>
      <w:r w:rsidRPr="00F84675">
        <w:t>.</w:t>
      </w:r>
    </w:p>
    <w:p w14:paraId="468AC238" w14:textId="77777777" w:rsidR="00F84675" w:rsidRPr="00F84675" w:rsidRDefault="00F84675" w:rsidP="00F84675">
      <w:pPr>
        <w:pStyle w:val="a7"/>
        <w:numPr>
          <w:ilvl w:val="0"/>
          <w:numId w:val="19"/>
        </w:numPr>
        <w:spacing w:after="0" w:line="360" w:lineRule="auto"/>
        <w:ind w:left="850" w:hanging="425"/>
        <w:jc w:val="both"/>
      </w:pPr>
      <w:proofErr w:type="spellStart"/>
      <w:r w:rsidRPr="00F84675">
        <w:t>Prometheus</w:t>
      </w:r>
      <w:proofErr w:type="spellEnd"/>
      <w:r w:rsidRPr="00F84675">
        <w:t xml:space="preserve"> сохраняет полученные данные.</w:t>
      </w:r>
    </w:p>
    <w:p w14:paraId="5449C525" w14:textId="77777777" w:rsidR="00F84675" w:rsidRPr="00F84675" w:rsidRDefault="00F84675" w:rsidP="00F84675">
      <w:pPr>
        <w:pStyle w:val="a7"/>
        <w:numPr>
          <w:ilvl w:val="0"/>
          <w:numId w:val="19"/>
        </w:numPr>
        <w:spacing w:after="0" w:line="360" w:lineRule="auto"/>
        <w:ind w:left="850" w:hanging="425"/>
        <w:jc w:val="both"/>
      </w:pPr>
      <w:proofErr w:type="spellStart"/>
      <w:r w:rsidRPr="00F84675">
        <w:t>Grafana</w:t>
      </w:r>
      <w:proofErr w:type="spellEnd"/>
      <w:r w:rsidRPr="00F84675">
        <w:t xml:space="preserve"> запрашивает данные у </w:t>
      </w:r>
      <w:proofErr w:type="spellStart"/>
      <w:r w:rsidRPr="00F84675">
        <w:t>Prometheus</w:t>
      </w:r>
      <w:proofErr w:type="spellEnd"/>
      <w:r w:rsidRPr="00F84675">
        <w:t xml:space="preserve"> (например, для построения графика).</w:t>
      </w:r>
    </w:p>
    <w:p w14:paraId="2D1CFE60" w14:textId="77777777" w:rsidR="00F84675" w:rsidRDefault="00F84675" w:rsidP="00F84675">
      <w:pPr>
        <w:pStyle w:val="a7"/>
        <w:numPr>
          <w:ilvl w:val="0"/>
          <w:numId w:val="19"/>
        </w:numPr>
        <w:spacing w:after="0" w:line="360" w:lineRule="auto"/>
        <w:ind w:left="850" w:hanging="425"/>
        <w:jc w:val="both"/>
      </w:pPr>
      <w:proofErr w:type="spellStart"/>
      <w:r w:rsidRPr="00F84675">
        <w:t>Grafana</w:t>
      </w:r>
      <w:proofErr w:type="spellEnd"/>
      <w:r w:rsidRPr="00F84675">
        <w:t xml:space="preserve"> отображает визуализацию.</w:t>
      </w:r>
    </w:p>
    <w:p w14:paraId="1250F90A" w14:textId="77777777" w:rsidR="00286B24" w:rsidRPr="00286B24" w:rsidRDefault="00286B24" w:rsidP="00286B24">
      <w:pPr>
        <w:pStyle w:val="2"/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bookmarkStart w:id="17" w:name="_Toc227336709"/>
      <w:r w:rsidRPr="00286B2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2.5 </w:t>
      </w:r>
      <w:r w:rsidRPr="00286B2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Диаграмма классов</w:t>
      </w:r>
      <w:bookmarkEnd w:id="17"/>
    </w:p>
    <w:p w14:paraId="15879FF2" w14:textId="130F110D" w:rsidR="00286B24" w:rsidRDefault="00286B24" w:rsidP="00286B24">
      <w:pPr>
        <w:spacing w:after="0" w:line="360" w:lineRule="auto"/>
        <w:ind w:firstLine="851"/>
        <w:jc w:val="both"/>
      </w:pPr>
      <w:r w:rsidRPr="00286B24">
        <w:t>Для визуализации статической структуры разработанного модуля сбора метрик построена диаграмма классов</w:t>
      </w:r>
      <w:r>
        <w:t xml:space="preserve"> (рисунок </w:t>
      </w:r>
      <w:r w:rsidR="00876162">
        <w:t>4</w:t>
      </w:r>
      <w:r>
        <w:t>)</w:t>
      </w:r>
      <w:r w:rsidRPr="00286B24">
        <w:t xml:space="preserve"> в нотации UML 2.0. Диаграмма отражает основные классы ядра системы, их атрибуты, методы и связи между ними.</w:t>
      </w:r>
    </w:p>
    <w:p w14:paraId="3F76E3DC" w14:textId="6F4A6B18" w:rsidR="00286B24" w:rsidRDefault="00286B24" w:rsidP="00286B24">
      <w:pPr>
        <w:spacing w:after="0"/>
        <w:jc w:val="center"/>
      </w:pPr>
      <w:r>
        <w:rPr>
          <w:noProof/>
        </w:rPr>
        <w:drawing>
          <wp:inline distT="0" distB="0" distL="0" distR="0" wp14:anchorId="005EC440" wp14:editId="01A78073">
            <wp:extent cx="6120130" cy="2818130"/>
            <wp:effectExtent l="0" t="0" r="0" b="1270"/>
            <wp:docPr id="1706167871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F775D" w14:textId="626911D1" w:rsidR="00286B24" w:rsidRDefault="00286B24" w:rsidP="00286B24">
      <w:pPr>
        <w:spacing w:before="240" w:after="240"/>
        <w:jc w:val="center"/>
        <w:rPr>
          <w:rFonts w:cs="Times New Roman"/>
        </w:rPr>
      </w:pPr>
      <w:r>
        <w:t xml:space="preserve">Рисунок </w:t>
      </w:r>
      <w:r w:rsidR="00876162">
        <w:t>4</w:t>
      </w:r>
      <w:r>
        <w:t xml:space="preserve"> </w:t>
      </w:r>
      <w:r w:rsidRPr="00381B04">
        <w:rPr>
          <w:rFonts w:ascii="Courier New" w:hAnsi="Courier New" w:cs="Courier New"/>
        </w:rPr>
        <w:t>‒</w:t>
      </w:r>
      <w:r>
        <w:rPr>
          <w:rFonts w:ascii="Courier New" w:hAnsi="Courier New" w:cs="Courier New"/>
        </w:rPr>
        <w:t xml:space="preserve"> </w:t>
      </w:r>
      <w:r w:rsidRPr="00286B24">
        <w:rPr>
          <w:rFonts w:cs="Times New Roman"/>
        </w:rPr>
        <w:t>Диаграмма классов</w:t>
      </w:r>
    </w:p>
    <w:p w14:paraId="5149B80E" w14:textId="75FE54E8" w:rsidR="005B155B" w:rsidRDefault="005B155B" w:rsidP="005B155B">
      <w:pPr>
        <w:spacing w:after="0" w:line="360" w:lineRule="auto"/>
        <w:ind w:firstLine="851"/>
        <w:jc w:val="both"/>
      </w:pPr>
      <w:r>
        <w:lastRenderedPageBreak/>
        <w:t>Ниже будет представлено описание классов диаграммы.</w:t>
      </w:r>
    </w:p>
    <w:p w14:paraId="5D9D64C4" w14:textId="5764430C" w:rsidR="005B155B" w:rsidRPr="005B155B" w:rsidRDefault="005B155B" w:rsidP="005B155B">
      <w:pPr>
        <w:spacing w:after="0" w:line="360" w:lineRule="auto"/>
        <w:ind w:firstLine="851"/>
        <w:jc w:val="both"/>
      </w:pPr>
      <w:r w:rsidRPr="005B155B">
        <w:t>Классы-модели данных:</w:t>
      </w:r>
    </w:p>
    <w:p w14:paraId="402E4489" w14:textId="77777777" w:rsidR="005B155B" w:rsidRDefault="005B155B" w:rsidP="005B155B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5B155B">
        <w:t>MetricPayload</w:t>
      </w:r>
      <w:proofErr w:type="spellEnd"/>
      <w:r w:rsidRPr="005B155B">
        <w:t xml:space="preserve"> – модель для одной метрики, передаваемой в теле HTTP-запроса. Содержит поля </w:t>
      </w:r>
      <w:proofErr w:type="spellStart"/>
      <w:r w:rsidRPr="005B155B">
        <w:t>agent_id</w:t>
      </w:r>
      <w:proofErr w:type="spellEnd"/>
      <w:r w:rsidRPr="005B155B">
        <w:t xml:space="preserve">, </w:t>
      </w:r>
      <w:proofErr w:type="spellStart"/>
      <w:r w:rsidRPr="005B155B">
        <w:t>timestamp</w:t>
      </w:r>
      <w:proofErr w:type="spellEnd"/>
      <w:r w:rsidRPr="005B155B">
        <w:t xml:space="preserve">, </w:t>
      </w:r>
      <w:proofErr w:type="spellStart"/>
      <w:r w:rsidRPr="005B155B">
        <w:t>metrics</w:t>
      </w:r>
      <w:proofErr w:type="spellEnd"/>
      <w:r w:rsidRPr="005B155B">
        <w:t xml:space="preserve"> (словарь), </w:t>
      </w:r>
      <w:proofErr w:type="spellStart"/>
      <w:r w:rsidRPr="005B155B">
        <w:t>tags</w:t>
      </w:r>
      <w:proofErr w:type="spellEnd"/>
      <w:r w:rsidRPr="005B155B">
        <w:t xml:space="preserve"> (словарь). Включает метод валидации </w:t>
      </w:r>
      <w:proofErr w:type="spellStart"/>
      <w:r w:rsidRPr="005B155B">
        <w:t>validate_timestamp</w:t>
      </w:r>
      <w:proofErr w:type="spellEnd"/>
      <w:r w:rsidRPr="005B155B">
        <w:t>.</w:t>
      </w:r>
    </w:p>
    <w:p w14:paraId="10730BF1" w14:textId="4F2B0366" w:rsidR="005B155B" w:rsidRPr="005B155B" w:rsidRDefault="005B155B" w:rsidP="005B155B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5B155B">
        <w:t>MetricsBatch</w:t>
      </w:r>
      <w:proofErr w:type="spellEnd"/>
      <w:r w:rsidRPr="005B155B">
        <w:t> – модель для пакетной отправки. Содержит поле </w:t>
      </w:r>
      <w:proofErr w:type="spellStart"/>
      <w:r w:rsidRPr="005B155B">
        <w:t>batch</w:t>
      </w:r>
      <w:proofErr w:type="spellEnd"/>
      <w:r w:rsidRPr="005B155B">
        <w:t> – список объектов </w:t>
      </w:r>
      <w:proofErr w:type="spellStart"/>
      <w:r w:rsidRPr="005B155B">
        <w:t>MetricPayload</w:t>
      </w:r>
      <w:proofErr w:type="spellEnd"/>
      <w:r w:rsidRPr="005B155B">
        <w:t>.</w:t>
      </w:r>
    </w:p>
    <w:p w14:paraId="289DE29C" w14:textId="77777777" w:rsidR="005B155B" w:rsidRPr="005B155B" w:rsidRDefault="005B155B" w:rsidP="005B155B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5B155B">
        <w:t>LoginRequest</w:t>
      </w:r>
      <w:proofErr w:type="spellEnd"/>
      <w:r w:rsidRPr="005B155B">
        <w:t> – модель для авторизации. Содержит поля </w:t>
      </w:r>
      <w:proofErr w:type="spellStart"/>
      <w:r w:rsidRPr="005B155B">
        <w:t>login</w:t>
      </w:r>
      <w:proofErr w:type="spellEnd"/>
      <w:r w:rsidRPr="005B155B">
        <w:t> и </w:t>
      </w:r>
      <w:proofErr w:type="spellStart"/>
      <w:r w:rsidRPr="005B155B">
        <w:t>password</w:t>
      </w:r>
      <w:proofErr w:type="spellEnd"/>
      <w:r w:rsidRPr="005B155B">
        <w:t>.</w:t>
      </w:r>
    </w:p>
    <w:p w14:paraId="4915F942" w14:textId="540EC98E" w:rsidR="005B155B" w:rsidRDefault="005B155B" w:rsidP="005B155B">
      <w:pPr>
        <w:spacing w:after="0" w:line="360" w:lineRule="auto"/>
        <w:ind w:firstLine="851"/>
        <w:jc w:val="both"/>
      </w:pPr>
      <w:r w:rsidRPr="005B155B">
        <w:t>Классы-модели базы данных:</w:t>
      </w:r>
    </w:p>
    <w:p w14:paraId="1E96F2E7" w14:textId="5893EC05" w:rsidR="005B155B" w:rsidRPr="005B155B" w:rsidRDefault="005B155B" w:rsidP="005B155B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5B155B">
        <w:t xml:space="preserve">Agent – </w:t>
      </w:r>
      <w:proofErr w:type="spellStart"/>
      <w:r w:rsidRPr="005B155B">
        <w:t>соответствует</w:t>
      </w:r>
      <w:proofErr w:type="spellEnd"/>
      <w:r w:rsidRPr="005B155B">
        <w:t xml:space="preserve"> </w:t>
      </w:r>
      <w:proofErr w:type="spellStart"/>
      <w:r w:rsidRPr="005B155B">
        <w:t>таблице</w:t>
      </w:r>
      <w:proofErr w:type="spellEnd"/>
      <w:r w:rsidRPr="005B155B">
        <w:t xml:space="preserve"> agents. </w:t>
      </w:r>
      <w:proofErr w:type="spellStart"/>
      <w:r w:rsidRPr="005B155B">
        <w:t>Атрибуты</w:t>
      </w:r>
      <w:proofErr w:type="spellEnd"/>
      <w:r w:rsidRPr="005B155B">
        <w:t xml:space="preserve">: </w:t>
      </w:r>
      <w:proofErr w:type="spellStart"/>
      <w:r w:rsidRPr="005B155B">
        <w:t>agent_id</w:t>
      </w:r>
      <w:proofErr w:type="spellEnd"/>
      <w:r w:rsidRPr="005B155B">
        <w:t xml:space="preserve">, hostname, </w:t>
      </w:r>
      <w:proofErr w:type="spellStart"/>
      <w:r w:rsidRPr="005B155B">
        <w:t>ip</w:t>
      </w:r>
      <w:proofErr w:type="spellEnd"/>
      <w:r w:rsidRPr="005B155B">
        <w:t xml:space="preserve">, port, </w:t>
      </w:r>
      <w:proofErr w:type="spellStart"/>
      <w:r w:rsidRPr="005B155B">
        <w:t>first_seen</w:t>
      </w:r>
      <w:proofErr w:type="spellEnd"/>
      <w:r w:rsidRPr="005B155B">
        <w:t xml:space="preserve">, </w:t>
      </w:r>
      <w:proofErr w:type="spellStart"/>
      <w:r w:rsidRPr="005B155B">
        <w:t>last_seen</w:t>
      </w:r>
      <w:proofErr w:type="spellEnd"/>
      <w:r w:rsidRPr="005B155B">
        <w:t>, tags, version.</w:t>
      </w:r>
    </w:p>
    <w:p w14:paraId="4A970F68" w14:textId="6805CDCF" w:rsidR="005B155B" w:rsidRPr="005B155B" w:rsidRDefault="005B155B" w:rsidP="005B155B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5B155B">
        <w:t xml:space="preserve">Metric – </w:t>
      </w:r>
      <w:proofErr w:type="spellStart"/>
      <w:r w:rsidRPr="005B155B">
        <w:t>соответствует</w:t>
      </w:r>
      <w:proofErr w:type="spellEnd"/>
      <w:r w:rsidRPr="005B155B">
        <w:t xml:space="preserve"> </w:t>
      </w:r>
      <w:proofErr w:type="spellStart"/>
      <w:r w:rsidRPr="005B155B">
        <w:t>таблице</w:t>
      </w:r>
      <w:proofErr w:type="spellEnd"/>
      <w:r w:rsidRPr="005B155B">
        <w:t xml:space="preserve"> metrics. </w:t>
      </w:r>
      <w:proofErr w:type="spellStart"/>
      <w:r w:rsidRPr="005B155B">
        <w:t>Атрибуты</w:t>
      </w:r>
      <w:proofErr w:type="spellEnd"/>
      <w:r w:rsidRPr="005B155B">
        <w:t xml:space="preserve">: id, </w:t>
      </w:r>
      <w:proofErr w:type="spellStart"/>
      <w:r w:rsidRPr="005B155B">
        <w:t>agent_id</w:t>
      </w:r>
      <w:proofErr w:type="spellEnd"/>
      <w:r w:rsidRPr="005B155B">
        <w:t xml:space="preserve">, name, value, timestamp, tags. </w:t>
      </w:r>
      <w:proofErr w:type="spellStart"/>
      <w:r w:rsidRPr="005B155B">
        <w:t>Связан</w:t>
      </w:r>
      <w:proofErr w:type="spellEnd"/>
      <w:r w:rsidRPr="005B155B">
        <w:t xml:space="preserve"> с Agent </w:t>
      </w:r>
      <w:proofErr w:type="spellStart"/>
      <w:r w:rsidRPr="005B155B">
        <w:t>отношением</w:t>
      </w:r>
      <w:proofErr w:type="spellEnd"/>
      <w:r w:rsidRPr="005B155B">
        <w:t xml:space="preserve"> </w:t>
      </w:r>
      <w:proofErr w:type="spellStart"/>
      <w:r w:rsidRPr="005B155B">
        <w:t>многие</w:t>
      </w:r>
      <w:proofErr w:type="spellEnd"/>
      <w:r w:rsidRPr="005B155B">
        <w:t>-к-</w:t>
      </w:r>
      <w:proofErr w:type="spellStart"/>
      <w:r w:rsidRPr="005B155B">
        <w:t>одному</w:t>
      </w:r>
      <w:proofErr w:type="spellEnd"/>
      <w:r w:rsidRPr="005B155B">
        <w:t>.</w:t>
      </w:r>
    </w:p>
    <w:p w14:paraId="66A8B62A" w14:textId="09AA1B1A" w:rsidR="005B155B" w:rsidRDefault="005B155B" w:rsidP="005B155B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5B155B">
        <w:t xml:space="preserve">User – </w:t>
      </w:r>
      <w:proofErr w:type="spellStart"/>
      <w:r w:rsidRPr="005B155B">
        <w:t>соответствует</w:t>
      </w:r>
      <w:proofErr w:type="spellEnd"/>
      <w:r w:rsidRPr="005B155B">
        <w:t xml:space="preserve"> </w:t>
      </w:r>
      <w:proofErr w:type="spellStart"/>
      <w:r w:rsidRPr="005B155B">
        <w:t>таблице</w:t>
      </w:r>
      <w:proofErr w:type="spellEnd"/>
      <w:r w:rsidRPr="005B155B">
        <w:t xml:space="preserve"> users. </w:t>
      </w:r>
      <w:proofErr w:type="spellStart"/>
      <w:r w:rsidRPr="005B155B">
        <w:t>Атрибуты</w:t>
      </w:r>
      <w:proofErr w:type="spellEnd"/>
      <w:r w:rsidRPr="005B155B">
        <w:t xml:space="preserve">: id, </w:t>
      </w:r>
      <w:proofErr w:type="spellStart"/>
      <w:r w:rsidRPr="005B155B">
        <w:t>login</w:t>
      </w:r>
      <w:proofErr w:type="spellEnd"/>
      <w:r w:rsidRPr="005B155B">
        <w:t xml:space="preserve">, </w:t>
      </w:r>
      <w:proofErr w:type="spellStart"/>
      <w:r w:rsidRPr="005B155B">
        <w:t>password_hash</w:t>
      </w:r>
      <w:proofErr w:type="spellEnd"/>
      <w:r w:rsidRPr="005B155B">
        <w:t xml:space="preserve">, </w:t>
      </w:r>
      <w:proofErr w:type="spellStart"/>
      <w:r w:rsidRPr="005B155B">
        <w:t>role</w:t>
      </w:r>
      <w:proofErr w:type="spellEnd"/>
      <w:r w:rsidRPr="005B155B">
        <w:t xml:space="preserve">, </w:t>
      </w:r>
      <w:proofErr w:type="spellStart"/>
      <w:r w:rsidRPr="005B155B">
        <w:t>created_at</w:t>
      </w:r>
      <w:proofErr w:type="spellEnd"/>
      <w:r w:rsidRPr="005B155B">
        <w:t>.</w:t>
      </w:r>
    </w:p>
    <w:p w14:paraId="30C7CF26" w14:textId="31D809D8" w:rsidR="005B155B" w:rsidRPr="005B155B" w:rsidRDefault="005B155B" w:rsidP="005B155B">
      <w:pPr>
        <w:spacing w:after="0" w:line="360" w:lineRule="auto"/>
        <w:ind w:firstLine="851"/>
        <w:jc w:val="both"/>
      </w:pPr>
      <w:r w:rsidRPr="005B155B">
        <w:t>Сервисные классы:</w:t>
      </w:r>
    </w:p>
    <w:p w14:paraId="3D57D687" w14:textId="5116AFF1" w:rsidR="005B155B" w:rsidRDefault="005B155B" w:rsidP="005B155B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5B155B">
        <w:t>MetricsRegistry</w:t>
      </w:r>
      <w:proofErr w:type="spellEnd"/>
      <w:r w:rsidRPr="005B155B">
        <w:t xml:space="preserve"> – отвечает за регистрацию и обновление метрик в </w:t>
      </w:r>
      <w:proofErr w:type="spellStart"/>
      <w:r w:rsidRPr="005B155B">
        <w:t>Prometheus</w:t>
      </w:r>
      <w:proofErr w:type="spellEnd"/>
      <w:r w:rsidRPr="005B155B">
        <w:t>. Содержит внутренний словарь _</w:t>
      </w:r>
      <w:proofErr w:type="spellStart"/>
      <w:r w:rsidRPr="005B155B">
        <w:t>gauges</w:t>
      </w:r>
      <w:proofErr w:type="spellEnd"/>
      <w:r w:rsidRPr="005B155B">
        <w:t xml:space="preserve"> и метод </w:t>
      </w:r>
      <w:proofErr w:type="spellStart"/>
      <w:r w:rsidRPr="005B155B">
        <w:t>set_</w:t>
      </w:r>
      <w:proofErr w:type="gramStart"/>
      <w:r w:rsidRPr="005B155B">
        <w:t>gauge</w:t>
      </w:r>
      <w:proofErr w:type="spellEnd"/>
      <w:r w:rsidRPr="005B155B">
        <w:t>(</w:t>
      </w:r>
      <w:proofErr w:type="spellStart"/>
      <w:proofErr w:type="gramEnd"/>
      <w:r w:rsidRPr="005B155B">
        <w:t>name</w:t>
      </w:r>
      <w:proofErr w:type="spellEnd"/>
      <w:r w:rsidRPr="005B155B">
        <w:t xml:space="preserve">, </w:t>
      </w:r>
      <w:proofErr w:type="spellStart"/>
      <w:r w:rsidRPr="005B155B">
        <w:t>value</w:t>
      </w:r>
      <w:proofErr w:type="spellEnd"/>
      <w:r w:rsidRPr="005B155B">
        <w:t xml:space="preserve">, </w:t>
      </w:r>
      <w:proofErr w:type="spellStart"/>
      <w:r w:rsidRPr="005B155B">
        <w:t>labels</w:t>
      </w:r>
      <w:proofErr w:type="spellEnd"/>
      <w:r w:rsidRPr="005B155B">
        <w:t xml:space="preserve">), который создаёт или обновляет </w:t>
      </w:r>
      <w:proofErr w:type="spellStart"/>
      <w:r w:rsidRPr="005B155B">
        <w:t>Gauge</w:t>
      </w:r>
      <w:proofErr w:type="spellEnd"/>
      <w:r w:rsidRPr="005B155B">
        <w:t>-метрику.</w:t>
      </w:r>
    </w:p>
    <w:p w14:paraId="3E85EDFD" w14:textId="2A63D63B" w:rsidR="005B155B" w:rsidRDefault="005B155B" w:rsidP="005B155B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5B155B">
        <w:t>FastAPI</w:t>
      </w:r>
      <w:proofErr w:type="spellEnd"/>
      <w:r w:rsidRPr="005B155B">
        <w:t xml:space="preserve"> (приложение) – содержит </w:t>
      </w:r>
      <w:proofErr w:type="spellStart"/>
      <w:r w:rsidRPr="005B155B">
        <w:t>эндпоинты</w:t>
      </w:r>
      <w:proofErr w:type="spellEnd"/>
      <w:r w:rsidRPr="005B155B">
        <w:t xml:space="preserve">: </w:t>
      </w:r>
      <w:proofErr w:type="spellStart"/>
      <w:r w:rsidRPr="005B155B">
        <w:t>receive_metrics</w:t>
      </w:r>
      <w:proofErr w:type="spellEnd"/>
      <w:r w:rsidRPr="005B155B">
        <w:t xml:space="preserve">, </w:t>
      </w:r>
      <w:proofErr w:type="spellStart"/>
      <w:r w:rsidRPr="005B155B">
        <w:t>receive_metrics_batch</w:t>
      </w:r>
      <w:proofErr w:type="spellEnd"/>
      <w:r w:rsidRPr="005B155B">
        <w:t xml:space="preserve">, </w:t>
      </w:r>
      <w:proofErr w:type="spellStart"/>
      <w:r w:rsidRPr="005B155B">
        <w:t>query_metrics</w:t>
      </w:r>
      <w:proofErr w:type="spellEnd"/>
      <w:r w:rsidRPr="005B155B">
        <w:t xml:space="preserve">, </w:t>
      </w:r>
      <w:proofErr w:type="spellStart"/>
      <w:r w:rsidRPr="005B155B">
        <w:t>register</w:t>
      </w:r>
      <w:proofErr w:type="spellEnd"/>
      <w:r w:rsidRPr="005B155B">
        <w:t xml:space="preserve">, </w:t>
      </w:r>
      <w:proofErr w:type="spellStart"/>
      <w:r w:rsidRPr="005B155B">
        <w:t>login</w:t>
      </w:r>
      <w:proofErr w:type="spellEnd"/>
      <w:r w:rsidRPr="005B155B">
        <w:t xml:space="preserve"> и другие.</w:t>
      </w:r>
    </w:p>
    <w:p w14:paraId="7E4E6929" w14:textId="296F77BA" w:rsidR="005B155B" w:rsidRPr="005B155B" w:rsidRDefault="005B155B" w:rsidP="005B155B">
      <w:pPr>
        <w:spacing w:after="0" w:line="360" w:lineRule="auto"/>
        <w:ind w:firstLine="851"/>
        <w:jc w:val="both"/>
      </w:pPr>
      <w:r w:rsidRPr="005B155B">
        <w:t>Вспомогательные функции</w:t>
      </w:r>
      <w:r w:rsidRPr="005B155B">
        <w:t>:</w:t>
      </w:r>
    </w:p>
    <w:p w14:paraId="1F10E517" w14:textId="249C5296" w:rsidR="005B155B" w:rsidRDefault="005B155B" w:rsidP="005B155B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5B155B">
        <w:t>verify_password</w:t>
      </w:r>
      <w:proofErr w:type="spellEnd"/>
      <w:r w:rsidRPr="005B155B">
        <w:t xml:space="preserve">, </w:t>
      </w:r>
      <w:proofErr w:type="spellStart"/>
      <w:r w:rsidRPr="005B155B">
        <w:t>get_password_hash</w:t>
      </w:r>
      <w:proofErr w:type="spellEnd"/>
      <w:r w:rsidRPr="005B155B">
        <w:t xml:space="preserve">, </w:t>
      </w:r>
      <w:proofErr w:type="spellStart"/>
      <w:r w:rsidRPr="005B155B">
        <w:t>create_access_token</w:t>
      </w:r>
      <w:proofErr w:type="spellEnd"/>
      <w:r w:rsidRPr="005B155B">
        <w:t xml:space="preserve">, </w:t>
      </w:r>
      <w:proofErr w:type="spellStart"/>
      <w:r w:rsidRPr="005B155B">
        <w:t>get_current_user</w:t>
      </w:r>
      <w:proofErr w:type="spellEnd"/>
      <w:r w:rsidRPr="005B155B">
        <w:t xml:space="preserve"> – функции для хеширования паролей и работы с JWT.</w:t>
      </w:r>
    </w:p>
    <w:p w14:paraId="6DFF8AB3" w14:textId="20EEBCB6" w:rsidR="00A835AD" w:rsidRDefault="00A835AD" w:rsidP="00A835AD">
      <w:pPr>
        <w:spacing w:after="0" w:line="360" w:lineRule="auto"/>
        <w:ind w:left="851"/>
        <w:jc w:val="both"/>
      </w:pPr>
      <w:r w:rsidRPr="00A835AD">
        <w:t>Связи между классами</w:t>
      </w:r>
      <w:r>
        <w:t>:</w:t>
      </w:r>
    </w:p>
    <w:p w14:paraId="25856255" w14:textId="77777777" w:rsidR="00A835AD" w:rsidRPr="00A835AD" w:rsidRDefault="00A835AD" w:rsidP="00A835AD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A835AD">
        <w:t>MetricsBatch</w:t>
      </w:r>
      <w:proofErr w:type="spellEnd"/>
      <w:r w:rsidRPr="00A835AD">
        <w:t> агрегирует список объектов </w:t>
      </w:r>
      <w:proofErr w:type="spellStart"/>
      <w:r w:rsidRPr="00A835AD">
        <w:t>MetricPayload</w:t>
      </w:r>
      <w:proofErr w:type="spellEnd"/>
      <w:r w:rsidRPr="00A835AD">
        <w:t> (композиция).</w:t>
      </w:r>
    </w:p>
    <w:p w14:paraId="091A1047" w14:textId="77777777" w:rsidR="00A835AD" w:rsidRPr="00A835AD" w:rsidRDefault="00A835AD" w:rsidP="00A835AD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A835AD">
        <w:t>MetricPayload</w:t>
      </w:r>
      <w:proofErr w:type="spellEnd"/>
      <w:r w:rsidRPr="00A835AD">
        <w:t> использует </w:t>
      </w:r>
      <w:proofErr w:type="spellStart"/>
      <w:r w:rsidRPr="00A835AD">
        <w:t>validate_timestamp</w:t>
      </w:r>
      <w:proofErr w:type="spellEnd"/>
      <w:r w:rsidRPr="00A835AD">
        <w:t> (зависимость).</w:t>
      </w:r>
    </w:p>
    <w:p w14:paraId="47EF2C83" w14:textId="77777777" w:rsidR="00A835AD" w:rsidRPr="00A835AD" w:rsidRDefault="00A835AD" w:rsidP="00A835AD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A835AD">
        <w:t>Agent и </w:t>
      </w:r>
      <w:proofErr w:type="spellStart"/>
      <w:r w:rsidRPr="00A835AD">
        <w:t>Metric</w:t>
      </w:r>
      <w:proofErr w:type="spellEnd"/>
      <w:r w:rsidRPr="00A835AD">
        <w:t> связаны ассоциацией «один ко многим» (один агент имеет много метрик).</w:t>
      </w:r>
    </w:p>
    <w:p w14:paraId="3D8B8AB0" w14:textId="77777777" w:rsidR="00A835AD" w:rsidRPr="00A835AD" w:rsidRDefault="00A835AD" w:rsidP="00A835AD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A835AD">
        <w:lastRenderedPageBreak/>
        <w:t>FastAPI</w:t>
      </w:r>
      <w:proofErr w:type="spellEnd"/>
      <w:r w:rsidRPr="00A835AD">
        <w:t> зависит от </w:t>
      </w:r>
      <w:proofErr w:type="spellStart"/>
      <w:r w:rsidRPr="00A835AD">
        <w:t>MetricsRegistry</w:t>
      </w:r>
      <w:proofErr w:type="spellEnd"/>
      <w:r w:rsidRPr="00A835AD">
        <w:t>, Agent, </w:t>
      </w:r>
      <w:proofErr w:type="spellStart"/>
      <w:r w:rsidRPr="00A835AD">
        <w:t>Metric</w:t>
      </w:r>
      <w:proofErr w:type="spellEnd"/>
      <w:r w:rsidRPr="00A835AD">
        <w:t xml:space="preserve">, User (использует их в методах </w:t>
      </w:r>
      <w:proofErr w:type="spellStart"/>
      <w:r w:rsidRPr="00A835AD">
        <w:t>эндпоинтов</w:t>
      </w:r>
      <w:proofErr w:type="spellEnd"/>
      <w:r w:rsidRPr="00A835AD">
        <w:t>).</w:t>
      </w:r>
    </w:p>
    <w:p w14:paraId="48CE1F07" w14:textId="3143AE53" w:rsidR="00A835AD" w:rsidRPr="00A835AD" w:rsidRDefault="00A835AD" w:rsidP="00A835AD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A835AD">
        <w:t>get_current_user</w:t>
      </w:r>
      <w:proofErr w:type="spellEnd"/>
      <w:r w:rsidRPr="00A835AD">
        <w:t> зависит от User и </w:t>
      </w:r>
      <w:proofErr w:type="spellStart"/>
      <w:r w:rsidRPr="00A835AD">
        <w:t>get_db</w:t>
      </w:r>
      <w:proofErr w:type="spellEnd"/>
      <w:r w:rsidRPr="00A835AD">
        <w:t>.</w:t>
      </w:r>
    </w:p>
    <w:p w14:paraId="3CF380AA" w14:textId="3DA9005C" w:rsidR="00691ECE" w:rsidRPr="00691ECE" w:rsidRDefault="00691ECE" w:rsidP="00691ECE">
      <w:pPr>
        <w:pStyle w:val="2"/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bookmarkStart w:id="18" w:name="_Toc227336710"/>
      <w:r w:rsidRPr="00691ECE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2.</w:t>
      </w:r>
      <w:r w:rsidR="00286B2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6</w:t>
      </w:r>
      <w:r w:rsidRPr="00691ECE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  <w:r w:rsidRPr="00691ECE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Блок-схема алгоритма обработки пакетной отправки метрик</w:t>
      </w:r>
      <w:bookmarkEnd w:id="18"/>
    </w:p>
    <w:p w14:paraId="49922CA2" w14:textId="13F87ABA" w:rsidR="00691ECE" w:rsidRDefault="00691ECE" w:rsidP="00691ECE">
      <w:pPr>
        <w:spacing w:after="0" w:line="360" w:lineRule="auto"/>
        <w:ind w:firstLine="851"/>
        <w:jc w:val="both"/>
      </w:pPr>
      <w:r w:rsidRPr="00691ECE">
        <w:t>Для наглядного представления логики работы ядра при приёме пакетного запроса разработана блок-схема алгоритма в соответствии с требованиями ГОСТ 19.701-90 «Единая система программной документации. Схемы алгоритмов, программ, данных и систем». На схеме используются следующие обозначения:</w:t>
      </w:r>
    </w:p>
    <w:p w14:paraId="12BDAD1B" w14:textId="77777777" w:rsidR="00691ECE" w:rsidRPr="00691ECE" w:rsidRDefault="00691ECE" w:rsidP="00691ECE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691ECE">
        <w:t>Овал – начало и конец алгоритма.</w:t>
      </w:r>
    </w:p>
    <w:p w14:paraId="11A6A699" w14:textId="77777777" w:rsidR="00691ECE" w:rsidRPr="00691ECE" w:rsidRDefault="00691ECE" w:rsidP="00691ECE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691ECE">
        <w:t>Прямоугольник – действие (операция, процесс).</w:t>
      </w:r>
    </w:p>
    <w:p w14:paraId="4152017E" w14:textId="77777777" w:rsidR="00691ECE" w:rsidRPr="00691ECE" w:rsidRDefault="00691ECE" w:rsidP="00691ECE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691ECE">
        <w:t>Ромб – условие (ветвление).</w:t>
      </w:r>
    </w:p>
    <w:p w14:paraId="7D078B0B" w14:textId="77777777" w:rsidR="00E66602" w:rsidRDefault="00E66602">
      <w:pPr>
        <w:spacing w:line="259" w:lineRule="auto"/>
      </w:pPr>
      <w:r>
        <w:br w:type="page"/>
      </w:r>
    </w:p>
    <w:p w14:paraId="71ABBDB7" w14:textId="10B6C571" w:rsidR="00E66602" w:rsidRPr="00691ECE" w:rsidRDefault="00E66602" w:rsidP="00E66602">
      <w:pPr>
        <w:spacing w:after="0" w:line="360" w:lineRule="auto"/>
        <w:ind w:firstLine="851"/>
        <w:jc w:val="both"/>
      </w:pPr>
      <w:r w:rsidRPr="00E66602">
        <w:lastRenderedPageBreak/>
        <w:t>Ниже приведена блок-схема</w:t>
      </w:r>
      <w:r w:rsidR="00A909BC">
        <w:t xml:space="preserve"> (рисунок </w:t>
      </w:r>
      <w:r w:rsidR="00876162">
        <w:t>5</w:t>
      </w:r>
      <w:r w:rsidR="00A909BC">
        <w:t>)</w:t>
      </w:r>
      <w:r w:rsidRPr="00E66602">
        <w:t>, выполненная в нотации, допускаемой для оформления дипломных работ. (Для соблюдения ГОСТ рекомендуется перерисовать схему с использованием стандартных фигур и подписей; здесь представлено упрощённое, но наглядное изображение.)</w:t>
      </w:r>
    </w:p>
    <w:p w14:paraId="1A3589FC" w14:textId="5F0CFE9A" w:rsidR="00691ECE" w:rsidRDefault="00A909BC" w:rsidP="00691ECE">
      <w:pPr>
        <w:spacing w:after="0" w:line="360" w:lineRule="auto"/>
        <w:ind w:firstLine="851"/>
        <w:jc w:val="both"/>
      </w:pPr>
      <w:r w:rsidRPr="00A909BC">
        <w:drawing>
          <wp:inline distT="0" distB="0" distL="0" distR="0" wp14:anchorId="10903D3B" wp14:editId="0889A766">
            <wp:extent cx="4039164" cy="7411484"/>
            <wp:effectExtent l="0" t="0" r="0" b="0"/>
            <wp:docPr id="1972902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02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C014" w14:textId="685E07BF" w:rsidR="00A909BC" w:rsidRDefault="00A909BC" w:rsidP="00691ECE">
      <w:pPr>
        <w:spacing w:after="0" w:line="360" w:lineRule="auto"/>
        <w:ind w:firstLine="851"/>
        <w:jc w:val="both"/>
      </w:pPr>
      <w:r w:rsidRPr="00A909BC">
        <w:lastRenderedPageBreak/>
        <w:drawing>
          <wp:inline distT="0" distB="0" distL="0" distR="0" wp14:anchorId="7A5C05F2" wp14:editId="375D13C5">
            <wp:extent cx="4791744" cy="7554379"/>
            <wp:effectExtent l="0" t="0" r="8890" b="8890"/>
            <wp:docPr id="140837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7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B545" w14:textId="4AEBF881" w:rsidR="00A909BC" w:rsidRDefault="00A909BC" w:rsidP="00691ECE">
      <w:pPr>
        <w:spacing w:after="0" w:line="360" w:lineRule="auto"/>
        <w:ind w:firstLine="851"/>
        <w:jc w:val="both"/>
      </w:pPr>
      <w:r w:rsidRPr="00A909BC">
        <w:lastRenderedPageBreak/>
        <w:drawing>
          <wp:inline distT="0" distB="0" distL="0" distR="0" wp14:anchorId="59A95BFB" wp14:editId="513A9455">
            <wp:extent cx="4620270" cy="2972215"/>
            <wp:effectExtent l="0" t="0" r="8890" b="0"/>
            <wp:docPr id="150648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8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36B4" w14:textId="6812EEFC" w:rsidR="00A909BC" w:rsidRDefault="00A909BC" w:rsidP="00A909BC">
      <w:pPr>
        <w:spacing w:before="240" w:after="240"/>
        <w:jc w:val="center"/>
        <w:rPr>
          <w:rFonts w:cs="Times New Roman"/>
        </w:rPr>
      </w:pPr>
      <w:r>
        <w:t xml:space="preserve">Рисунок </w:t>
      </w:r>
      <w:r w:rsidR="00876162">
        <w:t>5</w:t>
      </w:r>
      <w:r>
        <w:t xml:space="preserve"> </w:t>
      </w:r>
      <w:r w:rsidRPr="00381B04">
        <w:rPr>
          <w:rFonts w:ascii="Courier New" w:hAnsi="Courier New" w:cs="Courier New"/>
        </w:rPr>
        <w:t>‒</w:t>
      </w:r>
      <w:r>
        <w:rPr>
          <w:rFonts w:ascii="Courier New" w:hAnsi="Courier New" w:cs="Courier New"/>
        </w:rPr>
        <w:t xml:space="preserve"> </w:t>
      </w:r>
      <w:r w:rsidRPr="00A909BC">
        <w:rPr>
          <w:rFonts w:cs="Times New Roman"/>
        </w:rPr>
        <w:t>Блок-схема модуля сбора метрик</w:t>
      </w:r>
    </w:p>
    <w:p w14:paraId="5A0ABE18" w14:textId="77777777" w:rsidR="00A909BC" w:rsidRPr="00F84675" w:rsidRDefault="00A909BC" w:rsidP="00A909BC">
      <w:pPr>
        <w:spacing w:before="240" w:after="240"/>
        <w:jc w:val="center"/>
      </w:pPr>
    </w:p>
    <w:p w14:paraId="28CC9FC2" w14:textId="4A27E786" w:rsidR="00A770EA" w:rsidRDefault="00A9361D" w:rsidP="00A9361D">
      <w:pPr>
        <w:pStyle w:val="2"/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_Toc227336711"/>
      <w:r w:rsidRPr="00EA12AC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2.</w:t>
      </w:r>
      <w:r w:rsidR="00286B2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7</w:t>
      </w:r>
      <w:r w:rsidRPr="00EA12AC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Заключение</w:t>
      </w:r>
      <w:bookmarkEnd w:id="19"/>
    </w:p>
    <w:p w14:paraId="016D8512" w14:textId="77777777" w:rsidR="00A9361D" w:rsidRPr="00A9361D" w:rsidRDefault="00A9361D" w:rsidP="00A9361D">
      <w:pPr>
        <w:spacing w:after="0" w:line="360" w:lineRule="auto"/>
        <w:ind w:firstLine="851"/>
        <w:jc w:val="both"/>
      </w:pPr>
      <w:r w:rsidRPr="00A9361D">
        <w:t xml:space="preserve">Во второй главе спроектирована архитектура модуля сбора метрик. Разработана микросервисная модель, включающая агент сбора данных, центральное ядро (Core), реляционную базу данных </w:t>
      </w:r>
      <w:proofErr w:type="spellStart"/>
      <w:r w:rsidRPr="00A9361D">
        <w:t>PostgreSQL</w:t>
      </w:r>
      <w:proofErr w:type="spellEnd"/>
      <w:r w:rsidRPr="00A9361D">
        <w:t xml:space="preserve">, а также внешние системы </w:t>
      </w:r>
      <w:proofErr w:type="spellStart"/>
      <w:r w:rsidRPr="00A9361D">
        <w:t>Prometheus</w:t>
      </w:r>
      <w:proofErr w:type="spellEnd"/>
      <w:r w:rsidRPr="00A9361D">
        <w:t xml:space="preserve"> и </w:t>
      </w:r>
      <w:proofErr w:type="spellStart"/>
      <w:r w:rsidRPr="00A9361D">
        <w:t>Grafana</w:t>
      </w:r>
      <w:proofErr w:type="spellEnd"/>
      <w:r w:rsidRPr="00A9361D">
        <w:t xml:space="preserve">. Определены протоколы взаимодействия: HTTP/JSON для обмена между агентом и ядром, а также </w:t>
      </w:r>
      <w:proofErr w:type="spellStart"/>
      <w:r w:rsidRPr="00A9361D">
        <w:t>pull</w:t>
      </w:r>
      <w:proofErr w:type="spellEnd"/>
      <w:r w:rsidRPr="00A9361D">
        <w:t xml:space="preserve">-модель для интеграции с </w:t>
      </w:r>
      <w:proofErr w:type="spellStart"/>
      <w:r w:rsidRPr="00A9361D">
        <w:t>Prometheus</w:t>
      </w:r>
      <w:proofErr w:type="spellEnd"/>
      <w:r w:rsidRPr="00A9361D">
        <w:t>.</w:t>
      </w:r>
    </w:p>
    <w:p w14:paraId="6196A57B" w14:textId="77777777" w:rsidR="00A9361D" w:rsidRPr="00A9361D" w:rsidRDefault="00A9361D" w:rsidP="00A9361D">
      <w:pPr>
        <w:spacing w:after="0" w:line="360" w:lineRule="auto"/>
        <w:ind w:firstLine="851"/>
        <w:jc w:val="both"/>
      </w:pPr>
      <w:r w:rsidRPr="00A9361D">
        <w:t xml:space="preserve">Спроектирована база данных на трёх логических уровнях. Концептуальная модель выделяет сущности «Агент», «Метрика» и «Пользователь» с соответствующими связями. Логическая модель определяет структуру таблиц, типы данных, первичные и внешние ключи, обеспечивая нормализацию и поддержку произвольных метрик через JSON-поля. Физическая модель реализована на </w:t>
      </w:r>
      <w:proofErr w:type="spellStart"/>
      <w:r w:rsidRPr="00A9361D">
        <w:t>PostgreSQL</w:t>
      </w:r>
      <w:proofErr w:type="spellEnd"/>
      <w:r w:rsidRPr="00A9361D">
        <w:t xml:space="preserve"> с индексами для ускорения запросов и каскадным удалением.</w:t>
      </w:r>
    </w:p>
    <w:p w14:paraId="6B574463" w14:textId="77777777" w:rsidR="00A9361D" w:rsidRPr="00A9361D" w:rsidRDefault="00A9361D" w:rsidP="00A9361D">
      <w:pPr>
        <w:spacing w:after="0" w:line="360" w:lineRule="auto"/>
        <w:ind w:firstLine="851"/>
        <w:jc w:val="both"/>
      </w:pPr>
      <w:r w:rsidRPr="00A9361D">
        <w:t xml:space="preserve">Разработан алгоритм работы ядра, включающий этапы приёма данных, валидации обязательного поля </w:t>
      </w:r>
      <w:proofErr w:type="spellStart"/>
      <w:r w:rsidRPr="00A9361D">
        <w:t>timestamp</w:t>
      </w:r>
      <w:proofErr w:type="spellEnd"/>
      <w:r w:rsidRPr="00A9361D">
        <w:t xml:space="preserve">, обновления информации об агентах, пакетной записи метрик в базу данных и синхронного обновления </w:t>
      </w:r>
      <w:proofErr w:type="spellStart"/>
      <w:r w:rsidRPr="00A9361D">
        <w:t>Prometheus</w:t>
      </w:r>
      <w:proofErr w:type="spellEnd"/>
      <w:r w:rsidRPr="00A9361D">
        <w:t>-</w:t>
      </w:r>
      <w:r w:rsidRPr="00A9361D">
        <w:lastRenderedPageBreak/>
        <w:t>реестра. Особое внимание уделено обработке пакетных запросов, что позволяет снизить нагрузку на сеть и сервер.</w:t>
      </w:r>
    </w:p>
    <w:p w14:paraId="7E547ACB" w14:textId="2BEA9EC0" w:rsidR="00A9361D" w:rsidRDefault="00A9361D" w:rsidP="00A9361D">
      <w:pPr>
        <w:spacing w:after="0" w:line="360" w:lineRule="auto"/>
        <w:ind w:firstLine="851"/>
        <w:jc w:val="both"/>
      </w:pPr>
      <w:r w:rsidRPr="00A9361D">
        <w:t xml:space="preserve">Построена UML-диаграмма последовательности, иллюстрирующая полный процесс сбора и передачи метрик от агента до визуализации в </w:t>
      </w:r>
      <w:proofErr w:type="spellStart"/>
      <w:r w:rsidRPr="00A9361D">
        <w:t>Grafana</w:t>
      </w:r>
      <w:proofErr w:type="spellEnd"/>
      <w:r w:rsidRPr="00A9361D">
        <w:t xml:space="preserve">, а также диаграмма классов для ядра, отражающая основные сущности и их взаимосвязи. Выбранный стек технологий (Python, </w:t>
      </w:r>
      <w:proofErr w:type="spellStart"/>
      <w:r w:rsidRPr="00A9361D">
        <w:t>FastAPI</w:t>
      </w:r>
      <w:proofErr w:type="spellEnd"/>
      <w:r w:rsidRPr="00A9361D">
        <w:t xml:space="preserve">, </w:t>
      </w:r>
      <w:proofErr w:type="spellStart"/>
      <w:r w:rsidRPr="00A9361D">
        <w:t>PostgreSQL</w:t>
      </w:r>
      <w:proofErr w:type="spellEnd"/>
      <w:r w:rsidRPr="00A9361D">
        <w:t xml:space="preserve">, </w:t>
      </w:r>
      <w:proofErr w:type="spellStart"/>
      <w:r w:rsidRPr="00A9361D">
        <w:t>Docker</w:t>
      </w:r>
      <w:proofErr w:type="spellEnd"/>
      <w:r w:rsidRPr="00A9361D">
        <w:t xml:space="preserve">, </w:t>
      </w:r>
      <w:proofErr w:type="spellStart"/>
      <w:r w:rsidRPr="00A9361D">
        <w:t>Prometheus</w:t>
      </w:r>
      <w:proofErr w:type="spellEnd"/>
      <w:r w:rsidRPr="00A9361D">
        <w:t xml:space="preserve">, </w:t>
      </w:r>
      <w:proofErr w:type="spellStart"/>
      <w:r w:rsidRPr="00A9361D">
        <w:t>Grafana</w:t>
      </w:r>
      <w:proofErr w:type="spellEnd"/>
      <w:r w:rsidRPr="00A9361D">
        <w:t>) обеспечивает высокую производительность, масштабируемость и простоту развёртывания.</w:t>
      </w:r>
    </w:p>
    <w:p w14:paraId="372BF1DE" w14:textId="21167C69" w:rsidR="00A9361D" w:rsidRPr="00A9361D" w:rsidRDefault="00A9361D" w:rsidP="00A9361D">
      <w:pPr>
        <w:spacing w:line="259" w:lineRule="auto"/>
      </w:pPr>
      <w:r>
        <w:br w:type="page"/>
      </w:r>
    </w:p>
    <w:p w14:paraId="3B97E221" w14:textId="70A4FD3A" w:rsidR="00A770EA" w:rsidRPr="00A770EA" w:rsidRDefault="00A770EA" w:rsidP="00A770EA">
      <w:pPr>
        <w:pStyle w:val="1"/>
        <w:spacing w:before="240" w:after="2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20" w:name="_Toc227336712"/>
      <w:r w:rsidRPr="00A770EA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3 РЕАЛИЗАЦИЯ И ТЕСТИРОВАНИЕ МОДУЛЯ</w:t>
      </w:r>
      <w:bookmarkEnd w:id="20"/>
    </w:p>
    <w:p w14:paraId="5A7C899D" w14:textId="7BA58C7F" w:rsidR="00F84675" w:rsidRDefault="0045489A" w:rsidP="0045489A">
      <w:pPr>
        <w:pStyle w:val="2"/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1" w:name="_Toc227336713"/>
      <w:r w:rsidRPr="004548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3.1 </w:t>
      </w:r>
      <w:r w:rsidR="002E1CB8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системе</w:t>
      </w:r>
      <w:bookmarkEnd w:id="21"/>
    </w:p>
    <w:p w14:paraId="6318168A" w14:textId="190BD80E" w:rsidR="002E1CB8" w:rsidRPr="002E1CB8" w:rsidRDefault="002E1CB8" w:rsidP="002E1CB8">
      <w:pPr>
        <w:spacing w:after="0" w:line="360" w:lineRule="auto"/>
        <w:ind w:firstLine="851"/>
        <w:jc w:val="both"/>
      </w:pPr>
      <w:r w:rsidRPr="002E1CB8">
        <w:t xml:space="preserve">Система может быть развёрнута на любом современном компьютере или сервере с поддержкой 64-разрядных вычислений. Рекомендуемый объём оперативной памяти – не менее 2 ГБ, свободное дисковое пространство – от 10 ГБ (для хранения метрик и образов </w:t>
      </w:r>
      <w:proofErr w:type="spellStart"/>
      <w:r w:rsidRPr="002E1CB8">
        <w:t>Docker</w:t>
      </w:r>
      <w:proofErr w:type="spellEnd"/>
      <w:r w:rsidRPr="002E1CB8">
        <w:t xml:space="preserve">). Процессор должен поддерживать виртуализацию для работы </w:t>
      </w:r>
      <w:proofErr w:type="spellStart"/>
      <w:r w:rsidRPr="002E1CB8">
        <w:t>Docker</w:t>
      </w:r>
      <w:proofErr w:type="spellEnd"/>
      <w:r w:rsidRPr="002E1CB8">
        <w:t xml:space="preserve"> Desktop.</w:t>
      </w:r>
    </w:p>
    <w:p w14:paraId="7337D49B" w14:textId="766C448F" w:rsidR="002E1CB8" w:rsidRPr="002E1CB8" w:rsidRDefault="002E1CB8" w:rsidP="002E1CB8">
      <w:pPr>
        <w:spacing w:after="0" w:line="360" w:lineRule="auto"/>
        <w:ind w:firstLine="851"/>
        <w:jc w:val="both"/>
      </w:pPr>
      <w:r w:rsidRPr="002E1CB8">
        <w:t xml:space="preserve">На целевой машине должна быть установлена операционная система Windows 10/11 (Pro, Enterprise или Education) или Linux с поддержкой </w:t>
      </w:r>
      <w:proofErr w:type="spellStart"/>
      <w:r w:rsidRPr="002E1CB8">
        <w:t>Docker</w:t>
      </w:r>
      <w:proofErr w:type="spellEnd"/>
      <w:r w:rsidRPr="002E1CB8">
        <w:t xml:space="preserve">. Обязательным компонентом является </w:t>
      </w:r>
      <w:proofErr w:type="spellStart"/>
      <w:r w:rsidRPr="002E1CB8">
        <w:t>Docker</w:t>
      </w:r>
      <w:proofErr w:type="spellEnd"/>
      <w:r w:rsidRPr="002E1CB8">
        <w:t xml:space="preserve"> Desktop для Windows (либо </w:t>
      </w:r>
      <w:proofErr w:type="spellStart"/>
      <w:r w:rsidRPr="002E1CB8">
        <w:t>Docker</w:t>
      </w:r>
      <w:proofErr w:type="spellEnd"/>
      <w:r w:rsidRPr="002E1CB8">
        <w:t xml:space="preserve"> Engine для Linux), так как все серверные компоненты (</w:t>
      </w:r>
      <w:proofErr w:type="spellStart"/>
      <w:r w:rsidRPr="002E1CB8">
        <w:t>PostgreSQL</w:t>
      </w:r>
      <w:proofErr w:type="spellEnd"/>
      <w:r w:rsidRPr="002E1CB8">
        <w:t xml:space="preserve">, ядро, </w:t>
      </w:r>
      <w:proofErr w:type="spellStart"/>
      <w:r w:rsidRPr="002E1CB8">
        <w:t>Prometheus</w:t>
      </w:r>
      <w:proofErr w:type="spellEnd"/>
      <w:r w:rsidRPr="002E1CB8">
        <w:t xml:space="preserve">, </w:t>
      </w:r>
      <w:proofErr w:type="spellStart"/>
      <w:r w:rsidRPr="002E1CB8">
        <w:t>Grafana</w:t>
      </w:r>
      <w:proofErr w:type="spellEnd"/>
      <w:r w:rsidRPr="002E1CB8">
        <w:t xml:space="preserve">) </w:t>
      </w:r>
      <w:proofErr w:type="spellStart"/>
      <w:r w:rsidRPr="002E1CB8">
        <w:t>контейнеризированы</w:t>
      </w:r>
      <w:proofErr w:type="spellEnd"/>
      <w:r w:rsidRPr="002E1CB8">
        <w:t xml:space="preserve">. Для запуска агента сбора метрик требуется интерпретатор Python версии 3.11 или новее, а также пакетный менеджер </w:t>
      </w:r>
      <w:proofErr w:type="spellStart"/>
      <w:r w:rsidRPr="002E1CB8">
        <w:t>pip</w:t>
      </w:r>
      <w:proofErr w:type="spellEnd"/>
      <w:r w:rsidRPr="002E1CB8">
        <w:t xml:space="preserve">. Дополнительно рекомендуется установить </w:t>
      </w:r>
      <w:proofErr w:type="spellStart"/>
      <w:r w:rsidRPr="002E1CB8">
        <w:t>Git</w:t>
      </w:r>
      <w:proofErr w:type="spellEnd"/>
      <w:r w:rsidRPr="002E1CB8">
        <w:t xml:space="preserve"> для клонирования репозитория.</w:t>
      </w:r>
    </w:p>
    <w:p w14:paraId="56843CA5" w14:textId="328F19FC" w:rsidR="00CB263E" w:rsidRDefault="002E1CB8" w:rsidP="002E1CB8">
      <w:pPr>
        <w:spacing w:after="0" w:line="360" w:lineRule="auto"/>
        <w:ind w:firstLine="851"/>
        <w:jc w:val="both"/>
      </w:pPr>
      <w:r w:rsidRPr="002E1CB8">
        <w:t>Для доступа к веб-интерфейсам компонентов необходимы свободные TCP-порты: 8000 (API ядра), 9090 (</w:t>
      </w:r>
      <w:proofErr w:type="spellStart"/>
      <w:r w:rsidRPr="002E1CB8">
        <w:t>Prometheus</w:t>
      </w:r>
      <w:proofErr w:type="spellEnd"/>
      <w:r w:rsidRPr="002E1CB8">
        <w:t>), 3000 (</w:t>
      </w:r>
      <w:proofErr w:type="spellStart"/>
      <w:r w:rsidRPr="002E1CB8">
        <w:t>Grafana</w:t>
      </w:r>
      <w:proofErr w:type="spellEnd"/>
      <w:r w:rsidRPr="002E1CB8">
        <w:t>), 5432 (</w:t>
      </w:r>
      <w:proofErr w:type="spellStart"/>
      <w:r w:rsidRPr="002E1CB8">
        <w:t>PostgreSQL</w:t>
      </w:r>
      <w:proofErr w:type="spellEnd"/>
      <w:r w:rsidRPr="002E1CB8">
        <w:t>). Если эти порты заняты, их можно изменить в конфигурационных файлах (</w:t>
      </w:r>
      <w:proofErr w:type="spellStart"/>
      <w:r w:rsidRPr="002E1CB8">
        <w:t>docker-compose.yml</w:t>
      </w:r>
      <w:proofErr w:type="spellEnd"/>
      <w:r w:rsidRPr="002E1CB8">
        <w:t xml:space="preserve"> и </w:t>
      </w:r>
      <w:proofErr w:type="spellStart"/>
      <w:r w:rsidRPr="002E1CB8">
        <w:t>prometheus.yml</w:t>
      </w:r>
      <w:proofErr w:type="spellEnd"/>
      <w:r w:rsidRPr="002E1CB8">
        <w:t xml:space="preserve">). Для скачивания </w:t>
      </w:r>
      <w:proofErr w:type="spellStart"/>
      <w:r w:rsidRPr="002E1CB8">
        <w:t>Docker</w:t>
      </w:r>
      <w:proofErr w:type="spellEnd"/>
      <w:r w:rsidRPr="002E1CB8">
        <w:t>-образов при первом запуске требуется доступ к сети Интернет.</w:t>
      </w:r>
      <w:r w:rsidR="00CB263E" w:rsidRPr="002E1CB8">
        <w:t>3.2 Реализация компонентов системы</w:t>
      </w:r>
    </w:p>
    <w:p w14:paraId="0EB34381" w14:textId="628DB0E7" w:rsidR="002E1CB8" w:rsidRPr="00262AB0" w:rsidRDefault="00262AB0" w:rsidP="00262AB0">
      <w:pPr>
        <w:pStyle w:val="2"/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_Toc227336714"/>
      <w:r w:rsidRPr="00262AB0">
        <w:rPr>
          <w:rFonts w:ascii="Times New Roman" w:hAnsi="Times New Roman" w:cs="Times New Roman"/>
          <w:color w:val="000000" w:themeColor="text1"/>
          <w:sz w:val="28"/>
          <w:szCs w:val="28"/>
        </w:rPr>
        <w:t>3.2 Выбор технологий и инструментов</w:t>
      </w:r>
      <w:bookmarkEnd w:id="22"/>
    </w:p>
    <w:p w14:paraId="2E297E91" w14:textId="77777777" w:rsidR="00262AB0" w:rsidRPr="00262AB0" w:rsidRDefault="00262AB0" w:rsidP="00262AB0">
      <w:pPr>
        <w:spacing w:after="0" w:line="360" w:lineRule="auto"/>
        <w:ind w:firstLine="851"/>
        <w:jc w:val="both"/>
      </w:pPr>
      <w:r w:rsidRPr="00262AB0">
        <w:t>Разработка модуля велась на языке Python, который предоставляет богатый набор библиотек для системного мониторинга (</w:t>
      </w:r>
      <w:proofErr w:type="spellStart"/>
      <w:r w:rsidRPr="00262AB0">
        <w:t>psutil</w:t>
      </w:r>
      <w:proofErr w:type="spellEnd"/>
      <w:r w:rsidRPr="00262AB0">
        <w:t>), создания веб-сервисов (</w:t>
      </w:r>
      <w:proofErr w:type="spellStart"/>
      <w:r w:rsidRPr="00262AB0">
        <w:t>FastAPI</w:t>
      </w:r>
      <w:proofErr w:type="spellEnd"/>
      <w:r w:rsidRPr="00262AB0">
        <w:t>), асинхронной работы с базами данных (</w:t>
      </w:r>
      <w:proofErr w:type="spellStart"/>
      <w:r w:rsidRPr="00262AB0">
        <w:t>SQLAlchemy</w:t>
      </w:r>
      <w:proofErr w:type="spellEnd"/>
      <w:r w:rsidRPr="00262AB0">
        <w:t xml:space="preserve">, </w:t>
      </w:r>
      <w:proofErr w:type="spellStart"/>
      <w:r w:rsidRPr="00262AB0">
        <w:t>asyncpg</w:t>
      </w:r>
      <w:proofErr w:type="spellEnd"/>
      <w:r w:rsidRPr="00262AB0">
        <w:t>) и тестирования (</w:t>
      </w:r>
      <w:proofErr w:type="spellStart"/>
      <w:r w:rsidRPr="00262AB0">
        <w:t>pytest</w:t>
      </w:r>
      <w:proofErr w:type="spellEnd"/>
      <w:r w:rsidRPr="00262AB0">
        <w:t xml:space="preserve">). </w:t>
      </w:r>
      <w:proofErr w:type="spellStart"/>
      <w:r w:rsidRPr="00262AB0">
        <w:t>FastAPI</w:t>
      </w:r>
      <w:proofErr w:type="spellEnd"/>
      <w:r w:rsidRPr="00262AB0">
        <w:t xml:space="preserve"> был выбран благодаря высокой производительности, встроенной поддержке асинхронности и автоматической генерации документации </w:t>
      </w:r>
      <w:proofErr w:type="spellStart"/>
      <w:r w:rsidRPr="00262AB0">
        <w:t>OpenAPI</w:t>
      </w:r>
      <w:proofErr w:type="spellEnd"/>
      <w:r w:rsidRPr="00262AB0">
        <w:t>, что упростило отладку и интеграцию.</w:t>
      </w:r>
    </w:p>
    <w:p w14:paraId="76854233" w14:textId="77777777" w:rsidR="00262AB0" w:rsidRPr="00262AB0" w:rsidRDefault="00262AB0" w:rsidP="00262AB0">
      <w:pPr>
        <w:spacing w:after="0" w:line="360" w:lineRule="auto"/>
        <w:ind w:firstLine="851"/>
        <w:jc w:val="both"/>
      </w:pPr>
      <w:r w:rsidRPr="00262AB0">
        <w:lastRenderedPageBreak/>
        <w:t>Для упрощения развёртывания и изоляции сервисов все компоненты (</w:t>
      </w:r>
      <w:proofErr w:type="spellStart"/>
      <w:r w:rsidRPr="00262AB0">
        <w:t>PostgreSQL</w:t>
      </w:r>
      <w:proofErr w:type="spellEnd"/>
      <w:r w:rsidRPr="00262AB0">
        <w:t xml:space="preserve">, ядро, </w:t>
      </w:r>
      <w:proofErr w:type="spellStart"/>
      <w:r w:rsidRPr="00262AB0">
        <w:t>Prometheus</w:t>
      </w:r>
      <w:proofErr w:type="spellEnd"/>
      <w:r w:rsidRPr="00262AB0">
        <w:t xml:space="preserve">, </w:t>
      </w:r>
      <w:proofErr w:type="spellStart"/>
      <w:r w:rsidRPr="00262AB0">
        <w:t>Grafana</w:t>
      </w:r>
      <w:proofErr w:type="spellEnd"/>
      <w:r w:rsidRPr="00262AB0">
        <w:t xml:space="preserve">) были помещены в </w:t>
      </w:r>
      <w:proofErr w:type="spellStart"/>
      <w:r w:rsidRPr="00262AB0">
        <w:t>Docker</w:t>
      </w:r>
      <w:proofErr w:type="spellEnd"/>
      <w:r w:rsidRPr="00262AB0">
        <w:t xml:space="preserve">-контейнеры. </w:t>
      </w:r>
      <w:proofErr w:type="spellStart"/>
      <w:r w:rsidRPr="00262AB0">
        <w:t>Docker</w:t>
      </w:r>
      <w:proofErr w:type="spellEnd"/>
      <w:r w:rsidRPr="00262AB0">
        <w:t xml:space="preserve"> </w:t>
      </w:r>
      <w:proofErr w:type="spellStart"/>
      <w:r w:rsidRPr="00262AB0">
        <w:t>Compose</w:t>
      </w:r>
      <w:proofErr w:type="spellEnd"/>
      <w:r w:rsidRPr="00262AB0">
        <w:t xml:space="preserve"> управляет их запуском и сетевой связностью. Агент, напротив, запускается на </w:t>
      </w:r>
      <w:proofErr w:type="spellStart"/>
      <w:r w:rsidRPr="00262AB0">
        <w:t>хостовой</w:t>
      </w:r>
      <w:proofErr w:type="spellEnd"/>
      <w:r w:rsidRPr="00262AB0">
        <w:t xml:space="preserve"> системе, так как ему необходим прямой доступ к системным вызовам операционной системы для сбора метрик диска, сети и процессов.</w:t>
      </w:r>
    </w:p>
    <w:p w14:paraId="714984A7" w14:textId="77777777" w:rsidR="00262AB0" w:rsidRDefault="00262AB0" w:rsidP="00262AB0">
      <w:pPr>
        <w:spacing w:after="0" w:line="360" w:lineRule="auto"/>
        <w:ind w:firstLine="851"/>
        <w:jc w:val="both"/>
        <w:rPr>
          <w:lang w:val="en-US"/>
        </w:rPr>
      </w:pPr>
      <w:r w:rsidRPr="00262AB0">
        <w:t xml:space="preserve">Визуализация метрик реализована через связку </w:t>
      </w:r>
      <w:proofErr w:type="spellStart"/>
      <w:r w:rsidRPr="00262AB0">
        <w:t>Prometheus</w:t>
      </w:r>
      <w:proofErr w:type="spellEnd"/>
      <w:r w:rsidRPr="00262AB0">
        <w:t xml:space="preserve"> и </w:t>
      </w:r>
      <w:proofErr w:type="spellStart"/>
      <w:r w:rsidRPr="00262AB0">
        <w:t>Grafana</w:t>
      </w:r>
      <w:proofErr w:type="spellEnd"/>
      <w:r w:rsidRPr="00262AB0">
        <w:t xml:space="preserve">. </w:t>
      </w:r>
      <w:proofErr w:type="spellStart"/>
      <w:r w:rsidRPr="00262AB0">
        <w:t>Prometheus</w:t>
      </w:r>
      <w:proofErr w:type="spellEnd"/>
      <w:r w:rsidRPr="00262AB0">
        <w:t xml:space="preserve"> периодически опрашивает ядро по </w:t>
      </w:r>
      <w:proofErr w:type="spellStart"/>
      <w:r w:rsidRPr="00262AB0">
        <w:t>эндпоинту</w:t>
      </w:r>
      <w:proofErr w:type="spellEnd"/>
      <w:r w:rsidRPr="00262AB0">
        <w:t> /</w:t>
      </w:r>
      <w:proofErr w:type="spellStart"/>
      <w:r w:rsidRPr="00262AB0">
        <w:t>metrics</w:t>
      </w:r>
      <w:proofErr w:type="spellEnd"/>
      <w:r w:rsidRPr="00262AB0">
        <w:t xml:space="preserve"> и сохраняет временные ряды, а </w:t>
      </w:r>
      <w:proofErr w:type="spellStart"/>
      <w:r w:rsidRPr="00262AB0">
        <w:t>Grafana</w:t>
      </w:r>
      <w:proofErr w:type="spellEnd"/>
      <w:r w:rsidRPr="00262AB0">
        <w:t xml:space="preserve"> подключается к </w:t>
      </w:r>
      <w:proofErr w:type="spellStart"/>
      <w:r w:rsidRPr="00262AB0">
        <w:t>Prometheus</w:t>
      </w:r>
      <w:proofErr w:type="spellEnd"/>
      <w:r w:rsidRPr="00262AB0">
        <w:t xml:space="preserve"> как к источнику данных и позволяет строить интерактивные дашборды.</w:t>
      </w:r>
    </w:p>
    <w:p w14:paraId="60C5BF9B" w14:textId="01374099" w:rsidR="00A909BC" w:rsidRPr="00876162" w:rsidRDefault="00A909BC" w:rsidP="00262AB0">
      <w:pPr>
        <w:spacing w:after="0" w:line="360" w:lineRule="auto"/>
        <w:ind w:firstLine="851"/>
        <w:jc w:val="both"/>
      </w:pPr>
      <w:r w:rsidRPr="00A909BC">
        <w:t xml:space="preserve">Основные компоненты и используемые инструменты представлены в таблице </w:t>
      </w:r>
      <w:r w:rsidR="00876162">
        <w:t>4</w:t>
      </w:r>
      <w:r w:rsidRPr="00A909BC">
        <w:t>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491"/>
        <w:gridCol w:w="2233"/>
        <w:gridCol w:w="2048"/>
        <w:gridCol w:w="2856"/>
      </w:tblGrid>
      <w:tr w:rsidR="00A909BC" w:rsidRPr="00B275D2" w14:paraId="55E8AFEA" w14:textId="77777777" w:rsidTr="00B275D2">
        <w:trPr>
          <w:jc w:val="center"/>
        </w:trPr>
        <w:tc>
          <w:tcPr>
            <w:tcW w:w="2491" w:type="dxa"/>
            <w:vAlign w:val="center"/>
          </w:tcPr>
          <w:p w14:paraId="260AED2D" w14:textId="148C4475" w:rsidR="00A909BC" w:rsidRPr="00B275D2" w:rsidRDefault="00A909BC" w:rsidP="00B275D2">
            <w:pPr>
              <w:spacing w:line="360" w:lineRule="auto"/>
              <w:jc w:val="center"/>
              <w:rPr>
                <w:rFonts w:cs="Times New Roman"/>
                <w:lang w:val="en-US"/>
              </w:rPr>
            </w:pPr>
            <w:proofErr w:type="spellStart"/>
            <w:r w:rsidRPr="00B275D2">
              <w:rPr>
                <w:rFonts w:cs="Times New Roman"/>
                <w:lang w:val="en-US"/>
              </w:rPr>
              <w:t>Компонент</w:t>
            </w:r>
            <w:proofErr w:type="spellEnd"/>
          </w:p>
        </w:tc>
        <w:tc>
          <w:tcPr>
            <w:tcW w:w="2233" w:type="dxa"/>
            <w:vAlign w:val="center"/>
          </w:tcPr>
          <w:p w14:paraId="0C39B097" w14:textId="276C3622" w:rsidR="00A909BC" w:rsidRPr="00B275D2" w:rsidRDefault="00A909BC" w:rsidP="00B275D2">
            <w:pPr>
              <w:spacing w:line="360" w:lineRule="auto"/>
              <w:jc w:val="center"/>
              <w:rPr>
                <w:rFonts w:cs="Times New Roman"/>
                <w:lang w:val="en-US"/>
              </w:rPr>
            </w:pPr>
            <w:proofErr w:type="spellStart"/>
            <w:r w:rsidRPr="00B275D2">
              <w:rPr>
                <w:rFonts w:cs="Times New Roman"/>
                <w:lang w:val="en-US"/>
              </w:rPr>
              <w:t>Технология</w:t>
            </w:r>
            <w:proofErr w:type="spellEnd"/>
          </w:p>
        </w:tc>
        <w:tc>
          <w:tcPr>
            <w:tcW w:w="2048" w:type="dxa"/>
            <w:vAlign w:val="center"/>
          </w:tcPr>
          <w:p w14:paraId="1C385125" w14:textId="6FD3DC15" w:rsidR="00A909BC" w:rsidRPr="00B275D2" w:rsidRDefault="00A909BC" w:rsidP="00B275D2">
            <w:pPr>
              <w:spacing w:line="360" w:lineRule="auto"/>
              <w:jc w:val="center"/>
              <w:rPr>
                <w:rFonts w:cs="Times New Roman"/>
                <w:lang w:val="en-US"/>
              </w:rPr>
            </w:pPr>
            <w:proofErr w:type="spellStart"/>
            <w:r w:rsidRPr="00B275D2">
              <w:rPr>
                <w:rFonts w:cs="Times New Roman"/>
                <w:lang w:val="en-US"/>
              </w:rPr>
              <w:t>Версия</w:t>
            </w:r>
            <w:proofErr w:type="spellEnd"/>
          </w:p>
        </w:tc>
        <w:tc>
          <w:tcPr>
            <w:tcW w:w="2856" w:type="dxa"/>
            <w:vAlign w:val="center"/>
          </w:tcPr>
          <w:p w14:paraId="378DCC70" w14:textId="34039F78" w:rsidR="00A909BC" w:rsidRPr="00B275D2" w:rsidRDefault="00A909BC" w:rsidP="00B275D2">
            <w:pPr>
              <w:spacing w:line="360" w:lineRule="auto"/>
              <w:jc w:val="center"/>
              <w:rPr>
                <w:rFonts w:cs="Times New Roman"/>
                <w:lang w:val="en-US"/>
              </w:rPr>
            </w:pPr>
            <w:proofErr w:type="spellStart"/>
            <w:r w:rsidRPr="00B275D2">
              <w:rPr>
                <w:rFonts w:cs="Times New Roman"/>
                <w:lang w:val="en-US"/>
              </w:rPr>
              <w:t>Назначение</w:t>
            </w:r>
            <w:proofErr w:type="spellEnd"/>
          </w:p>
        </w:tc>
      </w:tr>
      <w:tr w:rsidR="00A909BC" w:rsidRPr="00B275D2" w14:paraId="202DC4AA" w14:textId="77777777" w:rsidTr="00B275D2">
        <w:trPr>
          <w:jc w:val="center"/>
        </w:trPr>
        <w:tc>
          <w:tcPr>
            <w:tcW w:w="2491" w:type="dxa"/>
            <w:vAlign w:val="center"/>
          </w:tcPr>
          <w:p w14:paraId="0BE3867E" w14:textId="5D3FB7C2" w:rsidR="00A909BC" w:rsidRPr="00B275D2" w:rsidRDefault="00A909BC" w:rsidP="00B275D2">
            <w:pPr>
              <w:spacing w:line="360" w:lineRule="auto"/>
              <w:jc w:val="center"/>
              <w:rPr>
                <w:rFonts w:cs="Times New Roman"/>
                <w:lang w:val="en-US"/>
              </w:rPr>
            </w:pPr>
            <w:proofErr w:type="spellStart"/>
            <w:r w:rsidRPr="00B275D2">
              <w:rPr>
                <w:rFonts w:cs="Times New Roman"/>
                <w:lang w:val="en-US"/>
              </w:rPr>
              <w:t>Язык</w:t>
            </w:r>
            <w:proofErr w:type="spellEnd"/>
            <w:r w:rsidRPr="00B275D2">
              <w:rPr>
                <w:rFonts w:cs="Times New Roman"/>
                <w:lang w:val="en-US"/>
              </w:rPr>
              <w:t xml:space="preserve"> </w:t>
            </w:r>
            <w:proofErr w:type="spellStart"/>
            <w:r w:rsidRPr="00B275D2">
              <w:rPr>
                <w:rFonts w:cs="Times New Roman"/>
                <w:lang w:val="en-US"/>
              </w:rPr>
              <w:t>программирования</w:t>
            </w:r>
            <w:proofErr w:type="spellEnd"/>
            <w:r w:rsidRPr="00B275D2">
              <w:rPr>
                <w:rFonts w:cs="Times New Roman"/>
                <w:lang w:val="en-US"/>
              </w:rPr>
              <w:t xml:space="preserve"> (</w:t>
            </w:r>
            <w:proofErr w:type="spellStart"/>
            <w:r w:rsidRPr="00B275D2">
              <w:rPr>
                <w:rFonts w:cs="Times New Roman"/>
                <w:lang w:val="en-US"/>
              </w:rPr>
              <w:t>ядро</w:t>
            </w:r>
            <w:proofErr w:type="spellEnd"/>
            <w:r w:rsidRPr="00B275D2">
              <w:rPr>
                <w:rFonts w:cs="Times New Roman"/>
                <w:lang w:val="en-US"/>
              </w:rPr>
              <w:t xml:space="preserve">, </w:t>
            </w:r>
            <w:proofErr w:type="spellStart"/>
            <w:r w:rsidRPr="00B275D2">
              <w:rPr>
                <w:rFonts w:cs="Times New Roman"/>
                <w:lang w:val="en-US"/>
              </w:rPr>
              <w:t>агент</w:t>
            </w:r>
            <w:proofErr w:type="spellEnd"/>
            <w:r w:rsidRPr="00B275D2">
              <w:rPr>
                <w:rFonts w:cs="Times New Roman"/>
                <w:lang w:val="en-US"/>
              </w:rPr>
              <w:t>)</w:t>
            </w:r>
          </w:p>
        </w:tc>
        <w:tc>
          <w:tcPr>
            <w:tcW w:w="2233" w:type="dxa"/>
            <w:vAlign w:val="center"/>
          </w:tcPr>
          <w:p w14:paraId="32AB4C64" w14:textId="3F356E3B" w:rsidR="00A909BC" w:rsidRPr="00B275D2" w:rsidRDefault="00A909BC" w:rsidP="00B275D2">
            <w:pPr>
              <w:spacing w:line="360" w:lineRule="auto"/>
              <w:jc w:val="center"/>
              <w:rPr>
                <w:rFonts w:cs="Times New Roman"/>
                <w:lang w:val="en-US"/>
              </w:rPr>
            </w:pPr>
            <w:r w:rsidRPr="00B275D2">
              <w:rPr>
                <w:rFonts w:cs="Times New Roman"/>
                <w:lang w:val="en-US"/>
              </w:rPr>
              <w:t>Python</w:t>
            </w:r>
          </w:p>
        </w:tc>
        <w:tc>
          <w:tcPr>
            <w:tcW w:w="2048" w:type="dxa"/>
            <w:vAlign w:val="center"/>
          </w:tcPr>
          <w:p w14:paraId="709E7024" w14:textId="582E9695" w:rsidR="00A909BC" w:rsidRPr="00B275D2" w:rsidRDefault="00A909BC" w:rsidP="00B275D2">
            <w:pPr>
              <w:spacing w:line="360" w:lineRule="auto"/>
              <w:jc w:val="center"/>
              <w:rPr>
                <w:rFonts w:cs="Times New Roman"/>
                <w:lang w:val="en-US"/>
              </w:rPr>
            </w:pPr>
            <w:r w:rsidRPr="00B275D2">
              <w:rPr>
                <w:rFonts w:cs="Times New Roman"/>
                <w:lang w:val="en-US"/>
              </w:rPr>
              <w:t>3.11</w:t>
            </w:r>
          </w:p>
        </w:tc>
        <w:tc>
          <w:tcPr>
            <w:tcW w:w="2856" w:type="dxa"/>
            <w:vAlign w:val="center"/>
          </w:tcPr>
          <w:p w14:paraId="094110CA" w14:textId="1AD78FBD" w:rsidR="00A909BC" w:rsidRPr="00B275D2" w:rsidRDefault="00A909BC" w:rsidP="00B275D2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Разработка серверной части и агента сбора метрик</w:t>
            </w:r>
          </w:p>
        </w:tc>
      </w:tr>
      <w:tr w:rsidR="00A909BC" w:rsidRPr="00B275D2" w14:paraId="01C8782E" w14:textId="77777777" w:rsidTr="00B275D2">
        <w:trPr>
          <w:jc w:val="center"/>
        </w:trPr>
        <w:tc>
          <w:tcPr>
            <w:tcW w:w="2491" w:type="dxa"/>
            <w:vAlign w:val="center"/>
          </w:tcPr>
          <w:p w14:paraId="61501FE9" w14:textId="4507635B" w:rsidR="00A909BC" w:rsidRPr="00B275D2" w:rsidRDefault="00A909BC" w:rsidP="00B275D2">
            <w:pPr>
              <w:spacing w:line="360" w:lineRule="auto"/>
              <w:jc w:val="center"/>
              <w:rPr>
                <w:rFonts w:cs="Times New Roman"/>
                <w:lang w:val="en-US"/>
              </w:rPr>
            </w:pPr>
            <w:r w:rsidRPr="00B275D2">
              <w:rPr>
                <w:rFonts w:cs="Times New Roman"/>
              </w:rPr>
              <w:t>Веб-фреймворк (ядро)</w:t>
            </w:r>
          </w:p>
        </w:tc>
        <w:tc>
          <w:tcPr>
            <w:tcW w:w="2233" w:type="dxa"/>
            <w:vAlign w:val="center"/>
          </w:tcPr>
          <w:p w14:paraId="59E51BDD" w14:textId="0FCC1023" w:rsidR="00A909BC" w:rsidRPr="00B275D2" w:rsidRDefault="00A909BC" w:rsidP="00B275D2">
            <w:pPr>
              <w:spacing w:line="360" w:lineRule="auto"/>
              <w:jc w:val="center"/>
              <w:rPr>
                <w:rFonts w:cs="Times New Roman"/>
                <w:lang w:val="en-US"/>
              </w:rPr>
            </w:pPr>
            <w:proofErr w:type="spellStart"/>
            <w:r w:rsidRPr="00B275D2">
              <w:rPr>
                <w:rFonts w:cs="Times New Roman"/>
              </w:rPr>
              <w:t>FastAPI</w:t>
            </w:r>
            <w:proofErr w:type="spellEnd"/>
          </w:p>
        </w:tc>
        <w:tc>
          <w:tcPr>
            <w:tcW w:w="2048" w:type="dxa"/>
            <w:vAlign w:val="center"/>
          </w:tcPr>
          <w:p w14:paraId="456ACE8B" w14:textId="2EEE7AA6" w:rsidR="00A909BC" w:rsidRPr="00B275D2" w:rsidRDefault="00A909BC" w:rsidP="00B275D2">
            <w:pPr>
              <w:spacing w:line="360" w:lineRule="auto"/>
              <w:jc w:val="center"/>
              <w:rPr>
                <w:rFonts w:cs="Times New Roman"/>
                <w:lang w:val="en-US"/>
              </w:rPr>
            </w:pPr>
            <w:r w:rsidRPr="00B275D2">
              <w:rPr>
                <w:rFonts w:cs="Times New Roman"/>
              </w:rPr>
              <w:t>0.104.1</w:t>
            </w:r>
          </w:p>
        </w:tc>
        <w:tc>
          <w:tcPr>
            <w:tcW w:w="2856" w:type="dxa"/>
            <w:vAlign w:val="center"/>
          </w:tcPr>
          <w:p w14:paraId="2D827B7F" w14:textId="2B237609" w:rsidR="00A909BC" w:rsidRPr="00B275D2" w:rsidRDefault="00A909BC" w:rsidP="00B275D2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 xml:space="preserve">Создание асинхронного REST API с автоматической документацией </w:t>
            </w:r>
            <w:proofErr w:type="spellStart"/>
            <w:r w:rsidRPr="00B275D2">
              <w:rPr>
                <w:rFonts w:cs="Times New Roman"/>
              </w:rPr>
              <w:t>Swagger</w:t>
            </w:r>
            <w:proofErr w:type="spellEnd"/>
          </w:p>
        </w:tc>
      </w:tr>
      <w:tr w:rsidR="00B275D2" w:rsidRPr="00B275D2" w14:paraId="78375D40" w14:textId="77777777" w:rsidTr="00B275D2">
        <w:trPr>
          <w:jc w:val="center"/>
        </w:trPr>
        <w:tc>
          <w:tcPr>
            <w:tcW w:w="2491" w:type="dxa"/>
            <w:vAlign w:val="center"/>
          </w:tcPr>
          <w:p w14:paraId="32E1DBF5" w14:textId="76EE7996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Сервер приложений</w:t>
            </w:r>
          </w:p>
        </w:tc>
        <w:tc>
          <w:tcPr>
            <w:tcW w:w="2233" w:type="dxa"/>
            <w:vAlign w:val="center"/>
          </w:tcPr>
          <w:p w14:paraId="1DC00911" w14:textId="60388FBD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275D2">
              <w:rPr>
                <w:rFonts w:cs="Times New Roman"/>
              </w:rPr>
              <w:t>Uvicorn</w:t>
            </w:r>
            <w:proofErr w:type="spellEnd"/>
          </w:p>
        </w:tc>
        <w:tc>
          <w:tcPr>
            <w:tcW w:w="2048" w:type="dxa"/>
            <w:vAlign w:val="center"/>
          </w:tcPr>
          <w:p w14:paraId="6B289A74" w14:textId="47603530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0.24.0</w:t>
            </w:r>
          </w:p>
        </w:tc>
        <w:tc>
          <w:tcPr>
            <w:tcW w:w="2856" w:type="dxa"/>
            <w:vAlign w:val="center"/>
          </w:tcPr>
          <w:p w14:paraId="0FBA46B6" w14:textId="12AD1199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 xml:space="preserve">Запуск </w:t>
            </w:r>
            <w:proofErr w:type="spellStart"/>
            <w:r w:rsidRPr="00B275D2">
              <w:rPr>
                <w:rFonts w:cs="Times New Roman"/>
              </w:rPr>
              <w:t>FastAPI</w:t>
            </w:r>
            <w:proofErr w:type="spellEnd"/>
            <w:r w:rsidRPr="00B275D2">
              <w:rPr>
                <w:rFonts w:cs="Times New Roman"/>
              </w:rPr>
              <w:t>-приложения в асинхронном режиме</w:t>
            </w:r>
          </w:p>
        </w:tc>
      </w:tr>
      <w:tr w:rsidR="00B275D2" w:rsidRPr="00B275D2" w14:paraId="16D3609C" w14:textId="77777777" w:rsidTr="00B275D2">
        <w:trPr>
          <w:jc w:val="center"/>
        </w:trPr>
        <w:tc>
          <w:tcPr>
            <w:tcW w:w="2491" w:type="dxa"/>
            <w:vAlign w:val="center"/>
          </w:tcPr>
          <w:p w14:paraId="2E547584" w14:textId="6FC42C7E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Взаимодействие с БД</w:t>
            </w:r>
          </w:p>
        </w:tc>
        <w:tc>
          <w:tcPr>
            <w:tcW w:w="2233" w:type="dxa"/>
            <w:vAlign w:val="center"/>
          </w:tcPr>
          <w:p w14:paraId="792D1C92" w14:textId="72A77132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275D2">
              <w:rPr>
                <w:rFonts w:cs="Times New Roman"/>
              </w:rPr>
              <w:t>SQLAlchemy</w:t>
            </w:r>
            <w:proofErr w:type="spellEnd"/>
          </w:p>
        </w:tc>
        <w:tc>
          <w:tcPr>
            <w:tcW w:w="2048" w:type="dxa"/>
            <w:vAlign w:val="center"/>
          </w:tcPr>
          <w:p w14:paraId="52AE0227" w14:textId="7F705DDC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2.0.23</w:t>
            </w:r>
          </w:p>
        </w:tc>
        <w:tc>
          <w:tcPr>
            <w:tcW w:w="2856" w:type="dxa"/>
            <w:vAlign w:val="center"/>
          </w:tcPr>
          <w:p w14:paraId="78956868" w14:textId="25A41327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 xml:space="preserve">ORM для работы с </w:t>
            </w:r>
            <w:proofErr w:type="spellStart"/>
            <w:r w:rsidRPr="00B275D2">
              <w:rPr>
                <w:rFonts w:cs="Times New Roman"/>
              </w:rPr>
              <w:t>PostgreSQL</w:t>
            </w:r>
            <w:proofErr w:type="spellEnd"/>
            <w:r w:rsidRPr="00B275D2">
              <w:rPr>
                <w:rFonts w:cs="Times New Roman"/>
              </w:rPr>
              <w:t>, асинхронные сессии</w:t>
            </w:r>
          </w:p>
        </w:tc>
      </w:tr>
      <w:tr w:rsidR="00B275D2" w:rsidRPr="00B275D2" w14:paraId="271DDCA9" w14:textId="77777777" w:rsidTr="00B275D2">
        <w:trPr>
          <w:jc w:val="center"/>
        </w:trPr>
        <w:tc>
          <w:tcPr>
            <w:tcW w:w="2491" w:type="dxa"/>
            <w:vAlign w:val="center"/>
          </w:tcPr>
          <w:p w14:paraId="2BB5F51C" w14:textId="59FF7CBE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 xml:space="preserve">Драйвер </w:t>
            </w:r>
            <w:proofErr w:type="spellStart"/>
            <w:r w:rsidRPr="00B275D2">
              <w:rPr>
                <w:rFonts w:cs="Times New Roman"/>
              </w:rPr>
              <w:t>PostgreSQL</w:t>
            </w:r>
            <w:proofErr w:type="spellEnd"/>
          </w:p>
        </w:tc>
        <w:tc>
          <w:tcPr>
            <w:tcW w:w="2233" w:type="dxa"/>
            <w:vAlign w:val="center"/>
          </w:tcPr>
          <w:p w14:paraId="7E88EC7D" w14:textId="7EC9AB6A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275D2">
              <w:rPr>
                <w:rFonts w:cs="Times New Roman"/>
              </w:rPr>
              <w:t>asyncpg</w:t>
            </w:r>
            <w:proofErr w:type="spellEnd"/>
          </w:p>
        </w:tc>
        <w:tc>
          <w:tcPr>
            <w:tcW w:w="2048" w:type="dxa"/>
            <w:vAlign w:val="center"/>
          </w:tcPr>
          <w:p w14:paraId="65E575E3" w14:textId="099F5BDB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0.29.0</w:t>
            </w:r>
          </w:p>
        </w:tc>
        <w:tc>
          <w:tcPr>
            <w:tcW w:w="2856" w:type="dxa"/>
            <w:vAlign w:val="center"/>
          </w:tcPr>
          <w:p w14:paraId="2EE876AF" w14:textId="38F1500B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Асинхронное подключение к базе данных</w:t>
            </w:r>
          </w:p>
        </w:tc>
      </w:tr>
      <w:tr w:rsidR="00B275D2" w:rsidRPr="00B275D2" w14:paraId="7AA43157" w14:textId="77777777" w:rsidTr="00B275D2">
        <w:trPr>
          <w:jc w:val="center"/>
        </w:trPr>
        <w:tc>
          <w:tcPr>
            <w:tcW w:w="2491" w:type="dxa"/>
            <w:vAlign w:val="center"/>
          </w:tcPr>
          <w:p w14:paraId="299DD122" w14:textId="2056289F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lastRenderedPageBreak/>
              <w:t>Валидация данных</w:t>
            </w:r>
          </w:p>
        </w:tc>
        <w:tc>
          <w:tcPr>
            <w:tcW w:w="2233" w:type="dxa"/>
            <w:vAlign w:val="center"/>
          </w:tcPr>
          <w:p w14:paraId="266CD407" w14:textId="1978D5A6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275D2">
              <w:rPr>
                <w:rFonts w:cs="Times New Roman"/>
              </w:rPr>
              <w:t>Pydantic</w:t>
            </w:r>
            <w:proofErr w:type="spellEnd"/>
          </w:p>
        </w:tc>
        <w:tc>
          <w:tcPr>
            <w:tcW w:w="2048" w:type="dxa"/>
            <w:vAlign w:val="center"/>
          </w:tcPr>
          <w:p w14:paraId="380EDFBE" w14:textId="31D0A087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2.5.0</w:t>
            </w:r>
          </w:p>
        </w:tc>
        <w:tc>
          <w:tcPr>
            <w:tcW w:w="2856" w:type="dxa"/>
            <w:vAlign w:val="center"/>
          </w:tcPr>
          <w:p w14:paraId="2DAA55A4" w14:textId="2121F577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Проверка типов и структуры JSON-запросов, сериализация</w:t>
            </w:r>
          </w:p>
        </w:tc>
      </w:tr>
      <w:tr w:rsidR="00B275D2" w:rsidRPr="00B275D2" w14:paraId="460FE812" w14:textId="77777777" w:rsidTr="00B275D2">
        <w:trPr>
          <w:jc w:val="center"/>
        </w:trPr>
        <w:tc>
          <w:tcPr>
            <w:tcW w:w="2491" w:type="dxa"/>
            <w:vAlign w:val="center"/>
          </w:tcPr>
          <w:p w14:paraId="41DF7A31" w14:textId="27723708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 xml:space="preserve">Экспорт метрик в </w:t>
            </w:r>
            <w:proofErr w:type="spellStart"/>
            <w:r w:rsidRPr="00B275D2">
              <w:rPr>
                <w:rFonts w:cs="Times New Roman"/>
              </w:rPr>
              <w:t>Prometheus</w:t>
            </w:r>
            <w:proofErr w:type="spellEnd"/>
          </w:p>
        </w:tc>
        <w:tc>
          <w:tcPr>
            <w:tcW w:w="2233" w:type="dxa"/>
            <w:vAlign w:val="center"/>
          </w:tcPr>
          <w:p w14:paraId="355F6FC9" w14:textId="013A8BC0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275D2">
              <w:rPr>
                <w:rFonts w:cs="Times New Roman"/>
              </w:rPr>
              <w:t>prometheus-client</w:t>
            </w:r>
            <w:proofErr w:type="spellEnd"/>
          </w:p>
        </w:tc>
        <w:tc>
          <w:tcPr>
            <w:tcW w:w="2048" w:type="dxa"/>
            <w:vAlign w:val="center"/>
          </w:tcPr>
          <w:p w14:paraId="29503E86" w14:textId="2E42CF39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0.18.0</w:t>
            </w:r>
          </w:p>
        </w:tc>
        <w:tc>
          <w:tcPr>
            <w:tcW w:w="2856" w:type="dxa"/>
            <w:vAlign w:val="center"/>
          </w:tcPr>
          <w:p w14:paraId="067B5F9E" w14:textId="21D3A084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 xml:space="preserve">Формирование ответа в формате </w:t>
            </w:r>
            <w:proofErr w:type="spellStart"/>
            <w:r w:rsidRPr="00B275D2">
              <w:rPr>
                <w:rFonts w:cs="Times New Roman"/>
              </w:rPr>
              <w:t>Prometheus</w:t>
            </w:r>
            <w:proofErr w:type="spellEnd"/>
            <w:r w:rsidRPr="00B275D2">
              <w:rPr>
                <w:rFonts w:cs="Times New Roman"/>
              </w:rPr>
              <w:t xml:space="preserve"> (</w:t>
            </w:r>
            <w:proofErr w:type="spellStart"/>
            <w:r w:rsidRPr="00B275D2">
              <w:rPr>
                <w:rFonts w:cs="Times New Roman"/>
              </w:rPr>
              <w:t>эндпоинт</w:t>
            </w:r>
            <w:proofErr w:type="spellEnd"/>
            <w:r w:rsidRPr="00B275D2">
              <w:rPr>
                <w:rFonts w:cs="Times New Roman"/>
              </w:rPr>
              <w:t> /</w:t>
            </w:r>
            <w:proofErr w:type="spellStart"/>
            <w:r w:rsidRPr="00B275D2">
              <w:rPr>
                <w:rFonts w:cs="Times New Roman"/>
              </w:rPr>
              <w:t>metrics</w:t>
            </w:r>
            <w:proofErr w:type="spellEnd"/>
            <w:r w:rsidRPr="00B275D2">
              <w:rPr>
                <w:rFonts w:cs="Times New Roman"/>
              </w:rPr>
              <w:t>)</w:t>
            </w:r>
          </w:p>
        </w:tc>
      </w:tr>
      <w:tr w:rsidR="00B275D2" w:rsidRPr="00B275D2" w14:paraId="483AED3D" w14:textId="77777777" w:rsidTr="00B275D2">
        <w:trPr>
          <w:jc w:val="center"/>
        </w:trPr>
        <w:tc>
          <w:tcPr>
            <w:tcW w:w="2491" w:type="dxa"/>
            <w:vAlign w:val="center"/>
          </w:tcPr>
          <w:p w14:paraId="3F8EF4DB" w14:textId="5FC29FF4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Авторизация и JWT</w:t>
            </w:r>
          </w:p>
        </w:tc>
        <w:tc>
          <w:tcPr>
            <w:tcW w:w="2233" w:type="dxa"/>
            <w:vAlign w:val="center"/>
          </w:tcPr>
          <w:p w14:paraId="6A544B33" w14:textId="091EB305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275D2">
              <w:rPr>
                <w:rFonts w:cs="Times New Roman"/>
              </w:rPr>
              <w:t>python-jose</w:t>
            </w:r>
            <w:proofErr w:type="spellEnd"/>
          </w:p>
        </w:tc>
        <w:tc>
          <w:tcPr>
            <w:tcW w:w="2048" w:type="dxa"/>
            <w:vAlign w:val="center"/>
          </w:tcPr>
          <w:p w14:paraId="3ED5D4F8" w14:textId="3ED74449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3.3.0</w:t>
            </w:r>
          </w:p>
        </w:tc>
        <w:tc>
          <w:tcPr>
            <w:tcW w:w="2856" w:type="dxa"/>
            <w:vAlign w:val="center"/>
          </w:tcPr>
          <w:p w14:paraId="2C580816" w14:textId="25DAF6B2" w:rsidR="00B275D2" w:rsidRPr="00B275D2" w:rsidRDefault="00B275D2" w:rsidP="00B275D2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Генерация и проверка JWT-токенов, аутентификация</w:t>
            </w:r>
          </w:p>
        </w:tc>
      </w:tr>
      <w:tr w:rsidR="00B275D2" w:rsidRPr="00B275D2" w14:paraId="77C16D40" w14:textId="77777777" w:rsidTr="00B275D2">
        <w:trPr>
          <w:jc w:val="center"/>
        </w:trPr>
        <w:tc>
          <w:tcPr>
            <w:tcW w:w="2491" w:type="dxa"/>
            <w:vAlign w:val="center"/>
          </w:tcPr>
          <w:p w14:paraId="50981969" w14:textId="2FD74970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Хеширование паролей</w:t>
            </w:r>
          </w:p>
        </w:tc>
        <w:tc>
          <w:tcPr>
            <w:tcW w:w="2233" w:type="dxa"/>
            <w:vAlign w:val="center"/>
          </w:tcPr>
          <w:p w14:paraId="7613BACA" w14:textId="54B33D07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275D2">
              <w:rPr>
                <w:rFonts w:cs="Times New Roman"/>
              </w:rPr>
              <w:t>passlib</w:t>
            </w:r>
            <w:proofErr w:type="spellEnd"/>
          </w:p>
        </w:tc>
        <w:tc>
          <w:tcPr>
            <w:tcW w:w="2048" w:type="dxa"/>
            <w:vAlign w:val="center"/>
          </w:tcPr>
          <w:p w14:paraId="6DF1DBEE" w14:textId="01517ED1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1.7.4</w:t>
            </w:r>
          </w:p>
        </w:tc>
        <w:tc>
          <w:tcPr>
            <w:tcW w:w="2856" w:type="dxa"/>
            <w:vAlign w:val="center"/>
          </w:tcPr>
          <w:p w14:paraId="728F1FBC" w14:textId="562358C3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Безопасное хеширование паролей (sha256_crypt)</w:t>
            </w:r>
          </w:p>
        </w:tc>
      </w:tr>
      <w:tr w:rsidR="00B275D2" w:rsidRPr="00B275D2" w14:paraId="4872B760" w14:textId="77777777" w:rsidTr="00B275D2">
        <w:trPr>
          <w:jc w:val="center"/>
        </w:trPr>
        <w:tc>
          <w:tcPr>
            <w:tcW w:w="2491" w:type="dxa"/>
            <w:vAlign w:val="center"/>
          </w:tcPr>
          <w:p w14:paraId="04CA7816" w14:textId="6186169E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HTTP-клиент (агент)</w:t>
            </w:r>
          </w:p>
        </w:tc>
        <w:tc>
          <w:tcPr>
            <w:tcW w:w="2233" w:type="dxa"/>
            <w:vAlign w:val="center"/>
          </w:tcPr>
          <w:p w14:paraId="666D881B" w14:textId="3A83A414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275D2">
              <w:rPr>
                <w:rFonts w:cs="Times New Roman"/>
              </w:rPr>
              <w:t>requests</w:t>
            </w:r>
            <w:proofErr w:type="spellEnd"/>
          </w:p>
        </w:tc>
        <w:tc>
          <w:tcPr>
            <w:tcW w:w="2048" w:type="dxa"/>
            <w:vAlign w:val="center"/>
          </w:tcPr>
          <w:p w14:paraId="130B62C8" w14:textId="03D75F99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2.31.0</w:t>
            </w:r>
          </w:p>
        </w:tc>
        <w:tc>
          <w:tcPr>
            <w:tcW w:w="2856" w:type="dxa"/>
            <w:vAlign w:val="center"/>
          </w:tcPr>
          <w:p w14:paraId="36D94682" w14:textId="6A1D6C9C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Отправка метрик на сервер в пакетном режиме</w:t>
            </w:r>
          </w:p>
        </w:tc>
      </w:tr>
      <w:tr w:rsidR="00B275D2" w:rsidRPr="00B275D2" w14:paraId="6253B8C1" w14:textId="77777777" w:rsidTr="00B275D2">
        <w:trPr>
          <w:jc w:val="center"/>
        </w:trPr>
        <w:tc>
          <w:tcPr>
            <w:tcW w:w="2491" w:type="dxa"/>
            <w:vAlign w:val="center"/>
          </w:tcPr>
          <w:p w14:paraId="72081D9D" w14:textId="6DB0F10F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Сбор системных метрик (агент)</w:t>
            </w:r>
          </w:p>
        </w:tc>
        <w:tc>
          <w:tcPr>
            <w:tcW w:w="2233" w:type="dxa"/>
            <w:vAlign w:val="center"/>
          </w:tcPr>
          <w:p w14:paraId="3C64F424" w14:textId="38E88B8A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275D2">
              <w:rPr>
                <w:rFonts w:cs="Times New Roman"/>
              </w:rPr>
              <w:t>psutil</w:t>
            </w:r>
            <w:proofErr w:type="spellEnd"/>
          </w:p>
        </w:tc>
        <w:tc>
          <w:tcPr>
            <w:tcW w:w="2048" w:type="dxa"/>
            <w:vAlign w:val="center"/>
          </w:tcPr>
          <w:p w14:paraId="07F6D655" w14:textId="21762D09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5.9.6</w:t>
            </w:r>
          </w:p>
        </w:tc>
        <w:tc>
          <w:tcPr>
            <w:tcW w:w="2856" w:type="dxa"/>
            <w:vAlign w:val="center"/>
          </w:tcPr>
          <w:p w14:paraId="238938C6" w14:textId="2F63AEF3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Получение данных о загрузке CPU, памяти, дисках, сети, процессах</w:t>
            </w:r>
          </w:p>
        </w:tc>
      </w:tr>
      <w:tr w:rsidR="00B275D2" w:rsidRPr="00B275D2" w14:paraId="2E497579" w14:textId="77777777" w:rsidTr="00B275D2">
        <w:trPr>
          <w:jc w:val="center"/>
        </w:trPr>
        <w:tc>
          <w:tcPr>
            <w:tcW w:w="2491" w:type="dxa"/>
            <w:vAlign w:val="center"/>
          </w:tcPr>
          <w:p w14:paraId="3A4A7BC2" w14:textId="26E7BEDC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База данных</w:t>
            </w:r>
          </w:p>
        </w:tc>
        <w:tc>
          <w:tcPr>
            <w:tcW w:w="2233" w:type="dxa"/>
            <w:vAlign w:val="center"/>
          </w:tcPr>
          <w:p w14:paraId="567A92EC" w14:textId="4EE215AF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275D2">
              <w:rPr>
                <w:rFonts w:cs="Times New Roman"/>
              </w:rPr>
              <w:t>PostgreSQL</w:t>
            </w:r>
            <w:proofErr w:type="spellEnd"/>
          </w:p>
        </w:tc>
        <w:tc>
          <w:tcPr>
            <w:tcW w:w="2048" w:type="dxa"/>
            <w:vAlign w:val="center"/>
          </w:tcPr>
          <w:p w14:paraId="37635295" w14:textId="51EF988C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15</w:t>
            </w:r>
          </w:p>
        </w:tc>
        <w:tc>
          <w:tcPr>
            <w:tcW w:w="2856" w:type="dxa"/>
            <w:vAlign w:val="center"/>
          </w:tcPr>
          <w:p w14:paraId="7863F8B7" w14:textId="1178DC47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Реляционная СУБД для долговременного хранения метрик и пользователей</w:t>
            </w:r>
          </w:p>
        </w:tc>
      </w:tr>
      <w:tr w:rsidR="00B275D2" w:rsidRPr="00B275D2" w14:paraId="022EE704" w14:textId="77777777" w:rsidTr="00B275D2">
        <w:trPr>
          <w:jc w:val="center"/>
        </w:trPr>
        <w:tc>
          <w:tcPr>
            <w:tcW w:w="2491" w:type="dxa"/>
            <w:vAlign w:val="center"/>
          </w:tcPr>
          <w:p w14:paraId="2B6EFB6C" w14:textId="0B964777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Контейнеризация</w:t>
            </w:r>
          </w:p>
        </w:tc>
        <w:tc>
          <w:tcPr>
            <w:tcW w:w="2233" w:type="dxa"/>
            <w:vAlign w:val="center"/>
          </w:tcPr>
          <w:p w14:paraId="5BB018AD" w14:textId="5E012D95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275D2">
              <w:rPr>
                <w:rFonts w:cs="Times New Roman"/>
              </w:rPr>
              <w:t>Docker</w:t>
            </w:r>
            <w:proofErr w:type="spellEnd"/>
          </w:p>
        </w:tc>
        <w:tc>
          <w:tcPr>
            <w:tcW w:w="2048" w:type="dxa"/>
            <w:vAlign w:val="center"/>
          </w:tcPr>
          <w:p w14:paraId="0DAF98C4" w14:textId="0381A4A9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24.x</w:t>
            </w:r>
          </w:p>
        </w:tc>
        <w:tc>
          <w:tcPr>
            <w:tcW w:w="2856" w:type="dxa"/>
            <w:vAlign w:val="center"/>
          </w:tcPr>
          <w:p w14:paraId="24844A9B" w14:textId="5D6E3699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Упаковка серверных компонентов в изолированные контейнеры</w:t>
            </w:r>
          </w:p>
        </w:tc>
      </w:tr>
      <w:tr w:rsidR="00B275D2" w:rsidRPr="00B275D2" w14:paraId="261C0B4C" w14:textId="77777777" w:rsidTr="00B275D2">
        <w:trPr>
          <w:jc w:val="center"/>
        </w:trPr>
        <w:tc>
          <w:tcPr>
            <w:tcW w:w="2491" w:type="dxa"/>
            <w:vAlign w:val="center"/>
          </w:tcPr>
          <w:p w14:paraId="680F489A" w14:textId="70FEBA7D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275D2">
              <w:rPr>
                <w:rFonts w:cs="Times New Roman"/>
              </w:rPr>
              <w:lastRenderedPageBreak/>
              <w:t>Оркестрация</w:t>
            </w:r>
            <w:proofErr w:type="spellEnd"/>
            <w:r w:rsidRPr="00B275D2">
              <w:rPr>
                <w:rFonts w:cs="Times New Roman"/>
              </w:rPr>
              <w:t xml:space="preserve"> контейнеров</w:t>
            </w:r>
          </w:p>
        </w:tc>
        <w:tc>
          <w:tcPr>
            <w:tcW w:w="2233" w:type="dxa"/>
            <w:vAlign w:val="center"/>
          </w:tcPr>
          <w:p w14:paraId="2D611FAD" w14:textId="2A74321B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275D2">
              <w:rPr>
                <w:rFonts w:cs="Times New Roman"/>
              </w:rPr>
              <w:t>Docker</w:t>
            </w:r>
            <w:proofErr w:type="spellEnd"/>
            <w:r w:rsidRPr="00B275D2">
              <w:rPr>
                <w:rFonts w:cs="Times New Roman"/>
              </w:rPr>
              <w:t xml:space="preserve"> </w:t>
            </w:r>
            <w:proofErr w:type="spellStart"/>
            <w:r w:rsidRPr="00B275D2">
              <w:rPr>
                <w:rFonts w:cs="Times New Roman"/>
              </w:rPr>
              <w:t>Compose</w:t>
            </w:r>
            <w:proofErr w:type="spellEnd"/>
          </w:p>
        </w:tc>
        <w:tc>
          <w:tcPr>
            <w:tcW w:w="2048" w:type="dxa"/>
            <w:vAlign w:val="center"/>
          </w:tcPr>
          <w:p w14:paraId="020900A0" w14:textId="5ED231FA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2.x</w:t>
            </w:r>
          </w:p>
        </w:tc>
        <w:tc>
          <w:tcPr>
            <w:tcW w:w="2856" w:type="dxa"/>
            <w:vAlign w:val="center"/>
          </w:tcPr>
          <w:p w14:paraId="2E69A642" w14:textId="6BB27C50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 xml:space="preserve">Запуск </w:t>
            </w:r>
            <w:proofErr w:type="spellStart"/>
            <w:r w:rsidRPr="00B275D2">
              <w:rPr>
                <w:rFonts w:cs="Times New Roman"/>
              </w:rPr>
              <w:t>многоконтейнерного</w:t>
            </w:r>
            <w:proofErr w:type="spellEnd"/>
            <w:r w:rsidRPr="00B275D2">
              <w:rPr>
                <w:rFonts w:cs="Times New Roman"/>
              </w:rPr>
              <w:t xml:space="preserve"> приложения одной командой</w:t>
            </w:r>
          </w:p>
        </w:tc>
      </w:tr>
      <w:tr w:rsidR="00B275D2" w:rsidRPr="00B275D2" w14:paraId="40E90DBB" w14:textId="77777777" w:rsidTr="00B275D2">
        <w:trPr>
          <w:jc w:val="center"/>
        </w:trPr>
        <w:tc>
          <w:tcPr>
            <w:tcW w:w="2491" w:type="dxa"/>
            <w:vAlign w:val="center"/>
          </w:tcPr>
          <w:p w14:paraId="14FCAB5B" w14:textId="6A1D7DB3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Система мониторинга</w:t>
            </w:r>
          </w:p>
        </w:tc>
        <w:tc>
          <w:tcPr>
            <w:tcW w:w="2233" w:type="dxa"/>
            <w:vAlign w:val="center"/>
          </w:tcPr>
          <w:p w14:paraId="3C4674EF" w14:textId="762B84E9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275D2">
              <w:rPr>
                <w:rFonts w:cs="Times New Roman"/>
              </w:rPr>
              <w:t>Prometheus</w:t>
            </w:r>
            <w:proofErr w:type="spellEnd"/>
          </w:p>
        </w:tc>
        <w:tc>
          <w:tcPr>
            <w:tcW w:w="2048" w:type="dxa"/>
            <w:vAlign w:val="center"/>
          </w:tcPr>
          <w:p w14:paraId="7600DB79" w14:textId="46C08C6F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2.x</w:t>
            </w:r>
          </w:p>
        </w:tc>
        <w:tc>
          <w:tcPr>
            <w:tcW w:w="2856" w:type="dxa"/>
            <w:vAlign w:val="center"/>
          </w:tcPr>
          <w:p w14:paraId="19F0AB51" w14:textId="6D6B5BC5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 xml:space="preserve">Сбор метрик по </w:t>
            </w:r>
            <w:proofErr w:type="spellStart"/>
            <w:r w:rsidRPr="00B275D2">
              <w:rPr>
                <w:rFonts w:cs="Times New Roman"/>
              </w:rPr>
              <w:t>pull</w:t>
            </w:r>
            <w:proofErr w:type="spellEnd"/>
            <w:r w:rsidRPr="00B275D2">
              <w:rPr>
                <w:rFonts w:cs="Times New Roman"/>
              </w:rPr>
              <w:t>-модели, хранение временных рядов</w:t>
            </w:r>
          </w:p>
        </w:tc>
      </w:tr>
      <w:tr w:rsidR="00B275D2" w:rsidRPr="00B275D2" w14:paraId="7130ADFD" w14:textId="77777777" w:rsidTr="00B275D2">
        <w:trPr>
          <w:jc w:val="center"/>
        </w:trPr>
        <w:tc>
          <w:tcPr>
            <w:tcW w:w="2491" w:type="dxa"/>
            <w:vAlign w:val="center"/>
          </w:tcPr>
          <w:p w14:paraId="5ABCB189" w14:textId="51571999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Визуализация</w:t>
            </w:r>
          </w:p>
        </w:tc>
        <w:tc>
          <w:tcPr>
            <w:tcW w:w="2233" w:type="dxa"/>
            <w:vAlign w:val="center"/>
          </w:tcPr>
          <w:p w14:paraId="13F3B7FA" w14:textId="1CFD6C8F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275D2">
              <w:rPr>
                <w:rFonts w:cs="Times New Roman"/>
              </w:rPr>
              <w:t>Grafana</w:t>
            </w:r>
            <w:proofErr w:type="spellEnd"/>
          </w:p>
        </w:tc>
        <w:tc>
          <w:tcPr>
            <w:tcW w:w="2048" w:type="dxa"/>
            <w:vAlign w:val="center"/>
          </w:tcPr>
          <w:p w14:paraId="07E5B82F" w14:textId="31E8E932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10.x</w:t>
            </w:r>
          </w:p>
        </w:tc>
        <w:tc>
          <w:tcPr>
            <w:tcW w:w="2856" w:type="dxa"/>
            <w:vAlign w:val="center"/>
          </w:tcPr>
          <w:p w14:paraId="12D785B2" w14:textId="138D1517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Построение интерактивных дашбордов и графиков</w:t>
            </w:r>
          </w:p>
        </w:tc>
      </w:tr>
      <w:tr w:rsidR="00B275D2" w:rsidRPr="00B275D2" w14:paraId="668B6683" w14:textId="77777777" w:rsidTr="00B275D2">
        <w:trPr>
          <w:jc w:val="center"/>
        </w:trPr>
        <w:tc>
          <w:tcPr>
            <w:tcW w:w="2491" w:type="dxa"/>
            <w:vAlign w:val="center"/>
          </w:tcPr>
          <w:p w14:paraId="4BAF0DC0" w14:textId="7E1523F6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Тестирование API</w:t>
            </w:r>
          </w:p>
        </w:tc>
        <w:tc>
          <w:tcPr>
            <w:tcW w:w="2233" w:type="dxa"/>
            <w:vAlign w:val="center"/>
          </w:tcPr>
          <w:p w14:paraId="15AF6D46" w14:textId="66978B7B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275D2">
              <w:rPr>
                <w:rFonts w:cs="Times New Roman"/>
              </w:rPr>
              <w:t>pytest</w:t>
            </w:r>
            <w:proofErr w:type="spellEnd"/>
          </w:p>
        </w:tc>
        <w:tc>
          <w:tcPr>
            <w:tcW w:w="2048" w:type="dxa"/>
            <w:vAlign w:val="center"/>
          </w:tcPr>
          <w:p w14:paraId="05FFC6D6" w14:textId="3550A01D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9.0.2</w:t>
            </w:r>
          </w:p>
        </w:tc>
        <w:tc>
          <w:tcPr>
            <w:tcW w:w="2856" w:type="dxa"/>
            <w:vAlign w:val="center"/>
          </w:tcPr>
          <w:p w14:paraId="407BC041" w14:textId="2EEED42B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 xml:space="preserve">Автоматическое тестирование </w:t>
            </w:r>
            <w:proofErr w:type="spellStart"/>
            <w:r w:rsidRPr="00B275D2">
              <w:rPr>
                <w:rFonts w:cs="Times New Roman"/>
              </w:rPr>
              <w:t>эндпоинтов</w:t>
            </w:r>
            <w:proofErr w:type="spellEnd"/>
          </w:p>
        </w:tc>
      </w:tr>
      <w:tr w:rsidR="00B275D2" w:rsidRPr="00B275D2" w14:paraId="4EB93F19" w14:textId="77777777" w:rsidTr="00B275D2">
        <w:trPr>
          <w:jc w:val="center"/>
        </w:trPr>
        <w:tc>
          <w:tcPr>
            <w:tcW w:w="2491" w:type="dxa"/>
            <w:vAlign w:val="center"/>
          </w:tcPr>
          <w:p w14:paraId="262E1E1D" w14:textId="423D9B67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Форматирование таблиц (CLI)</w:t>
            </w:r>
          </w:p>
        </w:tc>
        <w:tc>
          <w:tcPr>
            <w:tcW w:w="2233" w:type="dxa"/>
            <w:vAlign w:val="center"/>
          </w:tcPr>
          <w:p w14:paraId="5245F874" w14:textId="50F57887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275D2">
              <w:rPr>
                <w:rFonts w:cs="Times New Roman"/>
              </w:rPr>
              <w:t>tabulate</w:t>
            </w:r>
            <w:proofErr w:type="spellEnd"/>
          </w:p>
        </w:tc>
        <w:tc>
          <w:tcPr>
            <w:tcW w:w="2048" w:type="dxa"/>
            <w:vAlign w:val="center"/>
          </w:tcPr>
          <w:p w14:paraId="615963A3" w14:textId="44FF174D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–</w:t>
            </w:r>
          </w:p>
        </w:tc>
        <w:tc>
          <w:tcPr>
            <w:tcW w:w="2856" w:type="dxa"/>
            <w:vAlign w:val="center"/>
          </w:tcPr>
          <w:p w14:paraId="3D505AD4" w14:textId="5AAFD247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Вывод метрик в виде таблицы в консольном клиенте</w:t>
            </w:r>
          </w:p>
        </w:tc>
      </w:tr>
      <w:tr w:rsidR="00B275D2" w:rsidRPr="00B275D2" w14:paraId="3BDCEB91" w14:textId="77777777" w:rsidTr="00B275D2">
        <w:trPr>
          <w:jc w:val="center"/>
        </w:trPr>
        <w:tc>
          <w:tcPr>
            <w:tcW w:w="2491" w:type="dxa"/>
            <w:vAlign w:val="center"/>
          </w:tcPr>
          <w:p w14:paraId="11F21B88" w14:textId="5116273D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Построение графиков (CLI)</w:t>
            </w:r>
          </w:p>
        </w:tc>
        <w:tc>
          <w:tcPr>
            <w:tcW w:w="2233" w:type="dxa"/>
            <w:vAlign w:val="center"/>
          </w:tcPr>
          <w:p w14:paraId="1016E29D" w14:textId="7A5AC7D4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275D2">
              <w:rPr>
                <w:rFonts w:cs="Times New Roman"/>
              </w:rPr>
              <w:t>matplotlib</w:t>
            </w:r>
            <w:proofErr w:type="spellEnd"/>
          </w:p>
        </w:tc>
        <w:tc>
          <w:tcPr>
            <w:tcW w:w="2048" w:type="dxa"/>
            <w:vAlign w:val="center"/>
          </w:tcPr>
          <w:p w14:paraId="590048F9" w14:textId="4D9E734A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3.x</w:t>
            </w:r>
          </w:p>
        </w:tc>
        <w:tc>
          <w:tcPr>
            <w:tcW w:w="2856" w:type="dxa"/>
            <w:vAlign w:val="center"/>
          </w:tcPr>
          <w:p w14:paraId="7AFC4B2D" w14:textId="1903CC6D" w:rsidR="00B275D2" w:rsidRPr="00B275D2" w:rsidRDefault="00B275D2" w:rsidP="00530BE0">
            <w:pPr>
              <w:spacing w:line="360" w:lineRule="auto"/>
              <w:jc w:val="center"/>
              <w:rPr>
                <w:rFonts w:cs="Times New Roman"/>
              </w:rPr>
            </w:pPr>
            <w:r w:rsidRPr="00B275D2">
              <w:rPr>
                <w:rFonts w:cs="Times New Roman"/>
              </w:rPr>
              <w:t>Генерация графиков метрик на основе исторических данных</w:t>
            </w:r>
          </w:p>
        </w:tc>
      </w:tr>
    </w:tbl>
    <w:p w14:paraId="435AF47B" w14:textId="3582BF57" w:rsidR="00A909BC" w:rsidRPr="00A909BC" w:rsidRDefault="00B275D2" w:rsidP="00876162">
      <w:pPr>
        <w:spacing w:before="240" w:after="240"/>
        <w:jc w:val="center"/>
      </w:pPr>
      <w:r>
        <w:t xml:space="preserve">Таблица </w:t>
      </w:r>
      <w:r w:rsidR="00876162">
        <w:t>4</w:t>
      </w:r>
      <w:r>
        <w:t xml:space="preserve"> </w:t>
      </w:r>
      <w:r w:rsidRPr="00381B04">
        <w:rPr>
          <w:rFonts w:ascii="Courier New" w:hAnsi="Courier New" w:cs="Courier New"/>
        </w:rPr>
        <w:t>‒</w:t>
      </w:r>
      <w:r>
        <w:rPr>
          <w:rFonts w:ascii="Courier New" w:hAnsi="Courier New" w:cs="Courier New"/>
        </w:rPr>
        <w:t xml:space="preserve"> </w:t>
      </w:r>
      <w:r w:rsidRPr="00B275D2">
        <w:rPr>
          <w:rFonts w:cs="Times New Roman"/>
        </w:rPr>
        <w:t>Используемые технологии</w:t>
      </w:r>
    </w:p>
    <w:p w14:paraId="30C82861" w14:textId="07958336" w:rsidR="00CB263E" w:rsidRPr="00CB263E" w:rsidRDefault="00CB263E" w:rsidP="00CB263E">
      <w:pPr>
        <w:pStyle w:val="2"/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27336715"/>
      <w:r w:rsidRPr="00CB26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3.3 </w:t>
      </w:r>
      <w:r w:rsidR="00262AB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Функциональная модель</w:t>
      </w:r>
      <w:bookmarkEnd w:id="23"/>
    </w:p>
    <w:p w14:paraId="0C5B1F4D" w14:textId="77777777" w:rsidR="00262AB0" w:rsidRPr="00262AB0" w:rsidRDefault="00262AB0" w:rsidP="00262AB0">
      <w:pPr>
        <w:spacing w:after="0" w:line="360" w:lineRule="auto"/>
        <w:ind w:firstLine="851"/>
        <w:jc w:val="both"/>
      </w:pPr>
      <w:r w:rsidRPr="00262AB0">
        <w:t>Разработанный модуль реализует следующие основные функции:</w:t>
      </w:r>
    </w:p>
    <w:p w14:paraId="1466634E" w14:textId="77777777" w:rsidR="00262AB0" w:rsidRDefault="00262AB0" w:rsidP="00262AB0">
      <w:pPr>
        <w:pStyle w:val="a7"/>
        <w:numPr>
          <w:ilvl w:val="0"/>
          <w:numId w:val="22"/>
        </w:numPr>
        <w:spacing w:after="0" w:line="360" w:lineRule="auto"/>
        <w:ind w:left="851"/>
        <w:jc w:val="both"/>
      </w:pPr>
      <w:r w:rsidRPr="00262AB0">
        <w:t>Сбор системных метрик. </w:t>
      </w:r>
    </w:p>
    <w:p w14:paraId="0094252F" w14:textId="4E6333D2" w:rsidR="00262AB0" w:rsidRDefault="00262AB0" w:rsidP="00262AB0">
      <w:pPr>
        <w:pStyle w:val="a7"/>
        <w:numPr>
          <w:ilvl w:val="0"/>
          <w:numId w:val="22"/>
        </w:numPr>
        <w:spacing w:after="0" w:line="360" w:lineRule="auto"/>
        <w:ind w:left="851"/>
        <w:jc w:val="both"/>
      </w:pPr>
      <w:r w:rsidRPr="00262AB0">
        <w:t>Отправка метрик на сервер. </w:t>
      </w:r>
    </w:p>
    <w:p w14:paraId="7665305B" w14:textId="22FD1297" w:rsidR="00262AB0" w:rsidRDefault="00262AB0" w:rsidP="00262AB0">
      <w:pPr>
        <w:pStyle w:val="a7"/>
        <w:numPr>
          <w:ilvl w:val="0"/>
          <w:numId w:val="22"/>
        </w:numPr>
        <w:spacing w:after="0" w:line="360" w:lineRule="auto"/>
        <w:ind w:left="851"/>
        <w:jc w:val="both"/>
      </w:pPr>
      <w:r w:rsidRPr="00262AB0">
        <w:t>Приём и валидация. </w:t>
      </w:r>
    </w:p>
    <w:p w14:paraId="159955DD" w14:textId="367FB05D" w:rsidR="00262AB0" w:rsidRDefault="00262AB0" w:rsidP="00262AB0">
      <w:pPr>
        <w:pStyle w:val="a7"/>
        <w:numPr>
          <w:ilvl w:val="0"/>
          <w:numId w:val="22"/>
        </w:numPr>
        <w:spacing w:after="0" w:line="360" w:lineRule="auto"/>
        <w:ind w:left="851"/>
        <w:jc w:val="both"/>
      </w:pPr>
      <w:r w:rsidRPr="00262AB0">
        <w:t>Сохранение в базу данных. </w:t>
      </w:r>
    </w:p>
    <w:p w14:paraId="07EAD150" w14:textId="566C8E7A" w:rsidR="00262AB0" w:rsidRDefault="00262AB0" w:rsidP="00262AB0">
      <w:pPr>
        <w:pStyle w:val="a7"/>
        <w:numPr>
          <w:ilvl w:val="0"/>
          <w:numId w:val="22"/>
        </w:numPr>
        <w:spacing w:after="0" w:line="360" w:lineRule="auto"/>
        <w:ind w:left="851"/>
        <w:jc w:val="both"/>
      </w:pPr>
      <w:r w:rsidRPr="00262AB0">
        <w:t xml:space="preserve">Экспорт в формате </w:t>
      </w:r>
      <w:proofErr w:type="spellStart"/>
      <w:r w:rsidRPr="00262AB0">
        <w:t>Prometheus</w:t>
      </w:r>
      <w:proofErr w:type="spellEnd"/>
      <w:r w:rsidRPr="00262AB0">
        <w:t>. </w:t>
      </w:r>
    </w:p>
    <w:p w14:paraId="3BBF87E5" w14:textId="3DCD2D7D" w:rsidR="00262AB0" w:rsidRDefault="00262AB0" w:rsidP="00262AB0">
      <w:pPr>
        <w:pStyle w:val="a7"/>
        <w:numPr>
          <w:ilvl w:val="0"/>
          <w:numId w:val="22"/>
        </w:numPr>
        <w:spacing w:after="0" w:line="360" w:lineRule="auto"/>
        <w:ind w:left="851"/>
        <w:jc w:val="both"/>
      </w:pPr>
      <w:r w:rsidRPr="00262AB0">
        <w:t>Визуализация. </w:t>
      </w:r>
    </w:p>
    <w:p w14:paraId="18590592" w14:textId="2A377660" w:rsidR="00262AB0" w:rsidRDefault="00262AB0" w:rsidP="00262AB0">
      <w:pPr>
        <w:pStyle w:val="a7"/>
        <w:numPr>
          <w:ilvl w:val="0"/>
          <w:numId w:val="22"/>
        </w:numPr>
        <w:spacing w:after="0" w:line="360" w:lineRule="auto"/>
        <w:ind w:left="851"/>
        <w:jc w:val="both"/>
      </w:pPr>
      <w:r w:rsidRPr="00262AB0">
        <w:lastRenderedPageBreak/>
        <w:t>Дополнительные API. </w:t>
      </w:r>
    </w:p>
    <w:p w14:paraId="1ECC773C" w14:textId="471F3CA5" w:rsidR="00262AB0" w:rsidRPr="00262AB0" w:rsidRDefault="00262AB0" w:rsidP="00262AB0">
      <w:pPr>
        <w:spacing w:after="0" w:line="360" w:lineRule="auto"/>
        <w:ind w:firstLine="851"/>
        <w:jc w:val="both"/>
      </w:pPr>
      <w:r w:rsidRPr="00262AB0">
        <w:t>Агент, работающий на наблюдаемом узле, каждые несколько секунд (интервал настраивается) собирает данные о загрузке центрального процессора, использовании оперативной памяти, заполнении системного диска, объёме отправленных и полученных сетевых данных, количестве запущенных процессов и времени работы системы. Также агент может включать в отчёт пользовательские метрики, задаваемые через переменную окружения.</w:t>
      </w:r>
    </w:p>
    <w:p w14:paraId="2506FD5C" w14:textId="23509E28" w:rsidR="00262AB0" w:rsidRPr="00262AB0" w:rsidRDefault="00262AB0" w:rsidP="00262AB0">
      <w:pPr>
        <w:spacing w:after="0" w:line="360" w:lineRule="auto"/>
        <w:ind w:firstLine="851"/>
        <w:jc w:val="both"/>
      </w:pPr>
      <w:r w:rsidRPr="00262AB0">
        <w:t xml:space="preserve">Собранные данные упаковываются в JSON-объекты и накапливаются в буфере. При достижении заданного размера буфера или истечении интервала отправки агент формирует пакетный HTTP-запрос и передаёт его ядру по </w:t>
      </w:r>
      <w:proofErr w:type="spellStart"/>
      <w:r w:rsidRPr="00262AB0">
        <w:t>эндпоинту</w:t>
      </w:r>
      <w:proofErr w:type="spellEnd"/>
      <w:r w:rsidRPr="00262AB0">
        <w:t> /</w:t>
      </w:r>
      <w:proofErr w:type="spellStart"/>
      <w:r w:rsidRPr="00262AB0">
        <w:t>api</w:t>
      </w:r>
      <w:proofErr w:type="spellEnd"/>
      <w:r w:rsidRPr="00262AB0">
        <w:t>/v1/</w:t>
      </w:r>
      <w:proofErr w:type="spellStart"/>
      <w:r w:rsidRPr="00262AB0">
        <w:t>metrics</w:t>
      </w:r>
      <w:proofErr w:type="spellEnd"/>
      <w:r w:rsidRPr="00262AB0">
        <w:t>/</w:t>
      </w:r>
      <w:proofErr w:type="spellStart"/>
      <w:r w:rsidRPr="00262AB0">
        <w:t>batch</w:t>
      </w:r>
      <w:proofErr w:type="spellEnd"/>
      <w:r w:rsidRPr="00262AB0">
        <w:t>. Такой подход снижает нагрузку на сеть и сервер по сравнению с поштучной отправкой.</w:t>
      </w:r>
    </w:p>
    <w:p w14:paraId="18326D9E" w14:textId="7E8B2E2C" w:rsidR="00262AB0" w:rsidRPr="00262AB0" w:rsidRDefault="00262AB0" w:rsidP="00262AB0">
      <w:pPr>
        <w:spacing w:after="0" w:line="360" w:lineRule="auto"/>
        <w:ind w:firstLine="851"/>
        <w:jc w:val="both"/>
      </w:pPr>
      <w:r w:rsidRPr="00262AB0">
        <w:t>Ядро принимает запросы, проверяет наличие обязательного поля </w:t>
      </w:r>
      <w:proofErr w:type="spellStart"/>
      <w:r w:rsidRPr="00262AB0">
        <w:t>timestamp</w:t>
      </w:r>
      <w:proofErr w:type="spellEnd"/>
      <w:r w:rsidRPr="00262AB0">
        <w:t xml:space="preserve">, его тип и допустимость. Валидация выполняется автоматически с помощью </w:t>
      </w:r>
      <w:proofErr w:type="spellStart"/>
      <w:r w:rsidRPr="00262AB0">
        <w:t>Pydantic</w:t>
      </w:r>
      <w:proofErr w:type="spellEnd"/>
      <w:r w:rsidRPr="00262AB0">
        <w:t>, а в случае ошибки клиенту возвращается подробное сообщение.</w:t>
      </w:r>
    </w:p>
    <w:p w14:paraId="61A40CE7" w14:textId="070D26A2" w:rsidR="00262AB0" w:rsidRPr="00262AB0" w:rsidRDefault="00262AB0" w:rsidP="00262AB0">
      <w:pPr>
        <w:spacing w:after="0" w:line="360" w:lineRule="auto"/>
        <w:ind w:firstLine="851"/>
        <w:jc w:val="both"/>
      </w:pPr>
      <w:r w:rsidRPr="00262AB0">
        <w:t xml:space="preserve">После успешной валидации ядро сохраняет метрики в </w:t>
      </w:r>
      <w:proofErr w:type="spellStart"/>
      <w:r w:rsidRPr="00262AB0">
        <w:t>PostgreSQL</w:t>
      </w:r>
      <w:proofErr w:type="spellEnd"/>
      <w:r w:rsidRPr="00262AB0">
        <w:t>. Для повышения производительности используется пакетная вставка, а также обновляется информация об агентах (время последнего контакта, создание новой записи при первом появлении).</w:t>
      </w:r>
    </w:p>
    <w:p w14:paraId="6D8FF732" w14:textId="699708D6" w:rsidR="00262AB0" w:rsidRPr="00262AB0" w:rsidRDefault="00262AB0" w:rsidP="00262AB0">
      <w:pPr>
        <w:spacing w:after="0" w:line="360" w:lineRule="auto"/>
        <w:ind w:firstLine="851"/>
        <w:jc w:val="both"/>
      </w:pPr>
      <w:r w:rsidRPr="00262AB0">
        <w:t xml:space="preserve">Ядро предоставляет </w:t>
      </w:r>
      <w:proofErr w:type="spellStart"/>
      <w:r w:rsidRPr="00262AB0">
        <w:t>эндпоинт</w:t>
      </w:r>
      <w:proofErr w:type="spellEnd"/>
      <w:r w:rsidRPr="00262AB0">
        <w:t> /</w:t>
      </w:r>
      <w:proofErr w:type="spellStart"/>
      <w:r w:rsidRPr="00262AB0">
        <w:t>metrics</w:t>
      </w:r>
      <w:proofErr w:type="spellEnd"/>
      <w:r w:rsidRPr="00262AB0">
        <w:t xml:space="preserve">, который возвращает все текущие значения метрик в текстовом формате, понятном </w:t>
      </w:r>
      <w:proofErr w:type="spellStart"/>
      <w:r w:rsidRPr="00262AB0">
        <w:t>Prometheus</w:t>
      </w:r>
      <w:proofErr w:type="spellEnd"/>
      <w:r w:rsidRPr="00262AB0">
        <w:t xml:space="preserve">. При обновлении метрик (через POST-запросы) ядро синхронно изменяет соответствующие </w:t>
      </w:r>
      <w:proofErr w:type="spellStart"/>
      <w:r w:rsidRPr="00262AB0">
        <w:t>Gauge</w:t>
      </w:r>
      <w:proofErr w:type="spellEnd"/>
      <w:r w:rsidRPr="00262AB0">
        <w:t>-метрики в своём реестре.</w:t>
      </w:r>
    </w:p>
    <w:p w14:paraId="470B2DFA" w14:textId="16191416" w:rsidR="00262AB0" w:rsidRPr="00262AB0" w:rsidRDefault="00262AB0" w:rsidP="00262AB0">
      <w:pPr>
        <w:spacing w:after="0" w:line="360" w:lineRule="auto"/>
        <w:ind w:firstLine="851"/>
        <w:jc w:val="both"/>
      </w:pPr>
      <w:proofErr w:type="spellStart"/>
      <w:r w:rsidRPr="00262AB0">
        <w:t>Prometheus</w:t>
      </w:r>
      <w:proofErr w:type="spellEnd"/>
      <w:r w:rsidRPr="00262AB0">
        <w:t xml:space="preserve"> периодически опрашивает </w:t>
      </w:r>
      <w:proofErr w:type="spellStart"/>
      <w:r w:rsidRPr="00262AB0">
        <w:t>эндпоинт</w:t>
      </w:r>
      <w:proofErr w:type="spellEnd"/>
      <w:r w:rsidRPr="00262AB0">
        <w:t> /</w:t>
      </w:r>
      <w:proofErr w:type="spellStart"/>
      <w:r w:rsidRPr="00262AB0">
        <w:t>metrics</w:t>
      </w:r>
      <w:proofErr w:type="spellEnd"/>
      <w:r w:rsidRPr="00262AB0">
        <w:t xml:space="preserve"> и сохраняет данные. </w:t>
      </w:r>
      <w:proofErr w:type="spellStart"/>
      <w:r w:rsidRPr="00262AB0">
        <w:t>Grafana</w:t>
      </w:r>
      <w:proofErr w:type="spellEnd"/>
      <w:r w:rsidRPr="00262AB0">
        <w:t xml:space="preserve">, подключённая к </w:t>
      </w:r>
      <w:proofErr w:type="spellStart"/>
      <w:r w:rsidRPr="00262AB0">
        <w:t>Prometheus</w:t>
      </w:r>
      <w:proofErr w:type="spellEnd"/>
      <w:r w:rsidRPr="00262AB0">
        <w:t xml:space="preserve">, позволяет строить графики, таблицы и дашборды на основе запросов на языке </w:t>
      </w:r>
      <w:proofErr w:type="spellStart"/>
      <w:r w:rsidRPr="00262AB0">
        <w:t>PromQL</w:t>
      </w:r>
      <w:proofErr w:type="spellEnd"/>
      <w:r w:rsidRPr="00262AB0">
        <w:t>.</w:t>
      </w:r>
    </w:p>
    <w:p w14:paraId="5E984068" w14:textId="7CA3FAF4" w:rsidR="00D0095C" w:rsidRDefault="00262AB0" w:rsidP="00ED4443">
      <w:pPr>
        <w:spacing w:after="0" w:line="360" w:lineRule="auto"/>
        <w:ind w:firstLine="851"/>
        <w:jc w:val="both"/>
      </w:pPr>
      <w:r w:rsidRPr="00262AB0">
        <w:t xml:space="preserve">Ядро также предоставляет </w:t>
      </w:r>
      <w:proofErr w:type="spellStart"/>
      <w:r w:rsidRPr="00262AB0">
        <w:t>эндпоинты</w:t>
      </w:r>
      <w:proofErr w:type="spellEnd"/>
      <w:r w:rsidRPr="00262AB0">
        <w:t xml:space="preserve"> для получения истории метрик (/</w:t>
      </w:r>
      <w:proofErr w:type="spellStart"/>
      <w:r w:rsidRPr="00262AB0">
        <w:t>api</w:t>
      </w:r>
      <w:proofErr w:type="spellEnd"/>
      <w:r w:rsidRPr="00262AB0">
        <w:t>/v1/</w:t>
      </w:r>
      <w:proofErr w:type="spellStart"/>
      <w:r w:rsidRPr="00262AB0">
        <w:t>history</w:t>
      </w:r>
      <w:proofErr w:type="spellEnd"/>
      <w:r w:rsidRPr="00262AB0">
        <w:t>) и списка агентов (/</w:t>
      </w:r>
      <w:proofErr w:type="spellStart"/>
      <w:r w:rsidRPr="00262AB0">
        <w:t>api</w:t>
      </w:r>
      <w:proofErr w:type="spellEnd"/>
      <w:r w:rsidRPr="00262AB0">
        <w:t>/v1/</w:t>
      </w:r>
      <w:proofErr w:type="spellStart"/>
      <w:r w:rsidRPr="00262AB0">
        <w:t>agents</w:t>
      </w:r>
      <w:proofErr w:type="spellEnd"/>
      <w:r w:rsidRPr="00262AB0">
        <w:t>), что удобно для отладки и интеграции с другими системами.</w:t>
      </w:r>
    </w:p>
    <w:p w14:paraId="32A243D2" w14:textId="77777777" w:rsidR="00262AB0" w:rsidRDefault="00D0095C" w:rsidP="00262AB0">
      <w:pPr>
        <w:pStyle w:val="2"/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4" w:name="_Toc227336716"/>
      <w:r w:rsidRPr="00D0095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3.4 </w:t>
      </w:r>
      <w:r w:rsidR="00262AB0" w:rsidRPr="00262AB0">
        <w:rPr>
          <w:rFonts w:ascii="Times New Roman" w:hAnsi="Times New Roman" w:cs="Times New Roman"/>
          <w:color w:val="000000" w:themeColor="text1"/>
          <w:sz w:val="28"/>
          <w:szCs w:val="28"/>
        </w:rPr>
        <w:t>Протокол взаимодействия и структура JSON</w:t>
      </w:r>
      <w:bookmarkEnd w:id="24"/>
    </w:p>
    <w:p w14:paraId="0EC48973" w14:textId="77777777" w:rsidR="00262AB0" w:rsidRPr="00262AB0" w:rsidRDefault="00262AB0" w:rsidP="00262AB0">
      <w:pPr>
        <w:spacing w:after="0" w:line="360" w:lineRule="auto"/>
        <w:ind w:firstLine="851"/>
        <w:jc w:val="both"/>
      </w:pPr>
      <w:r w:rsidRPr="00262AB0">
        <w:t>Взаимодействие между агентом и ядром осуществляется по протоколу HTTP/1.1. Данные передаются в формате JSON. Протокол не предполагает установки постоянного соединения; каждый запрос обрабатывается независимо.</w:t>
      </w:r>
    </w:p>
    <w:p w14:paraId="24D9BCB9" w14:textId="56CD78D8" w:rsidR="00262AB0" w:rsidRDefault="00262AB0" w:rsidP="00262AB0">
      <w:pPr>
        <w:spacing w:after="0" w:line="360" w:lineRule="auto"/>
        <w:ind w:firstLine="851"/>
        <w:jc w:val="both"/>
      </w:pPr>
      <w:r w:rsidRPr="00262AB0">
        <w:t xml:space="preserve">Запрос к </w:t>
      </w:r>
      <w:proofErr w:type="spellStart"/>
      <w:r w:rsidRPr="00262AB0">
        <w:t>эндпоинту</w:t>
      </w:r>
      <w:proofErr w:type="spellEnd"/>
      <w:r w:rsidRPr="00262AB0">
        <w:t> /</w:t>
      </w:r>
      <w:proofErr w:type="spellStart"/>
      <w:r w:rsidRPr="00262AB0">
        <w:t>api</w:t>
      </w:r>
      <w:proofErr w:type="spellEnd"/>
      <w:r w:rsidRPr="00262AB0">
        <w:t>/v1/</w:t>
      </w:r>
      <w:proofErr w:type="spellStart"/>
      <w:r w:rsidRPr="00262AB0">
        <w:t>metrics</w:t>
      </w:r>
      <w:proofErr w:type="spellEnd"/>
      <w:r w:rsidRPr="00262AB0">
        <w:t> должен содержать JSON-объект с четырьмя корневыми полями: </w:t>
      </w:r>
      <w:proofErr w:type="spellStart"/>
      <w:r w:rsidRPr="00262AB0">
        <w:t>agent_id</w:t>
      </w:r>
      <w:proofErr w:type="spellEnd"/>
      <w:r w:rsidRPr="00262AB0">
        <w:t> (строка, идентификатор источника), </w:t>
      </w:r>
      <w:proofErr w:type="spellStart"/>
      <w:r w:rsidRPr="00262AB0">
        <w:t>timestamp</w:t>
      </w:r>
      <w:proofErr w:type="spellEnd"/>
      <w:r w:rsidRPr="00262AB0">
        <w:t> (целое число, Unix-время, обязательно), </w:t>
      </w:r>
      <w:proofErr w:type="spellStart"/>
      <w:r w:rsidRPr="00262AB0">
        <w:t>metrics</w:t>
      </w:r>
      <w:proofErr w:type="spellEnd"/>
      <w:r w:rsidRPr="00262AB0">
        <w:t> (словарь, где ключи – имена метрик, значения – числа), </w:t>
      </w:r>
      <w:proofErr w:type="spellStart"/>
      <w:r w:rsidRPr="00262AB0">
        <w:t>tags</w:t>
      </w:r>
      <w:proofErr w:type="spellEnd"/>
      <w:r w:rsidRPr="00262AB0">
        <w:t> (словарь с дополнительными метками, опционально). Пример</w:t>
      </w:r>
      <w:r w:rsidRPr="00A9361D">
        <w:rPr>
          <w:lang w:val="en-US"/>
        </w:rPr>
        <w:t>:</w:t>
      </w:r>
    </w:p>
    <w:p w14:paraId="4BE74A51" w14:textId="0CB22490" w:rsidR="00B275D2" w:rsidRPr="00B275D2" w:rsidRDefault="00B275D2" w:rsidP="00B275D2">
      <w:pPr>
        <w:spacing w:after="0" w:line="360" w:lineRule="auto"/>
        <w:ind w:firstLine="851"/>
        <w:jc w:val="right"/>
      </w:pPr>
      <w:r>
        <w:t xml:space="preserve">Листинг 2 </w:t>
      </w:r>
      <w:r w:rsidRPr="00381B04">
        <w:rPr>
          <w:rFonts w:ascii="Courier New" w:hAnsi="Courier New" w:cs="Courier New"/>
        </w:rPr>
        <w:t>‒</w:t>
      </w:r>
      <w:r>
        <w:rPr>
          <w:rFonts w:ascii="Courier New" w:hAnsi="Courier New" w:cs="Courier New"/>
        </w:rPr>
        <w:t xml:space="preserve"> </w:t>
      </w:r>
      <w:r w:rsidRPr="00B275D2">
        <w:rPr>
          <w:rFonts w:cs="Times New Roman"/>
        </w:rPr>
        <w:t xml:space="preserve">Пример запроса к </w:t>
      </w:r>
      <w:proofErr w:type="spellStart"/>
      <w:r w:rsidRPr="00B275D2">
        <w:rPr>
          <w:rFonts w:cs="Times New Roman"/>
        </w:rPr>
        <w:t>эндпоинту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275D2" w14:paraId="584A9950" w14:textId="77777777" w:rsidTr="00B275D2">
        <w:tc>
          <w:tcPr>
            <w:tcW w:w="9628" w:type="dxa"/>
          </w:tcPr>
          <w:p w14:paraId="083E3D16" w14:textId="77777777" w:rsidR="00B275D2" w:rsidRPr="00262AB0" w:rsidRDefault="00B275D2" w:rsidP="00B275D2">
            <w:pPr>
              <w:spacing w:line="360" w:lineRule="auto"/>
              <w:ind w:firstLine="851"/>
              <w:jc w:val="both"/>
              <w:rPr>
                <w:rFonts w:ascii="Courier New" w:hAnsi="Courier New" w:cs="Courier New"/>
                <w:lang w:val="en-US"/>
              </w:rPr>
            </w:pPr>
            <w:r w:rsidRPr="00262AB0">
              <w:rPr>
                <w:rFonts w:ascii="Courier New" w:hAnsi="Courier New" w:cs="Courier New"/>
                <w:lang w:val="en-US"/>
              </w:rPr>
              <w:t>{</w:t>
            </w:r>
          </w:p>
          <w:p w14:paraId="56BA1D14" w14:textId="77777777" w:rsidR="00B275D2" w:rsidRPr="00262AB0" w:rsidRDefault="00B275D2" w:rsidP="00B275D2">
            <w:pPr>
              <w:spacing w:line="360" w:lineRule="auto"/>
              <w:ind w:firstLine="851"/>
              <w:jc w:val="both"/>
              <w:rPr>
                <w:rFonts w:ascii="Courier New" w:hAnsi="Courier New" w:cs="Courier New"/>
                <w:lang w:val="en-US"/>
              </w:rPr>
            </w:pPr>
            <w:r w:rsidRPr="00262AB0">
              <w:rPr>
                <w:rFonts w:ascii="Courier New" w:hAnsi="Courier New" w:cs="Courier New"/>
                <w:lang w:val="en-US"/>
              </w:rPr>
              <w:t xml:space="preserve">  "</w:t>
            </w:r>
            <w:proofErr w:type="spellStart"/>
            <w:proofErr w:type="gramStart"/>
            <w:r w:rsidRPr="00262AB0">
              <w:rPr>
                <w:rFonts w:ascii="Courier New" w:hAnsi="Courier New" w:cs="Courier New"/>
                <w:lang w:val="en-US"/>
              </w:rPr>
              <w:t>agent</w:t>
            </w:r>
            <w:proofErr w:type="gramEnd"/>
            <w:r w:rsidRPr="00262AB0">
              <w:rPr>
                <w:rFonts w:ascii="Courier New" w:hAnsi="Courier New" w:cs="Courier New"/>
                <w:lang w:val="en-US"/>
              </w:rPr>
              <w:t>_id</w:t>
            </w:r>
            <w:proofErr w:type="spellEnd"/>
            <w:r w:rsidRPr="00262AB0">
              <w:rPr>
                <w:rFonts w:ascii="Courier New" w:hAnsi="Courier New" w:cs="Courier New"/>
                <w:lang w:val="en-US"/>
              </w:rPr>
              <w:t>": "server-01",</w:t>
            </w:r>
          </w:p>
          <w:p w14:paraId="3CFA68EC" w14:textId="77777777" w:rsidR="00B275D2" w:rsidRPr="00262AB0" w:rsidRDefault="00B275D2" w:rsidP="00B275D2">
            <w:pPr>
              <w:spacing w:line="360" w:lineRule="auto"/>
              <w:ind w:firstLine="851"/>
              <w:jc w:val="both"/>
              <w:rPr>
                <w:rFonts w:ascii="Courier New" w:hAnsi="Courier New" w:cs="Courier New"/>
                <w:lang w:val="en-US"/>
              </w:rPr>
            </w:pPr>
            <w:r w:rsidRPr="00262AB0">
              <w:rPr>
                <w:rFonts w:ascii="Courier New" w:hAnsi="Courier New" w:cs="Courier New"/>
                <w:lang w:val="en-US"/>
              </w:rPr>
              <w:t xml:space="preserve">  "timestamp": 1741687200,</w:t>
            </w:r>
          </w:p>
          <w:p w14:paraId="6D980BB6" w14:textId="77777777" w:rsidR="00B275D2" w:rsidRPr="00262AB0" w:rsidRDefault="00B275D2" w:rsidP="00B275D2">
            <w:pPr>
              <w:spacing w:line="360" w:lineRule="auto"/>
              <w:ind w:firstLine="851"/>
              <w:jc w:val="both"/>
              <w:rPr>
                <w:rFonts w:ascii="Courier New" w:hAnsi="Courier New" w:cs="Courier New"/>
                <w:lang w:val="en-US"/>
              </w:rPr>
            </w:pPr>
            <w:r w:rsidRPr="00262AB0">
              <w:rPr>
                <w:rFonts w:ascii="Courier New" w:hAnsi="Courier New" w:cs="Courier New"/>
                <w:lang w:val="en-US"/>
              </w:rPr>
              <w:t xml:space="preserve">  "metrics": {</w:t>
            </w:r>
          </w:p>
          <w:p w14:paraId="7D06271F" w14:textId="77777777" w:rsidR="00B275D2" w:rsidRPr="00262AB0" w:rsidRDefault="00B275D2" w:rsidP="00B275D2">
            <w:pPr>
              <w:spacing w:line="360" w:lineRule="auto"/>
              <w:ind w:firstLine="851"/>
              <w:jc w:val="both"/>
              <w:rPr>
                <w:rFonts w:ascii="Courier New" w:hAnsi="Courier New" w:cs="Courier New"/>
                <w:lang w:val="en-US"/>
              </w:rPr>
            </w:pPr>
            <w:r w:rsidRPr="00262AB0">
              <w:rPr>
                <w:rFonts w:ascii="Courier New" w:hAnsi="Courier New" w:cs="Courier New"/>
                <w:lang w:val="en-US"/>
              </w:rPr>
              <w:t xml:space="preserve">    "</w:t>
            </w:r>
            <w:proofErr w:type="spellStart"/>
            <w:proofErr w:type="gramStart"/>
            <w:r w:rsidRPr="00262AB0">
              <w:rPr>
                <w:rFonts w:ascii="Courier New" w:hAnsi="Courier New" w:cs="Courier New"/>
                <w:lang w:val="en-US"/>
              </w:rPr>
              <w:t>cpu</w:t>
            </w:r>
            <w:proofErr w:type="gramEnd"/>
            <w:r w:rsidRPr="00262AB0">
              <w:rPr>
                <w:rFonts w:ascii="Courier New" w:hAnsi="Courier New" w:cs="Courier New"/>
                <w:lang w:val="en-US"/>
              </w:rPr>
              <w:t>_usage</w:t>
            </w:r>
            <w:proofErr w:type="spellEnd"/>
            <w:r w:rsidRPr="00262AB0">
              <w:rPr>
                <w:rFonts w:ascii="Courier New" w:hAnsi="Courier New" w:cs="Courier New"/>
                <w:lang w:val="en-US"/>
              </w:rPr>
              <w:t>": 12.5,</w:t>
            </w:r>
          </w:p>
          <w:p w14:paraId="7017C094" w14:textId="77777777" w:rsidR="00B275D2" w:rsidRPr="00262AB0" w:rsidRDefault="00B275D2" w:rsidP="00B275D2">
            <w:pPr>
              <w:spacing w:line="360" w:lineRule="auto"/>
              <w:ind w:firstLine="851"/>
              <w:jc w:val="both"/>
              <w:rPr>
                <w:rFonts w:ascii="Courier New" w:hAnsi="Courier New" w:cs="Courier New"/>
                <w:lang w:val="en-US"/>
              </w:rPr>
            </w:pPr>
            <w:r w:rsidRPr="00262AB0">
              <w:rPr>
                <w:rFonts w:ascii="Courier New" w:hAnsi="Courier New" w:cs="Courier New"/>
                <w:lang w:val="en-US"/>
              </w:rPr>
              <w:t xml:space="preserve">    "</w:t>
            </w:r>
            <w:proofErr w:type="spellStart"/>
            <w:proofErr w:type="gramStart"/>
            <w:r w:rsidRPr="00262AB0">
              <w:rPr>
                <w:rFonts w:ascii="Courier New" w:hAnsi="Courier New" w:cs="Courier New"/>
                <w:lang w:val="en-US"/>
              </w:rPr>
              <w:t>memory</w:t>
            </w:r>
            <w:proofErr w:type="gramEnd"/>
            <w:r w:rsidRPr="00262AB0">
              <w:rPr>
                <w:rFonts w:ascii="Courier New" w:hAnsi="Courier New" w:cs="Courier New"/>
                <w:lang w:val="en-US"/>
              </w:rPr>
              <w:t>_usage</w:t>
            </w:r>
            <w:proofErr w:type="spellEnd"/>
            <w:r w:rsidRPr="00262AB0">
              <w:rPr>
                <w:rFonts w:ascii="Courier New" w:hAnsi="Courier New" w:cs="Courier New"/>
                <w:lang w:val="en-US"/>
              </w:rPr>
              <w:t>": 45.2</w:t>
            </w:r>
          </w:p>
          <w:p w14:paraId="5A43D265" w14:textId="77777777" w:rsidR="00B275D2" w:rsidRPr="00262AB0" w:rsidRDefault="00B275D2" w:rsidP="00B275D2">
            <w:pPr>
              <w:spacing w:line="360" w:lineRule="auto"/>
              <w:ind w:firstLine="851"/>
              <w:jc w:val="both"/>
              <w:rPr>
                <w:rFonts w:ascii="Courier New" w:hAnsi="Courier New" w:cs="Courier New"/>
                <w:lang w:val="en-US"/>
              </w:rPr>
            </w:pPr>
            <w:r w:rsidRPr="00262AB0">
              <w:rPr>
                <w:rFonts w:ascii="Courier New" w:hAnsi="Courier New" w:cs="Courier New"/>
                <w:lang w:val="en-US"/>
              </w:rPr>
              <w:t xml:space="preserve">  },</w:t>
            </w:r>
          </w:p>
          <w:p w14:paraId="76EB446E" w14:textId="77777777" w:rsidR="00B275D2" w:rsidRPr="00262AB0" w:rsidRDefault="00B275D2" w:rsidP="00B275D2">
            <w:pPr>
              <w:spacing w:line="360" w:lineRule="auto"/>
              <w:ind w:firstLine="851"/>
              <w:jc w:val="both"/>
              <w:rPr>
                <w:rFonts w:ascii="Courier New" w:hAnsi="Courier New" w:cs="Courier New"/>
                <w:lang w:val="en-US"/>
              </w:rPr>
            </w:pPr>
            <w:r w:rsidRPr="00262AB0">
              <w:rPr>
                <w:rFonts w:ascii="Courier New" w:hAnsi="Courier New" w:cs="Courier New"/>
                <w:lang w:val="en-US"/>
              </w:rPr>
              <w:t xml:space="preserve">  "tags": {</w:t>
            </w:r>
          </w:p>
          <w:p w14:paraId="3AAD24B3" w14:textId="77777777" w:rsidR="00B275D2" w:rsidRPr="00262AB0" w:rsidRDefault="00B275D2" w:rsidP="00B275D2">
            <w:pPr>
              <w:spacing w:line="360" w:lineRule="auto"/>
              <w:ind w:firstLine="851"/>
              <w:jc w:val="both"/>
              <w:rPr>
                <w:rFonts w:ascii="Courier New" w:hAnsi="Courier New" w:cs="Courier New"/>
                <w:lang w:val="en-US"/>
              </w:rPr>
            </w:pPr>
            <w:r w:rsidRPr="00262AB0">
              <w:rPr>
                <w:rFonts w:ascii="Courier New" w:hAnsi="Courier New" w:cs="Courier New"/>
                <w:lang w:val="en-US"/>
              </w:rPr>
              <w:t xml:space="preserve">    "hostname": "server-01",</w:t>
            </w:r>
          </w:p>
          <w:p w14:paraId="1F65C0DE" w14:textId="77777777" w:rsidR="00B275D2" w:rsidRPr="00262AB0" w:rsidRDefault="00B275D2" w:rsidP="00B275D2">
            <w:pPr>
              <w:spacing w:line="360" w:lineRule="auto"/>
              <w:ind w:firstLine="851"/>
              <w:jc w:val="both"/>
              <w:rPr>
                <w:rFonts w:ascii="Courier New" w:hAnsi="Courier New" w:cs="Courier New"/>
                <w:lang w:val="en-US"/>
              </w:rPr>
            </w:pPr>
            <w:r w:rsidRPr="00262AB0">
              <w:rPr>
                <w:rFonts w:ascii="Courier New" w:hAnsi="Courier New" w:cs="Courier New"/>
                <w:lang w:val="en-US"/>
              </w:rPr>
              <w:t xml:space="preserve">    "</w:t>
            </w:r>
            <w:proofErr w:type="spellStart"/>
            <w:r w:rsidRPr="00262AB0">
              <w:rPr>
                <w:rFonts w:ascii="Courier New" w:hAnsi="Courier New" w:cs="Courier New"/>
                <w:lang w:val="en-US"/>
              </w:rPr>
              <w:t>os</w:t>
            </w:r>
            <w:proofErr w:type="spellEnd"/>
            <w:r w:rsidRPr="00262AB0">
              <w:rPr>
                <w:rFonts w:ascii="Courier New" w:hAnsi="Courier New" w:cs="Courier New"/>
                <w:lang w:val="en-US"/>
              </w:rPr>
              <w:t>": "windows",</w:t>
            </w:r>
          </w:p>
          <w:p w14:paraId="1DA4D653" w14:textId="77777777" w:rsidR="00B275D2" w:rsidRPr="00B275D2" w:rsidRDefault="00B275D2" w:rsidP="00B275D2">
            <w:pPr>
              <w:spacing w:line="360" w:lineRule="auto"/>
              <w:ind w:firstLine="851"/>
              <w:jc w:val="both"/>
              <w:rPr>
                <w:rFonts w:ascii="Courier New" w:hAnsi="Courier New" w:cs="Courier New"/>
                <w:lang w:val="en-US"/>
              </w:rPr>
            </w:pPr>
            <w:r w:rsidRPr="00262AB0">
              <w:rPr>
                <w:rFonts w:ascii="Courier New" w:hAnsi="Courier New" w:cs="Courier New"/>
                <w:lang w:val="en-US"/>
              </w:rPr>
              <w:t xml:space="preserve">    </w:t>
            </w:r>
            <w:r w:rsidRPr="00B275D2">
              <w:rPr>
                <w:rFonts w:ascii="Courier New" w:hAnsi="Courier New" w:cs="Courier New"/>
                <w:lang w:val="en-US"/>
              </w:rPr>
              <w:t>"</w:t>
            </w:r>
            <w:r w:rsidRPr="00262AB0">
              <w:rPr>
                <w:rFonts w:ascii="Courier New" w:hAnsi="Courier New" w:cs="Courier New"/>
                <w:lang w:val="en-US"/>
              </w:rPr>
              <w:t>version</w:t>
            </w:r>
            <w:r w:rsidRPr="00B275D2">
              <w:rPr>
                <w:rFonts w:ascii="Courier New" w:hAnsi="Courier New" w:cs="Courier New"/>
                <w:lang w:val="en-US"/>
              </w:rPr>
              <w:t>": "1.0"</w:t>
            </w:r>
          </w:p>
          <w:p w14:paraId="57BEE12D" w14:textId="77777777" w:rsidR="00B275D2" w:rsidRPr="00262AB0" w:rsidRDefault="00B275D2" w:rsidP="00B275D2">
            <w:pPr>
              <w:spacing w:line="360" w:lineRule="auto"/>
              <w:ind w:firstLine="851"/>
              <w:jc w:val="both"/>
              <w:rPr>
                <w:rFonts w:ascii="Courier New" w:hAnsi="Courier New" w:cs="Courier New"/>
              </w:rPr>
            </w:pPr>
            <w:r w:rsidRPr="00B275D2">
              <w:rPr>
                <w:rFonts w:ascii="Courier New" w:hAnsi="Courier New" w:cs="Courier New"/>
                <w:lang w:val="en-US"/>
              </w:rPr>
              <w:t xml:space="preserve">  </w:t>
            </w:r>
            <w:r w:rsidRPr="00262AB0">
              <w:rPr>
                <w:rFonts w:ascii="Courier New" w:hAnsi="Courier New" w:cs="Courier New"/>
              </w:rPr>
              <w:t>}</w:t>
            </w:r>
          </w:p>
          <w:p w14:paraId="553E763B" w14:textId="2D786717" w:rsidR="00B275D2" w:rsidRPr="00B275D2" w:rsidRDefault="00B275D2" w:rsidP="00B275D2">
            <w:pPr>
              <w:spacing w:line="360" w:lineRule="auto"/>
              <w:ind w:firstLine="851"/>
              <w:jc w:val="both"/>
              <w:rPr>
                <w:rFonts w:ascii="Courier New" w:hAnsi="Courier New" w:cs="Courier New"/>
              </w:rPr>
            </w:pPr>
            <w:r w:rsidRPr="00262AB0">
              <w:rPr>
                <w:rFonts w:ascii="Courier New" w:hAnsi="Courier New" w:cs="Courier New"/>
              </w:rPr>
              <w:t>}</w:t>
            </w:r>
          </w:p>
        </w:tc>
      </w:tr>
    </w:tbl>
    <w:p w14:paraId="48594EB0" w14:textId="77777777" w:rsidR="00B275D2" w:rsidRPr="00B275D2" w:rsidRDefault="00B275D2" w:rsidP="00262AB0">
      <w:pPr>
        <w:spacing w:after="0" w:line="360" w:lineRule="auto"/>
        <w:ind w:firstLine="851"/>
        <w:jc w:val="both"/>
      </w:pPr>
    </w:p>
    <w:p w14:paraId="70BE1DC3" w14:textId="4A21650D" w:rsidR="00262AB0" w:rsidRPr="00691ECE" w:rsidRDefault="00262AB0" w:rsidP="00262AB0">
      <w:pPr>
        <w:spacing w:after="0" w:line="360" w:lineRule="auto"/>
        <w:ind w:firstLine="851"/>
        <w:jc w:val="both"/>
        <w:rPr>
          <w:lang w:val="en-US"/>
        </w:rPr>
      </w:pPr>
      <w:r w:rsidRPr="00262AB0">
        <w:t xml:space="preserve">Для отправки нескольких метрик за один раз используется </w:t>
      </w:r>
      <w:proofErr w:type="spellStart"/>
      <w:r w:rsidRPr="00262AB0">
        <w:t>эндпоинт</w:t>
      </w:r>
      <w:proofErr w:type="spellEnd"/>
      <w:r w:rsidRPr="00262AB0">
        <w:t> /</w:t>
      </w:r>
      <w:proofErr w:type="spellStart"/>
      <w:r w:rsidRPr="00262AB0">
        <w:t>api</w:t>
      </w:r>
      <w:proofErr w:type="spellEnd"/>
      <w:r w:rsidRPr="00262AB0">
        <w:t>/v1/</w:t>
      </w:r>
      <w:proofErr w:type="spellStart"/>
      <w:r w:rsidRPr="00262AB0">
        <w:t>metrics</w:t>
      </w:r>
      <w:proofErr w:type="spellEnd"/>
      <w:r w:rsidRPr="00262AB0">
        <w:t>/</w:t>
      </w:r>
      <w:proofErr w:type="spellStart"/>
      <w:r w:rsidRPr="00262AB0">
        <w:t>batch</w:t>
      </w:r>
      <w:proofErr w:type="spellEnd"/>
      <w:r w:rsidRPr="00262AB0">
        <w:t>. Тело запроса содержит поле </w:t>
      </w:r>
      <w:proofErr w:type="spellStart"/>
      <w:r w:rsidRPr="00262AB0">
        <w:t>batch</w:t>
      </w:r>
      <w:proofErr w:type="spellEnd"/>
      <w:r w:rsidRPr="00262AB0">
        <w:t xml:space="preserve">, значение которого – массив объектов, каждый из которых имеет ту же структуру, что и одиночная метрика. Все метрики в одном пакете должны иметь одинаковый набор тегов (из-за ограничений </w:t>
      </w:r>
      <w:proofErr w:type="spellStart"/>
      <w:r w:rsidRPr="00262AB0">
        <w:t>Prometheus</w:t>
      </w:r>
      <w:proofErr w:type="spellEnd"/>
      <w:r w:rsidRPr="00262AB0">
        <w:t>). Пример</w:t>
      </w:r>
      <w:r w:rsidRPr="00691ECE">
        <w:rPr>
          <w:lang w:val="en-US"/>
        </w:rPr>
        <w:t>:</w:t>
      </w:r>
    </w:p>
    <w:p w14:paraId="17FDEA13" w14:textId="77777777" w:rsidR="00262AB0" w:rsidRDefault="00262AB0" w:rsidP="00B275D2">
      <w:pPr>
        <w:spacing w:after="0" w:line="360" w:lineRule="auto"/>
        <w:jc w:val="both"/>
      </w:pPr>
    </w:p>
    <w:p w14:paraId="25B1E275" w14:textId="41127AB3" w:rsidR="00B275D2" w:rsidRPr="00002267" w:rsidRDefault="00B275D2" w:rsidP="00002267">
      <w:pPr>
        <w:spacing w:after="0" w:line="360" w:lineRule="auto"/>
        <w:jc w:val="right"/>
      </w:pPr>
      <w:r>
        <w:lastRenderedPageBreak/>
        <w:t xml:space="preserve">Листинг 3 </w:t>
      </w:r>
      <w:r w:rsidRPr="00381B04">
        <w:rPr>
          <w:rFonts w:ascii="Courier New" w:hAnsi="Courier New" w:cs="Courier New"/>
        </w:rPr>
        <w:t>‒</w:t>
      </w:r>
      <w:r>
        <w:rPr>
          <w:rFonts w:ascii="Courier New" w:hAnsi="Courier New" w:cs="Courier New"/>
        </w:rPr>
        <w:t xml:space="preserve"> </w:t>
      </w:r>
      <w:r w:rsidR="00002267" w:rsidRPr="00002267">
        <w:rPr>
          <w:rFonts w:cs="Times New Roman"/>
        </w:rPr>
        <w:t xml:space="preserve">Пример отправки </w:t>
      </w:r>
      <w:r w:rsidR="00002267" w:rsidRPr="00002267">
        <w:rPr>
          <w:rFonts w:cs="Times New Roman"/>
          <w:lang w:val="en-US"/>
        </w:rPr>
        <w:t>batch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275D2" w14:paraId="71633B23" w14:textId="77777777" w:rsidTr="00B275D2">
        <w:tc>
          <w:tcPr>
            <w:tcW w:w="9628" w:type="dxa"/>
          </w:tcPr>
          <w:p w14:paraId="65EB8EE0" w14:textId="77777777" w:rsidR="00B275D2" w:rsidRPr="00262AB0" w:rsidRDefault="00B275D2" w:rsidP="00B275D2">
            <w:pPr>
              <w:spacing w:line="360" w:lineRule="auto"/>
              <w:ind w:firstLine="851"/>
              <w:jc w:val="both"/>
              <w:rPr>
                <w:rFonts w:ascii="Courier New" w:hAnsi="Courier New" w:cs="Courier New"/>
                <w:lang w:val="en-US"/>
              </w:rPr>
            </w:pPr>
            <w:r w:rsidRPr="00262AB0">
              <w:rPr>
                <w:rFonts w:ascii="Courier New" w:hAnsi="Courier New" w:cs="Courier New"/>
                <w:lang w:val="en-US"/>
              </w:rPr>
              <w:t>{</w:t>
            </w:r>
          </w:p>
          <w:p w14:paraId="18D5069D" w14:textId="77777777" w:rsidR="00B275D2" w:rsidRPr="00262AB0" w:rsidRDefault="00B275D2" w:rsidP="00B275D2">
            <w:pPr>
              <w:spacing w:line="360" w:lineRule="auto"/>
              <w:ind w:firstLine="851"/>
              <w:jc w:val="both"/>
              <w:rPr>
                <w:rFonts w:ascii="Courier New" w:hAnsi="Courier New" w:cs="Courier New"/>
                <w:lang w:val="en-US"/>
              </w:rPr>
            </w:pPr>
            <w:r w:rsidRPr="00262AB0">
              <w:rPr>
                <w:rFonts w:ascii="Courier New" w:hAnsi="Courier New" w:cs="Courier New"/>
                <w:lang w:val="en-US"/>
              </w:rPr>
              <w:t xml:space="preserve">  "batch": [</w:t>
            </w:r>
          </w:p>
          <w:p w14:paraId="3F6B6357" w14:textId="77777777" w:rsidR="00B275D2" w:rsidRPr="00262AB0" w:rsidRDefault="00B275D2" w:rsidP="00B275D2">
            <w:pPr>
              <w:spacing w:line="360" w:lineRule="auto"/>
              <w:ind w:firstLine="851"/>
              <w:jc w:val="both"/>
              <w:rPr>
                <w:rFonts w:ascii="Courier New" w:hAnsi="Courier New" w:cs="Courier New"/>
              </w:rPr>
            </w:pPr>
            <w:r w:rsidRPr="00262AB0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gramStart"/>
            <w:r w:rsidRPr="00262AB0">
              <w:rPr>
                <w:rFonts w:ascii="Courier New" w:hAnsi="Courier New" w:cs="Courier New"/>
                <w:lang w:val="en-US"/>
              </w:rPr>
              <w:t>{ "</w:t>
            </w:r>
            <w:proofErr w:type="spellStart"/>
            <w:proofErr w:type="gramEnd"/>
            <w:r w:rsidRPr="00262AB0">
              <w:rPr>
                <w:rFonts w:ascii="Courier New" w:hAnsi="Courier New" w:cs="Courier New"/>
                <w:lang w:val="en-US"/>
              </w:rPr>
              <w:t>agent_id</w:t>
            </w:r>
            <w:proofErr w:type="spellEnd"/>
            <w:r w:rsidRPr="00262AB0">
              <w:rPr>
                <w:rFonts w:ascii="Courier New" w:hAnsi="Courier New" w:cs="Courier New"/>
                <w:lang w:val="en-US"/>
              </w:rPr>
              <w:t>": "server-01", "timestamp": 1741687200, "metrics": {"</w:t>
            </w:r>
            <w:proofErr w:type="spellStart"/>
            <w:r w:rsidRPr="00262AB0">
              <w:rPr>
                <w:rFonts w:ascii="Courier New" w:hAnsi="Courier New" w:cs="Courier New"/>
                <w:lang w:val="en-US"/>
              </w:rPr>
              <w:t>cpu_usage</w:t>
            </w:r>
            <w:proofErr w:type="spellEnd"/>
            <w:r w:rsidRPr="00262AB0">
              <w:rPr>
                <w:rFonts w:ascii="Courier New" w:hAnsi="Courier New" w:cs="Courier New"/>
                <w:lang w:val="en-US"/>
              </w:rPr>
              <w:t xml:space="preserve">": 12.5}, "tags": </w:t>
            </w:r>
            <w:proofErr w:type="gramStart"/>
            <w:r w:rsidRPr="00262AB0">
              <w:rPr>
                <w:rFonts w:ascii="Courier New" w:hAnsi="Courier New" w:cs="Courier New"/>
                <w:lang w:val="en-US"/>
              </w:rPr>
              <w:t xml:space="preserve">{...} </w:t>
            </w:r>
            <w:r w:rsidRPr="00262AB0">
              <w:rPr>
                <w:rFonts w:ascii="Courier New" w:hAnsi="Courier New" w:cs="Courier New"/>
              </w:rPr>
              <w:t>}</w:t>
            </w:r>
            <w:proofErr w:type="gramEnd"/>
            <w:r w:rsidRPr="00262AB0">
              <w:rPr>
                <w:rFonts w:ascii="Courier New" w:hAnsi="Courier New" w:cs="Courier New"/>
              </w:rPr>
              <w:t>,</w:t>
            </w:r>
          </w:p>
          <w:p w14:paraId="15CEE430" w14:textId="77777777" w:rsidR="00B275D2" w:rsidRPr="00262AB0" w:rsidRDefault="00B275D2" w:rsidP="00B275D2">
            <w:pPr>
              <w:spacing w:line="360" w:lineRule="auto"/>
              <w:ind w:firstLine="851"/>
              <w:jc w:val="both"/>
              <w:rPr>
                <w:rFonts w:ascii="Courier New" w:hAnsi="Courier New" w:cs="Courier New"/>
              </w:rPr>
            </w:pPr>
            <w:r w:rsidRPr="00262AB0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A9361D">
              <w:rPr>
                <w:rFonts w:ascii="Courier New" w:hAnsi="Courier New" w:cs="Courier New"/>
                <w:lang w:val="en-US"/>
              </w:rPr>
              <w:t>{ "</w:t>
            </w:r>
            <w:proofErr w:type="spellStart"/>
            <w:proofErr w:type="gramEnd"/>
            <w:r w:rsidRPr="00A9361D">
              <w:rPr>
                <w:rFonts w:ascii="Courier New" w:hAnsi="Courier New" w:cs="Courier New"/>
                <w:lang w:val="en-US"/>
              </w:rPr>
              <w:t>agent_id</w:t>
            </w:r>
            <w:proofErr w:type="spellEnd"/>
            <w:r w:rsidRPr="00A9361D">
              <w:rPr>
                <w:rFonts w:ascii="Courier New" w:hAnsi="Courier New" w:cs="Courier New"/>
                <w:lang w:val="en-US"/>
              </w:rPr>
              <w:t>": "server-01", "timestamp": 1741687200, "metrics": {"</w:t>
            </w:r>
            <w:proofErr w:type="spellStart"/>
            <w:r w:rsidRPr="00A9361D">
              <w:rPr>
                <w:rFonts w:ascii="Courier New" w:hAnsi="Courier New" w:cs="Courier New"/>
                <w:lang w:val="en-US"/>
              </w:rPr>
              <w:t>memory_usage</w:t>
            </w:r>
            <w:proofErr w:type="spellEnd"/>
            <w:r w:rsidRPr="00A9361D">
              <w:rPr>
                <w:rFonts w:ascii="Courier New" w:hAnsi="Courier New" w:cs="Courier New"/>
                <w:lang w:val="en-US"/>
              </w:rPr>
              <w:t xml:space="preserve">": 45.2}, "tags": </w:t>
            </w:r>
            <w:proofErr w:type="gramStart"/>
            <w:r w:rsidRPr="00A9361D">
              <w:rPr>
                <w:rFonts w:ascii="Courier New" w:hAnsi="Courier New" w:cs="Courier New"/>
                <w:lang w:val="en-US"/>
              </w:rPr>
              <w:t xml:space="preserve">{...} </w:t>
            </w:r>
            <w:r w:rsidRPr="00262AB0">
              <w:rPr>
                <w:rFonts w:ascii="Courier New" w:hAnsi="Courier New" w:cs="Courier New"/>
              </w:rPr>
              <w:t>}</w:t>
            </w:r>
            <w:proofErr w:type="gramEnd"/>
          </w:p>
          <w:p w14:paraId="3D14C846" w14:textId="77777777" w:rsidR="00B275D2" w:rsidRPr="00262AB0" w:rsidRDefault="00B275D2" w:rsidP="00B275D2">
            <w:pPr>
              <w:spacing w:line="360" w:lineRule="auto"/>
              <w:ind w:firstLine="851"/>
              <w:jc w:val="both"/>
              <w:rPr>
                <w:rFonts w:ascii="Courier New" w:hAnsi="Courier New" w:cs="Courier New"/>
              </w:rPr>
            </w:pPr>
            <w:r w:rsidRPr="00262AB0">
              <w:rPr>
                <w:rFonts w:ascii="Courier New" w:hAnsi="Courier New" w:cs="Courier New"/>
              </w:rPr>
              <w:t xml:space="preserve">  ]</w:t>
            </w:r>
          </w:p>
          <w:p w14:paraId="24948947" w14:textId="6E974A2F" w:rsidR="00B275D2" w:rsidRPr="00B275D2" w:rsidRDefault="00B275D2" w:rsidP="00B275D2">
            <w:pPr>
              <w:spacing w:line="360" w:lineRule="auto"/>
              <w:ind w:firstLine="851"/>
              <w:jc w:val="both"/>
              <w:rPr>
                <w:rFonts w:ascii="Courier New" w:hAnsi="Courier New" w:cs="Courier New"/>
              </w:rPr>
            </w:pPr>
            <w:r w:rsidRPr="00262AB0">
              <w:rPr>
                <w:rFonts w:ascii="Courier New" w:hAnsi="Courier New" w:cs="Courier New"/>
              </w:rPr>
              <w:t>}</w:t>
            </w:r>
          </w:p>
        </w:tc>
      </w:tr>
    </w:tbl>
    <w:p w14:paraId="205494AA" w14:textId="77777777" w:rsidR="00262AB0" w:rsidRPr="00691ECE" w:rsidRDefault="00262AB0" w:rsidP="00262AB0">
      <w:pPr>
        <w:spacing w:after="0" w:line="360" w:lineRule="auto"/>
        <w:ind w:firstLine="851"/>
        <w:jc w:val="both"/>
        <w:rPr>
          <w:lang w:val="en-US"/>
        </w:rPr>
      </w:pPr>
    </w:p>
    <w:p w14:paraId="2CE2E47D" w14:textId="4B5D1524" w:rsidR="00262AB0" w:rsidRDefault="00262AB0" w:rsidP="00262AB0">
      <w:pPr>
        <w:spacing w:after="0" w:line="360" w:lineRule="auto"/>
        <w:ind w:firstLine="851"/>
        <w:jc w:val="both"/>
      </w:pPr>
      <w:r w:rsidRPr="00262AB0">
        <w:t>При успешной обработке возвращается статус 200 OK и JSON с полями </w:t>
      </w:r>
      <w:proofErr w:type="spellStart"/>
      <w:r w:rsidRPr="00262AB0">
        <w:t>status</w:t>
      </w:r>
      <w:proofErr w:type="spellEnd"/>
      <w:r w:rsidRPr="00262AB0">
        <w:t> и </w:t>
      </w:r>
      <w:proofErr w:type="spellStart"/>
      <w:r w:rsidRPr="00262AB0">
        <w:t>received</w:t>
      </w:r>
      <w:proofErr w:type="spellEnd"/>
      <w:r w:rsidRPr="00262AB0">
        <w:t>:</w:t>
      </w:r>
    </w:p>
    <w:p w14:paraId="10142B94" w14:textId="6E9E3950" w:rsidR="00262AB0" w:rsidRDefault="00262AB0" w:rsidP="00262AB0">
      <w:pPr>
        <w:spacing w:after="0" w:line="360" w:lineRule="auto"/>
        <w:ind w:firstLine="851"/>
        <w:jc w:val="both"/>
        <w:rPr>
          <w:rFonts w:ascii="Courier New" w:hAnsi="Courier New" w:cs="Courier New"/>
        </w:rPr>
      </w:pPr>
      <w:proofErr w:type="gramStart"/>
      <w:r w:rsidRPr="00262AB0">
        <w:rPr>
          <w:rFonts w:ascii="Courier New" w:hAnsi="Courier New" w:cs="Courier New"/>
        </w:rPr>
        <w:t>{ "</w:t>
      </w:r>
      <w:proofErr w:type="spellStart"/>
      <w:proofErr w:type="gramEnd"/>
      <w:r w:rsidRPr="00262AB0">
        <w:rPr>
          <w:rFonts w:ascii="Courier New" w:hAnsi="Courier New" w:cs="Courier New"/>
        </w:rPr>
        <w:t>status</w:t>
      </w:r>
      <w:proofErr w:type="spellEnd"/>
      <w:r w:rsidRPr="00262AB0">
        <w:rPr>
          <w:rFonts w:ascii="Courier New" w:hAnsi="Courier New" w:cs="Courier New"/>
        </w:rPr>
        <w:t>": "</w:t>
      </w:r>
      <w:proofErr w:type="spellStart"/>
      <w:r w:rsidRPr="00262AB0">
        <w:rPr>
          <w:rFonts w:ascii="Courier New" w:hAnsi="Courier New" w:cs="Courier New"/>
        </w:rPr>
        <w:t>ok</w:t>
      </w:r>
      <w:proofErr w:type="spellEnd"/>
      <w:r w:rsidRPr="00262AB0">
        <w:rPr>
          <w:rFonts w:ascii="Courier New" w:hAnsi="Courier New" w:cs="Courier New"/>
        </w:rPr>
        <w:t>", "</w:t>
      </w:r>
      <w:proofErr w:type="spellStart"/>
      <w:r w:rsidRPr="00262AB0">
        <w:rPr>
          <w:rFonts w:ascii="Courier New" w:hAnsi="Courier New" w:cs="Courier New"/>
        </w:rPr>
        <w:t>received</w:t>
      </w:r>
      <w:proofErr w:type="spellEnd"/>
      <w:r w:rsidRPr="00262AB0">
        <w:rPr>
          <w:rFonts w:ascii="Courier New" w:hAnsi="Courier New" w:cs="Courier New"/>
        </w:rPr>
        <w:t xml:space="preserve">": </w:t>
      </w:r>
      <w:proofErr w:type="gramStart"/>
      <w:r w:rsidRPr="00262AB0">
        <w:rPr>
          <w:rFonts w:ascii="Courier New" w:hAnsi="Courier New" w:cs="Courier New"/>
        </w:rPr>
        <w:t>2 }</w:t>
      </w:r>
      <w:proofErr w:type="gramEnd"/>
    </w:p>
    <w:p w14:paraId="3E68E8ED" w14:textId="3EC61CFA" w:rsidR="00262AB0" w:rsidRDefault="00262AB0" w:rsidP="00262AB0">
      <w:pPr>
        <w:spacing w:after="0" w:line="360" w:lineRule="auto"/>
        <w:ind w:firstLine="851"/>
        <w:jc w:val="both"/>
      </w:pPr>
      <w:r w:rsidRPr="00262AB0">
        <w:t>При ошибке валидации (например, отсутствие обязательного поля </w:t>
      </w:r>
      <w:proofErr w:type="spellStart"/>
      <w:r w:rsidRPr="00262AB0">
        <w:t>timestamp</w:t>
      </w:r>
      <w:proofErr w:type="spellEnd"/>
      <w:r w:rsidRPr="00262AB0">
        <w:t xml:space="preserve">) возвращается статус 422 </w:t>
      </w:r>
      <w:proofErr w:type="spellStart"/>
      <w:r w:rsidRPr="00262AB0">
        <w:t>Unprocessable</w:t>
      </w:r>
      <w:proofErr w:type="spellEnd"/>
      <w:r w:rsidRPr="00262AB0">
        <w:t xml:space="preserve"> </w:t>
      </w:r>
      <w:proofErr w:type="spellStart"/>
      <w:r w:rsidRPr="00262AB0">
        <w:t>Entity</w:t>
      </w:r>
      <w:proofErr w:type="spellEnd"/>
      <w:r w:rsidRPr="00262AB0">
        <w:t xml:space="preserve"> с детальным описанием проблемы в поле </w:t>
      </w:r>
      <w:proofErr w:type="spellStart"/>
      <w:r w:rsidRPr="00262AB0">
        <w:t>detail</w:t>
      </w:r>
      <w:proofErr w:type="spellEnd"/>
      <w:r w:rsidRPr="00262AB0">
        <w:t>. Внутренние ошибки сервера обозначаются статусом 500.</w:t>
      </w:r>
    </w:p>
    <w:p w14:paraId="2FA38493" w14:textId="66EFF9CE" w:rsidR="00262AB0" w:rsidRDefault="00262AB0" w:rsidP="00262AB0">
      <w:pPr>
        <w:spacing w:after="0" w:line="360" w:lineRule="auto"/>
        <w:ind w:firstLine="851"/>
        <w:jc w:val="both"/>
      </w:pPr>
      <w:proofErr w:type="spellStart"/>
      <w:r w:rsidRPr="00262AB0">
        <w:t>Эндпоинт</w:t>
      </w:r>
      <w:proofErr w:type="spellEnd"/>
      <w:r w:rsidRPr="00262AB0">
        <w:t> /</w:t>
      </w:r>
      <w:proofErr w:type="spellStart"/>
      <w:r w:rsidRPr="00262AB0">
        <w:t>metrics</w:t>
      </w:r>
      <w:proofErr w:type="spellEnd"/>
      <w:r w:rsidRPr="00262AB0">
        <w:t> </w:t>
      </w:r>
      <w:r>
        <w:t>в</w:t>
      </w:r>
      <w:r w:rsidRPr="00262AB0">
        <w:t xml:space="preserve">озвращает текстовый ответ в формате </w:t>
      </w:r>
      <w:proofErr w:type="spellStart"/>
      <w:r w:rsidRPr="00262AB0">
        <w:t>Prometheus</w:t>
      </w:r>
      <w:proofErr w:type="spellEnd"/>
      <w:r w:rsidRPr="00262AB0">
        <w:t>, например:</w:t>
      </w:r>
    </w:p>
    <w:p w14:paraId="01A842A9" w14:textId="77777777" w:rsidR="00262AB0" w:rsidRPr="00262AB0" w:rsidRDefault="00262AB0" w:rsidP="00262AB0">
      <w:pPr>
        <w:spacing w:after="0" w:line="360" w:lineRule="auto"/>
        <w:ind w:firstLine="851"/>
        <w:jc w:val="both"/>
        <w:rPr>
          <w:rFonts w:ascii="Courier New" w:hAnsi="Courier New" w:cs="Courier New"/>
          <w:lang w:val="en-US"/>
        </w:rPr>
      </w:pPr>
      <w:r w:rsidRPr="00262AB0">
        <w:rPr>
          <w:rFonts w:ascii="Courier New" w:hAnsi="Courier New" w:cs="Courier New"/>
          <w:lang w:val="en-US"/>
        </w:rPr>
        <w:t xml:space="preserve"># HELP </w:t>
      </w:r>
      <w:proofErr w:type="spellStart"/>
      <w:r w:rsidRPr="00262AB0">
        <w:rPr>
          <w:rFonts w:ascii="Courier New" w:hAnsi="Courier New" w:cs="Courier New"/>
          <w:lang w:val="en-US"/>
        </w:rPr>
        <w:t>cpu_usage</w:t>
      </w:r>
      <w:proofErr w:type="spellEnd"/>
      <w:r w:rsidRPr="00262AB0">
        <w:rPr>
          <w:rFonts w:ascii="Courier New" w:hAnsi="Courier New" w:cs="Courier New"/>
          <w:lang w:val="en-US"/>
        </w:rPr>
        <w:t xml:space="preserve"> auto-generated</w:t>
      </w:r>
    </w:p>
    <w:p w14:paraId="2F11FA47" w14:textId="77777777" w:rsidR="00262AB0" w:rsidRPr="00262AB0" w:rsidRDefault="00262AB0" w:rsidP="00262AB0">
      <w:pPr>
        <w:spacing w:after="0" w:line="360" w:lineRule="auto"/>
        <w:ind w:firstLine="851"/>
        <w:jc w:val="both"/>
        <w:rPr>
          <w:rFonts w:ascii="Courier New" w:hAnsi="Courier New" w:cs="Courier New"/>
          <w:lang w:val="en-US"/>
        </w:rPr>
      </w:pPr>
      <w:r w:rsidRPr="00262AB0">
        <w:rPr>
          <w:rFonts w:ascii="Courier New" w:hAnsi="Courier New" w:cs="Courier New"/>
          <w:lang w:val="en-US"/>
        </w:rPr>
        <w:t xml:space="preserve"># TYPE </w:t>
      </w:r>
      <w:proofErr w:type="spellStart"/>
      <w:r w:rsidRPr="00262AB0">
        <w:rPr>
          <w:rFonts w:ascii="Courier New" w:hAnsi="Courier New" w:cs="Courier New"/>
          <w:lang w:val="en-US"/>
        </w:rPr>
        <w:t>cpu_usage</w:t>
      </w:r>
      <w:proofErr w:type="spellEnd"/>
      <w:r w:rsidRPr="00262AB0">
        <w:rPr>
          <w:rFonts w:ascii="Courier New" w:hAnsi="Courier New" w:cs="Courier New"/>
          <w:lang w:val="en-US"/>
        </w:rPr>
        <w:t xml:space="preserve"> gauge</w:t>
      </w:r>
    </w:p>
    <w:p w14:paraId="40D39B41" w14:textId="5FBB4810" w:rsidR="00262AB0" w:rsidRPr="00262AB0" w:rsidRDefault="00262AB0" w:rsidP="00262AB0">
      <w:pPr>
        <w:spacing w:after="0" w:line="360" w:lineRule="auto"/>
        <w:ind w:firstLine="851"/>
        <w:jc w:val="both"/>
        <w:rPr>
          <w:rFonts w:ascii="Courier New" w:hAnsi="Courier New" w:cs="Courier New"/>
          <w:lang w:val="en-US"/>
        </w:rPr>
      </w:pPr>
      <w:proofErr w:type="spellStart"/>
      <w:r w:rsidRPr="00262AB0">
        <w:rPr>
          <w:rFonts w:ascii="Courier New" w:hAnsi="Courier New" w:cs="Courier New"/>
          <w:lang w:val="en-US"/>
        </w:rPr>
        <w:t>cpu_usage</w:t>
      </w:r>
      <w:proofErr w:type="spellEnd"/>
      <w:r w:rsidRPr="00262AB0">
        <w:rPr>
          <w:rFonts w:ascii="Courier New" w:hAnsi="Courier New" w:cs="Courier New"/>
          <w:lang w:val="en-US"/>
        </w:rPr>
        <w:t>{agent="server-01</w:t>
      </w:r>
      <w:proofErr w:type="gramStart"/>
      <w:r w:rsidRPr="00262AB0">
        <w:rPr>
          <w:rFonts w:ascii="Courier New" w:hAnsi="Courier New" w:cs="Courier New"/>
          <w:lang w:val="en-US"/>
        </w:rPr>
        <w:t>",hostname</w:t>
      </w:r>
      <w:proofErr w:type="gramEnd"/>
      <w:r w:rsidRPr="00262AB0">
        <w:rPr>
          <w:rFonts w:ascii="Courier New" w:hAnsi="Courier New" w:cs="Courier New"/>
          <w:lang w:val="en-US"/>
        </w:rPr>
        <w:t>="server-01</w:t>
      </w:r>
      <w:proofErr w:type="gramStart"/>
      <w:r w:rsidRPr="00262AB0">
        <w:rPr>
          <w:rFonts w:ascii="Courier New" w:hAnsi="Courier New" w:cs="Courier New"/>
          <w:lang w:val="en-US"/>
        </w:rPr>
        <w:t>",os</w:t>
      </w:r>
      <w:proofErr w:type="gramEnd"/>
      <w:r w:rsidRPr="00262AB0">
        <w:rPr>
          <w:rFonts w:ascii="Courier New" w:hAnsi="Courier New" w:cs="Courier New"/>
          <w:lang w:val="en-US"/>
        </w:rPr>
        <w:t>="windows"} 12.5</w:t>
      </w:r>
    </w:p>
    <w:p w14:paraId="1079C837" w14:textId="2B02B315" w:rsidR="00262AB0" w:rsidRPr="00ED2E3A" w:rsidRDefault="00ED2E3A" w:rsidP="00262AB0">
      <w:pPr>
        <w:pStyle w:val="2"/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_Toc227336717"/>
      <w:r w:rsidRPr="00ED2E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3.5 </w:t>
      </w:r>
      <w:r w:rsidR="00262AB0" w:rsidRPr="00262AB0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ключевых компонентов</w:t>
      </w:r>
      <w:bookmarkEnd w:id="25"/>
    </w:p>
    <w:p w14:paraId="05D4932E" w14:textId="0BD12D2C" w:rsidR="00262AB0" w:rsidRPr="00262AB0" w:rsidRDefault="00262AB0" w:rsidP="00262AB0">
      <w:pPr>
        <w:spacing w:after="0" w:line="360" w:lineRule="auto"/>
        <w:ind w:firstLine="851"/>
        <w:jc w:val="both"/>
      </w:pPr>
      <w:r w:rsidRPr="00262AB0">
        <w:t xml:space="preserve">Ядро реализовано как </w:t>
      </w:r>
      <w:proofErr w:type="spellStart"/>
      <w:r w:rsidRPr="00262AB0">
        <w:t>FastAPI</w:t>
      </w:r>
      <w:proofErr w:type="spellEnd"/>
      <w:r w:rsidRPr="00262AB0">
        <w:t xml:space="preserve">-приложение. При старте оно инициализирует подключение к </w:t>
      </w:r>
      <w:proofErr w:type="spellStart"/>
      <w:r w:rsidRPr="00262AB0">
        <w:t>PostgreSQL</w:t>
      </w:r>
      <w:proofErr w:type="spellEnd"/>
      <w:r w:rsidRPr="00262AB0">
        <w:t xml:space="preserve"> с помощью асинхронного движка </w:t>
      </w:r>
      <w:proofErr w:type="spellStart"/>
      <w:r w:rsidRPr="00262AB0">
        <w:t>SQLAlchemy</w:t>
      </w:r>
      <w:proofErr w:type="spellEnd"/>
      <w:r w:rsidRPr="00262AB0">
        <w:t xml:space="preserve"> и создаёт таблицы, если они отсутствуют. Все </w:t>
      </w:r>
      <w:proofErr w:type="spellStart"/>
      <w:r w:rsidRPr="00262AB0">
        <w:t>эндпоинты</w:t>
      </w:r>
      <w:proofErr w:type="spellEnd"/>
      <w:r w:rsidRPr="00262AB0">
        <w:t xml:space="preserve"> </w:t>
      </w:r>
      <w:r w:rsidRPr="00262AB0">
        <w:lastRenderedPageBreak/>
        <w:t>объявлены асинхронными, что позволяет эффективно обрабатывать множество одновременных запросов. Обработчик пакетной отправки (/</w:t>
      </w:r>
      <w:proofErr w:type="spellStart"/>
      <w:r w:rsidRPr="00262AB0">
        <w:t>api</w:t>
      </w:r>
      <w:proofErr w:type="spellEnd"/>
      <w:r w:rsidRPr="00262AB0">
        <w:t>/v1/</w:t>
      </w:r>
      <w:proofErr w:type="spellStart"/>
      <w:r w:rsidRPr="00262AB0">
        <w:t>metrics</w:t>
      </w:r>
      <w:proofErr w:type="spellEnd"/>
      <w:r w:rsidRPr="00262AB0">
        <w:t>/</w:t>
      </w:r>
      <w:proofErr w:type="spellStart"/>
      <w:r w:rsidRPr="00262AB0">
        <w:t>batch</w:t>
      </w:r>
      <w:proofErr w:type="spellEnd"/>
      <w:r w:rsidRPr="00262AB0">
        <w:t xml:space="preserve">) выполняет следующие действия: валидация каждого элемента через </w:t>
      </w:r>
      <w:proofErr w:type="spellStart"/>
      <w:r w:rsidRPr="00262AB0">
        <w:t>Pydantic</w:t>
      </w:r>
      <w:proofErr w:type="spellEnd"/>
      <w:r w:rsidRPr="00262AB0">
        <w:t>; обновление информации об агентах (если агент новый – создаётся запись, иначе обновляется </w:t>
      </w:r>
      <w:proofErr w:type="spellStart"/>
      <w:r w:rsidRPr="00262AB0">
        <w:t>last_seen</w:t>
      </w:r>
      <w:proofErr w:type="spellEnd"/>
      <w:r w:rsidRPr="00262AB0">
        <w:t>); пакетная вставка метрик в таблицу </w:t>
      </w:r>
      <w:proofErr w:type="spellStart"/>
      <w:r w:rsidRPr="00262AB0">
        <w:t>metrics</w:t>
      </w:r>
      <w:proofErr w:type="spellEnd"/>
      <w:r w:rsidRPr="00262AB0">
        <w:t> через </w:t>
      </w:r>
      <w:proofErr w:type="spellStart"/>
      <w:r w:rsidRPr="00262AB0">
        <w:t>executemany</w:t>
      </w:r>
      <w:proofErr w:type="spellEnd"/>
      <w:r w:rsidRPr="00262AB0">
        <w:t xml:space="preserve">; обновление </w:t>
      </w:r>
      <w:proofErr w:type="spellStart"/>
      <w:r w:rsidRPr="00262AB0">
        <w:t>Prometheus</w:t>
      </w:r>
      <w:proofErr w:type="spellEnd"/>
      <w:r w:rsidRPr="00262AB0">
        <w:t>-реестра вызовом </w:t>
      </w:r>
      <w:proofErr w:type="spellStart"/>
      <w:r w:rsidRPr="00262AB0">
        <w:t>set_gauge</w:t>
      </w:r>
      <w:proofErr w:type="spellEnd"/>
      <w:r w:rsidRPr="00262AB0">
        <w:t>. В случае ошибки валидации какой-либо метрики в пакете в текущей реализации отклоняется весь пакет, однако в перспективе планируется возвращать количество успешно обработанных и отклонённых записей.</w:t>
      </w:r>
    </w:p>
    <w:p w14:paraId="471EF06D" w14:textId="72BEAA4D" w:rsidR="00262AB0" w:rsidRPr="00262AB0" w:rsidRDefault="00262AB0" w:rsidP="00262AB0">
      <w:pPr>
        <w:spacing w:after="0" w:line="360" w:lineRule="auto"/>
        <w:ind w:firstLine="851"/>
        <w:jc w:val="both"/>
      </w:pPr>
      <w:r w:rsidRPr="00262AB0">
        <w:t>Агент представляет собой Python-скрипт, работающий в бесконечном цикле. Конфигурация (идентификатор агента, URL сервера, интервал, размер буфера, теги) вынесена в файл settings.py и может переопределяться через переменные окружения. Основной цикл: сбор метрик через </w:t>
      </w:r>
      <w:proofErr w:type="spellStart"/>
      <w:r w:rsidRPr="00262AB0">
        <w:t>psutil</w:t>
      </w:r>
      <w:proofErr w:type="spellEnd"/>
      <w:r w:rsidRPr="00262AB0">
        <w:t>; добавление пользовательских метрик из переменной CUSTOM_METRICS; формирование JSON-объекта; добавление в буфер; если размер буфера достиг BATCH_SIZE или истёк интервал – отправка буфера на сервер; анализ HTTP-статуса; логирование успеха или ошибки; ожидание 1 секунды перед следующим шагом. Логирование настроено как в консоль, так и в файл agent.log.</w:t>
      </w:r>
    </w:p>
    <w:p w14:paraId="08FA5F97" w14:textId="17984A74" w:rsidR="00262AB0" w:rsidRPr="00262AB0" w:rsidRDefault="00262AB0" w:rsidP="00262AB0">
      <w:pPr>
        <w:spacing w:after="0" w:line="360" w:lineRule="auto"/>
        <w:ind w:firstLine="851"/>
        <w:jc w:val="both"/>
      </w:pPr>
      <w:r w:rsidRPr="00262AB0">
        <w:t xml:space="preserve">Для </w:t>
      </w:r>
      <w:proofErr w:type="spellStart"/>
      <w:r w:rsidRPr="00262AB0">
        <w:t>Prometheus</w:t>
      </w:r>
      <w:proofErr w:type="spellEnd"/>
      <w:r w:rsidRPr="00262AB0">
        <w:t xml:space="preserve"> подготовлен конфигурационный файл </w:t>
      </w:r>
      <w:proofErr w:type="spellStart"/>
      <w:r w:rsidRPr="00262AB0">
        <w:t>prometheus.yml</w:t>
      </w:r>
      <w:proofErr w:type="spellEnd"/>
      <w:r w:rsidRPr="00262AB0">
        <w:t xml:space="preserve">, в котором указан </w:t>
      </w:r>
      <w:proofErr w:type="spellStart"/>
      <w:r w:rsidRPr="00262AB0">
        <w:t>таргет</w:t>
      </w:r>
      <w:proofErr w:type="spellEnd"/>
      <w:r w:rsidRPr="00262AB0">
        <w:t xml:space="preserve"> – ядро с адресом </w:t>
      </w:r>
      <w:proofErr w:type="gramStart"/>
      <w:r w:rsidRPr="00262AB0">
        <w:t>host.docker</w:t>
      </w:r>
      <w:proofErr w:type="gramEnd"/>
      <w:r w:rsidRPr="00262AB0">
        <w:t xml:space="preserve">.internal:8000 (для доступа из контейнера к сервису на хосте). Интервал скрейпинга установлен в 5 секунд. </w:t>
      </w:r>
      <w:proofErr w:type="spellStart"/>
      <w:r w:rsidRPr="00262AB0">
        <w:t>Grafana</w:t>
      </w:r>
      <w:proofErr w:type="spellEnd"/>
      <w:r w:rsidRPr="00262AB0">
        <w:t xml:space="preserve"> настраивается через веб-интерфейс: после входа (логин/пароль </w:t>
      </w:r>
      <w:proofErr w:type="spellStart"/>
      <w:r w:rsidRPr="00262AB0">
        <w:t>admin</w:t>
      </w:r>
      <w:proofErr w:type="spellEnd"/>
      <w:r w:rsidRPr="00262AB0">
        <w:t>/</w:t>
      </w:r>
      <w:proofErr w:type="spellStart"/>
      <w:r w:rsidRPr="00262AB0">
        <w:t>admin</w:t>
      </w:r>
      <w:proofErr w:type="spellEnd"/>
      <w:r w:rsidRPr="00262AB0">
        <w:t xml:space="preserve">) добавляется источник данных </w:t>
      </w:r>
      <w:proofErr w:type="spellStart"/>
      <w:r w:rsidRPr="00262AB0">
        <w:t>Prometheus</w:t>
      </w:r>
      <w:proofErr w:type="spellEnd"/>
      <w:r w:rsidRPr="00262AB0">
        <w:t xml:space="preserve"> с URL http://prometheus:9090. После этого можно создавать дашборды, добавляя панели с запросами типа </w:t>
      </w:r>
      <w:proofErr w:type="spellStart"/>
      <w:r w:rsidRPr="00262AB0">
        <w:t>cpu_usage</w:t>
      </w:r>
      <w:proofErr w:type="spellEnd"/>
      <w:r w:rsidRPr="00262AB0">
        <w:t>.</w:t>
      </w:r>
    </w:p>
    <w:p w14:paraId="0831DD1B" w14:textId="040B9149" w:rsidR="00316DFE" w:rsidRDefault="00262AB0" w:rsidP="00262AB0">
      <w:pPr>
        <w:spacing w:after="0" w:line="360" w:lineRule="auto"/>
        <w:ind w:firstLine="851"/>
        <w:jc w:val="both"/>
      </w:pPr>
      <w:r w:rsidRPr="00262AB0">
        <w:t>Все серверные компоненты описаны в файле </w:t>
      </w:r>
      <w:proofErr w:type="spellStart"/>
      <w:r w:rsidRPr="00262AB0">
        <w:t>docker-compose.yml</w:t>
      </w:r>
      <w:proofErr w:type="spellEnd"/>
      <w:r w:rsidRPr="00262AB0">
        <w:t>. Сервис </w:t>
      </w:r>
      <w:proofErr w:type="spellStart"/>
      <w:r w:rsidRPr="00262AB0">
        <w:t>postgres</w:t>
      </w:r>
      <w:proofErr w:type="spellEnd"/>
      <w:r w:rsidRPr="00262AB0">
        <w:t xml:space="preserve"> использует официальный образ </w:t>
      </w:r>
      <w:proofErr w:type="spellStart"/>
      <w:r w:rsidRPr="00262AB0">
        <w:t>PostgreSQL</w:t>
      </w:r>
      <w:proofErr w:type="spellEnd"/>
      <w:r w:rsidRPr="00262AB0">
        <w:t xml:space="preserve"> 15, сервис </w:t>
      </w:r>
      <w:proofErr w:type="spellStart"/>
      <w:r w:rsidRPr="00262AB0">
        <w:t>core</w:t>
      </w:r>
      <w:proofErr w:type="spellEnd"/>
      <w:r w:rsidRPr="00262AB0">
        <w:t xml:space="preserve"> собирается из </w:t>
      </w:r>
      <w:proofErr w:type="spellStart"/>
      <w:r w:rsidRPr="00262AB0">
        <w:t>Dockerfile</w:t>
      </w:r>
      <w:proofErr w:type="spellEnd"/>
      <w:r w:rsidRPr="00262AB0">
        <w:t xml:space="preserve"> в папке </w:t>
      </w:r>
      <w:proofErr w:type="spellStart"/>
      <w:r w:rsidRPr="00262AB0">
        <w:t>core</w:t>
      </w:r>
      <w:proofErr w:type="spellEnd"/>
      <w:r w:rsidRPr="00262AB0">
        <w:t>, </w:t>
      </w:r>
      <w:proofErr w:type="spellStart"/>
      <w:r w:rsidRPr="00262AB0">
        <w:t>prometheus</w:t>
      </w:r>
      <w:proofErr w:type="spellEnd"/>
      <w:r w:rsidRPr="00262AB0">
        <w:t> и </w:t>
      </w:r>
      <w:proofErr w:type="spellStart"/>
      <w:r w:rsidRPr="00262AB0">
        <w:t>grafana</w:t>
      </w:r>
      <w:proofErr w:type="spellEnd"/>
      <w:r w:rsidRPr="00262AB0">
        <w:t> – из официальных образов. Сеть </w:t>
      </w:r>
      <w:proofErr w:type="spellStart"/>
      <w:r w:rsidRPr="00262AB0">
        <w:t>monitor-net</w:t>
      </w:r>
      <w:proofErr w:type="spellEnd"/>
      <w:r w:rsidRPr="00262AB0">
        <w:t xml:space="preserve"> обеспечивает связность. Для автоматического развёртывания создан пакетный файл deploy.bat, который </w:t>
      </w:r>
      <w:r w:rsidRPr="00262AB0">
        <w:lastRenderedPageBreak/>
        <w:t xml:space="preserve">проверяет наличие Python и </w:t>
      </w:r>
      <w:proofErr w:type="spellStart"/>
      <w:r w:rsidRPr="00262AB0">
        <w:t>Docker</w:t>
      </w:r>
      <w:proofErr w:type="spellEnd"/>
      <w:r w:rsidRPr="00262AB0">
        <w:t>, устанавливает зависимости, запускает </w:t>
      </w:r>
      <w:proofErr w:type="spellStart"/>
      <w:r w:rsidRPr="00262AB0">
        <w:t>docker-compose</w:t>
      </w:r>
      <w:proofErr w:type="spellEnd"/>
      <w:r w:rsidRPr="00262AB0">
        <w:t xml:space="preserve"> </w:t>
      </w:r>
      <w:proofErr w:type="spellStart"/>
      <w:r w:rsidRPr="00262AB0">
        <w:t>up</w:t>
      </w:r>
      <w:proofErr w:type="spellEnd"/>
      <w:r w:rsidRPr="00262AB0">
        <w:t xml:space="preserve"> -d, а затем запускает агента в отдельном окне.</w:t>
      </w:r>
    </w:p>
    <w:p w14:paraId="4AD15ACF" w14:textId="77777777" w:rsidR="00316DFE" w:rsidRDefault="00316DFE">
      <w:pPr>
        <w:spacing w:line="259" w:lineRule="auto"/>
      </w:pPr>
      <w:r>
        <w:br w:type="page"/>
      </w:r>
    </w:p>
    <w:p w14:paraId="59C6C773" w14:textId="77777777" w:rsidR="00316DFE" w:rsidRPr="00316DFE" w:rsidRDefault="00316DFE" w:rsidP="00316DFE">
      <w:pPr>
        <w:pStyle w:val="2"/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6" w:name="_Toc227336718"/>
      <w:r w:rsidRPr="00316DF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3.6 Тестирование и результаты</w:t>
      </w:r>
      <w:bookmarkEnd w:id="26"/>
    </w:p>
    <w:p w14:paraId="121606F6" w14:textId="77777777" w:rsidR="00316DFE" w:rsidRPr="00316DFE" w:rsidRDefault="00316DFE" w:rsidP="00316DFE">
      <w:pPr>
        <w:spacing w:after="0" w:line="360" w:lineRule="auto"/>
        <w:ind w:firstLine="851"/>
        <w:jc w:val="both"/>
      </w:pPr>
      <w:r w:rsidRPr="00316DFE">
        <w:t>Для проверки API ядра были разработаны автоматические тесты с использованием фреймворка </w:t>
      </w:r>
      <w:proofErr w:type="spellStart"/>
      <w:r w:rsidRPr="00316DFE">
        <w:t>pytest</w:t>
      </w:r>
      <w:proofErr w:type="spellEnd"/>
      <w:r w:rsidRPr="00316DFE">
        <w:t>. Тесты расположены в папке </w:t>
      </w:r>
      <w:proofErr w:type="spellStart"/>
      <w:r w:rsidRPr="00316DFE">
        <w:t>tests</w:t>
      </w:r>
      <w:proofErr w:type="spellEnd"/>
      <w:r w:rsidRPr="00316DFE">
        <w:t xml:space="preserve"> и проверяют следующие сценарии: отправка одиночной метрики с корректным </w:t>
      </w:r>
      <w:proofErr w:type="spellStart"/>
      <w:r w:rsidRPr="00316DFE">
        <w:t>timestamp</w:t>
      </w:r>
      <w:proofErr w:type="spellEnd"/>
      <w:r w:rsidRPr="00316DFE">
        <w:t xml:space="preserve">, отправка без </w:t>
      </w:r>
      <w:proofErr w:type="spellStart"/>
      <w:r w:rsidRPr="00316DFE">
        <w:t>timestamp</w:t>
      </w:r>
      <w:proofErr w:type="spellEnd"/>
      <w:r w:rsidRPr="00316DFE">
        <w:t xml:space="preserve"> (ожидание ошибки 422), пакетная отправка нескольких метрик, получение истории метрик, получение списка агентов. Тесты отправляют реальные HTTP-запросы к запущенному ядру и анализируют ответы.</w:t>
      </w:r>
    </w:p>
    <w:p w14:paraId="7215C5F5" w14:textId="77777777" w:rsidR="00316DFE" w:rsidRPr="00316DFE" w:rsidRDefault="00316DFE" w:rsidP="00316DFE">
      <w:pPr>
        <w:spacing w:after="0" w:line="360" w:lineRule="auto"/>
        <w:ind w:firstLine="851"/>
        <w:jc w:val="both"/>
      </w:pPr>
      <w:r w:rsidRPr="00316DFE">
        <w:t xml:space="preserve">Все пять тестов успешно проходят, что подтверждает корректную работу валидации, пакетной обработки и </w:t>
      </w:r>
      <w:proofErr w:type="spellStart"/>
      <w:r w:rsidRPr="00316DFE">
        <w:t>эндпоинтов</w:t>
      </w:r>
      <w:proofErr w:type="spellEnd"/>
      <w:r w:rsidRPr="00316DFE">
        <w:t xml:space="preserve"> выборки. Результаты выполнения:</w:t>
      </w:r>
    </w:p>
    <w:p w14:paraId="4A297A22" w14:textId="3ECA20B0" w:rsidR="00316DFE" w:rsidRDefault="00316DFE" w:rsidP="00316DFE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>
        <w:t>test_post_single_metric</w:t>
      </w:r>
      <w:proofErr w:type="spellEnd"/>
      <w:r>
        <w:t xml:space="preserve"> – PASSED (одиночная метрика принята, статус 200).</w:t>
      </w:r>
    </w:p>
    <w:p w14:paraId="7A221DBA" w14:textId="6954D860" w:rsidR="00316DFE" w:rsidRPr="00A9361D" w:rsidRDefault="00316DFE" w:rsidP="00316DFE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  <w:rPr>
          <w:lang w:val="en-US"/>
        </w:rPr>
      </w:pPr>
      <w:proofErr w:type="spellStart"/>
      <w:r w:rsidRPr="00A9361D">
        <w:rPr>
          <w:lang w:val="en-US"/>
        </w:rPr>
        <w:t>test_post_single_metric_without_timestamp</w:t>
      </w:r>
      <w:proofErr w:type="spellEnd"/>
      <w:r w:rsidRPr="00A9361D">
        <w:rPr>
          <w:lang w:val="en-US"/>
        </w:rPr>
        <w:t xml:space="preserve"> – PASSED (</w:t>
      </w:r>
      <w:r>
        <w:t>возвращена</w:t>
      </w:r>
      <w:r w:rsidRPr="00A9361D">
        <w:rPr>
          <w:lang w:val="en-US"/>
        </w:rPr>
        <w:t xml:space="preserve"> </w:t>
      </w:r>
      <w:r>
        <w:t>ошибка</w:t>
      </w:r>
      <w:r w:rsidRPr="00A9361D">
        <w:rPr>
          <w:lang w:val="en-US"/>
        </w:rPr>
        <w:t xml:space="preserve"> 422).</w:t>
      </w:r>
    </w:p>
    <w:p w14:paraId="427A383A" w14:textId="4767AB81" w:rsidR="00316DFE" w:rsidRPr="00A9361D" w:rsidRDefault="00316DFE" w:rsidP="00316DFE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  <w:rPr>
          <w:lang w:val="en-US"/>
        </w:rPr>
      </w:pPr>
      <w:proofErr w:type="spellStart"/>
      <w:r w:rsidRPr="00A9361D">
        <w:rPr>
          <w:lang w:val="en-US"/>
        </w:rPr>
        <w:t>test_post_batch_metrics</w:t>
      </w:r>
      <w:proofErr w:type="spellEnd"/>
      <w:r w:rsidRPr="00A9361D">
        <w:rPr>
          <w:lang w:val="en-US"/>
        </w:rPr>
        <w:t xml:space="preserve"> – PASSED (</w:t>
      </w:r>
      <w:r>
        <w:t>пакет</w:t>
      </w:r>
      <w:r w:rsidRPr="00A9361D">
        <w:rPr>
          <w:lang w:val="en-US"/>
        </w:rPr>
        <w:t xml:space="preserve"> </w:t>
      </w:r>
      <w:r>
        <w:t>из</w:t>
      </w:r>
      <w:r w:rsidRPr="00A9361D">
        <w:rPr>
          <w:lang w:val="en-US"/>
        </w:rPr>
        <w:t xml:space="preserve"> </w:t>
      </w:r>
      <w:r>
        <w:t>трёх</w:t>
      </w:r>
      <w:r w:rsidRPr="00A9361D">
        <w:rPr>
          <w:lang w:val="en-US"/>
        </w:rPr>
        <w:t xml:space="preserve"> </w:t>
      </w:r>
      <w:r>
        <w:t>метрик</w:t>
      </w:r>
      <w:r w:rsidRPr="00A9361D">
        <w:rPr>
          <w:lang w:val="en-US"/>
        </w:rPr>
        <w:t xml:space="preserve"> </w:t>
      </w:r>
      <w:r>
        <w:t>принят</w:t>
      </w:r>
      <w:r w:rsidRPr="00A9361D">
        <w:rPr>
          <w:lang w:val="en-US"/>
        </w:rPr>
        <w:t xml:space="preserve">, received </w:t>
      </w:r>
      <w:r>
        <w:t>равен</w:t>
      </w:r>
      <w:r w:rsidRPr="00A9361D">
        <w:rPr>
          <w:lang w:val="en-US"/>
        </w:rPr>
        <w:t xml:space="preserve"> 3).</w:t>
      </w:r>
    </w:p>
    <w:p w14:paraId="59C9F672" w14:textId="07CA0C6C" w:rsidR="00316DFE" w:rsidRDefault="00316DFE" w:rsidP="00316DFE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>
        <w:t>test_history</w:t>
      </w:r>
      <w:proofErr w:type="spellEnd"/>
      <w:r>
        <w:t xml:space="preserve"> – PASSED (история содержит отправленную метрику).</w:t>
      </w:r>
    </w:p>
    <w:p w14:paraId="485849DB" w14:textId="340050ED" w:rsidR="00316DFE" w:rsidRPr="00316DFE" w:rsidRDefault="00316DFE" w:rsidP="00316DFE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>
        <w:t>test_agents</w:t>
      </w:r>
      <w:proofErr w:type="spellEnd"/>
      <w:r>
        <w:t xml:space="preserve"> – PASSED (список агентов включает тестового агента).</w:t>
      </w:r>
    </w:p>
    <w:p w14:paraId="34C4FC30" w14:textId="5E6C28A6" w:rsidR="00262AB0" w:rsidRDefault="00316DFE" w:rsidP="00262AB0">
      <w:pPr>
        <w:spacing w:after="0" w:line="360" w:lineRule="auto"/>
        <w:ind w:firstLine="851"/>
        <w:jc w:val="both"/>
      </w:pPr>
      <w:r w:rsidRPr="00316DFE">
        <w:t xml:space="preserve">Кроме автоматических тестов, проведено ручное тестирование полного цикла: запуск системы, отправка метрик агентом, проверка их появления в </w:t>
      </w:r>
      <w:proofErr w:type="spellStart"/>
      <w:r w:rsidRPr="00316DFE">
        <w:t>Prometheus</w:t>
      </w:r>
      <w:proofErr w:type="spellEnd"/>
      <w:r w:rsidRPr="00316DFE">
        <w:t xml:space="preserve"> (</w:t>
      </w:r>
      <w:proofErr w:type="spellStart"/>
      <w:r w:rsidRPr="00316DFE">
        <w:t>Targets</w:t>
      </w:r>
      <w:proofErr w:type="spellEnd"/>
      <w:r w:rsidRPr="00316DFE">
        <w:t xml:space="preserve"> → UP) и визуализация в </w:t>
      </w:r>
      <w:proofErr w:type="spellStart"/>
      <w:r w:rsidRPr="00316DFE">
        <w:t>Grafana</w:t>
      </w:r>
      <w:proofErr w:type="spellEnd"/>
      <w:r w:rsidRPr="00316DFE">
        <w:t>. Графики строятся корректно, что подтверждает работоспособность интеграции.</w:t>
      </w:r>
    </w:p>
    <w:p w14:paraId="370D4476" w14:textId="77777777" w:rsidR="00ED4443" w:rsidRPr="00ED4443" w:rsidRDefault="00ED4443" w:rsidP="00ED4443">
      <w:pPr>
        <w:pStyle w:val="2"/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7" w:name="_Toc227336719"/>
      <w:r w:rsidRPr="00ED444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3.7 </w:t>
      </w:r>
      <w:r w:rsidRPr="00ED444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UML диаграмма развертывания системы</w:t>
      </w:r>
      <w:bookmarkEnd w:id="27"/>
    </w:p>
    <w:p w14:paraId="64C249FA" w14:textId="4522AED3" w:rsidR="00ED4443" w:rsidRDefault="00ED4443" w:rsidP="00262AB0">
      <w:pPr>
        <w:spacing w:after="0" w:line="360" w:lineRule="auto"/>
        <w:ind w:firstLine="851"/>
        <w:jc w:val="both"/>
      </w:pPr>
      <w:r w:rsidRPr="00ED4443">
        <w:t>Диаграмма развертывания</w:t>
      </w:r>
      <w:r w:rsidR="00B53131">
        <w:t xml:space="preserve"> (рисунок </w:t>
      </w:r>
      <w:r w:rsidR="00876162">
        <w:t>6</w:t>
      </w:r>
      <w:r w:rsidR="00B53131">
        <w:t>)</w:t>
      </w:r>
      <w:r w:rsidRPr="00ED4443">
        <w:t xml:space="preserve"> в нотации UML 2.0 показывает физическое размещение компонентов системы на узлах (серверах, контейнерах) и сетевые связи между ними. Разработанный модуль сбора метрик включает следующие узлы и артефакты</w:t>
      </w:r>
      <w:r>
        <w:t>:</w:t>
      </w:r>
    </w:p>
    <w:p w14:paraId="3F0456DE" w14:textId="77777777" w:rsidR="00ED4443" w:rsidRPr="00ED4443" w:rsidRDefault="00ED4443" w:rsidP="00ED4443">
      <w:pPr>
        <w:numPr>
          <w:ilvl w:val="0"/>
          <w:numId w:val="35"/>
        </w:numPr>
        <w:tabs>
          <w:tab w:val="clear" w:pos="720"/>
          <w:tab w:val="num" w:pos="2835"/>
        </w:tabs>
        <w:spacing w:after="0" w:line="360" w:lineRule="auto"/>
        <w:ind w:left="851"/>
        <w:jc w:val="both"/>
      </w:pPr>
      <w:proofErr w:type="spellStart"/>
      <w:r w:rsidRPr="00ED4443">
        <w:t>Хостовая</w:t>
      </w:r>
      <w:proofErr w:type="spellEnd"/>
      <w:r w:rsidRPr="00ED4443">
        <w:t xml:space="preserve"> машина (Windows/Linux) – физический или виртуальный сервер, на котором запущены:</w:t>
      </w:r>
    </w:p>
    <w:p w14:paraId="2485652E" w14:textId="77777777" w:rsidR="00ED4443" w:rsidRPr="00ED4443" w:rsidRDefault="00ED4443" w:rsidP="00ED4443">
      <w:pPr>
        <w:numPr>
          <w:ilvl w:val="1"/>
          <w:numId w:val="15"/>
        </w:numPr>
        <w:tabs>
          <w:tab w:val="num" w:pos="567"/>
        </w:tabs>
        <w:spacing w:after="0" w:line="360" w:lineRule="auto"/>
        <w:jc w:val="both"/>
      </w:pPr>
      <w:proofErr w:type="spellStart"/>
      <w:r w:rsidRPr="00ED4443">
        <w:t>Docker</w:t>
      </w:r>
      <w:proofErr w:type="spellEnd"/>
      <w:r w:rsidRPr="00ED4443">
        <w:t xml:space="preserve"> Engine – среда выполнения контейнеров.</w:t>
      </w:r>
    </w:p>
    <w:p w14:paraId="2C876A15" w14:textId="77777777" w:rsidR="00ED4443" w:rsidRPr="00ED4443" w:rsidRDefault="00ED4443" w:rsidP="00ED4443">
      <w:pPr>
        <w:numPr>
          <w:ilvl w:val="1"/>
          <w:numId w:val="15"/>
        </w:numPr>
        <w:tabs>
          <w:tab w:val="num" w:pos="567"/>
        </w:tabs>
        <w:spacing w:after="0" w:line="360" w:lineRule="auto"/>
        <w:jc w:val="both"/>
      </w:pPr>
      <w:r w:rsidRPr="00ED4443">
        <w:lastRenderedPageBreak/>
        <w:t xml:space="preserve">Агент (Python-процесс) – запущен вне </w:t>
      </w:r>
      <w:proofErr w:type="spellStart"/>
      <w:r w:rsidRPr="00ED4443">
        <w:t>Docker</w:t>
      </w:r>
      <w:proofErr w:type="spellEnd"/>
      <w:r w:rsidRPr="00ED4443">
        <w:t xml:space="preserve"> для сбора системных метрик самого хоста.</w:t>
      </w:r>
    </w:p>
    <w:p w14:paraId="61FD6F55" w14:textId="77777777" w:rsidR="00ED4443" w:rsidRPr="00ED4443" w:rsidRDefault="00ED4443" w:rsidP="00ED4443">
      <w:pPr>
        <w:numPr>
          <w:ilvl w:val="0"/>
          <w:numId w:val="35"/>
        </w:numPr>
        <w:tabs>
          <w:tab w:val="clear" w:pos="720"/>
          <w:tab w:val="num" w:pos="2835"/>
        </w:tabs>
        <w:spacing w:after="0" w:line="360" w:lineRule="auto"/>
        <w:ind w:left="851"/>
        <w:jc w:val="both"/>
      </w:pPr>
      <w:r w:rsidRPr="00ED4443">
        <w:t xml:space="preserve">Контейнеры </w:t>
      </w:r>
      <w:proofErr w:type="spellStart"/>
      <w:r w:rsidRPr="00ED4443">
        <w:t>Docker</w:t>
      </w:r>
      <w:proofErr w:type="spellEnd"/>
      <w:r w:rsidRPr="00ED4443">
        <w:t xml:space="preserve"> (</w:t>
      </w:r>
      <w:proofErr w:type="spellStart"/>
      <w:r w:rsidRPr="00ED4443">
        <w:t>оркестрируются</w:t>
      </w:r>
      <w:proofErr w:type="spellEnd"/>
      <w:r w:rsidRPr="00ED4443">
        <w:t xml:space="preserve"> </w:t>
      </w:r>
      <w:proofErr w:type="spellStart"/>
      <w:r w:rsidRPr="00ED4443">
        <w:t>Docker</w:t>
      </w:r>
      <w:proofErr w:type="spellEnd"/>
      <w:r w:rsidRPr="00ED4443">
        <w:t xml:space="preserve"> </w:t>
      </w:r>
      <w:proofErr w:type="spellStart"/>
      <w:r w:rsidRPr="00ED4443">
        <w:t>Compose</w:t>
      </w:r>
      <w:proofErr w:type="spellEnd"/>
      <w:r w:rsidRPr="00ED4443">
        <w:t>):</w:t>
      </w:r>
    </w:p>
    <w:p w14:paraId="52A50990" w14:textId="77777777" w:rsidR="00ED4443" w:rsidRPr="00ED4443" w:rsidRDefault="00ED4443" w:rsidP="00ED4443">
      <w:pPr>
        <w:numPr>
          <w:ilvl w:val="1"/>
          <w:numId w:val="15"/>
        </w:numPr>
        <w:tabs>
          <w:tab w:val="num" w:pos="567"/>
        </w:tabs>
        <w:spacing w:after="0" w:line="360" w:lineRule="auto"/>
        <w:jc w:val="both"/>
      </w:pPr>
      <w:proofErr w:type="spellStart"/>
      <w:r w:rsidRPr="00ED4443">
        <w:t>PostgreSQL</w:t>
      </w:r>
      <w:proofErr w:type="spellEnd"/>
      <w:r w:rsidRPr="00ED4443">
        <w:t> – сервер базы данных.</w:t>
      </w:r>
    </w:p>
    <w:p w14:paraId="206CB28E" w14:textId="77777777" w:rsidR="00ED4443" w:rsidRPr="00ED4443" w:rsidRDefault="00ED4443" w:rsidP="00ED4443">
      <w:pPr>
        <w:numPr>
          <w:ilvl w:val="1"/>
          <w:numId w:val="15"/>
        </w:numPr>
        <w:tabs>
          <w:tab w:val="num" w:pos="567"/>
        </w:tabs>
        <w:spacing w:after="0" w:line="360" w:lineRule="auto"/>
        <w:jc w:val="both"/>
      </w:pPr>
      <w:r w:rsidRPr="00ED4443">
        <w:t>Core (</w:t>
      </w:r>
      <w:proofErr w:type="spellStart"/>
      <w:r w:rsidRPr="00ED4443">
        <w:t>FastAPI</w:t>
      </w:r>
      <w:proofErr w:type="spellEnd"/>
      <w:r w:rsidRPr="00ED4443">
        <w:t>) – ядро системы, реализующее REST API и экспорт метрик.</w:t>
      </w:r>
    </w:p>
    <w:p w14:paraId="050AB1E1" w14:textId="77777777" w:rsidR="00ED4443" w:rsidRPr="00ED4443" w:rsidRDefault="00ED4443" w:rsidP="00ED4443">
      <w:pPr>
        <w:numPr>
          <w:ilvl w:val="1"/>
          <w:numId w:val="15"/>
        </w:numPr>
        <w:tabs>
          <w:tab w:val="num" w:pos="567"/>
        </w:tabs>
        <w:spacing w:after="0" w:line="360" w:lineRule="auto"/>
        <w:jc w:val="both"/>
      </w:pPr>
      <w:proofErr w:type="spellStart"/>
      <w:r w:rsidRPr="00ED4443">
        <w:t>Prometheus</w:t>
      </w:r>
      <w:proofErr w:type="spellEnd"/>
      <w:r w:rsidRPr="00ED4443">
        <w:t> – сервер сбора метрик.</w:t>
      </w:r>
    </w:p>
    <w:p w14:paraId="0656B260" w14:textId="77777777" w:rsidR="00ED4443" w:rsidRPr="00ED4443" w:rsidRDefault="00ED4443" w:rsidP="00ED4443">
      <w:pPr>
        <w:numPr>
          <w:ilvl w:val="1"/>
          <w:numId w:val="15"/>
        </w:numPr>
        <w:tabs>
          <w:tab w:val="num" w:pos="567"/>
        </w:tabs>
        <w:spacing w:after="0" w:line="360" w:lineRule="auto"/>
        <w:jc w:val="both"/>
      </w:pPr>
      <w:proofErr w:type="spellStart"/>
      <w:r w:rsidRPr="00ED4443">
        <w:t>Grafana</w:t>
      </w:r>
      <w:proofErr w:type="spellEnd"/>
      <w:r w:rsidRPr="00ED4443">
        <w:t> – сервер визуализации.</w:t>
      </w:r>
    </w:p>
    <w:p w14:paraId="4705B1BD" w14:textId="301B243F" w:rsidR="00ED4443" w:rsidRPr="00ED4443" w:rsidRDefault="00ED4443" w:rsidP="00ED4443">
      <w:pPr>
        <w:spacing w:after="0" w:line="360" w:lineRule="auto"/>
        <w:ind w:firstLine="851"/>
        <w:jc w:val="both"/>
      </w:pPr>
      <w:r w:rsidRPr="00ED4443">
        <w:t>Артефакты</w:t>
      </w:r>
      <w:r>
        <w:t>:</w:t>
      </w:r>
    </w:p>
    <w:p w14:paraId="40808796" w14:textId="77777777" w:rsidR="00ED4443" w:rsidRPr="00ED4443" w:rsidRDefault="00ED4443" w:rsidP="00ED4443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ED4443">
        <w:t>core</w:t>
      </w:r>
      <w:proofErr w:type="spellEnd"/>
      <w:r w:rsidRPr="00ED4443">
        <w:t xml:space="preserve"> – </w:t>
      </w:r>
      <w:proofErr w:type="spellStart"/>
      <w:r w:rsidRPr="00ED4443">
        <w:t>Docker</w:t>
      </w:r>
      <w:proofErr w:type="spellEnd"/>
      <w:r w:rsidRPr="00ED4443">
        <w:t>-образ, содержащий код ядра и все зависимости.</w:t>
      </w:r>
    </w:p>
    <w:p w14:paraId="1DDE5CDC" w14:textId="77777777" w:rsidR="00ED4443" w:rsidRPr="00ED4443" w:rsidRDefault="00ED4443" w:rsidP="00ED4443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ED4443">
        <w:t>postgres</w:t>
      </w:r>
      <w:proofErr w:type="spellEnd"/>
      <w:r w:rsidRPr="00ED4443">
        <w:t xml:space="preserve"> – официальный образ </w:t>
      </w:r>
      <w:proofErr w:type="spellStart"/>
      <w:r w:rsidRPr="00ED4443">
        <w:t>PostgreSQL</w:t>
      </w:r>
      <w:proofErr w:type="spellEnd"/>
      <w:r w:rsidRPr="00ED4443">
        <w:t>.</w:t>
      </w:r>
    </w:p>
    <w:p w14:paraId="769D35D1" w14:textId="77777777" w:rsidR="00ED4443" w:rsidRPr="00ED4443" w:rsidRDefault="00ED4443" w:rsidP="00ED4443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ED4443">
        <w:t>prometheus</w:t>
      </w:r>
      <w:proofErr w:type="spellEnd"/>
      <w:r w:rsidRPr="00ED4443">
        <w:t xml:space="preserve"> – официальный образ </w:t>
      </w:r>
      <w:proofErr w:type="spellStart"/>
      <w:r w:rsidRPr="00ED4443">
        <w:t>Prometheus</w:t>
      </w:r>
      <w:proofErr w:type="spellEnd"/>
      <w:r w:rsidRPr="00ED4443">
        <w:t>.</w:t>
      </w:r>
    </w:p>
    <w:p w14:paraId="08268139" w14:textId="77777777" w:rsidR="00ED4443" w:rsidRPr="00ED4443" w:rsidRDefault="00ED4443" w:rsidP="00ED4443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ED4443">
        <w:t>grafana</w:t>
      </w:r>
      <w:proofErr w:type="spellEnd"/>
      <w:r w:rsidRPr="00ED4443">
        <w:t xml:space="preserve"> – официальный образ </w:t>
      </w:r>
      <w:proofErr w:type="spellStart"/>
      <w:r w:rsidRPr="00ED4443">
        <w:t>Grafana</w:t>
      </w:r>
      <w:proofErr w:type="spellEnd"/>
      <w:r w:rsidRPr="00ED4443">
        <w:t>.</w:t>
      </w:r>
    </w:p>
    <w:p w14:paraId="48382992" w14:textId="77777777" w:rsidR="00ED4443" w:rsidRPr="00ED4443" w:rsidRDefault="00ED4443" w:rsidP="00ED4443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ED4443">
        <w:t>agent.py – исполняемый скрипт агента на Python, запускаемый на хосте.</w:t>
      </w:r>
    </w:p>
    <w:p w14:paraId="457A0AA3" w14:textId="78DB3EDC" w:rsidR="00ED4443" w:rsidRPr="00ED4443" w:rsidRDefault="00ED4443" w:rsidP="00ED4443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ED4443">
        <w:t>docker-compose.yml</w:t>
      </w:r>
      <w:proofErr w:type="spellEnd"/>
      <w:r w:rsidRPr="00ED4443">
        <w:t> – файл описания сервисов, сетей и томов.</w:t>
      </w:r>
    </w:p>
    <w:p w14:paraId="02C8E3CE" w14:textId="42E375C4" w:rsidR="00ED4443" w:rsidRDefault="00ED4443" w:rsidP="00ED4443">
      <w:pPr>
        <w:spacing w:after="0" w:line="360" w:lineRule="auto"/>
        <w:ind w:firstLine="851"/>
        <w:jc w:val="both"/>
      </w:pPr>
      <w:r w:rsidRPr="00ED4443">
        <w:t>Связи и протоколы</w:t>
      </w:r>
      <w:r>
        <w:t>:</w:t>
      </w:r>
    </w:p>
    <w:p w14:paraId="74BC699B" w14:textId="77777777" w:rsidR="00ED4443" w:rsidRPr="00ED4443" w:rsidRDefault="00ED4443" w:rsidP="00ED4443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ED4443">
        <w:t>Агент → Core: HTTP (</w:t>
      </w:r>
      <w:proofErr w:type="spellStart"/>
      <w:r w:rsidRPr="00ED4443">
        <w:t>push</w:t>
      </w:r>
      <w:proofErr w:type="spellEnd"/>
      <w:r w:rsidRPr="00ED4443">
        <w:t xml:space="preserve">-модель), порт 8000, </w:t>
      </w:r>
      <w:proofErr w:type="spellStart"/>
      <w:r w:rsidRPr="00ED4443">
        <w:t>эндпоинт</w:t>
      </w:r>
      <w:proofErr w:type="spellEnd"/>
      <w:r w:rsidRPr="00ED4443">
        <w:t> /</w:t>
      </w:r>
      <w:proofErr w:type="spellStart"/>
      <w:r w:rsidRPr="00ED4443">
        <w:t>api</w:t>
      </w:r>
      <w:proofErr w:type="spellEnd"/>
      <w:r w:rsidRPr="00ED4443">
        <w:t>/v1/</w:t>
      </w:r>
      <w:proofErr w:type="spellStart"/>
      <w:r w:rsidRPr="00ED4443">
        <w:t>metrics</w:t>
      </w:r>
      <w:proofErr w:type="spellEnd"/>
      <w:r w:rsidRPr="00ED4443">
        <w:t>/</w:t>
      </w:r>
      <w:proofErr w:type="spellStart"/>
      <w:r w:rsidRPr="00ED4443">
        <w:t>batch</w:t>
      </w:r>
      <w:proofErr w:type="spellEnd"/>
      <w:r w:rsidRPr="00ED4443">
        <w:t>.</w:t>
      </w:r>
    </w:p>
    <w:p w14:paraId="7B2C546B" w14:textId="77777777" w:rsidR="00ED4443" w:rsidRPr="00ED4443" w:rsidRDefault="00ED4443" w:rsidP="00ED4443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ED4443">
        <w:t xml:space="preserve">Core → </w:t>
      </w:r>
      <w:proofErr w:type="spellStart"/>
      <w:r w:rsidRPr="00ED4443">
        <w:t>PostgreSQL</w:t>
      </w:r>
      <w:proofErr w:type="spellEnd"/>
      <w:r w:rsidRPr="00ED4443">
        <w:t xml:space="preserve">: TCP, порт 5432, протокол </w:t>
      </w:r>
      <w:proofErr w:type="spellStart"/>
      <w:r w:rsidRPr="00ED4443">
        <w:t>asyncpg</w:t>
      </w:r>
      <w:proofErr w:type="spellEnd"/>
      <w:r w:rsidRPr="00ED4443">
        <w:t>.</w:t>
      </w:r>
    </w:p>
    <w:p w14:paraId="6EAF8979" w14:textId="77777777" w:rsidR="00ED4443" w:rsidRPr="00ED4443" w:rsidRDefault="00ED4443" w:rsidP="00ED4443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ED4443">
        <w:t>Prometheus</w:t>
      </w:r>
      <w:proofErr w:type="spellEnd"/>
      <w:r w:rsidRPr="00ED4443">
        <w:t xml:space="preserve"> → Core: HTTP (</w:t>
      </w:r>
      <w:proofErr w:type="spellStart"/>
      <w:r w:rsidRPr="00ED4443">
        <w:t>pull</w:t>
      </w:r>
      <w:proofErr w:type="spellEnd"/>
      <w:r w:rsidRPr="00ED4443">
        <w:t xml:space="preserve">-модель), порт 8000, </w:t>
      </w:r>
      <w:proofErr w:type="spellStart"/>
      <w:r w:rsidRPr="00ED4443">
        <w:t>эндпоинт</w:t>
      </w:r>
      <w:proofErr w:type="spellEnd"/>
      <w:r w:rsidRPr="00ED4443">
        <w:t> /</w:t>
      </w:r>
      <w:proofErr w:type="spellStart"/>
      <w:r w:rsidRPr="00ED4443">
        <w:t>metrics</w:t>
      </w:r>
      <w:proofErr w:type="spellEnd"/>
      <w:r w:rsidRPr="00ED4443">
        <w:t>.</w:t>
      </w:r>
    </w:p>
    <w:p w14:paraId="5F39E9DB" w14:textId="77777777" w:rsidR="00ED4443" w:rsidRPr="00ED4443" w:rsidRDefault="00ED4443" w:rsidP="00ED4443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ED4443">
        <w:t>Grafana</w:t>
      </w:r>
      <w:proofErr w:type="spellEnd"/>
      <w:r w:rsidRPr="00ED4443">
        <w:t xml:space="preserve"> → </w:t>
      </w:r>
      <w:proofErr w:type="spellStart"/>
      <w:r w:rsidRPr="00ED4443">
        <w:t>Prometheus</w:t>
      </w:r>
      <w:proofErr w:type="spellEnd"/>
      <w:r w:rsidRPr="00ED4443">
        <w:t xml:space="preserve">: HTTP, порт 9090, </w:t>
      </w:r>
      <w:proofErr w:type="spellStart"/>
      <w:r w:rsidRPr="00ED4443">
        <w:t>PromQL</w:t>
      </w:r>
      <w:proofErr w:type="spellEnd"/>
      <w:r w:rsidRPr="00ED4443">
        <w:t>-запросы.</w:t>
      </w:r>
    </w:p>
    <w:p w14:paraId="4BCD5CFC" w14:textId="77777777" w:rsidR="00ED4443" w:rsidRPr="00ED4443" w:rsidRDefault="00ED4443" w:rsidP="00ED4443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ED4443">
        <w:t xml:space="preserve">Пользователь → </w:t>
      </w:r>
      <w:proofErr w:type="spellStart"/>
      <w:r w:rsidRPr="00ED4443">
        <w:t>Grafana</w:t>
      </w:r>
      <w:proofErr w:type="spellEnd"/>
      <w:r w:rsidRPr="00ED4443">
        <w:t>: браузер, порт 3000.</w:t>
      </w:r>
    </w:p>
    <w:p w14:paraId="20751501" w14:textId="77777777" w:rsidR="00ED4443" w:rsidRPr="00ED4443" w:rsidRDefault="00ED4443" w:rsidP="00ED4443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ED4443">
        <w:t>Пользователь → Core: CLI-клиент (metrics_cli.py), порт 8000.</w:t>
      </w:r>
    </w:p>
    <w:p w14:paraId="1993E566" w14:textId="77777777" w:rsidR="004C6B3D" w:rsidRDefault="004C6B3D">
      <w:pPr>
        <w:spacing w:line="259" w:lineRule="auto"/>
      </w:pPr>
      <w:r>
        <w:br w:type="page"/>
      </w:r>
    </w:p>
    <w:p w14:paraId="247DE003" w14:textId="1A8328DE" w:rsidR="004C6B3D" w:rsidRPr="00ED4443" w:rsidRDefault="004C6B3D" w:rsidP="004C6B3D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4C3867E" wp14:editId="4C0B724E">
            <wp:extent cx="5763429" cy="6058746"/>
            <wp:effectExtent l="0" t="0" r="8890" b="0"/>
            <wp:docPr id="1576248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48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6CF1" w14:textId="4644066A" w:rsidR="00316DFE" w:rsidRDefault="004C6B3D" w:rsidP="004C6B3D">
      <w:pPr>
        <w:spacing w:before="240" w:after="240"/>
        <w:jc w:val="center"/>
      </w:pPr>
      <w:r>
        <w:t>Р</w:t>
      </w:r>
      <w:r>
        <w:t>исун</w:t>
      </w:r>
      <w:r>
        <w:t>ок</w:t>
      </w:r>
      <w:r>
        <w:t xml:space="preserve"> </w:t>
      </w:r>
      <w:r w:rsidR="00876162">
        <w:t>6</w:t>
      </w:r>
      <w:r>
        <w:t xml:space="preserve"> </w:t>
      </w:r>
      <w:r w:rsidRPr="00381B04">
        <w:rPr>
          <w:rFonts w:ascii="Courier New" w:hAnsi="Courier New" w:cs="Courier New"/>
        </w:rPr>
        <w:t>‒</w:t>
      </w:r>
      <w:r>
        <w:t xml:space="preserve"> Графическое</w:t>
      </w:r>
      <w:r>
        <w:t xml:space="preserve"> представление диаграммы развёртывания</w:t>
      </w:r>
    </w:p>
    <w:p w14:paraId="3B648A98" w14:textId="77777777" w:rsidR="004C6B3D" w:rsidRDefault="004C6B3D" w:rsidP="004C6B3D">
      <w:pPr>
        <w:spacing w:before="240" w:after="240"/>
        <w:jc w:val="center"/>
        <w:rPr>
          <w:rFonts w:eastAsiaTheme="majorEastAsia" w:cs="Times New Roman"/>
          <w:color w:val="000000" w:themeColor="text1"/>
          <w:szCs w:val="28"/>
        </w:rPr>
      </w:pPr>
    </w:p>
    <w:p w14:paraId="45536C9C" w14:textId="69B8DA06" w:rsidR="00224488" w:rsidRDefault="00224488" w:rsidP="00224488">
      <w:pPr>
        <w:spacing w:after="0" w:line="360" w:lineRule="auto"/>
        <w:ind w:firstLine="851"/>
        <w:jc w:val="both"/>
      </w:pPr>
      <w:r w:rsidRPr="00224488">
        <w:t xml:space="preserve">На диаграмме наглядно показано, что все серверные компоненты изолированы в контейнерах, обмениваются данными через внутреннюю сеть </w:t>
      </w:r>
      <w:proofErr w:type="spellStart"/>
      <w:r w:rsidRPr="00224488">
        <w:t>Docker</w:t>
      </w:r>
      <w:proofErr w:type="spellEnd"/>
      <w:r w:rsidRPr="00224488">
        <w:t xml:space="preserve">, а агент работает на хосте, обеспечивая сбор реальных системных метрик. Пользователь взаимодействует с системой через веб-интерфейс </w:t>
      </w:r>
      <w:proofErr w:type="spellStart"/>
      <w:r w:rsidRPr="00224488">
        <w:t>Grafana</w:t>
      </w:r>
      <w:proofErr w:type="spellEnd"/>
      <w:r w:rsidRPr="00224488">
        <w:t xml:space="preserve"> или консольный клиент.</w:t>
      </w:r>
    </w:p>
    <w:p w14:paraId="7316D936" w14:textId="77777777" w:rsidR="00224488" w:rsidRPr="00224488" w:rsidRDefault="00224488" w:rsidP="00224488">
      <w:pPr>
        <w:spacing w:after="0" w:line="360" w:lineRule="auto"/>
        <w:ind w:firstLine="851"/>
        <w:jc w:val="both"/>
      </w:pPr>
      <w:r w:rsidRPr="00224488">
        <w:t xml:space="preserve">Использование </w:t>
      </w:r>
      <w:proofErr w:type="spellStart"/>
      <w:r w:rsidRPr="00224488">
        <w:t>Docker</w:t>
      </w:r>
      <w:proofErr w:type="spellEnd"/>
      <w:r w:rsidRPr="00224488">
        <w:t xml:space="preserve"> и </w:t>
      </w:r>
      <w:proofErr w:type="spellStart"/>
      <w:r w:rsidRPr="00224488">
        <w:t>Docker</w:t>
      </w:r>
      <w:proofErr w:type="spellEnd"/>
      <w:r w:rsidRPr="00224488">
        <w:t xml:space="preserve"> </w:t>
      </w:r>
      <w:proofErr w:type="spellStart"/>
      <w:r w:rsidRPr="00224488">
        <w:t>Compose</w:t>
      </w:r>
      <w:proofErr w:type="spellEnd"/>
      <w:r w:rsidRPr="00224488">
        <w:t xml:space="preserve"> обусловлено следующими преимуществами:</w:t>
      </w:r>
    </w:p>
    <w:p w14:paraId="4E97DD89" w14:textId="77777777" w:rsidR="00224488" w:rsidRPr="00224488" w:rsidRDefault="00224488" w:rsidP="00224488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224488">
        <w:lastRenderedPageBreak/>
        <w:t>Изоляция – каждый сервис работает в своём контейнере, исключая конфликты зависимостей.</w:t>
      </w:r>
    </w:p>
    <w:p w14:paraId="331AA06B" w14:textId="77777777" w:rsidR="00224488" w:rsidRPr="00224488" w:rsidRDefault="00224488" w:rsidP="00224488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224488">
        <w:t xml:space="preserve">Воспроизводимость – развёртывание на любом хосте с </w:t>
      </w:r>
      <w:proofErr w:type="spellStart"/>
      <w:r w:rsidRPr="00224488">
        <w:t>Docker</w:t>
      </w:r>
      <w:proofErr w:type="spellEnd"/>
      <w:r w:rsidRPr="00224488">
        <w:t xml:space="preserve"> выполняется одинаково.</w:t>
      </w:r>
    </w:p>
    <w:p w14:paraId="1F8905EF" w14:textId="77777777" w:rsidR="00224488" w:rsidRPr="00224488" w:rsidRDefault="00224488" w:rsidP="00224488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224488">
        <w:t>Масштабируемость – при необходимости можно увеличить количество реплик контейнеров.</w:t>
      </w:r>
    </w:p>
    <w:p w14:paraId="263FFB1B" w14:textId="5D5F6D49" w:rsidR="00224488" w:rsidRPr="00224488" w:rsidRDefault="00224488" w:rsidP="008C7035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224488">
        <w:t xml:space="preserve">Упрощение разработки – не требуется устанавливать </w:t>
      </w:r>
      <w:proofErr w:type="spellStart"/>
      <w:r w:rsidRPr="00224488">
        <w:t>PostgreSQL</w:t>
      </w:r>
      <w:proofErr w:type="spellEnd"/>
      <w:r w:rsidRPr="00224488">
        <w:t xml:space="preserve">, </w:t>
      </w:r>
      <w:proofErr w:type="spellStart"/>
      <w:r w:rsidRPr="00224488">
        <w:t>Prometheus</w:t>
      </w:r>
      <w:proofErr w:type="spellEnd"/>
      <w:r w:rsidRPr="00224488">
        <w:t xml:space="preserve">, </w:t>
      </w:r>
      <w:proofErr w:type="spellStart"/>
      <w:r w:rsidRPr="00224488">
        <w:t>Grafana</w:t>
      </w:r>
      <w:proofErr w:type="spellEnd"/>
      <w:r w:rsidRPr="00224488">
        <w:t xml:space="preserve"> на хост; достаточно запустить </w:t>
      </w:r>
      <w:proofErr w:type="spellStart"/>
      <w:r w:rsidRPr="00224488">
        <w:t>docker-compose</w:t>
      </w:r>
      <w:proofErr w:type="spellEnd"/>
      <w:r w:rsidRPr="00224488">
        <w:t xml:space="preserve"> </w:t>
      </w:r>
      <w:proofErr w:type="spellStart"/>
      <w:r w:rsidRPr="00224488">
        <w:t>up</w:t>
      </w:r>
      <w:proofErr w:type="spellEnd"/>
      <w:r w:rsidRPr="00224488">
        <w:t>.</w:t>
      </w:r>
    </w:p>
    <w:p w14:paraId="5E084E09" w14:textId="4955D06C" w:rsidR="00316DFE" w:rsidRPr="00316DFE" w:rsidRDefault="00316DFE" w:rsidP="00316DFE">
      <w:pPr>
        <w:pStyle w:val="2"/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8" w:name="_Toc227336720"/>
      <w:r w:rsidRPr="00316DFE">
        <w:rPr>
          <w:rFonts w:ascii="Times New Roman" w:hAnsi="Times New Roman" w:cs="Times New Roman"/>
          <w:color w:val="000000" w:themeColor="text1"/>
          <w:sz w:val="28"/>
          <w:szCs w:val="28"/>
        </w:rPr>
        <w:t>3.</w:t>
      </w:r>
      <w:r w:rsidR="00ED4443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Pr="00316D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Демонстрация работы</w:t>
      </w:r>
      <w:bookmarkEnd w:id="28"/>
    </w:p>
    <w:p w14:paraId="41B71841" w14:textId="31FEC8D3" w:rsidR="00ED2E3A" w:rsidRDefault="00316DFE" w:rsidP="0045489A">
      <w:pPr>
        <w:spacing w:after="0" w:line="360" w:lineRule="auto"/>
        <w:ind w:firstLine="851"/>
        <w:jc w:val="both"/>
      </w:pPr>
      <w:r>
        <w:t xml:space="preserve">Для работы системы необходимо запустить </w:t>
      </w:r>
      <w:r>
        <w:rPr>
          <w:lang w:val="en-US"/>
        </w:rPr>
        <w:t>Docker</w:t>
      </w:r>
      <w:r w:rsidRPr="00316DFE">
        <w:t xml:space="preserve"> </w:t>
      </w:r>
      <w:r>
        <w:rPr>
          <w:lang w:val="en-US"/>
        </w:rPr>
        <w:t>Desktop</w:t>
      </w:r>
      <w:r>
        <w:t xml:space="preserve">, а затем выполнить </w:t>
      </w:r>
      <w:r>
        <w:rPr>
          <w:lang w:val="en-US"/>
        </w:rPr>
        <w:t>deploy</w:t>
      </w:r>
      <w:r w:rsidRPr="00316DFE">
        <w:t>.</w:t>
      </w:r>
      <w:r>
        <w:rPr>
          <w:lang w:val="en-US"/>
        </w:rPr>
        <w:t>bat</w:t>
      </w:r>
      <w:r>
        <w:t xml:space="preserve">. На рисунке 2 демонстрируется работа исполнительного файла </w:t>
      </w:r>
      <w:r>
        <w:rPr>
          <w:lang w:val="en-US"/>
        </w:rPr>
        <w:t>deploy</w:t>
      </w:r>
      <w:r w:rsidRPr="00D90A8B">
        <w:t>.</w:t>
      </w:r>
      <w:r>
        <w:rPr>
          <w:lang w:val="en-US"/>
        </w:rPr>
        <w:t>bat</w:t>
      </w:r>
      <w:r w:rsidRPr="00D90A8B">
        <w:t>:</w:t>
      </w:r>
    </w:p>
    <w:p w14:paraId="1909C0C5" w14:textId="604AD94C" w:rsidR="00316DFE" w:rsidRDefault="000E44E9" w:rsidP="000E44E9">
      <w:pPr>
        <w:spacing w:after="0"/>
        <w:jc w:val="center"/>
      </w:pPr>
      <w:r w:rsidRPr="000E44E9">
        <w:drawing>
          <wp:inline distT="0" distB="0" distL="0" distR="0" wp14:anchorId="327F257B" wp14:editId="012CDFC9">
            <wp:extent cx="6120130" cy="3436620"/>
            <wp:effectExtent l="0" t="0" r="0" b="0"/>
            <wp:docPr id="379515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15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ECDA" w14:textId="1693E6A5" w:rsidR="00D90A8B" w:rsidRPr="00A9361D" w:rsidRDefault="00D90A8B" w:rsidP="000E44E9">
      <w:pPr>
        <w:spacing w:before="240" w:after="240"/>
        <w:jc w:val="center"/>
        <w:rPr>
          <w:rFonts w:cs="Times New Roman"/>
        </w:rPr>
      </w:pPr>
      <w:r>
        <w:t xml:space="preserve">Рисунок </w:t>
      </w:r>
      <w:r w:rsidR="00876162">
        <w:t>7</w:t>
      </w:r>
      <w:r>
        <w:t xml:space="preserve"> </w:t>
      </w:r>
      <w:r w:rsidRPr="00381B04">
        <w:rPr>
          <w:rFonts w:ascii="Courier New" w:hAnsi="Courier New" w:cs="Courier New"/>
        </w:rPr>
        <w:t>‒</w:t>
      </w:r>
      <w:r>
        <w:rPr>
          <w:rFonts w:ascii="Courier New" w:hAnsi="Courier New" w:cs="Courier New"/>
        </w:rPr>
        <w:t xml:space="preserve"> </w:t>
      </w:r>
      <w:r w:rsidRPr="00D90A8B">
        <w:rPr>
          <w:rFonts w:cs="Times New Roman"/>
        </w:rPr>
        <w:t xml:space="preserve">Работа </w:t>
      </w:r>
      <w:r w:rsidRPr="00D90A8B">
        <w:rPr>
          <w:rFonts w:cs="Times New Roman"/>
          <w:lang w:val="en-US"/>
        </w:rPr>
        <w:t>deploy</w:t>
      </w:r>
      <w:r w:rsidRPr="00A9361D">
        <w:rPr>
          <w:rFonts w:cs="Times New Roman"/>
        </w:rPr>
        <w:t>.</w:t>
      </w:r>
      <w:r w:rsidRPr="00D90A8B">
        <w:rPr>
          <w:rFonts w:cs="Times New Roman"/>
          <w:lang w:val="en-US"/>
        </w:rPr>
        <w:t>bat</w:t>
      </w:r>
    </w:p>
    <w:p w14:paraId="4374E97D" w14:textId="77777777" w:rsidR="00D90A8B" w:rsidRPr="00A9361D" w:rsidRDefault="00D90A8B" w:rsidP="00316DFE">
      <w:pPr>
        <w:spacing w:after="0" w:line="360" w:lineRule="auto"/>
        <w:jc w:val="center"/>
      </w:pPr>
    </w:p>
    <w:p w14:paraId="4540C69E" w14:textId="5A960220" w:rsidR="00D90A8B" w:rsidRPr="00D90A8B" w:rsidRDefault="00D90A8B" w:rsidP="00D90A8B">
      <w:pPr>
        <w:spacing w:after="0" w:line="360" w:lineRule="auto"/>
        <w:ind w:firstLine="851"/>
        <w:jc w:val="both"/>
      </w:pPr>
      <w:r w:rsidRPr="00D90A8B">
        <w:t>Этот скрипт автоматически:</w:t>
      </w:r>
    </w:p>
    <w:p w14:paraId="2F7EBB48" w14:textId="77777777" w:rsidR="00D90A8B" w:rsidRPr="00D90A8B" w:rsidRDefault="00D90A8B" w:rsidP="00D90A8B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D90A8B">
        <w:t xml:space="preserve">проверит наличие Python и </w:t>
      </w:r>
      <w:proofErr w:type="spellStart"/>
      <w:r w:rsidRPr="00D90A8B">
        <w:t>Docker</w:t>
      </w:r>
      <w:proofErr w:type="spellEnd"/>
      <w:r w:rsidRPr="00D90A8B">
        <w:t>;</w:t>
      </w:r>
    </w:p>
    <w:p w14:paraId="2BE379BF" w14:textId="77777777" w:rsidR="00D90A8B" w:rsidRPr="00D90A8B" w:rsidRDefault="00D90A8B" w:rsidP="00D90A8B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D90A8B">
        <w:t>установит необходимые Python-пакеты для ядра и агента;</w:t>
      </w:r>
    </w:p>
    <w:p w14:paraId="50C25DE4" w14:textId="77777777" w:rsidR="00D90A8B" w:rsidRPr="00D90A8B" w:rsidRDefault="00D90A8B" w:rsidP="00D90A8B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D90A8B">
        <w:lastRenderedPageBreak/>
        <w:t xml:space="preserve">запустит контейнеры </w:t>
      </w:r>
      <w:proofErr w:type="spellStart"/>
      <w:r w:rsidRPr="00D90A8B">
        <w:t>PostgreSQL</w:t>
      </w:r>
      <w:proofErr w:type="spellEnd"/>
      <w:r w:rsidRPr="00D90A8B">
        <w:t xml:space="preserve">, ядра, </w:t>
      </w:r>
      <w:proofErr w:type="spellStart"/>
      <w:r w:rsidRPr="00D90A8B">
        <w:t>Prometheus</w:t>
      </w:r>
      <w:proofErr w:type="spellEnd"/>
      <w:r w:rsidRPr="00D90A8B">
        <w:t xml:space="preserve"> и </w:t>
      </w:r>
      <w:proofErr w:type="spellStart"/>
      <w:r w:rsidRPr="00D90A8B">
        <w:t>Grafana</w:t>
      </w:r>
      <w:proofErr w:type="spellEnd"/>
      <w:r w:rsidRPr="00D90A8B">
        <w:t xml:space="preserve"> с помощью </w:t>
      </w:r>
      <w:proofErr w:type="spellStart"/>
      <w:r w:rsidRPr="00D90A8B">
        <w:t>docker-compose</w:t>
      </w:r>
      <w:proofErr w:type="spellEnd"/>
      <w:r w:rsidRPr="00D90A8B">
        <w:t xml:space="preserve"> </w:t>
      </w:r>
      <w:proofErr w:type="spellStart"/>
      <w:r w:rsidRPr="00D90A8B">
        <w:t>up</w:t>
      </w:r>
      <w:proofErr w:type="spellEnd"/>
      <w:r w:rsidRPr="00D90A8B">
        <w:t xml:space="preserve"> -d;</w:t>
      </w:r>
    </w:p>
    <w:p w14:paraId="4B98D4EF" w14:textId="77777777" w:rsidR="00D90A8B" w:rsidRPr="00D90A8B" w:rsidRDefault="00D90A8B" w:rsidP="00D90A8B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D90A8B">
        <w:t>сделает паузу для инициализации базы данных;</w:t>
      </w:r>
    </w:p>
    <w:p w14:paraId="412DBE40" w14:textId="77777777" w:rsidR="00D90A8B" w:rsidRPr="00D90A8B" w:rsidRDefault="00D90A8B" w:rsidP="00D90A8B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D90A8B">
        <w:t>запустит агента сбора метрик в отдельном окне.</w:t>
      </w:r>
    </w:p>
    <w:p w14:paraId="06313EC6" w14:textId="1CE4746D" w:rsidR="00D90A8B" w:rsidRPr="00A9361D" w:rsidRDefault="00D90A8B" w:rsidP="00D90A8B">
      <w:pPr>
        <w:spacing w:after="0" w:line="360" w:lineRule="auto"/>
        <w:ind w:firstLine="851"/>
        <w:jc w:val="both"/>
      </w:pPr>
      <w:r w:rsidRPr="00D90A8B">
        <w:t>После успешного выполнения скрипта будут доступны следующие веб-интерфейсы:</w:t>
      </w:r>
    </w:p>
    <w:p w14:paraId="47062970" w14:textId="77777777" w:rsidR="00D90A8B" w:rsidRPr="00D90A8B" w:rsidRDefault="00D90A8B" w:rsidP="00D90A8B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r w:rsidRPr="00D90A8B">
        <w:t xml:space="preserve">API ядра с документацией </w:t>
      </w:r>
      <w:proofErr w:type="spellStart"/>
      <w:r w:rsidRPr="00D90A8B">
        <w:t>Swagger</w:t>
      </w:r>
      <w:proofErr w:type="spellEnd"/>
      <w:r w:rsidRPr="00D90A8B">
        <w:t>: http://localhost:8000/docs</w:t>
      </w:r>
    </w:p>
    <w:p w14:paraId="52709683" w14:textId="77777777" w:rsidR="00D90A8B" w:rsidRPr="00D90A8B" w:rsidRDefault="00D90A8B" w:rsidP="00D90A8B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D90A8B">
        <w:t>Prometheus</w:t>
      </w:r>
      <w:proofErr w:type="spellEnd"/>
      <w:r w:rsidRPr="00D90A8B">
        <w:t>: http://localhost:9090</w:t>
      </w:r>
    </w:p>
    <w:p w14:paraId="444AFDDA" w14:textId="77777777" w:rsidR="00D90A8B" w:rsidRPr="00D90A8B" w:rsidRDefault="00D90A8B" w:rsidP="00D90A8B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851" w:hanging="437"/>
        <w:jc w:val="both"/>
      </w:pPr>
      <w:proofErr w:type="spellStart"/>
      <w:r w:rsidRPr="00D90A8B">
        <w:t>Grafana</w:t>
      </w:r>
      <w:proofErr w:type="spellEnd"/>
      <w:r w:rsidRPr="00D90A8B">
        <w:t xml:space="preserve">: http://localhost:3000 (логин/пароль по умолчанию – </w:t>
      </w:r>
      <w:proofErr w:type="spellStart"/>
      <w:r w:rsidRPr="00D90A8B">
        <w:t>admin</w:t>
      </w:r>
      <w:proofErr w:type="spellEnd"/>
      <w:r w:rsidRPr="00D90A8B">
        <w:t>/</w:t>
      </w:r>
      <w:proofErr w:type="spellStart"/>
      <w:r w:rsidRPr="00D90A8B">
        <w:t>admin</w:t>
      </w:r>
      <w:proofErr w:type="spellEnd"/>
      <w:r w:rsidRPr="00D90A8B">
        <w:t>)</w:t>
      </w:r>
    </w:p>
    <w:p w14:paraId="0A8374EE" w14:textId="26CA0C9C" w:rsidR="00D90A8B" w:rsidRPr="00A9361D" w:rsidRDefault="00FC2FCC" w:rsidP="00D90A8B">
      <w:pPr>
        <w:spacing w:after="0" w:line="360" w:lineRule="auto"/>
        <w:ind w:firstLine="851"/>
        <w:jc w:val="both"/>
      </w:pPr>
      <w:r w:rsidRPr="00FC2FCC">
        <w:t xml:space="preserve">Для проверки сбора метрик можно открыть страницу </w:t>
      </w:r>
      <w:proofErr w:type="spellStart"/>
      <w:r w:rsidRPr="00FC2FCC">
        <w:t>Prometheus</w:t>
      </w:r>
      <w:proofErr w:type="spellEnd"/>
      <w:r w:rsidRPr="00FC2FCC">
        <w:t xml:space="preserve">, перейти в раздел </w:t>
      </w:r>
      <w:proofErr w:type="spellStart"/>
      <w:r w:rsidRPr="00FC2FCC">
        <w:t>Targets</w:t>
      </w:r>
      <w:proofErr w:type="spellEnd"/>
      <w:r w:rsidRPr="00FC2FCC">
        <w:t xml:space="preserve"> и убедиться, что цель </w:t>
      </w:r>
      <w:proofErr w:type="spellStart"/>
      <w:r w:rsidRPr="00FC2FCC">
        <w:t>metrics-core</w:t>
      </w:r>
      <w:proofErr w:type="spellEnd"/>
      <w:r w:rsidRPr="00FC2FCC">
        <w:t xml:space="preserve"> имеет статус UP. Затем в </w:t>
      </w:r>
      <w:proofErr w:type="spellStart"/>
      <w:r w:rsidRPr="00FC2FCC">
        <w:t>Grafana</w:t>
      </w:r>
      <w:proofErr w:type="spellEnd"/>
      <w:r w:rsidRPr="00FC2FCC">
        <w:t xml:space="preserve"> следует добавить источник данных </w:t>
      </w:r>
      <w:proofErr w:type="spellStart"/>
      <w:r w:rsidRPr="00FC2FCC">
        <w:t>Prometheus</w:t>
      </w:r>
      <w:proofErr w:type="spellEnd"/>
      <w:r w:rsidRPr="00FC2FCC">
        <w:t xml:space="preserve"> (URL http://prometheus:9090) и создать дашборд, добавив панель с запросом </w:t>
      </w:r>
      <w:proofErr w:type="spellStart"/>
      <w:r w:rsidRPr="00FC2FCC">
        <w:t>cpu_usage</w:t>
      </w:r>
      <w:proofErr w:type="spellEnd"/>
      <w:r w:rsidRPr="00FC2FCC">
        <w:t>. График начнёт отображать поступающие от агента значения.</w:t>
      </w:r>
    </w:p>
    <w:p w14:paraId="26F527D2" w14:textId="7E840284" w:rsidR="00FC2FCC" w:rsidRDefault="00FC2FCC" w:rsidP="00D90A8B">
      <w:pPr>
        <w:spacing w:after="0" w:line="360" w:lineRule="auto"/>
        <w:ind w:firstLine="851"/>
        <w:jc w:val="both"/>
      </w:pPr>
      <w:r w:rsidRPr="00FC2FCC">
        <w:t>На рисунках ниже представлены скриншоты, подтверждающие работу системы</w:t>
      </w:r>
      <w:r>
        <w:t>:</w:t>
      </w:r>
    </w:p>
    <w:p w14:paraId="1B1EBDA0" w14:textId="401F739C" w:rsidR="00FC2FCC" w:rsidRPr="00FC2FCC" w:rsidRDefault="00FC2FCC" w:rsidP="00FC2FCC">
      <w:pPr>
        <w:spacing w:after="0" w:line="360" w:lineRule="auto"/>
        <w:jc w:val="both"/>
      </w:pPr>
      <w:r w:rsidRPr="00FC2FCC">
        <w:rPr>
          <w:noProof/>
        </w:rPr>
        <w:drawing>
          <wp:inline distT="0" distB="0" distL="0" distR="0" wp14:anchorId="11A2F1DB" wp14:editId="14EDEFD7">
            <wp:extent cx="6120130" cy="3431540"/>
            <wp:effectExtent l="0" t="0" r="0" b="0"/>
            <wp:docPr id="1356394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94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9B44" w14:textId="0BF07C9D" w:rsidR="00FC2FCC" w:rsidRDefault="00FC2FCC" w:rsidP="00FC2FCC">
      <w:pPr>
        <w:spacing w:after="0" w:line="360" w:lineRule="auto"/>
        <w:ind w:left="414"/>
        <w:jc w:val="center"/>
      </w:pPr>
      <w:r>
        <w:t xml:space="preserve">Рисунок </w:t>
      </w:r>
      <w:r w:rsidR="00876162">
        <w:t>7</w:t>
      </w:r>
      <w:r>
        <w:t xml:space="preserve"> </w:t>
      </w:r>
      <w:r w:rsidRPr="00381B04">
        <w:rPr>
          <w:rFonts w:ascii="Courier New" w:hAnsi="Courier New" w:cs="Courier New"/>
        </w:rPr>
        <w:t>‒</w:t>
      </w:r>
      <w:r>
        <w:rPr>
          <w:rFonts w:ascii="Courier New" w:hAnsi="Courier New" w:cs="Courier New"/>
        </w:rPr>
        <w:t xml:space="preserve"> </w:t>
      </w:r>
      <w:r w:rsidRPr="00FC2FCC">
        <w:t>Консоль агента с логами отправки метрик.</w:t>
      </w:r>
    </w:p>
    <w:p w14:paraId="295DDDA1" w14:textId="77777777" w:rsidR="00FC2FCC" w:rsidRDefault="00FC2FCC" w:rsidP="00FC2FCC">
      <w:pPr>
        <w:spacing w:after="0" w:line="360" w:lineRule="auto"/>
        <w:ind w:left="414"/>
        <w:jc w:val="both"/>
      </w:pPr>
    </w:p>
    <w:p w14:paraId="38ABCD2C" w14:textId="54FD29FA" w:rsidR="00FC2FCC" w:rsidRPr="00FC2FCC" w:rsidRDefault="00FC2FCC" w:rsidP="00FC2FCC">
      <w:pPr>
        <w:spacing w:after="0" w:line="360" w:lineRule="auto"/>
        <w:jc w:val="both"/>
      </w:pPr>
      <w:r w:rsidRPr="00FC2FCC">
        <w:rPr>
          <w:noProof/>
        </w:rPr>
        <w:drawing>
          <wp:inline distT="0" distB="0" distL="0" distR="0" wp14:anchorId="0F404313" wp14:editId="249486B7">
            <wp:extent cx="6120130" cy="2898775"/>
            <wp:effectExtent l="0" t="0" r="0" b="0"/>
            <wp:docPr id="1284729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291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1DD5" w14:textId="48AD10F7" w:rsidR="00FC2FCC" w:rsidRDefault="00FC2FCC" w:rsidP="00FC2FCC">
      <w:pPr>
        <w:spacing w:after="0" w:line="360" w:lineRule="auto"/>
        <w:ind w:left="414"/>
        <w:jc w:val="center"/>
      </w:pPr>
      <w:r>
        <w:t xml:space="preserve">Рисунок </w:t>
      </w:r>
      <w:r w:rsidR="00876162" w:rsidRPr="00876162">
        <w:t>8</w:t>
      </w:r>
      <w:r>
        <w:t xml:space="preserve"> </w:t>
      </w:r>
      <w:r w:rsidRPr="00381B04">
        <w:rPr>
          <w:rFonts w:ascii="Courier New" w:hAnsi="Courier New" w:cs="Courier New"/>
        </w:rPr>
        <w:t>‒</w:t>
      </w:r>
      <w:r>
        <w:rPr>
          <w:rFonts w:ascii="Courier New" w:hAnsi="Courier New" w:cs="Courier New"/>
        </w:rPr>
        <w:t xml:space="preserve"> </w:t>
      </w:r>
      <w:r w:rsidRPr="00FC2FCC">
        <w:t xml:space="preserve">Страница </w:t>
      </w:r>
      <w:proofErr w:type="spellStart"/>
      <w:r w:rsidRPr="00FC2FCC">
        <w:t>Swagger</w:t>
      </w:r>
      <w:proofErr w:type="spellEnd"/>
      <w:r w:rsidRPr="00FC2FCC">
        <w:t xml:space="preserve"> UI с перечнем </w:t>
      </w:r>
      <w:proofErr w:type="spellStart"/>
      <w:r w:rsidRPr="00FC2FCC">
        <w:t>эндпоинтов</w:t>
      </w:r>
      <w:proofErr w:type="spellEnd"/>
      <w:r w:rsidRPr="00FC2FCC">
        <w:t>.</w:t>
      </w:r>
    </w:p>
    <w:p w14:paraId="1C71B6DB" w14:textId="77777777" w:rsidR="00FC2FCC" w:rsidRDefault="00FC2FCC" w:rsidP="00FC2FCC">
      <w:pPr>
        <w:spacing w:after="0" w:line="360" w:lineRule="auto"/>
        <w:ind w:left="414"/>
        <w:jc w:val="both"/>
      </w:pPr>
    </w:p>
    <w:p w14:paraId="7F108DA8" w14:textId="35ACBF2B" w:rsidR="00FC2FCC" w:rsidRPr="00FC2FCC" w:rsidRDefault="00FC2FCC" w:rsidP="00FC2FCC">
      <w:pPr>
        <w:spacing w:after="0" w:line="360" w:lineRule="auto"/>
        <w:jc w:val="center"/>
      </w:pPr>
      <w:r w:rsidRPr="00FC2FCC">
        <w:rPr>
          <w:noProof/>
        </w:rPr>
        <w:drawing>
          <wp:inline distT="0" distB="0" distL="0" distR="0" wp14:anchorId="3F2E9E47" wp14:editId="05E4165A">
            <wp:extent cx="6120130" cy="2905125"/>
            <wp:effectExtent l="0" t="0" r="0" b="9525"/>
            <wp:docPr id="710545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456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FB92" w14:textId="2A5A6DB5" w:rsidR="00FC2FCC" w:rsidRDefault="00FC2FCC" w:rsidP="00FC2FCC">
      <w:pPr>
        <w:spacing w:after="0" w:line="360" w:lineRule="auto"/>
        <w:ind w:left="414"/>
        <w:jc w:val="center"/>
      </w:pPr>
      <w:r>
        <w:t xml:space="preserve">Рисунок </w:t>
      </w:r>
      <w:r w:rsidR="00876162">
        <w:rPr>
          <w:lang w:val="en-US"/>
        </w:rPr>
        <w:t>9</w:t>
      </w:r>
      <w:r>
        <w:t xml:space="preserve"> </w:t>
      </w:r>
      <w:r w:rsidRPr="00381B04">
        <w:rPr>
          <w:rFonts w:ascii="Courier New" w:hAnsi="Courier New" w:cs="Courier New"/>
        </w:rPr>
        <w:t>‒</w:t>
      </w:r>
      <w:r>
        <w:rPr>
          <w:rFonts w:ascii="Courier New" w:hAnsi="Courier New" w:cs="Courier New"/>
        </w:rPr>
        <w:t xml:space="preserve"> </w:t>
      </w:r>
      <w:r w:rsidRPr="00FC2FCC">
        <w:rPr>
          <w:lang w:val="en-US"/>
        </w:rPr>
        <w:t xml:space="preserve">Prometheus Targets </w:t>
      </w:r>
      <w:r w:rsidRPr="00FC2FCC">
        <w:t>с</w:t>
      </w:r>
      <w:r w:rsidRPr="00FC2FCC">
        <w:rPr>
          <w:lang w:val="en-US"/>
        </w:rPr>
        <w:t xml:space="preserve"> </w:t>
      </w:r>
      <w:r w:rsidRPr="00FC2FCC">
        <w:t>зелёным</w:t>
      </w:r>
      <w:r w:rsidRPr="00FC2FCC">
        <w:rPr>
          <w:lang w:val="en-US"/>
        </w:rPr>
        <w:t xml:space="preserve"> </w:t>
      </w:r>
      <w:r w:rsidRPr="00FC2FCC">
        <w:t>статусом</w:t>
      </w:r>
      <w:r w:rsidRPr="00FC2FCC">
        <w:rPr>
          <w:lang w:val="en-US"/>
        </w:rPr>
        <w:t xml:space="preserve"> UP</w:t>
      </w:r>
      <w:r w:rsidRPr="00FC2FCC">
        <w:t>.</w:t>
      </w:r>
    </w:p>
    <w:p w14:paraId="52B2D722" w14:textId="77777777" w:rsidR="00FC2FCC" w:rsidRDefault="00FC2FCC" w:rsidP="00FC2FCC">
      <w:pPr>
        <w:spacing w:after="0" w:line="360" w:lineRule="auto"/>
        <w:ind w:left="414"/>
        <w:jc w:val="both"/>
      </w:pPr>
    </w:p>
    <w:p w14:paraId="1BE9E6BE" w14:textId="21DC6EA5" w:rsidR="00FC2FCC" w:rsidRPr="00C57949" w:rsidRDefault="00C57949" w:rsidP="00C57949">
      <w:pPr>
        <w:spacing w:after="0" w:line="360" w:lineRule="auto"/>
        <w:jc w:val="both"/>
        <w:rPr>
          <w:lang w:val="en-US"/>
        </w:rPr>
      </w:pPr>
      <w:r w:rsidRPr="00C57949">
        <w:rPr>
          <w:noProof/>
          <w:lang w:val="en-US"/>
        </w:rPr>
        <w:lastRenderedPageBreak/>
        <w:drawing>
          <wp:inline distT="0" distB="0" distL="0" distR="0" wp14:anchorId="208D71BB" wp14:editId="17497E32">
            <wp:extent cx="6120130" cy="2896870"/>
            <wp:effectExtent l="0" t="0" r="0" b="0"/>
            <wp:docPr id="918619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198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01FE" w14:textId="512AEE80" w:rsidR="00FC2FCC" w:rsidRDefault="00C57949" w:rsidP="00C57949">
      <w:pPr>
        <w:spacing w:after="0" w:line="360" w:lineRule="auto"/>
        <w:ind w:left="414"/>
        <w:jc w:val="center"/>
      </w:pPr>
      <w:r>
        <w:t xml:space="preserve">Рисунок </w:t>
      </w:r>
      <w:r w:rsidR="00876162" w:rsidRPr="00876162">
        <w:t>10</w:t>
      </w:r>
      <w:r>
        <w:t xml:space="preserve"> </w:t>
      </w:r>
      <w:r w:rsidRPr="00381B04">
        <w:rPr>
          <w:rFonts w:ascii="Courier New" w:hAnsi="Courier New" w:cs="Courier New"/>
        </w:rPr>
        <w:t>‒</w:t>
      </w:r>
      <w:r>
        <w:rPr>
          <w:rFonts w:ascii="Courier New" w:hAnsi="Courier New" w:cs="Courier New"/>
        </w:rPr>
        <w:t xml:space="preserve"> </w:t>
      </w:r>
      <w:r w:rsidR="00FC2FCC" w:rsidRPr="00FC2FCC">
        <w:t xml:space="preserve">Дашборд </w:t>
      </w:r>
      <w:proofErr w:type="spellStart"/>
      <w:r w:rsidR="00FC2FCC" w:rsidRPr="00FC2FCC">
        <w:t>Grafana</w:t>
      </w:r>
      <w:proofErr w:type="spellEnd"/>
      <w:r w:rsidR="00FC2FCC" w:rsidRPr="00FC2FCC">
        <w:t xml:space="preserve"> с графиками CPU, памяти и диска.</w:t>
      </w:r>
    </w:p>
    <w:p w14:paraId="7D2625E3" w14:textId="17E0BCB4" w:rsidR="00FC2FCC" w:rsidRPr="00A9361D" w:rsidRDefault="00A9361D" w:rsidP="00A9361D">
      <w:pPr>
        <w:pStyle w:val="2"/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9" w:name="_Toc227336721"/>
      <w:r w:rsidRPr="00EA12AC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3.</w:t>
      </w:r>
      <w:r w:rsidR="00876162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9</w:t>
      </w:r>
      <w:r w:rsidRPr="00EA12AC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Заключение</w:t>
      </w:r>
      <w:bookmarkEnd w:id="29"/>
    </w:p>
    <w:p w14:paraId="4701407F" w14:textId="77777777" w:rsidR="00A9361D" w:rsidRPr="00A9361D" w:rsidRDefault="00A9361D" w:rsidP="00A9361D">
      <w:pPr>
        <w:spacing w:after="0" w:line="360" w:lineRule="auto"/>
        <w:ind w:firstLine="851"/>
        <w:jc w:val="both"/>
      </w:pPr>
      <w:r w:rsidRPr="00A9361D">
        <w:t xml:space="preserve">В третьей главе описана практическая реализация спроектированного модуля. Сформулированы требования к аппаратному и программному окружению, необходимые для развёртывания системы. Выбран и обоснован стек технологий: ядро реализовано на </w:t>
      </w:r>
      <w:proofErr w:type="spellStart"/>
      <w:r w:rsidRPr="00A9361D">
        <w:t>FastAPI</w:t>
      </w:r>
      <w:proofErr w:type="spellEnd"/>
      <w:r w:rsidRPr="00A9361D">
        <w:t xml:space="preserve">, агент – на Python с использованием библиотеки </w:t>
      </w:r>
      <w:proofErr w:type="spellStart"/>
      <w:r w:rsidRPr="00A9361D">
        <w:t>psutil</w:t>
      </w:r>
      <w:proofErr w:type="spellEnd"/>
      <w:r w:rsidRPr="00A9361D">
        <w:t xml:space="preserve">, база данных – </w:t>
      </w:r>
      <w:proofErr w:type="spellStart"/>
      <w:r w:rsidRPr="00A9361D">
        <w:t>PostgreSQL</w:t>
      </w:r>
      <w:proofErr w:type="spellEnd"/>
      <w:r w:rsidRPr="00A9361D">
        <w:t xml:space="preserve">, контейнеризация – </w:t>
      </w:r>
      <w:proofErr w:type="spellStart"/>
      <w:r w:rsidRPr="00A9361D">
        <w:t>Docker</w:t>
      </w:r>
      <w:proofErr w:type="spellEnd"/>
      <w:r w:rsidRPr="00A9361D">
        <w:t xml:space="preserve">, мониторинг и визуализация – </w:t>
      </w:r>
      <w:proofErr w:type="spellStart"/>
      <w:r w:rsidRPr="00A9361D">
        <w:t>Prometheus</w:t>
      </w:r>
      <w:proofErr w:type="spellEnd"/>
      <w:r w:rsidRPr="00A9361D">
        <w:t xml:space="preserve"> и </w:t>
      </w:r>
      <w:proofErr w:type="spellStart"/>
      <w:r w:rsidRPr="00A9361D">
        <w:t>Grafana</w:t>
      </w:r>
      <w:proofErr w:type="spellEnd"/>
      <w:r w:rsidRPr="00A9361D">
        <w:t>.</w:t>
      </w:r>
    </w:p>
    <w:p w14:paraId="16141A1C" w14:textId="77777777" w:rsidR="00A9361D" w:rsidRPr="00A9361D" w:rsidRDefault="00A9361D" w:rsidP="00A9361D">
      <w:pPr>
        <w:spacing w:after="0" w:line="360" w:lineRule="auto"/>
        <w:ind w:firstLine="851"/>
        <w:jc w:val="both"/>
      </w:pPr>
      <w:r w:rsidRPr="00A9361D">
        <w:t xml:space="preserve">Разработаны и протестированы основные компоненты: ядро, обеспечивающее асинхронную обработку запросов, валидацию данных, пакетную запись в БД и экспорт в формате </w:t>
      </w:r>
      <w:proofErr w:type="spellStart"/>
      <w:r w:rsidRPr="00A9361D">
        <w:t>Prometheus</w:t>
      </w:r>
      <w:proofErr w:type="spellEnd"/>
      <w:r w:rsidRPr="00A9361D">
        <w:t xml:space="preserve">; агент, который собирает системные метрики, накапливает их в буфере и отправляет пакетами, </w:t>
      </w:r>
      <w:proofErr w:type="spellStart"/>
      <w:r w:rsidRPr="00A9361D">
        <w:t>логирует</w:t>
      </w:r>
      <w:proofErr w:type="spellEnd"/>
      <w:r w:rsidRPr="00A9361D">
        <w:t xml:space="preserve"> события и обрабатывает ошибки; а также скрипт развёртывания deploy.bat, автоматизирующий установку зависимостей, запуск контейнеров и агента.</w:t>
      </w:r>
    </w:p>
    <w:p w14:paraId="1C3A7313" w14:textId="77777777" w:rsidR="00A9361D" w:rsidRPr="00A9361D" w:rsidRDefault="00A9361D" w:rsidP="00A9361D">
      <w:pPr>
        <w:spacing w:after="0" w:line="360" w:lineRule="auto"/>
        <w:ind w:firstLine="851"/>
        <w:jc w:val="both"/>
      </w:pPr>
      <w:r w:rsidRPr="00A9361D">
        <w:t xml:space="preserve">Реализована авторизация на основе JWT с разграничением ролей (администратор/пользователь), добавлены </w:t>
      </w:r>
      <w:proofErr w:type="spellStart"/>
      <w:r w:rsidRPr="00A9361D">
        <w:t>эндпоинты</w:t>
      </w:r>
      <w:proofErr w:type="spellEnd"/>
      <w:r w:rsidRPr="00A9361D">
        <w:t xml:space="preserve"> регистрации, входа и получения защищённых метрик с пагинацией и фильтрацией. Создан интерактивный CLI-клиент, позволяющий пользователям взаимодействовать с системой через текстовое меню, строить графики и запускать тесты API (для администратора).</w:t>
      </w:r>
    </w:p>
    <w:p w14:paraId="095D5DA6" w14:textId="77777777" w:rsidR="00A9361D" w:rsidRPr="00A9361D" w:rsidRDefault="00A9361D" w:rsidP="00A9361D">
      <w:pPr>
        <w:spacing w:after="0" w:line="360" w:lineRule="auto"/>
        <w:ind w:firstLine="851"/>
        <w:jc w:val="both"/>
      </w:pPr>
      <w:r w:rsidRPr="00A9361D">
        <w:lastRenderedPageBreak/>
        <w:t xml:space="preserve">Проведено автоматическое тестирование API с использованием </w:t>
      </w:r>
      <w:proofErr w:type="spellStart"/>
      <w:r w:rsidRPr="00A9361D">
        <w:t>pytest</w:t>
      </w:r>
      <w:proofErr w:type="spellEnd"/>
      <w:r w:rsidRPr="00A9361D">
        <w:t xml:space="preserve">, подтвердившее корректную работу всех </w:t>
      </w:r>
      <w:proofErr w:type="spellStart"/>
      <w:r w:rsidRPr="00A9361D">
        <w:t>эндпоинтов</w:t>
      </w:r>
      <w:proofErr w:type="spellEnd"/>
      <w:r w:rsidRPr="00A9361D">
        <w:t xml:space="preserve">, включая одиночную и пакетную отправку, валидацию </w:t>
      </w:r>
      <w:proofErr w:type="spellStart"/>
      <w:r w:rsidRPr="00A9361D">
        <w:t>timestamp</w:t>
      </w:r>
      <w:proofErr w:type="spellEnd"/>
      <w:r w:rsidRPr="00A9361D">
        <w:t xml:space="preserve">, историю метрик и список агентов. Ручное тестирование продемонстрировало успешную интеграцию с </w:t>
      </w:r>
      <w:proofErr w:type="spellStart"/>
      <w:r w:rsidRPr="00A9361D">
        <w:t>Prometheus</w:t>
      </w:r>
      <w:proofErr w:type="spellEnd"/>
      <w:r w:rsidRPr="00A9361D">
        <w:t xml:space="preserve"> и </w:t>
      </w:r>
      <w:proofErr w:type="spellStart"/>
      <w:r w:rsidRPr="00A9361D">
        <w:t>Grafana</w:t>
      </w:r>
      <w:proofErr w:type="spellEnd"/>
      <w:r w:rsidRPr="00A9361D">
        <w:t>, визуализацию метрик в реальном времени.</w:t>
      </w:r>
    </w:p>
    <w:p w14:paraId="5DDE5031" w14:textId="77777777" w:rsidR="00A9361D" w:rsidRPr="00A9361D" w:rsidRDefault="00A9361D" w:rsidP="00A9361D">
      <w:pPr>
        <w:spacing w:after="0" w:line="360" w:lineRule="auto"/>
        <w:ind w:firstLine="851"/>
        <w:jc w:val="both"/>
      </w:pPr>
      <w:r w:rsidRPr="00A9361D">
        <w:t xml:space="preserve">Все компоненты системы </w:t>
      </w:r>
      <w:proofErr w:type="spellStart"/>
      <w:r w:rsidRPr="00A9361D">
        <w:t>контейнеризированы</w:t>
      </w:r>
      <w:proofErr w:type="spellEnd"/>
      <w:r w:rsidRPr="00A9361D">
        <w:t>, развёртывание выполняется одной командой. Результаты тестирования подтверждают, что модуль соответствует заявленным требованиям и готов к практическому использованию.</w:t>
      </w:r>
    </w:p>
    <w:p w14:paraId="34842CAA" w14:textId="388DEF3C" w:rsidR="00A9361D" w:rsidRDefault="00A9361D">
      <w:pPr>
        <w:spacing w:line="259" w:lineRule="auto"/>
      </w:pPr>
      <w:r>
        <w:br w:type="page"/>
      </w:r>
    </w:p>
    <w:p w14:paraId="120802B5" w14:textId="77777777" w:rsidR="00A9361D" w:rsidRPr="00A9361D" w:rsidRDefault="00A9361D" w:rsidP="00A9361D">
      <w:pPr>
        <w:pStyle w:val="1"/>
        <w:spacing w:before="240" w:after="24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30" w:name="_Toc227336722"/>
      <w:r w:rsidRPr="00A9361D"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  <w:lastRenderedPageBreak/>
        <w:t>ЗАКЛЮЧЕНИЕ</w:t>
      </w:r>
      <w:bookmarkEnd w:id="30"/>
    </w:p>
    <w:p w14:paraId="12FB7AD1" w14:textId="77777777" w:rsidR="00A9361D" w:rsidRPr="00A9361D" w:rsidRDefault="00A9361D" w:rsidP="00A9361D">
      <w:pPr>
        <w:spacing w:after="0" w:line="360" w:lineRule="auto"/>
        <w:ind w:firstLine="851"/>
        <w:jc w:val="both"/>
      </w:pPr>
      <w:r w:rsidRPr="00A9361D">
        <w:t>В результате выполнения дипломной работы спроектирован и разработан модуль сбора метрик, предназначенный для использования в составе информационной системы самодиагностики. Поставленная цель достигнута, все задачи решены в полном объёме.</w:t>
      </w:r>
    </w:p>
    <w:p w14:paraId="54A36171" w14:textId="77777777" w:rsidR="00A9361D" w:rsidRPr="00A9361D" w:rsidRDefault="00A9361D" w:rsidP="00A9361D">
      <w:pPr>
        <w:spacing w:after="0" w:line="360" w:lineRule="auto"/>
        <w:ind w:firstLine="851"/>
        <w:jc w:val="both"/>
      </w:pPr>
      <w:r w:rsidRPr="00A9361D">
        <w:t xml:space="preserve">В первой главе проведён анализ предметной области, изучены классификация метрик и модели их сбора, выполнен обзор существующих решений. На основе сформулированных критериев сравнения обоснован выбор архитектуры, сочетающей собственное ядро для гибкого приёма данных и интеграцию с промышленными инструментами </w:t>
      </w:r>
      <w:proofErr w:type="spellStart"/>
      <w:r w:rsidRPr="00A9361D">
        <w:t>Prometheus</w:t>
      </w:r>
      <w:proofErr w:type="spellEnd"/>
      <w:r w:rsidRPr="00A9361D">
        <w:t xml:space="preserve"> и </w:t>
      </w:r>
      <w:proofErr w:type="spellStart"/>
      <w:r w:rsidRPr="00A9361D">
        <w:t>Grafana</w:t>
      </w:r>
      <w:proofErr w:type="spellEnd"/>
      <w:r w:rsidRPr="00A9361D">
        <w:t xml:space="preserve"> для хранения и визуализации. Это позволило избежать недостатков готовых систем и адаптировать решение под конкретные задачи самодиагностики.</w:t>
      </w:r>
    </w:p>
    <w:p w14:paraId="1ADE0AC3" w14:textId="77777777" w:rsidR="00A9361D" w:rsidRPr="00A9361D" w:rsidRDefault="00A9361D" w:rsidP="00A9361D">
      <w:pPr>
        <w:spacing w:after="0" w:line="360" w:lineRule="auto"/>
        <w:ind w:firstLine="851"/>
        <w:jc w:val="both"/>
      </w:pPr>
      <w:r w:rsidRPr="00A9361D">
        <w:t xml:space="preserve">Во второй главе разработана микросервисная архитектура модуля, включающая агент сбора, центральное ядро, базу данных </w:t>
      </w:r>
      <w:proofErr w:type="spellStart"/>
      <w:r w:rsidRPr="00A9361D">
        <w:t>PostgreSQL</w:t>
      </w:r>
      <w:proofErr w:type="spellEnd"/>
      <w:r w:rsidRPr="00A9361D">
        <w:t xml:space="preserve"> и внешние системы мониторинга. Спроектирована модель данных на концептуальном, логическом и физическом уровнях, описаны алгоритмы ключевых процессов, построены UML-диаграммы последовательности и классов. Выбранный стек технологий (Python, </w:t>
      </w:r>
      <w:proofErr w:type="spellStart"/>
      <w:r w:rsidRPr="00A9361D">
        <w:t>FastAPI</w:t>
      </w:r>
      <w:proofErr w:type="spellEnd"/>
      <w:r w:rsidRPr="00A9361D">
        <w:t xml:space="preserve">, </w:t>
      </w:r>
      <w:proofErr w:type="spellStart"/>
      <w:r w:rsidRPr="00A9361D">
        <w:t>PostgreSQL</w:t>
      </w:r>
      <w:proofErr w:type="spellEnd"/>
      <w:r w:rsidRPr="00A9361D">
        <w:t xml:space="preserve">, </w:t>
      </w:r>
      <w:proofErr w:type="spellStart"/>
      <w:r w:rsidRPr="00A9361D">
        <w:t>Docker</w:t>
      </w:r>
      <w:proofErr w:type="spellEnd"/>
      <w:r w:rsidRPr="00A9361D">
        <w:t xml:space="preserve">, </w:t>
      </w:r>
      <w:proofErr w:type="spellStart"/>
      <w:r w:rsidRPr="00A9361D">
        <w:t>Prometheus</w:t>
      </w:r>
      <w:proofErr w:type="spellEnd"/>
      <w:r w:rsidRPr="00A9361D">
        <w:t xml:space="preserve">, </w:t>
      </w:r>
      <w:proofErr w:type="spellStart"/>
      <w:r w:rsidRPr="00A9361D">
        <w:t>Grafana</w:t>
      </w:r>
      <w:proofErr w:type="spellEnd"/>
      <w:r w:rsidRPr="00A9361D">
        <w:t>) обеспечивает масштабируемость, надёжность и простоту развёртывания.</w:t>
      </w:r>
    </w:p>
    <w:p w14:paraId="534FA518" w14:textId="77777777" w:rsidR="00A9361D" w:rsidRPr="00A9361D" w:rsidRDefault="00A9361D" w:rsidP="00A9361D">
      <w:pPr>
        <w:spacing w:after="0" w:line="360" w:lineRule="auto"/>
        <w:ind w:firstLine="851"/>
        <w:jc w:val="both"/>
      </w:pPr>
      <w:r w:rsidRPr="00A9361D">
        <w:t xml:space="preserve">В третьей главе реализованы все компоненты системы. Ядро на </w:t>
      </w:r>
      <w:proofErr w:type="spellStart"/>
      <w:r w:rsidRPr="00A9361D">
        <w:t>FastAPI</w:t>
      </w:r>
      <w:proofErr w:type="spellEnd"/>
      <w:r w:rsidRPr="00A9361D">
        <w:t xml:space="preserve"> обеспечивает приём метрик, их валидацию, пакетную запись в </w:t>
      </w:r>
      <w:proofErr w:type="spellStart"/>
      <w:r w:rsidRPr="00A9361D">
        <w:t>PostgreSQL</w:t>
      </w:r>
      <w:proofErr w:type="spellEnd"/>
      <w:r w:rsidRPr="00A9361D">
        <w:t xml:space="preserve"> и экспорт в формате </w:t>
      </w:r>
      <w:proofErr w:type="spellStart"/>
      <w:r w:rsidRPr="00A9361D">
        <w:t>Prometheus</w:t>
      </w:r>
      <w:proofErr w:type="spellEnd"/>
      <w:r w:rsidRPr="00A9361D">
        <w:t xml:space="preserve">. Агент на Python собирает системные метрики, отправляет их пакетами, </w:t>
      </w:r>
      <w:proofErr w:type="spellStart"/>
      <w:r w:rsidRPr="00A9361D">
        <w:t>логирует</w:t>
      </w:r>
      <w:proofErr w:type="spellEnd"/>
      <w:r w:rsidRPr="00A9361D">
        <w:t xml:space="preserve"> события и обрабатывает ошибки. Реализована авторизация на основе JWT с разграничением ролей администратора и пользователя, разработан интерактивный CLI-клиент для удобного взаимодействия. Все серверные компоненты </w:t>
      </w:r>
      <w:proofErr w:type="spellStart"/>
      <w:r w:rsidRPr="00A9361D">
        <w:t>контейнеризированы</w:t>
      </w:r>
      <w:proofErr w:type="spellEnd"/>
      <w:r w:rsidRPr="00A9361D">
        <w:t xml:space="preserve"> с помощью </w:t>
      </w:r>
      <w:proofErr w:type="spellStart"/>
      <w:r w:rsidRPr="00A9361D">
        <w:t>Docker</w:t>
      </w:r>
      <w:proofErr w:type="spellEnd"/>
      <w:r w:rsidRPr="00A9361D">
        <w:t xml:space="preserve">, развёртывание автоматизировано скриптом. Проведено тестирование API, подтвердившее корректную работу системы и её интеграцию с </w:t>
      </w:r>
      <w:proofErr w:type="spellStart"/>
      <w:r w:rsidRPr="00A9361D">
        <w:t>Prometheus</w:t>
      </w:r>
      <w:proofErr w:type="spellEnd"/>
      <w:r w:rsidRPr="00A9361D">
        <w:t xml:space="preserve"> и </w:t>
      </w:r>
      <w:proofErr w:type="spellStart"/>
      <w:r w:rsidRPr="00A9361D">
        <w:t>Grafana</w:t>
      </w:r>
      <w:proofErr w:type="spellEnd"/>
      <w:r w:rsidRPr="00A9361D">
        <w:t>.</w:t>
      </w:r>
    </w:p>
    <w:p w14:paraId="317D63C9" w14:textId="77777777" w:rsidR="00A9361D" w:rsidRPr="00A9361D" w:rsidRDefault="00A9361D" w:rsidP="00A9361D">
      <w:pPr>
        <w:spacing w:after="0" w:line="360" w:lineRule="auto"/>
        <w:ind w:firstLine="851"/>
        <w:jc w:val="both"/>
      </w:pPr>
      <w:r w:rsidRPr="00A9361D">
        <w:lastRenderedPageBreak/>
        <w:t>Научно-практическая значимость работы заключается в создании готового к внедрению модуля сбора метрик, который может быть использован как основа для построения систем мониторинга в реальных проектах. Гибкость API позволяет собирать не только системные, но и прикладные метрики, а контейнеризация упрощает развёртывание в различных средах.</w:t>
      </w:r>
    </w:p>
    <w:p w14:paraId="381FAFCF" w14:textId="77777777" w:rsidR="00FC2FCC" w:rsidRPr="00FC2FCC" w:rsidRDefault="00FC2FCC" w:rsidP="00A9361D">
      <w:pPr>
        <w:spacing w:after="0" w:line="360" w:lineRule="auto"/>
        <w:ind w:firstLine="851"/>
        <w:jc w:val="both"/>
      </w:pPr>
    </w:p>
    <w:sectPr w:rsidR="00FC2FCC" w:rsidRPr="00FC2FCC" w:rsidSect="00644F8E">
      <w:pgSz w:w="11906" w:h="16838" w:code="9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135"/>
    <w:multiLevelType w:val="multilevel"/>
    <w:tmpl w:val="8B18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A0608"/>
    <w:multiLevelType w:val="multilevel"/>
    <w:tmpl w:val="0754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A5245"/>
    <w:multiLevelType w:val="multilevel"/>
    <w:tmpl w:val="D60E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50BE7"/>
    <w:multiLevelType w:val="multilevel"/>
    <w:tmpl w:val="BB12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E148D"/>
    <w:multiLevelType w:val="multilevel"/>
    <w:tmpl w:val="8B18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23DB9"/>
    <w:multiLevelType w:val="multilevel"/>
    <w:tmpl w:val="8B18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D757C6"/>
    <w:multiLevelType w:val="hybridMultilevel"/>
    <w:tmpl w:val="2ECA871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D074572"/>
    <w:multiLevelType w:val="multilevel"/>
    <w:tmpl w:val="E1AA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F47F6"/>
    <w:multiLevelType w:val="multilevel"/>
    <w:tmpl w:val="D9F8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5E1E4A"/>
    <w:multiLevelType w:val="multilevel"/>
    <w:tmpl w:val="8B18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867C47"/>
    <w:multiLevelType w:val="multilevel"/>
    <w:tmpl w:val="1948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11757"/>
    <w:multiLevelType w:val="hybridMultilevel"/>
    <w:tmpl w:val="28B4E9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4CF1C85"/>
    <w:multiLevelType w:val="hybridMultilevel"/>
    <w:tmpl w:val="9D78ACD0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3CAB262D"/>
    <w:multiLevelType w:val="multilevel"/>
    <w:tmpl w:val="6A5C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EC7AF9"/>
    <w:multiLevelType w:val="multilevel"/>
    <w:tmpl w:val="310C1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93ADE"/>
    <w:multiLevelType w:val="multilevel"/>
    <w:tmpl w:val="3B90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10233"/>
    <w:multiLevelType w:val="multilevel"/>
    <w:tmpl w:val="0790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23699"/>
    <w:multiLevelType w:val="multilevel"/>
    <w:tmpl w:val="7714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740BC"/>
    <w:multiLevelType w:val="hybridMultilevel"/>
    <w:tmpl w:val="74B240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4D38A2"/>
    <w:multiLevelType w:val="multilevel"/>
    <w:tmpl w:val="D4B26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127860"/>
    <w:multiLevelType w:val="multilevel"/>
    <w:tmpl w:val="8982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FD1C17"/>
    <w:multiLevelType w:val="multilevel"/>
    <w:tmpl w:val="BEC6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A118E"/>
    <w:multiLevelType w:val="multilevel"/>
    <w:tmpl w:val="698E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066F5"/>
    <w:multiLevelType w:val="multilevel"/>
    <w:tmpl w:val="2D04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7B1EC2"/>
    <w:multiLevelType w:val="multilevel"/>
    <w:tmpl w:val="CF7A20EC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C0690"/>
    <w:multiLevelType w:val="multilevel"/>
    <w:tmpl w:val="099E3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F21F8C"/>
    <w:multiLevelType w:val="multilevel"/>
    <w:tmpl w:val="F8A0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586FF8"/>
    <w:multiLevelType w:val="multilevel"/>
    <w:tmpl w:val="87C2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1A2394"/>
    <w:multiLevelType w:val="multilevel"/>
    <w:tmpl w:val="D0AC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223480"/>
    <w:multiLevelType w:val="multilevel"/>
    <w:tmpl w:val="A5FA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F6031A"/>
    <w:multiLevelType w:val="multilevel"/>
    <w:tmpl w:val="4D0A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FD65DA"/>
    <w:multiLevelType w:val="multilevel"/>
    <w:tmpl w:val="578C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DD6BC4"/>
    <w:multiLevelType w:val="hybridMultilevel"/>
    <w:tmpl w:val="26C82BE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69C90486"/>
    <w:multiLevelType w:val="hybridMultilevel"/>
    <w:tmpl w:val="74B240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205D91"/>
    <w:multiLevelType w:val="multilevel"/>
    <w:tmpl w:val="938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680EF9"/>
    <w:multiLevelType w:val="multilevel"/>
    <w:tmpl w:val="3B7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D82ACA"/>
    <w:multiLevelType w:val="multilevel"/>
    <w:tmpl w:val="6C0E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E94839"/>
    <w:multiLevelType w:val="multilevel"/>
    <w:tmpl w:val="D9C0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6540AC"/>
    <w:multiLevelType w:val="multilevel"/>
    <w:tmpl w:val="ADB0B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833A8E"/>
    <w:multiLevelType w:val="multilevel"/>
    <w:tmpl w:val="CF7A20EC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F2C6B"/>
    <w:multiLevelType w:val="multilevel"/>
    <w:tmpl w:val="7EE6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400A63"/>
    <w:multiLevelType w:val="multilevel"/>
    <w:tmpl w:val="6BFA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967570">
    <w:abstractNumId w:val="0"/>
  </w:num>
  <w:num w:numId="2" w16cid:durableId="954142926">
    <w:abstractNumId w:val="16"/>
  </w:num>
  <w:num w:numId="3" w16cid:durableId="429203073">
    <w:abstractNumId w:val="39"/>
  </w:num>
  <w:num w:numId="4" w16cid:durableId="340277183">
    <w:abstractNumId w:val="24"/>
  </w:num>
  <w:num w:numId="5" w16cid:durableId="1376740194">
    <w:abstractNumId w:val="7"/>
  </w:num>
  <w:num w:numId="6" w16cid:durableId="1299994053">
    <w:abstractNumId w:val="10"/>
  </w:num>
  <w:num w:numId="7" w16cid:durableId="426275591">
    <w:abstractNumId w:val="36"/>
  </w:num>
  <w:num w:numId="8" w16cid:durableId="1078676699">
    <w:abstractNumId w:val="15"/>
  </w:num>
  <w:num w:numId="9" w16cid:durableId="674964561">
    <w:abstractNumId w:val="31"/>
  </w:num>
  <w:num w:numId="10" w16cid:durableId="348332869">
    <w:abstractNumId w:val="40"/>
  </w:num>
  <w:num w:numId="11" w16cid:durableId="1426538857">
    <w:abstractNumId w:val="1"/>
  </w:num>
  <w:num w:numId="12" w16cid:durableId="254023730">
    <w:abstractNumId w:val="37"/>
  </w:num>
  <w:num w:numId="13" w16cid:durableId="1181771864">
    <w:abstractNumId w:val="12"/>
  </w:num>
  <w:num w:numId="14" w16cid:durableId="144128403">
    <w:abstractNumId w:val="8"/>
  </w:num>
  <w:num w:numId="15" w16cid:durableId="801581684">
    <w:abstractNumId w:val="28"/>
  </w:num>
  <w:num w:numId="16" w16cid:durableId="1324356477">
    <w:abstractNumId w:val="19"/>
  </w:num>
  <w:num w:numId="17" w16cid:durableId="458766905">
    <w:abstractNumId w:val="13"/>
  </w:num>
  <w:num w:numId="18" w16cid:durableId="2052803693">
    <w:abstractNumId w:val="25"/>
  </w:num>
  <w:num w:numId="19" w16cid:durableId="715619365">
    <w:abstractNumId w:val="33"/>
  </w:num>
  <w:num w:numId="20" w16cid:durableId="357895315">
    <w:abstractNumId w:val="30"/>
  </w:num>
  <w:num w:numId="21" w16cid:durableId="1367367178">
    <w:abstractNumId w:val="38"/>
  </w:num>
  <w:num w:numId="22" w16cid:durableId="949630011">
    <w:abstractNumId w:val="18"/>
  </w:num>
  <w:num w:numId="23" w16cid:durableId="704718640">
    <w:abstractNumId w:val="22"/>
  </w:num>
  <w:num w:numId="24" w16cid:durableId="1920599251">
    <w:abstractNumId w:val="21"/>
  </w:num>
  <w:num w:numId="25" w16cid:durableId="156652461">
    <w:abstractNumId w:val="20"/>
  </w:num>
  <w:num w:numId="26" w16cid:durableId="438796100">
    <w:abstractNumId w:val="11"/>
  </w:num>
  <w:num w:numId="27" w16cid:durableId="1694109982">
    <w:abstractNumId w:val="2"/>
  </w:num>
  <w:num w:numId="28" w16cid:durableId="409544846">
    <w:abstractNumId w:val="5"/>
  </w:num>
  <w:num w:numId="29" w16cid:durableId="965310076">
    <w:abstractNumId w:val="9"/>
  </w:num>
  <w:num w:numId="30" w16cid:durableId="1111513670">
    <w:abstractNumId w:val="17"/>
  </w:num>
  <w:num w:numId="31" w16cid:durableId="298919029">
    <w:abstractNumId w:val="4"/>
  </w:num>
  <w:num w:numId="32" w16cid:durableId="1086925882">
    <w:abstractNumId w:val="32"/>
  </w:num>
  <w:num w:numId="33" w16cid:durableId="1628313812">
    <w:abstractNumId w:val="3"/>
  </w:num>
  <w:num w:numId="34" w16cid:durableId="399910851">
    <w:abstractNumId w:val="23"/>
  </w:num>
  <w:num w:numId="35" w16cid:durableId="216013237">
    <w:abstractNumId w:val="14"/>
  </w:num>
  <w:num w:numId="36" w16cid:durableId="1887989164">
    <w:abstractNumId w:val="34"/>
  </w:num>
  <w:num w:numId="37" w16cid:durableId="577713962">
    <w:abstractNumId w:val="26"/>
  </w:num>
  <w:num w:numId="38" w16cid:durableId="1065101593">
    <w:abstractNumId w:val="29"/>
  </w:num>
  <w:num w:numId="39" w16cid:durableId="951935934">
    <w:abstractNumId w:val="41"/>
  </w:num>
  <w:num w:numId="40" w16cid:durableId="1648127726">
    <w:abstractNumId w:val="35"/>
  </w:num>
  <w:num w:numId="41" w16cid:durableId="938485552">
    <w:abstractNumId w:val="6"/>
  </w:num>
  <w:num w:numId="42" w16cid:durableId="54548667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A03"/>
    <w:rsid w:val="00002267"/>
    <w:rsid w:val="00026D1F"/>
    <w:rsid w:val="00073246"/>
    <w:rsid w:val="000E44E9"/>
    <w:rsid w:val="0011513C"/>
    <w:rsid w:val="00135930"/>
    <w:rsid w:val="001D5638"/>
    <w:rsid w:val="001F27E4"/>
    <w:rsid w:val="00224488"/>
    <w:rsid w:val="00262AB0"/>
    <w:rsid w:val="00286B24"/>
    <w:rsid w:val="002E1CB8"/>
    <w:rsid w:val="00316DFE"/>
    <w:rsid w:val="0045489A"/>
    <w:rsid w:val="004568AA"/>
    <w:rsid w:val="004C6B3D"/>
    <w:rsid w:val="004F7860"/>
    <w:rsid w:val="0053013A"/>
    <w:rsid w:val="00530BE0"/>
    <w:rsid w:val="00562696"/>
    <w:rsid w:val="00564007"/>
    <w:rsid w:val="005730E3"/>
    <w:rsid w:val="00586C79"/>
    <w:rsid w:val="0059012E"/>
    <w:rsid w:val="00594E17"/>
    <w:rsid w:val="005B155B"/>
    <w:rsid w:val="00621F5C"/>
    <w:rsid w:val="006422C8"/>
    <w:rsid w:val="00644F8E"/>
    <w:rsid w:val="0064560E"/>
    <w:rsid w:val="006648A9"/>
    <w:rsid w:val="00677EE1"/>
    <w:rsid w:val="00687387"/>
    <w:rsid w:val="00691ECE"/>
    <w:rsid w:val="006C0B77"/>
    <w:rsid w:val="006F6D1E"/>
    <w:rsid w:val="006F722B"/>
    <w:rsid w:val="007714E0"/>
    <w:rsid w:val="00780733"/>
    <w:rsid w:val="007F4D96"/>
    <w:rsid w:val="00810529"/>
    <w:rsid w:val="00824006"/>
    <w:rsid w:val="008242FF"/>
    <w:rsid w:val="00870751"/>
    <w:rsid w:val="00876162"/>
    <w:rsid w:val="008C2FF2"/>
    <w:rsid w:val="008C7035"/>
    <w:rsid w:val="009020AE"/>
    <w:rsid w:val="009026E3"/>
    <w:rsid w:val="00922C48"/>
    <w:rsid w:val="00950B8D"/>
    <w:rsid w:val="00963E7F"/>
    <w:rsid w:val="0097549A"/>
    <w:rsid w:val="009E7C6E"/>
    <w:rsid w:val="00A27440"/>
    <w:rsid w:val="00A410C9"/>
    <w:rsid w:val="00A770EA"/>
    <w:rsid w:val="00A835AD"/>
    <w:rsid w:val="00A909BC"/>
    <w:rsid w:val="00A9361D"/>
    <w:rsid w:val="00AC49FA"/>
    <w:rsid w:val="00AF2A03"/>
    <w:rsid w:val="00B275D2"/>
    <w:rsid w:val="00B53131"/>
    <w:rsid w:val="00B7365A"/>
    <w:rsid w:val="00B915B7"/>
    <w:rsid w:val="00B919D1"/>
    <w:rsid w:val="00BE62C0"/>
    <w:rsid w:val="00C12038"/>
    <w:rsid w:val="00C57949"/>
    <w:rsid w:val="00C72B15"/>
    <w:rsid w:val="00C93B32"/>
    <w:rsid w:val="00CB263E"/>
    <w:rsid w:val="00CF358F"/>
    <w:rsid w:val="00D0095C"/>
    <w:rsid w:val="00D01536"/>
    <w:rsid w:val="00D90A8B"/>
    <w:rsid w:val="00D953BA"/>
    <w:rsid w:val="00DA2BBF"/>
    <w:rsid w:val="00DD383B"/>
    <w:rsid w:val="00DF775C"/>
    <w:rsid w:val="00E32479"/>
    <w:rsid w:val="00E66602"/>
    <w:rsid w:val="00EA12AC"/>
    <w:rsid w:val="00EA59DF"/>
    <w:rsid w:val="00EC48E5"/>
    <w:rsid w:val="00ED2E3A"/>
    <w:rsid w:val="00ED4443"/>
    <w:rsid w:val="00EE4070"/>
    <w:rsid w:val="00EF0364"/>
    <w:rsid w:val="00F12C76"/>
    <w:rsid w:val="00F84675"/>
    <w:rsid w:val="00F933AC"/>
    <w:rsid w:val="00FB541F"/>
    <w:rsid w:val="00FC2FCC"/>
    <w:rsid w:val="00FD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39827"/>
  <w15:chartTrackingRefBased/>
  <w15:docId w15:val="{58FF312B-254D-43A4-9015-83E8B2DB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F2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F2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F2A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A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A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A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A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A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A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A0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F2A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F2A0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2A0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F2A0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F2A0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F2A0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F2A0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F2A0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F2A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2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A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2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2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2A0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F2A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2A0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2A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2A0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F2A03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135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D0153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D01536"/>
    <w:rPr>
      <w:b/>
      <w:bCs/>
    </w:rPr>
  </w:style>
  <w:style w:type="paragraph" w:styleId="ae">
    <w:name w:val="TOC Heading"/>
    <w:basedOn w:val="1"/>
    <w:next w:val="a"/>
    <w:uiPriority w:val="39"/>
    <w:unhideWhenUsed/>
    <w:qFormat/>
    <w:rsid w:val="00DD383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D383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D383B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DD383B"/>
    <w:pPr>
      <w:spacing w:after="100"/>
      <w:ind w:left="560"/>
    </w:pPr>
  </w:style>
  <w:style w:type="character" w:styleId="af">
    <w:name w:val="Hyperlink"/>
    <w:basedOn w:val="a0"/>
    <w:uiPriority w:val="99"/>
    <w:unhideWhenUsed/>
    <w:rsid w:val="00DD383B"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rsid w:val="00EA12AC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EA12AC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EA12AC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EA12AC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EA12AC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5F452-546E-4041-AA82-8E67C0C7D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51</Pages>
  <Words>8468</Words>
  <Characters>48271</Characters>
  <Application>Microsoft Office Word</Application>
  <DocSecurity>0</DocSecurity>
  <Lines>402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steshavasyuk@gmail.com</dc:creator>
  <cp:keywords/>
  <dc:description/>
  <cp:lastModifiedBy>steshavasyuk@gmail.com</cp:lastModifiedBy>
  <cp:revision>46</cp:revision>
  <dcterms:created xsi:type="dcterms:W3CDTF">2026-03-22T15:14:00Z</dcterms:created>
  <dcterms:modified xsi:type="dcterms:W3CDTF">2026-04-17T13:44:00Z</dcterms:modified>
</cp:coreProperties>
</file>