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085E" w14:textId="77777777" w:rsidR="00EB603C" w:rsidRPr="0058348F" w:rsidRDefault="00000000">
      <w:pPr>
        <w:spacing w:before="1800"/>
        <w:jc w:val="center"/>
        <w:rPr>
          <w:sz w:val="36"/>
          <w:szCs w:val="36"/>
        </w:rPr>
      </w:pPr>
      <w:r w:rsidRPr="0058348F">
        <w:rPr>
          <w:b/>
          <w:bCs/>
          <w:color w:val="2E5395"/>
          <w:sz w:val="36"/>
          <w:szCs w:val="36"/>
        </w:rPr>
        <w:t>MINI PROJECT 9</w:t>
      </w:r>
    </w:p>
    <w:p w14:paraId="3B21A3D7" w14:textId="77777777" w:rsidR="00EB603C" w:rsidRPr="0058348F" w:rsidRDefault="00000000">
      <w:pPr>
        <w:spacing w:before="60"/>
        <w:jc w:val="center"/>
        <w:rPr>
          <w:sz w:val="36"/>
          <w:szCs w:val="36"/>
        </w:rPr>
      </w:pPr>
      <w:r w:rsidRPr="0058348F">
        <w:rPr>
          <w:b/>
          <w:bCs/>
          <w:color w:val="2E5395"/>
          <w:sz w:val="36"/>
          <w:szCs w:val="36"/>
        </w:rPr>
        <w:t>GRAPH ALGORITHMS EXPLORER</w:t>
      </w:r>
    </w:p>
    <w:p w14:paraId="14973099" w14:textId="77777777" w:rsidR="00EB603C" w:rsidRDefault="00000000">
      <w:pPr>
        <w:spacing w:before="500"/>
        <w:jc w:val="center"/>
      </w:pPr>
      <w:r>
        <w:rPr>
          <w:b/>
          <w:bCs/>
          <w:color w:val="1F3864"/>
          <w:sz w:val="48"/>
          <w:szCs w:val="48"/>
        </w:rPr>
        <w:t>Worklet 1</w:t>
      </w:r>
    </w:p>
    <w:p w14:paraId="0730079F" w14:textId="77777777" w:rsidR="00EB603C" w:rsidRDefault="00000000">
      <w:pPr>
        <w:spacing w:before="120"/>
        <w:jc w:val="center"/>
      </w:pPr>
      <w:r>
        <w:rPr>
          <w:b/>
          <w:bCs/>
          <w:color w:val="1F3864"/>
          <w:sz w:val="34"/>
          <w:szCs w:val="34"/>
        </w:rPr>
        <w:t>Graph Model, Traversal and Connectivity</w:t>
      </w:r>
    </w:p>
    <w:p w14:paraId="58A10E6A" w14:textId="77777777" w:rsidR="00EB603C" w:rsidRDefault="00000000">
      <w:pPr>
        <w:spacing w:before="300"/>
        <w:jc w:val="center"/>
      </w:pPr>
      <w:r>
        <w:rPr>
          <w:i/>
          <w:iCs/>
          <w:sz w:val="26"/>
          <w:szCs w:val="26"/>
        </w:rPr>
        <w:t>Requirements and Design Document</w:t>
      </w:r>
    </w:p>
    <w:p w14:paraId="35B2E66E" w14:textId="77777777" w:rsidR="00EB603C" w:rsidRDefault="00000000">
      <w:pPr>
        <w:spacing w:before="40"/>
        <w:jc w:val="center"/>
      </w:pPr>
      <w:r>
        <w:t>Prepared for Week 3 Review</w:t>
      </w:r>
    </w:p>
    <w:p w14:paraId="2B3ECF59" w14:textId="5236EB37" w:rsidR="00EB603C" w:rsidRPr="0058348F" w:rsidRDefault="00000000">
      <w:pPr>
        <w:spacing w:before="1400"/>
        <w:jc w:val="center"/>
        <w:rPr>
          <w:sz w:val="24"/>
          <w:szCs w:val="24"/>
        </w:rPr>
      </w:pPr>
      <w:r w:rsidRPr="0058348F">
        <w:rPr>
          <w:b/>
          <w:bCs/>
          <w:sz w:val="24"/>
          <w:szCs w:val="24"/>
        </w:rPr>
        <w:t>Worklet 1 Team</w:t>
      </w:r>
      <w:r w:rsidR="0058348F">
        <w:rPr>
          <w:b/>
          <w:bCs/>
          <w:sz w:val="24"/>
          <w:szCs w:val="24"/>
        </w:rPr>
        <w:t>:</w:t>
      </w:r>
    </w:p>
    <w:p w14:paraId="23A54474" w14:textId="430AC010" w:rsidR="00EB603C" w:rsidRDefault="00000000">
      <w:pPr>
        <w:spacing w:before="20"/>
        <w:jc w:val="center"/>
        <w:rPr>
          <w:sz w:val="24"/>
          <w:szCs w:val="24"/>
        </w:rPr>
      </w:pPr>
      <w:r w:rsidRPr="0058348F">
        <w:rPr>
          <w:sz w:val="24"/>
          <w:szCs w:val="24"/>
        </w:rPr>
        <w:t>Yash (612415022</w:t>
      </w:r>
      <w:proofErr w:type="gramStart"/>
      <w:r w:rsidRPr="0058348F">
        <w:rPr>
          <w:sz w:val="24"/>
          <w:szCs w:val="24"/>
        </w:rPr>
        <w:t>)  ·</w:t>
      </w:r>
      <w:proofErr w:type="gramEnd"/>
      <w:r w:rsidRPr="0058348F">
        <w:rPr>
          <w:sz w:val="24"/>
          <w:szCs w:val="24"/>
        </w:rPr>
        <w:t xml:space="preserve">  Pranav (612415026</w:t>
      </w:r>
      <w:proofErr w:type="gramStart"/>
      <w:r w:rsidRPr="0058348F">
        <w:rPr>
          <w:sz w:val="24"/>
          <w:szCs w:val="24"/>
        </w:rPr>
        <w:t>)  ·</w:t>
      </w:r>
      <w:proofErr w:type="gramEnd"/>
      <w:r w:rsidRPr="0058348F">
        <w:rPr>
          <w:sz w:val="24"/>
          <w:szCs w:val="24"/>
        </w:rPr>
        <w:t xml:space="preserve">  Kunal (612415025</w:t>
      </w:r>
      <w:proofErr w:type="gramStart"/>
      <w:r w:rsidRPr="0058348F">
        <w:rPr>
          <w:sz w:val="24"/>
          <w:szCs w:val="24"/>
        </w:rPr>
        <w:t>)  ·</w:t>
      </w:r>
      <w:proofErr w:type="gramEnd"/>
      <w:r w:rsidRPr="0058348F">
        <w:rPr>
          <w:sz w:val="24"/>
          <w:szCs w:val="24"/>
        </w:rPr>
        <w:t xml:space="preserve">  Vedant (612415060)</w:t>
      </w:r>
    </w:p>
    <w:p w14:paraId="01B79E23" w14:textId="77777777" w:rsidR="0058348F" w:rsidRDefault="0058348F">
      <w:pPr>
        <w:spacing w:before="20"/>
        <w:jc w:val="center"/>
        <w:rPr>
          <w:sz w:val="24"/>
          <w:szCs w:val="24"/>
        </w:rPr>
      </w:pPr>
    </w:p>
    <w:p w14:paraId="64536D1D" w14:textId="4C0B9D35" w:rsidR="0058348F" w:rsidRDefault="0058348F">
      <w:pPr>
        <w:spacing w:before="20"/>
        <w:jc w:val="center"/>
        <w:rPr>
          <w:sz w:val="24"/>
          <w:szCs w:val="24"/>
        </w:rPr>
      </w:pPr>
      <w:r>
        <w:rPr>
          <w:sz w:val="24"/>
          <w:szCs w:val="24"/>
        </w:rPr>
        <w:t>Faculty Advisor:</w:t>
      </w:r>
    </w:p>
    <w:p w14:paraId="75B2CCC3" w14:textId="2A22D6A4" w:rsidR="0058348F" w:rsidRDefault="0058348F">
      <w:pPr>
        <w:spacing w:before="20"/>
        <w:jc w:val="center"/>
        <w:rPr>
          <w:sz w:val="24"/>
          <w:szCs w:val="24"/>
        </w:rPr>
      </w:pPr>
      <w:r>
        <w:rPr>
          <w:sz w:val="24"/>
          <w:szCs w:val="24"/>
        </w:rPr>
        <w:t>Dr. Soma Ghosh Mam</w:t>
      </w:r>
    </w:p>
    <w:p w14:paraId="7C1086FD" w14:textId="77777777" w:rsidR="0058348F" w:rsidRDefault="0058348F">
      <w:pPr>
        <w:spacing w:before="20"/>
        <w:jc w:val="center"/>
        <w:rPr>
          <w:sz w:val="24"/>
          <w:szCs w:val="24"/>
        </w:rPr>
      </w:pPr>
    </w:p>
    <w:p w14:paraId="221F17AE" w14:textId="6353F5DB" w:rsidR="0058348F" w:rsidRDefault="0058348F">
      <w:pPr>
        <w:spacing w:before="20"/>
        <w:jc w:val="center"/>
        <w:rPr>
          <w:sz w:val="24"/>
          <w:szCs w:val="24"/>
        </w:rPr>
      </w:pPr>
      <w:r>
        <w:rPr>
          <w:sz w:val="24"/>
          <w:szCs w:val="24"/>
        </w:rPr>
        <w:t>Co-ordinator:</w:t>
      </w:r>
    </w:p>
    <w:p w14:paraId="089C174E" w14:textId="61137678" w:rsidR="0058348F" w:rsidRPr="0058348F" w:rsidRDefault="0058348F">
      <w:pPr>
        <w:spacing w:before="20"/>
        <w:jc w:val="center"/>
        <w:rPr>
          <w:sz w:val="24"/>
          <w:szCs w:val="24"/>
        </w:rPr>
      </w:pPr>
      <w:r>
        <w:rPr>
          <w:sz w:val="24"/>
          <w:szCs w:val="24"/>
        </w:rPr>
        <w:t>Abha Mam</w:t>
      </w:r>
    </w:p>
    <w:p w14:paraId="163FD5AF" w14:textId="77777777" w:rsidR="00EB603C" w:rsidRPr="0058348F" w:rsidRDefault="00000000">
      <w:pPr>
        <w:spacing w:before="1400"/>
        <w:jc w:val="center"/>
        <w:rPr>
          <w:sz w:val="24"/>
          <w:szCs w:val="24"/>
        </w:rPr>
      </w:pPr>
      <w:r w:rsidRPr="0058348F">
        <w:rPr>
          <w:b/>
          <w:bCs/>
          <w:color w:val="1F3864"/>
          <w:sz w:val="24"/>
          <w:szCs w:val="24"/>
        </w:rPr>
        <w:t>COEP Technological University</w:t>
      </w:r>
    </w:p>
    <w:p w14:paraId="29F54F40" w14:textId="77777777" w:rsidR="00EB603C" w:rsidRPr="0058348F" w:rsidRDefault="00000000">
      <w:pPr>
        <w:spacing w:before="20"/>
        <w:jc w:val="center"/>
        <w:rPr>
          <w:sz w:val="24"/>
          <w:szCs w:val="24"/>
        </w:rPr>
      </w:pPr>
      <w:r w:rsidRPr="0058348F">
        <w:rPr>
          <w:sz w:val="24"/>
          <w:szCs w:val="24"/>
        </w:rPr>
        <w:t>Department of Computer Science and Engineering</w:t>
      </w:r>
    </w:p>
    <w:p w14:paraId="42EE1853" w14:textId="2476EB42" w:rsidR="00EB603C" w:rsidRPr="0058348F" w:rsidRDefault="0058348F">
      <w:pPr>
        <w:spacing w:before="20"/>
        <w:jc w:val="center"/>
        <w:rPr>
          <w:sz w:val="24"/>
          <w:szCs w:val="24"/>
        </w:rPr>
      </w:pPr>
      <w:r>
        <w:rPr>
          <w:sz w:val="24"/>
          <w:szCs w:val="24"/>
        </w:rPr>
        <w:t xml:space="preserve">29 </w:t>
      </w:r>
      <w:r w:rsidR="00000000" w:rsidRPr="0058348F">
        <w:rPr>
          <w:sz w:val="24"/>
          <w:szCs w:val="24"/>
        </w:rPr>
        <w:t>August 2026</w:t>
      </w:r>
    </w:p>
    <w:p w14:paraId="43280C55" w14:textId="77777777" w:rsidR="00EB603C" w:rsidRDefault="00000000">
      <w:r>
        <w:br w:type="page"/>
      </w:r>
    </w:p>
    <w:p w14:paraId="726DED18" w14:textId="77777777" w:rsidR="00EB603C" w:rsidRDefault="00000000">
      <w:pPr>
        <w:spacing w:after="240"/>
      </w:pPr>
      <w:r>
        <w:rPr>
          <w:b/>
          <w:bCs/>
          <w:color w:val="1F3864"/>
          <w:sz w:val="30"/>
          <w:szCs w:val="30"/>
        </w:rPr>
        <w:lastRenderedPageBreak/>
        <w:t>Table of Contents</w:t>
      </w:r>
    </w:p>
    <w:sdt>
      <w:sdtPr>
        <w:alias w:val="Table of Contents"/>
        <w:id w:val="928308798"/>
      </w:sdtPr>
      <w:sdtContent>
        <w:p w14:paraId="7E2DB836" w14:textId="77777777" w:rsidR="00EB603C" w:rsidRDefault="00000000">
          <w:pPr>
            <w:tabs>
              <w:tab w:val="right" w:leader="dot" w:pos="9026"/>
            </w:tabs>
            <w:spacing w:before="160" w:after="60"/>
            <w:rPr>
              <w:noProof/>
            </w:rPr>
          </w:pPr>
          <w:r>
            <w:fldChar w:fldCharType="begin"/>
          </w:r>
          <w:r>
            <w:instrText>TOC \h \o "1-3"</w:instrText>
          </w:r>
          <w:r>
            <w:fldChar w:fldCharType="separate"/>
          </w:r>
          <w:hyperlink w:anchor="_Toc1" w:history="1">
            <w:r w:rsidR="00EB603C">
              <w:rPr>
                <w:b/>
                <w:bCs/>
                <w:noProof/>
                <w:color w:val="1F3864"/>
                <w:sz w:val="21"/>
                <w:szCs w:val="21"/>
              </w:rPr>
              <w:t>1. Abstract</w:t>
            </w:r>
            <w:r w:rsidR="00EB603C">
              <w:rPr>
                <w:b/>
                <w:bCs/>
                <w:noProof/>
                <w:color w:val="1F3864"/>
                <w:sz w:val="21"/>
                <w:szCs w:val="21"/>
              </w:rPr>
              <w:tab/>
            </w:r>
            <w:r w:rsidR="00EB603C">
              <w:rPr>
                <w:b/>
                <w:bCs/>
                <w:noProof/>
                <w:color w:val="1F3864"/>
                <w:sz w:val="21"/>
                <w:szCs w:val="21"/>
              </w:rPr>
              <w:fldChar w:fldCharType="begin"/>
            </w:r>
            <w:r w:rsidR="00EB603C">
              <w:rPr>
                <w:b/>
                <w:bCs/>
                <w:noProof/>
                <w:color w:val="1F3864"/>
                <w:sz w:val="21"/>
                <w:szCs w:val="21"/>
              </w:rPr>
              <w:instrText xml:space="preserve"> PAGEREF _Toc1 \h </w:instrText>
            </w:r>
            <w:r w:rsidR="00EB603C">
              <w:rPr>
                <w:b/>
                <w:bCs/>
                <w:noProof/>
                <w:color w:val="1F3864"/>
                <w:sz w:val="21"/>
                <w:szCs w:val="21"/>
              </w:rPr>
            </w:r>
            <w:r w:rsidR="00EB603C">
              <w:rPr>
                <w:b/>
                <w:bCs/>
                <w:noProof/>
                <w:color w:val="1F3864"/>
                <w:sz w:val="21"/>
                <w:szCs w:val="21"/>
              </w:rPr>
              <w:fldChar w:fldCharType="separate"/>
            </w:r>
            <w:r w:rsidR="00EB603C">
              <w:rPr>
                <w:b/>
                <w:bCs/>
                <w:noProof/>
                <w:color w:val="1F3864"/>
                <w:sz w:val="21"/>
                <w:szCs w:val="21"/>
              </w:rPr>
              <w:t>4</w:t>
            </w:r>
            <w:r w:rsidR="00EB603C">
              <w:rPr>
                <w:b/>
                <w:bCs/>
                <w:noProof/>
                <w:color w:val="1F3864"/>
                <w:sz w:val="21"/>
                <w:szCs w:val="21"/>
              </w:rPr>
              <w:fldChar w:fldCharType="end"/>
            </w:r>
          </w:hyperlink>
        </w:p>
        <w:p w14:paraId="3B00F19E" w14:textId="77777777" w:rsidR="00EB603C" w:rsidRDefault="00EB603C">
          <w:pPr>
            <w:tabs>
              <w:tab w:val="right" w:leader="dot" w:pos="9026"/>
            </w:tabs>
            <w:spacing w:before="160" w:after="60"/>
            <w:rPr>
              <w:noProof/>
            </w:rPr>
          </w:pPr>
          <w:hyperlink w:anchor="_Toc2" w:history="1">
            <w:r>
              <w:rPr>
                <w:b/>
                <w:bCs/>
                <w:noProof/>
                <w:color w:val="1F3864"/>
                <w:sz w:val="21"/>
                <w:szCs w:val="21"/>
              </w:rPr>
              <w:t>2. Introduction</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_Toc2 \h </w:instrText>
            </w:r>
            <w:r>
              <w:rPr>
                <w:b/>
                <w:bCs/>
                <w:noProof/>
                <w:color w:val="1F3864"/>
                <w:sz w:val="21"/>
                <w:szCs w:val="21"/>
              </w:rPr>
            </w:r>
            <w:r>
              <w:rPr>
                <w:b/>
                <w:bCs/>
                <w:noProof/>
                <w:color w:val="1F3864"/>
                <w:sz w:val="21"/>
                <w:szCs w:val="21"/>
              </w:rPr>
              <w:fldChar w:fldCharType="separate"/>
            </w:r>
            <w:r>
              <w:rPr>
                <w:b/>
                <w:bCs/>
                <w:noProof/>
                <w:color w:val="1F3864"/>
                <w:sz w:val="21"/>
                <w:szCs w:val="21"/>
              </w:rPr>
              <w:t>4</w:t>
            </w:r>
            <w:r>
              <w:rPr>
                <w:b/>
                <w:bCs/>
                <w:noProof/>
                <w:color w:val="1F3864"/>
                <w:sz w:val="21"/>
                <w:szCs w:val="21"/>
              </w:rPr>
              <w:fldChar w:fldCharType="end"/>
            </w:r>
          </w:hyperlink>
        </w:p>
        <w:p w14:paraId="2E4219EF" w14:textId="77777777" w:rsidR="00EB603C" w:rsidRDefault="00EB603C">
          <w:pPr>
            <w:tabs>
              <w:tab w:val="right" w:leader="dot" w:pos="9026"/>
            </w:tabs>
            <w:spacing w:after="40"/>
            <w:ind w:left="240"/>
            <w:rPr>
              <w:noProof/>
            </w:rPr>
          </w:pPr>
          <w:hyperlink w:anchor="_Toc3" w:history="1">
            <w:r>
              <w:rPr>
                <w:noProof/>
                <w:color w:val="2E5395"/>
                <w:sz w:val="20"/>
                <w:szCs w:val="20"/>
              </w:rPr>
              <w:t>2.1 Background</w:t>
            </w:r>
            <w:r>
              <w:rPr>
                <w:noProof/>
                <w:color w:val="2E5395"/>
                <w:sz w:val="20"/>
                <w:szCs w:val="20"/>
              </w:rPr>
              <w:tab/>
            </w:r>
            <w:r>
              <w:rPr>
                <w:noProof/>
                <w:color w:val="2E5395"/>
                <w:sz w:val="20"/>
                <w:szCs w:val="20"/>
              </w:rPr>
              <w:fldChar w:fldCharType="begin"/>
            </w:r>
            <w:r>
              <w:rPr>
                <w:noProof/>
                <w:color w:val="2E5395"/>
                <w:sz w:val="20"/>
                <w:szCs w:val="20"/>
              </w:rPr>
              <w:instrText xml:space="preserve"> PAGEREF _Toc3 \h </w:instrText>
            </w:r>
            <w:r>
              <w:rPr>
                <w:noProof/>
                <w:color w:val="2E5395"/>
                <w:sz w:val="20"/>
                <w:szCs w:val="20"/>
              </w:rPr>
            </w:r>
            <w:r>
              <w:rPr>
                <w:noProof/>
                <w:color w:val="2E5395"/>
                <w:sz w:val="20"/>
                <w:szCs w:val="20"/>
              </w:rPr>
              <w:fldChar w:fldCharType="separate"/>
            </w:r>
            <w:r>
              <w:rPr>
                <w:noProof/>
                <w:color w:val="2E5395"/>
                <w:sz w:val="20"/>
                <w:szCs w:val="20"/>
              </w:rPr>
              <w:t>4</w:t>
            </w:r>
            <w:r>
              <w:rPr>
                <w:noProof/>
                <w:color w:val="2E5395"/>
                <w:sz w:val="20"/>
                <w:szCs w:val="20"/>
              </w:rPr>
              <w:fldChar w:fldCharType="end"/>
            </w:r>
          </w:hyperlink>
        </w:p>
        <w:p w14:paraId="38E9B001" w14:textId="77777777" w:rsidR="00EB603C" w:rsidRDefault="00EB603C">
          <w:pPr>
            <w:tabs>
              <w:tab w:val="right" w:leader="dot" w:pos="9026"/>
            </w:tabs>
            <w:spacing w:after="40"/>
            <w:ind w:left="240"/>
            <w:rPr>
              <w:noProof/>
            </w:rPr>
          </w:pPr>
          <w:hyperlink w:anchor="_Toc4" w:history="1">
            <w:r>
              <w:rPr>
                <w:noProof/>
                <w:color w:val="2E5395"/>
                <w:sz w:val="20"/>
                <w:szCs w:val="20"/>
              </w:rPr>
              <w:t>2.2 Problem Statement</w:t>
            </w:r>
            <w:r>
              <w:rPr>
                <w:noProof/>
                <w:color w:val="2E5395"/>
                <w:sz w:val="20"/>
                <w:szCs w:val="20"/>
              </w:rPr>
              <w:tab/>
            </w:r>
            <w:r>
              <w:rPr>
                <w:noProof/>
                <w:color w:val="2E5395"/>
                <w:sz w:val="20"/>
                <w:szCs w:val="20"/>
              </w:rPr>
              <w:fldChar w:fldCharType="begin"/>
            </w:r>
            <w:r>
              <w:rPr>
                <w:noProof/>
                <w:color w:val="2E5395"/>
                <w:sz w:val="20"/>
                <w:szCs w:val="20"/>
              </w:rPr>
              <w:instrText xml:space="preserve"> PAGEREF _Toc4 \h </w:instrText>
            </w:r>
            <w:r>
              <w:rPr>
                <w:noProof/>
                <w:color w:val="2E5395"/>
                <w:sz w:val="20"/>
                <w:szCs w:val="20"/>
              </w:rPr>
            </w:r>
            <w:r>
              <w:rPr>
                <w:noProof/>
                <w:color w:val="2E5395"/>
                <w:sz w:val="20"/>
                <w:szCs w:val="20"/>
              </w:rPr>
              <w:fldChar w:fldCharType="separate"/>
            </w:r>
            <w:r>
              <w:rPr>
                <w:noProof/>
                <w:color w:val="2E5395"/>
                <w:sz w:val="20"/>
                <w:szCs w:val="20"/>
              </w:rPr>
              <w:t>4</w:t>
            </w:r>
            <w:r>
              <w:rPr>
                <w:noProof/>
                <w:color w:val="2E5395"/>
                <w:sz w:val="20"/>
                <w:szCs w:val="20"/>
              </w:rPr>
              <w:fldChar w:fldCharType="end"/>
            </w:r>
          </w:hyperlink>
        </w:p>
        <w:p w14:paraId="7811E975" w14:textId="77777777" w:rsidR="00EB603C" w:rsidRDefault="00EB603C">
          <w:pPr>
            <w:tabs>
              <w:tab w:val="right" w:leader="dot" w:pos="9026"/>
            </w:tabs>
            <w:spacing w:before="160" w:after="60"/>
            <w:rPr>
              <w:noProof/>
            </w:rPr>
          </w:pPr>
          <w:hyperlink w:anchor="_Toc5" w:history="1">
            <w:r>
              <w:rPr>
                <w:b/>
                <w:bCs/>
                <w:noProof/>
                <w:color w:val="1F3864"/>
                <w:sz w:val="21"/>
                <w:szCs w:val="21"/>
              </w:rPr>
              <w:t>3. Objectives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 \h </w:instrText>
            </w:r>
            <w:r>
              <w:rPr>
                <w:b/>
                <w:bCs/>
                <w:noProof/>
                <w:color w:val="1F3864"/>
                <w:sz w:val="21"/>
                <w:szCs w:val="21"/>
              </w:rPr>
            </w:r>
            <w:r>
              <w:rPr>
                <w:b/>
                <w:bCs/>
                <w:noProof/>
                <w:color w:val="1F3864"/>
                <w:sz w:val="21"/>
                <w:szCs w:val="21"/>
              </w:rPr>
              <w:fldChar w:fldCharType="separate"/>
            </w:r>
            <w:r>
              <w:rPr>
                <w:b/>
                <w:bCs/>
                <w:noProof/>
                <w:color w:val="1F3864"/>
                <w:sz w:val="21"/>
                <w:szCs w:val="21"/>
              </w:rPr>
              <w:t>4</w:t>
            </w:r>
            <w:r>
              <w:rPr>
                <w:b/>
                <w:bCs/>
                <w:noProof/>
                <w:color w:val="1F3864"/>
                <w:sz w:val="21"/>
                <w:szCs w:val="21"/>
              </w:rPr>
              <w:fldChar w:fldCharType="end"/>
            </w:r>
          </w:hyperlink>
        </w:p>
        <w:p w14:paraId="62361833" w14:textId="77777777" w:rsidR="00EB603C" w:rsidRDefault="00EB603C">
          <w:pPr>
            <w:tabs>
              <w:tab w:val="right" w:leader="dot" w:pos="9026"/>
            </w:tabs>
            <w:spacing w:before="160" w:after="60"/>
            <w:rPr>
              <w:noProof/>
            </w:rPr>
          </w:pPr>
          <w:hyperlink w:anchor="_Toc6" w:history="1">
            <w:r>
              <w:rPr>
                <w:b/>
                <w:bCs/>
                <w:noProof/>
                <w:color w:val="1F3864"/>
                <w:sz w:val="21"/>
                <w:szCs w:val="21"/>
              </w:rPr>
              <w:t>4. Project Scope</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_Toc6 \h </w:instrText>
            </w:r>
            <w:r>
              <w:rPr>
                <w:b/>
                <w:bCs/>
                <w:noProof/>
                <w:color w:val="1F3864"/>
                <w:sz w:val="21"/>
                <w:szCs w:val="21"/>
              </w:rPr>
            </w:r>
            <w:r>
              <w:rPr>
                <w:b/>
                <w:bCs/>
                <w:noProof/>
                <w:color w:val="1F3864"/>
                <w:sz w:val="21"/>
                <w:szCs w:val="21"/>
              </w:rPr>
              <w:fldChar w:fldCharType="separate"/>
            </w:r>
            <w:r>
              <w:rPr>
                <w:b/>
                <w:bCs/>
                <w:noProof/>
                <w:color w:val="1F3864"/>
                <w:sz w:val="21"/>
                <w:szCs w:val="21"/>
              </w:rPr>
              <w:t>5</w:t>
            </w:r>
            <w:r>
              <w:rPr>
                <w:b/>
                <w:bCs/>
                <w:noProof/>
                <w:color w:val="1F3864"/>
                <w:sz w:val="21"/>
                <w:szCs w:val="21"/>
              </w:rPr>
              <w:fldChar w:fldCharType="end"/>
            </w:r>
          </w:hyperlink>
        </w:p>
        <w:p w14:paraId="504B4F8B" w14:textId="77777777" w:rsidR="00EB603C" w:rsidRDefault="00EB603C">
          <w:pPr>
            <w:tabs>
              <w:tab w:val="right" w:leader="dot" w:pos="9026"/>
            </w:tabs>
            <w:spacing w:after="40"/>
            <w:ind w:left="240"/>
            <w:rPr>
              <w:noProof/>
            </w:rPr>
          </w:pPr>
          <w:hyperlink w:anchor="_Toc7" w:history="1">
            <w:r>
              <w:rPr>
                <w:noProof/>
                <w:color w:val="2E5395"/>
                <w:sz w:val="20"/>
                <w:szCs w:val="20"/>
              </w:rPr>
              <w:t>4.1 Scope of the Complete Project</w:t>
            </w:r>
            <w:r>
              <w:rPr>
                <w:noProof/>
                <w:color w:val="2E5395"/>
                <w:sz w:val="20"/>
                <w:szCs w:val="20"/>
              </w:rPr>
              <w:tab/>
            </w:r>
            <w:r>
              <w:rPr>
                <w:noProof/>
                <w:color w:val="2E5395"/>
                <w:sz w:val="20"/>
                <w:szCs w:val="20"/>
              </w:rPr>
              <w:fldChar w:fldCharType="begin"/>
            </w:r>
            <w:r>
              <w:rPr>
                <w:noProof/>
                <w:color w:val="2E5395"/>
                <w:sz w:val="20"/>
                <w:szCs w:val="20"/>
              </w:rPr>
              <w:instrText xml:space="preserve"> PAGEREF _Toc7 \h </w:instrText>
            </w:r>
            <w:r>
              <w:rPr>
                <w:noProof/>
                <w:color w:val="2E5395"/>
                <w:sz w:val="20"/>
                <w:szCs w:val="20"/>
              </w:rPr>
            </w:r>
            <w:r>
              <w:rPr>
                <w:noProof/>
                <w:color w:val="2E5395"/>
                <w:sz w:val="20"/>
                <w:szCs w:val="20"/>
              </w:rPr>
              <w:fldChar w:fldCharType="separate"/>
            </w:r>
            <w:r>
              <w:rPr>
                <w:noProof/>
                <w:color w:val="2E5395"/>
                <w:sz w:val="20"/>
                <w:szCs w:val="20"/>
              </w:rPr>
              <w:t>5</w:t>
            </w:r>
            <w:r>
              <w:rPr>
                <w:noProof/>
                <w:color w:val="2E5395"/>
                <w:sz w:val="20"/>
                <w:szCs w:val="20"/>
              </w:rPr>
              <w:fldChar w:fldCharType="end"/>
            </w:r>
          </w:hyperlink>
        </w:p>
        <w:p w14:paraId="74375A5D" w14:textId="77777777" w:rsidR="00EB603C" w:rsidRDefault="00EB603C">
          <w:pPr>
            <w:tabs>
              <w:tab w:val="right" w:leader="dot" w:pos="9026"/>
            </w:tabs>
            <w:spacing w:after="40"/>
            <w:ind w:left="240"/>
            <w:rPr>
              <w:noProof/>
            </w:rPr>
          </w:pPr>
          <w:hyperlink w:anchor="_Toc8" w:history="1">
            <w:r>
              <w:rPr>
                <w:noProof/>
                <w:color w:val="2E5395"/>
                <w:sz w:val="20"/>
                <w:szCs w:val="20"/>
              </w:rPr>
              <w:t>4.2 Scope and Boundaries of Worklet 1</w:t>
            </w:r>
            <w:r>
              <w:rPr>
                <w:noProof/>
                <w:color w:val="2E5395"/>
                <w:sz w:val="20"/>
                <w:szCs w:val="20"/>
              </w:rPr>
              <w:tab/>
            </w:r>
            <w:r>
              <w:rPr>
                <w:noProof/>
                <w:color w:val="2E5395"/>
                <w:sz w:val="20"/>
                <w:szCs w:val="20"/>
              </w:rPr>
              <w:fldChar w:fldCharType="begin"/>
            </w:r>
            <w:r>
              <w:rPr>
                <w:noProof/>
                <w:color w:val="2E5395"/>
                <w:sz w:val="20"/>
                <w:szCs w:val="20"/>
              </w:rPr>
              <w:instrText xml:space="preserve"> PAGEREF _Toc8 \h </w:instrText>
            </w:r>
            <w:r>
              <w:rPr>
                <w:noProof/>
                <w:color w:val="2E5395"/>
                <w:sz w:val="20"/>
                <w:szCs w:val="20"/>
              </w:rPr>
            </w:r>
            <w:r>
              <w:rPr>
                <w:noProof/>
                <w:color w:val="2E5395"/>
                <w:sz w:val="20"/>
                <w:szCs w:val="20"/>
              </w:rPr>
              <w:fldChar w:fldCharType="separate"/>
            </w:r>
            <w:r>
              <w:rPr>
                <w:noProof/>
                <w:color w:val="2E5395"/>
                <w:sz w:val="20"/>
                <w:szCs w:val="20"/>
              </w:rPr>
              <w:t>5</w:t>
            </w:r>
            <w:r>
              <w:rPr>
                <w:noProof/>
                <w:color w:val="2E5395"/>
                <w:sz w:val="20"/>
                <w:szCs w:val="20"/>
              </w:rPr>
              <w:fldChar w:fldCharType="end"/>
            </w:r>
          </w:hyperlink>
        </w:p>
        <w:p w14:paraId="0A929DF2" w14:textId="77777777" w:rsidR="00EB603C" w:rsidRDefault="00EB603C">
          <w:pPr>
            <w:tabs>
              <w:tab w:val="right" w:leader="dot" w:pos="9026"/>
            </w:tabs>
            <w:spacing w:before="160" w:after="60"/>
            <w:rPr>
              <w:noProof/>
            </w:rPr>
          </w:pPr>
          <w:hyperlink w:anchor="_Toc9" w:history="1">
            <w:r>
              <w:rPr>
                <w:b/>
                <w:bCs/>
                <w:noProof/>
                <w:color w:val="1F3864"/>
                <w:sz w:val="21"/>
                <w:szCs w:val="21"/>
              </w:rPr>
              <w:t>5. Requirements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_Toc9 \h </w:instrText>
            </w:r>
            <w:r>
              <w:rPr>
                <w:b/>
                <w:bCs/>
                <w:noProof/>
                <w:color w:val="1F3864"/>
                <w:sz w:val="21"/>
                <w:szCs w:val="21"/>
              </w:rPr>
            </w:r>
            <w:r>
              <w:rPr>
                <w:b/>
                <w:bCs/>
                <w:noProof/>
                <w:color w:val="1F3864"/>
                <w:sz w:val="21"/>
                <w:szCs w:val="21"/>
              </w:rPr>
              <w:fldChar w:fldCharType="separate"/>
            </w:r>
            <w:r>
              <w:rPr>
                <w:b/>
                <w:bCs/>
                <w:noProof/>
                <w:color w:val="1F3864"/>
                <w:sz w:val="21"/>
                <w:szCs w:val="21"/>
              </w:rPr>
              <w:t>6</w:t>
            </w:r>
            <w:r>
              <w:rPr>
                <w:b/>
                <w:bCs/>
                <w:noProof/>
                <w:color w:val="1F3864"/>
                <w:sz w:val="21"/>
                <w:szCs w:val="21"/>
              </w:rPr>
              <w:fldChar w:fldCharType="end"/>
            </w:r>
          </w:hyperlink>
        </w:p>
        <w:p w14:paraId="35C1FFA4" w14:textId="77777777" w:rsidR="00EB603C" w:rsidRDefault="00EB603C">
          <w:pPr>
            <w:tabs>
              <w:tab w:val="right" w:leader="dot" w:pos="9026"/>
            </w:tabs>
            <w:spacing w:after="40"/>
            <w:ind w:left="240"/>
            <w:rPr>
              <w:noProof/>
            </w:rPr>
          </w:pPr>
          <w:hyperlink w:anchor="_Toc10" w:history="1">
            <w:r>
              <w:rPr>
                <w:noProof/>
                <w:color w:val="2E5395"/>
                <w:sz w:val="20"/>
                <w:szCs w:val="20"/>
              </w:rPr>
              <w:t>5.1 Functional Requirements</w:t>
            </w:r>
            <w:r>
              <w:rPr>
                <w:noProof/>
                <w:color w:val="2E5395"/>
                <w:sz w:val="20"/>
                <w:szCs w:val="20"/>
              </w:rPr>
              <w:tab/>
            </w:r>
            <w:r>
              <w:rPr>
                <w:noProof/>
                <w:color w:val="2E5395"/>
                <w:sz w:val="20"/>
                <w:szCs w:val="20"/>
              </w:rPr>
              <w:fldChar w:fldCharType="begin"/>
            </w:r>
            <w:r>
              <w:rPr>
                <w:noProof/>
                <w:color w:val="2E5395"/>
                <w:sz w:val="20"/>
                <w:szCs w:val="20"/>
              </w:rPr>
              <w:instrText xml:space="preserve"> PAGEREF _Toc10 \h </w:instrText>
            </w:r>
            <w:r>
              <w:rPr>
                <w:noProof/>
                <w:color w:val="2E5395"/>
                <w:sz w:val="20"/>
                <w:szCs w:val="20"/>
              </w:rPr>
            </w:r>
            <w:r>
              <w:rPr>
                <w:noProof/>
                <w:color w:val="2E5395"/>
                <w:sz w:val="20"/>
                <w:szCs w:val="20"/>
              </w:rPr>
              <w:fldChar w:fldCharType="separate"/>
            </w:r>
            <w:r>
              <w:rPr>
                <w:noProof/>
                <w:color w:val="2E5395"/>
                <w:sz w:val="20"/>
                <w:szCs w:val="20"/>
              </w:rPr>
              <w:t>6</w:t>
            </w:r>
            <w:r>
              <w:rPr>
                <w:noProof/>
                <w:color w:val="2E5395"/>
                <w:sz w:val="20"/>
                <w:szCs w:val="20"/>
              </w:rPr>
              <w:fldChar w:fldCharType="end"/>
            </w:r>
          </w:hyperlink>
        </w:p>
        <w:p w14:paraId="6E790F4A" w14:textId="77777777" w:rsidR="00EB603C" w:rsidRDefault="00EB603C">
          <w:pPr>
            <w:tabs>
              <w:tab w:val="right" w:leader="dot" w:pos="9026"/>
            </w:tabs>
            <w:spacing w:after="40"/>
            <w:ind w:left="240"/>
            <w:rPr>
              <w:noProof/>
            </w:rPr>
          </w:pPr>
          <w:hyperlink w:anchor="_Toc11" w:history="1">
            <w:r>
              <w:rPr>
                <w:noProof/>
                <w:color w:val="2E5395"/>
                <w:sz w:val="20"/>
                <w:szCs w:val="20"/>
              </w:rPr>
              <w:t>5.2 Non-Functional Requirements</w:t>
            </w:r>
            <w:r>
              <w:rPr>
                <w:noProof/>
                <w:color w:val="2E5395"/>
                <w:sz w:val="20"/>
                <w:szCs w:val="20"/>
              </w:rPr>
              <w:tab/>
            </w:r>
            <w:r>
              <w:rPr>
                <w:noProof/>
                <w:color w:val="2E5395"/>
                <w:sz w:val="20"/>
                <w:szCs w:val="20"/>
              </w:rPr>
              <w:fldChar w:fldCharType="begin"/>
            </w:r>
            <w:r>
              <w:rPr>
                <w:noProof/>
                <w:color w:val="2E5395"/>
                <w:sz w:val="20"/>
                <w:szCs w:val="20"/>
              </w:rPr>
              <w:instrText xml:space="preserve"> PAGEREF _Toc11 \h </w:instrText>
            </w:r>
            <w:r>
              <w:rPr>
                <w:noProof/>
                <w:color w:val="2E5395"/>
                <w:sz w:val="20"/>
                <w:szCs w:val="20"/>
              </w:rPr>
            </w:r>
            <w:r>
              <w:rPr>
                <w:noProof/>
                <w:color w:val="2E5395"/>
                <w:sz w:val="20"/>
                <w:szCs w:val="20"/>
              </w:rPr>
              <w:fldChar w:fldCharType="separate"/>
            </w:r>
            <w:r>
              <w:rPr>
                <w:noProof/>
                <w:color w:val="2E5395"/>
                <w:sz w:val="20"/>
                <w:szCs w:val="20"/>
              </w:rPr>
              <w:t>6</w:t>
            </w:r>
            <w:r>
              <w:rPr>
                <w:noProof/>
                <w:color w:val="2E5395"/>
                <w:sz w:val="20"/>
                <w:szCs w:val="20"/>
              </w:rPr>
              <w:fldChar w:fldCharType="end"/>
            </w:r>
          </w:hyperlink>
        </w:p>
        <w:p w14:paraId="354C8C7C" w14:textId="77777777" w:rsidR="00EB603C" w:rsidRDefault="00EB603C">
          <w:pPr>
            <w:tabs>
              <w:tab w:val="right" w:leader="dot" w:pos="9026"/>
            </w:tabs>
            <w:spacing w:after="40"/>
            <w:ind w:left="240"/>
            <w:rPr>
              <w:noProof/>
            </w:rPr>
          </w:pPr>
          <w:hyperlink w:anchor="_Toc12" w:history="1">
            <w:r>
              <w:rPr>
                <w:noProof/>
                <w:color w:val="2E5395"/>
                <w:sz w:val="20"/>
                <w:szCs w:val="20"/>
              </w:rPr>
              <w:t>5.3 Stakeholders</w:t>
            </w:r>
            <w:r>
              <w:rPr>
                <w:noProof/>
                <w:color w:val="2E5395"/>
                <w:sz w:val="20"/>
                <w:szCs w:val="20"/>
              </w:rPr>
              <w:tab/>
            </w:r>
            <w:r>
              <w:rPr>
                <w:noProof/>
                <w:color w:val="2E5395"/>
                <w:sz w:val="20"/>
                <w:szCs w:val="20"/>
              </w:rPr>
              <w:fldChar w:fldCharType="begin"/>
            </w:r>
            <w:r>
              <w:rPr>
                <w:noProof/>
                <w:color w:val="2E5395"/>
                <w:sz w:val="20"/>
                <w:szCs w:val="20"/>
              </w:rPr>
              <w:instrText xml:space="preserve"> PAGEREF _Toc12 \h </w:instrText>
            </w:r>
            <w:r>
              <w:rPr>
                <w:noProof/>
                <w:color w:val="2E5395"/>
                <w:sz w:val="20"/>
                <w:szCs w:val="20"/>
              </w:rPr>
            </w:r>
            <w:r>
              <w:rPr>
                <w:noProof/>
                <w:color w:val="2E5395"/>
                <w:sz w:val="20"/>
                <w:szCs w:val="20"/>
              </w:rPr>
              <w:fldChar w:fldCharType="separate"/>
            </w:r>
            <w:r>
              <w:rPr>
                <w:noProof/>
                <w:color w:val="2E5395"/>
                <w:sz w:val="20"/>
                <w:szCs w:val="20"/>
              </w:rPr>
              <w:t>7</w:t>
            </w:r>
            <w:r>
              <w:rPr>
                <w:noProof/>
                <w:color w:val="2E5395"/>
                <w:sz w:val="20"/>
                <w:szCs w:val="20"/>
              </w:rPr>
              <w:fldChar w:fldCharType="end"/>
            </w:r>
          </w:hyperlink>
        </w:p>
        <w:p w14:paraId="54B63B99" w14:textId="77777777" w:rsidR="00EB603C" w:rsidRDefault="00EB603C">
          <w:pPr>
            <w:tabs>
              <w:tab w:val="right" w:leader="dot" w:pos="9026"/>
            </w:tabs>
            <w:spacing w:after="40"/>
            <w:ind w:left="240"/>
            <w:rPr>
              <w:noProof/>
            </w:rPr>
          </w:pPr>
          <w:hyperlink w:anchor="_Toc13" w:history="1">
            <w:r>
              <w:rPr>
                <w:noProof/>
                <w:color w:val="2E5395"/>
                <w:sz w:val="20"/>
                <w:szCs w:val="20"/>
              </w:rPr>
              <w:t>5.4 Assumptions and Constraints</w:t>
            </w:r>
            <w:r>
              <w:rPr>
                <w:noProof/>
                <w:color w:val="2E5395"/>
                <w:sz w:val="20"/>
                <w:szCs w:val="20"/>
              </w:rPr>
              <w:tab/>
            </w:r>
            <w:r>
              <w:rPr>
                <w:noProof/>
                <w:color w:val="2E5395"/>
                <w:sz w:val="20"/>
                <w:szCs w:val="20"/>
              </w:rPr>
              <w:fldChar w:fldCharType="begin"/>
            </w:r>
            <w:r>
              <w:rPr>
                <w:noProof/>
                <w:color w:val="2E5395"/>
                <w:sz w:val="20"/>
                <w:szCs w:val="20"/>
              </w:rPr>
              <w:instrText xml:space="preserve"> PAGEREF _Toc13 \h </w:instrText>
            </w:r>
            <w:r>
              <w:rPr>
                <w:noProof/>
                <w:color w:val="2E5395"/>
                <w:sz w:val="20"/>
                <w:szCs w:val="20"/>
              </w:rPr>
            </w:r>
            <w:r>
              <w:rPr>
                <w:noProof/>
                <w:color w:val="2E5395"/>
                <w:sz w:val="20"/>
                <w:szCs w:val="20"/>
              </w:rPr>
              <w:fldChar w:fldCharType="separate"/>
            </w:r>
            <w:r>
              <w:rPr>
                <w:noProof/>
                <w:color w:val="2E5395"/>
                <w:sz w:val="20"/>
                <w:szCs w:val="20"/>
              </w:rPr>
              <w:t>7</w:t>
            </w:r>
            <w:r>
              <w:rPr>
                <w:noProof/>
                <w:color w:val="2E5395"/>
                <w:sz w:val="20"/>
                <w:szCs w:val="20"/>
              </w:rPr>
              <w:fldChar w:fldCharType="end"/>
            </w:r>
          </w:hyperlink>
        </w:p>
        <w:p w14:paraId="6E195284" w14:textId="77777777" w:rsidR="00EB603C" w:rsidRDefault="00EB603C">
          <w:pPr>
            <w:tabs>
              <w:tab w:val="right" w:leader="dot" w:pos="9026"/>
            </w:tabs>
            <w:spacing w:before="160" w:after="60"/>
            <w:rPr>
              <w:noProof/>
            </w:rPr>
          </w:pPr>
          <w:hyperlink w:anchor="_Toc14" w:history="1">
            <w:r>
              <w:rPr>
                <w:b/>
                <w:bCs/>
                <w:noProof/>
                <w:color w:val="1F3864"/>
                <w:sz w:val="21"/>
                <w:szCs w:val="21"/>
              </w:rPr>
              <w:t>6. System Design</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_Toc14 \h </w:instrText>
            </w:r>
            <w:r>
              <w:rPr>
                <w:b/>
                <w:bCs/>
                <w:noProof/>
                <w:color w:val="1F3864"/>
                <w:sz w:val="21"/>
                <w:szCs w:val="21"/>
              </w:rPr>
            </w:r>
            <w:r>
              <w:rPr>
                <w:b/>
                <w:bCs/>
                <w:noProof/>
                <w:color w:val="1F3864"/>
                <w:sz w:val="21"/>
                <w:szCs w:val="21"/>
              </w:rPr>
              <w:fldChar w:fldCharType="separate"/>
            </w:r>
            <w:r>
              <w:rPr>
                <w:b/>
                <w:bCs/>
                <w:noProof/>
                <w:color w:val="1F3864"/>
                <w:sz w:val="21"/>
                <w:szCs w:val="21"/>
              </w:rPr>
              <w:t>8</w:t>
            </w:r>
            <w:r>
              <w:rPr>
                <w:b/>
                <w:bCs/>
                <w:noProof/>
                <w:color w:val="1F3864"/>
                <w:sz w:val="21"/>
                <w:szCs w:val="21"/>
              </w:rPr>
              <w:fldChar w:fldCharType="end"/>
            </w:r>
          </w:hyperlink>
        </w:p>
        <w:p w14:paraId="5C7F8E68" w14:textId="77777777" w:rsidR="00EB603C" w:rsidRDefault="00EB603C">
          <w:pPr>
            <w:tabs>
              <w:tab w:val="right" w:leader="dot" w:pos="9026"/>
            </w:tabs>
            <w:spacing w:after="40"/>
            <w:ind w:left="240"/>
            <w:rPr>
              <w:noProof/>
            </w:rPr>
          </w:pPr>
          <w:hyperlink w:anchor="_Toc15" w:history="1">
            <w:r>
              <w:rPr>
                <w:noProof/>
                <w:color w:val="2E5395"/>
                <w:sz w:val="20"/>
                <w:szCs w:val="20"/>
              </w:rPr>
              <w:t>6.1 Domain Model</w:t>
            </w:r>
            <w:r>
              <w:rPr>
                <w:noProof/>
                <w:color w:val="2E5395"/>
                <w:sz w:val="20"/>
                <w:szCs w:val="20"/>
              </w:rPr>
              <w:tab/>
            </w:r>
            <w:r>
              <w:rPr>
                <w:noProof/>
                <w:color w:val="2E5395"/>
                <w:sz w:val="20"/>
                <w:szCs w:val="20"/>
              </w:rPr>
              <w:fldChar w:fldCharType="begin"/>
            </w:r>
            <w:r>
              <w:rPr>
                <w:noProof/>
                <w:color w:val="2E5395"/>
                <w:sz w:val="20"/>
                <w:szCs w:val="20"/>
              </w:rPr>
              <w:instrText xml:space="preserve"> PAGEREF _Toc15 \h </w:instrText>
            </w:r>
            <w:r>
              <w:rPr>
                <w:noProof/>
                <w:color w:val="2E5395"/>
                <w:sz w:val="20"/>
                <w:szCs w:val="20"/>
              </w:rPr>
            </w:r>
            <w:r>
              <w:rPr>
                <w:noProof/>
                <w:color w:val="2E5395"/>
                <w:sz w:val="20"/>
                <w:szCs w:val="20"/>
              </w:rPr>
              <w:fldChar w:fldCharType="separate"/>
            </w:r>
            <w:r>
              <w:rPr>
                <w:noProof/>
                <w:color w:val="2E5395"/>
                <w:sz w:val="20"/>
                <w:szCs w:val="20"/>
              </w:rPr>
              <w:t>8</w:t>
            </w:r>
            <w:r>
              <w:rPr>
                <w:noProof/>
                <w:color w:val="2E5395"/>
                <w:sz w:val="20"/>
                <w:szCs w:val="20"/>
              </w:rPr>
              <w:fldChar w:fldCharType="end"/>
            </w:r>
          </w:hyperlink>
        </w:p>
        <w:p w14:paraId="248720BF" w14:textId="77777777" w:rsidR="00EB603C" w:rsidRDefault="00EB603C">
          <w:pPr>
            <w:tabs>
              <w:tab w:val="right" w:leader="dot" w:pos="9026"/>
            </w:tabs>
            <w:spacing w:after="40"/>
            <w:ind w:left="240"/>
            <w:rPr>
              <w:noProof/>
            </w:rPr>
          </w:pPr>
          <w:hyperlink w:anchor="_Toc16" w:history="1">
            <w:r>
              <w:rPr>
                <w:noProof/>
                <w:color w:val="2E5395"/>
                <w:sz w:val="20"/>
                <w:szCs w:val="20"/>
              </w:rPr>
              <w:t>6.2 Layered Architecture</w:t>
            </w:r>
            <w:r>
              <w:rPr>
                <w:noProof/>
                <w:color w:val="2E5395"/>
                <w:sz w:val="20"/>
                <w:szCs w:val="20"/>
              </w:rPr>
              <w:tab/>
            </w:r>
            <w:r>
              <w:rPr>
                <w:noProof/>
                <w:color w:val="2E5395"/>
                <w:sz w:val="20"/>
                <w:szCs w:val="20"/>
              </w:rPr>
              <w:fldChar w:fldCharType="begin"/>
            </w:r>
            <w:r>
              <w:rPr>
                <w:noProof/>
                <w:color w:val="2E5395"/>
                <w:sz w:val="20"/>
                <w:szCs w:val="20"/>
              </w:rPr>
              <w:instrText xml:space="preserve"> PAGEREF _Toc16 \h </w:instrText>
            </w:r>
            <w:r>
              <w:rPr>
                <w:noProof/>
                <w:color w:val="2E5395"/>
                <w:sz w:val="20"/>
                <w:szCs w:val="20"/>
              </w:rPr>
            </w:r>
            <w:r>
              <w:rPr>
                <w:noProof/>
                <w:color w:val="2E5395"/>
                <w:sz w:val="20"/>
                <w:szCs w:val="20"/>
              </w:rPr>
              <w:fldChar w:fldCharType="separate"/>
            </w:r>
            <w:r>
              <w:rPr>
                <w:noProof/>
                <w:color w:val="2E5395"/>
                <w:sz w:val="20"/>
                <w:szCs w:val="20"/>
              </w:rPr>
              <w:t>8</w:t>
            </w:r>
            <w:r>
              <w:rPr>
                <w:noProof/>
                <w:color w:val="2E5395"/>
                <w:sz w:val="20"/>
                <w:szCs w:val="20"/>
              </w:rPr>
              <w:fldChar w:fldCharType="end"/>
            </w:r>
          </w:hyperlink>
        </w:p>
        <w:p w14:paraId="6F00079D" w14:textId="77777777" w:rsidR="00EB603C" w:rsidRDefault="00EB603C">
          <w:pPr>
            <w:tabs>
              <w:tab w:val="right" w:leader="dot" w:pos="9026"/>
            </w:tabs>
            <w:spacing w:after="40"/>
            <w:ind w:left="240"/>
            <w:rPr>
              <w:noProof/>
            </w:rPr>
          </w:pPr>
          <w:hyperlink w:anchor="_Toc17" w:history="1">
            <w:r>
              <w:rPr>
                <w:noProof/>
                <w:color w:val="2E5395"/>
                <w:sz w:val="20"/>
                <w:szCs w:val="20"/>
              </w:rPr>
              <w:t>6.3 Module Decomposition</w:t>
            </w:r>
            <w:r>
              <w:rPr>
                <w:noProof/>
                <w:color w:val="2E5395"/>
                <w:sz w:val="20"/>
                <w:szCs w:val="20"/>
              </w:rPr>
              <w:tab/>
            </w:r>
            <w:r>
              <w:rPr>
                <w:noProof/>
                <w:color w:val="2E5395"/>
                <w:sz w:val="20"/>
                <w:szCs w:val="20"/>
              </w:rPr>
              <w:fldChar w:fldCharType="begin"/>
            </w:r>
            <w:r>
              <w:rPr>
                <w:noProof/>
                <w:color w:val="2E5395"/>
                <w:sz w:val="20"/>
                <w:szCs w:val="20"/>
              </w:rPr>
              <w:instrText xml:space="preserve"> PAGEREF _Toc17 \h </w:instrText>
            </w:r>
            <w:r>
              <w:rPr>
                <w:noProof/>
                <w:color w:val="2E5395"/>
                <w:sz w:val="20"/>
                <w:szCs w:val="20"/>
              </w:rPr>
            </w:r>
            <w:r>
              <w:rPr>
                <w:noProof/>
                <w:color w:val="2E5395"/>
                <w:sz w:val="20"/>
                <w:szCs w:val="20"/>
              </w:rPr>
              <w:fldChar w:fldCharType="separate"/>
            </w:r>
            <w:r>
              <w:rPr>
                <w:noProof/>
                <w:color w:val="2E5395"/>
                <w:sz w:val="20"/>
                <w:szCs w:val="20"/>
              </w:rPr>
              <w:t>9</w:t>
            </w:r>
            <w:r>
              <w:rPr>
                <w:noProof/>
                <w:color w:val="2E5395"/>
                <w:sz w:val="20"/>
                <w:szCs w:val="20"/>
              </w:rPr>
              <w:fldChar w:fldCharType="end"/>
            </w:r>
          </w:hyperlink>
        </w:p>
        <w:p w14:paraId="6F311622" w14:textId="77777777" w:rsidR="00EB603C" w:rsidRDefault="00EB603C">
          <w:pPr>
            <w:tabs>
              <w:tab w:val="right" w:leader="dot" w:pos="9026"/>
            </w:tabs>
            <w:spacing w:after="40"/>
            <w:ind w:left="240"/>
            <w:rPr>
              <w:noProof/>
            </w:rPr>
          </w:pPr>
          <w:hyperlink w:anchor="_Toc18" w:history="1">
            <w:r>
              <w:rPr>
                <w:noProof/>
                <w:color w:val="2E5395"/>
                <w:sz w:val="20"/>
                <w:szCs w:val="20"/>
              </w:rPr>
              <w:t>6.4 Core Classes and Responsibilities</w:t>
            </w:r>
            <w:r>
              <w:rPr>
                <w:noProof/>
                <w:color w:val="2E5395"/>
                <w:sz w:val="20"/>
                <w:szCs w:val="20"/>
              </w:rPr>
              <w:tab/>
            </w:r>
            <w:r>
              <w:rPr>
                <w:noProof/>
                <w:color w:val="2E5395"/>
                <w:sz w:val="20"/>
                <w:szCs w:val="20"/>
              </w:rPr>
              <w:fldChar w:fldCharType="begin"/>
            </w:r>
            <w:r>
              <w:rPr>
                <w:noProof/>
                <w:color w:val="2E5395"/>
                <w:sz w:val="20"/>
                <w:szCs w:val="20"/>
              </w:rPr>
              <w:instrText xml:space="preserve"> PAGEREF _Toc18 \h </w:instrText>
            </w:r>
            <w:r>
              <w:rPr>
                <w:noProof/>
                <w:color w:val="2E5395"/>
                <w:sz w:val="20"/>
                <w:szCs w:val="20"/>
              </w:rPr>
            </w:r>
            <w:r>
              <w:rPr>
                <w:noProof/>
                <w:color w:val="2E5395"/>
                <w:sz w:val="20"/>
                <w:szCs w:val="20"/>
              </w:rPr>
              <w:fldChar w:fldCharType="separate"/>
            </w:r>
            <w:r>
              <w:rPr>
                <w:noProof/>
                <w:color w:val="2E5395"/>
                <w:sz w:val="20"/>
                <w:szCs w:val="20"/>
              </w:rPr>
              <w:t>9</w:t>
            </w:r>
            <w:r>
              <w:rPr>
                <w:noProof/>
                <w:color w:val="2E5395"/>
                <w:sz w:val="20"/>
                <w:szCs w:val="20"/>
              </w:rPr>
              <w:fldChar w:fldCharType="end"/>
            </w:r>
          </w:hyperlink>
        </w:p>
        <w:p w14:paraId="492AF92F" w14:textId="77777777" w:rsidR="00EB603C" w:rsidRDefault="00EB603C">
          <w:pPr>
            <w:tabs>
              <w:tab w:val="right" w:leader="dot" w:pos="9026"/>
            </w:tabs>
            <w:spacing w:before="160" w:after="60"/>
            <w:rPr>
              <w:noProof/>
            </w:rPr>
          </w:pPr>
          <w:hyperlink w:anchor="_Toc19" w:history="1">
            <w:r>
              <w:rPr>
                <w:b/>
                <w:bCs/>
                <w:noProof/>
                <w:color w:val="1F3864"/>
                <w:sz w:val="21"/>
                <w:szCs w:val="21"/>
              </w:rPr>
              <w:t>7. Graph Representation Design</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_Toc19 \h </w:instrText>
            </w:r>
            <w:r>
              <w:rPr>
                <w:b/>
                <w:bCs/>
                <w:noProof/>
                <w:color w:val="1F3864"/>
                <w:sz w:val="21"/>
                <w:szCs w:val="21"/>
              </w:rPr>
            </w:r>
            <w:r>
              <w:rPr>
                <w:b/>
                <w:bCs/>
                <w:noProof/>
                <w:color w:val="1F3864"/>
                <w:sz w:val="21"/>
                <w:szCs w:val="21"/>
              </w:rPr>
              <w:fldChar w:fldCharType="separate"/>
            </w:r>
            <w:r>
              <w:rPr>
                <w:b/>
                <w:bCs/>
                <w:noProof/>
                <w:color w:val="1F3864"/>
                <w:sz w:val="21"/>
                <w:szCs w:val="21"/>
              </w:rPr>
              <w:t>9</w:t>
            </w:r>
            <w:r>
              <w:rPr>
                <w:b/>
                <w:bCs/>
                <w:noProof/>
                <w:color w:val="1F3864"/>
                <w:sz w:val="21"/>
                <w:szCs w:val="21"/>
              </w:rPr>
              <w:fldChar w:fldCharType="end"/>
            </w:r>
          </w:hyperlink>
        </w:p>
        <w:p w14:paraId="10A64A08" w14:textId="77777777" w:rsidR="00EB603C" w:rsidRDefault="00EB603C">
          <w:pPr>
            <w:tabs>
              <w:tab w:val="right" w:leader="dot" w:pos="9026"/>
            </w:tabs>
            <w:spacing w:after="40"/>
            <w:ind w:left="240"/>
            <w:rPr>
              <w:noProof/>
            </w:rPr>
          </w:pPr>
          <w:hyperlink w:anchor="_Toc20" w:history="1">
            <w:r>
              <w:rPr>
                <w:noProof/>
                <w:color w:val="2E5395"/>
                <w:sz w:val="20"/>
                <w:szCs w:val="20"/>
              </w:rPr>
              <w:t>7.1 Adjacency List Representation</w:t>
            </w:r>
            <w:r>
              <w:rPr>
                <w:noProof/>
                <w:color w:val="2E5395"/>
                <w:sz w:val="20"/>
                <w:szCs w:val="20"/>
              </w:rPr>
              <w:tab/>
            </w:r>
            <w:r>
              <w:rPr>
                <w:noProof/>
                <w:color w:val="2E5395"/>
                <w:sz w:val="20"/>
                <w:szCs w:val="20"/>
              </w:rPr>
              <w:fldChar w:fldCharType="begin"/>
            </w:r>
            <w:r>
              <w:rPr>
                <w:noProof/>
                <w:color w:val="2E5395"/>
                <w:sz w:val="20"/>
                <w:szCs w:val="20"/>
              </w:rPr>
              <w:instrText xml:space="preserve"> PAGEREF _Toc20 \h </w:instrText>
            </w:r>
            <w:r>
              <w:rPr>
                <w:noProof/>
                <w:color w:val="2E5395"/>
                <w:sz w:val="20"/>
                <w:szCs w:val="20"/>
              </w:rPr>
            </w:r>
            <w:r>
              <w:rPr>
                <w:noProof/>
                <w:color w:val="2E5395"/>
                <w:sz w:val="20"/>
                <w:szCs w:val="20"/>
              </w:rPr>
              <w:fldChar w:fldCharType="separate"/>
            </w:r>
            <w:r>
              <w:rPr>
                <w:noProof/>
                <w:color w:val="2E5395"/>
                <w:sz w:val="20"/>
                <w:szCs w:val="20"/>
              </w:rPr>
              <w:t>10</w:t>
            </w:r>
            <w:r>
              <w:rPr>
                <w:noProof/>
                <w:color w:val="2E5395"/>
                <w:sz w:val="20"/>
                <w:szCs w:val="20"/>
              </w:rPr>
              <w:fldChar w:fldCharType="end"/>
            </w:r>
          </w:hyperlink>
        </w:p>
        <w:p w14:paraId="5672D318" w14:textId="77777777" w:rsidR="00EB603C" w:rsidRDefault="00EB603C">
          <w:pPr>
            <w:tabs>
              <w:tab w:val="right" w:leader="dot" w:pos="9026"/>
            </w:tabs>
            <w:spacing w:after="40"/>
            <w:ind w:left="240"/>
            <w:rPr>
              <w:noProof/>
            </w:rPr>
          </w:pPr>
          <w:hyperlink w:anchor="_Toc21" w:history="1">
            <w:r>
              <w:rPr>
                <w:noProof/>
                <w:color w:val="2E5395"/>
                <w:sz w:val="20"/>
                <w:szCs w:val="20"/>
              </w:rPr>
              <w:t>7.2 Adjacency Matrix Representation</w:t>
            </w:r>
            <w:r>
              <w:rPr>
                <w:noProof/>
                <w:color w:val="2E5395"/>
                <w:sz w:val="20"/>
                <w:szCs w:val="20"/>
              </w:rPr>
              <w:tab/>
            </w:r>
            <w:r>
              <w:rPr>
                <w:noProof/>
                <w:color w:val="2E5395"/>
                <w:sz w:val="20"/>
                <w:szCs w:val="20"/>
              </w:rPr>
              <w:fldChar w:fldCharType="begin"/>
            </w:r>
            <w:r>
              <w:rPr>
                <w:noProof/>
                <w:color w:val="2E5395"/>
                <w:sz w:val="20"/>
                <w:szCs w:val="20"/>
              </w:rPr>
              <w:instrText xml:space="preserve"> PAGEREF _Toc21 \h </w:instrText>
            </w:r>
            <w:r>
              <w:rPr>
                <w:noProof/>
                <w:color w:val="2E5395"/>
                <w:sz w:val="20"/>
                <w:szCs w:val="20"/>
              </w:rPr>
            </w:r>
            <w:r>
              <w:rPr>
                <w:noProof/>
                <w:color w:val="2E5395"/>
                <w:sz w:val="20"/>
                <w:szCs w:val="20"/>
              </w:rPr>
              <w:fldChar w:fldCharType="separate"/>
            </w:r>
            <w:r>
              <w:rPr>
                <w:noProof/>
                <w:color w:val="2E5395"/>
                <w:sz w:val="20"/>
                <w:szCs w:val="20"/>
              </w:rPr>
              <w:t>10</w:t>
            </w:r>
            <w:r>
              <w:rPr>
                <w:noProof/>
                <w:color w:val="2E5395"/>
                <w:sz w:val="20"/>
                <w:szCs w:val="20"/>
              </w:rPr>
              <w:fldChar w:fldCharType="end"/>
            </w:r>
          </w:hyperlink>
        </w:p>
        <w:p w14:paraId="0E1936C8" w14:textId="77777777" w:rsidR="00EB603C" w:rsidRDefault="00EB603C">
          <w:pPr>
            <w:tabs>
              <w:tab w:val="right" w:leader="dot" w:pos="9026"/>
            </w:tabs>
            <w:spacing w:after="40"/>
            <w:ind w:left="240"/>
            <w:rPr>
              <w:noProof/>
            </w:rPr>
          </w:pPr>
          <w:hyperlink w:anchor="_Toc22" w:history="1">
            <w:r>
              <w:rPr>
                <w:noProof/>
                <w:color w:val="2E5395"/>
                <w:sz w:val="20"/>
                <w:szCs w:val="20"/>
              </w:rPr>
              <w:t>7.3 Handling Directed, Undirected and Weighted Graphs</w:t>
            </w:r>
            <w:r>
              <w:rPr>
                <w:noProof/>
                <w:color w:val="2E5395"/>
                <w:sz w:val="20"/>
                <w:szCs w:val="20"/>
              </w:rPr>
              <w:tab/>
            </w:r>
            <w:r>
              <w:rPr>
                <w:noProof/>
                <w:color w:val="2E5395"/>
                <w:sz w:val="20"/>
                <w:szCs w:val="20"/>
              </w:rPr>
              <w:fldChar w:fldCharType="begin"/>
            </w:r>
            <w:r>
              <w:rPr>
                <w:noProof/>
                <w:color w:val="2E5395"/>
                <w:sz w:val="20"/>
                <w:szCs w:val="20"/>
              </w:rPr>
              <w:instrText xml:space="preserve"> PAGEREF _Toc22 \h </w:instrText>
            </w:r>
            <w:r>
              <w:rPr>
                <w:noProof/>
                <w:color w:val="2E5395"/>
                <w:sz w:val="20"/>
                <w:szCs w:val="20"/>
              </w:rPr>
            </w:r>
            <w:r>
              <w:rPr>
                <w:noProof/>
                <w:color w:val="2E5395"/>
                <w:sz w:val="20"/>
                <w:szCs w:val="20"/>
              </w:rPr>
              <w:fldChar w:fldCharType="separate"/>
            </w:r>
            <w:r>
              <w:rPr>
                <w:noProof/>
                <w:color w:val="2E5395"/>
                <w:sz w:val="20"/>
                <w:szCs w:val="20"/>
              </w:rPr>
              <w:t>11</w:t>
            </w:r>
            <w:r>
              <w:rPr>
                <w:noProof/>
                <w:color w:val="2E5395"/>
                <w:sz w:val="20"/>
                <w:szCs w:val="20"/>
              </w:rPr>
              <w:fldChar w:fldCharType="end"/>
            </w:r>
          </w:hyperlink>
        </w:p>
        <w:p w14:paraId="7857622E" w14:textId="77777777" w:rsidR="00EB603C" w:rsidRDefault="00EB603C">
          <w:pPr>
            <w:tabs>
              <w:tab w:val="right" w:leader="dot" w:pos="9026"/>
            </w:tabs>
            <w:spacing w:after="40"/>
            <w:ind w:left="240"/>
            <w:rPr>
              <w:noProof/>
            </w:rPr>
          </w:pPr>
          <w:hyperlink w:anchor="_Toc23" w:history="1">
            <w:r>
              <w:rPr>
                <w:noProof/>
                <w:color w:val="2E5395"/>
                <w:sz w:val="20"/>
                <w:szCs w:val="20"/>
              </w:rPr>
              <w:t>7.4 Representation Trade-offs</w:t>
            </w:r>
            <w:r>
              <w:rPr>
                <w:noProof/>
                <w:color w:val="2E5395"/>
                <w:sz w:val="20"/>
                <w:szCs w:val="20"/>
              </w:rPr>
              <w:tab/>
            </w:r>
            <w:r>
              <w:rPr>
                <w:noProof/>
                <w:color w:val="2E5395"/>
                <w:sz w:val="20"/>
                <w:szCs w:val="20"/>
              </w:rPr>
              <w:fldChar w:fldCharType="begin"/>
            </w:r>
            <w:r>
              <w:rPr>
                <w:noProof/>
                <w:color w:val="2E5395"/>
                <w:sz w:val="20"/>
                <w:szCs w:val="20"/>
              </w:rPr>
              <w:instrText xml:space="preserve"> PAGEREF _Toc23 \h </w:instrText>
            </w:r>
            <w:r>
              <w:rPr>
                <w:noProof/>
                <w:color w:val="2E5395"/>
                <w:sz w:val="20"/>
                <w:szCs w:val="20"/>
              </w:rPr>
            </w:r>
            <w:r>
              <w:rPr>
                <w:noProof/>
                <w:color w:val="2E5395"/>
                <w:sz w:val="20"/>
                <w:szCs w:val="20"/>
              </w:rPr>
              <w:fldChar w:fldCharType="separate"/>
            </w:r>
            <w:r>
              <w:rPr>
                <w:noProof/>
                <w:color w:val="2E5395"/>
                <w:sz w:val="20"/>
                <w:szCs w:val="20"/>
              </w:rPr>
              <w:t>11</w:t>
            </w:r>
            <w:r>
              <w:rPr>
                <w:noProof/>
                <w:color w:val="2E5395"/>
                <w:sz w:val="20"/>
                <w:szCs w:val="20"/>
              </w:rPr>
              <w:fldChar w:fldCharType="end"/>
            </w:r>
          </w:hyperlink>
        </w:p>
        <w:p w14:paraId="4B5E8282" w14:textId="77777777" w:rsidR="00EB603C" w:rsidRDefault="00EB603C">
          <w:pPr>
            <w:tabs>
              <w:tab w:val="right" w:leader="dot" w:pos="9026"/>
            </w:tabs>
            <w:spacing w:before="160" w:after="60"/>
            <w:rPr>
              <w:noProof/>
            </w:rPr>
          </w:pPr>
          <w:hyperlink w:anchor="_Toc24" w:history="1">
            <w:r>
              <w:rPr>
                <w:b/>
                <w:bCs/>
                <w:noProof/>
                <w:color w:val="1F3864"/>
                <w:sz w:val="21"/>
                <w:szCs w:val="21"/>
              </w:rPr>
              <w:t>8. Algorithm Design</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_Toc24 \h </w:instrText>
            </w:r>
            <w:r>
              <w:rPr>
                <w:b/>
                <w:bCs/>
                <w:noProof/>
                <w:color w:val="1F3864"/>
                <w:sz w:val="21"/>
                <w:szCs w:val="21"/>
              </w:rPr>
            </w:r>
            <w:r>
              <w:rPr>
                <w:b/>
                <w:bCs/>
                <w:noProof/>
                <w:color w:val="1F3864"/>
                <w:sz w:val="21"/>
                <w:szCs w:val="21"/>
              </w:rPr>
              <w:fldChar w:fldCharType="separate"/>
            </w:r>
            <w:r>
              <w:rPr>
                <w:b/>
                <w:bCs/>
                <w:noProof/>
                <w:color w:val="1F3864"/>
                <w:sz w:val="21"/>
                <w:szCs w:val="21"/>
              </w:rPr>
              <w:t>12</w:t>
            </w:r>
            <w:r>
              <w:rPr>
                <w:b/>
                <w:bCs/>
                <w:noProof/>
                <w:color w:val="1F3864"/>
                <w:sz w:val="21"/>
                <w:szCs w:val="21"/>
              </w:rPr>
              <w:fldChar w:fldCharType="end"/>
            </w:r>
          </w:hyperlink>
        </w:p>
        <w:p w14:paraId="03C1A28D" w14:textId="77777777" w:rsidR="00EB603C" w:rsidRDefault="00EB603C">
          <w:pPr>
            <w:tabs>
              <w:tab w:val="right" w:leader="dot" w:pos="9026"/>
            </w:tabs>
            <w:spacing w:after="40"/>
            <w:ind w:left="240"/>
            <w:rPr>
              <w:noProof/>
            </w:rPr>
          </w:pPr>
          <w:hyperlink w:anchor="_Toc25" w:history="1">
            <w:r>
              <w:rPr>
                <w:noProof/>
                <w:color w:val="2E5395"/>
                <w:sz w:val="20"/>
                <w:szCs w:val="20"/>
              </w:rPr>
              <w:t>8.1 Breadth-First Search</w:t>
            </w:r>
            <w:r>
              <w:rPr>
                <w:noProof/>
                <w:color w:val="2E5395"/>
                <w:sz w:val="20"/>
                <w:szCs w:val="20"/>
              </w:rPr>
              <w:tab/>
            </w:r>
            <w:r>
              <w:rPr>
                <w:noProof/>
                <w:color w:val="2E5395"/>
                <w:sz w:val="20"/>
                <w:szCs w:val="20"/>
              </w:rPr>
              <w:fldChar w:fldCharType="begin"/>
            </w:r>
            <w:r>
              <w:rPr>
                <w:noProof/>
                <w:color w:val="2E5395"/>
                <w:sz w:val="20"/>
                <w:szCs w:val="20"/>
              </w:rPr>
              <w:instrText xml:space="preserve"> PAGEREF _Toc25 \h </w:instrText>
            </w:r>
            <w:r>
              <w:rPr>
                <w:noProof/>
                <w:color w:val="2E5395"/>
                <w:sz w:val="20"/>
                <w:szCs w:val="20"/>
              </w:rPr>
            </w:r>
            <w:r>
              <w:rPr>
                <w:noProof/>
                <w:color w:val="2E5395"/>
                <w:sz w:val="20"/>
                <w:szCs w:val="20"/>
              </w:rPr>
              <w:fldChar w:fldCharType="separate"/>
            </w:r>
            <w:r>
              <w:rPr>
                <w:noProof/>
                <w:color w:val="2E5395"/>
                <w:sz w:val="20"/>
                <w:szCs w:val="20"/>
              </w:rPr>
              <w:t>12</w:t>
            </w:r>
            <w:r>
              <w:rPr>
                <w:noProof/>
                <w:color w:val="2E5395"/>
                <w:sz w:val="20"/>
                <w:szCs w:val="20"/>
              </w:rPr>
              <w:fldChar w:fldCharType="end"/>
            </w:r>
          </w:hyperlink>
        </w:p>
        <w:p w14:paraId="3685AF39" w14:textId="77777777" w:rsidR="00EB603C" w:rsidRDefault="00EB603C">
          <w:pPr>
            <w:tabs>
              <w:tab w:val="right" w:leader="dot" w:pos="9026"/>
            </w:tabs>
            <w:spacing w:after="40"/>
            <w:ind w:left="240"/>
            <w:rPr>
              <w:noProof/>
            </w:rPr>
          </w:pPr>
          <w:hyperlink w:anchor="_Toc26" w:history="1">
            <w:r>
              <w:rPr>
                <w:noProof/>
                <w:color w:val="2E5395"/>
                <w:sz w:val="20"/>
                <w:szCs w:val="20"/>
              </w:rPr>
              <w:t>8.2 Depth-First Search</w:t>
            </w:r>
            <w:r>
              <w:rPr>
                <w:noProof/>
                <w:color w:val="2E5395"/>
                <w:sz w:val="20"/>
                <w:szCs w:val="20"/>
              </w:rPr>
              <w:tab/>
            </w:r>
            <w:r>
              <w:rPr>
                <w:noProof/>
                <w:color w:val="2E5395"/>
                <w:sz w:val="20"/>
                <w:szCs w:val="20"/>
              </w:rPr>
              <w:fldChar w:fldCharType="begin"/>
            </w:r>
            <w:r>
              <w:rPr>
                <w:noProof/>
                <w:color w:val="2E5395"/>
                <w:sz w:val="20"/>
                <w:szCs w:val="20"/>
              </w:rPr>
              <w:instrText xml:space="preserve"> PAGEREF _Toc26 \h </w:instrText>
            </w:r>
            <w:r>
              <w:rPr>
                <w:noProof/>
                <w:color w:val="2E5395"/>
                <w:sz w:val="20"/>
                <w:szCs w:val="20"/>
              </w:rPr>
            </w:r>
            <w:r>
              <w:rPr>
                <w:noProof/>
                <w:color w:val="2E5395"/>
                <w:sz w:val="20"/>
                <w:szCs w:val="20"/>
              </w:rPr>
              <w:fldChar w:fldCharType="separate"/>
            </w:r>
            <w:r>
              <w:rPr>
                <w:noProof/>
                <w:color w:val="2E5395"/>
                <w:sz w:val="20"/>
                <w:szCs w:val="20"/>
              </w:rPr>
              <w:t>12</w:t>
            </w:r>
            <w:r>
              <w:rPr>
                <w:noProof/>
                <w:color w:val="2E5395"/>
                <w:sz w:val="20"/>
                <w:szCs w:val="20"/>
              </w:rPr>
              <w:fldChar w:fldCharType="end"/>
            </w:r>
          </w:hyperlink>
        </w:p>
        <w:p w14:paraId="419FF9CB" w14:textId="77777777" w:rsidR="00EB603C" w:rsidRDefault="00EB603C">
          <w:pPr>
            <w:tabs>
              <w:tab w:val="right" w:leader="dot" w:pos="9026"/>
            </w:tabs>
            <w:spacing w:after="40"/>
            <w:ind w:left="240"/>
            <w:rPr>
              <w:noProof/>
            </w:rPr>
          </w:pPr>
          <w:hyperlink w:anchor="_Toc27" w:history="1">
            <w:r>
              <w:rPr>
                <w:noProof/>
                <w:color w:val="2E5395"/>
                <w:sz w:val="20"/>
                <w:szCs w:val="20"/>
              </w:rPr>
              <w:t>8.3 Connected Components</w:t>
            </w:r>
            <w:r>
              <w:rPr>
                <w:noProof/>
                <w:color w:val="2E5395"/>
                <w:sz w:val="20"/>
                <w:szCs w:val="20"/>
              </w:rPr>
              <w:tab/>
            </w:r>
            <w:r>
              <w:rPr>
                <w:noProof/>
                <w:color w:val="2E5395"/>
                <w:sz w:val="20"/>
                <w:szCs w:val="20"/>
              </w:rPr>
              <w:fldChar w:fldCharType="begin"/>
            </w:r>
            <w:r>
              <w:rPr>
                <w:noProof/>
                <w:color w:val="2E5395"/>
                <w:sz w:val="20"/>
                <w:szCs w:val="20"/>
              </w:rPr>
              <w:instrText xml:space="preserve"> PAGEREF _Toc27 \h </w:instrText>
            </w:r>
            <w:r>
              <w:rPr>
                <w:noProof/>
                <w:color w:val="2E5395"/>
                <w:sz w:val="20"/>
                <w:szCs w:val="20"/>
              </w:rPr>
            </w:r>
            <w:r>
              <w:rPr>
                <w:noProof/>
                <w:color w:val="2E5395"/>
                <w:sz w:val="20"/>
                <w:szCs w:val="20"/>
              </w:rPr>
              <w:fldChar w:fldCharType="separate"/>
            </w:r>
            <w:r>
              <w:rPr>
                <w:noProof/>
                <w:color w:val="2E5395"/>
                <w:sz w:val="20"/>
                <w:szCs w:val="20"/>
              </w:rPr>
              <w:t>13</w:t>
            </w:r>
            <w:r>
              <w:rPr>
                <w:noProof/>
                <w:color w:val="2E5395"/>
                <w:sz w:val="20"/>
                <w:szCs w:val="20"/>
              </w:rPr>
              <w:fldChar w:fldCharType="end"/>
            </w:r>
          </w:hyperlink>
        </w:p>
        <w:p w14:paraId="313EC3A7" w14:textId="77777777" w:rsidR="00EB603C" w:rsidRDefault="00EB603C">
          <w:pPr>
            <w:tabs>
              <w:tab w:val="right" w:leader="dot" w:pos="9026"/>
            </w:tabs>
            <w:spacing w:after="40"/>
            <w:ind w:left="240"/>
            <w:rPr>
              <w:noProof/>
            </w:rPr>
          </w:pPr>
          <w:hyperlink w:anchor="_Toc28" w:history="1">
            <w:r>
              <w:rPr>
                <w:noProof/>
                <w:color w:val="2E5395"/>
                <w:sz w:val="20"/>
                <w:szCs w:val="20"/>
              </w:rPr>
              <w:t>8.4 Strongly Connected Components</w:t>
            </w:r>
            <w:r>
              <w:rPr>
                <w:noProof/>
                <w:color w:val="2E5395"/>
                <w:sz w:val="20"/>
                <w:szCs w:val="20"/>
              </w:rPr>
              <w:tab/>
            </w:r>
            <w:r>
              <w:rPr>
                <w:noProof/>
                <w:color w:val="2E5395"/>
                <w:sz w:val="20"/>
                <w:szCs w:val="20"/>
              </w:rPr>
              <w:fldChar w:fldCharType="begin"/>
            </w:r>
            <w:r>
              <w:rPr>
                <w:noProof/>
                <w:color w:val="2E5395"/>
                <w:sz w:val="20"/>
                <w:szCs w:val="20"/>
              </w:rPr>
              <w:instrText xml:space="preserve"> PAGEREF _Toc28 \h </w:instrText>
            </w:r>
            <w:r>
              <w:rPr>
                <w:noProof/>
                <w:color w:val="2E5395"/>
                <w:sz w:val="20"/>
                <w:szCs w:val="20"/>
              </w:rPr>
            </w:r>
            <w:r>
              <w:rPr>
                <w:noProof/>
                <w:color w:val="2E5395"/>
                <w:sz w:val="20"/>
                <w:szCs w:val="20"/>
              </w:rPr>
              <w:fldChar w:fldCharType="separate"/>
            </w:r>
            <w:r>
              <w:rPr>
                <w:noProof/>
                <w:color w:val="2E5395"/>
                <w:sz w:val="20"/>
                <w:szCs w:val="20"/>
              </w:rPr>
              <w:t>13</w:t>
            </w:r>
            <w:r>
              <w:rPr>
                <w:noProof/>
                <w:color w:val="2E5395"/>
                <w:sz w:val="20"/>
                <w:szCs w:val="20"/>
              </w:rPr>
              <w:fldChar w:fldCharType="end"/>
            </w:r>
          </w:hyperlink>
        </w:p>
        <w:p w14:paraId="4FE4AE84" w14:textId="77777777" w:rsidR="00EB603C" w:rsidRDefault="00EB603C">
          <w:pPr>
            <w:tabs>
              <w:tab w:val="right" w:leader="dot" w:pos="9026"/>
            </w:tabs>
            <w:spacing w:after="40"/>
            <w:ind w:left="240"/>
            <w:rPr>
              <w:noProof/>
            </w:rPr>
          </w:pPr>
          <w:hyperlink w:anchor="_Toc29" w:history="1">
            <w:r>
              <w:rPr>
                <w:noProof/>
                <w:color w:val="2E5395"/>
                <w:sz w:val="20"/>
                <w:szCs w:val="20"/>
              </w:rPr>
              <w:t>8.5 Cycle Detection</w:t>
            </w:r>
            <w:r>
              <w:rPr>
                <w:noProof/>
                <w:color w:val="2E5395"/>
                <w:sz w:val="20"/>
                <w:szCs w:val="20"/>
              </w:rPr>
              <w:tab/>
            </w:r>
            <w:r>
              <w:rPr>
                <w:noProof/>
                <w:color w:val="2E5395"/>
                <w:sz w:val="20"/>
                <w:szCs w:val="20"/>
              </w:rPr>
              <w:fldChar w:fldCharType="begin"/>
            </w:r>
            <w:r>
              <w:rPr>
                <w:noProof/>
                <w:color w:val="2E5395"/>
                <w:sz w:val="20"/>
                <w:szCs w:val="20"/>
              </w:rPr>
              <w:instrText xml:space="preserve"> PAGEREF _Toc29 \h </w:instrText>
            </w:r>
            <w:r>
              <w:rPr>
                <w:noProof/>
                <w:color w:val="2E5395"/>
                <w:sz w:val="20"/>
                <w:szCs w:val="20"/>
              </w:rPr>
            </w:r>
            <w:r>
              <w:rPr>
                <w:noProof/>
                <w:color w:val="2E5395"/>
                <w:sz w:val="20"/>
                <w:szCs w:val="20"/>
              </w:rPr>
              <w:fldChar w:fldCharType="separate"/>
            </w:r>
            <w:r>
              <w:rPr>
                <w:noProof/>
                <w:color w:val="2E5395"/>
                <w:sz w:val="20"/>
                <w:szCs w:val="20"/>
              </w:rPr>
              <w:t>13</w:t>
            </w:r>
            <w:r>
              <w:rPr>
                <w:noProof/>
                <w:color w:val="2E5395"/>
                <w:sz w:val="20"/>
                <w:szCs w:val="20"/>
              </w:rPr>
              <w:fldChar w:fldCharType="end"/>
            </w:r>
          </w:hyperlink>
        </w:p>
        <w:p w14:paraId="1307D76C" w14:textId="77777777" w:rsidR="00EB603C" w:rsidRDefault="00EB603C">
          <w:pPr>
            <w:tabs>
              <w:tab w:val="right" w:leader="dot" w:pos="9026"/>
            </w:tabs>
            <w:spacing w:after="40"/>
            <w:ind w:left="240"/>
            <w:rPr>
              <w:noProof/>
            </w:rPr>
          </w:pPr>
          <w:hyperlink w:anchor="_Toc30" w:history="1">
            <w:r>
              <w:rPr>
                <w:noProof/>
                <w:color w:val="2E5395"/>
                <w:sz w:val="20"/>
                <w:szCs w:val="20"/>
              </w:rPr>
              <w:t>8.6 Topological Sort</w:t>
            </w:r>
            <w:r>
              <w:rPr>
                <w:noProof/>
                <w:color w:val="2E5395"/>
                <w:sz w:val="20"/>
                <w:szCs w:val="20"/>
              </w:rPr>
              <w:tab/>
            </w:r>
            <w:r>
              <w:rPr>
                <w:noProof/>
                <w:color w:val="2E5395"/>
                <w:sz w:val="20"/>
                <w:szCs w:val="20"/>
              </w:rPr>
              <w:fldChar w:fldCharType="begin"/>
            </w:r>
            <w:r>
              <w:rPr>
                <w:noProof/>
                <w:color w:val="2E5395"/>
                <w:sz w:val="20"/>
                <w:szCs w:val="20"/>
              </w:rPr>
              <w:instrText xml:space="preserve"> PAGEREF _Toc30 \h </w:instrText>
            </w:r>
            <w:r>
              <w:rPr>
                <w:noProof/>
                <w:color w:val="2E5395"/>
                <w:sz w:val="20"/>
                <w:szCs w:val="20"/>
              </w:rPr>
            </w:r>
            <w:r>
              <w:rPr>
                <w:noProof/>
                <w:color w:val="2E5395"/>
                <w:sz w:val="20"/>
                <w:szCs w:val="20"/>
              </w:rPr>
              <w:fldChar w:fldCharType="separate"/>
            </w:r>
            <w:r>
              <w:rPr>
                <w:noProof/>
                <w:color w:val="2E5395"/>
                <w:sz w:val="20"/>
                <w:szCs w:val="20"/>
              </w:rPr>
              <w:t>14</w:t>
            </w:r>
            <w:r>
              <w:rPr>
                <w:noProof/>
                <w:color w:val="2E5395"/>
                <w:sz w:val="20"/>
                <w:szCs w:val="20"/>
              </w:rPr>
              <w:fldChar w:fldCharType="end"/>
            </w:r>
          </w:hyperlink>
        </w:p>
        <w:p w14:paraId="2EDFF911" w14:textId="77777777" w:rsidR="00EB603C" w:rsidRDefault="00EB603C">
          <w:pPr>
            <w:tabs>
              <w:tab w:val="right" w:leader="dot" w:pos="9026"/>
            </w:tabs>
            <w:spacing w:after="40"/>
            <w:ind w:left="240"/>
            <w:rPr>
              <w:noProof/>
            </w:rPr>
          </w:pPr>
          <w:hyperlink w:anchor="_Toc31" w:history="1">
            <w:r>
              <w:rPr>
                <w:noProof/>
                <w:color w:val="2E5395"/>
                <w:sz w:val="20"/>
                <w:szCs w:val="20"/>
              </w:rPr>
              <w:t>8.7 Bipartite Test</w:t>
            </w:r>
            <w:r>
              <w:rPr>
                <w:noProof/>
                <w:color w:val="2E5395"/>
                <w:sz w:val="20"/>
                <w:szCs w:val="20"/>
              </w:rPr>
              <w:tab/>
            </w:r>
            <w:r>
              <w:rPr>
                <w:noProof/>
                <w:color w:val="2E5395"/>
                <w:sz w:val="20"/>
                <w:szCs w:val="20"/>
              </w:rPr>
              <w:fldChar w:fldCharType="begin"/>
            </w:r>
            <w:r>
              <w:rPr>
                <w:noProof/>
                <w:color w:val="2E5395"/>
                <w:sz w:val="20"/>
                <w:szCs w:val="20"/>
              </w:rPr>
              <w:instrText xml:space="preserve"> PAGEREF _Toc31 \h </w:instrText>
            </w:r>
            <w:r>
              <w:rPr>
                <w:noProof/>
                <w:color w:val="2E5395"/>
                <w:sz w:val="20"/>
                <w:szCs w:val="20"/>
              </w:rPr>
            </w:r>
            <w:r>
              <w:rPr>
                <w:noProof/>
                <w:color w:val="2E5395"/>
                <w:sz w:val="20"/>
                <w:szCs w:val="20"/>
              </w:rPr>
              <w:fldChar w:fldCharType="separate"/>
            </w:r>
            <w:r>
              <w:rPr>
                <w:noProof/>
                <w:color w:val="2E5395"/>
                <w:sz w:val="20"/>
                <w:szCs w:val="20"/>
              </w:rPr>
              <w:t>14</w:t>
            </w:r>
            <w:r>
              <w:rPr>
                <w:noProof/>
                <w:color w:val="2E5395"/>
                <w:sz w:val="20"/>
                <w:szCs w:val="20"/>
              </w:rPr>
              <w:fldChar w:fldCharType="end"/>
            </w:r>
          </w:hyperlink>
        </w:p>
        <w:p w14:paraId="6162C8CE" w14:textId="77777777" w:rsidR="00EB603C" w:rsidRDefault="00EB603C">
          <w:pPr>
            <w:tabs>
              <w:tab w:val="right" w:leader="dot" w:pos="9026"/>
            </w:tabs>
            <w:spacing w:after="40"/>
            <w:ind w:left="240"/>
            <w:rPr>
              <w:noProof/>
            </w:rPr>
          </w:pPr>
          <w:hyperlink w:anchor="_Toc32" w:history="1">
            <w:r>
              <w:rPr>
                <w:noProof/>
                <w:color w:val="2E5395"/>
                <w:sz w:val="20"/>
                <w:szCs w:val="20"/>
              </w:rPr>
              <w:t>8.8 Data Structures Used and Why</w:t>
            </w:r>
            <w:r>
              <w:rPr>
                <w:noProof/>
                <w:color w:val="2E5395"/>
                <w:sz w:val="20"/>
                <w:szCs w:val="20"/>
              </w:rPr>
              <w:tab/>
            </w:r>
            <w:r>
              <w:rPr>
                <w:noProof/>
                <w:color w:val="2E5395"/>
                <w:sz w:val="20"/>
                <w:szCs w:val="20"/>
              </w:rPr>
              <w:fldChar w:fldCharType="begin"/>
            </w:r>
            <w:r>
              <w:rPr>
                <w:noProof/>
                <w:color w:val="2E5395"/>
                <w:sz w:val="20"/>
                <w:szCs w:val="20"/>
              </w:rPr>
              <w:instrText xml:space="preserve"> PAGEREF _Toc32 \h </w:instrText>
            </w:r>
            <w:r>
              <w:rPr>
                <w:noProof/>
                <w:color w:val="2E5395"/>
                <w:sz w:val="20"/>
                <w:szCs w:val="20"/>
              </w:rPr>
            </w:r>
            <w:r>
              <w:rPr>
                <w:noProof/>
                <w:color w:val="2E5395"/>
                <w:sz w:val="20"/>
                <w:szCs w:val="20"/>
              </w:rPr>
              <w:fldChar w:fldCharType="separate"/>
            </w:r>
            <w:r>
              <w:rPr>
                <w:noProof/>
                <w:color w:val="2E5395"/>
                <w:sz w:val="20"/>
                <w:szCs w:val="20"/>
              </w:rPr>
              <w:t>15</w:t>
            </w:r>
            <w:r>
              <w:rPr>
                <w:noProof/>
                <w:color w:val="2E5395"/>
                <w:sz w:val="20"/>
                <w:szCs w:val="20"/>
              </w:rPr>
              <w:fldChar w:fldCharType="end"/>
            </w:r>
          </w:hyperlink>
        </w:p>
        <w:p w14:paraId="25BE798E" w14:textId="77777777" w:rsidR="00EB603C" w:rsidRDefault="00EB603C">
          <w:pPr>
            <w:tabs>
              <w:tab w:val="right" w:leader="dot" w:pos="9026"/>
            </w:tabs>
            <w:spacing w:before="160" w:after="60"/>
            <w:rPr>
              <w:noProof/>
            </w:rPr>
          </w:pPr>
          <w:hyperlink w:anchor="_Toc33" w:history="1">
            <w:r>
              <w:rPr>
                <w:b/>
                <w:bCs/>
                <w:noProof/>
                <w:color w:val="1F3864"/>
                <w:sz w:val="21"/>
                <w:szCs w:val="21"/>
              </w:rPr>
              <w:t>9. Interfaces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_Toc33 \h </w:instrText>
            </w:r>
            <w:r>
              <w:rPr>
                <w:b/>
                <w:bCs/>
                <w:noProof/>
                <w:color w:val="1F3864"/>
                <w:sz w:val="21"/>
                <w:szCs w:val="21"/>
              </w:rPr>
            </w:r>
            <w:r>
              <w:rPr>
                <w:b/>
                <w:bCs/>
                <w:noProof/>
                <w:color w:val="1F3864"/>
                <w:sz w:val="21"/>
                <w:szCs w:val="21"/>
              </w:rPr>
              <w:fldChar w:fldCharType="separate"/>
            </w:r>
            <w:r>
              <w:rPr>
                <w:b/>
                <w:bCs/>
                <w:noProof/>
                <w:color w:val="1F3864"/>
                <w:sz w:val="21"/>
                <w:szCs w:val="21"/>
              </w:rPr>
              <w:t>15</w:t>
            </w:r>
            <w:r>
              <w:rPr>
                <w:b/>
                <w:bCs/>
                <w:noProof/>
                <w:color w:val="1F3864"/>
                <w:sz w:val="21"/>
                <w:szCs w:val="21"/>
              </w:rPr>
              <w:fldChar w:fldCharType="end"/>
            </w:r>
          </w:hyperlink>
        </w:p>
        <w:p w14:paraId="1749F396" w14:textId="77777777" w:rsidR="00EB603C" w:rsidRDefault="00EB603C">
          <w:pPr>
            <w:tabs>
              <w:tab w:val="right" w:leader="dot" w:pos="9026"/>
            </w:tabs>
            <w:spacing w:after="40"/>
            <w:ind w:left="240"/>
            <w:rPr>
              <w:noProof/>
            </w:rPr>
          </w:pPr>
          <w:hyperlink w:anchor="_Toc34" w:history="1">
            <w:r>
              <w:rPr>
                <w:noProof/>
                <w:color w:val="2E5395"/>
                <w:sz w:val="20"/>
                <w:szCs w:val="20"/>
              </w:rPr>
              <w:t>9.1 Graph and Algorithm Interfaces</w:t>
            </w:r>
            <w:r>
              <w:rPr>
                <w:noProof/>
                <w:color w:val="2E5395"/>
                <w:sz w:val="20"/>
                <w:szCs w:val="20"/>
              </w:rPr>
              <w:tab/>
            </w:r>
            <w:r>
              <w:rPr>
                <w:noProof/>
                <w:color w:val="2E5395"/>
                <w:sz w:val="20"/>
                <w:szCs w:val="20"/>
              </w:rPr>
              <w:fldChar w:fldCharType="begin"/>
            </w:r>
            <w:r>
              <w:rPr>
                <w:noProof/>
                <w:color w:val="2E5395"/>
                <w:sz w:val="20"/>
                <w:szCs w:val="20"/>
              </w:rPr>
              <w:instrText xml:space="preserve"> PAGEREF _Toc34 \h </w:instrText>
            </w:r>
            <w:r>
              <w:rPr>
                <w:noProof/>
                <w:color w:val="2E5395"/>
                <w:sz w:val="20"/>
                <w:szCs w:val="20"/>
              </w:rPr>
            </w:r>
            <w:r>
              <w:rPr>
                <w:noProof/>
                <w:color w:val="2E5395"/>
                <w:sz w:val="20"/>
                <w:szCs w:val="20"/>
              </w:rPr>
              <w:fldChar w:fldCharType="separate"/>
            </w:r>
            <w:r>
              <w:rPr>
                <w:noProof/>
                <w:color w:val="2E5395"/>
                <w:sz w:val="20"/>
                <w:szCs w:val="20"/>
              </w:rPr>
              <w:t>15</w:t>
            </w:r>
            <w:r>
              <w:rPr>
                <w:noProof/>
                <w:color w:val="2E5395"/>
                <w:sz w:val="20"/>
                <w:szCs w:val="20"/>
              </w:rPr>
              <w:fldChar w:fldCharType="end"/>
            </w:r>
          </w:hyperlink>
        </w:p>
        <w:p w14:paraId="0B128169" w14:textId="77777777" w:rsidR="00EB603C" w:rsidRDefault="00EB603C">
          <w:pPr>
            <w:tabs>
              <w:tab w:val="right" w:leader="dot" w:pos="9026"/>
            </w:tabs>
            <w:spacing w:after="40"/>
            <w:ind w:left="240"/>
            <w:rPr>
              <w:noProof/>
            </w:rPr>
          </w:pPr>
          <w:hyperlink w:anchor="_Toc35" w:history="1">
            <w:r>
              <w:rPr>
                <w:noProof/>
                <w:color w:val="2E5395"/>
                <w:sz w:val="20"/>
                <w:szCs w:val="20"/>
              </w:rPr>
              <w:t>9.2 Edge-List File Format</w:t>
            </w:r>
            <w:r>
              <w:rPr>
                <w:noProof/>
                <w:color w:val="2E5395"/>
                <w:sz w:val="20"/>
                <w:szCs w:val="20"/>
              </w:rPr>
              <w:tab/>
            </w:r>
            <w:r>
              <w:rPr>
                <w:noProof/>
                <w:color w:val="2E5395"/>
                <w:sz w:val="20"/>
                <w:szCs w:val="20"/>
              </w:rPr>
              <w:fldChar w:fldCharType="begin"/>
            </w:r>
            <w:r>
              <w:rPr>
                <w:noProof/>
                <w:color w:val="2E5395"/>
                <w:sz w:val="20"/>
                <w:szCs w:val="20"/>
              </w:rPr>
              <w:instrText xml:space="preserve"> PAGEREF _Toc35 \h </w:instrText>
            </w:r>
            <w:r>
              <w:rPr>
                <w:noProof/>
                <w:color w:val="2E5395"/>
                <w:sz w:val="20"/>
                <w:szCs w:val="20"/>
              </w:rPr>
            </w:r>
            <w:r>
              <w:rPr>
                <w:noProof/>
                <w:color w:val="2E5395"/>
                <w:sz w:val="20"/>
                <w:szCs w:val="20"/>
              </w:rPr>
              <w:fldChar w:fldCharType="separate"/>
            </w:r>
            <w:r>
              <w:rPr>
                <w:noProof/>
                <w:color w:val="2E5395"/>
                <w:sz w:val="20"/>
                <w:szCs w:val="20"/>
              </w:rPr>
              <w:t>16</w:t>
            </w:r>
            <w:r>
              <w:rPr>
                <w:noProof/>
                <w:color w:val="2E5395"/>
                <w:sz w:val="20"/>
                <w:szCs w:val="20"/>
              </w:rPr>
              <w:fldChar w:fldCharType="end"/>
            </w:r>
          </w:hyperlink>
        </w:p>
        <w:p w14:paraId="5FFB4A4C" w14:textId="77777777" w:rsidR="00EB603C" w:rsidRDefault="00EB603C">
          <w:pPr>
            <w:tabs>
              <w:tab w:val="right" w:leader="dot" w:pos="9026"/>
            </w:tabs>
            <w:spacing w:after="40"/>
            <w:ind w:left="240"/>
            <w:rPr>
              <w:noProof/>
            </w:rPr>
          </w:pPr>
          <w:hyperlink w:anchor="_Toc36" w:history="1">
            <w:r>
              <w:rPr>
                <w:noProof/>
                <w:color w:val="2E5395"/>
                <w:sz w:val="20"/>
                <w:szCs w:val="20"/>
              </w:rPr>
              <w:t>9.3 Worklet 1 – Worklet 2 Interface</w:t>
            </w:r>
            <w:r>
              <w:rPr>
                <w:noProof/>
                <w:color w:val="2E5395"/>
                <w:sz w:val="20"/>
                <w:szCs w:val="20"/>
              </w:rPr>
              <w:tab/>
            </w:r>
            <w:r>
              <w:rPr>
                <w:noProof/>
                <w:color w:val="2E5395"/>
                <w:sz w:val="20"/>
                <w:szCs w:val="20"/>
              </w:rPr>
              <w:fldChar w:fldCharType="begin"/>
            </w:r>
            <w:r>
              <w:rPr>
                <w:noProof/>
                <w:color w:val="2E5395"/>
                <w:sz w:val="20"/>
                <w:szCs w:val="20"/>
              </w:rPr>
              <w:instrText xml:space="preserve"> PAGEREF _Toc36 \h </w:instrText>
            </w:r>
            <w:r>
              <w:rPr>
                <w:noProof/>
                <w:color w:val="2E5395"/>
                <w:sz w:val="20"/>
                <w:szCs w:val="20"/>
              </w:rPr>
            </w:r>
            <w:r>
              <w:rPr>
                <w:noProof/>
                <w:color w:val="2E5395"/>
                <w:sz w:val="20"/>
                <w:szCs w:val="20"/>
              </w:rPr>
              <w:fldChar w:fldCharType="separate"/>
            </w:r>
            <w:r>
              <w:rPr>
                <w:noProof/>
                <w:color w:val="2E5395"/>
                <w:sz w:val="20"/>
                <w:szCs w:val="20"/>
              </w:rPr>
              <w:t>16</w:t>
            </w:r>
            <w:r>
              <w:rPr>
                <w:noProof/>
                <w:color w:val="2E5395"/>
                <w:sz w:val="20"/>
                <w:szCs w:val="20"/>
              </w:rPr>
              <w:fldChar w:fldCharType="end"/>
            </w:r>
          </w:hyperlink>
        </w:p>
        <w:p w14:paraId="465E2571" w14:textId="77777777" w:rsidR="00EB603C" w:rsidRDefault="00EB603C">
          <w:pPr>
            <w:tabs>
              <w:tab w:val="right" w:leader="dot" w:pos="9026"/>
            </w:tabs>
            <w:spacing w:after="40"/>
            <w:ind w:left="240"/>
            <w:rPr>
              <w:noProof/>
            </w:rPr>
          </w:pPr>
          <w:hyperlink w:anchor="_Toc37" w:history="1">
            <w:r>
              <w:rPr>
                <w:noProof/>
                <w:color w:val="2E5395"/>
                <w:sz w:val="20"/>
                <w:szCs w:val="20"/>
              </w:rPr>
              <w:t>9.4 Worklet 1 – Worklet 3 Interface</w:t>
            </w:r>
            <w:r>
              <w:rPr>
                <w:noProof/>
                <w:color w:val="2E5395"/>
                <w:sz w:val="20"/>
                <w:szCs w:val="20"/>
              </w:rPr>
              <w:tab/>
            </w:r>
            <w:r>
              <w:rPr>
                <w:noProof/>
                <w:color w:val="2E5395"/>
                <w:sz w:val="20"/>
                <w:szCs w:val="20"/>
              </w:rPr>
              <w:fldChar w:fldCharType="begin"/>
            </w:r>
            <w:r>
              <w:rPr>
                <w:noProof/>
                <w:color w:val="2E5395"/>
                <w:sz w:val="20"/>
                <w:szCs w:val="20"/>
              </w:rPr>
              <w:instrText xml:space="preserve"> PAGEREF _Toc37 \h </w:instrText>
            </w:r>
            <w:r>
              <w:rPr>
                <w:noProof/>
                <w:color w:val="2E5395"/>
                <w:sz w:val="20"/>
                <w:szCs w:val="20"/>
              </w:rPr>
            </w:r>
            <w:r>
              <w:rPr>
                <w:noProof/>
                <w:color w:val="2E5395"/>
                <w:sz w:val="20"/>
                <w:szCs w:val="20"/>
              </w:rPr>
              <w:fldChar w:fldCharType="separate"/>
            </w:r>
            <w:r>
              <w:rPr>
                <w:noProof/>
                <w:color w:val="2E5395"/>
                <w:sz w:val="20"/>
                <w:szCs w:val="20"/>
              </w:rPr>
              <w:t>16</w:t>
            </w:r>
            <w:r>
              <w:rPr>
                <w:noProof/>
                <w:color w:val="2E5395"/>
                <w:sz w:val="20"/>
                <w:szCs w:val="20"/>
              </w:rPr>
              <w:fldChar w:fldCharType="end"/>
            </w:r>
          </w:hyperlink>
        </w:p>
        <w:p w14:paraId="24CF461B" w14:textId="77777777" w:rsidR="00EB603C" w:rsidRDefault="00EB603C">
          <w:pPr>
            <w:tabs>
              <w:tab w:val="right" w:leader="dot" w:pos="9026"/>
            </w:tabs>
            <w:spacing w:before="160" w:after="60"/>
            <w:rPr>
              <w:noProof/>
            </w:rPr>
          </w:pPr>
          <w:hyperlink w:anchor="_Toc38" w:history="1">
            <w:r>
              <w:rPr>
                <w:b/>
                <w:bCs/>
                <w:noProof/>
                <w:color w:val="1F3864"/>
                <w:sz w:val="21"/>
                <w:szCs w:val="21"/>
              </w:rPr>
              <w:t>10. Design Decisions and Alternatives Considered</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_Toc38 \h </w:instrText>
            </w:r>
            <w:r>
              <w:rPr>
                <w:b/>
                <w:bCs/>
                <w:noProof/>
                <w:color w:val="1F3864"/>
                <w:sz w:val="21"/>
                <w:szCs w:val="21"/>
              </w:rPr>
            </w:r>
            <w:r>
              <w:rPr>
                <w:b/>
                <w:bCs/>
                <w:noProof/>
                <w:color w:val="1F3864"/>
                <w:sz w:val="21"/>
                <w:szCs w:val="21"/>
              </w:rPr>
              <w:fldChar w:fldCharType="separate"/>
            </w:r>
            <w:r>
              <w:rPr>
                <w:b/>
                <w:bCs/>
                <w:noProof/>
                <w:color w:val="1F3864"/>
                <w:sz w:val="21"/>
                <w:szCs w:val="21"/>
              </w:rPr>
              <w:t>17</w:t>
            </w:r>
            <w:r>
              <w:rPr>
                <w:b/>
                <w:bCs/>
                <w:noProof/>
                <w:color w:val="1F3864"/>
                <w:sz w:val="21"/>
                <w:szCs w:val="21"/>
              </w:rPr>
              <w:fldChar w:fldCharType="end"/>
            </w:r>
          </w:hyperlink>
        </w:p>
        <w:p w14:paraId="3EC13C6C" w14:textId="77777777" w:rsidR="00EB603C" w:rsidRDefault="00EB603C">
          <w:pPr>
            <w:tabs>
              <w:tab w:val="right" w:leader="dot" w:pos="9026"/>
            </w:tabs>
            <w:spacing w:after="40"/>
            <w:ind w:left="480"/>
            <w:rPr>
              <w:noProof/>
            </w:rPr>
          </w:pPr>
          <w:hyperlink w:anchor="_Toc39" w:history="1">
            <w:r>
              <w:rPr>
                <w:i/>
                <w:iCs/>
                <w:noProof/>
                <w:sz w:val="19"/>
                <w:szCs w:val="19"/>
              </w:rPr>
              <w:t>Decision 1 — A common Graph abstract base class</w:t>
            </w:r>
            <w:r>
              <w:rPr>
                <w:i/>
                <w:iCs/>
                <w:noProof/>
                <w:sz w:val="19"/>
                <w:szCs w:val="19"/>
              </w:rPr>
              <w:tab/>
            </w:r>
            <w:r>
              <w:rPr>
                <w:i/>
                <w:iCs/>
                <w:noProof/>
                <w:sz w:val="19"/>
                <w:szCs w:val="19"/>
              </w:rPr>
              <w:fldChar w:fldCharType="begin"/>
            </w:r>
            <w:r>
              <w:rPr>
                <w:i/>
                <w:iCs/>
                <w:noProof/>
                <w:sz w:val="19"/>
                <w:szCs w:val="19"/>
              </w:rPr>
              <w:instrText xml:space="preserve"> PAGEREF _Toc39 \h </w:instrText>
            </w:r>
            <w:r>
              <w:rPr>
                <w:i/>
                <w:iCs/>
                <w:noProof/>
                <w:sz w:val="19"/>
                <w:szCs w:val="19"/>
              </w:rPr>
            </w:r>
            <w:r>
              <w:rPr>
                <w:i/>
                <w:iCs/>
                <w:noProof/>
                <w:sz w:val="19"/>
                <w:szCs w:val="19"/>
              </w:rPr>
              <w:fldChar w:fldCharType="separate"/>
            </w:r>
            <w:r>
              <w:rPr>
                <w:i/>
                <w:iCs/>
                <w:noProof/>
                <w:sz w:val="19"/>
                <w:szCs w:val="19"/>
              </w:rPr>
              <w:t>17</w:t>
            </w:r>
            <w:r>
              <w:rPr>
                <w:i/>
                <w:iCs/>
                <w:noProof/>
                <w:sz w:val="19"/>
                <w:szCs w:val="19"/>
              </w:rPr>
              <w:fldChar w:fldCharType="end"/>
            </w:r>
          </w:hyperlink>
        </w:p>
        <w:p w14:paraId="1637C112" w14:textId="77777777" w:rsidR="00EB603C" w:rsidRDefault="00EB603C">
          <w:pPr>
            <w:tabs>
              <w:tab w:val="right" w:leader="dot" w:pos="9026"/>
            </w:tabs>
            <w:spacing w:after="40"/>
            <w:ind w:left="480"/>
            <w:rPr>
              <w:noProof/>
            </w:rPr>
          </w:pPr>
          <w:hyperlink w:anchor="_Toc40" w:history="1">
            <w:r>
              <w:rPr>
                <w:i/>
                <w:iCs/>
                <w:noProof/>
                <w:sz w:val="19"/>
                <w:szCs w:val="19"/>
              </w:rPr>
              <w:t>Decision 2 — Adjacency list as the default representation</w:t>
            </w:r>
            <w:r>
              <w:rPr>
                <w:i/>
                <w:iCs/>
                <w:noProof/>
                <w:sz w:val="19"/>
                <w:szCs w:val="19"/>
              </w:rPr>
              <w:tab/>
            </w:r>
            <w:r>
              <w:rPr>
                <w:i/>
                <w:iCs/>
                <w:noProof/>
                <w:sz w:val="19"/>
                <w:szCs w:val="19"/>
              </w:rPr>
              <w:fldChar w:fldCharType="begin"/>
            </w:r>
            <w:r>
              <w:rPr>
                <w:i/>
                <w:iCs/>
                <w:noProof/>
                <w:sz w:val="19"/>
                <w:szCs w:val="19"/>
              </w:rPr>
              <w:instrText xml:space="preserve"> PAGEREF _Toc40 \h </w:instrText>
            </w:r>
            <w:r>
              <w:rPr>
                <w:i/>
                <w:iCs/>
                <w:noProof/>
                <w:sz w:val="19"/>
                <w:szCs w:val="19"/>
              </w:rPr>
            </w:r>
            <w:r>
              <w:rPr>
                <w:i/>
                <w:iCs/>
                <w:noProof/>
                <w:sz w:val="19"/>
                <w:szCs w:val="19"/>
              </w:rPr>
              <w:fldChar w:fldCharType="separate"/>
            </w:r>
            <w:r>
              <w:rPr>
                <w:i/>
                <w:iCs/>
                <w:noProof/>
                <w:sz w:val="19"/>
                <w:szCs w:val="19"/>
              </w:rPr>
              <w:t>17</w:t>
            </w:r>
            <w:r>
              <w:rPr>
                <w:i/>
                <w:iCs/>
                <w:noProof/>
                <w:sz w:val="19"/>
                <w:szCs w:val="19"/>
              </w:rPr>
              <w:fldChar w:fldCharType="end"/>
            </w:r>
          </w:hyperlink>
        </w:p>
        <w:p w14:paraId="73F68E1A" w14:textId="77777777" w:rsidR="00EB603C" w:rsidRDefault="00EB603C">
          <w:pPr>
            <w:tabs>
              <w:tab w:val="right" w:leader="dot" w:pos="9026"/>
            </w:tabs>
            <w:spacing w:after="40"/>
            <w:ind w:left="480"/>
            <w:rPr>
              <w:noProof/>
            </w:rPr>
          </w:pPr>
          <w:hyperlink w:anchor="_Toc41" w:history="1">
            <w:r>
              <w:rPr>
                <w:i/>
                <w:iCs/>
                <w:noProof/>
                <w:sz w:val="19"/>
                <w:szCs w:val="19"/>
              </w:rPr>
              <w:t>Decision 3 — Kosaraju's algorithm for SCC</w:t>
            </w:r>
            <w:r>
              <w:rPr>
                <w:i/>
                <w:iCs/>
                <w:noProof/>
                <w:sz w:val="19"/>
                <w:szCs w:val="19"/>
              </w:rPr>
              <w:tab/>
            </w:r>
            <w:r>
              <w:rPr>
                <w:i/>
                <w:iCs/>
                <w:noProof/>
                <w:sz w:val="19"/>
                <w:szCs w:val="19"/>
              </w:rPr>
              <w:fldChar w:fldCharType="begin"/>
            </w:r>
            <w:r>
              <w:rPr>
                <w:i/>
                <w:iCs/>
                <w:noProof/>
                <w:sz w:val="19"/>
                <w:szCs w:val="19"/>
              </w:rPr>
              <w:instrText xml:space="preserve"> PAGEREF _Toc41 \h </w:instrText>
            </w:r>
            <w:r>
              <w:rPr>
                <w:i/>
                <w:iCs/>
                <w:noProof/>
                <w:sz w:val="19"/>
                <w:szCs w:val="19"/>
              </w:rPr>
            </w:r>
            <w:r>
              <w:rPr>
                <w:i/>
                <w:iCs/>
                <w:noProof/>
                <w:sz w:val="19"/>
                <w:szCs w:val="19"/>
              </w:rPr>
              <w:fldChar w:fldCharType="separate"/>
            </w:r>
            <w:r>
              <w:rPr>
                <w:i/>
                <w:iCs/>
                <w:noProof/>
                <w:sz w:val="19"/>
                <w:szCs w:val="19"/>
              </w:rPr>
              <w:t>17</w:t>
            </w:r>
            <w:r>
              <w:rPr>
                <w:i/>
                <w:iCs/>
                <w:noProof/>
                <w:sz w:val="19"/>
                <w:szCs w:val="19"/>
              </w:rPr>
              <w:fldChar w:fldCharType="end"/>
            </w:r>
          </w:hyperlink>
        </w:p>
        <w:p w14:paraId="54B66EFC" w14:textId="77777777" w:rsidR="00EB603C" w:rsidRDefault="00EB603C">
          <w:pPr>
            <w:tabs>
              <w:tab w:val="right" w:leader="dot" w:pos="9026"/>
            </w:tabs>
            <w:spacing w:after="40"/>
            <w:ind w:left="480"/>
            <w:rPr>
              <w:noProof/>
            </w:rPr>
          </w:pPr>
          <w:hyperlink w:anchor="_Toc42" w:history="1">
            <w:r>
              <w:rPr>
                <w:i/>
                <w:iCs/>
                <w:noProof/>
                <w:sz w:val="19"/>
                <w:szCs w:val="19"/>
              </w:rPr>
              <w:t>Decision 4 — Kahn's algorithm for topological sort</w:t>
            </w:r>
            <w:r>
              <w:rPr>
                <w:i/>
                <w:iCs/>
                <w:noProof/>
                <w:sz w:val="19"/>
                <w:szCs w:val="19"/>
              </w:rPr>
              <w:tab/>
            </w:r>
            <w:r>
              <w:rPr>
                <w:i/>
                <w:iCs/>
                <w:noProof/>
                <w:sz w:val="19"/>
                <w:szCs w:val="19"/>
              </w:rPr>
              <w:fldChar w:fldCharType="begin"/>
            </w:r>
            <w:r>
              <w:rPr>
                <w:i/>
                <w:iCs/>
                <w:noProof/>
                <w:sz w:val="19"/>
                <w:szCs w:val="19"/>
              </w:rPr>
              <w:instrText xml:space="preserve"> PAGEREF _Toc42 \h </w:instrText>
            </w:r>
            <w:r>
              <w:rPr>
                <w:i/>
                <w:iCs/>
                <w:noProof/>
                <w:sz w:val="19"/>
                <w:szCs w:val="19"/>
              </w:rPr>
            </w:r>
            <w:r>
              <w:rPr>
                <w:i/>
                <w:iCs/>
                <w:noProof/>
                <w:sz w:val="19"/>
                <w:szCs w:val="19"/>
              </w:rPr>
              <w:fldChar w:fldCharType="separate"/>
            </w:r>
            <w:r>
              <w:rPr>
                <w:i/>
                <w:iCs/>
                <w:noProof/>
                <w:sz w:val="19"/>
                <w:szCs w:val="19"/>
              </w:rPr>
              <w:t>17</w:t>
            </w:r>
            <w:r>
              <w:rPr>
                <w:i/>
                <w:iCs/>
                <w:noProof/>
                <w:sz w:val="19"/>
                <w:szCs w:val="19"/>
              </w:rPr>
              <w:fldChar w:fldCharType="end"/>
            </w:r>
          </w:hyperlink>
        </w:p>
        <w:p w14:paraId="75CC96FB" w14:textId="77777777" w:rsidR="00EB603C" w:rsidRDefault="00EB603C">
          <w:pPr>
            <w:tabs>
              <w:tab w:val="right" w:leader="dot" w:pos="9026"/>
            </w:tabs>
            <w:spacing w:after="40"/>
            <w:ind w:left="480"/>
            <w:rPr>
              <w:noProof/>
            </w:rPr>
          </w:pPr>
          <w:hyperlink w:anchor="_Toc43" w:history="1">
            <w:r>
              <w:rPr>
                <w:i/>
                <w:iCs/>
                <w:noProof/>
                <w:sz w:val="19"/>
                <w:szCs w:val="19"/>
              </w:rPr>
              <w:t>Decision 5 — Two-set cycle detection on directed graphs</w:t>
            </w:r>
            <w:r>
              <w:rPr>
                <w:i/>
                <w:iCs/>
                <w:noProof/>
                <w:sz w:val="19"/>
                <w:szCs w:val="19"/>
              </w:rPr>
              <w:tab/>
            </w:r>
            <w:r>
              <w:rPr>
                <w:i/>
                <w:iCs/>
                <w:noProof/>
                <w:sz w:val="19"/>
                <w:szCs w:val="19"/>
              </w:rPr>
              <w:fldChar w:fldCharType="begin"/>
            </w:r>
            <w:r>
              <w:rPr>
                <w:i/>
                <w:iCs/>
                <w:noProof/>
                <w:sz w:val="19"/>
                <w:szCs w:val="19"/>
              </w:rPr>
              <w:instrText xml:space="preserve"> PAGEREF _Toc43 \h </w:instrText>
            </w:r>
            <w:r>
              <w:rPr>
                <w:i/>
                <w:iCs/>
                <w:noProof/>
                <w:sz w:val="19"/>
                <w:szCs w:val="19"/>
              </w:rPr>
            </w:r>
            <w:r>
              <w:rPr>
                <w:i/>
                <w:iCs/>
                <w:noProof/>
                <w:sz w:val="19"/>
                <w:szCs w:val="19"/>
              </w:rPr>
              <w:fldChar w:fldCharType="separate"/>
            </w:r>
            <w:r>
              <w:rPr>
                <w:i/>
                <w:iCs/>
                <w:noProof/>
                <w:sz w:val="19"/>
                <w:szCs w:val="19"/>
              </w:rPr>
              <w:t>17</w:t>
            </w:r>
            <w:r>
              <w:rPr>
                <w:i/>
                <w:iCs/>
                <w:noProof/>
                <w:sz w:val="19"/>
                <w:szCs w:val="19"/>
              </w:rPr>
              <w:fldChar w:fldCharType="end"/>
            </w:r>
          </w:hyperlink>
        </w:p>
        <w:p w14:paraId="44C9086E" w14:textId="77777777" w:rsidR="00EB603C" w:rsidRDefault="00EB603C">
          <w:pPr>
            <w:tabs>
              <w:tab w:val="right" w:leader="dot" w:pos="9026"/>
            </w:tabs>
            <w:spacing w:before="160" w:after="60"/>
            <w:rPr>
              <w:noProof/>
            </w:rPr>
          </w:pPr>
          <w:hyperlink w:anchor="_Toc44" w:history="1">
            <w:r>
              <w:rPr>
                <w:b/>
                <w:bCs/>
                <w:noProof/>
                <w:color w:val="1F3864"/>
                <w:sz w:val="21"/>
                <w:szCs w:val="21"/>
              </w:rPr>
              <w:t>11. Error Handling and Edge Cases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_Toc44 \h </w:instrText>
            </w:r>
            <w:r>
              <w:rPr>
                <w:b/>
                <w:bCs/>
                <w:noProof/>
                <w:color w:val="1F3864"/>
                <w:sz w:val="21"/>
                <w:szCs w:val="21"/>
              </w:rPr>
            </w:r>
            <w:r>
              <w:rPr>
                <w:b/>
                <w:bCs/>
                <w:noProof/>
                <w:color w:val="1F3864"/>
                <w:sz w:val="21"/>
                <w:szCs w:val="21"/>
              </w:rPr>
              <w:fldChar w:fldCharType="separate"/>
            </w:r>
            <w:r>
              <w:rPr>
                <w:b/>
                <w:bCs/>
                <w:noProof/>
                <w:color w:val="1F3864"/>
                <w:sz w:val="21"/>
                <w:szCs w:val="21"/>
              </w:rPr>
              <w:t>18</w:t>
            </w:r>
            <w:r>
              <w:rPr>
                <w:b/>
                <w:bCs/>
                <w:noProof/>
                <w:color w:val="1F3864"/>
                <w:sz w:val="21"/>
                <w:szCs w:val="21"/>
              </w:rPr>
              <w:fldChar w:fldCharType="end"/>
            </w:r>
          </w:hyperlink>
        </w:p>
        <w:p w14:paraId="6F553781" w14:textId="77777777" w:rsidR="00EB603C" w:rsidRDefault="00EB603C">
          <w:pPr>
            <w:tabs>
              <w:tab w:val="right" w:leader="dot" w:pos="9026"/>
            </w:tabs>
            <w:spacing w:before="160" w:after="60"/>
            <w:rPr>
              <w:noProof/>
            </w:rPr>
          </w:pPr>
          <w:hyperlink w:anchor="_Toc45" w:history="1">
            <w:r>
              <w:rPr>
                <w:b/>
                <w:bCs/>
                <w:noProof/>
                <w:color w:val="1F3864"/>
                <w:sz w:val="21"/>
                <w:szCs w:val="21"/>
              </w:rPr>
              <w:t>12. Testing Strategy</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_Toc45 \h </w:instrText>
            </w:r>
            <w:r>
              <w:rPr>
                <w:b/>
                <w:bCs/>
                <w:noProof/>
                <w:color w:val="1F3864"/>
                <w:sz w:val="21"/>
                <w:szCs w:val="21"/>
              </w:rPr>
            </w:r>
            <w:r>
              <w:rPr>
                <w:b/>
                <w:bCs/>
                <w:noProof/>
                <w:color w:val="1F3864"/>
                <w:sz w:val="21"/>
                <w:szCs w:val="21"/>
              </w:rPr>
              <w:fldChar w:fldCharType="separate"/>
            </w:r>
            <w:r>
              <w:rPr>
                <w:b/>
                <w:bCs/>
                <w:noProof/>
                <w:color w:val="1F3864"/>
                <w:sz w:val="21"/>
                <w:szCs w:val="21"/>
              </w:rPr>
              <w:t>18</w:t>
            </w:r>
            <w:r>
              <w:rPr>
                <w:b/>
                <w:bCs/>
                <w:noProof/>
                <w:color w:val="1F3864"/>
                <w:sz w:val="21"/>
                <w:szCs w:val="21"/>
              </w:rPr>
              <w:fldChar w:fldCharType="end"/>
            </w:r>
          </w:hyperlink>
        </w:p>
        <w:p w14:paraId="333F3E02" w14:textId="77777777" w:rsidR="00EB603C" w:rsidRDefault="00EB603C">
          <w:pPr>
            <w:tabs>
              <w:tab w:val="right" w:leader="dot" w:pos="9026"/>
            </w:tabs>
            <w:spacing w:after="40"/>
            <w:ind w:left="240"/>
            <w:rPr>
              <w:noProof/>
            </w:rPr>
          </w:pPr>
          <w:hyperlink w:anchor="_Toc46" w:history="1">
            <w:r>
              <w:rPr>
                <w:noProof/>
                <w:color w:val="2E5395"/>
                <w:sz w:val="20"/>
                <w:szCs w:val="20"/>
              </w:rPr>
              <w:t>12.1 Approach</w:t>
            </w:r>
            <w:r>
              <w:rPr>
                <w:noProof/>
                <w:color w:val="2E5395"/>
                <w:sz w:val="20"/>
                <w:szCs w:val="20"/>
              </w:rPr>
              <w:tab/>
            </w:r>
            <w:r>
              <w:rPr>
                <w:noProof/>
                <w:color w:val="2E5395"/>
                <w:sz w:val="20"/>
                <w:szCs w:val="20"/>
              </w:rPr>
              <w:fldChar w:fldCharType="begin"/>
            </w:r>
            <w:r>
              <w:rPr>
                <w:noProof/>
                <w:color w:val="2E5395"/>
                <w:sz w:val="20"/>
                <w:szCs w:val="20"/>
              </w:rPr>
              <w:instrText xml:space="preserve"> PAGEREF _Toc46 \h </w:instrText>
            </w:r>
            <w:r>
              <w:rPr>
                <w:noProof/>
                <w:color w:val="2E5395"/>
                <w:sz w:val="20"/>
                <w:szCs w:val="20"/>
              </w:rPr>
            </w:r>
            <w:r>
              <w:rPr>
                <w:noProof/>
                <w:color w:val="2E5395"/>
                <w:sz w:val="20"/>
                <w:szCs w:val="20"/>
              </w:rPr>
              <w:fldChar w:fldCharType="separate"/>
            </w:r>
            <w:r>
              <w:rPr>
                <w:noProof/>
                <w:color w:val="2E5395"/>
                <w:sz w:val="20"/>
                <w:szCs w:val="20"/>
              </w:rPr>
              <w:t>18</w:t>
            </w:r>
            <w:r>
              <w:rPr>
                <w:noProof/>
                <w:color w:val="2E5395"/>
                <w:sz w:val="20"/>
                <w:szCs w:val="20"/>
              </w:rPr>
              <w:fldChar w:fldCharType="end"/>
            </w:r>
          </w:hyperlink>
        </w:p>
        <w:p w14:paraId="1C3AAD2B" w14:textId="77777777" w:rsidR="00EB603C" w:rsidRDefault="00EB603C">
          <w:pPr>
            <w:tabs>
              <w:tab w:val="right" w:leader="dot" w:pos="9026"/>
            </w:tabs>
            <w:spacing w:after="40"/>
            <w:ind w:left="240"/>
            <w:rPr>
              <w:noProof/>
            </w:rPr>
          </w:pPr>
          <w:hyperlink w:anchor="_Toc47" w:history="1">
            <w:r>
              <w:rPr>
                <w:noProof/>
                <w:color w:val="2E5395"/>
                <w:sz w:val="20"/>
                <w:szCs w:val="20"/>
              </w:rPr>
              <w:t>12.2 Representative Test Cases</w:t>
            </w:r>
            <w:r>
              <w:rPr>
                <w:noProof/>
                <w:color w:val="2E5395"/>
                <w:sz w:val="20"/>
                <w:szCs w:val="20"/>
              </w:rPr>
              <w:tab/>
            </w:r>
            <w:r>
              <w:rPr>
                <w:noProof/>
                <w:color w:val="2E5395"/>
                <w:sz w:val="20"/>
                <w:szCs w:val="20"/>
              </w:rPr>
              <w:fldChar w:fldCharType="begin"/>
            </w:r>
            <w:r>
              <w:rPr>
                <w:noProof/>
                <w:color w:val="2E5395"/>
                <w:sz w:val="20"/>
                <w:szCs w:val="20"/>
              </w:rPr>
              <w:instrText xml:space="preserve"> PAGEREF _Toc47 \h </w:instrText>
            </w:r>
            <w:r>
              <w:rPr>
                <w:noProof/>
                <w:color w:val="2E5395"/>
                <w:sz w:val="20"/>
                <w:szCs w:val="20"/>
              </w:rPr>
            </w:r>
            <w:r>
              <w:rPr>
                <w:noProof/>
                <w:color w:val="2E5395"/>
                <w:sz w:val="20"/>
                <w:szCs w:val="20"/>
              </w:rPr>
              <w:fldChar w:fldCharType="separate"/>
            </w:r>
            <w:r>
              <w:rPr>
                <w:noProof/>
                <w:color w:val="2E5395"/>
                <w:sz w:val="20"/>
                <w:szCs w:val="20"/>
              </w:rPr>
              <w:t>19</w:t>
            </w:r>
            <w:r>
              <w:rPr>
                <w:noProof/>
                <w:color w:val="2E5395"/>
                <w:sz w:val="20"/>
                <w:szCs w:val="20"/>
              </w:rPr>
              <w:fldChar w:fldCharType="end"/>
            </w:r>
          </w:hyperlink>
        </w:p>
        <w:p w14:paraId="12120751" w14:textId="77777777" w:rsidR="00EB603C" w:rsidRDefault="00EB603C">
          <w:pPr>
            <w:tabs>
              <w:tab w:val="right" w:leader="dot" w:pos="9026"/>
            </w:tabs>
            <w:spacing w:before="160" w:after="60"/>
            <w:rPr>
              <w:noProof/>
            </w:rPr>
          </w:pPr>
          <w:hyperlink w:anchor="_Toc48" w:history="1">
            <w:r>
              <w:rPr>
                <w:b/>
                <w:bCs/>
                <w:noProof/>
                <w:color w:val="1F3864"/>
                <w:sz w:val="21"/>
                <w:szCs w:val="21"/>
              </w:rPr>
              <w:t>13. Team Organisation and Development Workflow</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_Toc48 \h </w:instrText>
            </w:r>
            <w:r>
              <w:rPr>
                <w:b/>
                <w:bCs/>
                <w:noProof/>
                <w:color w:val="1F3864"/>
                <w:sz w:val="21"/>
                <w:szCs w:val="21"/>
              </w:rPr>
            </w:r>
            <w:r>
              <w:rPr>
                <w:b/>
                <w:bCs/>
                <w:noProof/>
                <w:color w:val="1F3864"/>
                <w:sz w:val="21"/>
                <w:szCs w:val="21"/>
              </w:rPr>
              <w:fldChar w:fldCharType="separate"/>
            </w:r>
            <w:r>
              <w:rPr>
                <w:b/>
                <w:bCs/>
                <w:noProof/>
                <w:color w:val="1F3864"/>
                <w:sz w:val="21"/>
                <w:szCs w:val="21"/>
              </w:rPr>
              <w:t>19</w:t>
            </w:r>
            <w:r>
              <w:rPr>
                <w:b/>
                <w:bCs/>
                <w:noProof/>
                <w:color w:val="1F3864"/>
                <w:sz w:val="21"/>
                <w:szCs w:val="21"/>
              </w:rPr>
              <w:fldChar w:fldCharType="end"/>
            </w:r>
          </w:hyperlink>
        </w:p>
        <w:p w14:paraId="58AF66D8" w14:textId="77777777" w:rsidR="00EB603C" w:rsidRDefault="00EB603C">
          <w:pPr>
            <w:tabs>
              <w:tab w:val="right" w:leader="dot" w:pos="9026"/>
            </w:tabs>
            <w:spacing w:before="160" w:after="60"/>
            <w:rPr>
              <w:noProof/>
            </w:rPr>
          </w:pPr>
          <w:hyperlink w:anchor="_Toc49" w:history="1">
            <w:r>
              <w:rPr>
                <w:b/>
                <w:bCs/>
                <w:noProof/>
                <w:color w:val="1F3864"/>
                <w:sz w:val="21"/>
                <w:szCs w:val="21"/>
              </w:rPr>
              <w:t>14. Limitations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_Toc49 \h </w:instrText>
            </w:r>
            <w:r>
              <w:rPr>
                <w:b/>
                <w:bCs/>
                <w:noProof/>
                <w:color w:val="1F3864"/>
                <w:sz w:val="21"/>
                <w:szCs w:val="21"/>
              </w:rPr>
            </w:r>
            <w:r>
              <w:rPr>
                <w:b/>
                <w:bCs/>
                <w:noProof/>
                <w:color w:val="1F3864"/>
                <w:sz w:val="21"/>
                <w:szCs w:val="21"/>
              </w:rPr>
              <w:fldChar w:fldCharType="separate"/>
            </w:r>
            <w:r>
              <w:rPr>
                <w:b/>
                <w:bCs/>
                <w:noProof/>
                <w:color w:val="1F3864"/>
                <w:sz w:val="21"/>
                <w:szCs w:val="21"/>
              </w:rPr>
              <w:t>20</w:t>
            </w:r>
            <w:r>
              <w:rPr>
                <w:b/>
                <w:bCs/>
                <w:noProof/>
                <w:color w:val="1F3864"/>
                <w:sz w:val="21"/>
                <w:szCs w:val="21"/>
              </w:rPr>
              <w:fldChar w:fldCharType="end"/>
            </w:r>
          </w:hyperlink>
        </w:p>
        <w:p w14:paraId="5C09640E" w14:textId="77777777" w:rsidR="00EB603C" w:rsidRDefault="00EB603C">
          <w:pPr>
            <w:tabs>
              <w:tab w:val="right" w:leader="dot" w:pos="9026"/>
            </w:tabs>
            <w:spacing w:before="160" w:after="60"/>
            <w:rPr>
              <w:noProof/>
            </w:rPr>
          </w:pPr>
          <w:hyperlink w:anchor="_Toc50" w:history="1">
            <w:r>
              <w:rPr>
                <w:b/>
                <w:bCs/>
                <w:noProof/>
                <w:color w:val="1F3864"/>
                <w:sz w:val="21"/>
                <w:szCs w:val="21"/>
              </w:rPr>
              <w:t>15. Future Scope</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_Toc50 \h </w:instrText>
            </w:r>
            <w:r>
              <w:rPr>
                <w:b/>
                <w:bCs/>
                <w:noProof/>
                <w:color w:val="1F3864"/>
                <w:sz w:val="21"/>
                <w:szCs w:val="21"/>
              </w:rPr>
            </w:r>
            <w:r>
              <w:rPr>
                <w:b/>
                <w:bCs/>
                <w:noProof/>
                <w:color w:val="1F3864"/>
                <w:sz w:val="21"/>
                <w:szCs w:val="21"/>
              </w:rPr>
              <w:fldChar w:fldCharType="separate"/>
            </w:r>
            <w:r>
              <w:rPr>
                <w:b/>
                <w:bCs/>
                <w:noProof/>
                <w:color w:val="1F3864"/>
                <w:sz w:val="21"/>
                <w:szCs w:val="21"/>
              </w:rPr>
              <w:t>20</w:t>
            </w:r>
            <w:r>
              <w:rPr>
                <w:b/>
                <w:bCs/>
                <w:noProof/>
                <w:color w:val="1F3864"/>
                <w:sz w:val="21"/>
                <w:szCs w:val="21"/>
              </w:rPr>
              <w:fldChar w:fldCharType="end"/>
            </w:r>
          </w:hyperlink>
        </w:p>
        <w:p w14:paraId="6F504307" w14:textId="77777777" w:rsidR="00EB603C" w:rsidRDefault="00EB603C">
          <w:pPr>
            <w:tabs>
              <w:tab w:val="right" w:leader="dot" w:pos="9026"/>
            </w:tabs>
            <w:spacing w:before="160" w:after="60"/>
            <w:rPr>
              <w:noProof/>
            </w:rPr>
          </w:pPr>
          <w:hyperlink w:anchor="_Toc51" w:history="1">
            <w:r>
              <w:rPr>
                <w:b/>
                <w:bCs/>
                <w:noProof/>
                <w:color w:val="1F3864"/>
                <w:sz w:val="21"/>
                <w:szCs w:val="21"/>
              </w:rPr>
              <w:t>16. Conclusion</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_Toc51 \h </w:instrText>
            </w:r>
            <w:r>
              <w:rPr>
                <w:b/>
                <w:bCs/>
                <w:noProof/>
                <w:color w:val="1F3864"/>
                <w:sz w:val="21"/>
                <w:szCs w:val="21"/>
              </w:rPr>
            </w:r>
            <w:r>
              <w:rPr>
                <w:b/>
                <w:bCs/>
                <w:noProof/>
                <w:color w:val="1F3864"/>
                <w:sz w:val="21"/>
                <w:szCs w:val="21"/>
              </w:rPr>
              <w:fldChar w:fldCharType="separate"/>
            </w:r>
            <w:r>
              <w:rPr>
                <w:b/>
                <w:bCs/>
                <w:noProof/>
                <w:color w:val="1F3864"/>
                <w:sz w:val="21"/>
                <w:szCs w:val="21"/>
              </w:rPr>
              <w:t>20</w:t>
            </w:r>
            <w:r>
              <w:rPr>
                <w:b/>
                <w:bCs/>
                <w:noProof/>
                <w:color w:val="1F3864"/>
                <w:sz w:val="21"/>
                <w:szCs w:val="21"/>
              </w:rPr>
              <w:fldChar w:fldCharType="end"/>
            </w:r>
          </w:hyperlink>
        </w:p>
        <w:p w14:paraId="75284A7E" w14:textId="77777777" w:rsidR="00EB603C" w:rsidRDefault="00EB603C">
          <w:pPr>
            <w:tabs>
              <w:tab w:val="right" w:leader="dot" w:pos="9026"/>
            </w:tabs>
            <w:spacing w:before="160" w:after="60"/>
            <w:rPr>
              <w:noProof/>
            </w:rPr>
          </w:pPr>
          <w:hyperlink w:anchor="_Toc52" w:history="1">
            <w:r>
              <w:rPr>
                <w:b/>
                <w:bCs/>
                <w:noProof/>
                <w:color w:val="1F3864"/>
                <w:sz w:val="21"/>
                <w:szCs w:val="21"/>
              </w:rPr>
              <w:t>Appendix A — Week 3 Deliverables Checklist</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_Toc52 \h </w:instrText>
            </w:r>
            <w:r>
              <w:rPr>
                <w:b/>
                <w:bCs/>
                <w:noProof/>
                <w:color w:val="1F3864"/>
                <w:sz w:val="21"/>
                <w:szCs w:val="21"/>
              </w:rPr>
            </w:r>
            <w:r>
              <w:rPr>
                <w:b/>
                <w:bCs/>
                <w:noProof/>
                <w:color w:val="1F3864"/>
                <w:sz w:val="21"/>
                <w:szCs w:val="21"/>
              </w:rPr>
              <w:fldChar w:fldCharType="separate"/>
            </w:r>
            <w:r>
              <w:rPr>
                <w:b/>
                <w:bCs/>
                <w:noProof/>
                <w:color w:val="1F3864"/>
                <w:sz w:val="21"/>
                <w:szCs w:val="21"/>
              </w:rPr>
              <w:t>21</w:t>
            </w:r>
            <w:r>
              <w:rPr>
                <w:b/>
                <w:bCs/>
                <w:noProof/>
                <w:color w:val="1F3864"/>
                <w:sz w:val="21"/>
                <w:szCs w:val="21"/>
              </w:rPr>
              <w:fldChar w:fldCharType="end"/>
            </w:r>
          </w:hyperlink>
        </w:p>
        <w:p w14:paraId="25BEB3CB" w14:textId="77777777" w:rsidR="00EB603C" w:rsidRDefault="00EB603C">
          <w:pPr>
            <w:tabs>
              <w:tab w:val="right" w:leader="dot" w:pos="9026"/>
            </w:tabs>
            <w:spacing w:before="160" w:after="60"/>
            <w:rPr>
              <w:noProof/>
            </w:rPr>
          </w:pPr>
          <w:hyperlink w:anchor="_Toc53" w:history="1">
            <w:r>
              <w:rPr>
                <w:b/>
                <w:bCs/>
                <w:noProof/>
                <w:color w:val="1F3864"/>
                <w:sz w:val="21"/>
                <w:szCs w:val="21"/>
              </w:rPr>
              <w:t>Appendix B — Anticipated Review and Viva Questions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_Toc53 \h </w:instrText>
            </w:r>
            <w:r>
              <w:rPr>
                <w:b/>
                <w:bCs/>
                <w:noProof/>
                <w:color w:val="1F3864"/>
                <w:sz w:val="21"/>
                <w:szCs w:val="21"/>
              </w:rPr>
            </w:r>
            <w:r>
              <w:rPr>
                <w:b/>
                <w:bCs/>
                <w:noProof/>
                <w:color w:val="1F3864"/>
                <w:sz w:val="21"/>
                <w:szCs w:val="21"/>
              </w:rPr>
              <w:fldChar w:fldCharType="separate"/>
            </w:r>
            <w:r>
              <w:rPr>
                <w:b/>
                <w:bCs/>
                <w:noProof/>
                <w:color w:val="1F3864"/>
                <w:sz w:val="21"/>
                <w:szCs w:val="21"/>
              </w:rPr>
              <w:t>21</w:t>
            </w:r>
            <w:r>
              <w:rPr>
                <w:b/>
                <w:bCs/>
                <w:noProof/>
                <w:color w:val="1F3864"/>
                <w:sz w:val="21"/>
                <w:szCs w:val="21"/>
              </w:rPr>
              <w:fldChar w:fldCharType="end"/>
            </w:r>
          </w:hyperlink>
        </w:p>
        <w:p w14:paraId="20043B81" w14:textId="77777777" w:rsidR="00EB603C" w:rsidRDefault="00EB603C">
          <w:pPr>
            <w:tabs>
              <w:tab w:val="right" w:leader="dot" w:pos="9026"/>
            </w:tabs>
            <w:spacing w:before="160" w:after="60"/>
          </w:pPr>
          <w:hyperlink w:anchor="_Toc54" w:history="1">
            <w:r>
              <w:rPr>
                <w:b/>
                <w:bCs/>
                <w:noProof/>
                <w:color w:val="1F3864"/>
                <w:sz w:val="21"/>
                <w:szCs w:val="21"/>
              </w:rPr>
              <w:t>References</w:t>
            </w:r>
            <w:r>
              <w:rPr>
                <w:b/>
                <w:bCs/>
                <w:noProof/>
                <w:color w:val="1F3864"/>
                <w:sz w:val="21"/>
                <w:szCs w:val="21"/>
              </w:rPr>
              <w:tab/>
            </w:r>
            <w:r>
              <w:rPr>
                <w:b/>
                <w:bCs/>
                <w:noProof/>
                <w:color w:val="1F3864"/>
                <w:sz w:val="21"/>
                <w:szCs w:val="21"/>
              </w:rPr>
              <w:fldChar w:fldCharType="begin"/>
            </w:r>
            <w:r>
              <w:rPr>
                <w:b/>
                <w:bCs/>
                <w:noProof/>
                <w:color w:val="1F3864"/>
                <w:sz w:val="21"/>
                <w:szCs w:val="21"/>
              </w:rPr>
              <w:instrText xml:space="preserve"> PAGEREF _Toc54 \h </w:instrText>
            </w:r>
            <w:r>
              <w:rPr>
                <w:b/>
                <w:bCs/>
                <w:noProof/>
                <w:color w:val="1F3864"/>
                <w:sz w:val="21"/>
                <w:szCs w:val="21"/>
              </w:rPr>
            </w:r>
            <w:r>
              <w:rPr>
                <w:b/>
                <w:bCs/>
                <w:noProof/>
                <w:color w:val="1F3864"/>
                <w:sz w:val="21"/>
                <w:szCs w:val="21"/>
              </w:rPr>
              <w:fldChar w:fldCharType="separate"/>
            </w:r>
            <w:r>
              <w:rPr>
                <w:b/>
                <w:bCs/>
                <w:noProof/>
                <w:color w:val="1F3864"/>
                <w:sz w:val="21"/>
                <w:szCs w:val="21"/>
              </w:rPr>
              <w:t>21</w:t>
            </w:r>
            <w:r>
              <w:rPr>
                <w:b/>
                <w:bCs/>
                <w:noProof/>
                <w:color w:val="1F3864"/>
                <w:sz w:val="21"/>
                <w:szCs w:val="21"/>
              </w:rPr>
              <w:fldChar w:fldCharType="end"/>
            </w:r>
          </w:hyperlink>
          <w:r w:rsidR="00000000">
            <w:fldChar w:fldCharType="end"/>
          </w:r>
        </w:p>
      </w:sdtContent>
    </w:sdt>
    <w:p w14:paraId="5D6B85A6" w14:textId="77777777" w:rsidR="00EB603C" w:rsidRDefault="00000000">
      <w:r>
        <w:br w:type="page"/>
      </w:r>
    </w:p>
    <w:p w14:paraId="00F31D95" w14:textId="77777777" w:rsidR="00EB603C" w:rsidRDefault="00000000">
      <w:pPr>
        <w:pStyle w:val="Heading1"/>
        <w:pBdr>
          <w:bottom w:val="single" w:sz="6" w:space="6" w:color="B9C2D0"/>
        </w:pBdr>
        <w:spacing w:before="420" w:after="200"/>
      </w:pPr>
      <w:bookmarkStart w:id="0" w:name="_Toc1"/>
      <w:r>
        <w:lastRenderedPageBreak/>
        <w:t>1. Abstract</w:t>
      </w:r>
      <w:bookmarkEnd w:id="0"/>
    </w:p>
    <w:p w14:paraId="09C27C4D" w14:textId="77777777" w:rsidR="00EB603C" w:rsidRDefault="00000000">
      <w:pPr>
        <w:spacing w:after="160" w:line="300" w:lineRule="auto"/>
      </w:pPr>
      <w:r>
        <w:t>This document presents the requirements and design for Worklet 1 of the Graph Algorithms Explorer, a three-worklet Python project built without any graph library. Worklet 1 is responsible for the graph model itself: two hand-built representations (adjacency list and adjacency matrix), the core traversal algorithms BFS and DFS, and the connectivity algorithms — connected components, strongly connected components, cycle detection, topological sort, and a bipartite test. The document sets out the functional and non-functional requirements, the layered architecture that keeps algorithms independent of the underlying representation, the design of each algorithm together with the alternatives that were considered, the interfaces shared with Worklet 2 and Worklet 3, and the testing strategy used to validate the implementation. It closes with the current limitations of the design and the items still pending agreement with the other worklet teams.</w:t>
      </w:r>
    </w:p>
    <w:p w14:paraId="05275F08" w14:textId="77777777" w:rsidR="00EB603C" w:rsidRDefault="00000000">
      <w:pPr>
        <w:pStyle w:val="Heading1"/>
        <w:pBdr>
          <w:bottom w:val="single" w:sz="6" w:space="6" w:color="B9C2D0"/>
        </w:pBdr>
        <w:spacing w:before="420" w:after="200"/>
      </w:pPr>
      <w:bookmarkStart w:id="1" w:name="_Toc2"/>
      <w:r>
        <w:t>2. Introduction</w:t>
      </w:r>
      <w:bookmarkEnd w:id="1"/>
    </w:p>
    <w:p w14:paraId="527578B4" w14:textId="77777777" w:rsidR="00EB603C" w:rsidRDefault="00000000">
      <w:pPr>
        <w:pStyle w:val="Heading2"/>
        <w:spacing w:before="320" w:after="140"/>
      </w:pPr>
      <w:bookmarkStart w:id="2" w:name="_Toc3"/>
      <w:r>
        <w:t>2.1 Background</w:t>
      </w:r>
      <w:bookmarkEnd w:id="2"/>
    </w:p>
    <w:p w14:paraId="7FA47BD3" w14:textId="77777777" w:rsidR="00EB603C" w:rsidRDefault="00000000">
      <w:pPr>
        <w:spacing w:after="160" w:line="300" w:lineRule="auto"/>
      </w:pPr>
      <w:r>
        <w:t>Graph theory is used across a wide range of computational problems, from network routing to scheduling and circuit design. Working with graphs effectively requires more than knowing the theory: it requires representing a graph efficiently in memory, traversing it correctly, and applying the classic algorithms with a clear understanding of why each one works. The Graph Algorithms Explorer is a foundation-level toolkit that builds this stack from first principles — no graph libraries, no hidden abstractions. Every structure and algorithm is implemented by the team.</w:t>
      </w:r>
    </w:p>
    <w:p w14:paraId="642F3B7F" w14:textId="77777777" w:rsidR="00EB603C" w:rsidRDefault="00000000">
      <w:pPr>
        <w:spacing w:after="160" w:line="300" w:lineRule="auto"/>
      </w:pPr>
      <w:r>
        <w:t>The project is split into three worklets that are developed independently but must integrate cleanly. Worklet 2 builds the weighted-graph algorithms (Dijkstra, Bellman–Ford, minimum spanning trees) and Worklet 3 builds structural analysis, visualisation, and benchmarking. Both of these depend on the graph model and interfaces that Worklet 1 defines, which is why fixing the shared contracts early is treated as a priority rather than an afterthought.</w:t>
      </w:r>
    </w:p>
    <w:p w14:paraId="030A5C12" w14:textId="77777777" w:rsidR="00EB603C" w:rsidRDefault="00000000">
      <w:pPr>
        <w:pStyle w:val="Heading2"/>
        <w:spacing w:before="320" w:after="140"/>
      </w:pPr>
      <w:bookmarkStart w:id="3" w:name="_Toc4"/>
      <w:r>
        <w:t>2.2 Problem Statement</w:t>
      </w:r>
      <w:bookmarkEnd w:id="3"/>
    </w:p>
    <w:p w14:paraId="3F7AC55A" w14:textId="77777777" w:rsidR="00EB603C" w:rsidRDefault="00000000">
      <w:pPr>
        <w:spacing w:after="160" w:line="300" w:lineRule="auto"/>
      </w:pPr>
      <w:r>
        <w:t>Worklet 1 must provide a correct, representation-independent foundation for the rest of the project: two working graph representations, traversal algorithms that behave identically regardless of which representation they run on, and a set of connectivity algorithms that a downstream team can consume without inspecting Worklet 1's internals. The central design problem is keeping the algorithm layer completely decoupled from how the graph happens to be stored, so that adjacency list and adjacency matrix can be swapped without touching a single line of algorithm code.</w:t>
      </w:r>
    </w:p>
    <w:p w14:paraId="63F1EAFB" w14:textId="77777777" w:rsidR="00EB603C" w:rsidRDefault="00000000">
      <w:pPr>
        <w:pStyle w:val="Heading1"/>
        <w:pBdr>
          <w:bottom w:val="single" w:sz="6" w:space="6" w:color="B9C2D0"/>
        </w:pBdr>
        <w:spacing w:before="420" w:after="200"/>
      </w:pPr>
      <w:bookmarkStart w:id="4" w:name="_Toc5"/>
      <w:r>
        <w:t>3. Objectives</w:t>
      </w:r>
      <w:bookmarkEnd w:id="4"/>
    </w:p>
    <w:p w14:paraId="52D0957F" w14:textId="77777777" w:rsidR="00EB603C" w:rsidRDefault="00000000">
      <w:pPr>
        <w:pStyle w:val="ListParagraph"/>
        <w:numPr>
          <w:ilvl w:val="0"/>
          <w:numId w:val="2"/>
        </w:numPr>
        <w:spacing w:after="80" w:line="290" w:lineRule="auto"/>
      </w:pPr>
      <w:r>
        <w:t>Build the adjacency list and adjacency matrix representations from first principles.</w:t>
      </w:r>
    </w:p>
    <w:p w14:paraId="2703FBB6" w14:textId="77777777" w:rsidR="00EB603C" w:rsidRDefault="00000000">
      <w:pPr>
        <w:pStyle w:val="ListParagraph"/>
        <w:numPr>
          <w:ilvl w:val="0"/>
          <w:numId w:val="2"/>
        </w:numPr>
        <w:spacing w:after="80" w:line="290" w:lineRule="auto"/>
      </w:pPr>
      <w:r>
        <w:t>Implement BFS and DFS and be able to explain why each is correct.</w:t>
      </w:r>
    </w:p>
    <w:p w14:paraId="5EDC2F09" w14:textId="77777777" w:rsidR="00EB603C" w:rsidRDefault="00000000">
      <w:pPr>
        <w:pStyle w:val="ListParagraph"/>
        <w:numPr>
          <w:ilvl w:val="0"/>
          <w:numId w:val="2"/>
        </w:numPr>
        <w:spacing w:after="80" w:line="290" w:lineRule="auto"/>
      </w:pPr>
      <w:r>
        <w:lastRenderedPageBreak/>
        <w:t>Implement the connectivity algorithms: connected components, strongly connected components, and cycle detection.</w:t>
      </w:r>
    </w:p>
    <w:p w14:paraId="400555C5" w14:textId="77777777" w:rsidR="00EB603C" w:rsidRDefault="00000000">
      <w:pPr>
        <w:pStyle w:val="ListParagraph"/>
        <w:numPr>
          <w:ilvl w:val="0"/>
          <w:numId w:val="2"/>
        </w:numPr>
        <w:spacing w:after="80" w:line="290" w:lineRule="auto"/>
      </w:pPr>
      <w:r>
        <w:t>Implement the structural algorithms: topological sort and the bipartite test.</w:t>
      </w:r>
    </w:p>
    <w:p w14:paraId="27B836D1" w14:textId="77777777" w:rsidR="00EB603C" w:rsidRDefault="00000000">
      <w:pPr>
        <w:pStyle w:val="ListParagraph"/>
        <w:numPr>
          <w:ilvl w:val="0"/>
          <w:numId w:val="2"/>
        </w:numPr>
        <w:spacing w:after="80" w:line="290" w:lineRule="auto"/>
      </w:pPr>
      <w:r>
        <w:t>Define clean, stable interfaces so that Worklet 2 and Worklet 3 can consume Worklet 1's output without depending on its internals.</w:t>
      </w:r>
    </w:p>
    <w:p w14:paraId="611BB801" w14:textId="77777777" w:rsidR="00EB603C" w:rsidRDefault="00000000">
      <w:pPr>
        <w:pStyle w:val="ListParagraph"/>
        <w:numPr>
          <w:ilvl w:val="0"/>
          <w:numId w:val="2"/>
        </w:numPr>
        <w:spacing w:after="80" w:line="290" w:lineRule="auto"/>
      </w:pPr>
      <w:r>
        <w:t>Ensure every team member can explain the design decisions behind the code, not only that the code runs.</w:t>
      </w:r>
    </w:p>
    <w:p w14:paraId="7F6EF486" w14:textId="77777777" w:rsidR="00EB603C" w:rsidRDefault="00000000">
      <w:pPr>
        <w:pStyle w:val="Heading1"/>
        <w:pBdr>
          <w:bottom w:val="single" w:sz="6" w:space="6" w:color="B9C2D0"/>
        </w:pBdr>
        <w:spacing w:before="420" w:after="200"/>
      </w:pPr>
      <w:bookmarkStart w:id="5" w:name="_Toc6"/>
      <w:r>
        <w:t>4. Project Scope</w:t>
      </w:r>
      <w:bookmarkEnd w:id="5"/>
    </w:p>
    <w:p w14:paraId="5EA7A3AD" w14:textId="77777777" w:rsidR="00EB603C" w:rsidRDefault="00000000">
      <w:pPr>
        <w:pStyle w:val="Heading2"/>
        <w:spacing w:before="320" w:after="140"/>
      </w:pPr>
      <w:bookmarkStart w:id="6" w:name="_Toc7"/>
      <w:r>
        <w:t>4.1 Scope of the Complete Project</w:t>
      </w:r>
      <w:bookmarkEnd w:id="6"/>
    </w:p>
    <w:p w14:paraId="603F0C5F" w14:textId="77777777" w:rsidR="00EB603C" w:rsidRDefault="00000000">
      <w:pPr>
        <w:spacing w:after="160" w:line="300" w:lineRule="auto"/>
      </w:pPr>
      <w:r>
        <w:t>The Graph Algorithms Explorer as a whole is an interactive toolkit spanning all three worklets:</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881"/>
        <w:gridCol w:w="4801"/>
        <w:gridCol w:w="1344"/>
      </w:tblGrid>
      <w:tr w:rsidR="00EB603C" w14:paraId="2CFAFF95" w14:textId="77777777">
        <w:trPr>
          <w:tblHeader/>
        </w:trPr>
        <w:tc>
          <w:tcPr>
            <w:tcW w:w="2881" w:type="dxa"/>
            <w:shd w:val="clear" w:color="auto" w:fill="1F3864"/>
            <w:tcMar>
              <w:top w:w="80" w:type="dxa"/>
              <w:left w:w="100" w:type="dxa"/>
              <w:bottom w:w="80" w:type="dxa"/>
              <w:right w:w="100" w:type="dxa"/>
            </w:tcMar>
            <w:vAlign w:val="center"/>
          </w:tcPr>
          <w:p w14:paraId="6DCA8142" w14:textId="77777777" w:rsidR="00EB603C" w:rsidRDefault="00000000">
            <w:r>
              <w:rPr>
                <w:b/>
                <w:bCs/>
                <w:color w:val="FFFFFF"/>
                <w:sz w:val="18"/>
                <w:szCs w:val="18"/>
              </w:rPr>
              <w:t>Capability</w:t>
            </w:r>
          </w:p>
        </w:tc>
        <w:tc>
          <w:tcPr>
            <w:tcW w:w="4801" w:type="dxa"/>
            <w:shd w:val="clear" w:color="auto" w:fill="1F3864"/>
            <w:tcMar>
              <w:top w:w="80" w:type="dxa"/>
              <w:left w:w="100" w:type="dxa"/>
              <w:bottom w:w="80" w:type="dxa"/>
              <w:right w:w="100" w:type="dxa"/>
            </w:tcMar>
            <w:vAlign w:val="center"/>
          </w:tcPr>
          <w:p w14:paraId="0CCDBEA2" w14:textId="77777777" w:rsidR="00EB603C" w:rsidRDefault="00000000">
            <w:r>
              <w:rPr>
                <w:b/>
                <w:bCs/>
                <w:color w:val="FFFFFF"/>
                <w:sz w:val="18"/>
                <w:szCs w:val="18"/>
              </w:rPr>
              <w:t>Description</w:t>
            </w:r>
          </w:p>
        </w:tc>
        <w:tc>
          <w:tcPr>
            <w:tcW w:w="1344" w:type="dxa"/>
            <w:shd w:val="clear" w:color="auto" w:fill="1F3864"/>
            <w:tcMar>
              <w:top w:w="80" w:type="dxa"/>
              <w:left w:w="100" w:type="dxa"/>
              <w:bottom w:w="80" w:type="dxa"/>
              <w:right w:w="100" w:type="dxa"/>
            </w:tcMar>
            <w:vAlign w:val="center"/>
          </w:tcPr>
          <w:p w14:paraId="4C1717DB" w14:textId="77777777" w:rsidR="00EB603C" w:rsidRDefault="00000000">
            <w:r>
              <w:rPr>
                <w:b/>
                <w:bCs/>
                <w:color w:val="FFFFFF"/>
                <w:sz w:val="18"/>
                <w:szCs w:val="18"/>
              </w:rPr>
              <w:t>Worklet</w:t>
            </w:r>
          </w:p>
        </w:tc>
      </w:tr>
      <w:tr w:rsidR="00EB603C" w14:paraId="0D6B0365" w14:textId="77777777">
        <w:tc>
          <w:tcPr>
            <w:tcW w:w="2881" w:type="dxa"/>
            <w:shd w:val="clear" w:color="auto" w:fill="FFFFFF"/>
            <w:tcMar>
              <w:top w:w="60" w:type="dxa"/>
              <w:left w:w="100" w:type="dxa"/>
              <w:bottom w:w="60" w:type="dxa"/>
              <w:right w:w="100" w:type="dxa"/>
            </w:tcMar>
            <w:vAlign w:val="center"/>
          </w:tcPr>
          <w:p w14:paraId="342BB47F" w14:textId="77777777" w:rsidR="00EB603C" w:rsidRDefault="00000000">
            <w:pPr>
              <w:spacing w:line="250" w:lineRule="auto"/>
            </w:pPr>
            <w:r>
              <w:rPr>
                <w:sz w:val="18"/>
                <w:szCs w:val="18"/>
              </w:rPr>
              <w:t>Graph editing</w:t>
            </w:r>
          </w:p>
        </w:tc>
        <w:tc>
          <w:tcPr>
            <w:tcW w:w="4801" w:type="dxa"/>
            <w:shd w:val="clear" w:color="auto" w:fill="FFFFFF"/>
            <w:tcMar>
              <w:top w:w="60" w:type="dxa"/>
              <w:left w:w="100" w:type="dxa"/>
              <w:bottom w:w="60" w:type="dxa"/>
              <w:right w:w="100" w:type="dxa"/>
            </w:tcMar>
            <w:vAlign w:val="center"/>
          </w:tcPr>
          <w:p w14:paraId="0BB83CEA" w14:textId="77777777" w:rsidR="00EB603C" w:rsidRDefault="00000000">
            <w:pPr>
              <w:spacing w:line="250" w:lineRule="auto"/>
            </w:pPr>
            <w:r>
              <w:rPr>
                <w:sz w:val="18"/>
                <w:szCs w:val="18"/>
              </w:rPr>
              <w:t>Create and edit directed / undirected, weighted graphs</w:t>
            </w:r>
          </w:p>
        </w:tc>
        <w:tc>
          <w:tcPr>
            <w:tcW w:w="1344" w:type="dxa"/>
            <w:shd w:val="clear" w:color="auto" w:fill="FFFFFF"/>
            <w:tcMar>
              <w:top w:w="60" w:type="dxa"/>
              <w:left w:w="100" w:type="dxa"/>
              <w:bottom w:w="60" w:type="dxa"/>
              <w:right w:w="100" w:type="dxa"/>
            </w:tcMar>
            <w:vAlign w:val="center"/>
          </w:tcPr>
          <w:p w14:paraId="36058924" w14:textId="77777777" w:rsidR="00EB603C" w:rsidRDefault="00000000">
            <w:pPr>
              <w:spacing w:line="250" w:lineRule="auto"/>
            </w:pPr>
            <w:r>
              <w:rPr>
                <w:sz w:val="18"/>
                <w:szCs w:val="18"/>
              </w:rPr>
              <w:t>W1</w:t>
            </w:r>
          </w:p>
        </w:tc>
      </w:tr>
      <w:tr w:rsidR="00EB603C" w14:paraId="6FC02AF8" w14:textId="77777777">
        <w:tc>
          <w:tcPr>
            <w:tcW w:w="2881" w:type="dxa"/>
            <w:shd w:val="clear" w:color="auto" w:fill="EEF1F7"/>
            <w:tcMar>
              <w:top w:w="60" w:type="dxa"/>
              <w:left w:w="100" w:type="dxa"/>
              <w:bottom w:w="60" w:type="dxa"/>
              <w:right w:w="100" w:type="dxa"/>
            </w:tcMar>
            <w:vAlign w:val="center"/>
          </w:tcPr>
          <w:p w14:paraId="5D6E00F2" w14:textId="77777777" w:rsidR="00EB603C" w:rsidRDefault="00000000">
            <w:pPr>
              <w:spacing w:line="250" w:lineRule="auto"/>
            </w:pPr>
            <w:r>
              <w:rPr>
                <w:sz w:val="18"/>
                <w:szCs w:val="18"/>
              </w:rPr>
              <w:t>Traversals</w:t>
            </w:r>
          </w:p>
        </w:tc>
        <w:tc>
          <w:tcPr>
            <w:tcW w:w="4801" w:type="dxa"/>
            <w:shd w:val="clear" w:color="auto" w:fill="EEF1F7"/>
            <w:tcMar>
              <w:top w:w="60" w:type="dxa"/>
              <w:left w:w="100" w:type="dxa"/>
              <w:bottom w:w="60" w:type="dxa"/>
              <w:right w:w="100" w:type="dxa"/>
            </w:tcMar>
            <w:vAlign w:val="center"/>
          </w:tcPr>
          <w:p w14:paraId="60273A26" w14:textId="77777777" w:rsidR="00EB603C" w:rsidRDefault="00000000">
            <w:pPr>
              <w:spacing w:line="250" w:lineRule="auto"/>
            </w:pPr>
            <w:r>
              <w:rPr>
                <w:sz w:val="18"/>
                <w:szCs w:val="18"/>
              </w:rPr>
              <w:t>BFS, DFS with visit ordering</w:t>
            </w:r>
          </w:p>
        </w:tc>
        <w:tc>
          <w:tcPr>
            <w:tcW w:w="1344" w:type="dxa"/>
            <w:shd w:val="clear" w:color="auto" w:fill="EEF1F7"/>
            <w:tcMar>
              <w:top w:w="60" w:type="dxa"/>
              <w:left w:w="100" w:type="dxa"/>
              <w:bottom w:w="60" w:type="dxa"/>
              <w:right w:w="100" w:type="dxa"/>
            </w:tcMar>
            <w:vAlign w:val="center"/>
          </w:tcPr>
          <w:p w14:paraId="5BEEB5C5" w14:textId="77777777" w:rsidR="00EB603C" w:rsidRDefault="00000000">
            <w:pPr>
              <w:spacing w:line="250" w:lineRule="auto"/>
            </w:pPr>
            <w:r>
              <w:rPr>
                <w:sz w:val="18"/>
                <w:szCs w:val="18"/>
              </w:rPr>
              <w:t>W1</w:t>
            </w:r>
          </w:p>
        </w:tc>
      </w:tr>
      <w:tr w:rsidR="00EB603C" w14:paraId="3F15A486" w14:textId="77777777">
        <w:tc>
          <w:tcPr>
            <w:tcW w:w="2881" w:type="dxa"/>
            <w:shd w:val="clear" w:color="auto" w:fill="FFFFFF"/>
            <w:tcMar>
              <w:top w:w="60" w:type="dxa"/>
              <w:left w:w="100" w:type="dxa"/>
              <w:bottom w:w="60" w:type="dxa"/>
              <w:right w:w="100" w:type="dxa"/>
            </w:tcMar>
            <w:vAlign w:val="center"/>
          </w:tcPr>
          <w:p w14:paraId="3A3D5538" w14:textId="77777777" w:rsidR="00EB603C" w:rsidRDefault="00000000">
            <w:pPr>
              <w:spacing w:line="250" w:lineRule="auto"/>
            </w:pPr>
            <w:r>
              <w:rPr>
                <w:sz w:val="18"/>
                <w:szCs w:val="18"/>
              </w:rPr>
              <w:t>Connectivity</w:t>
            </w:r>
          </w:p>
        </w:tc>
        <w:tc>
          <w:tcPr>
            <w:tcW w:w="4801" w:type="dxa"/>
            <w:shd w:val="clear" w:color="auto" w:fill="FFFFFF"/>
            <w:tcMar>
              <w:top w:w="60" w:type="dxa"/>
              <w:left w:w="100" w:type="dxa"/>
              <w:bottom w:w="60" w:type="dxa"/>
              <w:right w:w="100" w:type="dxa"/>
            </w:tcMar>
            <w:vAlign w:val="center"/>
          </w:tcPr>
          <w:p w14:paraId="5DFB1930" w14:textId="77777777" w:rsidR="00EB603C" w:rsidRDefault="00000000">
            <w:pPr>
              <w:spacing w:line="250" w:lineRule="auto"/>
            </w:pPr>
            <w:r>
              <w:rPr>
                <w:sz w:val="18"/>
                <w:szCs w:val="18"/>
              </w:rPr>
              <w:t>Connected components, strongly connected components, cycle detection</w:t>
            </w:r>
          </w:p>
        </w:tc>
        <w:tc>
          <w:tcPr>
            <w:tcW w:w="1344" w:type="dxa"/>
            <w:shd w:val="clear" w:color="auto" w:fill="FFFFFF"/>
            <w:tcMar>
              <w:top w:w="60" w:type="dxa"/>
              <w:left w:w="100" w:type="dxa"/>
              <w:bottom w:w="60" w:type="dxa"/>
              <w:right w:w="100" w:type="dxa"/>
            </w:tcMar>
            <w:vAlign w:val="center"/>
          </w:tcPr>
          <w:p w14:paraId="05022A19" w14:textId="77777777" w:rsidR="00EB603C" w:rsidRDefault="00000000">
            <w:pPr>
              <w:spacing w:line="250" w:lineRule="auto"/>
            </w:pPr>
            <w:r>
              <w:rPr>
                <w:sz w:val="18"/>
                <w:szCs w:val="18"/>
              </w:rPr>
              <w:t>W1</w:t>
            </w:r>
          </w:p>
        </w:tc>
      </w:tr>
      <w:tr w:rsidR="00EB603C" w14:paraId="139E377B" w14:textId="77777777">
        <w:tc>
          <w:tcPr>
            <w:tcW w:w="2881" w:type="dxa"/>
            <w:shd w:val="clear" w:color="auto" w:fill="EEF1F7"/>
            <w:tcMar>
              <w:top w:w="60" w:type="dxa"/>
              <w:left w:w="100" w:type="dxa"/>
              <w:bottom w:w="60" w:type="dxa"/>
              <w:right w:w="100" w:type="dxa"/>
            </w:tcMar>
            <w:vAlign w:val="center"/>
          </w:tcPr>
          <w:p w14:paraId="3C557F4C" w14:textId="77777777" w:rsidR="00EB603C" w:rsidRDefault="00000000">
            <w:pPr>
              <w:spacing w:line="250" w:lineRule="auto"/>
            </w:pPr>
            <w:r>
              <w:rPr>
                <w:sz w:val="18"/>
                <w:szCs w:val="18"/>
              </w:rPr>
              <w:t>Structural sort</w:t>
            </w:r>
          </w:p>
        </w:tc>
        <w:tc>
          <w:tcPr>
            <w:tcW w:w="4801" w:type="dxa"/>
            <w:shd w:val="clear" w:color="auto" w:fill="EEF1F7"/>
            <w:tcMar>
              <w:top w:w="60" w:type="dxa"/>
              <w:left w:w="100" w:type="dxa"/>
              <w:bottom w:w="60" w:type="dxa"/>
              <w:right w:w="100" w:type="dxa"/>
            </w:tcMar>
            <w:vAlign w:val="center"/>
          </w:tcPr>
          <w:p w14:paraId="37015F8D" w14:textId="77777777" w:rsidR="00EB603C" w:rsidRDefault="00000000">
            <w:pPr>
              <w:spacing w:line="250" w:lineRule="auto"/>
            </w:pPr>
            <w:r>
              <w:rPr>
                <w:sz w:val="18"/>
                <w:szCs w:val="18"/>
              </w:rPr>
              <w:t>Topological sort, bipartite test</w:t>
            </w:r>
          </w:p>
        </w:tc>
        <w:tc>
          <w:tcPr>
            <w:tcW w:w="1344" w:type="dxa"/>
            <w:shd w:val="clear" w:color="auto" w:fill="EEF1F7"/>
            <w:tcMar>
              <w:top w:w="60" w:type="dxa"/>
              <w:left w:w="100" w:type="dxa"/>
              <w:bottom w:w="60" w:type="dxa"/>
              <w:right w:w="100" w:type="dxa"/>
            </w:tcMar>
            <w:vAlign w:val="center"/>
          </w:tcPr>
          <w:p w14:paraId="4ABB6F00" w14:textId="77777777" w:rsidR="00EB603C" w:rsidRDefault="00000000">
            <w:pPr>
              <w:spacing w:line="250" w:lineRule="auto"/>
            </w:pPr>
            <w:r>
              <w:rPr>
                <w:sz w:val="18"/>
                <w:szCs w:val="18"/>
              </w:rPr>
              <w:t>W1</w:t>
            </w:r>
          </w:p>
        </w:tc>
      </w:tr>
      <w:tr w:rsidR="00EB603C" w14:paraId="2418E1A0" w14:textId="77777777">
        <w:tc>
          <w:tcPr>
            <w:tcW w:w="2881" w:type="dxa"/>
            <w:shd w:val="clear" w:color="auto" w:fill="FFFFFF"/>
            <w:tcMar>
              <w:top w:w="60" w:type="dxa"/>
              <w:left w:w="100" w:type="dxa"/>
              <w:bottom w:w="60" w:type="dxa"/>
              <w:right w:w="100" w:type="dxa"/>
            </w:tcMar>
            <w:vAlign w:val="center"/>
          </w:tcPr>
          <w:p w14:paraId="37C3336A" w14:textId="77777777" w:rsidR="00EB603C" w:rsidRDefault="00000000">
            <w:pPr>
              <w:spacing w:line="250" w:lineRule="auto"/>
            </w:pPr>
            <w:r>
              <w:rPr>
                <w:sz w:val="18"/>
                <w:szCs w:val="18"/>
              </w:rPr>
              <w:t>Shortest paths</w:t>
            </w:r>
          </w:p>
        </w:tc>
        <w:tc>
          <w:tcPr>
            <w:tcW w:w="4801" w:type="dxa"/>
            <w:shd w:val="clear" w:color="auto" w:fill="FFFFFF"/>
            <w:tcMar>
              <w:top w:w="60" w:type="dxa"/>
              <w:left w:w="100" w:type="dxa"/>
              <w:bottom w:w="60" w:type="dxa"/>
              <w:right w:w="100" w:type="dxa"/>
            </w:tcMar>
            <w:vAlign w:val="center"/>
          </w:tcPr>
          <w:p w14:paraId="56983928" w14:textId="77777777" w:rsidR="00EB603C" w:rsidRDefault="00000000">
            <w:pPr>
              <w:spacing w:line="250" w:lineRule="auto"/>
            </w:pPr>
            <w:r>
              <w:rPr>
                <w:sz w:val="18"/>
                <w:szCs w:val="18"/>
              </w:rPr>
              <w:t>Dijkstra, Bellman–Ford</w:t>
            </w:r>
          </w:p>
        </w:tc>
        <w:tc>
          <w:tcPr>
            <w:tcW w:w="1344" w:type="dxa"/>
            <w:shd w:val="clear" w:color="auto" w:fill="FFFFFF"/>
            <w:tcMar>
              <w:top w:w="60" w:type="dxa"/>
              <w:left w:w="100" w:type="dxa"/>
              <w:bottom w:w="60" w:type="dxa"/>
              <w:right w:w="100" w:type="dxa"/>
            </w:tcMar>
            <w:vAlign w:val="center"/>
          </w:tcPr>
          <w:p w14:paraId="28D59098" w14:textId="77777777" w:rsidR="00EB603C" w:rsidRDefault="00000000">
            <w:pPr>
              <w:spacing w:line="250" w:lineRule="auto"/>
            </w:pPr>
            <w:r>
              <w:rPr>
                <w:sz w:val="18"/>
                <w:szCs w:val="18"/>
              </w:rPr>
              <w:t>W2</w:t>
            </w:r>
          </w:p>
        </w:tc>
      </w:tr>
      <w:tr w:rsidR="00EB603C" w14:paraId="5DA0D714" w14:textId="77777777">
        <w:tc>
          <w:tcPr>
            <w:tcW w:w="2881" w:type="dxa"/>
            <w:shd w:val="clear" w:color="auto" w:fill="EEF1F7"/>
            <w:tcMar>
              <w:top w:w="60" w:type="dxa"/>
              <w:left w:w="100" w:type="dxa"/>
              <w:bottom w:w="60" w:type="dxa"/>
              <w:right w:w="100" w:type="dxa"/>
            </w:tcMar>
            <w:vAlign w:val="center"/>
          </w:tcPr>
          <w:p w14:paraId="699478C3" w14:textId="77777777" w:rsidR="00EB603C" w:rsidRDefault="00000000">
            <w:pPr>
              <w:spacing w:line="250" w:lineRule="auto"/>
            </w:pPr>
            <w:r>
              <w:rPr>
                <w:sz w:val="18"/>
                <w:szCs w:val="18"/>
              </w:rPr>
              <w:t>Spanning trees</w:t>
            </w:r>
          </w:p>
        </w:tc>
        <w:tc>
          <w:tcPr>
            <w:tcW w:w="4801" w:type="dxa"/>
            <w:shd w:val="clear" w:color="auto" w:fill="EEF1F7"/>
            <w:tcMar>
              <w:top w:w="60" w:type="dxa"/>
              <w:left w:w="100" w:type="dxa"/>
              <w:bottom w:w="60" w:type="dxa"/>
              <w:right w:w="100" w:type="dxa"/>
            </w:tcMar>
            <w:vAlign w:val="center"/>
          </w:tcPr>
          <w:p w14:paraId="7FE9AF2C" w14:textId="77777777" w:rsidR="00EB603C" w:rsidRDefault="00000000">
            <w:pPr>
              <w:spacing w:line="250" w:lineRule="auto"/>
            </w:pPr>
            <w:r>
              <w:rPr>
                <w:sz w:val="18"/>
                <w:szCs w:val="18"/>
              </w:rPr>
              <w:t>Kruskal / Prim MST</w:t>
            </w:r>
          </w:p>
        </w:tc>
        <w:tc>
          <w:tcPr>
            <w:tcW w:w="1344" w:type="dxa"/>
            <w:shd w:val="clear" w:color="auto" w:fill="EEF1F7"/>
            <w:tcMar>
              <w:top w:w="60" w:type="dxa"/>
              <w:left w:w="100" w:type="dxa"/>
              <w:bottom w:w="60" w:type="dxa"/>
              <w:right w:w="100" w:type="dxa"/>
            </w:tcMar>
            <w:vAlign w:val="center"/>
          </w:tcPr>
          <w:p w14:paraId="42F21F20" w14:textId="77777777" w:rsidR="00EB603C" w:rsidRDefault="00000000">
            <w:pPr>
              <w:spacing w:line="250" w:lineRule="auto"/>
            </w:pPr>
            <w:r>
              <w:rPr>
                <w:sz w:val="18"/>
                <w:szCs w:val="18"/>
              </w:rPr>
              <w:t>W2</w:t>
            </w:r>
          </w:p>
        </w:tc>
      </w:tr>
      <w:tr w:rsidR="00EB603C" w14:paraId="3ED9AB30" w14:textId="77777777">
        <w:tc>
          <w:tcPr>
            <w:tcW w:w="2881" w:type="dxa"/>
            <w:shd w:val="clear" w:color="auto" w:fill="FFFFFF"/>
            <w:tcMar>
              <w:top w:w="60" w:type="dxa"/>
              <w:left w:w="100" w:type="dxa"/>
              <w:bottom w:w="60" w:type="dxa"/>
              <w:right w:w="100" w:type="dxa"/>
            </w:tcMar>
            <w:vAlign w:val="center"/>
          </w:tcPr>
          <w:p w14:paraId="7E680CE7" w14:textId="77777777" w:rsidR="00EB603C" w:rsidRDefault="00000000">
            <w:pPr>
              <w:spacing w:line="250" w:lineRule="auto"/>
            </w:pPr>
            <w:r>
              <w:rPr>
                <w:sz w:val="18"/>
                <w:szCs w:val="18"/>
              </w:rPr>
              <w:t>Structural metrics</w:t>
            </w:r>
          </w:p>
        </w:tc>
        <w:tc>
          <w:tcPr>
            <w:tcW w:w="4801" w:type="dxa"/>
            <w:shd w:val="clear" w:color="auto" w:fill="FFFFFF"/>
            <w:tcMar>
              <w:top w:w="60" w:type="dxa"/>
              <w:left w:w="100" w:type="dxa"/>
              <w:bottom w:w="60" w:type="dxa"/>
              <w:right w:w="100" w:type="dxa"/>
            </w:tcMar>
            <w:vAlign w:val="center"/>
          </w:tcPr>
          <w:p w14:paraId="78C3F6AC" w14:textId="77777777" w:rsidR="00EB603C" w:rsidRDefault="00000000">
            <w:pPr>
              <w:spacing w:line="250" w:lineRule="auto"/>
            </w:pPr>
            <w:r>
              <w:rPr>
                <w:sz w:val="18"/>
                <w:szCs w:val="18"/>
              </w:rPr>
              <w:t>Degree distribution, centrality, graph colouring</w:t>
            </w:r>
          </w:p>
        </w:tc>
        <w:tc>
          <w:tcPr>
            <w:tcW w:w="1344" w:type="dxa"/>
            <w:shd w:val="clear" w:color="auto" w:fill="FFFFFF"/>
            <w:tcMar>
              <w:top w:w="60" w:type="dxa"/>
              <w:left w:w="100" w:type="dxa"/>
              <w:bottom w:w="60" w:type="dxa"/>
              <w:right w:w="100" w:type="dxa"/>
            </w:tcMar>
            <w:vAlign w:val="center"/>
          </w:tcPr>
          <w:p w14:paraId="10DB0EF6" w14:textId="77777777" w:rsidR="00EB603C" w:rsidRDefault="00000000">
            <w:pPr>
              <w:spacing w:line="250" w:lineRule="auto"/>
            </w:pPr>
            <w:r>
              <w:rPr>
                <w:sz w:val="18"/>
                <w:szCs w:val="18"/>
              </w:rPr>
              <w:t>W3</w:t>
            </w:r>
          </w:p>
        </w:tc>
      </w:tr>
      <w:tr w:rsidR="00EB603C" w14:paraId="09973872" w14:textId="77777777">
        <w:tc>
          <w:tcPr>
            <w:tcW w:w="2881" w:type="dxa"/>
            <w:shd w:val="clear" w:color="auto" w:fill="EEF1F7"/>
            <w:tcMar>
              <w:top w:w="60" w:type="dxa"/>
              <w:left w:w="100" w:type="dxa"/>
              <w:bottom w:w="60" w:type="dxa"/>
              <w:right w:w="100" w:type="dxa"/>
            </w:tcMar>
            <w:vAlign w:val="center"/>
          </w:tcPr>
          <w:p w14:paraId="3F8936A4" w14:textId="77777777" w:rsidR="00EB603C" w:rsidRDefault="00000000">
            <w:pPr>
              <w:spacing w:line="250" w:lineRule="auto"/>
            </w:pPr>
            <w:r>
              <w:rPr>
                <w:sz w:val="18"/>
                <w:szCs w:val="18"/>
              </w:rPr>
              <w:t>Visualisation</w:t>
            </w:r>
          </w:p>
        </w:tc>
        <w:tc>
          <w:tcPr>
            <w:tcW w:w="4801" w:type="dxa"/>
            <w:shd w:val="clear" w:color="auto" w:fill="EEF1F7"/>
            <w:tcMar>
              <w:top w:w="60" w:type="dxa"/>
              <w:left w:w="100" w:type="dxa"/>
              <w:bottom w:w="60" w:type="dxa"/>
              <w:right w:w="100" w:type="dxa"/>
            </w:tcMar>
            <w:vAlign w:val="center"/>
          </w:tcPr>
          <w:p w14:paraId="0E020221" w14:textId="77777777" w:rsidR="00EB603C" w:rsidRDefault="00000000">
            <w:pPr>
              <w:spacing w:line="250" w:lineRule="auto"/>
            </w:pPr>
            <w:r>
              <w:rPr>
                <w:sz w:val="18"/>
                <w:szCs w:val="18"/>
              </w:rPr>
              <w:t>Render graphs, animate traversals, highlight results, solve mazes</w:t>
            </w:r>
          </w:p>
        </w:tc>
        <w:tc>
          <w:tcPr>
            <w:tcW w:w="1344" w:type="dxa"/>
            <w:shd w:val="clear" w:color="auto" w:fill="EEF1F7"/>
            <w:tcMar>
              <w:top w:w="60" w:type="dxa"/>
              <w:left w:w="100" w:type="dxa"/>
              <w:bottom w:w="60" w:type="dxa"/>
              <w:right w:w="100" w:type="dxa"/>
            </w:tcMar>
            <w:vAlign w:val="center"/>
          </w:tcPr>
          <w:p w14:paraId="7E186993" w14:textId="77777777" w:rsidR="00EB603C" w:rsidRDefault="00000000">
            <w:pPr>
              <w:spacing w:line="250" w:lineRule="auto"/>
            </w:pPr>
            <w:r>
              <w:rPr>
                <w:sz w:val="18"/>
                <w:szCs w:val="18"/>
              </w:rPr>
              <w:t>W3</w:t>
            </w:r>
          </w:p>
        </w:tc>
      </w:tr>
    </w:tbl>
    <w:p w14:paraId="095D33A0" w14:textId="77777777" w:rsidR="00EB603C" w:rsidRDefault="00EB603C">
      <w:pPr>
        <w:spacing w:after="200"/>
      </w:pPr>
    </w:p>
    <w:p w14:paraId="57923C2B" w14:textId="77777777" w:rsidR="00EB603C" w:rsidRDefault="00000000">
      <w:pPr>
        <w:spacing w:after="160" w:line="300" w:lineRule="auto"/>
      </w:pPr>
      <w:r>
        <w:rPr>
          <w:i/>
          <w:iCs/>
        </w:rPr>
        <w:t>The project is implemented in Python. It deliberately excludes NetworkX, igraph, any graph database, web framework, cloud service, or ML/AI library — every representation and algorithm is hand-built.</w:t>
      </w:r>
    </w:p>
    <w:p w14:paraId="201B1C8F" w14:textId="77777777" w:rsidR="00EB603C" w:rsidRDefault="00000000">
      <w:pPr>
        <w:pStyle w:val="Heading2"/>
        <w:spacing w:before="320" w:after="140"/>
      </w:pPr>
      <w:bookmarkStart w:id="7" w:name="_Toc8"/>
      <w:r>
        <w:t>4.2 Scope and Boundaries of Worklet 1</w:t>
      </w:r>
      <w:bookmarkEnd w:id="7"/>
    </w:p>
    <w:p w14:paraId="4B2352BF" w14:textId="77777777" w:rsidR="00EB603C" w:rsidRDefault="00000000">
      <w:pPr>
        <w:spacing w:after="160" w:line="300" w:lineRule="auto"/>
      </w:pPr>
      <w:r>
        <w:t>In scope for Worklet 1:</w:t>
      </w:r>
    </w:p>
    <w:p w14:paraId="252A3717" w14:textId="77777777" w:rsidR="00EB603C" w:rsidRDefault="00000000">
      <w:pPr>
        <w:pStyle w:val="ListParagraph"/>
        <w:numPr>
          <w:ilvl w:val="0"/>
          <w:numId w:val="3"/>
        </w:numPr>
        <w:spacing w:after="80" w:line="290" w:lineRule="auto"/>
      </w:pPr>
      <w:r>
        <w:t>The Graph abstract interface, and two concrete implementations: AdjacencyListGraph and AdjacencyMatrixGraph.</w:t>
      </w:r>
    </w:p>
    <w:p w14:paraId="5F902EB1" w14:textId="77777777" w:rsidR="00EB603C" w:rsidRDefault="00000000">
      <w:pPr>
        <w:pStyle w:val="ListParagraph"/>
        <w:numPr>
          <w:ilvl w:val="0"/>
          <w:numId w:val="3"/>
        </w:numPr>
        <w:spacing w:after="80" w:line="290" w:lineRule="auto"/>
      </w:pPr>
      <w:r>
        <w:t>Support for directed, undirected, and weighted variants in both representations.</w:t>
      </w:r>
    </w:p>
    <w:p w14:paraId="395C2520" w14:textId="77777777" w:rsidR="00EB603C" w:rsidRDefault="00000000">
      <w:pPr>
        <w:pStyle w:val="ListParagraph"/>
        <w:numPr>
          <w:ilvl w:val="0"/>
          <w:numId w:val="3"/>
        </w:numPr>
        <w:spacing w:after="80" w:line="290" w:lineRule="auto"/>
      </w:pPr>
      <w:r>
        <w:t>Graph editing: add/remove vertex, add/remove edge.</w:t>
      </w:r>
    </w:p>
    <w:p w14:paraId="1F091AE3" w14:textId="77777777" w:rsidR="00EB603C" w:rsidRDefault="00000000">
      <w:pPr>
        <w:pStyle w:val="ListParagraph"/>
        <w:numPr>
          <w:ilvl w:val="0"/>
          <w:numId w:val="3"/>
        </w:numPr>
        <w:spacing w:after="80" w:line="290" w:lineRule="auto"/>
      </w:pPr>
      <w:r>
        <w:t>An edge-list file loader for the agreed file format.</w:t>
      </w:r>
    </w:p>
    <w:p w14:paraId="3B593D46" w14:textId="77777777" w:rsidR="00EB603C" w:rsidRDefault="00000000">
      <w:pPr>
        <w:pStyle w:val="ListParagraph"/>
        <w:numPr>
          <w:ilvl w:val="0"/>
          <w:numId w:val="3"/>
        </w:numPr>
        <w:spacing w:after="80" w:line="290" w:lineRule="auto"/>
      </w:pPr>
      <w:r>
        <w:t>BFS (queue-based) and DFS (stack-based / recursive), both returning a visit order.</w:t>
      </w:r>
    </w:p>
    <w:p w14:paraId="699072DB" w14:textId="77777777" w:rsidR="00EB603C" w:rsidRDefault="00000000">
      <w:pPr>
        <w:pStyle w:val="ListParagraph"/>
        <w:numPr>
          <w:ilvl w:val="0"/>
          <w:numId w:val="3"/>
        </w:numPr>
        <w:spacing w:after="80" w:line="290" w:lineRule="auto"/>
      </w:pPr>
      <w:r>
        <w:t>Connected components (undirected graphs) and strongly connected components (directed graphs).</w:t>
      </w:r>
    </w:p>
    <w:p w14:paraId="65931FE3" w14:textId="77777777" w:rsidR="00EB603C" w:rsidRDefault="00000000">
      <w:pPr>
        <w:pStyle w:val="ListParagraph"/>
        <w:numPr>
          <w:ilvl w:val="0"/>
          <w:numId w:val="3"/>
        </w:numPr>
        <w:spacing w:after="80" w:line="290" w:lineRule="auto"/>
      </w:pPr>
      <w:r>
        <w:t>Cycle detection for both directed and undirected graphs.</w:t>
      </w:r>
    </w:p>
    <w:p w14:paraId="583B299F" w14:textId="77777777" w:rsidR="00EB603C" w:rsidRDefault="00000000">
      <w:pPr>
        <w:pStyle w:val="ListParagraph"/>
        <w:numPr>
          <w:ilvl w:val="0"/>
          <w:numId w:val="3"/>
        </w:numPr>
        <w:spacing w:after="80" w:line="290" w:lineRule="auto"/>
      </w:pPr>
      <w:r>
        <w:lastRenderedPageBreak/>
        <w:t>Topological sort for DAGs, and a bipartite test by 2-colouring.</w:t>
      </w:r>
    </w:p>
    <w:p w14:paraId="70B890A6" w14:textId="77777777" w:rsidR="00EB603C" w:rsidRDefault="00000000">
      <w:pPr>
        <w:pStyle w:val="ListParagraph"/>
        <w:numPr>
          <w:ilvl w:val="0"/>
          <w:numId w:val="3"/>
        </w:numPr>
        <w:spacing w:after="80" w:line="290" w:lineRule="auto"/>
      </w:pPr>
      <w:r>
        <w:t>The Algorithm and AlgorithmResult interfaces shared across the whole project.</w:t>
      </w:r>
    </w:p>
    <w:p w14:paraId="739232FA" w14:textId="77777777" w:rsidR="00EB603C" w:rsidRDefault="00000000">
      <w:pPr>
        <w:pStyle w:val="ListParagraph"/>
        <w:numPr>
          <w:ilvl w:val="0"/>
          <w:numId w:val="3"/>
        </w:numPr>
        <w:spacing w:after="80" w:line="290" w:lineRule="auto"/>
      </w:pPr>
      <w:r>
        <w:t>Unit tests for all of the above.</w:t>
      </w:r>
    </w:p>
    <w:p w14:paraId="4ABA98A1" w14:textId="77777777" w:rsidR="00EB603C" w:rsidRDefault="00000000">
      <w:pPr>
        <w:spacing w:after="160" w:line="300" w:lineRule="auto"/>
      </w:pPr>
      <w:r>
        <w:t>Explicitly out of scope for Worklet 1:</w:t>
      </w:r>
    </w:p>
    <w:p w14:paraId="737E4368" w14:textId="77777777" w:rsidR="00EB603C" w:rsidRDefault="00000000">
      <w:pPr>
        <w:pStyle w:val="ListParagraph"/>
        <w:numPr>
          <w:ilvl w:val="0"/>
          <w:numId w:val="3"/>
        </w:numPr>
        <w:spacing w:after="80" w:line="290" w:lineRule="auto"/>
      </w:pPr>
      <w:r>
        <w:t>Dijkstra, Bellman–Ford, and MST — these belong to Worklet 2.</w:t>
      </w:r>
    </w:p>
    <w:p w14:paraId="4DECF4B3" w14:textId="77777777" w:rsidR="00EB603C" w:rsidRDefault="00000000">
      <w:pPr>
        <w:pStyle w:val="ListParagraph"/>
        <w:numPr>
          <w:ilvl w:val="0"/>
          <w:numId w:val="3"/>
        </w:numPr>
        <w:spacing w:after="80" w:line="290" w:lineRule="auto"/>
      </w:pPr>
      <w:r>
        <w:t>Degree distribution, centrality, graph colouring, and all visualisation — these belong to Worklet 3.</w:t>
      </w:r>
    </w:p>
    <w:p w14:paraId="1674640D" w14:textId="77777777" w:rsidR="00EB603C" w:rsidRDefault="00000000">
      <w:pPr>
        <w:pStyle w:val="ListParagraph"/>
        <w:numPr>
          <w:ilvl w:val="0"/>
          <w:numId w:val="3"/>
        </w:numPr>
        <w:spacing w:after="80" w:line="290" w:lineRule="auto"/>
      </w:pPr>
      <w:r>
        <w:t>Traversal animation, maze generation, and large-scale benchmarking — Worklet 3.</w:t>
      </w:r>
    </w:p>
    <w:p w14:paraId="0A2F0537" w14:textId="77777777" w:rsidR="00EB603C" w:rsidRDefault="00000000">
      <w:pPr>
        <w:pStyle w:val="Heading1"/>
        <w:pBdr>
          <w:bottom w:val="single" w:sz="6" w:space="6" w:color="B9C2D0"/>
        </w:pBdr>
        <w:spacing w:before="420" w:after="200"/>
      </w:pPr>
      <w:bookmarkStart w:id="8" w:name="_Toc9"/>
      <w:r>
        <w:t>5. Requirements</w:t>
      </w:r>
      <w:bookmarkEnd w:id="8"/>
    </w:p>
    <w:p w14:paraId="48E7D530" w14:textId="77777777" w:rsidR="00EB603C" w:rsidRDefault="00000000">
      <w:pPr>
        <w:pStyle w:val="Heading2"/>
        <w:spacing w:before="320" w:after="140"/>
      </w:pPr>
      <w:bookmarkStart w:id="9" w:name="_Toc10"/>
      <w:r>
        <w:t>5.1 Functional Requirements</w:t>
      </w:r>
      <w:bookmarkEnd w:id="9"/>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1398"/>
        <w:gridCol w:w="7628"/>
      </w:tblGrid>
      <w:tr w:rsidR="00EB603C" w14:paraId="4D94C294" w14:textId="77777777">
        <w:trPr>
          <w:tblHeader/>
        </w:trPr>
        <w:tc>
          <w:tcPr>
            <w:tcW w:w="1398" w:type="dxa"/>
            <w:shd w:val="clear" w:color="auto" w:fill="1F3864"/>
            <w:tcMar>
              <w:top w:w="80" w:type="dxa"/>
              <w:left w:w="100" w:type="dxa"/>
              <w:bottom w:w="80" w:type="dxa"/>
              <w:right w:w="100" w:type="dxa"/>
            </w:tcMar>
            <w:vAlign w:val="center"/>
          </w:tcPr>
          <w:p w14:paraId="00EA73D9" w14:textId="77777777" w:rsidR="00EB603C" w:rsidRDefault="00000000">
            <w:r>
              <w:rPr>
                <w:b/>
                <w:bCs/>
                <w:color w:val="FFFFFF"/>
                <w:sz w:val="18"/>
                <w:szCs w:val="18"/>
              </w:rPr>
              <w:t>ID</w:t>
            </w:r>
          </w:p>
        </w:tc>
        <w:tc>
          <w:tcPr>
            <w:tcW w:w="7628" w:type="dxa"/>
            <w:shd w:val="clear" w:color="auto" w:fill="1F3864"/>
            <w:tcMar>
              <w:top w:w="80" w:type="dxa"/>
              <w:left w:w="100" w:type="dxa"/>
              <w:bottom w:w="80" w:type="dxa"/>
              <w:right w:w="100" w:type="dxa"/>
            </w:tcMar>
            <w:vAlign w:val="center"/>
          </w:tcPr>
          <w:p w14:paraId="3D6B0467" w14:textId="77777777" w:rsidR="00EB603C" w:rsidRDefault="00000000">
            <w:r>
              <w:rPr>
                <w:b/>
                <w:bCs/>
                <w:color w:val="FFFFFF"/>
                <w:sz w:val="18"/>
                <w:szCs w:val="18"/>
              </w:rPr>
              <w:t>Requirement</w:t>
            </w:r>
          </w:p>
        </w:tc>
      </w:tr>
      <w:tr w:rsidR="00EB603C" w14:paraId="7596058E" w14:textId="77777777">
        <w:tc>
          <w:tcPr>
            <w:tcW w:w="1398" w:type="dxa"/>
            <w:shd w:val="clear" w:color="auto" w:fill="FFFFFF"/>
            <w:tcMar>
              <w:top w:w="60" w:type="dxa"/>
              <w:left w:w="100" w:type="dxa"/>
              <w:bottom w:w="60" w:type="dxa"/>
              <w:right w:w="100" w:type="dxa"/>
            </w:tcMar>
            <w:vAlign w:val="center"/>
          </w:tcPr>
          <w:p w14:paraId="5EF980EE" w14:textId="77777777" w:rsidR="00EB603C" w:rsidRDefault="00000000">
            <w:pPr>
              <w:spacing w:line="250" w:lineRule="auto"/>
            </w:pPr>
            <w:r>
              <w:rPr>
                <w:sz w:val="18"/>
                <w:szCs w:val="18"/>
              </w:rPr>
              <w:t>FR-01</w:t>
            </w:r>
          </w:p>
        </w:tc>
        <w:tc>
          <w:tcPr>
            <w:tcW w:w="7628" w:type="dxa"/>
            <w:shd w:val="clear" w:color="auto" w:fill="FFFFFF"/>
            <w:tcMar>
              <w:top w:w="60" w:type="dxa"/>
              <w:left w:w="100" w:type="dxa"/>
              <w:bottom w:w="60" w:type="dxa"/>
              <w:right w:w="100" w:type="dxa"/>
            </w:tcMar>
            <w:vAlign w:val="center"/>
          </w:tcPr>
          <w:p w14:paraId="24D40A25" w14:textId="77777777" w:rsidR="00EB603C" w:rsidRDefault="00000000">
            <w:pPr>
              <w:spacing w:line="250" w:lineRule="auto"/>
            </w:pPr>
            <w:r>
              <w:rPr>
                <w:sz w:val="18"/>
                <w:szCs w:val="18"/>
              </w:rPr>
              <w:t>Support creating a graph as either an adjacency list or an adjacency matrix.</w:t>
            </w:r>
          </w:p>
        </w:tc>
      </w:tr>
      <w:tr w:rsidR="00EB603C" w14:paraId="6C4B4B36" w14:textId="77777777">
        <w:tc>
          <w:tcPr>
            <w:tcW w:w="1398" w:type="dxa"/>
            <w:shd w:val="clear" w:color="auto" w:fill="EEF1F7"/>
            <w:tcMar>
              <w:top w:w="60" w:type="dxa"/>
              <w:left w:w="100" w:type="dxa"/>
              <w:bottom w:w="60" w:type="dxa"/>
              <w:right w:w="100" w:type="dxa"/>
            </w:tcMar>
            <w:vAlign w:val="center"/>
          </w:tcPr>
          <w:p w14:paraId="176009CE" w14:textId="77777777" w:rsidR="00EB603C" w:rsidRDefault="00000000">
            <w:pPr>
              <w:spacing w:line="250" w:lineRule="auto"/>
            </w:pPr>
            <w:r>
              <w:rPr>
                <w:sz w:val="18"/>
                <w:szCs w:val="18"/>
              </w:rPr>
              <w:t>FR-02</w:t>
            </w:r>
          </w:p>
        </w:tc>
        <w:tc>
          <w:tcPr>
            <w:tcW w:w="7628" w:type="dxa"/>
            <w:shd w:val="clear" w:color="auto" w:fill="EEF1F7"/>
            <w:tcMar>
              <w:top w:w="60" w:type="dxa"/>
              <w:left w:w="100" w:type="dxa"/>
              <w:bottom w:w="60" w:type="dxa"/>
              <w:right w:w="100" w:type="dxa"/>
            </w:tcMar>
            <w:vAlign w:val="center"/>
          </w:tcPr>
          <w:p w14:paraId="5A64E8FE" w14:textId="77777777" w:rsidR="00EB603C" w:rsidRDefault="00000000">
            <w:pPr>
              <w:spacing w:line="250" w:lineRule="auto"/>
            </w:pPr>
            <w:r>
              <w:rPr>
                <w:sz w:val="18"/>
                <w:szCs w:val="18"/>
              </w:rPr>
              <w:t>Support directed and undirected graphs in both representations.</w:t>
            </w:r>
          </w:p>
        </w:tc>
      </w:tr>
      <w:tr w:rsidR="00EB603C" w14:paraId="2D92B1F7" w14:textId="77777777">
        <w:tc>
          <w:tcPr>
            <w:tcW w:w="1398" w:type="dxa"/>
            <w:shd w:val="clear" w:color="auto" w:fill="FFFFFF"/>
            <w:tcMar>
              <w:top w:w="60" w:type="dxa"/>
              <w:left w:w="100" w:type="dxa"/>
              <w:bottom w:w="60" w:type="dxa"/>
              <w:right w:w="100" w:type="dxa"/>
            </w:tcMar>
            <w:vAlign w:val="center"/>
          </w:tcPr>
          <w:p w14:paraId="1F9148E3" w14:textId="77777777" w:rsidR="00EB603C" w:rsidRDefault="00000000">
            <w:pPr>
              <w:spacing w:line="250" w:lineRule="auto"/>
            </w:pPr>
            <w:r>
              <w:rPr>
                <w:sz w:val="18"/>
                <w:szCs w:val="18"/>
              </w:rPr>
              <w:t>FR-03</w:t>
            </w:r>
          </w:p>
        </w:tc>
        <w:tc>
          <w:tcPr>
            <w:tcW w:w="7628" w:type="dxa"/>
            <w:shd w:val="clear" w:color="auto" w:fill="FFFFFF"/>
            <w:tcMar>
              <w:top w:w="60" w:type="dxa"/>
              <w:left w:w="100" w:type="dxa"/>
              <w:bottom w:w="60" w:type="dxa"/>
              <w:right w:w="100" w:type="dxa"/>
            </w:tcMar>
            <w:vAlign w:val="center"/>
          </w:tcPr>
          <w:p w14:paraId="23A5E018" w14:textId="77777777" w:rsidR="00EB603C" w:rsidRDefault="00000000">
            <w:pPr>
              <w:spacing w:line="250" w:lineRule="auto"/>
            </w:pPr>
            <w:r>
              <w:rPr>
                <w:sz w:val="18"/>
                <w:szCs w:val="18"/>
              </w:rPr>
              <w:t>Support weighted edges in both representations.</w:t>
            </w:r>
          </w:p>
        </w:tc>
      </w:tr>
      <w:tr w:rsidR="00EB603C" w14:paraId="13BBC858" w14:textId="77777777">
        <w:tc>
          <w:tcPr>
            <w:tcW w:w="1398" w:type="dxa"/>
            <w:shd w:val="clear" w:color="auto" w:fill="EEF1F7"/>
            <w:tcMar>
              <w:top w:w="60" w:type="dxa"/>
              <w:left w:w="100" w:type="dxa"/>
              <w:bottom w:w="60" w:type="dxa"/>
              <w:right w:w="100" w:type="dxa"/>
            </w:tcMar>
            <w:vAlign w:val="center"/>
          </w:tcPr>
          <w:p w14:paraId="6FC221E0" w14:textId="77777777" w:rsidR="00EB603C" w:rsidRDefault="00000000">
            <w:pPr>
              <w:spacing w:line="250" w:lineRule="auto"/>
            </w:pPr>
            <w:r>
              <w:rPr>
                <w:sz w:val="18"/>
                <w:szCs w:val="18"/>
              </w:rPr>
              <w:t>FR-04</w:t>
            </w:r>
          </w:p>
        </w:tc>
        <w:tc>
          <w:tcPr>
            <w:tcW w:w="7628" w:type="dxa"/>
            <w:shd w:val="clear" w:color="auto" w:fill="EEF1F7"/>
            <w:tcMar>
              <w:top w:w="60" w:type="dxa"/>
              <w:left w:w="100" w:type="dxa"/>
              <w:bottom w:w="60" w:type="dxa"/>
              <w:right w:w="100" w:type="dxa"/>
            </w:tcMar>
            <w:vAlign w:val="center"/>
          </w:tcPr>
          <w:p w14:paraId="059A83B7" w14:textId="77777777" w:rsidR="00EB603C" w:rsidRDefault="00000000">
            <w:pPr>
              <w:spacing w:line="250" w:lineRule="auto"/>
            </w:pPr>
            <w:r>
              <w:rPr>
                <w:sz w:val="18"/>
                <w:szCs w:val="18"/>
              </w:rPr>
              <w:t>Allow adding a vertex to the graph.</w:t>
            </w:r>
          </w:p>
        </w:tc>
      </w:tr>
      <w:tr w:rsidR="00EB603C" w14:paraId="24DEE56E" w14:textId="77777777">
        <w:tc>
          <w:tcPr>
            <w:tcW w:w="1398" w:type="dxa"/>
            <w:shd w:val="clear" w:color="auto" w:fill="FFFFFF"/>
            <w:tcMar>
              <w:top w:w="60" w:type="dxa"/>
              <w:left w:w="100" w:type="dxa"/>
              <w:bottom w:w="60" w:type="dxa"/>
              <w:right w:w="100" w:type="dxa"/>
            </w:tcMar>
            <w:vAlign w:val="center"/>
          </w:tcPr>
          <w:p w14:paraId="260188AD" w14:textId="77777777" w:rsidR="00EB603C" w:rsidRDefault="00000000">
            <w:pPr>
              <w:spacing w:line="250" w:lineRule="auto"/>
            </w:pPr>
            <w:r>
              <w:rPr>
                <w:sz w:val="18"/>
                <w:szCs w:val="18"/>
              </w:rPr>
              <w:t>FR-05</w:t>
            </w:r>
          </w:p>
        </w:tc>
        <w:tc>
          <w:tcPr>
            <w:tcW w:w="7628" w:type="dxa"/>
            <w:shd w:val="clear" w:color="auto" w:fill="FFFFFF"/>
            <w:tcMar>
              <w:top w:w="60" w:type="dxa"/>
              <w:left w:w="100" w:type="dxa"/>
              <w:bottom w:w="60" w:type="dxa"/>
              <w:right w:w="100" w:type="dxa"/>
            </w:tcMar>
            <w:vAlign w:val="center"/>
          </w:tcPr>
          <w:p w14:paraId="23E50ADF" w14:textId="77777777" w:rsidR="00EB603C" w:rsidRDefault="00000000">
            <w:pPr>
              <w:spacing w:line="250" w:lineRule="auto"/>
            </w:pPr>
            <w:r>
              <w:rPr>
                <w:sz w:val="18"/>
                <w:szCs w:val="18"/>
              </w:rPr>
              <w:t>Allow removing a vertex, along with all of its incident edges.</w:t>
            </w:r>
          </w:p>
        </w:tc>
      </w:tr>
      <w:tr w:rsidR="00EB603C" w14:paraId="71E61A01" w14:textId="77777777">
        <w:tc>
          <w:tcPr>
            <w:tcW w:w="1398" w:type="dxa"/>
            <w:shd w:val="clear" w:color="auto" w:fill="EEF1F7"/>
            <w:tcMar>
              <w:top w:w="60" w:type="dxa"/>
              <w:left w:w="100" w:type="dxa"/>
              <w:bottom w:w="60" w:type="dxa"/>
              <w:right w:w="100" w:type="dxa"/>
            </w:tcMar>
            <w:vAlign w:val="center"/>
          </w:tcPr>
          <w:p w14:paraId="16146D54" w14:textId="77777777" w:rsidR="00EB603C" w:rsidRDefault="00000000">
            <w:pPr>
              <w:spacing w:line="250" w:lineRule="auto"/>
            </w:pPr>
            <w:r>
              <w:rPr>
                <w:sz w:val="18"/>
                <w:szCs w:val="18"/>
              </w:rPr>
              <w:t>FR-06</w:t>
            </w:r>
          </w:p>
        </w:tc>
        <w:tc>
          <w:tcPr>
            <w:tcW w:w="7628" w:type="dxa"/>
            <w:shd w:val="clear" w:color="auto" w:fill="EEF1F7"/>
            <w:tcMar>
              <w:top w:w="60" w:type="dxa"/>
              <w:left w:w="100" w:type="dxa"/>
              <w:bottom w:w="60" w:type="dxa"/>
              <w:right w:w="100" w:type="dxa"/>
            </w:tcMar>
            <w:vAlign w:val="center"/>
          </w:tcPr>
          <w:p w14:paraId="28B2E41E" w14:textId="77777777" w:rsidR="00EB603C" w:rsidRDefault="00000000">
            <w:pPr>
              <w:spacing w:line="250" w:lineRule="auto"/>
            </w:pPr>
            <w:r>
              <w:rPr>
                <w:sz w:val="18"/>
                <w:szCs w:val="18"/>
              </w:rPr>
              <w:t>Allow adding an edge between two vertices, with an optional weight.</w:t>
            </w:r>
          </w:p>
        </w:tc>
      </w:tr>
      <w:tr w:rsidR="00EB603C" w14:paraId="65E07099" w14:textId="77777777">
        <w:tc>
          <w:tcPr>
            <w:tcW w:w="1398" w:type="dxa"/>
            <w:shd w:val="clear" w:color="auto" w:fill="FFFFFF"/>
            <w:tcMar>
              <w:top w:w="60" w:type="dxa"/>
              <w:left w:w="100" w:type="dxa"/>
              <w:bottom w:w="60" w:type="dxa"/>
              <w:right w:w="100" w:type="dxa"/>
            </w:tcMar>
            <w:vAlign w:val="center"/>
          </w:tcPr>
          <w:p w14:paraId="238080AA" w14:textId="77777777" w:rsidR="00EB603C" w:rsidRDefault="00000000">
            <w:pPr>
              <w:spacing w:line="250" w:lineRule="auto"/>
            </w:pPr>
            <w:r>
              <w:rPr>
                <w:sz w:val="18"/>
                <w:szCs w:val="18"/>
              </w:rPr>
              <w:t>FR-07</w:t>
            </w:r>
          </w:p>
        </w:tc>
        <w:tc>
          <w:tcPr>
            <w:tcW w:w="7628" w:type="dxa"/>
            <w:shd w:val="clear" w:color="auto" w:fill="FFFFFF"/>
            <w:tcMar>
              <w:top w:w="60" w:type="dxa"/>
              <w:left w:w="100" w:type="dxa"/>
              <w:bottom w:w="60" w:type="dxa"/>
              <w:right w:w="100" w:type="dxa"/>
            </w:tcMar>
            <w:vAlign w:val="center"/>
          </w:tcPr>
          <w:p w14:paraId="13D4CD9B" w14:textId="77777777" w:rsidR="00EB603C" w:rsidRDefault="00000000">
            <w:pPr>
              <w:spacing w:line="250" w:lineRule="auto"/>
            </w:pPr>
            <w:r>
              <w:rPr>
                <w:sz w:val="18"/>
                <w:szCs w:val="18"/>
              </w:rPr>
              <w:t>Allow removing an edge between two vertices.</w:t>
            </w:r>
          </w:p>
        </w:tc>
      </w:tr>
      <w:tr w:rsidR="00EB603C" w14:paraId="77945016" w14:textId="77777777">
        <w:tc>
          <w:tcPr>
            <w:tcW w:w="1398" w:type="dxa"/>
            <w:shd w:val="clear" w:color="auto" w:fill="EEF1F7"/>
            <w:tcMar>
              <w:top w:w="60" w:type="dxa"/>
              <w:left w:w="100" w:type="dxa"/>
              <w:bottom w:w="60" w:type="dxa"/>
              <w:right w:w="100" w:type="dxa"/>
            </w:tcMar>
            <w:vAlign w:val="center"/>
          </w:tcPr>
          <w:p w14:paraId="6E4C8DBF" w14:textId="77777777" w:rsidR="00EB603C" w:rsidRDefault="00000000">
            <w:pPr>
              <w:spacing w:line="250" w:lineRule="auto"/>
            </w:pPr>
            <w:r>
              <w:rPr>
                <w:sz w:val="18"/>
                <w:szCs w:val="18"/>
              </w:rPr>
              <w:t>FR-08</w:t>
            </w:r>
          </w:p>
        </w:tc>
        <w:tc>
          <w:tcPr>
            <w:tcW w:w="7628" w:type="dxa"/>
            <w:shd w:val="clear" w:color="auto" w:fill="EEF1F7"/>
            <w:tcMar>
              <w:top w:w="60" w:type="dxa"/>
              <w:left w:w="100" w:type="dxa"/>
              <w:bottom w:w="60" w:type="dxa"/>
              <w:right w:w="100" w:type="dxa"/>
            </w:tcMar>
            <w:vAlign w:val="center"/>
          </w:tcPr>
          <w:p w14:paraId="09E6D55F" w14:textId="77777777" w:rsidR="00EB603C" w:rsidRDefault="00000000">
            <w:pPr>
              <w:spacing w:line="250" w:lineRule="auto"/>
            </w:pPr>
            <w:r>
              <w:rPr>
                <w:sz w:val="18"/>
                <w:szCs w:val="18"/>
              </w:rPr>
              <w:t>Support querying the neighbours of a vertex.</w:t>
            </w:r>
          </w:p>
        </w:tc>
      </w:tr>
      <w:tr w:rsidR="00EB603C" w14:paraId="005175DB" w14:textId="77777777">
        <w:tc>
          <w:tcPr>
            <w:tcW w:w="1398" w:type="dxa"/>
            <w:shd w:val="clear" w:color="auto" w:fill="FFFFFF"/>
            <w:tcMar>
              <w:top w:w="60" w:type="dxa"/>
              <w:left w:w="100" w:type="dxa"/>
              <w:bottom w:w="60" w:type="dxa"/>
              <w:right w:w="100" w:type="dxa"/>
            </w:tcMar>
            <w:vAlign w:val="center"/>
          </w:tcPr>
          <w:p w14:paraId="0FD14D23" w14:textId="77777777" w:rsidR="00EB603C" w:rsidRDefault="00000000">
            <w:pPr>
              <w:spacing w:line="250" w:lineRule="auto"/>
            </w:pPr>
            <w:r>
              <w:rPr>
                <w:sz w:val="18"/>
                <w:szCs w:val="18"/>
              </w:rPr>
              <w:t>FR-09</w:t>
            </w:r>
          </w:p>
        </w:tc>
        <w:tc>
          <w:tcPr>
            <w:tcW w:w="7628" w:type="dxa"/>
            <w:shd w:val="clear" w:color="auto" w:fill="FFFFFF"/>
            <w:tcMar>
              <w:top w:w="60" w:type="dxa"/>
              <w:left w:w="100" w:type="dxa"/>
              <w:bottom w:w="60" w:type="dxa"/>
              <w:right w:w="100" w:type="dxa"/>
            </w:tcMar>
            <w:vAlign w:val="center"/>
          </w:tcPr>
          <w:p w14:paraId="6B88F5FA" w14:textId="77777777" w:rsidR="00EB603C" w:rsidRDefault="00000000">
            <w:pPr>
              <w:spacing w:line="250" w:lineRule="auto"/>
            </w:pPr>
            <w:r>
              <w:rPr>
                <w:sz w:val="18"/>
                <w:szCs w:val="18"/>
              </w:rPr>
              <w:t>Load a graph from an edge-list text file in the agreed format.</w:t>
            </w:r>
          </w:p>
        </w:tc>
      </w:tr>
      <w:tr w:rsidR="00EB603C" w14:paraId="2F631002" w14:textId="77777777">
        <w:tc>
          <w:tcPr>
            <w:tcW w:w="1398" w:type="dxa"/>
            <w:shd w:val="clear" w:color="auto" w:fill="EEF1F7"/>
            <w:tcMar>
              <w:top w:w="60" w:type="dxa"/>
              <w:left w:w="100" w:type="dxa"/>
              <w:bottom w:w="60" w:type="dxa"/>
              <w:right w:w="100" w:type="dxa"/>
            </w:tcMar>
            <w:vAlign w:val="center"/>
          </w:tcPr>
          <w:p w14:paraId="5022F3C0" w14:textId="77777777" w:rsidR="00EB603C" w:rsidRDefault="00000000">
            <w:pPr>
              <w:spacing w:line="250" w:lineRule="auto"/>
            </w:pPr>
            <w:r>
              <w:rPr>
                <w:sz w:val="18"/>
                <w:szCs w:val="18"/>
              </w:rPr>
              <w:t>FR-10</w:t>
            </w:r>
          </w:p>
        </w:tc>
        <w:tc>
          <w:tcPr>
            <w:tcW w:w="7628" w:type="dxa"/>
            <w:shd w:val="clear" w:color="auto" w:fill="EEF1F7"/>
            <w:tcMar>
              <w:top w:w="60" w:type="dxa"/>
              <w:left w:w="100" w:type="dxa"/>
              <w:bottom w:w="60" w:type="dxa"/>
              <w:right w:w="100" w:type="dxa"/>
            </w:tcMar>
            <w:vAlign w:val="center"/>
          </w:tcPr>
          <w:p w14:paraId="67EDF87F" w14:textId="77777777" w:rsidR="00EB603C" w:rsidRDefault="00000000">
            <w:pPr>
              <w:spacing w:line="250" w:lineRule="auto"/>
            </w:pPr>
            <w:r>
              <w:rPr>
                <w:sz w:val="18"/>
                <w:szCs w:val="18"/>
              </w:rPr>
              <w:t>Report a clear error for a malformed or missing edge-list file.</w:t>
            </w:r>
          </w:p>
        </w:tc>
      </w:tr>
      <w:tr w:rsidR="00EB603C" w14:paraId="21198919" w14:textId="77777777">
        <w:tc>
          <w:tcPr>
            <w:tcW w:w="1398" w:type="dxa"/>
            <w:shd w:val="clear" w:color="auto" w:fill="FFFFFF"/>
            <w:tcMar>
              <w:top w:w="60" w:type="dxa"/>
              <w:left w:w="100" w:type="dxa"/>
              <w:bottom w:w="60" w:type="dxa"/>
              <w:right w:w="100" w:type="dxa"/>
            </w:tcMar>
            <w:vAlign w:val="center"/>
          </w:tcPr>
          <w:p w14:paraId="0669D779" w14:textId="77777777" w:rsidR="00EB603C" w:rsidRDefault="00000000">
            <w:pPr>
              <w:spacing w:line="250" w:lineRule="auto"/>
            </w:pPr>
            <w:r>
              <w:rPr>
                <w:sz w:val="18"/>
                <w:szCs w:val="18"/>
              </w:rPr>
              <w:t>FR-11</w:t>
            </w:r>
          </w:p>
        </w:tc>
        <w:tc>
          <w:tcPr>
            <w:tcW w:w="7628" w:type="dxa"/>
            <w:shd w:val="clear" w:color="auto" w:fill="FFFFFF"/>
            <w:tcMar>
              <w:top w:w="60" w:type="dxa"/>
              <w:left w:w="100" w:type="dxa"/>
              <w:bottom w:w="60" w:type="dxa"/>
              <w:right w:w="100" w:type="dxa"/>
            </w:tcMar>
            <w:vAlign w:val="center"/>
          </w:tcPr>
          <w:p w14:paraId="257C0005" w14:textId="77777777" w:rsidR="00EB603C" w:rsidRDefault="00000000">
            <w:pPr>
              <w:spacing w:line="250" w:lineRule="auto"/>
            </w:pPr>
            <w:r>
              <w:rPr>
                <w:sz w:val="18"/>
                <w:szCs w:val="18"/>
              </w:rPr>
              <w:t>Implement BFS from a given start vertex and return the visit order.</w:t>
            </w:r>
          </w:p>
        </w:tc>
      </w:tr>
      <w:tr w:rsidR="00EB603C" w14:paraId="284F3F12" w14:textId="77777777">
        <w:tc>
          <w:tcPr>
            <w:tcW w:w="1398" w:type="dxa"/>
            <w:shd w:val="clear" w:color="auto" w:fill="EEF1F7"/>
            <w:tcMar>
              <w:top w:w="60" w:type="dxa"/>
              <w:left w:w="100" w:type="dxa"/>
              <w:bottom w:w="60" w:type="dxa"/>
              <w:right w:w="100" w:type="dxa"/>
            </w:tcMar>
            <w:vAlign w:val="center"/>
          </w:tcPr>
          <w:p w14:paraId="6BAD5048" w14:textId="77777777" w:rsidR="00EB603C" w:rsidRDefault="00000000">
            <w:pPr>
              <w:spacing w:line="250" w:lineRule="auto"/>
            </w:pPr>
            <w:r>
              <w:rPr>
                <w:sz w:val="18"/>
                <w:szCs w:val="18"/>
              </w:rPr>
              <w:t>FR-12</w:t>
            </w:r>
          </w:p>
        </w:tc>
        <w:tc>
          <w:tcPr>
            <w:tcW w:w="7628" w:type="dxa"/>
            <w:shd w:val="clear" w:color="auto" w:fill="EEF1F7"/>
            <w:tcMar>
              <w:top w:w="60" w:type="dxa"/>
              <w:left w:w="100" w:type="dxa"/>
              <w:bottom w:w="60" w:type="dxa"/>
              <w:right w:w="100" w:type="dxa"/>
            </w:tcMar>
            <w:vAlign w:val="center"/>
          </w:tcPr>
          <w:p w14:paraId="72EDCFF1" w14:textId="77777777" w:rsidR="00EB603C" w:rsidRDefault="00000000">
            <w:pPr>
              <w:spacing w:line="250" w:lineRule="auto"/>
            </w:pPr>
            <w:r>
              <w:rPr>
                <w:sz w:val="18"/>
                <w:szCs w:val="18"/>
              </w:rPr>
              <w:t>Implement DFS from a given start vertex and return the visit order.</w:t>
            </w:r>
          </w:p>
        </w:tc>
      </w:tr>
      <w:tr w:rsidR="00EB603C" w14:paraId="15D0116A" w14:textId="77777777">
        <w:tc>
          <w:tcPr>
            <w:tcW w:w="1398" w:type="dxa"/>
            <w:shd w:val="clear" w:color="auto" w:fill="FFFFFF"/>
            <w:tcMar>
              <w:top w:w="60" w:type="dxa"/>
              <w:left w:w="100" w:type="dxa"/>
              <w:bottom w:w="60" w:type="dxa"/>
              <w:right w:w="100" w:type="dxa"/>
            </w:tcMar>
            <w:vAlign w:val="center"/>
          </w:tcPr>
          <w:p w14:paraId="03336C63" w14:textId="77777777" w:rsidR="00EB603C" w:rsidRDefault="00000000">
            <w:pPr>
              <w:spacing w:line="250" w:lineRule="auto"/>
            </w:pPr>
            <w:r>
              <w:rPr>
                <w:sz w:val="18"/>
                <w:szCs w:val="18"/>
              </w:rPr>
              <w:t>FR-13</w:t>
            </w:r>
          </w:p>
        </w:tc>
        <w:tc>
          <w:tcPr>
            <w:tcW w:w="7628" w:type="dxa"/>
            <w:shd w:val="clear" w:color="auto" w:fill="FFFFFF"/>
            <w:tcMar>
              <w:top w:w="60" w:type="dxa"/>
              <w:left w:w="100" w:type="dxa"/>
              <w:bottom w:w="60" w:type="dxa"/>
              <w:right w:w="100" w:type="dxa"/>
            </w:tcMar>
            <w:vAlign w:val="center"/>
          </w:tcPr>
          <w:p w14:paraId="66D1B315" w14:textId="77777777" w:rsidR="00EB603C" w:rsidRDefault="00000000">
            <w:pPr>
              <w:spacing w:line="250" w:lineRule="auto"/>
            </w:pPr>
            <w:r>
              <w:rPr>
                <w:sz w:val="18"/>
                <w:szCs w:val="18"/>
              </w:rPr>
              <w:t>Find all connected components in an undirected graph.</w:t>
            </w:r>
          </w:p>
        </w:tc>
      </w:tr>
      <w:tr w:rsidR="00EB603C" w14:paraId="5D29D5FB" w14:textId="77777777">
        <w:tc>
          <w:tcPr>
            <w:tcW w:w="1398" w:type="dxa"/>
            <w:shd w:val="clear" w:color="auto" w:fill="EEF1F7"/>
            <w:tcMar>
              <w:top w:w="60" w:type="dxa"/>
              <w:left w:w="100" w:type="dxa"/>
              <w:bottom w:w="60" w:type="dxa"/>
              <w:right w:w="100" w:type="dxa"/>
            </w:tcMar>
            <w:vAlign w:val="center"/>
          </w:tcPr>
          <w:p w14:paraId="6A38BF62" w14:textId="77777777" w:rsidR="00EB603C" w:rsidRDefault="00000000">
            <w:pPr>
              <w:spacing w:line="250" w:lineRule="auto"/>
            </w:pPr>
            <w:r>
              <w:rPr>
                <w:sz w:val="18"/>
                <w:szCs w:val="18"/>
              </w:rPr>
              <w:t>FR-14</w:t>
            </w:r>
          </w:p>
        </w:tc>
        <w:tc>
          <w:tcPr>
            <w:tcW w:w="7628" w:type="dxa"/>
            <w:shd w:val="clear" w:color="auto" w:fill="EEF1F7"/>
            <w:tcMar>
              <w:top w:w="60" w:type="dxa"/>
              <w:left w:w="100" w:type="dxa"/>
              <w:bottom w:w="60" w:type="dxa"/>
              <w:right w:w="100" w:type="dxa"/>
            </w:tcMar>
            <w:vAlign w:val="center"/>
          </w:tcPr>
          <w:p w14:paraId="1E13156E" w14:textId="77777777" w:rsidR="00EB603C" w:rsidRDefault="00000000">
            <w:pPr>
              <w:spacing w:line="250" w:lineRule="auto"/>
            </w:pPr>
            <w:r>
              <w:rPr>
                <w:sz w:val="18"/>
                <w:szCs w:val="18"/>
              </w:rPr>
              <w:t>Find all strongly connected components in a directed graph.</w:t>
            </w:r>
          </w:p>
        </w:tc>
      </w:tr>
      <w:tr w:rsidR="00EB603C" w14:paraId="5334FCCB" w14:textId="77777777">
        <w:tc>
          <w:tcPr>
            <w:tcW w:w="1398" w:type="dxa"/>
            <w:shd w:val="clear" w:color="auto" w:fill="FFFFFF"/>
            <w:tcMar>
              <w:top w:w="60" w:type="dxa"/>
              <w:left w:w="100" w:type="dxa"/>
              <w:bottom w:w="60" w:type="dxa"/>
              <w:right w:w="100" w:type="dxa"/>
            </w:tcMar>
            <w:vAlign w:val="center"/>
          </w:tcPr>
          <w:p w14:paraId="2902E0CA" w14:textId="77777777" w:rsidR="00EB603C" w:rsidRDefault="00000000">
            <w:pPr>
              <w:spacing w:line="250" w:lineRule="auto"/>
            </w:pPr>
            <w:r>
              <w:rPr>
                <w:sz w:val="18"/>
                <w:szCs w:val="18"/>
              </w:rPr>
              <w:t>FR-15</w:t>
            </w:r>
          </w:p>
        </w:tc>
        <w:tc>
          <w:tcPr>
            <w:tcW w:w="7628" w:type="dxa"/>
            <w:shd w:val="clear" w:color="auto" w:fill="FFFFFF"/>
            <w:tcMar>
              <w:top w:w="60" w:type="dxa"/>
              <w:left w:w="100" w:type="dxa"/>
              <w:bottom w:w="60" w:type="dxa"/>
              <w:right w:w="100" w:type="dxa"/>
            </w:tcMar>
            <w:vAlign w:val="center"/>
          </w:tcPr>
          <w:p w14:paraId="6E7680B8" w14:textId="77777777" w:rsidR="00EB603C" w:rsidRDefault="00000000">
            <w:pPr>
              <w:spacing w:line="250" w:lineRule="auto"/>
            </w:pPr>
            <w:r>
              <w:rPr>
                <w:sz w:val="18"/>
                <w:szCs w:val="18"/>
              </w:rPr>
              <w:t>Detect whether a graph contains a cycle.</w:t>
            </w:r>
          </w:p>
        </w:tc>
      </w:tr>
      <w:tr w:rsidR="00EB603C" w14:paraId="38FFC265" w14:textId="77777777">
        <w:tc>
          <w:tcPr>
            <w:tcW w:w="1398" w:type="dxa"/>
            <w:shd w:val="clear" w:color="auto" w:fill="EEF1F7"/>
            <w:tcMar>
              <w:top w:w="60" w:type="dxa"/>
              <w:left w:w="100" w:type="dxa"/>
              <w:bottom w:w="60" w:type="dxa"/>
              <w:right w:w="100" w:type="dxa"/>
            </w:tcMar>
            <w:vAlign w:val="center"/>
          </w:tcPr>
          <w:p w14:paraId="32D2CB98" w14:textId="77777777" w:rsidR="00EB603C" w:rsidRDefault="00000000">
            <w:pPr>
              <w:spacing w:line="250" w:lineRule="auto"/>
            </w:pPr>
            <w:r>
              <w:rPr>
                <w:sz w:val="18"/>
                <w:szCs w:val="18"/>
              </w:rPr>
              <w:t>FR-16</w:t>
            </w:r>
          </w:p>
        </w:tc>
        <w:tc>
          <w:tcPr>
            <w:tcW w:w="7628" w:type="dxa"/>
            <w:shd w:val="clear" w:color="auto" w:fill="EEF1F7"/>
            <w:tcMar>
              <w:top w:w="60" w:type="dxa"/>
              <w:left w:w="100" w:type="dxa"/>
              <w:bottom w:w="60" w:type="dxa"/>
              <w:right w:w="100" w:type="dxa"/>
            </w:tcMar>
            <w:vAlign w:val="center"/>
          </w:tcPr>
          <w:p w14:paraId="5BD94382" w14:textId="77777777" w:rsidR="00EB603C" w:rsidRDefault="00000000">
            <w:pPr>
              <w:spacing w:line="250" w:lineRule="auto"/>
            </w:pPr>
            <w:r>
              <w:rPr>
                <w:sz w:val="18"/>
                <w:szCs w:val="18"/>
              </w:rPr>
              <w:t>Return a valid topological ordering for a DAG, and report that none exists if the graph has a cycle.</w:t>
            </w:r>
          </w:p>
        </w:tc>
      </w:tr>
      <w:tr w:rsidR="00EB603C" w14:paraId="26713C5C" w14:textId="77777777">
        <w:tc>
          <w:tcPr>
            <w:tcW w:w="1398" w:type="dxa"/>
            <w:shd w:val="clear" w:color="auto" w:fill="FFFFFF"/>
            <w:tcMar>
              <w:top w:w="60" w:type="dxa"/>
              <w:left w:w="100" w:type="dxa"/>
              <w:bottom w:w="60" w:type="dxa"/>
              <w:right w:w="100" w:type="dxa"/>
            </w:tcMar>
            <w:vAlign w:val="center"/>
          </w:tcPr>
          <w:p w14:paraId="46D1734F" w14:textId="77777777" w:rsidR="00EB603C" w:rsidRDefault="00000000">
            <w:pPr>
              <w:spacing w:line="250" w:lineRule="auto"/>
            </w:pPr>
            <w:r>
              <w:rPr>
                <w:sz w:val="18"/>
                <w:szCs w:val="18"/>
              </w:rPr>
              <w:t>FR-17</w:t>
            </w:r>
          </w:p>
        </w:tc>
        <w:tc>
          <w:tcPr>
            <w:tcW w:w="7628" w:type="dxa"/>
            <w:shd w:val="clear" w:color="auto" w:fill="FFFFFF"/>
            <w:tcMar>
              <w:top w:w="60" w:type="dxa"/>
              <w:left w:w="100" w:type="dxa"/>
              <w:bottom w:w="60" w:type="dxa"/>
              <w:right w:w="100" w:type="dxa"/>
            </w:tcMar>
            <w:vAlign w:val="center"/>
          </w:tcPr>
          <w:p w14:paraId="6C4176A3" w14:textId="77777777" w:rsidR="00EB603C" w:rsidRDefault="00000000">
            <w:pPr>
              <w:spacing w:line="250" w:lineRule="auto"/>
            </w:pPr>
            <w:r>
              <w:rPr>
                <w:sz w:val="18"/>
                <w:szCs w:val="18"/>
              </w:rPr>
              <w:t>Test whether an undirected graph is bipartite and return a 2-colouring if it is; reject directed graphs with a clear error.</w:t>
            </w:r>
          </w:p>
        </w:tc>
      </w:tr>
      <w:tr w:rsidR="00EB603C" w14:paraId="0C2227B8" w14:textId="77777777">
        <w:tc>
          <w:tcPr>
            <w:tcW w:w="1398" w:type="dxa"/>
            <w:shd w:val="clear" w:color="auto" w:fill="EEF1F7"/>
            <w:tcMar>
              <w:top w:w="60" w:type="dxa"/>
              <w:left w:w="100" w:type="dxa"/>
              <w:bottom w:w="60" w:type="dxa"/>
              <w:right w:w="100" w:type="dxa"/>
            </w:tcMar>
            <w:vAlign w:val="center"/>
          </w:tcPr>
          <w:p w14:paraId="612553B0" w14:textId="77777777" w:rsidR="00EB603C" w:rsidRDefault="00000000">
            <w:pPr>
              <w:spacing w:line="250" w:lineRule="auto"/>
            </w:pPr>
            <w:r>
              <w:rPr>
                <w:sz w:val="18"/>
                <w:szCs w:val="18"/>
              </w:rPr>
              <w:t>FR-18</w:t>
            </w:r>
          </w:p>
        </w:tc>
        <w:tc>
          <w:tcPr>
            <w:tcW w:w="7628" w:type="dxa"/>
            <w:shd w:val="clear" w:color="auto" w:fill="EEF1F7"/>
            <w:tcMar>
              <w:top w:w="60" w:type="dxa"/>
              <w:left w:w="100" w:type="dxa"/>
              <w:bottom w:w="60" w:type="dxa"/>
              <w:right w:w="100" w:type="dxa"/>
            </w:tcMar>
            <w:vAlign w:val="center"/>
          </w:tcPr>
          <w:p w14:paraId="70085E9A" w14:textId="77777777" w:rsidR="00EB603C" w:rsidRDefault="00000000">
            <w:pPr>
              <w:spacing w:line="250" w:lineRule="auto"/>
            </w:pPr>
            <w:r>
              <w:rPr>
                <w:sz w:val="18"/>
                <w:szCs w:val="18"/>
              </w:rPr>
              <w:t>BFS(start) and DFS(start) shall traverse the component containing start; a full-graph mode (BFS_ALL / DFS_ALL) shall visit every vertex of a disconnected graph by restarting from each unvisited vertex.</w:t>
            </w:r>
          </w:p>
        </w:tc>
      </w:tr>
      <w:tr w:rsidR="00EB603C" w14:paraId="4889665A" w14:textId="77777777">
        <w:tc>
          <w:tcPr>
            <w:tcW w:w="1398" w:type="dxa"/>
            <w:shd w:val="clear" w:color="auto" w:fill="FFFFFF"/>
            <w:tcMar>
              <w:top w:w="60" w:type="dxa"/>
              <w:left w:w="100" w:type="dxa"/>
              <w:bottom w:w="60" w:type="dxa"/>
              <w:right w:w="100" w:type="dxa"/>
            </w:tcMar>
            <w:vAlign w:val="center"/>
          </w:tcPr>
          <w:p w14:paraId="155A755E" w14:textId="77777777" w:rsidR="00EB603C" w:rsidRDefault="00000000">
            <w:pPr>
              <w:spacing w:line="250" w:lineRule="auto"/>
            </w:pPr>
            <w:r>
              <w:rPr>
                <w:sz w:val="18"/>
                <w:szCs w:val="18"/>
              </w:rPr>
              <w:t>FR-19</w:t>
            </w:r>
          </w:p>
        </w:tc>
        <w:tc>
          <w:tcPr>
            <w:tcW w:w="7628" w:type="dxa"/>
            <w:shd w:val="clear" w:color="auto" w:fill="FFFFFF"/>
            <w:tcMar>
              <w:top w:w="60" w:type="dxa"/>
              <w:left w:w="100" w:type="dxa"/>
              <w:bottom w:w="60" w:type="dxa"/>
              <w:right w:w="100" w:type="dxa"/>
            </w:tcMar>
            <w:vAlign w:val="center"/>
          </w:tcPr>
          <w:p w14:paraId="4A55617A" w14:textId="77777777" w:rsidR="00EB603C" w:rsidRDefault="00000000">
            <w:pPr>
              <w:spacing w:line="250" w:lineRule="auto"/>
            </w:pPr>
            <w:r>
              <w:rPr>
                <w:sz w:val="18"/>
                <w:szCs w:val="18"/>
              </w:rPr>
              <w:t>All algorithms shall operate only through the shared Graph interface, never by inspecting the internal fields of a concrete representation.</w:t>
            </w:r>
          </w:p>
        </w:tc>
      </w:tr>
      <w:tr w:rsidR="00EB603C" w14:paraId="2A9D32DE" w14:textId="77777777">
        <w:tc>
          <w:tcPr>
            <w:tcW w:w="1398" w:type="dxa"/>
            <w:shd w:val="clear" w:color="auto" w:fill="EEF1F7"/>
            <w:tcMar>
              <w:top w:w="60" w:type="dxa"/>
              <w:left w:w="100" w:type="dxa"/>
              <w:bottom w:w="60" w:type="dxa"/>
              <w:right w:w="100" w:type="dxa"/>
            </w:tcMar>
            <w:vAlign w:val="center"/>
          </w:tcPr>
          <w:p w14:paraId="5A286D26" w14:textId="77777777" w:rsidR="00EB603C" w:rsidRDefault="00000000">
            <w:pPr>
              <w:spacing w:line="250" w:lineRule="auto"/>
            </w:pPr>
            <w:r>
              <w:rPr>
                <w:sz w:val="18"/>
                <w:szCs w:val="18"/>
              </w:rPr>
              <w:t>FR-20</w:t>
            </w:r>
          </w:p>
        </w:tc>
        <w:tc>
          <w:tcPr>
            <w:tcW w:w="7628" w:type="dxa"/>
            <w:shd w:val="clear" w:color="auto" w:fill="EEF1F7"/>
            <w:tcMar>
              <w:top w:w="60" w:type="dxa"/>
              <w:left w:w="100" w:type="dxa"/>
              <w:bottom w:w="60" w:type="dxa"/>
              <w:right w:w="100" w:type="dxa"/>
            </w:tcMar>
            <w:vAlign w:val="center"/>
          </w:tcPr>
          <w:p w14:paraId="5BF03E91" w14:textId="77777777" w:rsidR="00EB603C" w:rsidRDefault="00000000">
            <w:pPr>
              <w:spacing w:line="250" w:lineRule="auto"/>
            </w:pPr>
            <w:r>
              <w:rPr>
                <w:sz w:val="18"/>
                <w:szCs w:val="18"/>
              </w:rPr>
              <w:t>Expose an AlgorithmResult structure containing at minimum the algorithm name, the primary output, and any metadata.</w:t>
            </w:r>
          </w:p>
        </w:tc>
      </w:tr>
    </w:tbl>
    <w:p w14:paraId="6BB54197" w14:textId="77777777" w:rsidR="00EB603C" w:rsidRDefault="00EB603C">
      <w:pPr>
        <w:spacing w:after="200"/>
      </w:pPr>
    </w:p>
    <w:p w14:paraId="23A240FB" w14:textId="77777777" w:rsidR="00EB603C" w:rsidRDefault="00000000">
      <w:pPr>
        <w:pStyle w:val="Heading2"/>
        <w:spacing w:before="320" w:after="140"/>
      </w:pPr>
      <w:bookmarkStart w:id="10" w:name="_Toc11"/>
      <w:r>
        <w:t>5.2 Non-Functional Requirements</w:t>
      </w:r>
      <w:bookmarkEnd w:id="10"/>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1398"/>
        <w:gridCol w:w="7628"/>
      </w:tblGrid>
      <w:tr w:rsidR="00EB603C" w14:paraId="005E3596" w14:textId="77777777">
        <w:trPr>
          <w:tblHeader/>
        </w:trPr>
        <w:tc>
          <w:tcPr>
            <w:tcW w:w="1398" w:type="dxa"/>
            <w:shd w:val="clear" w:color="auto" w:fill="1F3864"/>
            <w:tcMar>
              <w:top w:w="80" w:type="dxa"/>
              <w:left w:w="100" w:type="dxa"/>
              <w:bottom w:w="80" w:type="dxa"/>
              <w:right w:w="100" w:type="dxa"/>
            </w:tcMar>
            <w:vAlign w:val="center"/>
          </w:tcPr>
          <w:p w14:paraId="22A3B23B" w14:textId="77777777" w:rsidR="00EB603C" w:rsidRDefault="00000000">
            <w:r>
              <w:rPr>
                <w:b/>
                <w:bCs/>
                <w:color w:val="FFFFFF"/>
                <w:sz w:val="18"/>
                <w:szCs w:val="18"/>
              </w:rPr>
              <w:lastRenderedPageBreak/>
              <w:t>ID</w:t>
            </w:r>
          </w:p>
        </w:tc>
        <w:tc>
          <w:tcPr>
            <w:tcW w:w="7628" w:type="dxa"/>
            <w:shd w:val="clear" w:color="auto" w:fill="1F3864"/>
            <w:tcMar>
              <w:top w:w="80" w:type="dxa"/>
              <w:left w:w="100" w:type="dxa"/>
              <w:bottom w:w="80" w:type="dxa"/>
              <w:right w:w="100" w:type="dxa"/>
            </w:tcMar>
            <w:vAlign w:val="center"/>
          </w:tcPr>
          <w:p w14:paraId="7CF93B20" w14:textId="77777777" w:rsidR="00EB603C" w:rsidRDefault="00000000">
            <w:r>
              <w:rPr>
                <w:b/>
                <w:bCs/>
                <w:color w:val="FFFFFF"/>
                <w:sz w:val="18"/>
                <w:szCs w:val="18"/>
              </w:rPr>
              <w:t>Requirement</w:t>
            </w:r>
          </w:p>
        </w:tc>
      </w:tr>
      <w:tr w:rsidR="00EB603C" w14:paraId="6A1E8BD2" w14:textId="77777777">
        <w:tc>
          <w:tcPr>
            <w:tcW w:w="1398" w:type="dxa"/>
            <w:shd w:val="clear" w:color="auto" w:fill="FFFFFF"/>
            <w:tcMar>
              <w:top w:w="60" w:type="dxa"/>
              <w:left w:w="100" w:type="dxa"/>
              <w:bottom w:w="60" w:type="dxa"/>
              <w:right w:w="100" w:type="dxa"/>
            </w:tcMar>
            <w:vAlign w:val="center"/>
          </w:tcPr>
          <w:p w14:paraId="393A71D1" w14:textId="77777777" w:rsidR="00EB603C" w:rsidRDefault="00000000">
            <w:pPr>
              <w:spacing w:line="250" w:lineRule="auto"/>
            </w:pPr>
            <w:r>
              <w:rPr>
                <w:sz w:val="18"/>
                <w:szCs w:val="18"/>
              </w:rPr>
              <w:t>NFR-01</w:t>
            </w:r>
          </w:p>
        </w:tc>
        <w:tc>
          <w:tcPr>
            <w:tcW w:w="7628" w:type="dxa"/>
            <w:shd w:val="clear" w:color="auto" w:fill="FFFFFF"/>
            <w:tcMar>
              <w:top w:w="60" w:type="dxa"/>
              <w:left w:w="100" w:type="dxa"/>
              <w:bottom w:w="60" w:type="dxa"/>
              <w:right w:w="100" w:type="dxa"/>
            </w:tcMar>
            <w:vAlign w:val="center"/>
          </w:tcPr>
          <w:p w14:paraId="122D2CDB" w14:textId="77777777" w:rsidR="00EB603C" w:rsidRDefault="00000000">
            <w:pPr>
              <w:spacing w:line="250" w:lineRule="auto"/>
            </w:pPr>
            <w:r>
              <w:rPr>
                <w:sz w:val="18"/>
                <w:szCs w:val="18"/>
              </w:rPr>
              <w:t>The codebase is written in Python 3.10+, with no prohibited external libraries.</w:t>
            </w:r>
          </w:p>
        </w:tc>
      </w:tr>
      <w:tr w:rsidR="00EB603C" w14:paraId="5EECE5F9" w14:textId="77777777">
        <w:tc>
          <w:tcPr>
            <w:tcW w:w="1398" w:type="dxa"/>
            <w:shd w:val="clear" w:color="auto" w:fill="EEF1F7"/>
            <w:tcMar>
              <w:top w:w="60" w:type="dxa"/>
              <w:left w:w="100" w:type="dxa"/>
              <w:bottom w:w="60" w:type="dxa"/>
              <w:right w:w="100" w:type="dxa"/>
            </w:tcMar>
            <w:vAlign w:val="center"/>
          </w:tcPr>
          <w:p w14:paraId="30E6F552" w14:textId="77777777" w:rsidR="00EB603C" w:rsidRDefault="00000000">
            <w:pPr>
              <w:spacing w:line="250" w:lineRule="auto"/>
            </w:pPr>
            <w:r>
              <w:rPr>
                <w:sz w:val="18"/>
                <w:szCs w:val="18"/>
              </w:rPr>
              <w:t>NFR-02</w:t>
            </w:r>
          </w:p>
        </w:tc>
        <w:tc>
          <w:tcPr>
            <w:tcW w:w="7628" w:type="dxa"/>
            <w:shd w:val="clear" w:color="auto" w:fill="EEF1F7"/>
            <w:tcMar>
              <w:top w:w="60" w:type="dxa"/>
              <w:left w:w="100" w:type="dxa"/>
              <w:bottom w:w="60" w:type="dxa"/>
              <w:right w:w="100" w:type="dxa"/>
            </w:tcMar>
            <w:vAlign w:val="center"/>
          </w:tcPr>
          <w:p w14:paraId="275E1233" w14:textId="77777777" w:rsidR="00EB603C" w:rsidRDefault="00000000">
            <w:pPr>
              <w:spacing w:line="250" w:lineRule="auto"/>
            </w:pPr>
            <w:r>
              <w:rPr>
                <w:sz w:val="18"/>
                <w:szCs w:val="18"/>
              </w:rPr>
              <w:t>Graph representation is separated from algorithm logic — no algorithm depends on whether the graph is internally a list or a matrix.</w:t>
            </w:r>
          </w:p>
        </w:tc>
      </w:tr>
      <w:tr w:rsidR="00EB603C" w14:paraId="42FE085E" w14:textId="77777777">
        <w:tc>
          <w:tcPr>
            <w:tcW w:w="1398" w:type="dxa"/>
            <w:shd w:val="clear" w:color="auto" w:fill="FFFFFF"/>
            <w:tcMar>
              <w:top w:w="60" w:type="dxa"/>
              <w:left w:w="100" w:type="dxa"/>
              <w:bottom w:w="60" w:type="dxa"/>
              <w:right w:w="100" w:type="dxa"/>
            </w:tcMar>
            <w:vAlign w:val="center"/>
          </w:tcPr>
          <w:p w14:paraId="413F6B2E" w14:textId="77777777" w:rsidR="00EB603C" w:rsidRDefault="00000000">
            <w:pPr>
              <w:spacing w:line="250" w:lineRule="auto"/>
            </w:pPr>
            <w:r>
              <w:rPr>
                <w:sz w:val="18"/>
                <w:szCs w:val="18"/>
              </w:rPr>
              <w:t>NFR-03</w:t>
            </w:r>
          </w:p>
        </w:tc>
        <w:tc>
          <w:tcPr>
            <w:tcW w:w="7628" w:type="dxa"/>
            <w:shd w:val="clear" w:color="auto" w:fill="FFFFFF"/>
            <w:tcMar>
              <w:top w:w="60" w:type="dxa"/>
              <w:left w:w="100" w:type="dxa"/>
              <w:bottom w:w="60" w:type="dxa"/>
              <w:right w:w="100" w:type="dxa"/>
            </w:tcMar>
            <w:vAlign w:val="center"/>
          </w:tcPr>
          <w:p w14:paraId="38FFA8DD" w14:textId="77777777" w:rsidR="00EB603C" w:rsidRDefault="00000000">
            <w:pPr>
              <w:spacing w:line="250" w:lineRule="auto"/>
            </w:pPr>
            <w:r>
              <w:rPr>
                <w:sz w:val="18"/>
                <w:szCs w:val="18"/>
              </w:rPr>
              <w:t>Each algorithm is a self-contained, replaceable module (strategy pattern).</w:t>
            </w:r>
          </w:p>
        </w:tc>
      </w:tr>
      <w:tr w:rsidR="00EB603C" w14:paraId="1A66B288" w14:textId="77777777">
        <w:tc>
          <w:tcPr>
            <w:tcW w:w="1398" w:type="dxa"/>
            <w:shd w:val="clear" w:color="auto" w:fill="EEF1F7"/>
            <w:tcMar>
              <w:top w:w="60" w:type="dxa"/>
              <w:left w:w="100" w:type="dxa"/>
              <w:bottom w:w="60" w:type="dxa"/>
              <w:right w:w="100" w:type="dxa"/>
            </w:tcMar>
            <w:vAlign w:val="center"/>
          </w:tcPr>
          <w:p w14:paraId="2693CF13" w14:textId="77777777" w:rsidR="00EB603C" w:rsidRDefault="00000000">
            <w:pPr>
              <w:spacing w:line="250" w:lineRule="auto"/>
            </w:pPr>
            <w:r>
              <w:rPr>
                <w:sz w:val="18"/>
                <w:szCs w:val="18"/>
              </w:rPr>
              <w:t>NFR-04</w:t>
            </w:r>
          </w:p>
        </w:tc>
        <w:tc>
          <w:tcPr>
            <w:tcW w:w="7628" w:type="dxa"/>
            <w:shd w:val="clear" w:color="auto" w:fill="EEF1F7"/>
            <w:tcMar>
              <w:top w:w="60" w:type="dxa"/>
              <w:left w:w="100" w:type="dxa"/>
              <w:bottom w:w="60" w:type="dxa"/>
              <w:right w:w="100" w:type="dxa"/>
            </w:tcMar>
            <w:vAlign w:val="center"/>
          </w:tcPr>
          <w:p w14:paraId="0F7BC5FA" w14:textId="77777777" w:rsidR="00EB603C" w:rsidRDefault="00000000">
            <w:pPr>
              <w:spacing w:line="250" w:lineRule="auto"/>
            </w:pPr>
            <w:r>
              <w:rPr>
                <w:sz w:val="18"/>
                <w:szCs w:val="18"/>
              </w:rPr>
              <w:t>Code is organised into clearly named modules: graph/, algorithms/, io/.</w:t>
            </w:r>
          </w:p>
        </w:tc>
      </w:tr>
      <w:tr w:rsidR="00EB603C" w14:paraId="0A459C5D" w14:textId="77777777">
        <w:tc>
          <w:tcPr>
            <w:tcW w:w="1398" w:type="dxa"/>
            <w:shd w:val="clear" w:color="auto" w:fill="FFFFFF"/>
            <w:tcMar>
              <w:top w:w="60" w:type="dxa"/>
              <w:left w:w="100" w:type="dxa"/>
              <w:bottom w:w="60" w:type="dxa"/>
              <w:right w:w="100" w:type="dxa"/>
            </w:tcMar>
            <w:vAlign w:val="center"/>
          </w:tcPr>
          <w:p w14:paraId="70DBD369" w14:textId="77777777" w:rsidR="00EB603C" w:rsidRDefault="00000000">
            <w:pPr>
              <w:spacing w:line="250" w:lineRule="auto"/>
            </w:pPr>
            <w:r>
              <w:rPr>
                <w:sz w:val="18"/>
                <w:szCs w:val="18"/>
              </w:rPr>
              <w:t>NFR-05</w:t>
            </w:r>
          </w:p>
        </w:tc>
        <w:tc>
          <w:tcPr>
            <w:tcW w:w="7628" w:type="dxa"/>
            <w:shd w:val="clear" w:color="auto" w:fill="FFFFFF"/>
            <w:tcMar>
              <w:top w:w="60" w:type="dxa"/>
              <w:left w:w="100" w:type="dxa"/>
              <w:bottom w:w="60" w:type="dxa"/>
              <w:right w:w="100" w:type="dxa"/>
            </w:tcMar>
            <w:vAlign w:val="center"/>
          </w:tcPr>
          <w:p w14:paraId="3C4A5257" w14:textId="77777777" w:rsidR="00EB603C" w:rsidRDefault="00000000">
            <w:pPr>
              <w:spacing w:line="250" w:lineRule="auto"/>
            </w:pPr>
            <w:r>
              <w:rPr>
                <w:sz w:val="18"/>
                <w:szCs w:val="18"/>
              </w:rPr>
              <w:t>All public functions and classes have docstrings.</w:t>
            </w:r>
          </w:p>
        </w:tc>
      </w:tr>
      <w:tr w:rsidR="00EB603C" w14:paraId="56094098" w14:textId="77777777">
        <w:tc>
          <w:tcPr>
            <w:tcW w:w="1398" w:type="dxa"/>
            <w:shd w:val="clear" w:color="auto" w:fill="EEF1F7"/>
            <w:tcMar>
              <w:top w:w="60" w:type="dxa"/>
              <w:left w:w="100" w:type="dxa"/>
              <w:bottom w:w="60" w:type="dxa"/>
              <w:right w:w="100" w:type="dxa"/>
            </w:tcMar>
            <w:vAlign w:val="center"/>
          </w:tcPr>
          <w:p w14:paraId="2B8C5D93" w14:textId="77777777" w:rsidR="00EB603C" w:rsidRDefault="00000000">
            <w:pPr>
              <w:spacing w:line="250" w:lineRule="auto"/>
            </w:pPr>
            <w:r>
              <w:rPr>
                <w:sz w:val="18"/>
                <w:szCs w:val="18"/>
              </w:rPr>
              <w:t>NFR-06</w:t>
            </w:r>
          </w:p>
        </w:tc>
        <w:tc>
          <w:tcPr>
            <w:tcW w:w="7628" w:type="dxa"/>
            <w:shd w:val="clear" w:color="auto" w:fill="EEF1F7"/>
            <w:tcMar>
              <w:top w:w="60" w:type="dxa"/>
              <w:left w:w="100" w:type="dxa"/>
              <w:bottom w:w="60" w:type="dxa"/>
              <w:right w:w="100" w:type="dxa"/>
            </w:tcMar>
            <w:vAlign w:val="center"/>
          </w:tcPr>
          <w:p w14:paraId="42EE9650" w14:textId="77777777" w:rsidR="00EB603C" w:rsidRDefault="00000000">
            <w:pPr>
              <w:spacing w:line="250" w:lineRule="auto"/>
            </w:pPr>
            <w:r>
              <w:rPr>
                <w:sz w:val="18"/>
                <w:szCs w:val="18"/>
              </w:rPr>
              <w:t>Every algorithm and graph operation has at least one unit test.</w:t>
            </w:r>
          </w:p>
        </w:tc>
      </w:tr>
      <w:tr w:rsidR="00EB603C" w14:paraId="1F4C752A" w14:textId="77777777">
        <w:tc>
          <w:tcPr>
            <w:tcW w:w="1398" w:type="dxa"/>
            <w:shd w:val="clear" w:color="auto" w:fill="FFFFFF"/>
            <w:tcMar>
              <w:top w:w="60" w:type="dxa"/>
              <w:left w:w="100" w:type="dxa"/>
              <w:bottom w:w="60" w:type="dxa"/>
              <w:right w:w="100" w:type="dxa"/>
            </w:tcMar>
            <w:vAlign w:val="center"/>
          </w:tcPr>
          <w:p w14:paraId="3BFFF6A3" w14:textId="77777777" w:rsidR="00EB603C" w:rsidRDefault="00000000">
            <w:pPr>
              <w:spacing w:line="250" w:lineRule="auto"/>
            </w:pPr>
            <w:r>
              <w:rPr>
                <w:sz w:val="18"/>
                <w:szCs w:val="18"/>
              </w:rPr>
              <w:t>NFR-07</w:t>
            </w:r>
          </w:p>
        </w:tc>
        <w:tc>
          <w:tcPr>
            <w:tcW w:w="7628" w:type="dxa"/>
            <w:shd w:val="clear" w:color="auto" w:fill="FFFFFF"/>
            <w:tcMar>
              <w:top w:w="60" w:type="dxa"/>
              <w:left w:w="100" w:type="dxa"/>
              <w:bottom w:w="60" w:type="dxa"/>
              <w:right w:w="100" w:type="dxa"/>
            </w:tcMar>
            <w:vAlign w:val="center"/>
          </w:tcPr>
          <w:p w14:paraId="65A5A8E0" w14:textId="77777777" w:rsidR="00EB603C" w:rsidRDefault="00000000">
            <w:pPr>
              <w:spacing w:line="250" w:lineRule="auto"/>
            </w:pPr>
            <w:r>
              <w:rPr>
                <w:sz w:val="18"/>
                <w:szCs w:val="18"/>
              </w:rPr>
              <w:t>BFS uses a queue, not a stack or recursion.</w:t>
            </w:r>
          </w:p>
        </w:tc>
      </w:tr>
      <w:tr w:rsidR="00EB603C" w14:paraId="0CC398F3" w14:textId="77777777">
        <w:tc>
          <w:tcPr>
            <w:tcW w:w="1398" w:type="dxa"/>
            <w:shd w:val="clear" w:color="auto" w:fill="EEF1F7"/>
            <w:tcMar>
              <w:top w:w="60" w:type="dxa"/>
              <w:left w:w="100" w:type="dxa"/>
              <w:bottom w:w="60" w:type="dxa"/>
              <w:right w:w="100" w:type="dxa"/>
            </w:tcMar>
            <w:vAlign w:val="center"/>
          </w:tcPr>
          <w:p w14:paraId="5337934A" w14:textId="77777777" w:rsidR="00EB603C" w:rsidRDefault="00000000">
            <w:pPr>
              <w:spacing w:line="250" w:lineRule="auto"/>
            </w:pPr>
            <w:r>
              <w:rPr>
                <w:sz w:val="18"/>
                <w:szCs w:val="18"/>
              </w:rPr>
              <w:t>NFR-08</w:t>
            </w:r>
          </w:p>
        </w:tc>
        <w:tc>
          <w:tcPr>
            <w:tcW w:w="7628" w:type="dxa"/>
            <w:shd w:val="clear" w:color="auto" w:fill="EEF1F7"/>
            <w:tcMar>
              <w:top w:w="60" w:type="dxa"/>
              <w:left w:w="100" w:type="dxa"/>
              <w:bottom w:w="60" w:type="dxa"/>
              <w:right w:w="100" w:type="dxa"/>
            </w:tcMar>
            <w:vAlign w:val="center"/>
          </w:tcPr>
          <w:p w14:paraId="161A5F38" w14:textId="77777777" w:rsidR="00EB603C" w:rsidRDefault="00000000">
            <w:pPr>
              <w:spacing w:line="250" w:lineRule="auto"/>
            </w:pPr>
            <w:r>
              <w:rPr>
                <w:sz w:val="18"/>
                <w:szCs w:val="18"/>
              </w:rPr>
              <w:t>DFS uses a stack, explicit or via recursion.</w:t>
            </w:r>
          </w:p>
        </w:tc>
      </w:tr>
      <w:tr w:rsidR="00EB603C" w14:paraId="07957CA3" w14:textId="77777777">
        <w:tc>
          <w:tcPr>
            <w:tcW w:w="1398" w:type="dxa"/>
            <w:shd w:val="clear" w:color="auto" w:fill="FFFFFF"/>
            <w:tcMar>
              <w:top w:w="60" w:type="dxa"/>
              <w:left w:w="100" w:type="dxa"/>
              <w:bottom w:w="60" w:type="dxa"/>
              <w:right w:w="100" w:type="dxa"/>
            </w:tcMar>
            <w:vAlign w:val="center"/>
          </w:tcPr>
          <w:p w14:paraId="46CF5F32" w14:textId="77777777" w:rsidR="00EB603C" w:rsidRDefault="00000000">
            <w:pPr>
              <w:spacing w:line="250" w:lineRule="auto"/>
            </w:pPr>
            <w:r>
              <w:rPr>
                <w:sz w:val="18"/>
                <w:szCs w:val="18"/>
              </w:rPr>
              <w:t>NFR-09</w:t>
            </w:r>
          </w:p>
        </w:tc>
        <w:tc>
          <w:tcPr>
            <w:tcW w:w="7628" w:type="dxa"/>
            <w:shd w:val="clear" w:color="auto" w:fill="FFFFFF"/>
            <w:tcMar>
              <w:top w:w="60" w:type="dxa"/>
              <w:left w:w="100" w:type="dxa"/>
              <w:bottom w:w="60" w:type="dxa"/>
              <w:right w:w="100" w:type="dxa"/>
            </w:tcMar>
            <w:vAlign w:val="center"/>
          </w:tcPr>
          <w:p w14:paraId="1C83CE7E" w14:textId="77777777" w:rsidR="00EB603C" w:rsidRDefault="00000000">
            <w:pPr>
              <w:spacing w:line="250" w:lineRule="auto"/>
            </w:pPr>
            <w:r>
              <w:rPr>
                <w:sz w:val="18"/>
                <w:szCs w:val="18"/>
              </w:rPr>
              <w:t>The edge-list file format is identical across all three worklets.</w:t>
            </w:r>
          </w:p>
        </w:tc>
      </w:tr>
      <w:tr w:rsidR="00EB603C" w14:paraId="1ACB02E5" w14:textId="77777777">
        <w:tc>
          <w:tcPr>
            <w:tcW w:w="1398" w:type="dxa"/>
            <w:shd w:val="clear" w:color="auto" w:fill="EEF1F7"/>
            <w:tcMar>
              <w:top w:w="60" w:type="dxa"/>
              <w:left w:w="100" w:type="dxa"/>
              <w:bottom w:w="60" w:type="dxa"/>
              <w:right w:w="100" w:type="dxa"/>
            </w:tcMar>
            <w:vAlign w:val="center"/>
          </w:tcPr>
          <w:p w14:paraId="0CDB29EC" w14:textId="77777777" w:rsidR="00EB603C" w:rsidRDefault="00000000">
            <w:pPr>
              <w:spacing w:line="250" w:lineRule="auto"/>
            </w:pPr>
            <w:r>
              <w:rPr>
                <w:sz w:val="18"/>
                <w:szCs w:val="18"/>
              </w:rPr>
              <w:t>NFR-10</w:t>
            </w:r>
          </w:p>
        </w:tc>
        <w:tc>
          <w:tcPr>
            <w:tcW w:w="7628" w:type="dxa"/>
            <w:shd w:val="clear" w:color="auto" w:fill="EEF1F7"/>
            <w:tcMar>
              <w:top w:w="60" w:type="dxa"/>
              <w:left w:w="100" w:type="dxa"/>
              <w:bottom w:w="60" w:type="dxa"/>
              <w:right w:w="100" w:type="dxa"/>
            </w:tcMar>
            <w:vAlign w:val="center"/>
          </w:tcPr>
          <w:p w14:paraId="4EE3F8C2" w14:textId="77777777" w:rsidR="00EB603C" w:rsidRDefault="00000000">
            <w:pPr>
              <w:spacing w:line="250" w:lineRule="auto"/>
            </w:pPr>
            <w:r>
              <w:rPr>
                <w:sz w:val="18"/>
                <w:szCs w:val="18"/>
              </w:rPr>
              <w:t>The repository uses small, meaningful commits in one shared team repository.</w:t>
            </w:r>
          </w:p>
        </w:tc>
      </w:tr>
      <w:tr w:rsidR="00EB603C" w14:paraId="139CA57C" w14:textId="77777777">
        <w:tc>
          <w:tcPr>
            <w:tcW w:w="1398" w:type="dxa"/>
            <w:shd w:val="clear" w:color="auto" w:fill="FFFFFF"/>
            <w:tcMar>
              <w:top w:w="60" w:type="dxa"/>
              <w:left w:w="100" w:type="dxa"/>
              <w:bottom w:w="60" w:type="dxa"/>
              <w:right w:w="100" w:type="dxa"/>
            </w:tcMar>
            <w:vAlign w:val="center"/>
          </w:tcPr>
          <w:p w14:paraId="793ACB8D" w14:textId="77777777" w:rsidR="00EB603C" w:rsidRDefault="00000000">
            <w:pPr>
              <w:spacing w:line="250" w:lineRule="auto"/>
            </w:pPr>
            <w:r>
              <w:rPr>
                <w:sz w:val="18"/>
                <w:szCs w:val="18"/>
              </w:rPr>
              <w:t>NFR-11</w:t>
            </w:r>
          </w:p>
        </w:tc>
        <w:tc>
          <w:tcPr>
            <w:tcW w:w="7628" w:type="dxa"/>
            <w:shd w:val="clear" w:color="auto" w:fill="FFFFFF"/>
            <w:tcMar>
              <w:top w:w="60" w:type="dxa"/>
              <w:left w:w="100" w:type="dxa"/>
              <w:bottom w:w="60" w:type="dxa"/>
              <w:right w:w="100" w:type="dxa"/>
            </w:tcMar>
            <w:vAlign w:val="center"/>
          </w:tcPr>
          <w:p w14:paraId="5F9FE18C" w14:textId="77777777" w:rsidR="00EB603C" w:rsidRDefault="00000000">
            <w:pPr>
              <w:spacing w:line="250" w:lineRule="auto"/>
            </w:pPr>
            <w:r>
              <w:rPr>
                <w:sz w:val="18"/>
                <w:szCs w:val="18"/>
              </w:rPr>
              <w:t>Design decisions and their trade-offs are recorded in a design decision log.</w:t>
            </w:r>
          </w:p>
        </w:tc>
      </w:tr>
      <w:tr w:rsidR="00EB603C" w14:paraId="6B4BA1B3" w14:textId="77777777">
        <w:tc>
          <w:tcPr>
            <w:tcW w:w="1398" w:type="dxa"/>
            <w:shd w:val="clear" w:color="auto" w:fill="EEF1F7"/>
            <w:tcMar>
              <w:top w:w="60" w:type="dxa"/>
              <w:left w:w="100" w:type="dxa"/>
              <w:bottom w:w="60" w:type="dxa"/>
              <w:right w:w="100" w:type="dxa"/>
            </w:tcMar>
            <w:vAlign w:val="center"/>
          </w:tcPr>
          <w:p w14:paraId="7B852F8E" w14:textId="77777777" w:rsidR="00EB603C" w:rsidRDefault="00000000">
            <w:pPr>
              <w:spacing w:line="250" w:lineRule="auto"/>
            </w:pPr>
            <w:r>
              <w:rPr>
                <w:sz w:val="18"/>
                <w:szCs w:val="18"/>
              </w:rPr>
              <w:t>NFR-12</w:t>
            </w:r>
          </w:p>
        </w:tc>
        <w:tc>
          <w:tcPr>
            <w:tcW w:w="7628" w:type="dxa"/>
            <w:shd w:val="clear" w:color="auto" w:fill="EEF1F7"/>
            <w:tcMar>
              <w:top w:w="60" w:type="dxa"/>
              <w:left w:w="100" w:type="dxa"/>
              <w:bottom w:w="60" w:type="dxa"/>
              <w:right w:w="100" w:type="dxa"/>
            </w:tcMar>
            <w:vAlign w:val="center"/>
          </w:tcPr>
          <w:p w14:paraId="3F7E4C8D" w14:textId="77777777" w:rsidR="00EB603C" w:rsidRDefault="00000000">
            <w:pPr>
              <w:spacing w:line="250" w:lineRule="auto"/>
            </w:pPr>
            <w:r>
              <w:rPr>
                <w:sz w:val="18"/>
                <w:szCs w:val="18"/>
              </w:rPr>
              <w:t>Time complexity is O(V+E) for list-based traversal and O(V²) for matrix-based traversal, matching theoretical expectations.</w:t>
            </w:r>
          </w:p>
        </w:tc>
      </w:tr>
    </w:tbl>
    <w:p w14:paraId="4F87401F" w14:textId="77777777" w:rsidR="00EB603C" w:rsidRDefault="00EB603C">
      <w:pPr>
        <w:spacing w:after="200"/>
      </w:pPr>
    </w:p>
    <w:p w14:paraId="12B3B4EA" w14:textId="77777777" w:rsidR="00EB603C" w:rsidRDefault="00000000">
      <w:pPr>
        <w:pStyle w:val="Heading2"/>
        <w:spacing w:before="320" w:after="140"/>
      </w:pPr>
      <w:bookmarkStart w:id="11" w:name="_Toc12"/>
      <w:r>
        <w:t>5.3 Stakeholders</w:t>
      </w:r>
      <w:bookmarkEnd w:id="11"/>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758"/>
        <w:gridCol w:w="6268"/>
      </w:tblGrid>
      <w:tr w:rsidR="00EB603C" w14:paraId="1ADFAB89" w14:textId="77777777">
        <w:trPr>
          <w:tblHeader/>
        </w:trPr>
        <w:tc>
          <w:tcPr>
            <w:tcW w:w="2758" w:type="dxa"/>
            <w:shd w:val="clear" w:color="auto" w:fill="1F3864"/>
            <w:tcMar>
              <w:top w:w="80" w:type="dxa"/>
              <w:left w:w="100" w:type="dxa"/>
              <w:bottom w:w="80" w:type="dxa"/>
              <w:right w:w="100" w:type="dxa"/>
            </w:tcMar>
            <w:vAlign w:val="center"/>
          </w:tcPr>
          <w:p w14:paraId="13302BB5" w14:textId="77777777" w:rsidR="00EB603C" w:rsidRDefault="00000000">
            <w:r>
              <w:rPr>
                <w:b/>
                <w:bCs/>
                <w:color w:val="FFFFFF"/>
                <w:sz w:val="18"/>
                <w:szCs w:val="18"/>
              </w:rPr>
              <w:t>Stakeholder</w:t>
            </w:r>
          </w:p>
        </w:tc>
        <w:tc>
          <w:tcPr>
            <w:tcW w:w="6268" w:type="dxa"/>
            <w:shd w:val="clear" w:color="auto" w:fill="1F3864"/>
            <w:tcMar>
              <w:top w:w="80" w:type="dxa"/>
              <w:left w:w="100" w:type="dxa"/>
              <w:bottom w:w="80" w:type="dxa"/>
              <w:right w:w="100" w:type="dxa"/>
            </w:tcMar>
            <w:vAlign w:val="center"/>
          </w:tcPr>
          <w:p w14:paraId="3A098929" w14:textId="77777777" w:rsidR="00EB603C" w:rsidRDefault="00000000">
            <w:r>
              <w:rPr>
                <w:b/>
                <w:bCs/>
                <w:color w:val="FFFFFF"/>
                <w:sz w:val="18"/>
                <w:szCs w:val="18"/>
              </w:rPr>
              <w:t>Role</w:t>
            </w:r>
          </w:p>
        </w:tc>
      </w:tr>
      <w:tr w:rsidR="00EB603C" w14:paraId="2821BCC8" w14:textId="77777777">
        <w:tc>
          <w:tcPr>
            <w:tcW w:w="2758" w:type="dxa"/>
            <w:shd w:val="clear" w:color="auto" w:fill="FFFFFF"/>
            <w:tcMar>
              <w:top w:w="60" w:type="dxa"/>
              <w:left w:w="100" w:type="dxa"/>
              <w:bottom w:w="60" w:type="dxa"/>
              <w:right w:w="100" w:type="dxa"/>
            </w:tcMar>
            <w:vAlign w:val="center"/>
          </w:tcPr>
          <w:p w14:paraId="11C45EBE" w14:textId="77777777" w:rsidR="00EB603C" w:rsidRDefault="00000000">
            <w:pPr>
              <w:spacing w:line="250" w:lineRule="auto"/>
            </w:pPr>
            <w:r>
              <w:rPr>
                <w:sz w:val="18"/>
                <w:szCs w:val="18"/>
              </w:rPr>
              <w:t>Worklet 1 team</w:t>
            </w:r>
          </w:p>
        </w:tc>
        <w:tc>
          <w:tcPr>
            <w:tcW w:w="6268" w:type="dxa"/>
            <w:shd w:val="clear" w:color="auto" w:fill="FFFFFF"/>
            <w:tcMar>
              <w:top w:w="60" w:type="dxa"/>
              <w:left w:w="100" w:type="dxa"/>
              <w:bottom w:w="60" w:type="dxa"/>
              <w:right w:w="100" w:type="dxa"/>
            </w:tcMar>
            <w:vAlign w:val="center"/>
          </w:tcPr>
          <w:p w14:paraId="35736CCD" w14:textId="77777777" w:rsidR="00EB603C" w:rsidRDefault="00000000">
            <w:pPr>
              <w:spacing w:line="250" w:lineRule="auto"/>
            </w:pPr>
            <w:r>
              <w:rPr>
                <w:sz w:val="18"/>
                <w:szCs w:val="18"/>
              </w:rPr>
              <w:t>Implements the graph model, representations, and algorithms.</w:t>
            </w:r>
          </w:p>
        </w:tc>
      </w:tr>
      <w:tr w:rsidR="00EB603C" w14:paraId="503373B7" w14:textId="77777777">
        <w:tc>
          <w:tcPr>
            <w:tcW w:w="2758" w:type="dxa"/>
            <w:shd w:val="clear" w:color="auto" w:fill="EEF1F7"/>
            <w:tcMar>
              <w:top w:w="60" w:type="dxa"/>
              <w:left w:w="100" w:type="dxa"/>
              <w:bottom w:w="60" w:type="dxa"/>
              <w:right w:w="100" w:type="dxa"/>
            </w:tcMar>
            <w:vAlign w:val="center"/>
          </w:tcPr>
          <w:p w14:paraId="315402FF" w14:textId="77777777" w:rsidR="00EB603C" w:rsidRDefault="00000000">
            <w:pPr>
              <w:spacing w:line="250" w:lineRule="auto"/>
            </w:pPr>
            <w:r>
              <w:rPr>
                <w:sz w:val="18"/>
                <w:szCs w:val="18"/>
              </w:rPr>
              <w:t>Worklet 2 team</w:t>
            </w:r>
          </w:p>
        </w:tc>
        <w:tc>
          <w:tcPr>
            <w:tcW w:w="6268" w:type="dxa"/>
            <w:shd w:val="clear" w:color="auto" w:fill="EEF1F7"/>
            <w:tcMar>
              <w:top w:w="60" w:type="dxa"/>
              <w:left w:w="100" w:type="dxa"/>
              <w:bottom w:w="60" w:type="dxa"/>
              <w:right w:w="100" w:type="dxa"/>
            </w:tcMar>
            <w:vAlign w:val="center"/>
          </w:tcPr>
          <w:p w14:paraId="7F03CF45" w14:textId="77777777" w:rsidR="00EB603C" w:rsidRDefault="00000000">
            <w:pPr>
              <w:spacing w:line="250" w:lineRule="auto"/>
            </w:pPr>
            <w:r>
              <w:rPr>
                <w:sz w:val="18"/>
                <w:szCs w:val="18"/>
              </w:rPr>
              <w:t>Consumer — uses the Graph interface and representations for weighted algorithms.</w:t>
            </w:r>
          </w:p>
        </w:tc>
      </w:tr>
      <w:tr w:rsidR="00EB603C" w14:paraId="59E65DB2" w14:textId="77777777">
        <w:tc>
          <w:tcPr>
            <w:tcW w:w="2758" w:type="dxa"/>
            <w:shd w:val="clear" w:color="auto" w:fill="FFFFFF"/>
            <w:tcMar>
              <w:top w:w="60" w:type="dxa"/>
              <w:left w:w="100" w:type="dxa"/>
              <w:bottom w:w="60" w:type="dxa"/>
              <w:right w:w="100" w:type="dxa"/>
            </w:tcMar>
            <w:vAlign w:val="center"/>
          </w:tcPr>
          <w:p w14:paraId="60EB11D0" w14:textId="77777777" w:rsidR="00EB603C" w:rsidRDefault="00000000">
            <w:pPr>
              <w:spacing w:line="250" w:lineRule="auto"/>
            </w:pPr>
            <w:r>
              <w:rPr>
                <w:sz w:val="18"/>
                <w:szCs w:val="18"/>
              </w:rPr>
              <w:t>Worklet 3 team</w:t>
            </w:r>
          </w:p>
        </w:tc>
        <w:tc>
          <w:tcPr>
            <w:tcW w:w="6268" w:type="dxa"/>
            <w:shd w:val="clear" w:color="auto" w:fill="FFFFFF"/>
            <w:tcMar>
              <w:top w:w="60" w:type="dxa"/>
              <w:left w:w="100" w:type="dxa"/>
              <w:bottom w:w="60" w:type="dxa"/>
              <w:right w:w="100" w:type="dxa"/>
            </w:tcMar>
            <w:vAlign w:val="center"/>
          </w:tcPr>
          <w:p w14:paraId="35174CB4" w14:textId="77777777" w:rsidR="00EB603C" w:rsidRDefault="00000000">
            <w:pPr>
              <w:spacing w:line="250" w:lineRule="auto"/>
            </w:pPr>
            <w:r>
              <w:rPr>
                <w:sz w:val="18"/>
                <w:szCs w:val="18"/>
              </w:rPr>
              <w:t>Consumer — uses the Graph interface, traversal results, and component data for visualisation.</w:t>
            </w:r>
          </w:p>
        </w:tc>
      </w:tr>
      <w:tr w:rsidR="00EB603C" w14:paraId="0C733062" w14:textId="77777777">
        <w:tc>
          <w:tcPr>
            <w:tcW w:w="2758" w:type="dxa"/>
            <w:shd w:val="clear" w:color="auto" w:fill="EEF1F7"/>
            <w:tcMar>
              <w:top w:w="60" w:type="dxa"/>
              <w:left w:w="100" w:type="dxa"/>
              <w:bottom w:w="60" w:type="dxa"/>
              <w:right w:w="100" w:type="dxa"/>
            </w:tcMar>
            <w:vAlign w:val="center"/>
          </w:tcPr>
          <w:p w14:paraId="75A55A5D" w14:textId="77777777" w:rsidR="00EB603C" w:rsidRDefault="00000000">
            <w:pPr>
              <w:spacing w:line="250" w:lineRule="auto"/>
            </w:pPr>
            <w:r>
              <w:rPr>
                <w:sz w:val="18"/>
                <w:szCs w:val="18"/>
              </w:rPr>
              <w:t>Reviewer / evaluator</w:t>
            </w:r>
          </w:p>
        </w:tc>
        <w:tc>
          <w:tcPr>
            <w:tcW w:w="6268" w:type="dxa"/>
            <w:shd w:val="clear" w:color="auto" w:fill="EEF1F7"/>
            <w:tcMar>
              <w:top w:w="60" w:type="dxa"/>
              <w:left w:w="100" w:type="dxa"/>
              <w:bottom w:w="60" w:type="dxa"/>
              <w:right w:w="100" w:type="dxa"/>
            </w:tcMar>
            <w:vAlign w:val="center"/>
          </w:tcPr>
          <w:p w14:paraId="6388A6C8" w14:textId="77777777" w:rsidR="00EB603C" w:rsidRDefault="00000000">
            <w:pPr>
              <w:spacing w:line="250" w:lineRule="auto"/>
            </w:pPr>
            <w:r>
              <w:rPr>
                <w:sz w:val="18"/>
                <w:szCs w:val="18"/>
              </w:rPr>
              <w:t>Assesses correctness, design understanding, and the foundations-first approach.</w:t>
            </w:r>
          </w:p>
        </w:tc>
      </w:tr>
      <w:tr w:rsidR="00EB603C" w14:paraId="7DAF8110" w14:textId="77777777">
        <w:tc>
          <w:tcPr>
            <w:tcW w:w="2758" w:type="dxa"/>
            <w:shd w:val="clear" w:color="auto" w:fill="FFFFFF"/>
            <w:tcMar>
              <w:top w:w="60" w:type="dxa"/>
              <w:left w:w="100" w:type="dxa"/>
              <w:bottom w:w="60" w:type="dxa"/>
              <w:right w:w="100" w:type="dxa"/>
            </w:tcMar>
            <w:vAlign w:val="center"/>
          </w:tcPr>
          <w:p w14:paraId="3A13DE64" w14:textId="77777777" w:rsidR="00EB603C" w:rsidRDefault="00000000">
            <w:pPr>
              <w:spacing w:line="250" w:lineRule="auto"/>
            </w:pPr>
            <w:r>
              <w:rPr>
                <w:sz w:val="18"/>
                <w:szCs w:val="18"/>
              </w:rPr>
              <w:t>Individual student</w:t>
            </w:r>
          </w:p>
        </w:tc>
        <w:tc>
          <w:tcPr>
            <w:tcW w:w="6268" w:type="dxa"/>
            <w:shd w:val="clear" w:color="auto" w:fill="FFFFFF"/>
            <w:tcMar>
              <w:top w:w="60" w:type="dxa"/>
              <w:left w:w="100" w:type="dxa"/>
              <w:bottom w:w="60" w:type="dxa"/>
              <w:right w:w="100" w:type="dxa"/>
            </w:tcMar>
            <w:vAlign w:val="center"/>
          </w:tcPr>
          <w:p w14:paraId="27478469" w14:textId="77777777" w:rsidR="00EB603C" w:rsidRDefault="00000000">
            <w:pPr>
              <w:spacing w:line="250" w:lineRule="auto"/>
            </w:pPr>
            <w:r>
              <w:rPr>
                <w:sz w:val="18"/>
                <w:szCs w:val="18"/>
              </w:rPr>
              <w:t>Must be able to explain every design decision at the viva.</w:t>
            </w:r>
          </w:p>
        </w:tc>
      </w:tr>
    </w:tbl>
    <w:p w14:paraId="50F7499C" w14:textId="77777777" w:rsidR="00EB603C" w:rsidRDefault="00EB603C">
      <w:pPr>
        <w:spacing w:after="200"/>
      </w:pPr>
    </w:p>
    <w:p w14:paraId="39CFB6D2" w14:textId="77777777" w:rsidR="00EB603C" w:rsidRDefault="00000000">
      <w:pPr>
        <w:pStyle w:val="Heading2"/>
        <w:spacing w:before="320" w:after="140"/>
      </w:pPr>
      <w:bookmarkStart w:id="12" w:name="_Toc13"/>
      <w:r>
        <w:t>5.4 Assumptions and Constraints</w:t>
      </w:r>
      <w:bookmarkEnd w:id="12"/>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063"/>
        <w:gridCol w:w="6963"/>
      </w:tblGrid>
      <w:tr w:rsidR="00EB603C" w14:paraId="433EF9B6" w14:textId="77777777">
        <w:trPr>
          <w:tblHeader/>
        </w:trPr>
        <w:tc>
          <w:tcPr>
            <w:tcW w:w="2063" w:type="dxa"/>
            <w:shd w:val="clear" w:color="auto" w:fill="1F3864"/>
            <w:tcMar>
              <w:top w:w="80" w:type="dxa"/>
              <w:left w:w="100" w:type="dxa"/>
              <w:bottom w:w="80" w:type="dxa"/>
              <w:right w:w="100" w:type="dxa"/>
            </w:tcMar>
            <w:vAlign w:val="center"/>
          </w:tcPr>
          <w:p w14:paraId="70A56543" w14:textId="77777777" w:rsidR="00EB603C" w:rsidRDefault="00000000">
            <w:r>
              <w:rPr>
                <w:b/>
                <w:bCs/>
                <w:color w:val="FFFFFF"/>
                <w:sz w:val="18"/>
                <w:szCs w:val="18"/>
              </w:rPr>
              <w:t>Tag</w:t>
            </w:r>
          </w:p>
        </w:tc>
        <w:tc>
          <w:tcPr>
            <w:tcW w:w="6963" w:type="dxa"/>
            <w:shd w:val="clear" w:color="auto" w:fill="1F3864"/>
            <w:tcMar>
              <w:top w:w="80" w:type="dxa"/>
              <w:left w:w="100" w:type="dxa"/>
              <w:bottom w:w="80" w:type="dxa"/>
              <w:right w:w="100" w:type="dxa"/>
            </w:tcMar>
            <w:vAlign w:val="center"/>
          </w:tcPr>
          <w:p w14:paraId="142AA66A" w14:textId="77777777" w:rsidR="00EB603C" w:rsidRDefault="00000000">
            <w:r>
              <w:rPr>
                <w:b/>
                <w:bCs/>
                <w:color w:val="FFFFFF"/>
                <w:sz w:val="18"/>
                <w:szCs w:val="18"/>
              </w:rPr>
              <w:t>Statement</w:t>
            </w:r>
          </w:p>
        </w:tc>
      </w:tr>
      <w:tr w:rsidR="00EB603C" w14:paraId="3DAB6A53" w14:textId="77777777">
        <w:tc>
          <w:tcPr>
            <w:tcW w:w="2063" w:type="dxa"/>
            <w:shd w:val="clear" w:color="auto" w:fill="FFFFFF"/>
            <w:tcMar>
              <w:top w:w="60" w:type="dxa"/>
              <w:left w:w="100" w:type="dxa"/>
              <w:bottom w:w="60" w:type="dxa"/>
              <w:right w:w="100" w:type="dxa"/>
            </w:tcMar>
            <w:vAlign w:val="center"/>
          </w:tcPr>
          <w:p w14:paraId="61FEA6B6" w14:textId="77777777" w:rsidR="00EB603C" w:rsidRDefault="00000000">
            <w:pPr>
              <w:spacing w:line="250" w:lineRule="auto"/>
            </w:pPr>
            <w:r>
              <w:rPr>
                <w:sz w:val="18"/>
                <w:szCs w:val="18"/>
              </w:rPr>
              <w:t>Assumption</w:t>
            </w:r>
          </w:p>
        </w:tc>
        <w:tc>
          <w:tcPr>
            <w:tcW w:w="6963" w:type="dxa"/>
            <w:shd w:val="clear" w:color="auto" w:fill="FFFFFF"/>
            <w:tcMar>
              <w:top w:w="60" w:type="dxa"/>
              <w:left w:w="100" w:type="dxa"/>
              <w:bottom w:w="60" w:type="dxa"/>
              <w:right w:w="100" w:type="dxa"/>
            </w:tcMar>
            <w:vAlign w:val="center"/>
          </w:tcPr>
          <w:p w14:paraId="014E8E08" w14:textId="77777777" w:rsidR="00EB603C" w:rsidRDefault="00000000">
            <w:pPr>
              <w:spacing w:line="250" w:lineRule="auto"/>
            </w:pPr>
            <w:r>
              <w:rPr>
                <w:sz w:val="18"/>
                <w:szCs w:val="18"/>
              </w:rPr>
              <w:t>Vertex identifiers are integers or strings; no complex objects are used as vertex keys.</w:t>
            </w:r>
          </w:p>
        </w:tc>
      </w:tr>
      <w:tr w:rsidR="00EB603C" w14:paraId="075984F0" w14:textId="77777777">
        <w:tc>
          <w:tcPr>
            <w:tcW w:w="2063" w:type="dxa"/>
            <w:shd w:val="clear" w:color="auto" w:fill="EEF1F7"/>
            <w:tcMar>
              <w:top w:w="60" w:type="dxa"/>
              <w:left w:w="100" w:type="dxa"/>
              <w:bottom w:w="60" w:type="dxa"/>
              <w:right w:w="100" w:type="dxa"/>
            </w:tcMar>
            <w:vAlign w:val="center"/>
          </w:tcPr>
          <w:p w14:paraId="741ACC70" w14:textId="77777777" w:rsidR="00EB603C" w:rsidRDefault="00000000">
            <w:pPr>
              <w:spacing w:line="250" w:lineRule="auto"/>
            </w:pPr>
            <w:r>
              <w:rPr>
                <w:sz w:val="18"/>
                <w:szCs w:val="18"/>
              </w:rPr>
              <w:t>Assumption</w:t>
            </w:r>
          </w:p>
        </w:tc>
        <w:tc>
          <w:tcPr>
            <w:tcW w:w="6963" w:type="dxa"/>
            <w:shd w:val="clear" w:color="auto" w:fill="EEF1F7"/>
            <w:tcMar>
              <w:top w:w="60" w:type="dxa"/>
              <w:left w:w="100" w:type="dxa"/>
              <w:bottom w:w="60" w:type="dxa"/>
              <w:right w:w="100" w:type="dxa"/>
            </w:tcMar>
            <w:vAlign w:val="center"/>
          </w:tcPr>
          <w:p w14:paraId="4321EBA2" w14:textId="77777777" w:rsidR="00EB603C" w:rsidRDefault="00000000">
            <w:pPr>
              <w:spacing w:line="250" w:lineRule="auto"/>
            </w:pPr>
            <w:r>
              <w:rPr>
                <w:sz w:val="18"/>
                <w:szCs w:val="18"/>
              </w:rPr>
              <w:t>Edge weights are floats and may be negative; the graph model itself places no restriction on sign — algorithms that cannot handle negative weights (e.g. a future Dijkstra in Worklet 2) enforce that restriction themselves. Unweighted graphs always use Edge.weight = None.</w:t>
            </w:r>
          </w:p>
        </w:tc>
      </w:tr>
      <w:tr w:rsidR="00EB603C" w14:paraId="586FF040" w14:textId="77777777">
        <w:tc>
          <w:tcPr>
            <w:tcW w:w="2063" w:type="dxa"/>
            <w:shd w:val="clear" w:color="auto" w:fill="FFFFFF"/>
            <w:tcMar>
              <w:top w:w="60" w:type="dxa"/>
              <w:left w:w="100" w:type="dxa"/>
              <w:bottom w:w="60" w:type="dxa"/>
              <w:right w:w="100" w:type="dxa"/>
            </w:tcMar>
            <w:vAlign w:val="center"/>
          </w:tcPr>
          <w:p w14:paraId="104DB1EC" w14:textId="77777777" w:rsidR="00EB603C" w:rsidRDefault="00000000">
            <w:pPr>
              <w:spacing w:line="250" w:lineRule="auto"/>
            </w:pPr>
            <w:r>
              <w:rPr>
                <w:sz w:val="18"/>
                <w:szCs w:val="18"/>
              </w:rPr>
              <w:t>Assumption</w:t>
            </w:r>
          </w:p>
        </w:tc>
        <w:tc>
          <w:tcPr>
            <w:tcW w:w="6963" w:type="dxa"/>
            <w:shd w:val="clear" w:color="auto" w:fill="FFFFFF"/>
            <w:tcMar>
              <w:top w:w="60" w:type="dxa"/>
              <w:left w:w="100" w:type="dxa"/>
              <w:bottom w:w="60" w:type="dxa"/>
              <w:right w:w="100" w:type="dxa"/>
            </w:tcMar>
            <w:vAlign w:val="center"/>
          </w:tcPr>
          <w:p w14:paraId="0FAF7032" w14:textId="77777777" w:rsidR="00EB603C" w:rsidRDefault="00000000">
            <w:pPr>
              <w:spacing w:line="250" w:lineRule="auto"/>
            </w:pPr>
            <w:r>
              <w:rPr>
                <w:sz w:val="18"/>
                <w:szCs w:val="18"/>
              </w:rPr>
              <w:t>Self-loops are allowed and are treated as cycles; parallel/multi-edges are not allowed and are rejected with a clear error.</w:t>
            </w:r>
          </w:p>
        </w:tc>
      </w:tr>
      <w:tr w:rsidR="00EB603C" w14:paraId="25F1DB58" w14:textId="77777777">
        <w:tc>
          <w:tcPr>
            <w:tcW w:w="2063" w:type="dxa"/>
            <w:shd w:val="clear" w:color="auto" w:fill="EEF1F7"/>
            <w:tcMar>
              <w:top w:w="60" w:type="dxa"/>
              <w:left w:w="100" w:type="dxa"/>
              <w:bottom w:w="60" w:type="dxa"/>
              <w:right w:w="100" w:type="dxa"/>
            </w:tcMar>
            <w:vAlign w:val="center"/>
          </w:tcPr>
          <w:p w14:paraId="5960A908" w14:textId="77777777" w:rsidR="00EB603C" w:rsidRDefault="00000000">
            <w:pPr>
              <w:spacing w:line="250" w:lineRule="auto"/>
            </w:pPr>
            <w:r>
              <w:rPr>
                <w:sz w:val="18"/>
                <w:szCs w:val="18"/>
              </w:rPr>
              <w:t>Team decision</w:t>
            </w:r>
          </w:p>
        </w:tc>
        <w:tc>
          <w:tcPr>
            <w:tcW w:w="6963" w:type="dxa"/>
            <w:shd w:val="clear" w:color="auto" w:fill="EEF1F7"/>
            <w:tcMar>
              <w:top w:w="60" w:type="dxa"/>
              <w:left w:w="100" w:type="dxa"/>
              <w:bottom w:w="60" w:type="dxa"/>
              <w:right w:w="100" w:type="dxa"/>
            </w:tcMar>
            <w:vAlign w:val="center"/>
          </w:tcPr>
          <w:p w14:paraId="6C417351" w14:textId="77777777" w:rsidR="00EB603C" w:rsidRDefault="00000000">
            <w:pPr>
              <w:spacing w:line="250" w:lineRule="auto"/>
            </w:pPr>
            <w:r>
              <w:rPr>
                <w:sz w:val="18"/>
                <w:szCs w:val="18"/>
              </w:rPr>
              <w:t>The edge-list file format is plain text, one edge per line (“u v [weight]”), with a header line stating directed/undirected and weighted/unweighted.</w:t>
            </w:r>
          </w:p>
        </w:tc>
      </w:tr>
      <w:tr w:rsidR="00EB603C" w14:paraId="4F5E1945" w14:textId="77777777">
        <w:tc>
          <w:tcPr>
            <w:tcW w:w="2063" w:type="dxa"/>
            <w:shd w:val="clear" w:color="auto" w:fill="FFFFFF"/>
            <w:tcMar>
              <w:top w:w="60" w:type="dxa"/>
              <w:left w:w="100" w:type="dxa"/>
              <w:bottom w:w="60" w:type="dxa"/>
              <w:right w:w="100" w:type="dxa"/>
            </w:tcMar>
            <w:vAlign w:val="center"/>
          </w:tcPr>
          <w:p w14:paraId="4A788E9E" w14:textId="77777777" w:rsidR="00EB603C" w:rsidRDefault="00000000">
            <w:pPr>
              <w:spacing w:line="250" w:lineRule="auto"/>
            </w:pPr>
            <w:r>
              <w:rPr>
                <w:sz w:val="18"/>
                <w:szCs w:val="18"/>
              </w:rPr>
              <w:t>Assumption</w:t>
            </w:r>
          </w:p>
        </w:tc>
        <w:tc>
          <w:tcPr>
            <w:tcW w:w="6963" w:type="dxa"/>
            <w:shd w:val="clear" w:color="auto" w:fill="FFFFFF"/>
            <w:tcMar>
              <w:top w:w="60" w:type="dxa"/>
              <w:left w:w="100" w:type="dxa"/>
              <w:bottom w:w="60" w:type="dxa"/>
              <w:right w:w="100" w:type="dxa"/>
            </w:tcMar>
            <w:vAlign w:val="center"/>
          </w:tcPr>
          <w:p w14:paraId="0E042076" w14:textId="77777777" w:rsidR="00EB603C" w:rsidRDefault="00000000">
            <w:pPr>
              <w:spacing w:line="250" w:lineRule="auto"/>
            </w:pPr>
            <w:r>
              <w:rPr>
                <w:sz w:val="18"/>
                <w:szCs w:val="18"/>
              </w:rPr>
              <w:t>Graph sizes handled by Worklet 1 are small to medium (up to a few hundred vertices); large-scale performance is Worklet 3's concern.</w:t>
            </w:r>
          </w:p>
        </w:tc>
      </w:tr>
      <w:tr w:rsidR="00EB603C" w14:paraId="5497E55D" w14:textId="77777777">
        <w:tc>
          <w:tcPr>
            <w:tcW w:w="2063" w:type="dxa"/>
            <w:shd w:val="clear" w:color="auto" w:fill="EEF1F7"/>
            <w:tcMar>
              <w:top w:w="60" w:type="dxa"/>
              <w:left w:w="100" w:type="dxa"/>
              <w:bottom w:w="60" w:type="dxa"/>
              <w:right w:w="100" w:type="dxa"/>
            </w:tcMar>
            <w:vAlign w:val="center"/>
          </w:tcPr>
          <w:p w14:paraId="67FC5411" w14:textId="77777777" w:rsidR="00EB603C" w:rsidRDefault="00000000">
            <w:pPr>
              <w:spacing w:line="250" w:lineRule="auto"/>
            </w:pPr>
            <w:r>
              <w:rPr>
                <w:sz w:val="18"/>
                <w:szCs w:val="18"/>
              </w:rPr>
              <w:t>PDF requirement</w:t>
            </w:r>
          </w:p>
        </w:tc>
        <w:tc>
          <w:tcPr>
            <w:tcW w:w="6963" w:type="dxa"/>
            <w:shd w:val="clear" w:color="auto" w:fill="EEF1F7"/>
            <w:tcMar>
              <w:top w:w="60" w:type="dxa"/>
              <w:left w:w="100" w:type="dxa"/>
              <w:bottom w:w="60" w:type="dxa"/>
              <w:right w:w="100" w:type="dxa"/>
            </w:tcMar>
            <w:vAlign w:val="center"/>
          </w:tcPr>
          <w:p w14:paraId="5631EE82" w14:textId="77777777" w:rsidR="00EB603C" w:rsidRDefault="00000000">
            <w:pPr>
              <w:spacing w:line="250" w:lineRule="auto"/>
            </w:pPr>
            <w:r>
              <w:rPr>
                <w:sz w:val="18"/>
                <w:szCs w:val="18"/>
              </w:rPr>
              <w:t>No graph library may be used — every representation and algorithm is hand-built.</w:t>
            </w:r>
          </w:p>
        </w:tc>
      </w:tr>
      <w:tr w:rsidR="00EB603C" w14:paraId="446E721A" w14:textId="77777777">
        <w:tc>
          <w:tcPr>
            <w:tcW w:w="2063" w:type="dxa"/>
            <w:shd w:val="clear" w:color="auto" w:fill="FFFFFF"/>
            <w:tcMar>
              <w:top w:w="60" w:type="dxa"/>
              <w:left w:w="100" w:type="dxa"/>
              <w:bottom w:w="60" w:type="dxa"/>
              <w:right w:w="100" w:type="dxa"/>
            </w:tcMar>
            <w:vAlign w:val="center"/>
          </w:tcPr>
          <w:p w14:paraId="62470F74" w14:textId="77777777" w:rsidR="00EB603C" w:rsidRDefault="00000000">
            <w:pPr>
              <w:spacing w:line="250" w:lineRule="auto"/>
            </w:pPr>
            <w:r>
              <w:rPr>
                <w:sz w:val="18"/>
                <w:szCs w:val="18"/>
              </w:rPr>
              <w:t>Assumption</w:t>
            </w:r>
          </w:p>
        </w:tc>
        <w:tc>
          <w:tcPr>
            <w:tcW w:w="6963" w:type="dxa"/>
            <w:shd w:val="clear" w:color="auto" w:fill="FFFFFF"/>
            <w:tcMar>
              <w:top w:w="60" w:type="dxa"/>
              <w:left w:w="100" w:type="dxa"/>
              <w:bottom w:w="60" w:type="dxa"/>
              <w:right w:w="100" w:type="dxa"/>
            </w:tcMar>
            <w:vAlign w:val="center"/>
          </w:tcPr>
          <w:p w14:paraId="5B28B9D8" w14:textId="77777777" w:rsidR="00EB603C" w:rsidRDefault="00000000">
            <w:pPr>
              <w:spacing w:line="250" w:lineRule="auto"/>
            </w:pPr>
            <w:r>
              <w:rPr>
                <w:sz w:val="18"/>
                <w:szCs w:val="18"/>
              </w:rPr>
              <w:t>Python's built-in dict and list are used for adjacency structures; no third-party data-structure libraries.</w:t>
            </w:r>
          </w:p>
        </w:tc>
      </w:tr>
      <w:tr w:rsidR="00EB603C" w14:paraId="10EC2320" w14:textId="77777777">
        <w:tc>
          <w:tcPr>
            <w:tcW w:w="2063" w:type="dxa"/>
            <w:shd w:val="clear" w:color="auto" w:fill="EEF1F7"/>
            <w:tcMar>
              <w:top w:w="60" w:type="dxa"/>
              <w:left w:w="100" w:type="dxa"/>
              <w:bottom w:w="60" w:type="dxa"/>
              <w:right w:w="100" w:type="dxa"/>
            </w:tcMar>
            <w:vAlign w:val="center"/>
          </w:tcPr>
          <w:p w14:paraId="5C1C3918" w14:textId="77777777" w:rsidR="00EB603C" w:rsidRDefault="00000000">
            <w:pPr>
              <w:spacing w:line="250" w:lineRule="auto"/>
            </w:pPr>
            <w:r>
              <w:rPr>
                <w:sz w:val="18"/>
                <w:szCs w:val="18"/>
              </w:rPr>
              <w:lastRenderedPageBreak/>
              <w:t>Team decision</w:t>
            </w:r>
          </w:p>
        </w:tc>
        <w:tc>
          <w:tcPr>
            <w:tcW w:w="6963" w:type="dxa"/>
            <w:shd w:val="clear" w:color="auto" w:fill="EEF1F7"/>
            <w:tcMar>
              <w:top w:w="60" w:type="dxa"/>
              <w:left w:w="100" w:type="dxa"/>
              <w:bottom w:w="60" w:type="dxa"/>
              <w:right w:w="100" w:type="dxa"/>
            </w:tcMar>
            <w:vAlign w:val="center"/>
          </w:tcPr>
          <w:p w14:paraId="41C72BE7" w14:textId="77777777" w:rsidR="00EB603C" w:rsidRDefault="00000000">
            <w:pPr>
              <w:spacing w:line="250" w:lineRule="auto"/>
            </w:pPr>
            <w:r>
              <w:rPr>
                <w:sz w:val="18"/>
                <w:szCs w:val="18"/>
              </w:rPr>
              <w:t>BFS(start)/DFS(start) cover only the component containing start; BFS_ALL/DFS_ALL restart the traversal from every unvisited vertex to guarantee full-graph coverage.</w:t>
            </w:r>
          </w:p>
        </w:tc>
      </w:tr>
    </w:tbl>
    <w:p w14:paraId="4E0C2CCF" w14:textId="77777777" w:rsidR="00EB603C" w:rsidRDefault="00EB603C">
      <w:pPr>
        <w:spacing w:after="200"/>
      </w:pPr>
    </w:p>
    <w:p w14:paraId="441FE527" w14:textId="77777777" w:rsidR="00EB603C" w:rsidRDefault="00000000">
      <w:pPr>
        <w:pStyle w:val="Heading1"/>
        <w:pBdr>
          <w:bottom w:val="single" w:sz="6" w:space="6" w:color="B9C2D0"/>
        </w:pBdr>
        <w:spacing w:before="420" w:after="200"/>
      </w:pPr>
      <w:bookmarkStart w:id="13" w:name="_Toc14"/>
      <w:r>
        <w:t>6. System Design</w:t>
      </w:r>
      <w:bookmarkEnd w:id="13"/>
    </w:p>
    <w:p w14:paraId="16A6EED9" w14:textId="77777777" w:rsidR="00EB603C" w:rsidRDefault="00000000">
      <w:pPr>
        <w:pStyle w:val="Heading2"/>
        <w:spacing w:before="320" w:after="140"/>
      </w:pPr>
      <w:bookmarkStart w:id="14" w:name="_Toc15"/>
      <w:r>
        <w:t>6.1 Domain Model</w:t>
      </w:r>
      <w:bookmarkEnd w:id="14"/>
    </w:p>
    <w:p w14:paraId="1D25C0F8" w14:textId="77777777" w:rsidR="00EB603C" w:rsidRDefault="00000000">
      <w:pPr>
        <w:spacing w:after="160" w:line="300" w:lineRule="auto"/>
      </w:pPr>
      <w:r>
        <w:t>Four families of types make up the domain model: the Graph abstraction and its two concrete representations, the Algorithm abstraction and its result type, and the edge-list loader that constructs a Graph from a file.</w:t>
      </w:r>
    </w:p>
    <w:p w14:paraId="4C689E2B"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Graph (abstract)                    Algorithm (abstract)</w:t>
      </w:r>
    </w:p>
    <w:p w14:paraId="6488BAAD" w14:textId="77777777" w:rsidR="00EB603C" w:rsidRDefault="00000000">
      <w:pPr>
        <w:shd w:val="clear" w:color="auto" w:fill="F3F3F3"/>
        <w:ind w:left="200" w:right="200"/>
      </w:pPr>
      <w:r>
        <w:rPr>
          <w:rFonts w:ascii="Consolas" w:eastAsia="Consolas" w:hAnsi="Consolas" w:cs="Consolas"/>
          <w:color w:val="333333"/>
          <w:sz w:val="17"/>
          <w:szCs w:val="17"/>
        </w:rPr>
        <w:t xml:space="preserve">  vertices, is_directed,              execute(graph, **kwargs)</w:t>
      </w:r>
    </w:p>
    <w:p w14:paraId="6C6E5DA1" w14:textId="77777777" w:rsidR="00EB603C" w:rsidRDefault="00000000">
      <w:pPr>
        <w:shd w:val="clear" w:color="auto" w:fill="F3F3F3"/>
        <w:ind w:left="200" w:right="200"/>
      </w:pPr>
      <w:r>
        <w:rPr>
          <w:rFonts w:ascii="Consolas" w:eastAsia="Consolas" w:hAnsi="Consolas" w:cs="Consolas"/>
          <w:color w:val="333333"/>
          <w:sz w:val="17"/>
          <w:szCs w:val="17"/>
        </w:rPr>
        <w:t xml:space="preserve">  is_weighted                         name: str</w:t>
      </w:r>
    </w:p>
    <w:p w14:paraId="610AE112" w14:textId="77777777" w:rsidR="00EB603C" w:rsidRDefault="00000000">
      <w:pPr>
        <w:shd w:val="clear" w:color="auto" w:fill="F3F3F3"/>
        <w:ind w:left="200" w:right="200"/>
      </w:pPr>
      <w:r>
        <w:rPr>
          <w:rFonts w:ascii="Consolas" w:eastAsia="Consolas" w:hAnsi="Consolas" w:cs="Consolas"/>
          <w:color w:val="333333"/>
          <w:sz w:val="17"/>
          <w:szCs w:val="17"/>
        </w:rPr>
        <w:t xml:space="preserve">  add_vertex() / remove_vertex()          |</w:t>
      </w:r>
    </w:p>
    <w:p w14:paraId="79696BD8" w14:textId="77777777" w:rsidR="00EB603C" w:rsidRDefault="00000000">
      <w:pPr>
        <w:shd w:val="clear" w:color="auto" w:fill="F3F3F3"/>
        <w:ind w:left="200" w:right="200"/>
      </w:pPr>
      <w:r>
        <w:rPr>
          <w:rFonts w:ascii="Consolas" w:eastAsia="Consolas" w:hAnsi="Consolas" w:cs="Consolas"/>
          <w:color w:val="333333"/>
          <w:sz w:val="17"/>
          <w:szCs w:val="17"/>
        </w:rPr>
        <w:t xml:space="preserve">  add_edge() / remove_edge()              | returns</w:t>
      </w:r>
    </w:p>
    <w:p w14:paraId="5C5B246B" w14:textId="77777777" w:rsidR="00EB603C" w:rsidRDefault="00000000">
      <w:pPr>
        <w:shd w:val="clear" w:color="auto" w:fill="F3F3F3"/>
        <w:ind w:left="200" w:right="200"/>
      </w:pPr>
      <w:r>
        <w:rPr>
          <w:rFonts w:ascii="Consolas" w:eastAsia="Consolas" w:hAnsi="Consolas" w:cs="Consolas"/>
          <w:color w:val="333333"/>
          <w:sz w:val="17"/>
          <w:szCs w:val="17"/>
        </w:rPr>
        <w:t xml:space="preserve">  neighbours(), has_edge()                v</w:t>
      </w:r>
    </w:p>
    <w:p w14:paraId="2F910CE4" w14:textId="77777777" w:rsidR="00EB603C" w:rsidRDefault="00000000">
      <w:pPr>
        <w:shd w:val="clear" w:color="auto" w:fill="F3F3F3"/>
        <w:ind w:left="200" w:right="200"/>
      </w:pPr>
      <w:r>
        <w:rPr>
          <w:rFonts w:ascii="Consolas" w:eastAsia="Consolas" w:hAnsi="Consolas" w:cs="Consolas"/>
          <w:color w:val="333333"/>
          <w:sz w:val="17"/>
          <w:szCs w:val="17"/>
        </w:rPr>
        <w:t xml:space="preserve">      △                            AlgorithmResult</w:t>
      </w:r>
    </w:p>
    <w:p w14:paraId="6AA84F82" w14:textId="77777777" w:rsidR="00EB603C" w:rsidRDefault="00000000">
      <w:pPr>
        <w:shd w:val="clear" w:color="auto" w:fill="F3F3F3"/>
        <w:ind w:left="200" w:right="200"/>
      </w:pPr>
      <w:r>
        <w:rPr>
          <w:rFonts w:ascii="Consolas" w:eastAsia="Consolas" w:hAnsi="Consolas" w:cs="Consolas"/>
          <w:color w:val="333333"/>
          <w:sz w:val="17"/>
          <w:szCs w:val="17"/>
        </w:rPr>
        <w:t xml:space="preserve">      |                                algorithm: str</w:t>
      </w:r>
    </w:p>
    <w:p w14:paraId="55FF0F68" w14:textId="77777777" w:rsidR="00EB603C" w:rsidRDefault="00000000">
      <w:pPr>
        <w:shd w:val="clear" w:color="auto" w:fill="F3F3F3"/>
        <w:ind w:left="200" w:right="200"/>
      </w:pPr>
      <w:r>
        <w:rPr>
          <w:rFonts w:ascii="Consolas" w:eastAsia="Consolas" w:hAnsi="Consolas" w:cs="Consolas"/>
          <w:color w:val="333333"/>
          <w:sz w:val="17"/>
          <w:szCs w:val="17"/>
        </w:rPr>
        <w:t xml:space="preserve">  ----+----                           primary_output: Any</w:t>
      </w:r>
    </w:p>
    <w:p w14:paraId="34FEF92D" w14:textId="77777777" w:rsidR="00EB603C" w:rsidRDefault="00000000">
      <w:pPr>
        <w:shd w:val="clear" w:color="auto" w:fill="F3F3F3"/>
        <w:ind w:left="200" w:right="200"/>
      </w:pPr>
      <w:r>
        <w:rPr>
          <w:rFonts w:ascii="Consolas" w:eastAsia="Consolas" w:hAnsi="Consolas" w:cs="Consolas"/>
          <w:color w:val="333333"/>
          <w:sz w:val="17"/>
          <w:szCs w:val="17"/>
        </w:rPr>
        <w:t xml:space="preserve">  |       |                           metadata: dict</w:t>
      </w:r>
    </w:p>
    <w:p w14:paraId="34A9F882" w14:textId="77777777" w:rsidR="00EB603C" w:rsidRDefault="00000000">
      <w:pPr>
        <w:shd w:val="clear" w:color="auto" w:fill="F3F3F3"/>
        <w:ind w:left="200" w:right="200"/>
      </w:pPr>
      <w:r>
        <w:rPr>
          <w:rFonts w:ascii="Consolas" w:eastAsia="Consolas" w:hAnsi="Consolas" w:cs="Consolas"/>
          <w:color w:val="333333"/>
          <w:sz w:val="17"/>
          <w:szCs w:val="17"/>
        </w:rPr>
        <w:t>AdjacencyList  AdjacencyMatrix         success: bool</w:t>
      </w:r>
    </w:p>
    <w:p w14:paraId="77AF5FCD" w14:textId="77777777" w:rsidR="00EB603C" w:rsidRDefault="00000000">
      <w:pPr>
        <w:shd w:val="clear" w:color="auto" w:fill="F3F3F3"/>
        <w:ind w:left="200" w:right="200"/>
      </w:pPr>
      <w:r>
        <w:rPr>
          <w:rFonts w:ascii="Consolas" w:eastAsia="Consolas" w:hAnsi="Consolas" w:cs="Consolas"/>
          <w:color w:val="333333"/>
          <w:sz w:val="17"/>
          <w:szCs w:val="17"/>
        </w:rPr>
        <w:t>Graph          Graph</w:t>
      </w:r>
    </w:p>
    <w:p w14:paraId="1DFB2DBE"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481685A6" w14:textId="77777777" w:rsidR="00EB603C" w:rsidRDefault="00000000">
      <w:pPr>
        <w:shd w:val="clear" w:color="auto" w:fill="F3F3F3"/>
        <w:spacing w:after="240"/>
        <w:ind w:left="200" w:right="200"/>
      </w:pPr>
      <w:r>
        <w:rPr>
          <w:rFonts w:ascii="Consolas" w:eastAsia="Consolas" w:hAnsi="Consolas" w:cs="Consolas"/>
          <w:color w:val="333333"/>
          <w:sz w:val="17"/>
          <w:szCs w:val="17"/>
        </w:rPr>
        <w:t>EdgeListLoader.load(filepath) -&gt; Graph</w:t>
      </w:r>
    </w:p>
    <w:p w14:paraId="231210EA" w14:textId="77777777" w:rsidR="00EB603C" w:rsidRDefault="00000000">
      <w:pPr>
        <w:spacing w:before="60" w:after="220"/>
      </w:pPr>
      <w:r>
        <w:rPr>
          <w:i/>
          <w:iCs/>
          <w:color w:val="6B6B6B"/>
          <w:sz w:val="18"/>
          <w:szCs w:val="18"/>
        </w:rPr>
        <w:t>Figure 1. Core domain model — the Graph and Algorithm abstractions and their relationships.</w:t>
      </w:r>
    </w:p>
    <w:p w14:paraId="071FB229" w14:textId="77777777" w:rsidR="00EB603C" w:rsidRDefault="00000000">
      <w:pPr>
        <w:pStyle w:val="Heading2"/>
        <w:spacing w:before="320" w:after="140"/>
      </w:pPr>
      <w:bookmarkStart w:id="15" w:name="_Toc16"/>
      <w:r>
        <w:t>6.2 Layered Architecture</w:t>
      </w:r>
      <w:bookmarkEnd w:id="15"/>
    </w:p>
    <w:p w14:paraId="66027781" w14:textId="77777777" w:rsidR="00EB603C" w:rsidRDefault="00000000">
      <w:pPr>
        <w:spacing w:after="160" w:line="300" w:lineRule="auto"/>
      </w:pPr>
      <w:r>
        <w:t>The system is organised into four layers. Each layer only calls the layer beneath it through its public interface, which is what allows the graph representation to be changed without touching algorithm code.</w:t>
      </w:r>
    </w:p>
    <w:tbl>
      <w:tblPr>
        <w:tblW w:w="9026" w:type="dxa"/>
        <w:tblBorders>
          <w:top w:val="single" w:sz="4" w:space="0" w:color="C9CFDA"/>
          <w:left w:val="single" w:sz="4" w:space="0" w:color="C9CFDA"/>
          <w:bottom w:val="single" w:sz="4" w:space="0" w:color="C9CFDA"/>
          <w:right w:val="single" w:sz="4" w:space="0" w:color="C9CFDA"/>
          <w:insideH w:val="single" w:sz="4" w:space="0" w:color="C9CFDA"/>
        </w:tblBorders>
        <w:tblCellMar>
          <w:left w:w="10" w:type="dxa"/>
          <w:right w:w="10" w:type="dxa"/>
        </w:tblCellMar>
        <w:tblLook w:val="04A0" w:firstRow="1" w:lastRow="0" w:firstColumn="1" w:lastColumn="0" w:noHBand="0" w:noVBand="1"/>
      </w:tblPr>
      <w:tblGrid>
        <w:gridCol w:w="9026"/>
      </w:tblGrid>
      <w:tr w:rsidR="00EB603C" w14:paraId="5427920E" w14:textId="77777777">
        <w:tc>
          <w:tcPr>
            <w:tcW w:w="9026" w:type="dxa"/>
            <w:shd w:val="clear" w:color="auto" w:fill="DCE4F5"/>
            <w:tcMar>
              <w:top w:w="140" w:type="dxa"/>
              <w:left w:w="200" w:type="dxa"/>
              <w:bottom w:w="140" w:type="dxa"/>
              <w:right w:w="200" w:type="dxa"/>
            </w:tcMar>
          </w:tcPr>
          <w:p w14:paraId="07AF7AF1" w14:textId="77777777" w:rsidR="00EB603C" w:rsidRDefault="00000000">
            <w:pPr>
              <w:spacing w:after="40"/>
            </w:pPr>
            <w:r>
              <w:rPr>
                <w:b/>
                <w:bCs/>
                <w:color w:val="1F3864"/>
                <w:sz w:val="20"/>
                <w:szCs w:val="20"/>
              </w:rPr>
              <w:t>Application / I-O Layer</w:t>
            </w:r>
          </w:p>
          <w:p w14:paraId="720C1251" w14:textId="77777777" w:rsidR="00EB603C" w:rsidRDefault="00000000">
            <w:r>
              <w:rPr>
                <w:sz w:val="18"/>
                <w:szCs w:val="18"/>
              </w:rPr>
              <w:t>EdgeListLoader  ·  test runner  ·  entry point</w:t>
            </w:r>
          </w:p>
        </w:tc>
      </w:tr>
      <w:tr w:rsidR="00EB603C" w14:paraId="52DF8704" w14:textId="77777777">
        <w:tc>
          <w:tcPr>
            <w:tcW w:w="9026" w:type="dxa"/>
            <w:shd w:val="clear" w:color="auto" w:fill="E7ECF6"/>
            <w:tcMar>
              <w:top w:w="140" w:type="dxa"/>
              <w:left w:w="200" w:type="dxa"/>
              <w:bottom w:w="140" w:type="dxa"/>
              <w:right w:w="200" w:type="dxa"/>
            </w:tcMar>
          </w:tcPr>
          <w:p w14:paraId="0D1AFAD5" w14:textId="77777777" w:rsidR="00EB603C" w:rsidRDefault="00000000">
            <w:pPr>
              <w:spacing w:after="40"/>
            </w:pPr>
            <w:r>
              <w:rPr>
                <w:b/>
                <w:bCs/>
                <w:color w:val="1F3864"/>
                <w:sz w:val="20"/>
                <w:szCs w:val="20"/>
              </w:rPr>
              <w:t>Algorithm Layer</w:t>
            </w:r>
          </w:p>
          <w:p w14:paraId="5F156564" w14:textId="77777777" w:rsidR="00EB603C" w:rsidRDefault="00000000">
            <w:r>
              <w:rPr>
                <w:sz w:val="18"/>
                <w:szCs w:val="18"/>
              </w:rPr>
              <w:t>BFS · DFS · ConnectedComponents · SCC · CycleDetection · TopologicalSort · BipartiteTest  —  each receives a Graph interface and returns an AlgorithmResult</w:t>
            </w:r>
          </w:p>
        </w:tc>
      </w:tr>
      <w:tr w:rsidR="00EB603C" w14:paraId="7BFCD708" w14:textId="77777777">
        <w:tc>
          <w:tcPr>
            <w:tcW w:w="9026" w:type="dxa"/>
            <w:shd w:val="clear" w:color="auto" w:fill="F0F3FA"/>
            <w:tcMar>
              <w:top w:w="140" w:type="dxa"/>
              <w:left w:w="200" w:type="dxa"/>
              <w:bottom w:w="140" w:type="dxa"/>
              <w:right w:w="200" w:type="dxa"/>
            </w:tcMar>
          </w:tcPr>
          <w:p w14:paraId="644B8E8D" w14:textId="77777777" w:rsidR="00EB603C" w:rsidRDefault="00000000">
            <w:pPr>
              <w:spacing w:after="40"/>
            </w:pPr>
            <w:r>
              <w:rPr>
                <w:b/>
                <w:bCs/>
                <w:color w:val="1F3864"/>
                <w:sz w:val="20"/>
                <w:szCs w:val="20"/>
              </w:rPr>
              <w:t>Representation Layer</w:t>
            </w:r>
          </w:p>
          <w:p w14:paraId="41A898DB" w14:textId="77777777" w:rsidR="00EB603C" w:rsidRDefault="00000000">
            <w:r>
              <w:rPr>
                <w:sz w:val="18"/>
                <w:szCs w:val="18"/>
              </w:rPr>
              <w:t>AdjacencyListGraph  ·  AdjacencyMatrixGraph  —  both implement the Graph interface</w:t>
            </w:r>
          </w:p>
        </w:tc>
      </w:tr>
      <w:tr w:rsidR="00EB603C" w14:paraId="68AA8B01" w14:textId="77777777">
        <w:tc>
          <w:tcPr>
            <w:tcW w:w="9026" w:type="dxa"/>
            <w:shd w:val="clear" w:color="auto" w:fill="F7F9FC"/>
            <w:tcMar>
              <w:top w:w="140" w:type="dxa"/>
              <w:left w:w="200" w:type="dxa"/>
              <w:bottom w:w="140" w:type="dxa"/>
              <w:right w:w="200" w:type="dxa"/>
            </w:tcMar>
          </w:tcPr>
          <w:p w14:paraId="2DD24711" w14:textId="77777777" w:rsidR="00EB603C" w:rsidRDefault="00000000">
            <w:pPr>
              <w:spacing w:after="40"/>
            </w:pPr>
            <w:r>
              <w:rPr>
                <w:b/>
                <w:bCs/>
                <w:color w:val="1F3864"/>
                <w:sz w:val="20"/>
                <w:szCs w:val="20"/>
              </w:rPr>
              <w:t>Graph Model Layer</w:t>
            </w:r>
          </w:p>
          <w:p w14:paraId="76FD2612" w14:textId="77777777" w:rsidR="00EB603C" w:rsidRDefault="00000000">
            <w:r>
              <w:rPr>
                <w:sz w:val="18"/>
                <w:szCs w:val="18"/>
              </w:rPr>
              <w:t>Vertex  ·  Edge  ·  Graph (abstract base class)</w:t>
            </w:r>
          </w:p>
        </w:tc>
      </w:tr>
    </w:tbl>
    <w:p w14:paraId="71A398FA" w14:textId="77777777" w:rsidR="00EB603C" w:rsidRDefault="00000000">
      <w:pPr>
        <w:spacing w:before="60" w:after="220"/>
      </w:pPr>
      <w:r>
        <w:rPr>
          <w:i/>
          <w:iCs/>
          <w:color w:val="6B6B6B"/>
          <w:sz w:val="18"/>
          <w:szCs w:val="18"/>
        </w:rPr>
        <w:t>Figure 2. Layered architecture. The Algorithm layer never sees whether it is running on a list or a matrix — it only calls graph.neighbours().</w:t>
      </w:r>
    </w:p>
    <w:p w14:paraId="2C309313" w14:textId="77777777" w:rsidR="00EB603C" w:rsidRDefault="00000000">
      <w:pPr>
        <w:spacing w:after="160" w:line="300" w:lineRule="auto"/>
      </w:pPr>
      <w:r>
        <w:t xml:space="preserve">This layering was chosen specifically to satisfy the pluggable-representations goal stated in the project guidelines. The I/O layer is responsible for constructing the concrete graph object and </w:t>
      </w:r>
      <w:r>
        <w:lastRenderedPageBreak/>
        <w:t>handing it down; it does not implement any algorithm logic itself. Keeping the layers separate also makes it possible to unit test each one independently — the representation layer can be tested without any algorithm, and the algorithm layer can be tested against a minimal stub representation.</w:t>
      </w:r>
    </w:p>
    <w:p w14:paraId="5E871B3D" w14:textId="77777777" w:rsidR="00EB603C" w:rsidRDefault="00000000">
      <w:pPr>
        <w:pStyle w:val="Heading2"/>
        <w:spacing w:before="320" w:after="140"/>
      </w:pPr>
      <w:bookmarkStart w:id="16" w:name="_Toc17"/>
      <w:r>
        <w:t>6.3 Module Decomposition</w:t>
      </w:r>
      <w:bookmarkEnd w:id="16"/>
    </w:p>
    <w:p w14:paraId="002CDD1D"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worklet1/</w:t>
      </w:r>
    </w:p>
    <w:p w14:paraId="542B4EDE" w14:textId="77777777" w:rsidR="00EB603C" w:rsidRDefault="00000000">
      <w:pPr>
        <w:shd w:val="clear" w:color="auto" w:fill="F3F3F3"/>
        <w:ind w:left="200" w:right="200"/>
      </w:pPr>
      <w:r>
        <w:rPr>
          <w:rFonts w:ascii="Consolas" w:eastAsia="Consolas" w:hAnsi="Consolas" w:cs="Consolas"/>
          <w:color w:val="333333"/>
          <w:sz w:val="17"/>
          <w:szCs w:val="17"/>
        </w:rPr>
        <w:t>├── graph/</w:t>
      </w:r>
    </w:p>
    <w:p w14:paraId="1C7D705F" w14:textId="77777777" w:rsidR="00EB603C" w:rsidRDefault="00000000">
      <w:pPr>
        <w:shd w:val="clear" w:color="auto" w:fill="F3F3F3"/>
        <w:ind w:left="200" w:right="200"/>
      </w:pPr>
      <w:r>
        <w:rPr>
          <w:rFonts w:ascii="Consolas" w:eastAsia="Consolas" w:hAnsi="Consolas" w:cs="Consolas"/>
          <w:color w:val="333333"/>
          <w:sz w:val="17"/>
          <w:szCs w:val="17"/>
        </w:rPr>
        <w:t>│   ├── base.py          # Graph ABC, Vertex and Edge dataclasses</w:t>
      </w:r>
    </w:p>
    <w:p w14:paraId="134CA696" w14:textId="77777777" w:rsidR="00EB603C" w:rsidRDefault="00000000">
      <w:pPr>
        <w:shd w:val="clear" w:color="auto" w:fill="F3F3F3"/>
        <w:ind w:left="200" w:right="200"/>
      </w:pPr>
      <w:r>
        <w:rPr>
          <w:rFonts w:ascii="Consolas" w:eastAsia="Consolas" w:hAnsi="Consolas" w:cs="Consolas"/>
          <w:color w:val="333333"/>
          <w:sz w:val="17"/>
          <w:szCs w:val="17"/>
        </w:rPr>
        <w:t>│   ├── adj_list.py      # AdjacencyListGraph</w:t>
      </w:r>
    </w:p>
    <w:p w14:paraId="7E9F7333" w14:textId="77777777" w:rsidR="00EB603C" w:rsidRDefault="00000000">
      <w:pPr>
        <w:shd w:val="clear" w:color="auto" w:fill="F3F3F3"/>
        <w:ind w:left="200" w:right="200"/>
      </w:pPr>
      <w:r>
        <w:rPr>
          <w:rFonts w:ascii="Consolas" w:eastAsia="Consolas" w:hAnsi="Consolas" w:cs="Consolas"/>
          <w:color w:val="333333"/>
          <w:sz w:val="17"/>
          <w:szCs w:val="17"/>
        </w:rPr>
        <w:t>│   └── adj_matrix.py    # AdjacencyMatrixGraph</w:t>
      </w:r>
    </w:p>
    <w:p w14:paraId="461359E6" w14:textId="77777777" w:rsidR="00EB603C" w:rsidRDefault="00000000">
      <w:pPr>
        <w:shd w:val="clear" w:color="auto" w:fill="F3F3F3"/>
        <w:ind w:left="200" w:right="200"/>
      </w:pPr>
      <w:r>
        <w:rPr>
          <w:rFonts w:ascii="Consolas" w:eastAsia="Consolas" w:hAnsi="Consolas" w:cs="Consolas"/>
          <w:color w:val="333333"/>
          <w:sz w:val="17"/>
          <w:szCs w:val="17"/>
        </w:rPr>
        <w:t>├── algorithms/</w:t>
      </w:r>
    </w:p>
    <w:p w14:paraId="6F6C9575" w14:textId="77777777" w:rsidR="00EB603C" w:rsidRDefault="00000000">
      <w:pPr>
        <w:shd w:val="clear" w:color="auto" w:fill="F3F3F3"/>
        <w:ind w:left="200" w:right="200"/>
      </w:pPr>
      <w:r>
        <w:rPr>
          <w:rFonts w:ascii="Consolas" w:eastAsia="Consolas" w:hAnsi="Consolas" w:cs="Consolas"/>
          <w:color w:val="333333"/>
          <w:sz w:val="17"/>
          <w:szCs w:val="17"/>
        </w:rPr>
        <w:t>│   ├── base.py          # Algorithm ABC, AlgorithmResult</w:t>
      </w:r>
    </w:p>
    <w:p w14:paraId="33AE9F98" w14:textId="77777777" w:rsidR="00EB603C" w:rsidRDefault="00000000">
      <w:pPr>
        <w:shd w:val="clear" w:color="auto" w:fill="F3F3F3"/>
        <w:ind w:left="200" w:right="200"/>
      </w:pPr>
      <w:r>
        <w:rPr>
          <w:rFonts w:ascii="Consolas" w:eastAsia="Consolas" w:hAnsi="Consolas" w:cs="Consolas"/>
          <w:color w:val="333333"/>
          <w:sz w:val="17"/>
          <w:szCs w:val="17"/>
        </w:rPr>
        <w:t>│   ├── bfs.py</w:t>
      </w:r>
    </w:p>
    <w:p w14:paraId="4D2D47E2" w14:textId="77777777" w:rsidR="00EB603C" w:rsidRDefault="00000000">
      <w:pPr>
        <w:shd w:val="clear" w:color="auto" w:fill="F3F3F3"/>
        <w:ind w:left="200" w:right="200"/>
      </w:pPr>
      <w:r>
        <w:rPr>
          <w:rFonts w:ascii="Consolas" w:eastAsia="Consolas" w:hAnsi="Consolas" w:cs="Consolas"/>
          <w:color w:val="333333"/>
          <w:sz w:val="17"/>
          <w:szCs w:val="17"/>
        </w:rPr>
        <w:t>│   ├── dfs.py</w:t>
      </w:r>
    </w:p>
    <w:p w14:paraId="5D2B95BF" w14:textId="77777777" w:rsidR="00EB603C" w:rsidRDefault="00000000">
      <w:pPr>
        <w:shd w:val="clear" w:color="auto" w:fill="F3F3F3"/>
        <w:ind w:left="200" w:right="200"/>
      </w:pPr>
      <w:r>
        <w:rPr>
          <w:rFonts w:ascii="Consolas" w:eastAsia="Consolas" w:hAnsi="Consolas" w:cs="Consolas"/>
          <w:color w:val="333333"/>
          <w:sz w:val="17"/>
          <w:szCs w:val="17"/>
        </w:rPr>
        <w:t>│   ├── connected_components.py</w:t>
      </w:r>
    </w:p>
    <w:p w14:paraId="6C1CA8C2" w14:textId="77777777" w:rsidR="00EB603C" w:rsidRDefault="00000000">
      <w:pPr>
        <w:shd w:val="clear" w:color="auto" w:fill="F3F3F3"/>
        <w:ind w:left="200" w:right="200"/>
      </w:pPr>
      <w:r>
        <w:rPr>
          <w:rFonts w:ascii="Consolas" w:eastAsia="Consolas" w:hAnsi="Consolas" w:cs="Consolas"/>
          <w:color w:val="333333"/>
          <w:sz w:val="17"/>
          <w:szCs w:val="17"/>
        </w:rPr>
        <w:t>│   ├── scc.py</w:t>
      </w:r>
    </w:p>
    <w:p w14:paraId="22831BA8" w14:textId="77777777" w:rsidR="00EB603C" w:rsidRDefault="00000000">
      <w:pPr>
        <w:shd w:val="clear" w:color="auto" w:fill="F3F3F3"/>
        <w:ind w:left="200" w:right="200"/>
      </w:pPr>
      <w:r>
        <w:rPr>
          <w:rFonts w:ascii="Consolas" w:eastAsia="Consolas" w:hAnsi="Consolas" w:cs="Consolas"/>
          <w:color w:val="333333"/>
          <w:sz w:val="17"/>
          <w:szCs w:val="17"/>
        </w:rPr>
        <w:t>│   ├── cycle_detection.py</w:t>
      </w:r>
    </w:p>
    <w:p w14:paraId="1AC8B534" w14:textId="77777777" w:rsidR="00EB603C" w:rsidRDefault="00000000">
      <w:pPr>
        <w:shd w:val="clear" w:color="auto" w:fill="F3F3F3"/>
        <w:ind w:left="200" w:right="200"/>
      </w:pPr>
      <w:r>
        <w:rPr>
          <w:rFonts w:ascii="Consolas" w:eastAsia="Consolas" w:hAnsi="Consolas" w:cs="Consolas"/>
          <w:color w:val="333333"/>
          <w:sz w:val="17"/>
          <w:szCs w:val="17"/>
        </w:rPr>
        <w:t>│   ├── topological_sort.py</w:t>
      </w:r>
    </w:p>
    <w:p w14:paraId="20DC5612" w14:textId="77777777" w:rsidR="00EB603C" w:rsidRDefault="00000000">
      <w:pPr>
        <w:shd w:val="clear" w:color="auto" w:fill="F3F3F3"/>
        <w:ind w:left="200" w:right="200"/>
      </w:pPr>
      <w:r>
        <w:rPr>
          <w:rFonts w:ascii="Consolas" w:eastAsia="Consolas" w:hAnsi="Consolas" w:cs="Consolas"/>
          <w:color w:val="333333"/>
          <w:sz w:val="17"/>
          <w:szCs w:val="17"/>
        </w:rPr>
        <w:t>│   └── bipartite.py</w:t>
      </w:r>
    </w:p>
    <w:p w14:paraId="3FDEC3A3" w14:textId="77777777" w:rsidR="00EB603C" w:rsidRDefault="00000000">
      <w:pPr>
        <w:shd w:val="clear" w:color="auto" w:fill="F3F3F3"/>
        <w:ind w:left="200" w:right="200"/>
      </w:pPr>
      <w:r>
        <w:rPr>
          <w:rFonts w:ascii="Consolas" w:eastAsia="Consolas" w:hAnsi="Consolas" w:cs="Consolas"/>
          <w:color w:val="333333"/>
          <w:sz w:val="17"/>
          <w:szCs w:val="17"/>
        </w:rPr>
        <w:t>├── io/</w:t>
      </w:r>
    </w:p>
    <w:p w14:paraId="6004088C" w14:textId="77777777" w:rsidR="00EB603C" w:rsidRDefault="00000000">
      <w:pPr>
        <w:shd w:val="clear" w:color="auto" w:fill="F3F3F3"/>
        <w:ind w:left="200" w:right="200"/>
      </w:pPr>
      <w:r>
        <w:rPr>
          <w:rFonts w:ascii="Consolas" w:eastAsia="Consolas" w:hAnsi="Consolas" w:cs="Consolas"/>
          <w:color w:val="333333"/>
          <w:sz w:val="17"/>
          <w:szCs w:val="17"/>
        </w:rPr>
        <w:t>│   └── edge_list_loader.py</w:t>
      </w:r>
    </w:p>
    <w:p w14:paraId="15C8D5E1" w14:textId="77777777" w:rsidR="00EB603C" w:rsidRDefault="00000000">
      <w:pPr>
        <w:shd w:val="clear" w:color="auto" w:fill="F3F3F3"/>
        <w:ind w:left="200" w:right="200"/>
      </w:pPr>
      <w:r>
        <w:rPr>
          <w:rFonts w:ascii="Consolas" w:eastAsia="Consolas" w:hAnsi="Consolas" w:cs="Consolas"/>
          <w:color w:val="333333"/>
          <w:sz w:val="17"/>
          <w:szCs w:val="17"/>
        </w:rPr>
        <w:t>├── tests/</w:t>
      </w:r>
    </w:p>
    <w:p w14:paraId="54C1C53F" w14:textId="77777777" w:rsidR="00EB603C" w:rsidRDefault="00000000">
      <w:pPr>
        <w:shd w:val="clear" w:color="auto" w:fill="F3F3F3"/>
        <w:ind w:left="200" w:right="200"/>
      </w:pPr>
      <w:r>
        <w:rPr>
          <w:rFonts w:ascii="Consolas" w:eastAsia="Consolas" w:hAnsi="Consolas" w:cs="Consolas"/>
          <w:color w:val="333333"/>
          <w:sz w:val="17"/>
          <w:szCs w:val="17"/>
        </w:rPr>
        <w:t>│   └── test_*.py        # one file per module</w:t>
      </w:r>
    </w:p>
    <w:p w14:paraId="28B8D7AE" w14:textId="77777777" w:rsidR="00EB603C" w:rsidRDefault="00000000">
      <w:pPr>
        <w:shd w:val="clear" w:color="auto" w:fill="F3F3F3"/>
        <w:ind w:left="200" w:right="200"/>
      </w:pPr>
      <w:r>
        <w:rPr>
          <w:rFonts w:ascii="Consolas" w:eastAsia="Consolas" w:hAnsi="Consolas" w:cs="Consolas"/>
          <w:color w:val="333333"/>
          <w:sz w:val="17"/>
          <w:szCs w:val="17"/>
        </w:rPr>
        <w:t>├── sample_graphs/       # .edgelist fixtures used by the tests</w:t>
      </w:r>
    </w:p>
    <w:p w14:paraId="5637073A" w14:textId="77777777" w:rsidR="00EB603C" w:rsidRDefault="00000000">
      <w:pPr>
        <w:shd w:val="clear" w:color="auto" w:fill="F3F3F3"/>
        <w:ind w:left="200" w:right="200"/>
      </w:pPr>
      <w:r>
        <w:rPr>
          <w:rFonts w:ascii="Consolas" w:eastAsia="Consolas" w:hAnsi="Consolas" w:cs="Consolas"/>
          <w:color w:val="333333"/>
          <w:sz w:val="17"/>
          <w:szCs w:val="17"/>
        </w:rPr>
        <w:t>├── design/</w:t>
      </w:r>
    </w:p>
    <w:p w14:paraId="181D0DD2" w14:textId="77777777" w:rsidR="00EB603C" w:rsidRDefault="00000000">
      <w:pPr>
        <w:shd w:val="clear" w:color="auto" w:fill="F3F3F3"/>
        <w:ind w:left="200" w:right="200"/>
      </w:pPr>
      <w:r>
        <w:rPr>
          <w:rFonts w:ascii="Consolas" w:eastAsia="Consolas" w:hAnsi="Consolas" w:cs="Consolas"/>
          <w:color w:val="333333"/>
          <w:sz w:val="17"/>
          <w:szCs w:val="17"/>
        </w:rPr>
        <w:t>│   ├── design_decisions.md</w:t>
      </w:r>
    </w:p>
    <w:p w14:paraId="2DA7EB49" w14:textId="77777777" w:rsidR="00EB603C" w:rsidRDefault="00000000">
      <w:pPr>
        <w:shd w:val="clear" w:color="auto" w:fill="F3F3F3"/>
        <w:ind w:left="200" w:right="200"/>
      </w:pPr>
      <w:r>
        <w:rPr>
          <w:rFonts w:ascii="Consolas" w:eastAsia="Consolas" w:hAnsi="Consolas" w:cs="Consolas"/>
          <w:color w:val="333333"/>
          <w:sz w:val="17"/>
          <w:szCs w:val="17"/>
        </w:rPr>
        <w:t>│   └── interfaces.md</w:t>
      </w:r>
    </w:p>
    <w:p w14:paraId="1DFA19A0" w14:textId="77777777" w:rsidR="00EB603C" w:rsidRDefault="00000000">
      <w:pPr>
        <w:shd w:val="clear" w:color="auto" w:fill="F3F3F3"/>
        <w:spacing w:after="240"/>
        <w:ind w:left="200" w:right="200"/>
      </w:pPr>
      <w:r>
        <w:rPr>
          <w:rFonts w:ascii="Consolas" w:eastAsia="Consolas" w:hAnsi="Consolas" w:cs="Consolas"/>
          <w:color w:val="333333"/>
          <w:sz w:val="17"/>
          <w:szCs w:val="17"/>
        </w:rPr>
        <w:t>└── README.md</w:t>
      </w:r>
    </w:p>
    <w:p w14:paraId="1EB5DB41" w14:textId="77777777" w:rsidR="00EB603C" w:rsidRDefault="00000000">
      <w:pPr>
        <w:spacing w:before="60" w:after="220"/>
      </w:pPr>
      <w:r>
        <w:rPr>
          <w:i/>
          <w:iCs/>
          <w:color w:val="6B6B6B"/>
          <w:sz w:val="18"/>
          <w:szCs w:val="18"/>
        </w:rPr>
        <w:t>Figure 3. Worklet 1 module layout within the shared mini-project-9 repository.</w:t>
      </w:r>
    </w:p>
    <w:p w14:paraId="41A91512" w14:textId="77777777" w:rsidR="00EB603C" w:rsidRDefault="00000000">
      <w:pPr>
        <w:pStyle w:val="Heading2"/>
        <w:spacing w:before="320" w:after="140"/>
      </w:pPr>
      <w:bookmarkStart w:id="17" w:name="_Toc18"/>
      <w:r>
        <w:t>6.4 Core Classes and Responsibilities</w:t>
      </w:r>
      <w:bookmarkEnd w:id="17"/>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652"/>
        <w:gridCol w:w="1493"/>
        <w:gridCol w:w="4881"/>
      </w:tblGrid>
      <w:tr w:rsidR="00EB603C" w14:paraId="30A231CC" w14:textId="77777777">
        <w:trPr>
          <w:tblHeader/>
        </w:trPr>
        <w:tc>
          <w:tcPr>
            <w:tcW w:w="2407" w:type="dxa"/>
            <w:shd w:val="clear" w:color="auto" w:fill="1F3864"/>
            <w:tcMar>
              <w:top w:w="80" w:type="dxa"/>
              <w:left w:w="100" w:type="dxa"/>
              <w:bottom w:w="80" w:type="dxa"/>
              <w:right w:w="100" w:type="dxa"/>
            </w:tcMar>
            <w:vAlign w:val="center"/>
          </w:tcPr>
          <w:p w14:paraId="0E9A1FD2" w14:textId="77777777" w:rsidR="00EB603C" w:rsidRDefault="00000000">
            <w:r>
              <w:rPr>
                <w:b/>
                <w:bCs/>
                <w:color w:val="FFFFFF"/>
                <w:sz w:val="18"/>
                <w:szCs w:val="18"/>
              </w:rPr>
              <w:t>Class / interface</w:t>
            </w:r>
          </w:p>
        </w:tc>
        <w:tc>
          <w:tcPr>
            <w:tcW w:w="1504" w:type="dxa"/>
            <w:shd w:val="clear" w:color="auto" w:fill="1F3864"/>
            <w:tcMar>
              <w:top w:w="80" w:type="dxa"/>
              <w:left w:w="100" w:type="dxa"/>
              <w:bottom w:w="80" w:type="dxa"/>
              <w:right w:w="100" w:type="dxa"/>
            </w:tcMar>
            <w:vAlign w:val="center"/>
          </w:tcPr>
          <w:p w14:paraId="49C36B51" w14:textId="77777777" w:rsidR="00EB603C" w:rsidRDefault="00000000">
            <w:r>
              <w:rPr>
                <w:b/>
                <w:bCs/>
                <w:color w:val="FFFFFF"/>
                <w:sz w:val="18"/>
                <w:szCs w:val="18"/>
              </w:rPr>
              <w:t>Layer</w:t>
            </w:r>
          </w:p>
        </w:tc>
        <w:tc>
          <w:tcPr>
            <w:tcW w:w="5115" w:type="dxa"/>
            <w:shd w:val="clear" w:color="auto" w:fill="1F3864"/>
            <w:tcMar>
              <w:top w:w="80" w:type="dxa"/>
              <w:left w:w="100" w:type="dxa"/>
              <w:bottom w:w="80" w:type="dxa"/>
              <w:right w:w="100" w:type="dxa"/>
            </w:tcMar>
            <w:vAlign w:val="center"/>
          </w:tcPr>
          <w:p w14:paraId="68F8ECD2" w14:textId="77777777" w:rsidR="00EB603C" w:rsidRDefault="00000000">
            <w:r>
              <w:rPr>
                <w:b/>
                <w:bCs/>
                <w:color w:val="FFFFFF"/>
                <w:sz w:val="18"/>
                <w:szCs w:val="18"/>
              </w:rPr>
              <w:t>Responsibility</w:t>
            </w:r>
          </w:p>
        </w:tc>
      </w:tr>
      <w:tr w:rsidR="00EB603C" w14:paraId="48019248" w14:textId="77777777">
        <w:tc>
          <w:tcPr>
            <w:tcW w:w="2407" w:type="dxa"/>
            <w:shd w:val="clear" w:color="auto" w:fill="FFFFFF"/>
            <w:tcMar>
              <w:top w:w="60" w:type="dxa"/>
              <w:left w:w="100" w:type="dxa"/>
              <w:bottom w:w="60" w:type="dxa"/>
              <w:right w:w="100" w:type="dxa"/>
            </w:tcMar>
            <w:vAlign w:val="center"/>
          </w:tcPr>
          <w:p w14:paraId="595D1C1A" w14:textId="77777777" w:rsidR="00EB603C" w:rsidRDefault="00000000">
            <w:pPr>
              <w:spacing w:line="250" w:lineRule="auto"/>
            </w:pPr>
            <w:r>
              <w:rPr>
                <w:sz w:val="18"/>
                <w:szCs w:val="18"/>
              </w:rPr>
              <w:t>Graph (ABC)</w:t>
            </w:r>
          </w:p>
        </w:tc>
        <w:tc>
          <w:tcPr>
            <w:tcW w:w="1504" w:type="dxa"/>
            <w:shd w:val="clear" w:color="auto" w:fill="FFFFFF"/>
            <w:tcMar>
              <w:top w:w="60" w:type="dxa"/>
              <w:left w:w="100" w:type="dxa"/>
              <w:bottom w:w="60" w:type="dxa"/>
              <w:right w:w="100" w:type="dxa"/>
            </w:tcMar>
            <w:vAlign w:val="center"/>
          </w:tcPr>
          <w:p w14:paraId="640BE5BD" w14:textId="77777777" w:rsidR="00EB603C" w:rsidRDefault="00000000">
            <w:pPr>
              <w:spacing w:line="250" w:lineRule="auto"/>
            </w:pPr>
            <w:r>
              <w:rPr>
                <w:sz w:val="18"/>
                <w:szCs w:val="18"/>
              </w:rPr>
              <w:t>Graph model</w:t>
            </w:r>
          </w:p>
        </w:tc>
        <w:tc>
          <w:tcPr>
            <w:tcW w:w="5115" w:type="dxa"/>
            <w:shd w:val="clear" w:color="auto" w:fill="FFFFFF"/>
            <w:tcMar>
              <w:top w:w="60" w:type="dxa"/>
              <w:left w:w="100" w:type="dxa"/>
              <w:bottom w:w="60" w:type="dxa"/>
              <w:right w:w="100" w:type="dxa"/>
            </w:tcMar>
            <w:vAlign w:val="center"/>
          </w:tcPr>
          <w:p w14:paraId="37796AC3" w14:textId="77777777" w:rsidR="00EB603C" w:rsidRDefault="00000000">
            <w:pPr>
              <w:spacing w:line="250" w:lineRule="auto"/>
            </w:pPr>
            <w:r>
              <w:rPr>
                <w:sz w:val="18"/>
                <w:szCs w:val="18"/>
              </w:rPr>
              <w:t>Declares the contract every representation must fulfil. Holds no algorithm logic.</w:t>
            </w:r>
          </w:p>
        </w:tc>
      </w:tr>
      <w:tr w:rsidR="00EB603C" w14:paraId="7518A6D0" w14:textId="77777777">
        <w:tc>
          <w:tcPr>
            <w:tcW w:w="2407" w:type="dxa"/>
            <w:shd w:val="clear" w:color="auto" w:fill="EEF1F7"/>
            <w:tcMar>
              <w:top w:w="60" w:type="dxa"/>
              <w:left w:w="100" w:type="dxa"/>
              <w:bottom w:w="60" w:type="dxa"/>
              <w:right w:w="100" w:type="dxa"/>
            </w:tcMar>
            <w:vAlign w:val="center"/>
          </w:tcPr>
          <w:p w14:paraId="7F55AD05" w14:textId="77777777" w:rsidR="00EB603C" w:rsidRDefault="00000000">
            <w:pPr>
              <w:spacing w:line="250" w:lineRule="auto"/>
            </w:pPr>
            <w:r>
              <w:rPr>
                <w:sz w:val="18"/>
                <w:szCs w:val="18"/>
              </w:rPr>
              <w:t>Vertex, Edge</w:t>
            </w:r>
          </w:p>
        </w:tc>
        <w:tc>
          <w:tcPr>
            <w:tcW w:w="1504" w:type="dxa"/>
            <w:shd w:val="clear" w:color="auto" w:fill="EEF1F7"/>
            <w:tcMar>
              <w:top w:w="60" w:type="dxa"/>
              <w:left w:w="100" w:type="dxa"/>
              <w:bottom w:w="60" w:type="dxa"/>
              <w:right w:w="100" w:type="dxa"/>
            </w:tcMar>
            <w:vAlign w:val="center"/>
          </w:tcPr>
          <w:p w14:paraId="14DB82FE" w14:textId="77777777" w:rsidR="00EB603C" w:rsidRDefault="00000000">
            <w:pPr>
              <w:spacing w:line="250" w:lineRule="auto"/>
            </w:pPr>
            <w:r>
              <w:rPr>
                <w:sz w:val="18"/>
                <w:szCs w:val="18"/>
              </w:rPr>
              <w:t>Graph model</w:t>
            </w:r>
          </w:p>
        </w:tc>
        <w:tc>
          <w:tcPr>
            <w:tcW w:w="5115" w:type="dxa"/>
            <w:shd w:val="clear" w:color="auto" w:fill="EEF1F7"/>
            <w:tcMar>
              <w:top w:w="60" w:type="dxa"/>
              <w:left w:w="100" w:type="dxa"/>
              <w:bottom w:w="60" w:type="dxa"/>
              <w:right w:w="100" w:type="dxa"/>
            </w:tcMar>
            <w:vAlign w:val="center"/>
          </w:tcPr>
          <w:p w14:paraId="443D0C96" w14:textId="77777777" w:rsidR="00EB603C" w:rsidRDefault="00000000">
            <w:pPr>
              <w:spacing w:line="250" w:lineRule="auto"/>
            </w:pPr>
            <w:r>
              <w:rPr>
                <w:sz w:val="18"/>
                <w:szCs w:val="18"/>
              </w:rPr>
              <w:t>Data holders — an identifier and optional data; source, destination and optional weight.</w:t>
            </w:r>
          </w:p>
        </w:tc>
      </w:tr>
      <w:tr w:rsidR="00EB603C" w14:paraId="7A0A091E" w14:textId="77777777">
        <w:tc>
          <w:tcPr>
            <w:tcW w:w="2407" w:type="dxa"/>
            <w:shd w:val="clear" w:color="auto" w:fill="FFFFFF"/>
            <w:tcMar>
              <w:top w:w="60" w:type="dxa"/>
              <w:left w:w="100" w:type="dxa"/>
              <w:bottom w:w="60" w:type="dxa"/>
              <w:right w:w="100" w:type="dxa"/>
            </w:tcMar>
            <w:vAlign w:val="center"/>
          </w:tcPr>
          <w:p w14:paraId="4DC46EFA" w14:textId="77777777" w:rsidR="00EB603C" w:rsidRDefault="00000000">
            <w:pPr>
              <w:spacing w:line="250" w:lineRule="auto"/>
            </w:pPr>
            <w:r>
              <w:rPr>
                <w:sz w:val="18"/>
                <w:szCs w:val="18"/>
              </w:rPr>
              <w:t>AdjacencyListGraph</w:t>
            </w:r>
          </w:p>
        </w:tc>
        <w:tc>
          <w:tcPr>
            <w:tcW w:w="1504" w:type="dxa"/>
            <w:shd w:val="clear" w:color="auto" w:fill="FFFFFF"/>
            <w:tcMar>
              <w:top w:w="60" w:type="dxa"/>
              <w:left w:w="100" w:type="dxa"/>
              <w:bottom w:w="60" w:type="dxa"/>
              <w:right w:w="100" w:type="dxa"/>
            </w:tcMar>
            <w:vAlign w:val="center"/>
          </w:tcPr>
          <w:p w14:paraId="03E23894" w14:textId="77777777" w:rsidR="00EB603C" w:rsidRDefault="00000000">
            <w:pPr>
              <w:spacing w:line="250" w:lineRule="auto"/>
            </w:pPr>
            <w:r>
              <w:rPr>
                <w:sz w:val="18"/>
                <w:szCs w:val="18"/>
              </w:rPr>
              <w:t>Representation</w:t>
            </w:r>
          </w:p>
        </w:tc>
        <w:tc>
          <w:tcPr>
            <w:tcW w:w="5115" w:type="dxa"/>
            <w:shd w:val="clear" w:color="auto" w:fill="FFFFFF"/>
            <w:tcMar>
              <w:top w:w="60" w:type="dxa"/>
              <w:left w:w="100" w:type="dxa"/>
              <w:bottom w:w="60" w:type="dxa"/>
              <w:right w:w="100" w:type="dxa"/>
            </w:tcMar>
            <w:vAlign w:val="center"/>
          </w:tcPr>
          <w:p w14:paraId="18A12B62" w14:textId="77777777" w:rsidR="00EB603C" w:rsidRDefault="00000000">
            <w:pPr>
              <w:spacing w:line="250" w:lineRule="auto"/>
            </w:pPr>
            <w:r>
              <w:rPr>
                <w:sz w:val="18"/>
                <w:szCs w:val="18"/>
              </w:rPr>
              <w:t>Dict-of-lists implementation. O(V+E) space, O(degree) neighbour access.</w:t>
            </w:r>
          </w:p>
        </w:tc>
      </w:tr>
      <w:tr w:rsidR="00EB603C" w14:paraId="64E801A8" w14:textId="77777777">
        <w:tc>
          <w:tcPr>
            <w:tcW w:w="2407" w:type="dxa"/>
            <w:shd w:val="clear" w:color="auto" w:fill="EEF1F7"/>
            <w:tcMar>
              <w:top w:w="60" w:type="dxa"/>
              <w:left w:w="100" w:type="dxa"/>
              <w:bottom w:w="60" w:type="dxa"/>
              <w:right w:w="100" w:type="dxa"/>
            </w:tcMar>
            <w:vAlign w:val="center"/>
          </w:tcPr>
          <w:p w14:paraId="6E0CBEC7" w14:textId="77777777" w:rsidR="00EB603C" w:rsidRDefault="00000000">
            <w:pPr>
              <w:spacing w:line="250" w:lineRule="auto"/>
            </w:pPr>
            <w:r>
              <w:rPr>
                <w:sz w:val="18"/>
                <w:szCs w:val="18"/>
              </w:rPr>
              <w:t>AdjacencyMatrixGraph</w:t>
            </w:r>
          </w:p>
        </w:tc>
        <w:tc>
          <w:tcPr>
            <w:tcW w:w="1504" w:type="dxa"/>
            <w:shd w:val="clear" w:color="auto" w:fill="EEF1F7"/>
            <w:tcMar>
              <w:top w:w="60" w:type="dxa"/>
              <w:left w:w="100" w:type="dxa"/>
              <w:bottom w:w="60" w:type="dxa"/>
              <w:right w:w="100" w:type="dxa"/>
            </w:tcMar>
            <w:vAlign w:val="center"/>
          </w:tcPr>
          <w:p w14:paraId="79FFD44C" w14:textId="77777777" w:rsidR="00EB603C" w:rsidRDefault="00000000">
            <w:pPr>
              <w:spacing w:line="250" w:lineRule="auto"/>
            </w:pPr>
            <w:r>
              <w:rPr>
                <w:sz w:val="18"/>
                <w:szCs w:val="18"/>
              </w:rPr>
              <w:t>Representation</w:t>
            </w:r>
          </w:p>
        </w:tc>
        <w:tc>
          <w:tcPr>
            <w:tcW w:w="5115" w:type="dxa"/>
            <w:shd w:val="clear" w:color="auto" w:fill="EEF1F7"/>
            <w:tcMar>
              <w:top w:w="60" w:type="dxa"/>
              <w:left w:w="100" w:type="dxa"/>
              <w:bottom w:w="60" w:type="dxa"/>
              <w:right w:w="100" w:type="dxa"/>
            </w:tcMar>
            <w:vAlign w:val="center"/>
          </w:tcPr>
          <w:p w14:paraId="66805920" w14:textId="77777777" w:rsidR="00EB603C" w:rsidRDefault="00000000">
            <w:pPr>
              <w:spacing w:line="250" w:lineRule="auto"/>
            </w:pPr>
            <w:r>
              <w:rPr>
                <w:sz w:val="18"/>
                <w:szCs w:val="18"/>
              </w:rPr>
              <w:t>2-D list/dict implementation. O(V²) space, O(1) edge lookup.</w:t>
            </w:r>
          </w:p>
        </w:tc>
      </w:tr>
      <w:tr w:rsidR="00EB603C" w14:paraId="062E6E47" w14:textId="77777777">
        <w:tc>
          <w:tcPr>
            <w:tcW w:w="2407" w:type="dxa"/>
            <w:shd w:val="clear" w:color="auto" w:fill="FFFFFF"/>
            <w:tcMar>
              <w:top w:w="60" w:type="dxa"/>
              <w:left w:w="100" w:type="dxa"/>
              <w:bottom w:w="60" w:type="dxa"/>
              <w:right w:w="100" w:type="dxa"/>
            </w:tcMar>
            <w:vAlign w:val="center"/>
          </w:tcPr>
          <w:p w14:paraId="33946C7D" w14:textId="77777777" w:rsidR="00EB603C" w:rsidRDefault="00000000">
            <w:pPr>
              <w:spacing w:line="250" w:lineRule="auto"/>
            </w:pPr>
            <w:r>
              <w:rPr>
                <w:sz w:val="18"/>
                <w:szCs w:val="18"/>
              </w:rPr>
              <w:t>Algorithm (ABC)</w:t>
            </w:r>
          </w:p>
        </w:tc>
        <w:tc>
          <w:tcPr>
            <w:tcW w:w="1504" w:type="dxa"/>
            <w:shd w:val="clear" w:color="auto" w:fill="FFFFFF"/>
            <w:tcMar>
              <w:top w:w="60" w:type="dxa"/>
              <w:left w:w="100" w:type="dxa"/>
              <w:bottom w:w="60" w:type="dxa"/>
              <w:right w:w="100" w:type="dxa"/>
            </w:tcMar>
            <w:vAlign w:val="center"/>
          </w:tcPr>
          <w:p w14:paraId="6012C4CF" w14:textId="77777777" w:rsidR="00EB603C" w:rsidRDefault="00000000">
            <w:pPr>
              <w:spacing w:line="250" w:lineRule="auto"/>
            </w:pPr>
            <w:r>
              <w:rPr>
                <w:sz w:val="18"/>
                <w:szCs w:val="18"/>
              </w:rPr>
              <w:t>Algorithm</w:t>
            </w:r>
          </w:p>
        </w:tc>
        <w:tc>
          <w:tcPr>
            <w:tcW w:w="5115" w:type="dxa"/>
            <w:shd w:val="clear" w:color="auto" w:fill="FFFFFF"/>
            <w:tcMar>
              <w:top w:w="60" w:type="dxa"/>
              <w:left w:w="100" w:type="dxa"/>
              <w:bottom w:w="60" w:type="dxa"/>
              <w:right w:w="100" w:type="dxa"/>
            </w:tcMar>
            <w:vAlign w:val="center"/>
          </w:tcPr>
          <w:p w14:paraId="4B152B64" w14:textId="77777777" w:rsidR="00EB603C" w:rsidRDefault="00000000">
            <w:pPr>
              <w:spacing w:line="250" w:lineRule="auto"/>
            </w:pPr>
            <w:r>
              <w:rPr>
                <w:sz w:val="18"/>
                <w:szCs w:val="18"/>
              </w:rPr>
              <w:t>Single execute(graph, **kwargs) method; never touches representation internals.</w:t>
            </w:r>
          </w:p>
        </w:tc>
      </w:tr>
      <w:tr w:rsidR="00EB603C" w14:paraId="3E78DDDB" w14:textId="77777777">
        <w:tc>
          <w:tcPr>
            <w:tcW w:w="2407" w:type="dxa"/>
            <w:shd w:val="clear" w:color="auto" w:fill="EEF1F7"/>
            <w:tcMar>
              <w:top w:w="60" w:type="dxa"/>
              <w:left w:w="100" w:type="dxa"/>
              <w:bottom w:w="60" w:type="dxa"/>
              <w:right w:w="100" w:type="dxa"/>
            </w:tcMar>
            <w:vAlign w:val="center"/>
          </w:tcPr>
          <w:p w14:paraId="3E495031" w14:textId="77777777" w:rsidR="00EB603C" w:rsidRDefault="00000000">
            <w:pPr>
              <w:spacing w:line="250" w:lineRule="auto"/>
            </w:pPr>
            <w:r>
              <w:rPr>
                <w:sz w:val="18"/>
                <w:szCs w:val="18"/>
              </w:rPr>
              <w:t>AlgorithmResult</w:t>
            </w:r>
          </w:p>
        </w:tc>
        <w:tc>
          <w:tcPr>
            <w:tcW w:w="1504" w:type="dxa"/>
            <w:shd w:val="clear" w:color="auto" w:fill="EEF1F7"/>
            <w:tcMar>
              <w:top w:w="60" w:type="dxa"/>
              <w:left w:w="100" w:type="dxa"/>
              <w:bottom w:w="60" w:type="dxa"/>
              <w:right w:w="100" w:type="dxa"/>
            </w:tcMar>
            <w:vAlign w:val="center"/>
          </w:tcPr>
          <w:p w14:paraId="1D963CB2" w14:textId="77777777" w:rsidR="00EB603C" w:rsidRDefault="00000000">
            <w:pPr>
              <w:spacing w:line="250" w:lineRule="auto"/>
            </w:pPr>
            <w:r>
              <w:rPr>
                <w:sz w:val="18"/>
                <w:szCs w:val="18"/>
              </w:rPr>
              <w:t>Algorithm</w:t>
            </w:r>
          </w:p>
        </w:tc>
        <w:tc>
          <w:tcPr>
            <w:tcW w:w="5115" w:type="dxa"/>
            <w:shd w:val="clear" w:color="auto" w:fill="EEF1F7"/>
            <w:tcMar>
              <w:top w:w="60" w:type="dxa"/>
              <w:left w:w="100" w:type="dxa"/>
              <w:bottom w:w="60" w:type="dxa"/>
              <w:right w:w="100" w:type="dxa"/>
            </w:tcMar>
            <w:vAlign w:val="center"/>
          </w:tcPr>
          <w:p w14:paraId="27A34ACA" w14:textId="77777777" w:rsidR="00EB603C" w:rsidRDefault="00000000">
            <w:pPr>
              <w:spacing w:line="250" w:lineRule="auto"/>
            </w:pPr>
            <w:r>
              <w:rPr>
                <w:sz w:val="18"/>
                <w:szCs w:val="18"/>
              </w:rPr>
              <w:t>Structured output: algorithm name, primary output, metadata, success flag.</w:t>
            </w:r>
          </w:p>
        </w:tc>
      </w:tr>
      <w:tr w:rsidR="00EB603C" w14:paraId="33AF2711" w14:textId="77777777">
        <w:tc>
          <w:tcPr>
            <w:tcW w:w="2407" w:type="dxa"/>
            <w:shd w:val="clear" w:color="auto" w:fill="FFFFFF"/>
            <w:tcMar>
              <w:top w:w="60" w:type="dxa"/>
              <w:left w:w="100" w:type="dxa"/>
              <w:bottom w:w="60" w:type="dxa"/>
              <w:right w:w="100" w:type="dxa"/>
            </w:tcMar>
            <w:vAlign w:val="center"/>
          </w:tcPr>
          <w:p w14:paraId="3DE3F66C" w14:textId="77777777" w:rsidR="00EB603C" w:rsidRDefault="00000000">
            <w:pPr>
              <w:spacing w:line="250" w:lineRule="auto"/>
            </w:pPr>
            <w:r>
              <w:rPr>
                <w:sz w:val="18"/>
                <w:szCs w:val="18"/>
              </w:rPr>
              <w:t>BFSAlgorithm / DFSAlgorithm</w:t>
            </w:r>
          </w:p>
        </w:tc>
        <w:tc>
          <w:tcPr>
            <w:tcW w:w="1504" w:type="dxa"/>
            <w:shd w:val="clear" w:color="auto" w:fill="FFFFFF"/>
            <w:tcMar>
              <w:top w:w="60" w:type="dxa"/>
              <w:left w:w="100" w:type="dxa"/>
              <w:bottom w:w="60" w:type="dxa"/>
              <w:right w:w="100" w:type="dxa"/>
            </w:tcMar>
            <w:vAlign w:val="center"/>
          </w:tcPr>
          <w:p w14:paraId="6D715B3B" w14:textId="77777777" w:rsidR="00EB603C" w:rsidRDefault="00000000">
            <w:pPr>
              <w:spacing w:line="250" w:lineRule="auto"/>
            </w:pPr>
            <w:r>
              <w:rPr>
                <w:sz w:val="18"/>
                <w:szCs w:val="18"/>
              </w:rPr>
              <w:t>Algorithm</w:t>
            </w:r>
          </w:p>
        </w:tc>
        <w:tc>
          <w:tcPr>
            <w:tcW w:w="5115" w:type="dxa"/>
            <w:shd w:val="clear" w:color="auto" w:fill="FFFFFF"/>
            <w:tcMar>
              <w:top w:w="60" w:type="dxa"/>
              <w:left w:w="100" w:type="dxa"/>
              <w:bottom w:w="60" w:type="dxa"/>
              <w:right w:w="100" w:type="dxa"/>
            </w:tcMar>
            <w:vAlign w:val="center"/>
          </w:tcPr>
          <w:p w14:paraId="30C5EA02" w14:textId="77777777" w:rsidR="00EB603C" w:rsidRDefault="00000000">
            <w:pPr>
              <w:spacing w:line="250" w:lineRule="auto"/>
            </w:pPr>
            <w:r>
              <w:rPr>
                <w:sz w:val="18"/>
                <w:szCs w:val="18"/>
              </w:rPr>
              <w:t>Traversal, returning a visit order.</w:t>
            </w:r>
          </w:p>
        </w:tc>
      </w:tr>
      <w:tr w:rsidR="00EB603C" w14:paraId="39B5F0B3" w14:textId="77777777">
        <w:tc>
          <w:tcPr>
            <w:tcW w:w="2407" w:type="dxa"/>
            <w:shd w:val="clear" w:color="auto" w:fill="EEF1F7"/>
            <w:tcMar>
              <w:top w:w="60" w:type="dxa"/>
              <w:left w:w="100" w:type="dxa"/>
              <w:bottom w:w="60" w:type="dxa"/>
              <w:right w:w="100" w:type="dxa"/>
            </w:tcMar>
            <w:vAlign w:val="center"/>
          </w:tcPr>
          <w:p w14:paraId="617A96EF" w14:textId="77777777" w:rsidR="00EB603C" w:rsidRDefault="00000000">
            <w:pPr>
              <w:spacing w:line="250" w:lineRule="auto"/>
            </w:pPr>
            <w:r>
              <w:rPr>
                <w:sz w:val="18"/>
                <w:szCs w:val="18"/>
              </w:rPr>
              <w:t>ConnectedComponentsAlgorithm</w:t>
            </w:r>
          </w:p>
        </w:tc>
        <w:tc>
          <w:tcPr>
            <w:tcW w:w="1504" w:type="dxa"/>
            <w:shd w:val="clear" w:color="auto" w:fill="EEF1F7"/>
            <w:tcMar>
              <w:top w:w="60" w:type="dxa"/>
              <w:left w:w="100" w:type="dxa"/>
              <w:bottom w:w="60" w:type="dxa"/>
              <w:right w:w="100" w:type="dxa"/>
            </w:tcMar>
            <w:vAlign w:val="center"/>
          </w:tcPr>
          <w:p w14:paraId="36FD2DE9" w14:textId="77777777" w:rsidR="00EB603C" w:rsidRDefault="00000000">
            <w:pPr>
              <w:spacing w:line="250" w:lineRule="auto"/>
            </w:pPr>
            <w:r>
              <w:rPr>
                <w:sz w:val="18"/>
                <w:szCs w:val="18"/>
              </w:rPr>
              <w:t>Algorithm</w:t>
            </w:r>
          </w:p>
        </w:tc>
        <w:tc>
          <w:tcPr>
            <w:tcW w:w="5115" w:type="dxa"/>
            <w:shd w:val="clear" w:color="auto" w:fill="EEF1F7"/>
            <w:tcMar>
              <w:top w:w="60" w:type="dxa"/>
              <w:left w:w="100" w:type="dxa"/>
              <w:bottom w:w="60" w:type="dxa"/>
              <w:right w:w="100" w:type="dxa"/>
            </w:tcMar>
            <w:vAlign w:val="center"/>
          </w:tcPr>
          <w:p w14:paraId="29D70A61" w14:textId="77777777" w:rsidR="00EB603C" w:rsidRDefault="00000000">
            <w:pPr>
              <w:spacing w:line="250" w:lineRule="auto"/>
            </w:pPr>
            <w:r>
              <w:rPr>
                <w:sz w:val="18"/>
                <w:szCs w:val="18"/>
              </w:rPr>
              <w:t>Finds all components of an undirected graph.</w:t>
            </w:r>
          </w:p>
        </w:tc>
      </w:tr>
      <w:tr w:rsidR="00EB603C" w14:paraId="7B94ABA8" w14:textId="77777777">
        <w:tc>
          <w:tcPr>
            <w:tcW w:w="2407" w:type="dxa"/>
            <w:shd w:val="clear" w:color="auto" w:fill="FFFFFF"/>
            <w:tcMar>
              <w:top w:w="60" w:type="dxa"/>
              <w:left w:w="100" w:type="dxa"/>
              <w:bottom w:w="60" w:type="dxa"/>
              <w:right w:w="100" w:type="dxa"/>
            </w:tcMar>
            <w:vAlign w:val="center"/>
          </w:tcPr>
          <w:p w14:paraId="13DFC51E" w14:textId="77777777" w:rsidR="00EB603C" w:rsidRDefault="00000000">
            <w:pPr>
              <w:spacing w:line="250" w:lineRule="auto"/>
            </w:pPr>
            <w:r>
              <w:rPr>
                <w:sz w:val="18"/>
                <w:szCs w:val="18"/>
              </w:rPr>
              <w:t>SCCAlgorithm</w:t>
            </w:r>
          </w:p>
        </w:tc>
        <w:tc>
          <w:tcPr>
            <w:tcW w:w="1504" w:type="dxa"/>
            <w:shd w:val="clear" w:color="auto" w:fill="FFFFFF"/>
            <w:tcMar>
              <w:top w:w="60" w:type="dxa"/>
              <w:left w:w="100" w:type="dxa"/>
              <w:bottom w:w="60" w:type="dxa"/>
              <w:right w:w="100" w:type="dxa"/>
            </w:tcMar>
            <w:vAlign w:val="center"/>
          </w:tcPr>
          <w:p w14:paraId="0A99CB52" w14:textId="77777777" w:rsidR="00EB603C" w:rsidRDefault="00000000">
            <w:pPr>
              <w:spacing w:line="250" w:lineRule="auto"/>
            </w:pPr>
            <w:r>
              <w:rPr>
                <w:sz w:val="18"/>
                <w:szCs w:val="18"/>
              </w:rPr>
              <w:t>Algorithm</w:t>
            </w:r>
          </w:p>
        </w:tc>
        <w:tc>
          <w:tcPr>
            <w:tcW w:w="5115" w:type="dxa"/>
            <w:shd w:val="clear" w:color="auto" w:fill="FFFFFF"/>
            <w:tcMar>
              <w:top w:w="60" w:type="dxa"/>
              <w:left w:w="100" w:type="dxa"/>
              <w:bottom w:w="60" w:type="dxa"/>
              <w:right w:w="100" w:type="dxa"/>
            </w:tcMar>
            <w:vAlign w:val="center"/>
          </w:tcPr>
          <w:p w14:paraId="4919BDD7" w14:textId="77777777" w:rsidR="00EB603C" w:rsidRDefault="00000000">
            <w:pPr>
              <w:spacing w:line="250" w:lineRule="auto"/>
            </w:pPr>
            <w:r>
              <w:rPr>
                <w:sz w:val="18"/>
                <w:szCs w:val="18"/>
              </w:rPr>
              <w:t>Finds all strongly connected components of a directed graph.</w:t>
            </w:r>
          </w:p>
        </w:tc>
      </w:tr>
      <w:tr w:rsidR="00EB603C" w14:paraId="779980C6" w14:textId="77777777">
        <w:tc>
          <w:tcPr>
            <w:tcW w:w="2407" w:type="dxa"/>
            <w:shd w:val="clear" w:color="auto" w:fill="EEF1F7"/>
            <w:tcMar>
              <w:top w:w="60" w:type="dxa"/>
              <w:left w:w="100" w:type="dxa"/>
              <w:bottom w:w="60" w:type="dxa"/>
              <w:right w:w="100" w:type="dxa"/>
            </w:tcMar>
            <w:vAlign w:val="center"/>
          </w:tcPr>
          <w:p w14:paraId="118A41F9" w14:textId="77777777" w:rsidR="00EB603C" w:rsidRDefault="00000000">
            <w:pPr>
              <w:spacing w:line="250" w:lineRule="auto"/>
            </w:pPr>
            <w:r>
              <w:rPr>
                <w:sz w:val="18"/>
                <w:szCs w:val="18"/>
              </w:rPr>
              <w:t>CycleDetectionAlgorithm</w:t>
            </w:r>
          </w:p>
        </w:tc>
        <w:tc>
          <w:tcPr>
            <w:tcW w:w="1504" w:type="dxa"/>
            <w:shd w:val="clear" w:color="auto" w:fill="EEF1F7"/>
            <w:tcMar>
              <w:top w:w="60" w:type="dxa"/>
              <w:left w:w="100" w:type="dxa"/>
              <w:bottom w:w="60" w:type="dxa"/>
              <w:right w:w="100" w:type="dxa"/>
            </w:tcMar>
            <w:vAlign w:val="center"/>
          </w:tcPr>
          <w:p w14:paraId="00119D57" w14:textId="77777777" w:rsidR="00EB603C" w:rsidRDefault="00000000">
            <w:pPr>
              <w:spacing w:line="250" w:lineRule="auto"/>
            </w:pPr>
            <w:r>
              <w:rPr>
                <w:sz w:val="18"/>
                <w:szCs w:val="18"/>
              </w:rPr>
              <w:t>Algorithm</w:t>
            </w:r>
          </w:p>
        </w:tc>
        <w:tc>
          <w:tcPr>
            <w:tcW w:w="5115" w:type="dxa"/>
            <w:shd w:val="clear" w:color="auto" w:fill="EEF1F7"/>
            <w:tcMar>
              <w:top w:w="60" w:type="dxa"/>
              <w:left w:w="100" w:type="dxa"/>
              <w:bottom w:w="60" w:type="dxa"/>
              <w:right w:w="100" w:type="dxa"/>
            </w:tcMar>
            <w:vAlign w:val="center"/>
          </w:tcPr>
          <w:p w14:paraId="3ECDC8B4" w14:textId="77777777" w:rsidR="00EB603C" w:rsidRDefault="00000000">
            <w:pPr>
              <w:spacing w:line="250" w:lineRule="auto"/>
            </w:pPr>
            <w:r>
              <w:rPr>
                <w:sz w:val="18"/>
                <w:szCs w:val="18"/>
              </w:rPr>
              <w:t>Detects a cycle, directed or undirected.</w:t>
            </w:r>
          </w:p>
        </w:tc>
      </w:tr>
      <w:tr w:rsidR="00EB603C" w14:paraId="3162C0DC" w14:textId="77777777">
        <w:tc>
          <w:tcPr>
            <w:tcW w:w="2407" w:type="dxa"/>
            <w:shd w:val="clear" w:color="auto" w:fill="FFFFFF"/>
            <w:tcMar>
              <w:top w:w="60" w:type="dxa"/>
              <w:left w:w="100" w:type="dxa"/>
              <w:bottom w:w="60" w:type="dxa"/>
              <w:right w:w="100" w:type="dxa"/>
            </w:tcMar>
            <w:vAlign w:val="center"/>
          </w:tcPr>
          <w:p w14:paraId="56EE1C2C" w14:textId="77777777" w:rsidR="00EB603C" w:rsidRDefault="00000000">
            <w:pPr>
              <w:spacing w:line="250" w:lineRule="auto"/>
            </w:pPr>
            <w:r>
              <w:rPr>
                <w:sz w:val="18"/>
                <w:szCs w:val="18"/>
              </w:rPr>
              <w:t>TopologicalSortAlgorithm</w:t>
            </w:r>
          </w:p>
        </w:tc>
        <w:tc>
          <w:tcPr>
            <w:tcW w:w="1504" w:type="dxa"/>
            <w:shd w:val="clear" w:color="auto" w:fill="FFFFFF"/>
            <w:tcMar>
              <w:top w:w="60" w:type="dxa"/>
              <w:left w:w="100" w:type="dxa"/>
              <w:bottom w:w="60" w:type="dxa"/>
              <w:right w:w="100" w:type="dxa"/>
            </w:tcMar>
            <w:vAlign w:val="center"/>
          </w:tcPr>
          <w:p w14:paraId="07BBA1B9" w14:textId="77777777" w:rsidR="00EB603C" w:rsidRDefault="00000000">
            <w:pPr>
              <w:spacing w:line="250" w:lineRule="auto"/>
            </w:pPr>
            <w:r>
              <w:rPr>
                <w:sz w:val="18"/>
                <w:szCs w:val="18"/>
              </w:rPr>
              <w:t>Algorithm</w:t>
            </w:r>
          </w:p>
        </w:tc>
        <w:tc>
          <w:tcPr>
            <w:tcW w:w="5115" w:type="dxa"/>
            <w:shd w:val="clear" w:color="auto" w:fill="FFFFFF"/>
            <w:tcMar>
              <w:top w:w="60" w:type="dxa"/>
              <w:left w:w="100" w:type="dxa"/>
              <w:bottom w:w="60" w:type="dxa"/>
              <w:right w:w="100" w:type="dxa"/>
            </w:tcMar>
            <w:vAlign w:val="center"/>
          </w:tcPr>
          <w:p w14:paraId="4437F299" w14:textId="77777777" w:rsidR="00EB603C" w:rsidRDefault="00000000">
            <w:pPr>
              <w:spacing w:line="250" w:lineRule="auto"/>
            </w:pPr>
            <w:r>
              <w:rPr>
                <w:sz w:val="18"/>
                <w:szCs w:val="18"/>
              </w:rPr>
              <w:t>Returns a topological order, or reports that none exists.</w:t>
            </w:r>
          </w:p>
        </w:tc>
      </w:tr>
      <w:tr w:rsidR="00EB603C" w14:paraId="0036E9E3" w14:textId="77777777">
        <w:tc>
          <w:tcPr>
            <w:tcW w:w="2407" w:type="dxa"/>
            <w:shd w:val="clear" w:color="auto" w:fill="EEF1F7"/>
            <w:tcMar>
              <w:top w:w="60" w:type="dxa"/>
              <w:left w:w="100" w:type="dxa"/>
              <w:bottom w:w="60" w:type="dxa"/>
              <w:right w:w="100" w:type="dxa"/>
            </w:tcMar>
            <w:vAlign w:val="center"/>
          </w:tcPr>
          <w:p w14:paraId="348D7344" w14:textId="77777777" w:rsidR="00EB603C" w:rsidRDefault="00000000">
            <w:pPr>
              <w:spacing w:line="250" w:lineRule="auto"/>
            </w:pPr>
            <w:r>
              <w:rPr>
                <w:sz w:val="18"/>
                <w:szCs w:val="18"/>
              </w:rPr>
              <w:t>BipartiteTestAlgorithm</w:t>
            </w:r>
          </w:p>
        </w:tc>
        <w:tc>
          <w:tcPr>
            <w:tcW w:w="1504" w:type="dxa"/>
            <w:shd w:val="clear" w:color="auto" w:fill="EEF1F7"/>
            <w:tcMar>
              <w:top w:w="60" w:type="dxa"/>
              <w:left w:w="100" w:type="dxa"/>
              <w:bottom w:w="60" w:type="dxa"/>
              <w:right w:w="100" w:type="dxa"/>
            </w:tcMar>
            <w:vAlign w:val="center"/>
          </w:tcPr>
          <w:p w14:paraId="318BCC26" w14:textId="77777777" w:rsidR="00EB603C" w:rsidRDefault="00000000">
            <w:pPr>
              <w:spacing w:line="250" w:lineRule="auto"/>
            </w:pPr>
            <w:r>
              <w:rPr>
                <w:sz w:val="18"/>
                <w:szCs w:val="18"/>
              </w:rPr>
              <w:t>Algorithm</w:t>
            </w:r>
          </w:p>
        </w:tc>
        <w:tc>
          <w:tcPr>
            <w:tcW w:w="5115" w:type="dxa"/>
            <w:shd w:val="clear" w:color="auto" w:fill="EEF1F7"/>
            <w:tcMar>
              <w:top w:w="60" w:type="dxa"/>
              <w:left w:w="100" w:type="dxa"/>
              <w:bottom w:w="60" w:type="dxa"/>
              <w:right w:w="100" w:type="dxa"/>
            </w:tcMar>
            <w:vAlign w:val="center"/>
          </w:tcPr>
          <w:p w14:paraId="5B239C7A" w14:textId="77777777" w:rsidR="00EB603C" w:rsidRDefault="00000000">
            <w:pPr>
              <w:spacing w:line="250" w:lineRule="auto"/>
            </w:pPr>
            <w:r>
              <w:rPr>
                <w:sz w:val="18"/>
                <w:szCs w:val="18"/>
              </w:rPr>
              <w:t>2-colouring bipartite test.</w:t>
            </w:r>
          </w:p>
        </w:tc>
      </w:tr>
      <w:tr w:rsidR="00EB603C" w14:paraId="22444B05" w14:textId="77777777">
        <w:tc>
          <w:tcPr>
            <w:tcW w:w="2407" w:type="dxa"/>
            <w:shd w:val="clear" w:color="auto" w:fill="FFFFFF"/>
            <w:tcMar>
              <w:top w:w="60" w:type="dxa"/>
              <w:left w:w="100" w:type="dxa"/>
              <w:bottom w:w="60" w:type="dxa"/>
              <w:right w:w="100" w:type="dxa"/>
            </w:tcMar>
            <w:vAlign w:val="center"/>
          </w:tcPr>
          <w:p w14:paraId="55B75CB7" w14:textId="77777777" w:rsidR="00EB603C" w:rsidRDefault="00000000">
            <w:pPr>
              <w:spacing w:line="250" w:lineRule="auto"/>
            </w:pPr>
            <w:r>
              <w:rPr>
                <w:sz w:val="18"/>
                <w:szCs w:val="18"/>
              </w:rPr>
              <w:t>EdgeListLoader</w:t>
            </w:r>
          </w:p>
        </w:tc>
        <w:tc>
          <w:tcPr>
            <w:tcW w:w="1504" w:type="dxa"/>
            <w:shd w:val="clear" w:color="auto" w:fill="FFFFFF"/>
            <w:tcMar>
              <w:top w:w="60" w:type="dxa"/>
              <w:left w:w="100" w:type="dxa"/>
              <w:bottom w:w="60" w:type="dxa"/>
              <w:right w:w="100" w:type="dxa"/>
            </w:tcMar>
            <w:vAlign w:val="center"/>
          </w:tcPr>
          <w:p w14:paraId="766CBB9C" w14:textId="77777777" w:rsidR="00EB603C" w:rsidRDefault="00000000">
            <w:pPr>
              <w:spacing w:line="250" w:lineRule="auto"/>
            </w:pPr>
            <w:r>
              <w:rPr>
                <w:sz w:val="18"/>
                <w:szCs w:val="18"/>
              </w:rPr>
              <w:t>I/O</w:t>
            </w:r>
          </w:p>
        </w:tc>
        <w:tc>
          <w:tcPr>
            <w:tcW w:w="5115" w:type="dxa"/>
            <w:shd w:val="clear" w:color="auto" w:fill="FFFFFF"/>
            <w:tcMar>
              <w:top w:w="60" w:type="dxa"/>
              <w:left w:w="100" w:type="dxa"/>
              <w:bottom w:w="60" w:type="dxa"/>
              <w:right w:w="100" w:type="dxa"/>
            </w:tcMar>
            <w:vAlign w:val="center"/>
          </w:tcPr>
          <w:p w14:paraId="446643D0" w14:textId="77777777" w:rsidR="00EB603C" w:rsidRDefault="00000000">
            <w:pPr>
              <w:spacing w:line="250" w:lineRule="auto"/>
            </w:pPr>
            <w:r>
              <w:rPr>
                <w:sz w:val="18"/>
                <w:szCs w:val="18"/>
              </w:rPr>
              <w:t>Reads an edge-list file and returns a Graph instance.</w:t>
            </w:r>
          </w:p>
        </w:tc>
      </w:tr>
    </w:tbl>
    <w:p w14:paraId="30FECB18" w14:textId="77777777" w:rsidR="00EB603C" w:rsidRDefault="00EB603C">
      <w:pPr>
        <w:spacing w:after="200"/>
      </w:pPr>
    </w:p>
    <w:p w14:paraId="39C22E1D" w14:textId="77777777" w:rsidR="00EB603C" w:rsidRDefault="00000000">
      <w:pPr>
        <w:pStyle w:val="Heading1"/>
        <w:pBdr>
          <w:bottom w:val="single" w:sz="6" w:space="6" w:color="B9C2D0"/>
        </w:pBdr>
        <w:spacing w:before="420" w:after="200"/>
      </w:pPr>
      <w:bookmarkStart w:id="18" w:name="_Toc19"/>
      <w:r>
        <w:lastRenderedPageBreak/>
        <w:t>7. Graph Representation Design</w:t>
      </w:r>
      <w:bookmarkEnd w:id="18"/>
    </w:p>
    <w:p w14:paraId="696FD291" w14:textId="77777777" w:rsidR="00EB603C" w:rsidRDefault="00000000">
      <w:pPr>
        <w:spacing w:after="160" w:line="300" w:lineRule="auto"/>
      </w:pPr>
      <w:r>
        <w:t>The project guidelines require both an adjacency-list and an adjacency-matrix representation, and require algorithms to be representation-independent. This is achieved through the common Graph abstract interface shown below.</w:t>
      </w:r>
    </w:p>
    <w:p w14:paraId="01EE022F"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class Graph(ABC):</w:t>
      </w:r>
    </w:p>
    <w:p w14:paraId="22D68211" w14:textId="77777777" w:rsidR="00EB603C" w:rsidRDefault="00000000">
      <w:pPr>
        <w:shd w:val="clear" w:color="auto" w:fill="F3F3F3"/>
        <w:ind w:left="200" w:right="200"/>
      </w:pPr>
      <w:r>
        <w:rPr>
          <w:rFonts w:ascii="Consolas" w:eastAsia="Consolas" w:hAnsi="Consolas" w:cs="Consolas"/>
          <w:color w:val="333333"/>
          <w:sz w:val="17"/>
          <w:szCs w:val="17"/>
        </w:rPr>
        <w:t xml:space="preserve">    is_directed: bool</w:t>
      </w:r>
    </w:p>
    <w:p w14:paraId="1A489A7A" w14:textId="77777777" w:rsidR="00EB603C" w:rsidRDefault="00000000">
      <w:pPr>
        <w:shd w:val="clear" w:color="auto" w:fill="F3F3F3"/>
        <w:ind w:left="200" w:right="200"/>
      </w:pPr>
      <w:r>
        <w:rPr>
          <w:rFonts w:ascii="Consolas" w:eastAsia="Consolas" w:hAnsi="Consolas" w:cs="Consolas"/>
          <w:color w:val="333333"/>
          <w:sz w:val="17"/>
          <w:szCs w:val="17"/>
        </w:rPr>
        <w:t xml:space="preserve">    is_weighted: bool</w:t>
      </w:r>
    </w:p>
    <w:p w14:paraId="6E5AEBB2" w14:textId="77777777" w:rsidR="00EB603C" w:rsidRDefault="00000000">
      <w:pPr>
        <w:shd w:val="clear" w:color="auto" w:fill="F3F3F3"/>
        <w:ind w:left="200" w:right="200"/>
      </w:pPr>
      <w:r>
        <w:rPr>
          <w:rFonts w:ascii="Consolas" w:eastAsia="Consolas" w:hAnsi="Consolas" w:cs="Consolas"/>
          <w:color w:val="333333"/>
          <w:sz w:val="17"/>
          <w:szCs w:val="17"/>
        </w:rPr>
        <w:t xml:space="preserve">    vertices: list</w:t>
      </w:r>
    </w:p>
    <w:p w14:paraId="31110067"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74494941" w14:textId="77777777" w:rsidR="00EB603C" w:rsidRDefault="00000000">
      <w:pPr>
        <w:shd w:val="clear" w:color="auto" w:fill="F3F3F3"/>
        <w:ind w:left="200" w:right="200"/>
      </w:pPr>
      <w:r>
        <w:rPr>
          <w:rFonts w:ascii="Consolas" w:eastAsia="Consolas" w:hAnsi="Consolas" w:cs="Consolas"/>
          <w:color w:val="333333"/>
          <w:sz w:val="17"/>
          <w:szCs w:val="17"/>
        </w:rPr>
        <w:t xml:space="preserve">    def add_vertex(self, v): ...</w:t>
      </w:r>
    </w:p>
    <w:p w14:paraId="3A8C3AA6" w14:textId="77777777" w:rsidR="00EB603C" w:rsidRDefault="00000000">
      <w:pPr>
        <w:shd w:val="clear" w:color="auto" w:fill="F3F3F3"/>
        <w:ind w:left="200" w:right="200"/>
      </w:pPr>
      <w:r>
        <w:rPr>
          <w:rFonts w:ascii="Consolas" w:eastAsia="Consolas" w:hAnsi="Consolas" w:cs="Consolas"/>
          <w:color w:val="333333"/>
          <w:sz w:val="17"/>
          <w:szCs w:val="17"/>
        </w:rPr>
        <w:t xml:space="preserve">    def remove_vertex(self, v): ...</w:t>
      </w:r>
    </w:p>
    <w:p w14:paraId="30B2CBD8" w14:textId="77777777" w:rsidR="00EB603C" w:rsidRDefault="00000000">
      <w:pPr>
        <w:shd w:val="clear" w:color="auto" w:fill="F3F3F3"/>
        <w:ind w:left="200" w:right="200"/>
      </w:pPr>
      <w:r>
        <w:rPr>
          <w:rFonts w:ascii="Consolas" w:eastAsia="Consolas" w:hAnsi="Consolas" w:cs="Consolas"/>
          <w:color w:val="333333"/>
          <w:sz w:val="17"/>
          <w:szCs w:val="17"/>
        </w:rPr>
        <w:t xml:space="preserve">    def add_edge(self, u, v, weight=None): ...</w:t>
      </w:r>
    </w:p>
    <w:p w14:paraId="5642F9A1" w14:textId="77777777" w:rsidR="00EB603C" w:rsidRDefault="00000000">
      <w:pPr>
        <w:shd w:val="clear" w:color="auto" w:fill="F3F3F3"/>
        <w:ind w:left="200" w:right="200"/>
      </w:pPr>
      <w:r>
        <w:rPr>
          <w:rFonts w:ascii="Consolas" w:eastAsia="Consolas" w:hAnsi="Consolas" w:cs="Consolas"/>
          <w:color w:val="333333"/>
          <w:sz w:val="17"/>
          <w:szCs w:val="17"/>
        </w:rPr>
        <w:t xml:space="preserve">    def remove_edge(self, u, v): ...</w:t>
      </w:r>
    </w:p>
    <w:p w14:paraId="626F7F5C" w14:textId="77777777" w:rsidR="00EB603C" w:rsidRDefault="00000000">
      <w:pPr>
        <w:shd w:val="clear" w:color="auto" w:fill="F3F3F3"/>
        <w:ind w:left="200" w:right="200"/>
      </w:pPr>
      <w:r>
        <w:rPr>
          <w:rFonts w:ascii="Consolas" w:eastAsia="Consolas" w:hAnsi="Consolas" w:cs="Consolas"/>
          <w:color w:val="333333"/>
          <w:sz w:val="17"/>
          <w:szCs w:val="17"/>
        </w:rPr>
        <w:t xml:space="preserve">    def has_edge(self, u, v) -&gt; bool: ...</w:t>
      </w:r>
    </w:p>
    <w:p w14:paraId="6A75DF82" w14:textId="77777777" w:rsidR="00EB603C" w:rsidRDefault="00000000">
      <w:pPr>
        <w:shd w:val="clear" w:color="auto" w:fill="F3F3F3"/>
        <w:ind w:left="200" w:right="200"/>
      </w:pPr>
      <w:r>
        <w:rPr>
          <w:rFonts w:ascii="Consolas" w:eastAsia="Consolas" w:hAnsi="Consolas" w:cs="Consolas"/>
          <w:color w:val="333333"/>
          <w:sz w:val="17"/>
          <w:szCs w:val="17"/>
        </w:rPr>
        <w:t xml:space="preserve">    def neighbours(self, v) -&gt; list: ...</w:t>
      </w:r>
    </w:p>
    <w:p w14:paraId="470C7E6E" w14:textId="77777777" w:rsidR="00EB603C" w:rsidRDefault="00000000">
      <w:pPr>
        <w:shd w:val="clear" w:color="auto" w:fill="F3F3F3"/>
        <w:ind w:left="200" w:right="200"/>
      </w:pPr>
      <w:r>
        <w:rPr>
          <w:rFonts w:ascii="Consolas" w:eastAsia="Consolas" w:hAnsi="Consolas" w:cs="Consolas"/>
          <w:color w:val="333333"/>
          <w:sz w:val="17"/>
          <w:szCs w:val="17"/>
        </w:rPr>
        <w:t xml:space="preserve">    def all_edges(self) -&gt; list[Edge]: ...</w:t>
      </w:r>
    </w:p>
    <w:p w14:paraId="455B13A2" w14:textId="77777777" w:rsidR="00EB603C" w:rsidRDefault="00000000">
      <w:pPr>
        <w:shd w:val="clear" w:color="auto" w:fill="F3F3F3"/>
        <w:ind w:left="200" w:right="200"/>
      </w:pPr>
      <w:r>
        <w:rPr>
          <w:rFonts w:ascii="Consolas" w:eastAsia="Consolas" w:hAnsi="Consolas" w:cs="Consolas"/>
          <w:color w:val="333333"/>
          <w:sz w:val="17"/>
          <w:szCs w:val="17"/>
        </w:rPr>
        <w:t xml:space="preserve">    def vertex_count(self) -&gt; int: ...</w:t>
      </w:r>
    </w:p>
    <w:p w14:paraId="520D073E" w14:textId="77777777" w:rsidR="00EB603C" w:rsidRDefault="00000000">
      <w:pPr>
        <w:shd w:val="clear" w:color="auto" w:fill="F3F3F3"/>
        <w:ind w:left="200" w:right="200"/>
      </w:pPr>
      <w:r>
        <w:rPr>
          <w:rFonts w:ascii="Consolas" w:eastAsia="Consolas" w:hAnsi="Consolas" w:cs="Consolas"/>
          <w:color w:val="333333"/>
          <w:sz w:val="17"/>
          <w:szCs w:val="17"/>
        </w:rPr>
        <w:t xml:space="preserve">    def edge_count(self) -&gt; int: ...</w:t>
      </w:r>
    </w:p>
    <w:p w14:paraId="58DBA3BE"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def edge_weight(self, u, v) -&gt; float | None: ...  # proposed, pending W2 agreement</w:t>
      </w:r>
    </w:p>
    <w:p w14:paraId="58DBA3BF" w14:textId="77777777" w:rsidR="00EB603C" w:rsidRDefault="00000000">
      <w:pPr>
        <w:spacing w:before="60" w:after="220"/>
      </w:pPr>
      <w:r>
        <w:rPr>
          <w:i/>
          <w:iCs/>
          <w:color w:val="6B6B6B"/>
          <w:sz w:val="18"/>
          <w:szCs w:val="18"/>
        </w:rPr>
        <w:t>Figure 4. The Graph interface that both concrete representations implement. edge_weight is a proposed addition, not yet agreed with Worklet 2 (see Section 9.3).</w:t>
      </w:r>
    </w:p>
    <w:p w14:paraId="7D25C880" w14:textId="77777777" w:rsidR="00EB603C" w:rsidRDefault="00000000">
      <w:pPr>
        <w:pStyle w:val="Heading2"/>
        <w:spacing w:before="320" w:after="140"/>
      </w:pPr>
      <w:bookmarkStart w:id="19" w:name="_Toc20"/>
      <w:r>
        <w:t>7.1 Adjacency List Representation</w:t>
      </w:r>
      <w:bookmarkEnd w:id="19"/>
    </w:p>
    <w:p w14:paraId="2D89C8D8" w14:textId="77777777" w:rsidR="00EB603C" w:rsidRDefault="00000000">
      <w:pPr>
        <w:spacing w:after="160" w:line="300" w:lineRule="auto"/>
      </w:pPr>
      <w:r>
        <w:t>AdjacencyListGraph stores a dictionary mapping each vertex to the list of edges leaving it. Adding a vertex is O(1); add_edge is O(degree(u)) because it first checks has_edge(u, v) to reject a duplicate edge before inserting. For an undirected graph, add_edge inserts the edge in both directions.</w:t>
      </w:r>
    </w:p>
    <w:p w14:paraId="19EAC124"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class AdjacencyListGraph(Graph):</w:t>
      </w:r>
    </w:p>
    <w:p w14:paraId="5E003E2B" w14:textId="77777777" w:rsidR="00EB603C" w:rsidRDefault="00000000">
      <w:pPr>
        <w:shd w:val="clear" w:color="auto" w:fill="F3F3F3"/>
        <w:ind w:left="200" w:right="200"/>
      </w:pPr>
      <w:r>
        <w:rPr>
          <w:rFonts w:ascii="Consolas" w:eastAsia="Consolas" w:hAnsi="Consolas" w:cs="Consolas"/>
          <w:color w:val="333333"/>
          <w:sz w:val="17"/>
          <w:szCs w:val="17"/>
        </w:rPr>
        <w:t xml:space="preserve">    def __init__(self, directed=False, weighted=False):</w:t>
      </w:r>
    </w:p>
    <w:p w14:paraId="4A5DEB63" w14:textId="77777777" w:rsidR="00EB603C" w:rsidRDefault="00000000">
      <w:pPr>
        <w:shd w:val="clear" w:color="auto" w:fill="F3F3F3"/>
        <w:ind w:left="200" w:right="200"/>
      </w:pPr>
      <w:r>
        <w:rPr>
          <w:rFonts w:ascii="Consolas" w:eastAsia="Consolas" w:hAnsi="Consolas" w:cs="Consolas"/>
          <w:color w:val="333333"/>
          <w:sz w:val="17"/>
          <w:szCs w:val="17"/>
        </w:rPr>
        <w:t xml:space="preserve">        super().__init__(directed, weighted)</w:t>
      </w:r>
    </w:p>
    <w:p w14:paraId="101C00CC" w14:textId="77777777" w:rsidR="00EB603C" w:rsidRDefault="00000000">
      <w:pPr>
        <w:shd w:val="clear" w:color="auto" w:fill="F3F3F3"/>
        <w:ind w:left="200" w:right="200"/>
      </w:pPr>
      <w:r>
        <w:rPr>
          <w:rFonts w:ascii="Consolas" w:eastAsia="Consolas" w:hAnsi="Consolas" w:cs="Consolas"/>
          <w:color w:val="333333"/>
          <w:sz w:val="17"/>
          <w:szCs w:val="17"/>
        </w:rPr>
        <w:t xml:space="preserve">        self._adj: dict[Any, list[Edge]] = {}</w:t>
      </w:r>
    </w:p>
    <w:p w14:paraId="1D573EB2"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370CE910" w14:textId="77777777" w:rsidR="00EB603C" w:rsidRDefault="00000000">
      <w:pPr>
        <w:shd w:val="clear" w:color="auto" w:fill="F3F3F3"/>
        <w:ind w:left="200" w:right="200"/>
      </w:pPr>
      <w:r>
        <w:rPr>
          <w:rFonts w:ascii="Consolas" w:eastAsia="Consolas" w:hAnsi="Consolas" w:cs="Consolas"/>
          <w:color w:val="333333"/>
          <w:sz w:val="17"/>
          <w:szCs w:val="17"/>
        </w:rPr>
        <w:t xml:space="preserve">    def add_edge(self, u, v, weight=None):</w:t>
      </w:r>
    </w:p>
    <w:p w14:paraId="0555DFB6" w14:textId="77777777" w:rsidR="00EB603C" w:rsidRDefault="00000000">
      <w:pPr>
        <w:shd w:val="clear" w:color="auto" w:fill="F3F3F3"/>
        <w:ind w:left="200" w:right="200"/>
      </w:pPr>
      <w:r>
        <w:rPr>
          <w:rFonts w:ascii="Consolas" w:eastAsia="Consolas" w:hAnsi="Consolas" w:cs="Consolas"/>
          <w:color w:val="333333"/>
          <w:sz w:val="17"/>
          <w:szCs w:val="17"/>
        </w:rPr>
        <w:t xml:space="preserve">        self.add_vertex(u); self.add_vertex(v)</w:t>
      </w:r>
    </w:p>
    <w:p w14:paraId="4A73F4E5" w14:textId="77777777" w:rsidR="00EB603C" w:rsidRDefault="00000000">
      <w:pPr>
        <w:shd w:val="clear" w:color="auto" w:fill="F3F3F3"/>
        <w:ind w:left="200" w:right="200"/>
      </w:pPr>
      <w:r>
        <w:rPr>
          <w:rFonts w:ascii="Consolas" w:eastAsia="Consolas" w:hAnsi="Consolas" w:cs="Consolas"/>
          <w:color w:val="333333"/>
          <w:sz w:val="17"/>
          <w:szCs w:val="17"/>
        </w:rPr>
        <w:t xml:space="preserve">        if self.has_edge(u, v):</w:t>
      </w:r>
    </w:p>
    <w:p w14:paraId="4A73F4E6" w14:textId="77777777" w:rsidR="00EB603C" w:rsidRDefault="00000000">
      <w:pPr>
        <w:shd w:val="clear" w:color="auto" w:fill="F3F3F3"/>
        <w:ind w:left="200" w:right="200"/>
      </w:pPr>
      <w:r>
        <w:rPr>
          <w:rFonts w:ascii="Consolas" w:eastAsia="Consolas" w:hAnsi="Consolas" w:cs="Consolas"/>
          <w:color w:val="333333"/>
          <w:sz w:val="17"/>
          <w:szCs w:val="17"/>
        </w:rPr>
        <w:t xml:space="preserve">            raise EdgeAlreadyExistsError(u, v)</w:t>
      </w:r>
    </w:p>
    <w:p w14:paraId="4A73F4E0" w14:textId="77777777" w:rsidR="00EB603C" w:rsidRDefault="00000000">
      <w:pPr>
        <w:shd w:val="clear" w:color="auto" w:fill="F3F3F3"/>
        <w:ind w:left="200" w:right="200"/>
      </w:pPr>
      <w:r>
        <w:rPr>
          <w:rFonts w:ascii="Consolas" w:eastAsia="Consolas" w:hAnsi="Consolas" w:cs="Consolas"/>
          <w:color w:val="333333"/>
          <w:sz w:val="17"/>
          <w:szCs w:val="17"/>
        </w:rPr>
        <w:t xml:space="preserve">        self._adj[u].append(Edge(u, v, weight))</w:t>
      </w:r>
    </w:p>
    <w:p w14:paraId="5D861236" w14:textId="77777777" w:rsidR="00EB603C" w:rsidRDefault="00000000">
      <w:pPr>
        <w:shd w:val="clear" w:color="auto" w:fill="F3F3F3"/>
        <w:ind w:left="200" w:right="200"/>
      </w:pPr>
      <w:r>
        <w:rPr>
          <w:rFonts w:ascii="Consolas" w:eastAsia="Consolas" w:hAnsi="Consolas" w:cs="Consolas"/>
          <w:color w:val="333333"/>
          <w:sz w:val="17"/>
          <w:szCs w:val="17"/>
        </w:rPr>
        <w:t xml:space="preserve">        if not self._directed:</w:t>
      </w:r>
    </w:p>
    <w:p w14:paraId="7B757D7A" w14:textId="77777777" w:rsidR="00EB603C" w:rsidRDefault="00000000">
      <w:pPr>
        <w:shd w:val="clear" w:color="auto" w:fill="F3F3F3"/>
        <w:ind w:left="200" w:right="200"/>
      </w:pPr>
      <w:r>
        <w:rPr>
          <w:rFonts w:ascii="Consolas" w:eastAsia="Consolas" w:hAnsi="Consolas" w:cs="Consolas"/>
          <w:color w:val="333333"/>
          <w:sz w:val="17"/>
          <w:szCs w:val="17"/>
        </w:rPr>
        <w:t xml:space="preserve">            self._adj[v].append(Edge(v, u, weight))</w:t>
      </w:r>
    </w:p>
    <w:p w14:paraId="655BA5AF"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07F007DD" w14:textId="77777777" w:rsidR="00EB603C" w:rsidRDefault="00000000">
      <w:pPr>
        <w:shd w:val="clear" w:color="auto" w:fill="F3F3F3"/>
        <w:ind w:left="200" w:right="200"/>
      </w:pPr>
      <w:r>
        <w:rPr>
          <w:rFonts w:ascii="Consolas" w:eastAsia="Consolas" w:hAnsi="Consolas" w:cs="Consolas"/>
          <w:color w:val="333333"/>
          <w:sz w:val="17"/>
          <w:szCs w:val="17"/>
        </w:rPr>
        <w:t xml:space="preserve">    def neighbours(self, v):</w:t>
      </w:r>
    </w:p>
    <w:p w14:paraId="1E6A623C"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[e.dst for e in self._adj.get(v, [])]</w:t>
      </w:r>
    </w:p>
    <w:p w14:paraId="2F878891" w14:textId="77777777" w:rsidR="00EB603C" w:rsidRDefault="00000000">
      <w:pPr>
        <w:spacing w:line="250" w:lineRule="auto"/>
      </w:pPr>
      <w:r>
        <w:t>Contract: neighbours(v) returns adjacent vertex IDs (not Edge objects) in deterministic, insertion order, and raises a VertexNotFoundError for a vertex that does not exist in the graph. Both AdjacencyListGraph and AdjacencyMatrixGraph implement this same contract.</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3008"/>
        <w:gridCol w:w="3009"/>
        <w:gridCol w:w="3009"/>
      </w:tblGrid>
      <w:tr w:rsidR="00EB603C" w14:paraId="663FA893" w14:textId="77777777">
        <w:trPr>
          <w:tblHeader/>
        </w:trPr>
        <w:tc>
          <w:tcPr>
            <w:tcW w:w="3009" w:type="dxa"/>
            <w:shd w:val="clear" w:color="auto" w:fill="1F3864"/>
            <w:tcMar>
              <w:top w:w="80" w:type="dxa"/>
              <w:left w:w="100" w:type="dxa"/>
              <w:bottom w:w="80" w:type="dxa"/>
              <w:right w:w="100" w:type="dxa"/>
            </w:tcMar>
            <w:vAlign w:val="center"/>
          </w:tcPr>
          <w:p w14:paraId="72474D11" w14:textId="77777777" w:rsidR="00EB603C" w:rsidRDefault="00000000">
            <w:r>
              <w:rPr>
                <w:b/>
                <w:bCs/>
                <w:color w:val="FFFFFF"/>
                <w:sz w:val="18"/>
                <w:szCs w:val="18"/>
              </w:rPr>
              <w:t>Operation</w:t>
            </w:r>
          </w:p>
        </w:tc>
        <w:tc>
          <w:tcPr>
            <w:tcW w:w="3009" w:type="dxa"/>
            <w:shd w:val="clear" w:color="auto" w:fill="1F3864"/>
            <w:tcMar>
              <w:top w:w="80" w:type="dxa"/>
              <w:left w:w="100" w:type="dxa"/>
              <w:bottom w:w="80" w:type="dxa"/>
              <w:right w:w="100" w:type="dxa"/>
            </w:tcMar>
            <w:vAlign w:val="center"/>
          </w:tcPr>
          <w:p w14:paraId="34648B00" w14:textId="77777777" w:rsidR="00EB603C" w:rsidRDefault="00000000">
            <w:r>
              <w:rPr>
                <w:b/>
                <w:bCs/>
                <w:color w:val="FFFFFF"/>
                <w:sz w:val="18"/>
                <w:szCs w:val="18"/>
              </w:rPr>
              <w:t>Time</w:t>
            </w:r>
          </w:p>
        </w:tc>
        <w:tc>
          <w:tcPr>
            <w:tcW w:w="3009" w:type="dxa"/>
            <w:shd w:val="clear" w:color="auto" w:fill="1F3864"/>
            <w:tcMar>
              <w:top w:w="80" w:type="dxa"/>
              <w:left w:w="100" w:type="dxa"/>
              <w:bottom w:w="80" w:type="dxa"/>
              <w:right w:w="100" w:type="dxa"/>
            </w:tcMar>
            <w:vAlign w:val="center"/>
          </w:tcPr>
          <w:p w14:paraId="1035425D" w14:textId="77777777" w:rsidR="00EB603C" w:rsidRDefault="00000000">
            <w:r>
              <w:rPr>
                <w:b/>
                <w:bCs/>
                <w:color w:val="FFFFFF"/>
                <w:sz w:val="18"/>
                <w:szCs w:val="18"/>
              </w:rPr>
              <w:t>Space</w:t>
            </w:r>
          </w:p>
        </w:tc>
      </w:tr>
      <w:tr w:rsidR="00EB603C" w14:paraId="2D48B01E" w14:textId="77777777">
        <w:tc>
          <w:tcPr>
            <w:tcW w:w="3009" w:type="dxa"/>
            <w:shd w:val="clear" w:color="auto" w:fill="FFFFFF"/>
            <w:tcMar>
              <w:top w:w="60" w:type="dxa"/>
              <w:left w:w="100" w:type="dxa"/>
              <w:bottom w:w="60" w:type="dxa"/>
              <w:right w:w="100" w:type="dxa"/>
            </w:tcMar>
            <w:vAlign w:val="center"/>
          </w:tcPr>
          <w:p w14:paraId="3332F17C" w14:textId="77777777" w:rsidR="00EB603C" w:rsidRDefault="00000000">
            <w:pPr>
              <w:spacing w:line="250" w:lineRule="auto"/>
            </w:pPr>
            <w:r>
              <w:rPr>
                <w:sz w:val="18"/>
                <w:szCs w:val="18"/>
              </w:rPr>
              <w:t>add_vertex</w:t>
            </w:r>
          </w:p>
        </w:tc>
        <w:tc>
          <w:tcPr>
            <w:tcW w:w="3009" w:type="dxa"/>
            <w:shd w:val="clear" w:color="auto" w:fill="FFFFFF"/>
            <w:tcMar>
              <w:top w:w="60" w:type="dxa"/>
              <w:left w:w="100" w:type="dxa"/>
              <w:bottom w:w="60" w:type="dxa"/>
              <w:right w:w="100" w:type="dxa"/>
            </w:tcMar>
            <w:vAlign w:val="center"/>
          </w:tcPr>
          <w:p w14:paraId="4466F2F8" w14:textId="77777777" w:rsidR="00EB603C" w:rsidRDefault="00000000">
            <w:pPr>
              <w:spacing w:line="250" w:lineRule="auto"/>
            </w:pPr>
            <w:r>
              <w:rPr>
                <w:sz w:val="18"/>
                <w:szCs w:val="18"/>
              </w:rPr>
              <w:t>O(1)</w:t>
            </w:r>
          </w:p>
        </w:tc>
        <w:tc>
          <w:tcPr>
            <w:tcW w:w="3009" w:type="dxa"/>
            <w:shd w:val="clear" w:color="auto" w:fill="FFFFFF"/>
            <w:tcMar>
              <w:top w:w="60" w:type="dxa"/>
              <w:left w:w="100" w:type="dxa"/>
              <w:bottom w:w="60" w:type="dxa"/>
              <w:right w:w="100" w:type="dxa"/>
            </w:tcMar>
            <w:vAlign w:val="center"/>
          </w:tcPr>
          <w:p w14:paraId="3C83F487" w14:textId="77777777" w:rsidR="00EB603C" w:rsidRDefault="00000000">
            <w:pPr>
              <w:spacing w:line="250" w:lineRule="auto"/>
            </w:pPr>
            <w:r>
              <w:rPr>
                <w:sz w:val="18"/>
                <w:szCs w:val="18"/>
              </w:rPr>
              <w:t>—</w:t>
            </w:r>
          </w:p>
        </w:tc>
      </w:tr>
      <w:tr w:rsidR="00EB603C" w14:paraId="10D3BF09" w14:textId="77777777">
        <w:tc>
          <w:tcPr>
            <w:tcW w:w="3009" w:type="dxa"/>
            <w:shd w:val="clear" w:color="auto" w:fill="EEF1F7"/>
            <w:tcMar>
              <w:top w:w="60" w:type="dxa"/>
              <w:left w:w="100" w:type="dxa"/>
              <w:bottom w:w="60" w:type="dxa"/>
              <w:right w:w="100" w:type="dxa"/>
            </w:tcMar>
            <w:vAlign w:val="center"/>
          </w:tcPr>
          <w:p w14:paraId="589936E7" w14:textId="77777777" w:rsidR="00EB603C" w:rsidRDefault="00000000">
            <w:pPr>
              <w:spacing w:line="250" w:lineRule="auto"/>
            </w:pPr>
            <w:r>
              <w:rPr>
                <w:sz w:val="18"/>
                <w:szCs w:val="18"/>
              </w:rPr>
              <w:t>add_edge</w:t>
            </w:r>
          </w:p>
        </w:tc>
        <w:tc>
          <w:tcPr>
            <w:tcW w:w="3009" w:type="dxa"/>
            <w:shd w:val="clear" w:color="auto" w:fill="EEF1F7"/>
            <w:tcMar>
              <w:top w:w="60" w:type="dxa"/>
              <w:left w:w="100" w:type="dxa"/>
              <w:bottom w:w="60" w:type="dxa"/>
              <w:right w:w="100" w:type="dxa"/>
            </w:tcMar>
            <w:vAlign w:val="center"/>
          </w:tcPr>
          <w:p w14:paraId="08DC2B1E" w14:textId="77777777" w:rsidR="00EB603C" w:rsidRDefault="00000000">
            <w:pPr>
              <w:spacing w:line="250" w:lineRule="auto"/>
            </w:pPr>
            <w:r>
              <w:rPr>
                <w:sz w:val="18"/>
                <w:szCs w:val="18"/>
              </w:rPr>
              <w:t>O(degree(u)) --- duplicate-edge check</w:t>
            </w:r>
          </w:p>
        </w:tc>
        <w:tc>
          <w:tcPr>
            <w:tcW w:w="3009" w:type="dxa"/>
            <w:shd w:val="clear" w:color="auto" w:fill="EEF1F7"/>
            <w:tcMar>
              <w:top w:w="60" w:type="dxa"/>
              <w:left w:w="100" w:type="dxa"/>
              <w:bottom w:w="60" w:type="dxa"/>
              <w:right w:w="100" w:type="dxa"/>
            </w:tcMar>
            <w:vAlign w:val="center"/>
          </w:tcPr>
          <w:p w14:paraId="016EC04B" w14:textId="77777777" w:rsidR="00EB603C" w:rsidRDefault="00000000">
            <w:pPr>
              <w:spacing w:line="250" w:lineRule="auto"/>
            </w:pPr>
            <w:r>
              <w:rPr>
                <w:sz w:val="18"/>
                <w:szCs w:val="18"/>
              </w:rPr>
              <w:t>—</w:t>
            </w:r>
          </w:p>
        </w:tc>
      </w:tr>
      <w:tr w:rsidR="00EB603C" w14:paraId="661B326D" w14:textId="77777777">
        <w:tc>
          <w:tcPr>
            <w:tcW w:w="3009" w:type="dxa"/>
            <w:shd w:val="clear" w:color="auto" w:fill="FFFFFF"/>
            <w:tcMar>
              <w:top w:w="60" w:type="dxa"/>
              <w:left w:w="100" w:type="dxa"/>
              <w:bottom w:w="60" w:type="dxa"/>
              <w:right w:w="100" w:type="dxa"/>
            </w:tcMar>
            <w:vAlign w:val="center"/>
          </w:tcPr>
          <w:p w14:paraId="2654822E" w14:textId="77777777" w:rsidR="00EB603C" w:rsidRDefault="00000000">
            <w:pPr>
              <w:spacing w:line="250" w:lineRule="auto"/>
            </w:pPr>
            <w:r>
              <w:rPr>
                <w:sz w:val="18"/>
                <w:szCs w:val="18"/>
              </w:rPr>
              <w:t>remove_vertex</w:t>
            </w:r>
          </w:p>
        </w:tc>
        <w:tc>
          <w:tcPr>
            <w:tcW w:w="3009" w:type="dxa"/>
            <w:shd w:val="clear" w:color="auto" w:fill="FFFFFF"/>
            <w:tcMar>
              <w:top w:w="60" w:type="dxa"/>
              <w:left w:w="100" w:type="dxa"/>
              <w:bottom w:w="60" w:type="dxa"/>
              <w:right w:w="100" w:type="dxa"/>
            </w:tcMar>
            <w:vAlign w:val="center"/>
          </w:tcPr>
          <w:p w14:paraId="1312EFC0" w14:textId="77777777" w:rsidR="00EB603C" w:rsidRDefault="00000000">
            <w:pPr>
              <w:spacing w:line="250" w:lineRule="auto"/>
            </w:pPr>
            <w:r>
              <w:rPr>
                <w:sz w:val="18"/>
                <w:szCs w:val="18"/>
              </w:rPr>
              <w:t>O(V + E)</w:t>
            </w:r>
          </w:p>
        </w:tc>
        <w:tc>
          <w:tcPr>
            <w:tcW w:w="3009" w:type="dxa"/>
            <w:shd w:val="clear" w:color="auto" w:fill="FFFFFF"/>
            <w:tcMar>
              <w:top w:w="60" w:type="dxa"/>
              <w:left w:w="100" w:type="dxa"/>
              <w:bottom w:w="60" w:type="dxa"/>
              <w:right w:w="100" w:type="dxa"/>
            </w:tcMar>
            <w:vAlign w:val="center"/>
          </w:tcPr>
          <w:p w14:paraId="58844A17" w14:textId="77777777" w:rsidR="00EB603C" w:rsidRDefault="00000000">
            <w:pPr>
              <w:spacing w:line="250" w:lineRule="auto"/>
            </w:pPr>
            <w:r>
              <w:rPr>
                <w:sz w:val="18"/>
                <w:szCs w:val="18"/>
              </w:rPr>
              <w:t>—</w:t>
            </w:r>
          </w:p>
        </w:tc>
      </w:tr>
      <w:tr w:rsidR="00EB603C" w14:paraId="303483C4" w14:textId="77777777">
        <w:tc>
          <w:tcPr>
            <w:tcW w:w="3009" w:type="dxa"/>
            <w:shd w:val="clear" w:color="auto" w:fill="EEF1F7"/>
            <w:tcMar>
              <w:top w:w="60" w:type="dxa"/>
              <w:left w:w="100" w:type="dxa"/>
              <w:bottom w:w="60" w:type="dxa"/>
              <w:right w:w="100" w:type="dxa"/>
            </w:tcMar>
            <w:vAlign w:val="center"/>
          </w:tcPr>
          <w:p w14:paraId="3C6A6E7E" w14:textId="77777777" w:rsidR="00EB603C" w:rsidRDefault="00000000">
            <w:pPr>
              <w:spacing w:line="250" w:lineRule="auto"/>
            </w:pPr>
            <w:r>
              <w:rPr>
                <w:sz w:val="18"/>
                <w:szCs w:val="18"/>
              </w:rPr>
              <w:t>neighbours(v)</w:t>
            </w:r>
          </w:p>
        </w:tc>
        <w:tc>
          <w:tcPr>
            <w:tcW w:w="3009" w:type="dxa"/>
            <w:shd w:val="clear" w:color="auto" w:fill="EEF1F7"/>
            <w:tcMar>
              <w:top w:w="60" w:type="dxa"/>
              <w:left w:w="100" w:type="dxa"/>
              <w:bottom w:w="60" w:type="dxa"/>
              <w:right w:w="100" w:type="dxa"/>
            </w:tcMar>
            <w:vAlign w:val="center"/>
          </w:tcPr>
          <w:p w14:paraId="5A1DAB04" w14:textId="77777777" w:rsidR="00EB603C" w:rsidRDefault="00000000">
            <w:pPr>
              <w:spacing w:line="250" w:lineRule="auto"/>
            </w:pPr>
            <w:r>
              <w:rPr>
                <w:sz w:val="18"/>
                <w:szCs w:val="18"/>
              </w:rPr>
              <w:t>O(degree(v))</w:t>
            </w:r>
          </w:p>
        </w:tc>
        <w:tc>
          <w:tcPr>
            <w:tcW w:w="3009" w:type="dxa"/>
            <w:shd w:val="clear" w:color="auto" w:fill="EEF1F7"/>
            <w:tcMar>
              <w:top w:w="60" w:type="dxa"/>
              <w:left w:w="100" w:type="dxa"/>
              <w:bottom w:w="60" w:type="dxa"/>
              <w:right w:w="100" w:type="dxa"/>
            </w:tcMar>
            <w:vAlign w:val="center"/>
          </w:tcPr>
          <w:p w14:paraId="3F36B117" w14:textId="77777777" w:rsidR="00EB603C" w:rsidRDefault="00000000">
            <w:pPr>
              <w:spacing w:line="250" w:lineRule="auto"/>
            </w:pPr>
            <w:r>
              <w:rPr>
                <w:sz w:val="18"/>
                <w:szCs w:val="18"/>
              </w:rPr>
              <w:t>—</w:t>
            </w:r>
          </w:p>
        </w:tc>
      </w:tr>
      <w:tr w:rsidR="00EB603C" w14:paraId="2C77E2FD" w14:textId="77777777">
        <w:tc>
          <w:tcPr>
            <w:tcW w:w="3009" w:type="dxa"/>
            <w:shd w:val="clear" w:color="auto" w:fill="FFFFFF"/>
            <w:tcMar>
              <w:top w:w="60" w:type="dxa"/>
              <w:left w:w="100" w:type="dxa"/>
              <w:bottom w:w="60" w:type="dxa"/>
              <w:right w:w="100" w:type="dxa"/>
            </w:tcMar>
            <w:vAlign w:val="center"/>
          </w:tcPr>
          <w:p w14:paraId="69AFC9D2" w14:textId="77777777" w:rsidR="00EB603C" w:rsidRDefault="00000000">
            <w:pPr>
              <w:spacing w:line="250" w:lineRule="auto"/>
            </w:pPr>
            <w:r>
              <w:rPr>
                <w:sz w:val="18"/>
                <w:szCs w:val="18"/>
              </w:rPr>
              <w:t>has_edge(u, v)</w:t>
            </w:r>
          </w:p>
        </w:tc>
        <w:tc>
          <w:tcPr>
            <w:tcW w:w="3009" w:type="dxa"/>
            <w:shd w:val="clear" w:color="auto" w:fill="FFFFFF"/>
            <w:tcMar>
              <w:top w:w="60" w:type="dxa"/>
              <w:left w:w="100" w:type="dxa"/>
              <w:bottom w:w="60" w:type="dxa"/>
              <w:right w:w="100" w:type="dxa"/>
            </w:tcMar>
            <w:vAlign w:val="center"/>
          </w:tcPr>
          <w:p w14:paraId="17DE7268" w14:textId="77777777" w:rsidR="00EB603C" w:rsidRDefault="00000000">
            <w:pPr>
              <w:spacing w:line="250" w:lineRule="auto"/>
            </w:pPr>
            <w:r>
              <w:rPr>
                <w:sz w:val="18"/>
                <w:szCs w:val="18"/>
              </w:rPr>
              <w:t>O(degree(u))</w:t>
            </w:r>
          </w:p>
        </w:tc>
        <w:tc>
          <w:tcPr>
            <w:tcW w:w="3009" w:type="dxa"/>
            <w:shd w:val="clear" w:color="auto" w:fill="FFFFFF"/>
            <w:tcMar>
              <w:top w:w="60" w:type="dxa"/>
              <w:left w:w="100" w:type="dxa"/>
              <w:bottom w:w="60" w:type="dxa"/>
              <w:right w:w="100" w:type="dxa"/>
            </w:tcMar>
            <w:vAlign w:val="center"/>
          </w:tcPr>
          <w:p w14:paraId="4BD7AF96" w14:textId="77777777" w:rsidR="00EB603C" w:rsidRDefault="00000000">
            <w:pPr>
              <w:spacing w:line="250" w:lineRule="auto"/>
            </w:pPr>
            <w:r>
              <w:rPr>
                <w:sz w:val="18"/>
                <w:szCs w:val="18"/>
              </w:rPr>
              <w:t>—</w:t>
            </w:r>
          </w:p>
        </w:tc>
      </w:tr>
      <w:tr w:rsidR="00EB603C" w14:paraId="38FA92B1" w14:textId="77777777">
        <w:tc>
          <w:tcPr>
            <w:tcW w:w="3009" w:type="dxa"/>
            <w:shd w:val="clear" w:color="auto" w:fill="EEF1F7"/>
            <w:tcMar>
              <w:top w:w="60" w:type="dxa"/>
              <w:left w:w="100" w:type="dxa"/>
              <w:bottom w:w="60" w:type="dxa"/>
              <w:right w:w="100" w:type="dxa"/>
            </w:tcMar>
            <w:vAlign w:val="center"/>
          </w:tcPr>
          <w:p w14:paraId="0E4BC10E" w14:textId="77777777" w:rsidR="00EB603C" w:rsidRDefault="00000000">
            <w:pPr>
              <w:spacing w:line="250" w:lineRule="auto"/>
            </w:pPr>
            <w:r>
              <w:rPr>
                <w:sz w:val="18"/>
                <w:szCs w:val="18"/>
              </w:rPr>
              <w:lastRenderedPageBreak/>
              <w:t>Total space</w:t>
            </w:r>
          </w:p>
        </w:tc>
        <w:tc>
          <w:tcPr>
            <w:tcW w:w="3009" w:type="dxa"/>
            <w:shd w:val="clear" w:color="auto" w:fill="EEF1F7"/>
            <w:tcMar>
              <w:top w:w="60" w:type="dxa"/>
              <w:left w:w="100" w:type="dxa"/>
              <w:bottom w:w="60" w:type="dxa"/>
              <w:right w:w="100" w:type="dxa"/>
            </w:tcMar>
            <w:vAlign w:val="center"/>
          </w:tcPr>
          <w:p w14:paraId="0B39F1F5" w14:textId="77777777" w:rsidR="00EB603C" w:rsidRDefault="00000000">
            <w:pPr>
              <w:spacing w:line="250" w:lineRule="auto"/>
            </w:pPr>
            <w:r>
              <w:rPr>
                <w:sz w:val="18"/>
                <w:szCs w:val="18"/>
              </w:rPr>
              <w:t>—</w:t>
            </w:r>
          </w:p>
        </w:tc>
        <w:tc>
          <w:tcPr>
            <w:tcW w:w="3009" w:type="dxa"/>
            <w:shd w:val="clear" w:color="auto" w:fill="EEF1F7"/>
            <w:tcMar>
              <w:top w:w="60" w:type="dxa"/>
              <w:left w:w="100" w:type="dxa"/>
              <w:bottom w:w="60" w:type="dxa"/>
              <w:right w:w="100" w:type="dxa"/>
            </w:tcMar>
            <w:vAlign w:val="center"/>
          </w:tcPr>
          <w:p w14:paraId="4903FC80" w14:textId="77777777" w:rsidR="00EB603C" w:rsidRDefault="00000000">
            <w:pPr>
              <w:spacing w:line="250" w:lineRule="auto"/>
            </w:pPr>
            <w:r>
              <w:rPr>
                <w:sz w:val="18"/>
                <w:szCs w:val="18"/>
              </w:rPr>
              <w:t>O(V + E)</w:t>
            </w:r>
          </w:p>
        </w:tc>
      </w:tr>
    </w:tbl>
    <w:p w14:paraId="7FDA621E" w14:textId="77777777" w:rsidR="00EB603C" w:rsidRDefault="00EB603C">
      <w:pPr>
        <w:spacing w:after="200"/>
      </w:pPr>
    </w:p>
    <w:p w14:paraId="77F32696" w14:textId="77777777" w:rsidR="00EB603C" w:rsidRDefault="00000000">
      <w:pPr>
        <w:pStyle w:val="Heading2"/>
        <w:spacing w:before="320" w:after="140"/>
      </w:pPr>
      <w:bookmarkStart w:id="20" w:name="_Toc21"/>
      <w:r>
        <w:t>7.2 Adjacency Matrix Representation</w:t>
      </w:r>
      <w:bookmarkEnd w:id="20"/>
    </w:p>
    <w:p w14:paraId="461C34EA" w14:textId="77777777" w:rsidR="00EB603C" w:rsidRDefault="00000000">
      <w:pPr>
        <w:spacing w:after="160" w:line="300" w:lineRule="auto"/>
      </w:pPr>
      <w:r>
        <w:t>AdjacencyMatrixGraph stores a 2-D structure indexed by vertex position. Every possible pair of vertices has a cell, so edge lookup is O(1), but the space cost is O(V²) regardless of how many edges actually exist.</w:t>
      </w:r>
    </w:p>
    <w:p w14:paraId="4326C88E"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class AdjacencyMatrixGraph(Graph):</w:t>
      </w:r>
    </w:p>
    <w:p w14:paraId="41E8B75E" w14:textId="77777777" w:rsidR="00EB603C" w:rsidRDefault="00000000">
      <w:pPr>
        <w:shd w:val="clear" w:color="auto" w:fill="F3F3F3"/>
        <w:ind w:left="200" w:right="200"/>
      </w:pPr>
      <w:r>
        <w:rPr>
          <w:rFonts w:ascii="Consolas" w:eastAsia="Consolas" w:hAnsi="Consolas" w:cs="Consolas"/>
          <w:color w:val="333333"/>
          <w:sz w:val="17"/>
          <w:szCs w:val="17"/>
        </w:rPr>
        <w:t xml:space="preserve">    def __init__(self, directed=False, weighted=False):</w:t>
      </w:r>
    </w:p>
    <w:p w14:paraId="17CF6B71" w14:textId="77777777" w:rsidR="00EB603C" w:rsidRDefault="00000000">
      <w:pPr>
        <w:shd w:val="clear" w:color="auto" w:fill="F3F3F3"/>
        <w:ind w:left="200" w:right="200"/>
      </w:pPr>
      <w:r>
        <w:rPr>
          <w:rFonts w:ascii="Consolas" w:eastAsia="Consolas" w:hAnsi="Consolas" w:cs="Consolas"/>
          <w:color w:val="333333"/>
          <w:sz w:val="17"/>
          <w:szCs w:val="17"/>
        </w:rPr>
        <w:t xml:space="preserve">        super().__init__(directed, weighted)</w:t>
      </w:r>
    </w:p>
    <w:p w14:paraId="0B597CCF" w14:textId="77777777" w:rsidR="00EB603C" w:rsidRDefault="00000000">
      <w:pPr>
        <w:shd w:val="clear" w:color="auto" w:fill="F3F3F3"/>
        <w:ind w:left="200" w:right="200"/>
      </w:pPr>
      <w:r>
        <w:rPr>
          <w:rFonts w:ascii="Consolas" w:eastAsia="Consolas" w:hAnsi="Consolas" w:cs="Consolas"/>
          <w:color w:val="333333"/>
          <w:sz w:val="17"/>
          <w:szCs w:val="17"/>
        </w:rPr>
        <w:t xml:space="preserve">        self._vertices: list = []</w:t>
      </w:r>
    </w:p>
    <w:p w14:paraId="0315D1DE" w14:textId="77777777" w:rsidR="00EB603C" w:rsidRDefault="00000000">
      <w:pPr>
        <w:shd w:val="clear" w:color="auto" w:fill="F3F3F3"/>
        <w:ind w:left="200" w:right="200"/>
      </w:pPr>
      <w:r>
        <w:rPr>
          <w:rFonts w:ascii="Consolas" w:eastAsia="Consolas" w:hAnsi="Consolas" w:cs="Consolas"/>
          <w:color w:val="333333"/>
          <w:sz w:val="17"/>
          <w:szCs w:val="17"/>
        </w:rPr>
        <w:t xml:space="preserve">        self._index: dict[Any, int] = {}</w:t>
      </w:r>
    </w:p>
    <w:p w14:paraId="7720DBC1" w14:textId="77777777" w:rsidR="00EB603C" w:rsidRDefault="00000000">
      <w:pPr>
        <w:shd w:val="clear" w:color="auto" w:fill="F3F3F3"/>
        <w:ind w:left="200" w:right="200"/>
      </w:pPr>
      <w:r>
        <w:rPr>
          <w:rFonts w:ascii="Consolas" w:eastAsia="Consolas" w:hAnsi="Consolas" w:cs="Consolas"/>
          <w:color w:val="333333"/>
          <w:sz w:val="17"/>
          <w:szCs w:val="17"/>
        </w:rPr>
        <w:t xml:space="preserve">        self._matrix: list[list] = []       # None = no edge</w:t>
      </w:r>
    </w:p>
    <w:p w14:paraId="429B7E77"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624F75AB" w14:textId="77777777" w:rsidR="00EB603C" w:rsidRDefault="00000000">
      <w:pPr>
        <w:shd w:val="clear" w:color="auto" w:fill="F3F3F3"/>
        <w:ind w:left="200" w:right="200"/>
      </w:pPr>
      <w:r>
        <w:rPr>
          <w:rFonts w:ascii="Consolas" w:eastAsia="Consolas" w:hAnsi="Consolas" w:cs="Consolas"/>
          <w:color w:val="333333"/>
          <w:sz w:val="17"/>
          <w:szCs w:val="17"/>
        </w:rPr>
        <w:t xml:space="preserve">    def add_edge(self, u, v, weight=None):</w:t>
      </w:r>
    </w:p>
    <w:p w14:paraId="1D62042E" w14:textId="77777777" w:rsidR="00EB603C" w:rsidRDefault="00000000">
      <w:pPr>
        <w:shd w:val="clear" w:color="auto" w:fill="F3F3F3"/>
        <w:ind w:left="200" w:right="200"/>
      </w:pPr>
      <w:r>
        <w:rPr>
          <w:rFonts w:ascii="Consolas" w:eastAsia="Consolas" w:hAnsi="Consolas" w:cs="Consolas"/>
          <w:color w:val="333333"/>
          <w:sz w:val="17"/>
          <w:szCs w:val="17"/>
        </w:rPr>
        <w:t xml:space="preserve">        self.add_vertex(u); self.add_vertex(v)</w:t>
      </w:r>
    </w:p>
    <w:p w14:paraId="54471122" w14:textId="77777777" w:rsidR="00EB603C" w:rsidRDefault="00000000">
      <w:pPr>
        <w:shd w:val="clear" w:color="auto" w:fill="F3F3F3"/>
        <w:ind w:left="200" w:right="200"/>
      </w:pPr>
      <w:r>
        <w:rPr>
          <w:rFonts w:ascii="Consolas" w:eastAsia="Consolas" w:hAnsi="Consolas" w:cs="Consolas"/>
          <w:color w:val="333333"/>
          <w:sz w:val="17"/>
          <w:szCs w:val="17"/>
        </w:rPr>
        <w:t xml:space="preserve">        if self.has_edge(u, v):</w:t>
      </w:r>
    </w:p>
    <w:p w14:paraId="45691694" w14:textId="77777777" w:rsidR="00EB603C" w:rsidRDefault="00000000">
      <w:pPr>
        <w:shd w:val="clear" w:color="auto" w:fill="F3F3F3"/>
        <w:ind w:left="200" w:right="200"/>
      </w:pPr>
      <w:r>
        <w:rPr>
          <w:rFonts w:ascii="Consolas" w:eastAsia="Consolas" w:hAnsi="Consolas" w:cs="Consolas"/>
          <w:color w:val="333333"/>
          <w:sz w:val="17"/>
          <w:szCs w:val="17"/>
        </w:rPr>
        <w:t xml:space="preserve">            raise EdgeAlreadyExistsError(u, v)</w:t>
      </w:r>
    </w:p>
    <w:p w14:paraId="45691693" w14:textId="77777777" w:rsidR="00EB603C" w:rsidRDefault="00000000">
      <w:pPr>
        <w:shd w:val="clear" w:color="auto" w:fill="F3F3F3"/>
        <w:ind w:left="200" w:right="200"/>
      </w:pPr>
      <w:r>
        <w:rPr>
          <w:rFonts w:ascii="Consolas" w:eastAsia="Consolas" w:hAnsi="Consolas" w:cs="Consolas"/>
          <w:color w:val="333333"/>
          <w:sz w:val="17"/>
          <w:szCs w:val="17"/>
        </w:rPr>
        <w:t xml:space="preserve">        w = weight if self._weighted else 1</w:t>
      </w:r>
    </w:p>
    <w:p w14:paraId="45691695" w14:textId="77777777" w:rsidR="00EB603C" w:rsidRDefault="00000000">
      <w:pPr>
        <w:shd w:val="clear" w:color="auto" w:fill="F3F3F3"/>
        <w:ind w:left="200" w:right="200"/>
      </w:pPr>
      <w:r>
        <w:rPr>
          <w:rFonts w:ascii="Consolas" w:eastAsia="Consolas" w:hAnsi="Consolas" w:cs="Consolas"/>
          <w:color w:val="333333"/>
          <w:sz w:val="17"/>
          <w:szCs w:val="17"/>
        </w:rPr>
        <w:t xml:space="preserve">        self._matrix[self._index[u]][self._index[v]] = w</w:t>
      </w:r>
    </w:p>
    <w:p w14:paraId="6B93DB58" w14:textId="77777777" w:rsidR="00EB603C" w:rsidRDefault="00000000">
      <w:pPr>
        <w:shd w:val="clear" w:color="auto" w:fill="F3F3F3"/>
        <w:ind w:left="200" w:right="200"/>
      </w:pPr>
      <w:r>
        <w:rPr>
          <w:rFonts w:ascii="Consolas" w:eastAsia="Consolas" w:hAnsi="Consolas" w:cs="Consolas"/>
          <w:color w:val="333333"/>
          <w:sz w:val="17"/>
          <w:szCs w:val="17"/>
        </w:rPr>
        <w:t xml:space="preserve">        if not self._directed:</w:t>
      </w:r>
    </w:p>
    <w:p w14:paraId="2252A5EC" w14:textId="77777777" w:rsidR="00EB603C" w:rsidRDefault="00000000">
      <w:pPr>
        <w:shd w:val="clear" w:color="auto" w:fill="F3F3F3"/>
        <w:ind w:left="200" w:right="200"/>
      </w:pPr>
      <w:r>
        <w:rPr>
          <w:rFonts w:ascii="Consolas" w:eastAsia="Consolas" w:hAnsi="Consolas" w:cs="Consolas"/>
          <w:color w:val="333333"/>
          <w:sz w:val="17"/>
          <w:szCs w:val="17"/>
        </w:rPr>
        <w:t xml:space="preserve">            self._matrix[self._index[v]][self._index[u]] = w</w:t>
      </w:r>
    </w:p>
    <w:p w14:paraId="57B41863" w14:textId="77777777" w:rsidR="00EB603C" w:rsidRDefault="00000000">
      <w:pPr>
        <w:shd w:val="clear" w:color="auto" w:fill="F3F3F3"/>
        <w:ind w:left="200" w:right="200"/>
      </w:pPr>
      <w:r>
        <w:rPr>
          <w:rFonts w:ascii="Consolas" w:eastAsia="Consolas" w:hAnsi="Consolas" w:cs="Consolas"/>
          <w:color w:val="333333"/>
          <w:sz w:val="17"/>
          <w:szCs w:val="17"/>
        </w:rPr>
        <w:t xml:space="preserve"> </w:t>
      </w:r>
    </w:p>
    <w:p w14:paraId="33187D02" w14:textId="77777777" w:rsidR="00EB603C" w:rsidRDefault="00000000">
      <w:pPr>
        <w:shd w:val="clear" w:color="auto" w:fill="F3F3F3"/>
        <w:ind w:left="200" w:right="200"/>
      </w:pPr>
      <w:r>
        <w:rPr>
          <w:rFonts w:ascii="Consolas" w:eastAsia="Consolas" w:hAnsi="Consolas" w:cs="Consolas"/>
          <w:color w:val="333333"/>
          <w:sz w:val="17"/>
          <w:szCs w:val="17"/>
        </w:rPr>
        <w:t xml:space="preserve">    def has_edge(self, u, v):</w:t>
      </w:r>
    </w:p>
    <w:p w14:paraId="4D8096E8"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self._matrix[self._index[u]][self._index[v]] is not None</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3008"/>
        <w:gridCol w:w="3009"/>
        <w:gridCol w:w="3009"/>
      </w:tblGrid>
      <w:tr w:rsidR="00EB603C" w14:paraId="7C3F4D3C" w14:textId="77777777">
        <w:trPr>
          <w:tblHeader/>
        </w:trPr>
        <w:tc>
          <w:tcPr>
            <w:tcW w:w="3009" w:type="dxa"/>
            <w:shd w:val="clear" w:color="auto" w:fill="1F3864"/>
            <w:tcMar>
              <w:top w:w="80" w:type="dxa"/>
              <w:left w:w="100" w:type="dxa"/>
              <w:bottom w:w="80" w:type="dxa"/>
              <w:right w:w="100" w:type="dxa"/>
            </w:tcMar>
            <w:vAlign w:val="center"/>
          </w:tcPr>
          <w:p w14:paraId="592A32AC" w14:textId="77777777" w:rsidR="00EB603C" w:rsidRDefault="00000000">
            <w:r>
              <w:rPr>
                <w:b/>
                <w:bCs/>
                <w:color w:val="FFFFFF"/>
                <w:sz w:val="18"/>
                <w:szCs w:val="18"/>
              </w:rPr>
              <w:t>Operation</w:t>
            </w:r>
          </w:p>
        </w:tc>
        <w:tc>
          <w:tcPr>
            <w:tcW w:w="3009" w:type="dxa"/>
            <w:shd w:val="clear" w:color="auto" w:fill="1F3864"/>
            <w:tcMar>
              <w:top w:w="80" w:type="dxa"/>
              <w:left w:w="100" w:type="dxa"/>
              <w:bottom w:w="80" w:type="dxa"/>
              <w:right w:w="100" w:type="dxa"/>
            </w:tcMar>
            <w:vAlign w:val="center"/>
          </w:tcPr>
          <w:p w14:paraId="42E6DC02" w14:textId="77777777" w:rsidR="00EB603C" w:rsidRDefault="00000000">
            <w:r>
              <w:rPr>
                <w:b/>
                <w:bCs/>
                <w:color w:val="FFFFFF"/>
                <w:sz w:val="18"/>
                <w:szCs w:val="18"/>
              </w:rPr>
              <w:t>Time</w:t>
            </w:r>
          </w:p>
        </w:tc>
        <w:tc>
          <w:tcPr>
            <w:tcW w:w="3009" w:type="dxa"/>
            <w:shd w:val="clear" w:color="auto" w:fill="1F3864"/>
            <w:tcMar>
              <w:top w:w="80" w:type="dxa"/>
              <w:left w:w="100" w:type="dxa"/>
              <w:bottom w:w="80" w:type="dxa"/>
              <w:right w:w="100" w:type="dxa"/>
            </w:tcMar>
            <w:vAlign w:val="center"/>
          </w:tcPr>
          <w:p w14:paraId="2D93054E" w14:textId="77777777" w:rsidR="00EB603C" w:rsidRDefault="00000000">
            <w:r>
              <w:rPr>
                <w:b/>
                <w:bCs/>
                <w:color w:val="FFFFFF"/>
                <w:sz w:val="18"/>
                <w:szCs w:val="18"/>
              </w:rPr>
              <w:t>Space</w:t>
            </w:r>
          </w:p>
        </w:tc>
      </w:tr>
      <w:tr w:rsidR="00EB603C" w14:paraId="71005EF3" w14:textId="77777777">
        <w:tc>
          <w:tcPr>
            <w:tcW w:w="3009" w:type="dxa"/>
            <w:shd w:val="clear" w:color="auto" w:fill="FFFFFF"/>
            <w:tcMar>
              <w:top w:w="60" w:type="dxa"/>
              <w:left w:w="100" w:type="dxa"/>
              <w:bottom w:w="60" w:type="dxa"/>
              <w:right w:w="100" w:type="dxa"/>
            </w:tcMar>
            <w:vAlign w:val="center"/>
          </w:tcPr>
          <w:p w14:paraId="2382F713" w14:textId="77777777" w:rsidR="00EB603C" w:rsidRDefault="00000000">
            <w:pPr>
              <w:spacing w:line="250" w:lineRule="auto"/>
            </w:pPr>
            <w:r>
              <w:rPr>
                <w:sz w:val="18"/>
                <w:szCs w:val="18"/>
              </w:rPr>
              <w:t>add_vertex</w:t>
            </w:r>
          </w:p>
        </w:tc>
        <w:tc>
          <w:tcPr>
            <w:tcW w:w="3009" w:type="dxa"/>
            <w:shd w:val="clear" w:color="auto" w:fill="FFFFFF"/>
            <w:tcMar>
              <w:top w:w="60" w:type="dxa"/>
              <w:left w:w="100" w:type="dxa"/>
              <w:bottom w:w="60" w:type="dxa"/>
              <w:right w:w="100" w:type="dxa"/>
            </w:tcMar>
            <w:vAlign w:val="center"/>
          </w:tcPr>
          <w:p w14:paraId="724D6C8A" w14:textId="77777777" w:rsidR="00EB603C" w:rsidRDefault="00000000">
            <w:pPr>
              <w:spacing w:line="250" w:lineRule="auto"/>
            </w:pPr>
            <w:r>
              <w:rPr>
                <w:sz w:val="18"/>
                <w:szCs w:val="18"/>
              </w:rPr>
              <w:t>O(V) — matrix expansion</w:t>
            </w:r>
          </w:p>
        </w:tc>
        <w:tc>
          <w:tcPr>
            <w:tcW w:w="3009" w:type="dxa"/>
            <w:shd w:val="clear" w:color="auto" w:fill="FFFFFF"/>
            <w:tcMar>
              <w:top w:w="60" w:type="dxa"/>
              <w:left w:w="100" w:type="dxa"/>
              <w:bottom w:w="60" w:type="dxa"/>
              <w:right w:w="100" w:type="dxa"/>
            </w:tcMar>
            <w:vAlign w:val="center"/>
          </w:tcPr>
          <w:p w14:paraId="1F49E5C4" w14:textId="77777777" w:rsidR="00EB603C" w:rsidRDefault="00000000">
            <w:pPr>
              <w:spacing w:line="250" w:lineRule="auto"/>
            </w:pPr>
            <w:r>
              <w:rPr>
                <w:sz w:val="18"/>
                <w:szCs w:val="18"/>
              </w:rPr>
              <w:t>—</w:t>
            </w:r>
          </w:p>
        </w:tc>
      </w:tr>
      <w:tr w:rsidR="00EB603C" w14:paraId="62C59FFF" w14:textId="77777777">
        <w:tc>
          <w:tcPr>
            <w:tcW w:w="3009" w:type="dxa"/>
            <w:shd w:val="clear" w:color="auto" w:fill="EEF1F7"/>
            <w:tcMar>
              <w:top w:w="60" w:type="dxa"/>
              <w:left w:w="100" w:type="dxa"/>
              <w:bottom w:w="60" w:type="dxa"/>
              <w:right w:w="100" w:type="dxa"/>
            </w:tcMar>
            <w:vAlign w:val="center"/>
          </w:tcPr>
          <w:p w14:paraId="36478CCF" w14:textId="77777777" w:rsidR="00EB603C" w:rsidRDefault="00000000">
            <w:pPr>
              <w:spacing w:line="250" w:lineRule="auto"/>
            </w:pPr>
            <w:r>
              <w:rPr>
                <w:sz w:val="18"/>
                <w:szCs w:val="18"/>
              </w:rPr>
              <w:t>add_edge</w:t>
            </w:r>
          </w:p>
        </w:tc>
        <w:tc>
          <w:tcPr>
            <w:tcW w:w="3009" w:type="dxa"/>
            <w:shd w:val="clear" w:color="auto" w:fill="EEF1F7"/>
            <w:tcMar>
              <w:top w:w="60" w:type="dxa"/>
              <w:left w:w="100" w:type="dxa"/>
              <w:bottom w:w="60" w:type="dxa"/>
              <w:right w:w="100" w:type="dxa"/>
            </w:tcMar>
            <w:vAlign w:val="center"/>
          </w:tcPr>
          <w:p w14:paraId="71F1B6D7" w14:textId="77777777" w:rsidR="00EB603C" w:rsidRDefault="00000000">
            <w:pPr>
              <w:spacing w:line="250" w:lineRule="auto"/>
            </w:pPr>
            <w:r>
              <w:rPr>
                <w:sz w:val="18"/>
                <w:szCs w:val="18"/>
              </w:rPr>
              <w:t>O(1)</w:t>
            </w:r>
          </w:p>
        </w:tc>
        <w:tc>
          <w:tcPr>
            <w:tcW w:w="3009" w:type="dxa"/>
            <w:shd w:val="clear" w:color="auto" w:fill="EEF1F7"/>
            <w:tcMar>
              <w:top w:w="60" w:type="dxa"/>
              <w:left w:w="100" w:type="dxa"/>
              <w:bottom w:w="60" w:type="dxa"/>
              <w:right w:w="100" w:type="dxa"/>
            </w:tcMar>
            <w:vAlign w:val="center"/>
          </w:tcPr>
          <w:p w14:paraId="6100478C" w14:textId="77777777" w:rsidR="00EB603C" w:rsidRDefault="00000000">
            <w:pPr>
              <w:spacing w:line="250" w:lineRule="auto"/>
            </w:pPr>
            <w:r>
              <w:rPr>
                <w:sz w:val="18"/>
                <w:szCs w:val="18"/>
              </w:rPr>
              <w:t>—</w:t>
            </w:r>
          </w:p>
        </w:tc>
      </w:tr>
      <w:tr w:rsidR="00EB603C" w14:paraId="7950124F" w14:textId="77777777">
        <w:tc>
          <w:tcPr>
            <w:tcW w:w="3009" w:type="dxa"/>
            <w:shd w:val="clear" w:color="auto" w:fill="FFFFFF"/>
            <w:tcMar>
              <w:top w:w="60" w:type="dxa"/>
              <w:left w:w="100" w:type="dxa"/>
              <w:bottom w:w="60" w:type="dxa"/>
              <w:right w:w="100" w:type="dxa"/>
            </w:tcMar>
            <w:vAlign w:val="center"/>
          </w:tcPr>
          <w:p w14:paraId="5297E72E" w14:textId="77777777" w:rsidR="00EB603C" w:rsidRDefault="00000000">
            <w:pPr>
              <w:spacing w:line="250" w:lineRule="auto"/>
            </w:pPr>
            <w:r>
              <w:rPr>
                <w:sz w:val="18"/>
                <w:szCs w:val="18"/>
              </w:rPr>
              <w:t>neighbours(v)</w:t>
            </w:r>
          </w:p>
        </w:tc>
        <w:tc>
          <w:tcPr>
            <w:tcW w:w="3009" w:type="dxa"/>
            <w:shd w:val="clear" w:color="auto" w:fill="FFFFFF"/>
            <w:tcMar>
              <w:top w:w="60" w:type="dxa"/>
              <w:left w:w="100" w:type="dxa"/>
              <w:bottom w:w="60" w:type="dxa"/>
              <w:right w:w="100" w:type="dxa"/>
            </w:tcMar>
            <w:vAlign w:val="center"/>
          </w:tcPr>
          <w:p w14:paraId="288CBEFB" w14:textId="77777777" w:rsidR="00EB603C" w:rsidRDefault="00000000">
            <w:pPr>
              <w:spacing w:line="250" w:lineRule="auto"/>
            </w:pPr>
            <w:r>
              <w:rPr>
                <w:sz w:val="18"/>
                <w:szCs w:val="18"/>
              </w:rPr>
              <w:t>O(V)</w:t>
            </w:r>
          </w:p>
        </w:tc>
        <w:tc>
          <w:tcPr>
            <w:tcW w:w="3009" w:type="dxa"/>
            <w:shd w:val="clear" w:color="auto" w:fill="FFFFFF"/>
            <w:tcMar>
              <w:top w:w="60" w:type="dxa"/>
              <w:left w:w="100" w:type="dxa"/>
              <w:bottom w:w="60" w:type="dxa"/>
              <w:right w:w="100" w:type="dxa"/>
            </w:tcMar>
            <w:vAlign w:val="center"/>
          </w:tcPr>
          <w:p w14:paraId="3A8772E8" w14:textId="77777777" w:rsidR="00EB603C" w:rsidRDefault="00000000">
            <w:pPr>
              <w:spacing w:line="250" w:lineRule="auto"/>
            </w:pPr>
            <w:r>
              <w:rPr>
                <w:sz w:val="18"/>
                <w:szCs w:val="18"/>
              </w:rPr>
              <w:t>—</w:t>
            </w:r>
          </w:p>
        </w:tc>
      </w:tr>
      <w:tr w:rsidR="00EB603C" w14:paraId="3B4EA71F" w14:textId="77777777">
        <w:tc>
          <w:tcPr>
            <w:tcW w:w="3009" w:type="dxa"/>
            <w:shd w:val="clear" w:color="auto" w:fill="EEF1F7"/>
            <w:tcMar>
              <w:top w:w="60" w:type="dxa"/>
              <w:left w:w="100" w:type="dxa"/>
              <w:bottom w:w="60" w:type="dxa"/>
              <w:right w:w="100" w:type="dxa"/>
            </w:tcMar>
            <w:vAlign w:val="center"/>
          </w:tcPr>
          <w:p w14:paraId="0FDB4D59" w14:textId="77777777" w:rsidR="00EB603C" w:rsidRDefault="00000000">
            <w:pPr>
              <w:spacing w:line="250" w:lineRule="auto"/>
            </w:pPr>
            <w:r>
              <w:rPr>
                <w:sz w:val="18"/>
                <w:szCs w:val="18"/>
              </w:rPr>
              <w:t>has_edge(u, v)</w:t>
            </w:r>
          </w:p>
        </w:tc>
        <w:tc>
          <w:tcPr>
            <w:tcW w:w="3009" w:type="dxa"/>
            <w:shd w:val="clear" w:color="auto" w:fill="EEF1F7"/>
            <w:tcMar>
              <w:top w:w="60" w:type="dxa"/>
              <w:left w:w="100" w:type="dxa"/>
              <w:bottom w:w="60" w:type="dxa"/>
              <w:right w:w="100" w:type="dxa"/>
            </w:tcMar>
            <w:vAlign w:val="center"/>
          </w:tcPr>
          <w:p w14:paraId="6B33117E" w14:textId="77777777" w:rsidR="00EB603C" w:rsidRDefault="00000000">
            <w:pPr>
              <w:spacing w:line="250" w:lineRule="auto"/>
            </w:pPr>
            <w:r>
              <w:rPr>
                <w:sz w:val="18"/>
                <w:szCs w:val="18"/>
              </w:rPr>
              <w:t>O(1)</w:t>
            </w:r>
          </w:p>
        </w:tc>
        <w:tc>
          <w:tcPr>
            <w:tcW w:w="3009" w:type="dxa"/>
            <w:shd w:val="clear" w:color="auto" w:fill="EEF1F7"/>
            <w:tcMar>
              <w:top w:w="60" w:type="dxa"/>
              <w:left w:w="100" w:type="dxa"/>
              <w:bottom w:w="60" w:type="dxa"/>
              <w:right w:w="100" w:type="dxa"/>
            </w:tcMar>
            <w:vAlign w:val="center"/>
          </w:tcPr>
          <w:p w14:paraId="2132F787" w14:textId="77777777" w:rsidR="00EB603C" w:rsidRDefault="00000000">
            <w:pPr>
              <w:spacing w:line="250" w:lineRule="auto"/>
            </w:pPr>
            <w:r>
              <w:rPr>
                <w:sz w:val="18"/>
                <w:szCs w:val="18"/>
              </w:rPr>
              <w:t>—</w:t>
            </w:r>
          </w:p>
        </w:tc>
      </w:tr>
      <w:tr w:rsidR="00EB603C" w14:paraId="48C64B79" w14:textId="77777777">
        <w:tc>
          <w:tcPr>
            <w:tcW w:w="3009" w:type="dxa"/>
            <w:shd w:val="clear" w:color="auto" w:fill="FFFFFF"/>
            <w:tcMar>
              <w:top w:w="60" w:type="dxa"/>
              <w:left w:w="100" w:type="dxa"/>
              <w:bottom w:w="60" w:type="dxa"/>
              <w:right w:w="100" w:type="dxa"/>
            </w:tcMar>
            <w:vAlign w:val="center"/>
          </w:tcPr>
          <w:p w14:paraId="536E2920" w14:textId="77777777" w:rsidR="00EB603C" w:rsidRDefault="00000000">
            <w:pPr>
              <w:spacing w:line="250" w:lineRule="auto"/>
            </w:pPr>
            <w:r>
              <w:rPr>
                <w:sz w:val="18"/>
                <w:szCs w:val="18"/>
              </w:rPr>
              <w:t>Total space</w:t>
            </w:r>
          </w:p>
        </w:tc>
        <w:tc>
          <w:tcPr>
            <w:tcW w:w="3009" w:type="dxa"/>
            <w:shd w:val="clear" w:color="auto" w:fill="FFFFFF"/>
            <w:tcMar>
              <w:top w:w="60" w:type="dxa"/>
              <w:left w:w="100" w:type="dxa"/>
              <w:bottom w:w="60" w:type="dxa"/>
              <w:right w:w="100" w:type="dxa"/>
            </w:tcMar>
            <w:vAlign w:val="center"/>
          </w:tcPr>
          <w:p w14:paraId="442C9ACC" w14:textId="77777777" w:rsidR="00EB603C" w:rsidRDefault="00000000">
            <w:pPr>
              <w:spacing w:line="250" w:lineRule="auto"/>
            </w:pPr>
            <w:r>
              <w:rPr>
                <w:sz w:val="18"/>
                <w:szCs w:val="18"/>
              </w:rPr>
              <w:t>—</w:t>
            </w:r>
          </w:p>
        </w:tc>
        <w:tc>
          <w:tcPr>
            <w:tcW w:w="3009" w:type="dxa"/>
            <w:shd w:val="clear" w:color="auto" w:fill="FFFFFF"/>
            <w:tcMar>
              <w:top w:w="60" w:type="dxa"/>
              <w:left w:w="100" w:type="dxa"/>
              <w:bottom w:w="60" w:type="dxa"/>
              <w:right w:w="100" w:type="dxa"/>
            </w:tcMar>
            <w:vAlign w:val="center"/>
          </w:tcPr>
          <w:p w14:paraId="7E3B6CB5" w14:textId="77777777" w:rsidR="00EB603C" w:rsidRDefault="00000000">
            <w:pPr>
              <w:spacing w:line="250" w:lineRule="auto"/>
            </w:pPr>
            <w:r>
              <w:rPr>
                <w:sz w:val="18"/>
                <w:szCs w:val="18"/>
              </w:rPr>
              <w:t>O(V²)</w:t>
            </w:r>
          </w:p>
        </w:tc>
      </w:tr>
    </w:tbl>
    <w:p w14:paraId="7A4A3433" w14:textId="77777777" w:rsidR="00EB603C" w:rsidRDefault="00EB603C">
      <w:pPr>
        <w:spacing w:after="200"/>
      </w:pPr>
    </w:p>
    <w:p w14:paraId="0BC1812A" w14:textId="77777777" w:rsidR="00EB603C" w:rsidRDefault="00000000">
      <w:pPr>
        <w:pStyle w:val="Heading2"/>
        <w:spacing w:before="320" w:after="140"/>
      </w:pPr>
      <w:bookmarkStart w:id="21" w:name="_Toc22"/>
      <w:r>
        <w:t>7.3 Handling Directed, Undirected and Weighted Graphs</w:t>
      </w:r>
      <w:bookmarkEnd w:id="21"/>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1806"/>
        <w:gridCol w:w="3610"/>
        <w:gridCol w:w="3610"/>
      </w:tblGrid>
      <w:tr w:rsidR="00EB603C" w14:paraId="7D5BD480" w14:textId="77777777">
        <w:trPr>
          <w:tblHeader/>
        </w:trPr>
        <w:tc>
          <w:tcPr>
            <w:tcW w:w="1805" w:type="dxa"/>
            <w:shd w:val="clear" w:color="auto" w:fill="1F3864"/>
            <w:tcMar>
              <w:top w:w="80" w:type="dxa"/>
              <w:left w:w="100" w:type="dxa"/>
              <w:bottom w:w="80" w:type="dxa"/>
              <w:right w:w="100" w:type="dxa"/>
            </w:tcMar>
            <w:vAlign w:val="center"/>
          </w:tcPr>
          <w:p w14:paraId="1984ECD2" w14:textId="77777777" w:rsidR="00EB603C" w:rsidRDefault="00000000">
            <w:r>
              <w:rPr>
                <w:b/>
                <w:bCs/>
                <w:color w:val="FFFFFF"/>
                <w:sz w:val="18"/>
                <w:szCs w:val="18"/>
              </w:rPr>
              <w:t>Graph type</w:t>
            </w:r>
          </w:p>
        </w:tc>
        <w:tc>
          <w:tcPr>
            <w:tcW w:w="3610" w:type="dxa"/>
            <w:shd w:val="clear" w:color="auto" w:fill="1F3864"/>
            <w:tcMar>
              <w:top w:w="80" w:type="dxa"/>
              <w:left w:w="100" w:type="dxa"/>
              <w:bottom w:w="80" w:type="dxa"/>
              <w:right w:w="100" w:type="dxa"/>
            </w:tcMar>
            <w:vAlign w:val="center"/>
          </w:tcPr>
          <w:p w14:paraId="1B7DEF7C" w14:textId="77777777" w:rsidR="00EB603C" w:rsidRDefault="00000000">
            <w:r>
              <w:rPr>
                <w:b/>
                <w:bCs/>
                <w:color w:val="FFFFFF"/>
                <w:sz w:val="18"/>
                <w:szCs w:val="18"/>
              </w:rPr>
              <w:t>Adjacency list behaviour</w:t>
            </w:r>
          </w:p>
        </w:tc>
        <w:tc>
          <w:tcPr>
            <w:tcW w:w="3610" w:type="dxa"/>
            <w:shd w:val="clear" w:color="auto" w:fill="1F3864"/>
            <w:tcMar>
              <w:top w:w="80" w:type="dxa"/>
              <w:left w:w="100" w:type="dxa"/>
              <w:bottom w:w="80" w:type="dxa"/>
              <w:right w:w="100" w:type="dxa"/>
            </w:tcMar>
            <w:vAlign w:val="center"/>
          </w:tcPr>
          <w:p w14:paraId="49592E8E" w14:textId="77777777" w:rsidR="00EB603C" w:rsidRDefault="00000000">
            <w:r>
              <w:rPr>
                <w:b/>
                <w:bCs/>
                <w:color w:val="FFFFFF"/>
                <w:sz w:val="18"/>
                <w:szCs w:val="18"/>
              </w:rPr>
              <w:t>Adjacency matrix behaviour</w:t>
            </w:r>
          </w:p>
        </w:tc>
      </w:tr>
      <w:tr w:rsidR="00EB603C" w14:paraId="33E1A430" w14:textId="77777777">
        <w:tc>
          <w:tcPr>
            <w:tcW w:w="1805" w:type="dxa"/>
            <w:shd w:val="clear" w:color="auto" w:fill="FFFFFF"/>
            <w:tcMar>
              <w:top w:w="60" w:type="dxa"/>
              <w:left w:w="100" w:type="dxa"/>
              <w:bottom w:w="60" w:type="dxa"/>
              <w:right w:w="100" w:type="dxa"/>
            </w:tcMar>
            <w:vAlign w:val="center"/>
          </w:tcPr>
          <w:p w14:paraId="46F42750" w14:textId="77777777" w:rsidR="00EB603C" w:rsidRDefault="00000000">
            <w:pPr>
              <w:spacing w:line="250" w:lineRule="auto"/>
            </w:pPr>
            <w:r>
              <w:rPr>
                <w:sz w:val="18"/>
                <w:szCs w:val="18"/>
              </w:rPr>
              <w:t>Undirected</w:t>
            </w:r>
          </w:p>
        </w:tc>
        <w:tc>
          <w:tcPr>
            <w:tcW w:w="3610" w:type="dxa"/>
            <w:shd w:val="clear" w:color="auto" w:fill="FFFFFF"/>
            <w:tcMar>
              <w:top w:w="60" w:type="dxa"/>
              <w:left w:w="100" w:type="dxa"/>
              <w:bottom w:w="60" w:type="dxa"/>
              <w:right w:w="100" w:type="dxa"/>
            </w:tcMar>
            <w:vAlign w:val="center"/>
          </w:tcPr>
          <w:p w14:paraId="1F9508CC" w14:textId="77777777" w:rsidR="00EB603C" w:rsidRDefault="00000000">
            <w:pPr>
              <w:spacing w:line="250" w:lineRule="auto"/>
            </w:pPr>
            <w:r>
              <w:rPr>
                <w:sz w:val="18"/>
                <w:szCs w:val="18"/>
              </w:rPr>
              <w:t>add_edge(u,v) inserts Edge(u→v) and Edge(v→u)</w:t>
            </w:r>
          </w:p>
        </w:tc>
        <w:tc>
          <w:tcPr>
            <w:tcW w:w="3610" w:type="dxa"/>
            <w:shd w:val="clear" w:color="auto" w:fill="FFFFFF"/>
            <w:tcMar>
              <w:top w:w="60" w:type="dxa"/>
              <w:left w:w="100" w:type="dxa"/>
              <w:bottom w:w="60" w:type="dxa"/>
              <w:right w:w="100" w:type="dxa"/>
            </w:tcMar>
            <w:vAlign w:val="center"/>
          </w:tcPr>
          <w:p w14:paraId="337F40B1" w14:textId="77777777" w:rsidR="00EB603C" w:rsidRDefault="00000000">
            <w:pPr>
              <w:spacing w:line="250" w:lineRule="auto"/>
            </w:pPr>
            <w:r>
              <w:rPr>
                <w:sz w:val="18"/>
                <w:szCs w:val="18"/>
              </w:rPr>
              <w:t>matrix[u][v] and matrix[v][u] are both set</w:t>
            </w:r>
          </w:p>
        </w:tc>
      </w:tr>
      <w:tr w:rsidR="00EB603C" w14:paraId="1F66D5E3" w14:textId="77777777">
        <w:tc>
          <w:tcPr>
            <w:tcW w:w="1805" w:type="dxa"/>
            <w:shd w:val="clear" w:color="auto" w:fill="EEF1F7"/>
            <w:tcMar>
              <w:top w:w="60" w:type="dxa"/>
              <w:left w:w="100" w:type="dxa"/>
              <w:bottom w:w="60" w:type="dxa"/>
              <w:right w:w="100" w:type="dxa"/>
            </w:tcMar>
            <w:vAlign w:val="center"/>
          </w:tcPr>
          <w:p w14:paraId="72648FC3" w14:textId="77777777" w:rsidR="00EB603C" w:rsidRDefault="00000000">
            <w:pPr>
              <w:spacing w:line="250" w:lineRule="auto"/>
            </w:pPr>
            <w:r>
              <w:rPr>
                <w:sz w:val="18"/>
                <w:szCs w:val="18"/>
              </w:rPr>
              <w:t>Directed</w:t>
            </w:r>
          </w:p>
        </w:tc>
        <w:tc>
          <w:tcPr>
            <w:tcW w:w="3610" w:type="dxa"/>
            <w:shd w:val="clear" w:color="auto" w:fill="EEF1F7"/>
            <w:tcMar>
              <w:top w:w="60" w:type="dxa"/>
              <w:left w:w="100" w:type="dxa"/>
              <w:bottom w:w="60" w:type="dxa"/>
              <w:right w:w="100" w:type="dxa"/>
            </w:tcMar>
            <w:vAlign w:val="center"/>
          </w:tcPr>
          <w:p w14:paraId="16EC333D" w14:textId="77777777" w:rsidR="00EB603C" w:rsidRDefault="00000000">
            <w:pPr>
              <w:spacing w:line="250" w:lineRule="auto"/>
            </w:pPr>
            <w:r>
              <w:rPr>
                <w:sz w:val="18"/>
                <w:szCs w:val="18"/>
              </w:rPr>
              <w:t>add_edge(u,v) inserts Edge(u→v) only</w:t>
            </w:r>
          </w:p>
        </w:tc>
        <w:tc>
          <w:tcPr>
            <w:tcW w:w="3610" w:type="dxa"/>
            <w:shd w:val="clear" w:color="auto" w:fill="EEF1F7"/>
            <w:tcMar>
              <w:top w:w="60" w:type="dxa"/>
              <w:left w:w="100" w:type="dxa"/>
              <w:bottom w:w="60" w:type="dxa"/>
              <w:right w:w="100" w:type="dxa"/>
            </w:tcMar>
            <w:vAlign w:val="center"/>
          </w:tcPr>
          <w:p w14:paraId="7E766753" w14:textId="77777777" w:rsidR="00EB603C" w:rsidRDefault="00000000">
            <w:pPr>
              <w:spacing w:line="250" w:lineRule="auto"/>
            </w:pPr>
            <w:r>
              <w:rPr>
                <w:sz w:val="18"/>
                <w:szCs w:val="18"/>
              </w:rPr>
              <w:t>Only matrix[u][v] is set</w:t>
            </w:r>
          </w:p>
        </w:tc>
      </w:tr>
      <w:tr w:rsidR="00EB603C" w14:paraId="692A3788" w14:textId="77777777">
        <w:tc>
          <w:tcPr>
            <w:tcW w:w="1805" w:type="dxa"/>
            <w:shd w:val="clear" w:color="auto" w:fill="FFFFFF"/>
            <w:tcMar>
              <w:top w:w="60" w:type="dxa"/>
              <w:left w:w="100" w:type="dxa"/>
              <w:bottom w:w="60" w:type="dxa"/>
              <w:right w:w="100" w:type="dxa"/>
            </w:tcMar>
            <w:vAlign w:val="center"/>
          </w:tcPr>
          <w:p w14:paraId="47282D52" w14:textId="77777777" w:rsidR="00EB603C" w:rsidRDefault="00000000">
            <w:pPr>
              <w:spacing w:line="250" w:lineRule="auto"/>
            </w:pPr>
            <w:r>
              <w:rPr>
                <w:sz w:val="18"/>
                <w:szCs w:val="18"/>
              </w:rPr>
              <w:t>Weighted</w:t>
            </w:r>
          </w:p>
        </w:tc>
        <w:tc>
          <w:tcPr>
            <w:tcW w:w="3610" w:type="dxa"/>
            <w:shd w:val="clear" w:color="auto" w:fill="FFFFFF"/>
            <w:tcMar>
              <w:top w:w="60" w:type="dxa"/>
              <w:left w:w="100" w:type="dxa"/>
              <w:bottom w:w="60" w:type="dxa"/>
              <w:right w:w="100" w:type="dxa"/>
            </w:tcMar>
            <w:vAlign w:val="center"/>
          </w:tcPr>
          <w:p w14:paraId="6B5F840B" w14:textId="77777777" w:rsidR="00EB603C" w:rsidRDefault="00000000">
            <w:pPr>
              <w:spacing w:line="250" w:lineRule="auto"/>
            </w:pPr>
            <w:r>
              <w:rPr>
                <w:sz w:val="18"/>
                <w:szCs w:val="18"/>
              </w:rPr>
              <w:t>Edge.weight stores a float</w:t>
            </w:r>
          </w:p>
        </w:tc>
        <w:tc>
          <w:tcPr>
            <w:tcW w:w="3610" w:type="dxa"/>
            <w:shd w:val="clear" w:color="auto" w:fill="FFFFFF"/>
            <w:tcMar>
              <w:top w:w="60" w:type="dxa"/>
              <w:left w:w="100" w:type="dxa"/>
              <w:bottom w:w="60" w:type="dxa"/>
              <w:right w:w="100" w:type="dxa"/>
            </w:tcMar>
            <w:vAlign w:val="center"/>
          </w:tcPr>
          <w:p w14:paraId="4A59915B" w14:textId="77777777" w:rsidR="00EB603C" w:rsidRDefault="00000000">
            <w:pPr>
              <w:spacing w:line="250" w:lineRule="auto"/>
            </w:pPr>
            <w:r>
              <w:rPr>
                <w:sz w:val="18"/>
                <w:szCs w:val="18"/>
              </w:rPr>
              <w:t>The cell stores the float weight</w:t>
            </w:r>
          </w:p>
        </w:tc>
      </w:tr>
      <w:tr w:rsidR="00EB603C" w14:paraId="68B52AA0" w14:textId="77777777">
        <w:tc>
          <w:tcPr>
            <w:tcW w:w="1805" w:type="dxa"/>
            <w:shd w:val="clear" w:color="auto" w:fill="EEF1F7"/>
            <w:tcMar>
              <w:top w:w="60" w:type="dxa"/>
              <w:left w:w="100" w:type="dxa"/>
              <w:bottom w:w="60" w:type="dxa"/>
              <w:right w:w="100" w:type="dxa"/>
            </w:tcMar>
            <w:vAlign w:val="center"/>
          </w:tcPr>
          <w:p w14:paraId="13A156B1" w14:textId="77777777" w:rsidR="00EB603C" w:rsidRDefault="00000000">
            <w:pPr>
              <w:spacing w:line="250" w:lineRule="auto"/>
            </w:pPr>
            <w:r>
              <w:rPr>
                <w:sz w:val="18"/>
                <w:szCs w:val="18"/>
              </w:rPr>
              <w:t>Unweighted</w:t>
            </w:r>
          </w:p>
        </w:tc>
        <w:tc>
          <w:tcPr>
            <w:tcW w:w="3610" w:type="dxa"/>
            <w:shd w:val="clear" w:color="auto" w:fill="EEF1F7"/>
            <w:tcMar>
              <w:top w:w="60" w:type="dxa"/>
              <w:left w:w="100" w:type="dxa"/>
              <w:bottom w:w="60" w:type="dxa"/>
              <w:right w:w="100" w:type="dxa"/>
            </w:tcMar>
            <w:vAlign w:val="center"/>
          </w:tcPr>
          <w:p w14:paraId="2F878890" w14:textId="77777777" w:rsidR="00EB603C" w:rsidRDefault="00000000">
            <w:pPr>
              <w:spacing w:line="250" w:lineRule="auto"/>
            </w:pPr>
            <w:r>
              <w:rPr>
                <w:sz w:val="18"/>
                <w:szCs w:val="18"/>
              </w:rPr>
              <w:t>Edge.weight is None</w:t>
            </w:r>
          </w:p>
        </w:tc>
        <w:tc>
          <w:tcPr>
            <w:tcW w:w="3610" w:type="dxa"/>
            <w:shd w:val="clear" w:color="auto" w:fill="EEF1F7"/>
            <w:tcMar>
              <w:top w:w="60" w:type="dxa"/>
              <w:left w:w="100" w:type="dxa"/>
              <w:bottom w:w="60" w:type="dxa"/>
              <w:right w:w="100" w:type="dxa"/>
            </w:tcMar>
            <w:vAlign w:val="center"/>
          </w:tcPr>
          <w:p w14:paraId="7D8EC1FE" w14:textId="77777777" w:rsidR="00EB603C" w:rsidRDefault="00000000">
            <w:pPr>
              <w:spacing w:line="250" w:lineRule="auto"/>
            </w:pPr>
            <w:r>
              <w:rPr>
                <w:sz w:val="18"/>
                <w:szCs w:val="18"/>
              </w:rPr>
              <w:t>The cell stores 1 as a presence marker (distinct from None, which means no edge)</w:t>
            </w:r>
          </w:p>
        </w:tc>
      </w:tr>
    </w:tbl>
    <w:p w14:paraId="093137FC" w14:textId="77777777" w:rsidR="00EB603C" w:rsidRDefault="00EB603C">
      <w:pPr>
        <w:spacing w:after="200"/>
      </w:pPr>
    </w:p>
    <w:p w14:paraId="403D7BB0" w14:textId="77777777" w:rsidR="00EB603C" w:rsidRDefault="00000000">
      <w:pPr>
        <w:spacing w:after="160" w:line="300" w:lineRule="auto"/>
      </w:pPr>
      <w:r>
        <w:t>This distinction is handled entirely inside the two concrete classes; the Graph interface and every algorithm built on top of it stay identical regardless of directedness or weighting.</w:t>
      </w:r>
    </w:p>
    <w:p w14:paraId="11BEF12C" w14:textId="77777777" w:rsidR="00EB603C" w:rsidRDefault="00000000">
      <w:pPr>
        <w:pStyle w:val="Heading2"/>
        <w:spacing w:before="320" w:after="140"/>
      </w:pPr>
      <w:bookmarkStart w:id="22" w:name="_Toc23"/>
      <w:r>
        <w:lastRenderedPageBreak/>
        <w:t>7.4 Representation Trade-offs</w:t>
      </w:r>
      <w:bookmarkEnd w:id="22"/>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206"/>
        <w:gridCol w:w="3410"/>
        <w:gridCol w:w="3410"/>
      </w:tblGrid>
      <w:tr w:rsidR="00EB603C" w14:paraId="7796A37D" w14:textId="77777777">
        <w:trPr>
          <w:tblHeader/>
        </w:trPr>
        <w:tc>
          <w:tcPr>
            <w:tcW w:w="2206" w:type="dxa"/>
            <w:shd w:val="clear" w:color="auto" w:fill="1F3864"/>
            <w:tcMar>
              <w:top w:w="80" w:type="dxa"/>
              <w:left w:w="100" w:type="dxa"/>
              <w:bottom w:w="80" w:type="dxa"/>
              <w:right w:w="100" w:type="dxa"/>
            </w:tcMar>
            <w:vAlign w:val="center"/>
          </w:tcPr>
          <w:p w14:paraId="6536DD7A" w14:textId="77777777" w:rsidR="00EB603C" w:rsidRDefault="00000000">
            <w:r>
              <w:rPr>
                <w:b/>
                <w:bCs/>
                <w:color w:val="FFFFFF"/>
                <w:sz w:val="18"/>
                <w:szCs w:val="18"/>
              </w:rPr>
              <w:t>Aspect</w:t>
            </w:r>
          </w:p>
        </w:tc>
        <w:tc>
          <w:tcPr>
            <w:tcW w:w="3410" w:type="dxa"/>
            <w:shd w:val="clear" w:color="auto" w:fill="1F3864"/>
            <w:tcMar>
              <w:top w:w="80" w:type="dxa"/>
              <w:left w:w="100" w:type="dxa"/>
              <w:bottom w:w="80" w:type="dxa"/>
              <w:right w:w="100" w:type="dxa"/>
            </w:tcMar>
            <w:vAlign w:val="center"/>
          </w:tcPr>
          <w:p w14:paraId="04DB8FE1" w14:textId="77777777" w:rsidR="00EB603C" w:rsidRDefault="00000000">
            <w:r>
              <w:rPr>
                <w:b/>
                <w:bCs/>
                <w:color w:val="FFFFFF"/>
                <w:sz w:val="18"/>
                <w:szCs w:val="18"/>
              </w:rPr>
              <w:t>Adjacency list</w:t>
            </w:r>
          </w:p>
        </w:tc>
        <w:tc>
          <w:tcPr>
            <w:tcW w:w="3410" w:type="dxa"/>
            <w:shd w:val="clear" w:color="auto" w:fill="1F3864"/>
            <w:tcMar>
              <w:top w:w="80" w:type="dxa"/>
              <w:left w:w="100" w:type="dxa"/>
              <w:bottom w:w="80" w:type="dxa"/>
              <w:right w:w="100" w:type="dxa"/>
            </w:tcMar>
            <w:vAlign w:val="center"/>
          </w:tcPr>
          <w:p w14:paraId="762B5632" w14:textId="77777777" w:rsidR="00EB603C" w:rsidRDefault="00000000">
            <w:r>
              <w:rPr>
                <w:b/>
                <w:bCs/>
                <w:color w:val="FFFFFF"/>
                <w:sz w:val="18"/>
                <w:szCs w:val="18"/>
              </w:rPr>
              <w:t>Adjacency matrix</w:t>
            </w:r>
          </w:p>
        </w:tc>
      </w:tr>
      <w:tr w:rsidR="00EB603C" w14:paraId="4BE95507" w14:textId="77777777">
        <w:tc>
          <w:tcPr>
            <w:tcW w:w="2206" w:type="dxa"/>
            <w:shd w:val="clear" w:color="auto" w:fill="FFFFFF"/>
            <w:tcMar>
              <w:top w:w="60" w:type="dxa"/>
              <w:left w:w="100" w:type="dxa"/>
              <w:bottom w:w="60" w:type="dxa"/>
              <w:right w:w="100" w:type="dxa"/>
            </w:tcMar>
            <w:vAlign w:val="center"/>
          </w:tcPr>
          <w:p w14:paraId="690ADED4" w14:textId="77777777" w:rsidR="00EB603C" w:rsidRDefault="00000000">
            <w:pPr>
              <w:spacing w:line="250" w:lineRule="auto"/>
            </w:pPr>
            <w:r>
              <w:rPr>
                <w:sz w:val="18"/>
                <w:szCs w:val="18"/>
              </w:rPr>
              <w:t>Space</w:t>
            </w:r>
          </w:p>
        </w:tc>
        <w:tc>
          <w:tcPr>
            <w:tcW w:w="3410" w:type="dxa"/>
            <w:shd w:val="clear" w:color="auto" w:fill="FFFFFF"/>
            <w:tcMar>
              <w:top w:w="60" w:type="dxa"/>
              <w:left w:w="100" w:type="dxa"/>
              <w:bottom w:w="60" w:type="dxa"/>
              <w:right w:w="100" w:type="dxa"/>
            </w:tcMar>
            <w:vAlign w:val="center"/>
          </w:tcPr>
          <w:p w14:paraId="611364EC" w14:textId="77777777" w:rsidR="00EB603C" w:rsidRDefault="00000000">
            <w:pPr>
              <w:spacing w:line="250" w:lineRule="auto"/>
            </w:pPr>
            <w:r>
              <w:rPr>
                <w:sz w:val="18"/>
                <w:szCs w:val="18"/>
              </w:rPr>
              <w:t>O(V + E) — sparse-friendly</w:t>
            </w:r>
          </w:p>
        </w:tc>
        <w:tc>
          <w:tcPr>
            <w:tcW w:w="3410" w:type="dxa"/>
            <w:shd w:val="clear" w:color="auto" w:fill="FFFFFF"/>
            <w:tcMar>
              <w:top w:w="60" w:type="dxa"/>
              <w:left w:w="100" w:type="dxa"/>
              <w:bottom w:w="60" w:type="dxa"/>
              <w:right w:w="100" w:type="dxa"/>
            </w:tcMar>
            <w:vAlign w:val="center"/>
          </w:tcPr>
          <w:p w14:paraId="40139FE1" w14:textId="77777777" w:rsidR="00EB603C" w:rsidRDefault="00000000">
            <w:pPr>
              <w:spacing w:line="250" w:lineRule="auto"/>
            </w:pPr>
            <w:r>
              <w:rPr>
                <w:sz w:val="18"/>
                <w:szCs w:val="18"/>
              </w:rPr>
              <w:t>O(V²) — always</w:t>
            </w:r>
          </w:p>
        </w:tc>
      </w:tr>
      <w:tr w:rsidR="00EB603C" w14:paraId="5F1EF3BD" w14:textId="77777777">
        <w:tc>
          <w:tcPr>
            <w:tcW w:w="2206" w:type="dxa"/>
            <w:shd w:val="clear" w:color="auto" w:fill="EEF1F7"/>
            <w:tcMar>
              <w:top w:w="60" w:type="dxa"/>
              <w:left w:w="100" w:type="dxa"/>
              <w:bottom w:w="60" w:type="dxa"/>
              <w:right w:w="100" w:type="dxa"/>
            </w:tcMar>
            <w:vAlign w:val="center"/>
          </w:tcPr>
          <w:p w14:paraId="516FC2A9" w14:textId="77777777" w:rsidR="00EB603C" w:rsidRDefault="00000000">
            <w:pPr>
              <w:spacing w:line="250" w:lineRule="auto"/>
            </w:pPr>
            <w:r>
              <w:rPr>
                <w:sz w:val="18"/>
                <w:szCs w:val="18"/>
              </w:rPr>
              <w:t>has_edge(u, v)</w:t>
            </w:r>
          </w:p>
        </w:tc>
        <w:tc>
          <w:tcPr>
            <w:tcW w:w="3410" w:type="dxa"/>
            <w:shd w:val="clear" w:color="auto" w:fill="EEF1F7"/>
            <w:tcMar>
              <w:top w:w="60" w:type="dxa"/>
              <w:left w:w="100" w:type="dxa"/>
              <w:bottom w:w="60" w:type="dxa"/>
              <w:right w:w="100" w:type="dxa"/>
            </w:tcMar>
            <w:vAlign w:val="center"/>
          </w:tcPr>
          <w:p w14:paraId="478BB46C" w14:textId="77777777" w:rsidR="00EB603C" w:rsidRDefault="00000000">
            <w:pPr>
              <w:spacing w:line="250" w:lineRule="auto"/>
            </w:pPr>
            <w:r>
              <w:rPr>
                <w:sz w:val="18"/>
                <w:szCs w:val="18"/>
              </w:rPr>
              <w:t>O(degree(u))</w:t>
            </w:r>
          </w:p>
        </w:tc>
        <w:tc>
          <w:tcPr>
            <w:tcW w:w="3410" w:type="dxa"/>
            <w:shd w:val="clear" w:color="auto" w:fill="EEF1F7"/>
            <w:tcMar>
              <w:top w:w="60" w:type="dxa"/>
              <w:left w:w="100" w:type="dxa"/>
              <w:bottom w:w="60" w:type="dxa"/>
              <w:right w:w="100" w:type="dxa"/>
            </w:tcMar>
            <w:vAlign w:val="center"/>
          </w:tcPr>
          <w:p w14:paraId="559563B5" w14:textId="77777777" w:rsidR="00EB603C" w:rsidRDefault="00000000">
            <w:pPr>
              <w:spacing w:line="250" w:lineRule="auto"/>
            </w:pPr>
            <w:r>
              <w:rPr>
                <w:sz w:val="18"/>
                <w:szCs w:val="18"/>
              </w:rPr>
              <w:t>O(1)</w:t>
            </w:r>
          </w:p>
        </w:tc>
      </w:tr>
      <w:tr w:rsidR="00EB603C" w14:paraId="70C73870" w14:textId="77777777">
        <w:tc>
          <w:tcPr>
            <w:tcW w:w="2206" w:type="dxa"/>
            <w:shd w:val="clear" w:color="auto" w:fill="FFFFFF"/>
            <w:tcMar>
              <w:top w:w="60" w:type="dxa"/>
              <w:left w:w="100" w:type="dxa"/>
              <w:bottom w:w="60" w:type="dxa"/>
              <w:right w:w="100" w:type="dxa"/>
            </w:tcMar>
            <w:vAlign w:val="center"/>
          </w:tcPr>
          <w:p w14:paraId="41798376" w14:textId="77777777" w:rsidR="00EB603C" w:rsidRDefault="00000000">
            <w:pPr>
              <w:spacing w:line="250" w:lineRule="auto"/>
            </w:pPr>
            <w:r>
              <w:rPr>
                <w:sz w:val="18"/>
                <w:szCs w:val="18"/>
              </w:rPr>
              <w:t>neighbours(v)</w:t>
            </w:r>
          </w:p>
        </w:tc>
        <w:tc>
          <w:tcPr>
            <w:tcW w:w="3410" w:type="dxa"/>
            <w:shd w:val="clear" w:color="auto" w:fill="FFFFFF"/>
            <w:tcMar>
              <w:top w:w="60" w:type="dxa"/>
              <w:left w:w="100" w:type="dxa"/>
              <w:bottom w:w="60" w:type="dxa"/>
              <w:right w:w="100" w:type="dxa"/>
            </w:tcMar>
            <w:vAlign w:val="center"/>
          </w:tcPr>
          <w:p w14:paraId="6DB50B9F" w14:textId="77777777" w:rsidR="00EB603C" w:rsidRDefault="00000000">
            <w:pPr>
              <w:spacing w:line="250" w:lineRule="auto"/>
            </w:pPr>
            <w:r>
              <w:rPr>
                <w:sz w:val="18"/>
                <w:szCs w:val="18"/>
              </w:rPr>
              <w:t>O(degree(v))</w:t>
            </w:r>
          </w:p>
        </w:tc>
        <w:tc>
          <w:tcPr>
            <w:tcW w:w="3410" w:type="dxa"/>
            <w:shd w:val="clear" w:color="auto" w:fill="FFFFFF"/>
            <w:tcMar>
              <w:top w:w="60" w:type="dxa"/>
              <w:left w:w="100" w:type="dxa"/>
              <w:bottom w:w="60" w:type="dxa"/>
              <w:right w:w="100" w:type="dxa"/>
            </w:tcMar>
            <w:vAlign w:val="center"/>
          </w:tcPr>
          <w:p w14:paraId="558BD716" w14:textId="77777777" w:rsidR="00EB603C" w:rsidRDefault="00000000">
            <w:pPr>
              <w:spacing w:line="250" w:lineRule="auto"/>
            </w:pPr>
            <w:r>
              <w:rPr>
                <w:sz w:val="18"/>
                <w:szCs w:val="18"/>
              </w:rPr>
              <w:t>O(V)</w:t>
            </w:r>
          </w:p>
        </w:tc>
      </w:tr>
      <w:tr w:rsidR="00EB603C" w14:paraId="51648A0C" w14:textId="77777777">
        <w:tc>
          <w:tcPr>
            <w:tcW w:w="2206" w:type="dxa"/>
            <w:shd w:val="clear" w:color="auto" w:fill="EEF1F7"/>
            <w:tcMar>
              <w:top w:w="60" w:type="dxa"/>
              <w:left w:w="100" w:type="dxa"/>
              <w:bottom w:w="60" w:type="dxa"/>
              <w:right w:w="100" w:type="dxa"/>
            </w:tcMar>
            <w:vAlign w:val="center"/>
          </w:tcPr>
          <w:p w14:paraId="25CD0B8A" w14:textId="77777777" w:rsidR="00EB603C" w:rsidRDefault="00000000">
            <w:pPr>
              <w:spacing w:line="250" w:lineRule="auto"/>
            </w:pPr>
            <w:r>
              <w:rPr>
                <w:sz w:val="18"/>
                <w:szCs w:val="18"/>
              </w:rPr>
              <w:t>Best suited to</w:t>
            </w:r>
          </w:p>
        </w:tc>
        <w:tc>
          <w:tcPr>
            <w:tcW w:w="3410" w:type="dxa"/>
            <w:shd w:val="clear" w:color="auto" w:fill="EEF1F7"/>
            <w:tcMar>
              <w:top w:w="60" w:type="dxa"/>
              <w:left w:w="100" w:type="dxa"/>
              <w:bottom w:w="60" w:type="dxa"/>
              <w:right w:w="100" w:type="dxa"/>
            </w:tcMar>
            <w:vAlign w:val="center"/>
          </w:tcPr>
          <w:p w14:paraId="46406182" w14:textId="77777777" w:rsidR="00EB603C" w:rsidRDefault="00000000">
            <w:pPr>
              <w:spacing w:line="250" w:lineRule="auto"/>
            </w:pPr>
            <w:r>
              <w:rPr>
                <w:sz w:val="18"/>
                <w:szCs w:val="18"/>
              </w:rPr>
              <w:t>Sparse graphs, traversal-heavy workloads</w:t>
            </w:r>
          </w:p>
        </w:tc>
        <w:tc>
          <w:tcPr>
            <w:tcW w:w="3410" w:type="dxa"/>
            <w:shd w:val="clear" w:color="auto" w:fill="EEF1F7"/>
            <w:tcMar>
              <w:top w:w="60" w:type="dxa"/>
              <w:left w:w="100" w:type="dxa"/>
              <w:bottom w:w="60" w:type="dxa"/>
              <w:right w:w="100" w:type="dxa"/>
            </w:tcMar>
            <w:vAlign w:val="center"/>
          </w:tcPr>
          <w:p w14:paraId="2EE990CB" w14:textId="77777777" w:rsidR="00EB603C" w:rsidRDefault="00000000">
            <w:pPr>
              <w:spacing w:line="250" w:lineRule="auto"/>
            </w:pPr>
            <w:r>
              <w:rPr>
                <w:sz w:val="18"/>
                <w:szCs w:val="18"/>
              </w:rPr>
              <w:t>Dense graphs, frequent edge lookups</w:t>
            </w:r>
          </w:p>
        </w:tc>
      </w:tr>
    </w:tbl>
    <w:p w14:paraId="1910C115" w14:textId="77777777" w:rsidR="00EB603C" w:rsidRDefault="00EB603C">
      <w:pPr>
        <w:spacing w:after="200"/>
      </w:pPr>
    </w:p>
    <w:p w14:paraId="32CC0A7C" w14:textId="77777777" w:rsidR="00EB603C" w:rsidRDefault="00000000">
      <w:pPr>
        <w:spacing w:after="160" w:line="300" w:lineRule="auto"/>
      </w:pPr>
      <w:r>
        <w:t>This directly answers the learning-outcome question of when a matrix is preferable to a list: a matrix earns its O(V²) space when the graph is genuinely dense, so little of that space is wasted, or when an algorithm needs repeated O(1) has_edge checks — for example Floyd–Warshall or triangle detection. For sparse graphs and for traversal-heavy workloads, which is the common case in this project, the adjacency list is the better default, which is why it is used unless a test specifically exercises the matrix.</w:t>
      </w:r>
    </w:p>
    <w:p w14:paraId="58BB184D" w14:textId="77777777" w:rsidR="00EB603C" w:rsidRDefault="00000000">
      <w:pPr>
        <w:pStyle w:val="Heading1"/>
        <w:pBdr>
          <w:bottom w:val="single" w:sz="6" w:space="6" w:color="B9C2D0"/>
        </w:pBdr>
        <w:spacing w:before="420" w:after="200"/>
      </w:pPr>
      <w:bookmarkStart w:id="23" w:name="_Toc24"/>
      <w:r>
        <w:t>8. Algorithm Design</w:t>
      </w:r>
      <w:bookmarkEnd w:id="23"/>
    </w:p>
    <w:p w14:paraId="1CA03956" w14:textId="77777777" w:rsidR="00EB603C" w:rsidRDefault="00000000">
      <w:pPr>
        <w:spacing w:after="160" w:line="300" w:lineRule="auto"/>
      </w:pPr>
      <w:r>
        <w:t>Every algorithm below is implemented against the Graph interface only — none of them cast to a concrete representation class or read a private field. This is the specific principle the project guidelines describe as separating representation from traversal.</w:t>
      </w:r>
    </w:p>
    <w:p w14:paraId="49C45948" w14:textId="77777777" w:rsidR="00EB603C" w:rsidRDefault="00000000">
      <w:pPr>
        <w:pStyle w:val="Heading2"/>
        <w:spacing w:before="320" w:after="140"/>
      </w:pPr>
      <w:bookmarkStart w:id="24" w:name="_Toc25"/>
      <w:r>
        <w:t>8.1 Breadth-First Search</w:t>
      </w:r>
      <w:bookmarkEnd w:id="24"/>
    </w:p>
    <w:p w14:paraId="0CA1EC1C" w14:textId="77777777" w:rsidR="00EB603C" w:rsidRDefault="00000000">
      <w:pPr>
        <w:spacing w:after="160" w:line="300" w:lineRule="auto"/>
      </w:pPr>
      <w:r>
        <w:t>BFS is implemented iteratively with a FIFO queue (Python's collections.deque), because BFS's correctness for shortest paths in an unweighted graph depends on strict FIFO ordering: the first time a vertex is dequeued, it has been reached by the fewest possible edges.</w:t>
      </w:r>
    </w:p>
    <w:p w14:paraId="3AEBB68E"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bfs(graph, start):</w:t>
      </w:r>
    </w:p>
    <w:p w14:paraId="7FC72AE4" w14:textId="77777777" w:rsidR="00EB603C" w:rsidRDefault="00000000">
      <w:pPr>
        <w:shd w:val="clear" w:color="auto" w:fill="F3F3F3"/>
        <w:ind w:left="200" w:right="200"/>
      </w:pPr>
      <w:r>
        <w:rPr>
          <w:rFonts w:ascii="Consolas" w:eastAsia="Consolas" w:hAnsi="Consolas" w:cs="Consolas"/>
          <w:color w:val="333333"/>
          <w:sz w:val="17"/>
          <w:szCs w:val="17"/>
        </w:rPr>
        <w:t xml:space="preserve">    visited = {start}</w:t>
      </w:r>
    </w:p>
    <w:p w14:paraId="16C56DB5" w14:textId="77777777" w:rsidR="00EB603C" w:rsidRDefault="00000000">
      <w:pPr>
        <w:shd w:val="clear" w:color="auto" w:fill="F3F3F3"/>
        <w:ind w:left="200" w:right="200"/>
      </w:pPr>
      <w:r>
        <w:rPr>
          <w:rFonts w:ascii="Consolas" w:eastAsia="Consolas" w:hAnsi="Consolas" w:cs="Consolas"/>
          <w:color w:val="333333"/>
          <w:sz w:val="17"/>
          <w:szCs w:val="17"/>
        </w:rPr>
        <w:t xml:space="preserve">    queue = deque([start])</w:t>
      </w:r>
    </w:p>
    <w:p w14:paraId="2F0E7C6A" w14:textId="77777777" w:rsidR="00EB603C" w:rsidRDefault="00000000">
      <w:pPr>
        <w:shd w:val="clear" w:color="auto" w:fill="F3F3F3"/>
        <w:ind w:left="200" w:right="200"/>
      </w:pPr>
      <w:r>
        <w:rPr>
          <w:rFonts w:ascii="Consolas" w:eastAsia="Consolas" w:hAnsi="Consolas" w:cs="Consolas"/>
          <w:color w:val="333333"/>
          <w:sz w:val="17"/>
          <w:szCs w:val="17"/>
        </w:rPr>
        <w:t xml:space="preserve">    order = []</w:t>
      </w:r>
    </w:p>
    <w:p w14:paraId="59C7C92B" w14:textId="77777777" w:rsidR="00EB603C" w:rsidRDefault="00000000">
      <w:pPr>
        <w:shd w:val="clear" w:color="auto" w:fill="F3F3F3"/>
        <w:ind w:left="200" w:right="200"/>
      </w:pPr>
      <w:r>
        <w:rPr>
          <w:rFonts w:ascii="Consolas" w:eastAsia="Consolas" w:hAnsi="Consolas" w:cs="Consolas"/>
          <w:color w:val="333333"/>
          <w:sz w:val="17"/>
          <w:szCs w:val="17"/>
        </w:rPr>
        <w:t xml:space="preserve">    while queue:</w:t>
      </w:r>
    </w:p>
    <w:p w14:paraId="607D6E94" w14:textId="77777777" w:rsidR="00EB603C" w:rsidRDefault="00000000">
      <w:pPr>
        <w:shd w:val="clear" w:color="auto" w:fill="F3F3F3"/>
        <w:ind w:left="200" w:right="200"/>
      </w:pPr>
      <w:r>
        <w:rPr>
          <w:rFonts w:ascii="Consolas" w:eastAsia="Consolas" w:hAnsi="Consolas" w:cs="Consolas"/>
          <w:color w:val="333333"/>
          <w:sz w:val="17"/>
          <w:szCs w:val="17"/>
        </w:rPr>
        <w:t xml:space="preserve">        v = queue.popleft()</w:t>
      </w:r>
    </w:p>
    <w:p w14:paraId="47081C8D" w14:textId="77777777" w:rsidR="00EB603C" w:rsidRDefault="00000000">
      <w:pPr>
        <w:shd w:val="clear" w:color="auto" w:fill="F3F3F3"/>
        <w:ind w:left="200" w:right="200"/>
      </w:pPr>
      <w:r>
        <w:rPr>
          <w:rFonts w:ascii="Consolas" w:eastAsia="Consolas" w:hAnsi="Consolas" w:cs="Consolas"/>
          <w:color w:val="333333"/>
          <w:sz w:val="17"/>
          <w:szCs w:val="17"/>
        </w:rPr>
        <w:t xml:space="preserve">        order.append(v)</w:t>
      </w:r>
    </w:p>
    <w:p w14:paraId="1D3C1F92"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2693EF6B" w14:textId="77777777" w:rsidR="00EB603C" w:rsidRDefault="00000000">
      <w:pPr>
        <w:shd w:val="clear" w:color="auto" w:fill="F3F3F3"/>
        <w:ind w:left="200" w:right="200"/>
      </w:pPr>
      <w:r>
        <w:rPr>
          <w:rFonts w:ascii="Consolas" w:eastAsia="Consolas" w:hAnsi="Consolas" w:cs="Consolas"/>
          <w:color w:val="333333"/>
          <w:sz w:val="17"/>
          <w:szCs w:val="17"/>
        </w:rPr>
        <w:t xml:space="preserve">            if nbr not in visited:</w:t>
      </w:r>
    </w:p>
    <w:p w14:paraId="1454AB5F" w14:textId="77777777" w:rsidR="00EB603C" w:rsidRDefault="00000000">
      <w:pPr>
        <w:shd w:val="clear" w:color="auto" w:fill="F3F3F3"/>
        <w:ind w:left="200" w:right="200"/>
      </w:pPr>
      <w:r>
        <w:rPr>
          <w:rFonts w:ascii="Consolas" w:eastAsia="Consolas" w:hAnsi="Consolas" w:cs="Consolas"/>
          <w:color w:val="333333"/>
          <w:sz w:val="17"/>
          <w:szCs w:val="17"/>
        </w:rPr>
        <w:t xml:space="preserve">                visited.add(nbr)</w:t>
      </w:r>
    </w:p>
    <w:p w14:paraId="0F3F2AA4" w14:textId="77777777" w:rsidR="00EB603C" w:rsidRDefault="00000000">
      <w:pPr>
        <w:shd w:val="clear" w:color="auto" w:fill="F3F3F3"/>
        <w:ind w:left="200" w:right="200"/>
      </w:pPr>
      <w:r>
        <w:rPr>
          <w:rFonts w:ascii="Consolas" w:eastAsia="Consolas" w:hAnsi="Consolas" w:cs="Consolas"/>
          <w:color w:val="333333"/>
          <w:sz w:val="17"/>
          <w:szCs w:val="17"/>
        </w:rPr>
        <w:t xml:space="preserve">                queue.append(nbr)</w:t>
      </w:r>
    </w:p>
    <w:p w14:paraId="055381DD"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AlgorithmResult('BFS', order, {'start': start})</w:t>
      </w:r>
    </w:p>
    <w:p w14:paraId="6FA9BC2C" w14:textId="77777777" w:rsidR="00EB603C" w:rsidRDefault="00000000">
      <w:pPr>
        <w:spacing w:after="160" w:line="300" w:lineRule="auto"/>
      </w:pPr>
      <w:r>
        <w:t>bfs(graph, start), shown above, traverses only the connected component that contains start; it does not visit vertices belonging to other components. Full coverage of a disconnected graph (FR-18) is provided by a separate entry point, bfs_all, which restarts the same traversal from every vertex not yet visited:</w:t>
      </w:r>
    </w:p>
    <w:p w14:paraId="5DA4C900" w14:textId="77777777" w:rsidR="00EB603C" w:rsidRDefault="00000000">
      <w:pPr>
        <w:shd w:val="clear" w:color="auto" w:fill="F3F3F3"/>
        <w:ind w:left="200" w:right="200"/>
      </w:pPr>
      <w:r>
        <w:rPr>
          <w:rFonts w:ascii="Consolas" w:eastAsia="Consolas" w:hAnsi="Consolas" w:cs="Consolas"/>
          <w:color w:val="333333"/>
          <w:sz w:val="17"/>
          <w:szCs w:val="17"/>
        </w:rPr>
        <w:t>def bfs_all(graph):</w:t>
      </w:r>
    </w:p>
    <w:p w14:paraId="5DA4C901" w14:textId="77777777" w:rsidR="00EB603C" w:rsidRDefault="00000000">
      <w:pPr>
        <w:shd w:val="clear" w:color="auto" w:fill="F3F3F3"/>
        <w:ind w:left="200" w:right="200"/>
      </w:pPr>
      <w:r>
        <w:rPr>
          <w:rFonts w:ascii="Consolas" w:eastAsia="Consolas" w:hAnsi="Consolas" w:cs="Consolas"/>
          <w:color w:val="333333"/>
          <w:sz w:val="17"/>
          <w:szCs w:val="17"/>
        </w:rPr>
        <w:t xml:space="preserve">    visited, order = set(), []</w:t>
      </w:r>
    </w:p>
    <w:p w14:paraId="5DA4C902" w14:textId="77777777" w:rsidR="00EB603C" w:rsidRDefault="00000000">
      <w:pPr>
        <w:shd w:val="clear" w:color="auto" w:fill="F3F3F3"/>
        <w:ind w:left="200" w:right="200"/>
      </w:pPr>
      <w:r>
        <w:rPr>
          <w:rFonts w:ascii="Consolas" w:eastAsia="Consolas" w:hAnsi="Consolas" w:cs="Consolas"/>
          <w:color w:val="333333"/>
          <w:sz w:val="17"/>
          <w:szCs w:val="17"/>
        </w:rPr>
        <w:t xml:space="preserve">    for v in graph.vertices:</w:t>
      </w:r>
    </w:p>
    <w:p w14:paraId="5DA4C903" w14:textId="77777777" w:rsidR="00EB603C" w:rsidRDefault="00000000">
      <w:pPr>
        <w:shd w:val="clear" w:color="auto" w:fill="F3F3F3"/>
        <w:ind w:left="200" w:right="200"/>
      </w:pPr>
      <w:r>
        <w:rPr>
          <w:rFonts w:ascii="Consolas" w:eastAsia="Consolas" w:hAnsi="Consolas" w:cs="Consolas"/>
          <w:color w:val="333333"/>
          <w:sz w:val="17"/>
          <w:szCs w:val="17"/>
        </w:rPr>
        <w:t xml:space="preserve">        if v not in visited:</w:t>
      </w:r>
    </w:p>
    <w:p w14:paraId="5DA4C904" w14:textId="77777777" w:rsidR="00EB603C" w:rsidRDefault="00000000">
      <w:pPr>
        <w:shd w:val="clear" w:color="auto" w:fill="F3F3F3"/>
        <w:ind w:left="200" w:right="200"/>
      </w:pPr>
      <w:r>
        <w:rPr>
          <w:rFonts w:ascii="Consolas" w:eastAsia="Consolas" w:hAnsi="Consolas" w:cs="Consolas"/>
          <w:color w:val="333333"/>
          <w:sz w:val="17"/>
          <w:szCs w:val="17"/>
        </w:rPr>
        <w:t xml:space="preserve">            component = bfs(graph, v).primary_output</w:t>
      </w:r>
    </w:p>
    <w:p w14:paraId="5DA4C905" w14:textId="77777777" w:rsidR="00EB603C" w:rsidRDefault="00000000">
      <w:pPr>
        <w:shd w:val="clear" w:color="auto" w:fill="F3F3F3"/>
        <w:ind w:left="200" w:right="200"/>
      </w:pPr>
      <w:r>
        <w:rPr>
          <w:rFonts w:ascii="Consolas" w:eastAsia="Consolas" w:hAnsi="Consolas" w:cs="Consolas"/>
          <w:color w:val="333333"/>
          <w:sz w:val="17"/>
          <w:szCs w:val="17"/>
        </w:rPr>
        <w:t xml:space="preserve">            order.extend(component); visited.update(component)</w:t>
      </w:r>
    </w:p>
    <w:p w14:paraId="5DA4C906" w14:textId="77777777" w:rsidR="00EB603C" w:rsidRDefault="00000000">
      <w:pPr>
        <w:shd w:val="clear" w:color="auto" w:fill="F3F3F3"/>
        <w:ind w:left="200" w:right="200"/>
      </w:pPr>
      <w:r>
        <w:rPr>
          <w:rFonts w:ascii="Consolas" w:eastAsia="Consolas" w:hAnsi="Consolas" w:cs="Consolas"/>
          <w:color w:val="333333"/>
          <w:sz w:val="17"/>
          <w:szCs w:val="17"/>
        </w:rPr>
        <w:lastRenderedPageBreak/>
        <w:t xml:space="preserve">    return AlgorithmResult('BFS_ALL', order, {})</w:t>
      </w:r>
    </w:p>
    <w:p w14:paraId="5DA4C907" w14:textId="77777777" w:rsidR="00EB603C" w:rsidRDefault="00000000">
      <w:pPr>
        <w:spacing w:line="250" w:lineRule="auto"/>
      </w:pPr>
      <w:r>
        <w:t>The distinction between BFS(start), restricted to one component, and BFS_ALL, covering the whole graph, is a team decision rather than something the guidelines specify directly, and it is applied consistently to DFS (Section 8.2).</w:t>
      </w:r>
    </w:p>
    <w:p w14:paraId="5DA4C95C" w14:textId="77777777" w:rsidR="00EB603C" w:rsidRDefault="00000000">
      <w:pPr>
        <w:pStyle w:val="Heading2"/>
        <w:spacing w:before="320" w:after="140"/>
      </w:pPr>
      <w:bookmarkStart w:id="25" w:name="_Toc26"/>
      <w:r>
        <w:t>8.2 Depth-First Search</w:t>
      </w:r>
      <w:bookmarkEnd w:id="25"/>
    </w:p>
    <w:p w14:paraId="15CDC57C" w14:textId="77777777" w:rsidR="00EB603C" w:rsidRDefault="00000000">
      <w:pPr>
        <w:spacing w:after="160" w:line="300" w:lineRule="auto"/>
      </w:pPr>
      <w:r>
        <w:t>DFS is implemented recursively, using the call stack as the implicit LIFO stack, with an explicit-stack version documented as an acceptable alternative. The two versions can differ slightly in visit order when neighbours are pushed in reverse, which is expected and not treated as a bug.</w:t>
      </w:r>
    </w:p>
    <w:p w14:paraId="121DF194"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dfs(graph, start):</w:t>
      </w:r>
    </w:p>
    <w:p w14:paraId="21C971D7" w14:textId="77777777" w:rsidR="00EB603C" w:rsidRDefault="00000000">
      <w:pPr>
        <w:shd w:val="clear" w:color="auto" w:fill="F3F3F3"/>
        <w:ind w:left="200" w:right="200"/>
      </w:pPr>
      <w:r>
        <w:rPr>
          <w:rFonts w:ascii="Consolas" w:eastAsia="Consolas" w:hAnsi="Consolas" w:cs="Consolas"/>
          <w:color w:val="333333"/>
          <w:sz w:val="17"/>
          <w:szCs w:val="17"/>
        </w:rPr>
        <w:t xml:space="preserve">    visited, order = set(), []</w:t>
      </w:r>
    </w:p>
    <w:p w14:paraId="48210BFD" w14:textId="77777777" w:rsidR="00EB603C" w:rsidRDefault="00000000">
      <w:pPr>
        <w:shd w:val="clear" w:color="auto" w:fill="F3F3F3"/>
        <w:ind w:left="200" w:right="200"/>
      </w:pPr>
      <w:r>
        <w:rPr>
          <w:rFonts w:ascii="Consolas" w:eastAsia="Consolas" w:hAnsi="Consolas" w:cs="Consolas"/>
          <w:color w:val="333333"/>
          <w:sz w:val="17"/>
          <w:szCs w:val="17"/>
        </w:rPr>
        <w:t xml:space="preserve">    def _visit(v):</w:t>
      </w:r>
    </w:p>
    <w:p w14:paraId="36D5BC4E" w14:textId="77777777" w:rsidR="00EB603C" w:rsidRDefault="00000000">
      <w:pPr>
        <w:shd w:val="clear" w:color="auto" w:fill="F3F3F3"/>
        <w:ind w:left="200" w:right="200"/>
      </w:pPr>
      <w:r>
        <w:rPr>
          <w:rFonts w:ascii="Consolas" w:eastAsia="Consolas" w:hAnsi="Consolas" w:cs="Consolas"/>
          <w:color w:val="333333"/>
          <w:sz w:val="17"/>
          <w:szCs w:val="17"/>
        </w:rPr>
        <w:t xml:space="preserve">        visited.add(v)</w:t>
      </w:r>
    </w:p>
    <w:p w14:paraId="40A5DC8B" w14:textId="77777777" w:rsidR="00EB603C" w:rsidRDefault="00000000">
      <w:pPr>
        <w:shd w:val="clear" w:color="auto" w:fill="F3F3F3"/>
        <w:ind w:left="200" w:right="200"/>
      </w:pPr>
      <w:r>
        <w:rPr>
          <w:rFonts w:ascii="Consolas" w:eastAsia="Consolas" w:hAnsi="Consolas" w:cs="Consolas"/>
          <w:color w:val="333333"/>
          <w:sz w:val="17"/>
          <w:szCs w:val="17"/>
        </w:rPr>
        <w:t xml:space="preserve">        order.append(v)</w:t>
      </w:r>
    </w:p>
    <w:p w14:paraId="360AA307"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511D17E9" w14:textId="77777777" w:rsidR="00EB603C" w:rsidRDefault="00000000">
      <w:pPr>
        <w:shd w:val="clear" w:color="auto" w:fill="F3F3F3"/>
        <w:ind w:left="200" w:right="200"/>
      </w:pPr>
      <w:r>
        <w:rPr>
          <w:rFonts w:ascii="Consolas" w:eastAsia="Consolas" w:hAnsi="Consolas" w:cs="Consolas"/>
          <w:color w:val="333333"/>
          <w:sz w:val="17"/>
          <w:szCs w:val="17"/>
        </w:rPr>
        <w:t xml:space="preserve">            if nbr not in visited:</w:t>
      </w:r>
    </w:p>
    <w:p w14:paraId="642B33B6" w14:textId="77777777" w:rsidR="00EB603C" w:rsidRDefault="00000000">
      <w:pPr>
        <w:shd w:val="clear" w:color="auto" w:fill="F3F3F3"/>
        <w:ind w:left="200" w:right="200"/>
      </w:pPr>
      <w:r>
        <w:rPr>
          <w:rFonts w:ascii="Consolas" w:eastAsia="Consolas" w:hAnsi="Consolas" w:cs="Consolas"/>
          <w:color w:val="333333"/>
          <w:sz w:val="17"/>
          <w:szCs w:val="17"/>
        </w:rPr>
        <w:t xml:space="preserve">                _visit(nbr)</w:t>
      </w:r>
    </w:p>
    <w:p w14:paraId="686BC6CC" w14:textId="77777777" w:rsidR="00EB603C" w:rsidRDefault="00000000">
      <w:pPr>
        <w:shd w:val="clear" w:color="auto" w:fill="F3F3F3"/>
        <w:ind w:left="200" w:right="200"/>
      </w:pPr>
      <w:r>
        <w:rPr>
          <w:rFonts w:ascii="Consolas" w:eastAsia="Consolas" w:hAnsi="Consolas" w:cs="Consolas"/>
          <w:color w:val="333333"/>
          <w:sz w:val="17"/>
          <w:szCs w:val="17"/>
        </w:rPr>
        <w:t xml:space="preserve">    _visit(start)</w:t>
      </w:r>
    </w:p>
    <w:p w14:paraId="09B67FB7"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AlgorithmResult('DFS', order, {'start': start})</w:t>
      </w:r>
    </w:p>
    <w:p w14:paraId="394E4FC5" w14:textId="77777777" w:rsidR="00EB603C" w:rsidRDefault="00000000">
      <w:pPr>
        <w:spacing w:after="160" w:line="300" w:lineRule="auto"/>
      </w:pPr>
      <w:r>
        <w:t>Because Python's default recursion limit can be reached on unusually deep graphs, this is flagged as a known risk (see Section 11) with an iterative fallback documented as the mitigation rather than built in by default.</w:t>
      </w:r>
    </w:p>
    <w:p w14:paraId="0C570C80" w14:textId="77777777" w:rsidR="00EB603C" w:rsidRDefault="00000000">
      <w:pPr>
        <w:spacing w:line="250" w:lineRule="auto"/>
      </w:pPr>
      <w:r>
        <w:t>As with BFS (Section 8.1), dfs(graph, start) traverses only the component containing start (FR-18). A dfs_all(graph) entry point provides full coverage of a disconnected graph by the same restart-from-every-unvisited-vertex pattern used by bfs_all, reusing dfs internally:</w:t>
      </w:r>
    </w:p>
    <w:p w14:paraId="0C570C81" w14:textId="77777777" w:rsidR="00EB603C" w:rsidRDefault="00000000">
      <w:pPr>
        <w:shd w:val="clear" w:color="auto" w:fill="F3F3F3"/>
        <w:ind w:left="200" w:right="200"/>
      </w:pPr>
      <w:r>
        <w:rPr>
          <w:rFonts w:ascii="Consolas" w:eastAsia="Consolas" w:hAnsi="Consolas" w:cs="Consolas"/>
          <w:color w:val="333333"/>
          <w:sz w:val="17"/>
          <w:szCs w:val="17"/>
        </w:rPr>
        <w:t>def dfs_all(graph):</w:t>
      </w:r>
    </w:p>
    <w:p w14:paraId="0C570C82" w14:textId="77777777" w:rsidR="00EB603C" w:rsidRDefault="00000000">
      <w:pPr>
        <w:shd w:val="clear" w:color="auto" w:fill="F3F3F3"/>
        <w:ind w:left="200" w:right="200"/>
      </w:pPr>
      <w:r>
        <w:rPr>
          <w:rFonts w:ascii="Consolas" w:eastAsia="Consolas" w:hAnsi="Consolas" w:cs="Consolas"/>
          <w:color w:val="333333"/>
          <w:sz w:val="17"/>
          <w:szCs w:val="17"/>
        </w:rPr>
        <w:t xml:space="preserve">    visited, order = set(), []</w:t>
      </w:r>
    </w:p>
    <w:p w14:paraId="0C570C83" w14:textId="77777777" w:rsidR="00EB603C" w:rsidRDefault="00000000">
      <w:pPr>
        <w:shd w:val="clear" w:color="auto" w:fill="F3F3F3"/>
        <w:ind w:left="200" w:right="200"/>
      </w:pPr>
      <w:r>
        <w:rPr>
          <w:rFonts w:ascii="Consolas" w:eastAsia="Consolas" w:hAnsi="Consolas" w:cs="Consolas"/>
          <w:color w:val="333333"/>
          <w:sz w:val="17"/>
          <w:szCs w:val="17"/>
        </w:rPr>
        <w:t xml:space="preserve">    for v in graph.vertices:</w:t>
      </w:r>
    </w:p>
    <w:p w14:paraId="0C570C84" w14:textId="77777777" w:rsidR="00EB603C" w:rsidRDefault="00000000">
      <w:pPr>
        <w:shd w:val="clear" w:color="auto" w:fill="F3F3F3"/>
        <w:ind w:left="200" w:right="200"/>
      </w:pPr>
      <w:r>
        <w:rPr>
          <w:rFonts w:ascii="Consolas" w:eastAsia="Consolas" w:hAnsi="Consolas" w:cs="Consolas"/>
          <w:color w:val="333333"/>
          <w:sz w:val="17"/>
          <w:szCs w:val="17"/>
        </w:rPr>
        <w:t xml:space="preserve">        if v not in visited:</w:t>
      </w:r>
    </w:p>
    <w:p w14:paraId="0C570C85" w14:textId="77777777" w:rsidR="00EB603C" w:rsidRDefault="00000000">
      <w:pPr>
        <w:shd w:val="clear" w:color="auto" w:fill="F3F3F3"/>
        <w:ind w:left="200" w:right="200"/>
      </w:pPr>
      <w:r>
        <w:rPr>
          <w:rFonts w:ascii="Consolas" w:eastAsia="Consolas" w:hAnsi="Consolas" w:cs="Consolas"/>
          <w:color w:val="333333"/>
          <w:sz w:val="17"/>
          <w:szCs w:val="17"/>
        </w:rPr>
        <w:t xml:space="preserve">            component = dfs(graph, v).primary_output</w:t>
      </w:r>
    </w:p>
    <w:p w14:paraId="0C570C86" w14:textId="77777777" w:rsidR="00EB603C" w:rsidRDefault="00000000">
      <w:pPr>
        <w:shd w:val="clear" w:color="auto" w:fill="F3F3F3"/>
        <w:ind w:left="200" w:right="200"/>
      </w:pPr>
      <w:r>
        <w:rPr>
          <w:rFonts w:ascii="Consolas" w:eastAsia="Consolas" w:hAnsi="Consolas" w:cs="Consolas"/>
          <w:color w:val="333333"/>
          <w:sz w:val="17"/>
          <w:szCs w:val="17"/>
        </w:rPr>
        <w:t xml:space="preserve">            order.extend(component); visited.update(component)</w:t>
      </w:r>
    </w:p>
    <w:p w14:paraId="0C570C87" w14:textId="77777777" w:rsidR="00EB603C" w:rsidRDefault="00000000">
      <w:pPr>
        <w:shd w:val="clear" w:color="auto" w:fill="F3F3F3"/>
        <w:ind w:left="200" w:right="200"/>
      </w:pPr>
      <w:r>
        <w:rPr>
          <w:rFonts w:ascii="Consolas" w:eastAsia="Consolas" w:hAnsi="Consolas" w:cs="Consolas"/>
          <w:color w:val="333333"/>
          <w:sz w:val="17"/>
          <w:szCs w:val="17"/>
        </w:rPr>
        <w:t xml:space="preserve">    return AlgorithmResult('DFS_ALL', order, {})</w:t>
      </w:r>
    </w:p>
    <w:p w14:paraId="0C570C91" w14:textId="77777777" w:rsidR="00EB603C" w:rsidRDefault="00000000">
      <w:pPr>
        <w:pStyle w:val="Heading2"/>
        <w:spacing w:before="320" w:after="140"/>
      </w:pPr>
      <w:bookmarkStart w:id="26" w:name="_Toc27"/>
      <w:r>
        <w:t>8.3 Connected Components</w:t>
      </w:r>
      <w:bookmarkEnd w:id="26"/>
    </w:p>
    <w:p w14:paraId="0289BB8B" w14:textId="77777777" w:rsidR="00EB603C" w:rsidRDefault="00000000">
      <w:pPr>
        <w:spacing w:after="160" w:line="300" w:lineRule="auto"/>
      </w:pPr>
      <w:r>
        <w:t>Defined only for undirected graphs. The algorithm repeats BFS from every vertex that has not yet been visited; each BFS run produces exactly one component.</w:t>
      </w:r>
    </w:p>
    <w:p w14:paraId="78EC850E"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connected_components(graph):</w:t>
      </w:r>
    </w:p>
    <w:p w14:paraId="24B967D2" w14:textId="77777777" w:rsidR="00EB603C" w:rsidRDefault="00000000">
      <w:pPr>
        <w:shd w:val="clear" w:color="auto" w:fill="F3F3F3"/>
        <w:ind w:left="200" w:right="200"/>
      </w:pPr>
      <w:r>
        <w:rPr>
          <w:rFonts w:ascii="Consolas" w:eastAsia="Consolas" w:hAnsi="Consolas" w:cs="Consolas"/>
          <w:color w:val="333333"/>
          <w:sz w:val="17"/>
          <w:szCs w:val="17"/>
        </w:rPr>
        <w:t xml:space="preserve">    visited, components = set(), []</w:t>
      </w:r>
    </w:p>
    <w:p w14:paraId="77D0A5E6" w14:textId="77777777" w:rsidR="00EB603C" w:rsidRDefault="00000000">
      <w:pPr>
        <w:shd w:val="clear" w:color="auto" w:fill="F3F3F3"/>
        <w:ind w:left="200" w:right="200"/>
      </w:pPr>
      <w:r>
        <w:rPr>
          <w:rFonts w:ascii="Consolas" w:eastAsia="Consolas" w:hAnsi="Consolas" w:cs="Consolas"/>
          <w:color w:val="333333"/>
          <w:sz w:val="17"/>
          <w:szCs w:val="17"/>
        </w:rPr>
        <w:t xml:space="preserve">    for v in graph.vertices:</w:t>
      </w:r>
    </w:p>
    <w:p w14:paraId="1A7954C1" w14:textId="77777777" w:rsidR="00EB603C" w:rsidRDefault="00000000">
      <w:pPr>
        <w:shd w:val="clear" w:color="auto" w:fill="F3F3F3"/>
        <w:ind w:left="200" w:right="200"/>
      </w:pPr>
      <w:r>
        <w:rPr>
          <w:rFonts w:ascii="Consolas" w:eastAsia="Consolas" w:hAnsi="Consolas" w:cs="Consolas"/>
          <w:color w:val="333333"/>
          <w:sz w:val="17"/>
          <w:szCs w:val="17"/>
        </w:rPr>
        <w:t xml:space="preserve">        if v not in visited:</w:t>
      </w:r>
    </w:p>
    <w:p w14:paraId="3BB52EAE" w14:textId="77777777" w:rsidR="00EB603C" w:rsidRDefault="00000000">
      <w:pPr>
        <w:shd w:val="clear" w:color="auto" w:fill="F3F3F3"/>
        <w:ind w:left="200" w:right="200"/>
      </w:pPr>
      <w:r>
        <w:rPr>
          <w:rFonts w:ascii="Consolas" w:eastAsia="Consolas" w:hAnsi="Consolas" w:cs="Consolas"/>
          <w:color w:val="333333"/>
          <w:sz w:val="17"/>
          <w:szCs w:val="17"/>
        </w:rPr>
        <w:t xml:space="preserve">            components.append(bfs_from(graph, v, visited))</w:t>
      </w:r>
    </w:p>
    <w:p w14:paraId="30CC9663" w14:textId="77777777" w:rsidR="00EB603C" w:rsidRDefault="00000000">
      <w:pPr>
        <w:shd w:val="clear" w:color="auto" w:fill="F3F3F3"/>
        <w:ind w:left="200" w:right="200"/>
      </w:pPr>
      <w:r>
        <w:rPr>
          <w:rFonts w:ascii="Consolas" w:eastAsia="Consolas" w:hAnsi="Consolas" w:cs="Consolas"/>
          <w:color w:val="333333"/>
          <w:sz w:val="17"/>
          <w:szCs w:val="17"/>
        </w:rPr>
        <w:t xml:space="preserve">    return AlgorithmResult('ConnectedComponents', components,</w:t>
      </w:r>
    </w:p>
    <w:p w14:paraId="33B23140"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{'count': len(components)})</w:t>
      </w:r>
    </w:p>
    <w:p w14:paraId="5618438F" w14:textId="77777777" w:rsidR="00EB603C" w:rsidRDefault="00000000">
      <w:pPr>
        <w:spacing w:after="160" w:line="300" w:lineRule="auto"/>
      </w:pPr>
      <w:r>
        <w:t>A graph made entirely of isolated vertices is a valid, expected edge case: it returns one singleton component per vertex.</w:t>
      </w:r>
    </w:p>
    <w:p w14:paraId="7BE4A095" w14:textId="77777777" w:rsidR="00EB603C" w:rsidRDefault="00000000">
      <w:pPr>
        <w:pStyle w:val="Heading2"/>
        <w:spacing w:before="320" w:after="140"/>
      </w:pPr>
      <w:bookmarkStart w:id="27" w:name="_Toc28"/>
      <w:r>
        <w:t>8.4 Strongly Connected Components</w:t>
      </w:r>
      <w:bookmarkEnd w:id="27"/>
    </w:p>
    <w:p w14:paraId="0CF179F4" w14:textId="77777777" w:rsidR="00EB603C" w:rsidRDefault="00000000">
      <w:pPr>
        <w:spacing w:after="160" w:line="300" w:lineRule="auto"/>
      </w:pPr>
      <w:r>
        <w:lastRenderedPageBreak/>
        <w:t>Defined only for directed graphs. Kosaraju's two-pass DFS algorithm was chosen over Tarjan's single-pass algorithm because it reuses the DFS already built for traversal and is considerably easier to explain and defend in a viva, at the cost of one extra graph transposition and a second full DFS pass.</w:t>
      </w:r>
    </w:p>
    <w:p w14:paraId="26E04901" w14:textId="77777777" w:rsidR="00EB603C" w:rsidRDefault="00000000">
      <w:pPr>
        <w:pStyle w:val="ListParagraph"/>
        <w:numPr>
          <w:ilvl w:val="0"/>
          <w:numId w:val="2"/>
        </w:numPr>
        <w:spacing w:after="80" w:line="290" w:lineRule="auto"/>
      </w:pPr>
      <w:r>
        <w:t>Run DFS on the original graph, recording each vertex's finish time on a stack.</w:t>
      </w:r>
    </w:p>
    <w:p w14:paraId="055D6A28" w14:textId="77777777" w:rsidR="00EB603C" w:rsidRDefault="00000000">
      <w:pPr>
        <w:pStyle w:val="ListParagraph"/>
        <w:numPr>
          <w:ilvl w:val="0"/>
          <w:numId w:val="2"/>
        </w:numPr>
        <w:spacing w:after="80" w:line="290" w:lineRule="auto"/>
      </w:pPr>
      <w:r>
        <w:t>Transpose the graph — reverse every edge.</w:t>
      </w:r>
    </w:p>
    <w:p w14:paraId="6BBE3C3F" w14:textId="77777777" w:rsidR="00EB603C" w:rsidRDefault="00000000">
      <w:pPr>
        <w:pStyle w:val="ListParagraph"/>
        <w:numPr>
          <w:ilvl w:val="0"/>
          <w:numId w:val="2"/>
        </w:numPr>
        <w:spacing w:after="80" w:line="290" w:lineRule="auto"/>
      </w:pPr>
      <w:r>
        <w:t>Pop vertices off the finish-time stack and run DFS again, this time on the transposed graph.</w:t>
      </w:r>
    </w:p>
    <w:p w14:paraId="7C1A342B" w14:textId="77777777" w:rsidR="00EB603C" w:rsidRDefault="00000000">
      <w:pPr>
        <w:pStyle w:val="ListParagraph"/>
        <w:numPr>
          <w:ilvl w:val="0"/>
          <w:numId w:val="2"/>
        </w:numPr>
        <w:spacing w:after="80" w:line="290" w:lineRule="auto"/>
      </w:pPr>
      <w:r>
        <w:t>Each DFS tree produced in step 3 is exactly one strongly connected component.</w:t>
      </w:r>
    </w:p>
    <w:p w14:paraId="14505C6C" w14:textId="77777777" w:rsidR="00EB603C" w:rsidRDefault="00000000">
      <w:pPr>
        <w:spacing w:after="160" w:line="300" w:lineRule="auto"/>
      </w:pPr>
      <w:r>
        <w:t>Transposing the graph is the step that makes this work: within the transposed graph, edges between two different SCCs point the opposite way from how they did originally, so a DFS started from the vertex with the highest finish time cannot leave its own SCC before that SCC is fully explored.</w:t>
      </w:r>
    </w:p>
    <w:p w14:paraId="69F64604" w14:textId="77777777" w:rsidR="00EB603C" w:rsidRDefault="00000000">
      <w:pPr>
        <w:pStyle w:val="Heading2"/>
        <w:spacing w:before="320" w:after="140"/>
      </w:pPr>
      <w:bookmarkStart w:id="28" w:name="_Toc29"/>
      <w:r>
        <w:t>8.5 Cycle Detection</w:t>
      </w:r>
      <w:bookmarkEnd w:id="28"/>
    </w:p>
    <w:p w14:paraId="27E8FCCB" w14:textId="77777777" w:rsidR="00EB603C" w:rsidRDefault="00000000">
      <w:pPr>
        <w:spacing w:after="160" w:line="300" w:lineRule="auto"/>
      </w:pPr>
      <w:r>
        <w:t>Undirected and directed graphs require different logic. For an undirected graph, a cycle exists if DFS reaches an already-visited vertex that is not the immediate parent — this is a back edge:</w:t>
      </w:r>
    </w:p>
    <w:p w14:paraId="3036BC75"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has_cycle_undirected(graph):</w:t>
      </w:r>
    </w:p>
    <w:p w14:paraId="3EE89DA2" w14:textId="77777777" w:rsidR="00EB603C" w:rsidRDefault="00000000">
      <w:pPr>
        <w:shd w:val="clear" w:color="auto" w:fill="F3F3F3"/>
        <w:ind w:left="200" w:right="200"/>
      </w:pPr>
      <w:r>
        <w:rPr>
          <w:rFonts w:ascii="Consolas" w:eastAsia="Consolas" w:hAnsi="Consolas" w:cs="Consolas"/>
          <w:color w:val="333333"/>
          <w:sz w:val="17"/>
          <w:szCs w:val="17"/>
        </w:rPr>
        <w:t xml:space="preserve">    visited = set()</w:t>
      </w:r>
    </w:p>
    <w:p w14:paraId="7CF4347A" w14:textId="77777777" w:rsidR="00EB603C" w:rsidRDefault="00000000">
      <w:pPr>
        <w:shd w:val="clear" w:color="auto" w:fill="F3F3F3"/>
        <w:ind w:left="200" w:right="200"/>
      </w:pPr>
      <w:r>
        <w:rPr>
          <w:rFonts w:ascii="Consolas" w:eastAsia="Consolas" w:hAnsi="Consolas" w:cs="Consolas"/>
          <w:color w:val="333333"/>
          <w:sz w:val="17"/>
          <w:szCs w:val="17"/>
        </w:rPr>
        <w:t xml:space="preserve">    def _dfs(v, parent):</w:t>
      </w:r>
    </w:p>
    <w:p w14:paraId="3F8E2A5A" w14:textId="77777777" w:rsidR="00EB603C" w:rsidRDefault="00000000">
      <w:pPr>
        <w:shd w:val="clear" w:color="auto" w:fill="F3F3F3"/>
        <w:ind w:left="200" w:right="200"/>
      </w:pPr>
      <w:r>
        <w:rPr>
          <w:rFonts w:ascii="Consolas" w:eastAsia="Consolas" w:hAnsi="Consolas" w:cs="Consolas"/>
          <w:color w:val="333333"/>
          <w:sz w:val="17"/>
          <w:szCs w:val="17"/>
        </w:rPr>
        <w:t xml:space="preserve">        visited.add(v)</w:t>
      </w:r>
    </w:p>
    <w:p w14:paraId="4BFB8640"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0B5A3100" w14:textId="77777777" w:rsidR="00EB603C" w:rsidRDefault="00000000">
      <w:pPr>
        <w:shd w:val="clear" w:color="auto" w:fill="F3F3F3"/>
        <w:ind w:left="200" w:right="200"/>
      </w:pPr>
      <w:r>
        <w:rPr>
          <w:rFonts w:ascii="Consolas" w:eastAsia="Consolas" w:hAnsi="Consolas" w:cs="Consolas"/>
          <w:color w:val="333333"/>
          <w:sz w:val="17"/>
          <w:szCs w:val="17"/>
        </w:rPr>
        <w:t xml:space="preserve">            if nbr not in visited:</w:t>
      </w:r>
    </w:p>
    <w:p w14:paraId="1E16881F" w14:textId="77777777" w:rsidR="00EB603C" w:rsidRDefault="00000000">
      <w:pPr>
        <w:shd w:val="clear" w:color="auto" w:fill="F3F3F3"/>
        <w:ind w:left="200" w:right="200"/>
      </w:pPr>
      <w:r>
        <w:rPr>
          <w:rFonts w:ascii="Consolas" w:eastAsia="Consolas" w:hAnsi="Consolas" w:cs="Consolas"/>
          <w:color w:val="333333"/>
          <w:sz w:val="17"/>
          <w:szCs w:val="17"/>
        </w:rPr>
        <w:t xml:space="preserve">                if _dfs(nbr, v): return True</w:t>
      </w:r>
    </w:p>
    <w:p w14:paraId="6170CCCD" w14:textId="77777777" w:rsidR="00EB603C" w:rsidRDefault="00000000">
      <w:pPr>
        <w:shd w:val="clear" w:color="auto" w:fill="F3F3F3"/>
        <w:ind w:left="200" w:right="200"/>
      </w:pPr>
      <w:r>
        <w:rPr>
          <w:rFonts w:ascii="Consolas" w:eastAsia="Consolas" w:hAnsi="Consolas" w:cs="Consolas"/>
          <w:color w:val="333333"/>
          <w:sz w:val="17"/>
          <w:szCs w:val="17"/>
        </w:rPr>
        <w:t xml:space="preserve">            elif nbr != parent:</w:t>
      </w:r>
    </w:p>
    <w:p w14:paraId="3F6DAF83" w14:textId="77777777" w:rsidR="00EB603C" w:rsidRDefault="00000000">
      <w:pPr>
        <w:shd w:val="clear" w:color="auto" w:fill="F3F3F3"/>
        <w:ind w:left="200" w:right="200"/>
      </w:pPr>
      <w:r>
        <w:rPr>
          <w:rFonts w:ascii="Consolas" w:eastAsia="Consolas" w:hAnsi="Consolas" w:cs="Consolas"/>
          <w:color w:val="333333"/>
          <w:sz w:val="17"/>
          <w:szCs w:val="17"/>
        </w:rPr>
        <w:t xml:space="preserve">                return True     # back edge -&gt; cycle</w:t>
      </w:r>
    </w:p>
    <w:p w14:paraId="6DF302AA" w14:textId="77777777" w:rsidR="00EB603C" w:rsidRDefault="00000000">
      <w:pPr>
        <w:shd w:val="clear" w:color="auto" w:fill="F3F3F3"/>
        <w:ind w:left="200" w:right="200"/>
      </w:pPr>
      <w:r>
        <w:rPr>
          <w:rFonts w:ascii="Consolas" w:eastAsia="Consolas" w:hAnsi="Consolas" w:cs="Consolas"/>
          <w:color w:val="333333"/>
          <w:sz w:val="17"/>
          <w:szCs w:val="17"/>
        </w:rPr>
        <w:t xml:space="preserve">        return False</w:t>
      </w:r>
    </w:p>
    <w:p w14:paraId="1EBA17F0"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any(_dfs(v, None) for v in graph.vertices if v not in visited)</w:t>
      </w:r>
    </w:p>
    <w:p w14:paraId="6435267B" w14:textId="77777777" w:rsidR="00EB603C" w:rsidRDefault="00000000">
      <w:pPr>
        <w:spacing w:after="160" w:line="300" w:lineRule="auto"/>
      </w:pPr>
      <w:r>
        <w:t>A directed graph needs a second set — the recursion stack — because a single visited set cannot tell a back edge (cycle) apart from a cross edge to an already-fully-processed vertex (no cycle):</w:t>
      </w:r>
    </w:p>
    <w:p w14:paraId="661223C8"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has_cycle_directed(graph):</w:t>
      </w:r>
    </w:p>
    <w:p w14:paraId="60F3AD76" w14:textId="77777777" w:rsidR="00EB603C" w:rsidRDefault="00000000">
      <w:pPr>
        <w:shd w:val="clear" w:color="auto" w:fill="F3F3F3"/>
        <w:ind w:left="200" w:right="200"/>
      </w:pPr>
      <w:r>
        <w:rPr>
          <w:rFonts w:ascii="Consolas" w:eastAsia="Consolas" w:hAnsi="Consolas" w:cs="Consolas"/>
          <w:color w:val="333333"/>
          <w:sz w:val="17"/>
          <w:szCs w:val="17"/>
        </w:rPr>
        <w:t xml:space="preserve">    visited, rec_stack = set(), set()</w:t>
      </w:r>
    </w:p>
    <w:p w14:paraId="7F5260BB" w14:textId="77777777" w:rsidR="00EB603C" w:rsidRDefault="00000000">
      <w:pPr>
        <w:shd w:val="clear" w:color="auto" w:fill="F3F3F3"/>
        <w:ind w:left="200" w:right="200"/>
      </w:pPr>
      <w:r>
        <w:rPr>
          <w:rFonts w:ascii="Consolas" w:eastAsia="Consolas" w:hAnsi="Consolas" w:cs="Consolas"/>
          <w:color w:val="333333"/>
          <w:sz w:val="17"/>
          <w:szCs w:val="17"/>
        </w:rPr>
        <w:t xml:space="preserve">    def _dfs(v):</w:t>
      </w:r>
    </w:p>
    <w:p w14:paraId="1655D01C" w14:textId="77777777" w:rsidR="00EB603C" w:rsidRDefault="00000000">
      <w:pPr>
        <w:shd w:val="clear" w:color="auto" w:fill="F3F3F3"/>
        <w:ind w:left="200" w:right="200"/>
      </w:pPr>
      <w:r>
        <w:rPr>
          <w:rFonts w:ascii="Consolas" w:eastAsia="Consolas" w:hAnsi="Consolas" w:cs="Consolas"/>
          <w:color w:val="333333"/>
          <w:sz w:val="17"/>
          <w:szCs w:val="17"/>
        </w:rPr>
        <w:t xml:space="preserve">        visited.add(v); rec_stack.add(v)</w:t>
      </w:r>
    </w:p>
    <w:p w14:paraId="751D847B"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08705960" w14:textId="77777777" w:rsidR="00EB603C" w:rsidRDefault="00000000">
      <w:pPr>
        <w:shd w:val="clear" w:color="auto" w:fill="F3F3F3"/>
        <w:ind w:left="200" w:right="200"/>
      </w:pPr>
      <w:r>
        <w:rPr>
          <w:rFonts w:ascii="Consolas" w:eastAsia="Consolas" w:hAnsi="Consolas" w:cs="Consolas"/>
          <w:color w:val="333333"/>
          <w:sz w:val="17"/>
          <w:szCs w:val="17"/>
        </w:rPr>
        <w:t xml:space="preserve">            if nbr not in visited:</w:t>
      </w:r>
    </w:p>
    <w:p w14:paraId="5921608F" w14:textId="77777777" w:rsidR="00EB603C" w:rsidRDefault="00000000">
      <w:pPr>
        <w:shd w:val="clear" w:color="auto" w:fill="F3F3F3"/>
        <w:ind w:left="200" w:right="200"/>
      </w:pPr>
      <w:r>
        <w:rPr>
          <w:rFonts w:ascii="Consolas" w:eastAsia="Consolas" w:hAnsi="Consolas" w:cs="Consolas"/>
          <w:color w:val="333333"/>
          <w:sz w:val="17"/>
          <w:szCs w:val="17"/>
        </w:rPr>
        <w:t xml:space="preserve">                if _dfs(nbr): return True</w:t>
      </w:r>
    </w:p>
    <w:p w14:paraId="70823FFD" w14:textId="77777777" w:rsidR="00EB603C" w:rsidRDefault="00000000">
      <w:pPr>
        <w:shd w:val="clear" w:color="auto" w:fill="F3F3F3"/>
        <w:ind w:left="200" w:right="200"/>
      </w:pPr>
      <w:r>
        <w:rPr>
          <w:rFonts w:ascii="Consolas" w:eastAsia="Consolas" w:hAnsi="Consolas" w:cs="Consolas"/>
          <w:color w:val="333333"/>
          <w:sz w:val="17"/>
          <w:szCs w:val="17"/>
        </w:rPr>
        <w:t xml:space="preserve">            elif nbr in rec_stack:</w:t>
      </w:r>
    </w:p>
    <w:p w14:paraId="4FDDB848" w14:textId="77777777" w:rsidR="00EB603C" w:rsidRDefault="00000000">
      <w:pPr>
        <w:shd w:val="clear" w:color="auto" w:fill="F3F3F3"/>
        <w:ind w:left="200" w:right="200"/>
      </w:pPr>
      <w:r>
        <w:rPr>
          <w:rFonts w:ascii="Consolas" w:eastAsia="Consolas" w:hAnsi="Consolas" w:cs="Consolas"/>
          <w:color w:val="333333"/>
          <w:sz w:val="17"/>
          <w:szCs w:val="17"/>
        </w:rPr>
        <w:t xml:space="preserve">                return True     # back edge -&gt; cycle</w:t>
      </w:r>
    </w:p>
    <w:p w14:paraId="07F3873D" w14:textId="77777777" w:rsidR="00EB603C" w:rsidRDefault="00000000">
      <w:pPr>
        <w:shd w:val="clear" w:color="auto" w:fill="F3F3F3"/>
        <w:ind w:left="200" w:right="200"/>
      </w:pPr>
      <w:r>
        <w:rPr>
          <w:rFonts w:ascii="Consolas" w:eastAsia="Consolas" w:hAnsi="Consolas" w:cs="Consolas"/>
          <w:color w:val="333333"/>
          <w:sz w:val="17"/>
          <w:szCs w:val="17"/>
        </w:rPr>
        <w:t xml:space="preserve">        rec_stack.remove(v)</w:t>
      </w:r>
    </w:p>
    <w:p w14:paraId="2497E3E9" w14:textId="77777777" w:rsidR="00EB603C" w:rsidRDefault="00000000">
      <w:pPr>
        <w:shd w:val="clear" w:color="auto" w:fill="F3F3F3"/>
        <w:ind w:left="200" w:right="200"/>
      </w:pPr>
      <w:r>
        <w:rPr>
          <w:rFonts w:ascii="Consolas" w:eastAsia="Consolas" w:hAnsi="Consolas" w:cs="Consolas"/>
          <w:color w:val="333333"/>
          <w:sz w:val="17"/>
          <w:szCs w:val="17"/>
        </w:rPr>
        <w:t xml:space="preserve">        return False</w:t>
      </w:r>
    </w:p>
    <w:p w14:paraId="720F36AF"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any(_dfs(v) for v in graph.vertices if v not in visited)</w:t>
      </w:r>
    </w:p>
    <w:p w14:paraId="4CB1DDFF" w14:textId="77777777" w:rsidR="00EB603C" w:rsidRDefault="00000000">
      <w:pPr>
        <w:pStyle w:val="Heading2"/>
        <w:spacing w:before="320" w:after="140"/>
      </w:pPr>
      <w:bookmarkStart w:id="29" w:name="_Toc30"/>
      <w:r>
        <w:t>8.6 Topological Sort</w:t>
      </w:r>
      <w:bookmarkEnd w:id="29"/>
    </w:p>
    <w:p w14:paraId="5E9E5461" w14:textId="77777777" w:rsidR="00EB603C" w:rsidRDefault="00000000">
      <w:pPr>
        <w:spacing w:after="160" w:line="300" w:lineRule="auto"/>
      </w:pPr>
      <w:r>
        <w:t>Only meaningful for a directed acyclic graph. Kahn's algorithm was chosen over DFS post-order reversal because it detects a cycle as a natural by-product — if fewer vertices are produced than exist in the graph, a cycle prevented the rest from ever reaching zero in-degree.</w:t>
      </w:r>
    </w:p>
    <w:p w14:paraId="7B17F7C8"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topological_sort(graph):</w:t>
      </w:r>
    </w:p>
    <w:p w14:paraId="6189BF19" w14:textId="77777777" w:rsidR="00EB603C" w:rsidRDefault="00000000">
      <w:pPr>
        <w:shd w:val="clear" w:color="auto" w:fill="F3F3F3"/>
        <w:ind w:left="200" w:right="200"/>
      </w:pPr>
      <w:r>
        <w:rPr>
          <w:rFonts w:ascii="Consolas" w:eastAsia="Consolas" w:hAnsi="Consolas" w:cs="Consolas"/>
          <w:color w:val="333333"/>
          <w:sz w:val="17"/>
          <w:szCs w:val="17"/>
        </w:rPr>
        <w:t xml:space="preserve">    in_degree = {v: 0 for v in graph.vertices}</w:t>
      </w:r>
    </w:p>
    <w:p w14:paraId="7C74FD44" w14:textId="77777777" w:rsidR="00EB603C" w:rsidRDefault="00000000">
      <w:pPr>
        <w:shd w:val="clear" w:color="auto" w:fill="F3F3F3"/>
        <w:ind w:left="200" w:right="200"/>
      </w:pPr>
      <w:r>
        <w:rPr>
          <w:rFonts w:ascii="Consolas" w:eastAsia="Consolas" w:hAnsi="Consolas" w:cs="Consolas"/>
          <w:color w:val="333333"/>
          <w:sz w:val="17"/>
          <w:szCs w:val="17"/>
        </w:rPr>
        <w:t xml:space="preserve">    for e in graph.all_edges():</w:t>
      </w:r>
    </w:p>
    <w:p w14:paraId="2F251C14" w14:textId="77777777" w:rsidR="00EB603C" w:rsidRDefault="00000000">
      <w:pPr>
        <w:shd w:val="clear" w:color="auto" w:fill="F3F3F3"/>
        <w:ind w:left="200" w:right="200"/>
      </w:pPr>
      <w:r>
        <w:rPr>
          <w:rFonts w:ascii="Consolas" w:eastAsia="Consolas" w:hAnsi="Consolas" w:cs="Consolas"/>
          <w:color w:val="333333"/>
          <w:sz w:val="17"/>
          <w:szCs w:val="17"/>
        </w:rPr>
        <w:t xml:space="preserve">        in_degree[e.dst] += 1</w:t>
      </w:r>
    </w:p>
    <w:p w14:paraId="3DB30734" w14:textId="77777777" w:rsidR="00EB603C" w:rsidRDefault="00000000">
      <w:pPr>
        <w:shd w:val="clear" w:color="auto" w:fill="F3F3F3"/>
        <w:ind w:left="200" w:right="200"/>
      </w:pPr>
      <w:r>
        <w:rPr>
          <w:rFonts w:ascii="Consolas" w:eastAsia="Consolas" w:hAnsi="Consolas" w:cs="Consolas"/>
          <w:color w:val="333333"/>
          <w:sz w:val="17"/>
          <w:szCs w:val="17"/>
        </w:rPr>
        <w:t xml:space="preserve">    queue = deque(v for v in graph.vertices if in_degree[v] == 0)</w:t>
      </w:r>
    </w:p>
    <w:p w14:paraId="18282ADD" w14:textId="77777777" w:rsidR="00EB603C" w:rsidRDefault="00000000">
      <w:pPr>
        <w:shd w:val="clear" w:color="auto" w:fill="F3F3F3"/>
        <w:ind w:left="200" w:right="200"/>
      </w:pPr>
      <w:r>
        <w:rPr>
          <w:rFonts w:ascii="Consolas" w:eastAsia="Consolas" w:hAnsi="Consolas" w:cs="Consolas"/>
          <w:color w:val="333333"/>
          <w:sz w:val="17"/>
          <w:szCs w:val="17"/>
        </w:rPr>
        <w:lastRenderedPageBreak/>
        <w:t xml:space="preserve">    order = []</w:t>
      </w:r>
    </w:p>
    <w:p w14:paraId="58011303" w14:textId="77777777" w:rsidR="00EB603C" w:rsidRDefault="00000000">
      <w:pPr>
        <w:shd w:val="clear" w:color="auto" w:fill="F3F3F3"/>
        <w:ind w:left="200" w:right="200"/>
      </w:pPr>
      <w:r>
        <w:rPr>
          <w:rFonts w:ascii="Consolas" w:eastAsia="Consolas" w:hAnsi="Consolas" w:cs="Consolas"/>
          <w:color w:val="333333"/>
          <w:sz w:val="17"/>
          <w:szCs w:val="17"/>
        </w:rPr>
        <w:t xml:space="preserve">    while queue:</w:t>
      </w:r>
    </w:p>
    <w:p w14:paraId="3C4332CE" w14:textId="77777777" w:rsidR="00EB603C" w:rsidRDefault="00000000">
      <w:pPr>
        <w:shd w:val="clear" w:color="auto" w:fill="F3F3F3"/>
        <w:ind w:left="200" w:right="200"/>
      </w:pPr>
      <w:r>
        <w:rPr>
          <w:rFonts w:ascii="Consolas" w:eastAsia="Consolas" w:hAnsi="Consolas" w:cs="Consolas"/>
          <w:color w:val="333333"/>
          <w:sz w:val="17"/>
          <w:szCs w:val="17"/>
        </w:rPr>
        <w:t xml:space="preserve">        v = queue.popleft()</w:t>
      </w:r>
    </w:p>
    <w:p w14:paraId="7900E512" w14:textId="77777777" w:rsidR="00EB603C" w:rsidRDefault="00000000">
      <w:pPr>
        <w:shd w:val="clear" w:color="auto" w:fill="F3F3F3"/>
        <w:ind w:left="200" w:right="200"/>
      </w:pPr>
      <w:r>
        <w:rPr>
          <w:rFonts w:ascii="Consolas" w:eastAsia="Consolas" w:hAnsi="Consolas" w:cs="Consolas"/>
          <w:color w:val="333333"/>
          <w:sz w:val="17"/>
          <w:szCs w:val="17"/>
        </w:rPr>
        <w:t xml:space="preserve">        order.append(v)</w:t>
      </w:r>
    </w:p>
    <w:p w14:paraId="3260D462"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47C07C5B" w14:textId="77777777" w:rsidR="00EB603C" w:rsidRDefault="00000000">
      <w:pPr>
        <w:shd w:val="clear" w:color="auto" w:fill="F3F3F3"/>
        <w:ind w:left="200" w:right="200"/>
      </w:pPr>
      <w:r>
        <w:rPr>
          <w:rFonts w:ascii="Consolas" w:eastAsia="Consolas" w:hAnsi="Consolas" w:cs="Consolas"/>
          <w:color w:val="333333"/>
          <w:sz w:val="17"/>
          <w:szCs w:val="17"/>
        </w:rPr>
        <w:t xml:space="preserve">            in_degree[nbr] -= 1</w:t>
      </w:r>
    </w:p>
    <w:p w14:paraId="3E6F9736" w14:textId="77777777" w:rsidR="00EB603C" w:rsidRDefault="00000000">
      <w:pPr>
        <w:shd w:val="clear" w:color="auto" w:fill="F3F3F3"/>
        <w:ind w:left="200" w:right="200"/>
      </w:pPr>
      <w:r>
        <w:rPr>
          <w:rFonts w:ascii="Consolas" w:eastAsia="Consolas" w:hAnsi="Consolas" w:cs="Consolas"/>
          <w:color w:val="333333"/>
          <w:sz w:val="17"/>
          <w:szCs w:val="17"/>
        </w:rPr>
        <w:t xml:space="preserve">            if in_degree[nbr] == 0:</w:t>
      </w:r>
    </w:p>
    <w:p w14:paraId="5A08B886" w14:textId="77777777" w:rsidR="00EB603C" w:rsidRDefault="00000000">
      <w:pPr>
        <w:shd w:val="clear" w:color="auto" w:fill="F3F3F3"/>
        <w:ind w:left="200" w:right="200"/>
      </w:pPr>
      <w:r>
        <w:rPr>
          <w:rFonts w:ascii="Consolas" w:eastAsia="Consolas" w:hAnsi="Consolas" w:cs="Consolas"/>
          <w:color w:val="333333"/>
          <w:sz w:val="17"/>
          <w:szCs w:val="17"/>
        </w:rPr>
        <w:t xml:space="preserve">                queue.append(nbr)</w:t>
      </w:r>
    </w:p>
    <w:p w14:paraId="1B9BD894" w14:textId="77777777" w:rsidR="00EB603C" w:rsidRDefault="00000000">
      <w:pPr>
        <w:shd w:val="clear" w:color="auto" w:fill="F3F3F3"/>
        <w:ind w:left="200" w:right="200"/>
      </w:pPr>
      <w:r>
        <w:rPr>
          <w:rFonts w:ascii="Consolas" w:eastAsia="Consolas" w:hAnsi="Consolas" w:cs="Consolas"/>
          <w:color w:val="333333"/>
          <w:sz w:val="17"/>
          <w:szCs w:val="17"/>
        </w:rPr>
        <w:t xml:space="preserve">    if len(order) != len(graph.vertices):</w:t>
      </w:r>
    </w:p>
    <w:p w14:paraId="44D06ED2" w14:textId="77777777" w:rsidR="00EB603C" w:rsidRDefault="00000000">
      <w:pPr>
        <w:shd w:val="clear" w:color="auto" w:fill="F3F3F3"/>
        <w:ind w:left="200" w:right="200"/>
      </w:pPr>
      <w:r>
        <w:rPr>
          <w:rFonts w:ascii="Consolas" w:eastAsia="Consolas" w:hAnsi="Consolas" w:cs="Consolas"/>
          <w:color w:val="333333"/>
          <w:sz w:val="17"/>
          <w:szCs w:val="17"/>
        </w:rPr>
        <w:t xml:space="preserve">        return AlgorithmResult('TopologicalSort', None,</w:t>
      </w:r>
    </w:p>
    <w:p w14:paraId="0B384BF4" w14:textId="77777777" w:rsidR="00EB603C" w:rsidRDefault="00000000">
      <w:pPr>
        <w:shd w:val="clear" w:color="auto" w:fill="F3F3F3"/>
        <w:ind w:left="200" w:right="200"/>
      </w:pPr>
      <w:r>
        <w:rPr>
          <w:rFonts w:ascii="Consolas" w:eastAsia="Consolas" w:hAnsi="Consolas" w:cs="Consolas"/>
          <w:color w:val="333333"/>
          <w:sz w:val="17"/>
          <w:szCs w:val="17"/>
        </w:rPr>
        <w:t xml:space="preserve">                {'has_cycle': True}, success=False,</w:t>
      </w:r>
    </w:p>
    <w:p w14:paraId="09C68511" w14:textId="77777777" w:rsidR="00EB603C" w:rsidRDefault="00000000">
      <w:pPr>
        <w:shd w:val="clear" w:color="auto" w:fill="F3F3F3"/>
        <w:ind w:left="200" w:right="200"/>
      </w:pPr>
      <w:r>
        <w:rPr>
          <w:rFonts w:ascii="Consolas" w:eastAsia="Consolas" w:hAnsi="Consolas" w:cs="Consolas"/>
          <w:color w:val="333333"/>
          <w:sz w:val="17"/>
          <w:szCs w:val="17"/>
        </w:rPr>
        <w:t xml:space="preserve">                error_message='Graph has a cycle; no ordering exists.')</w:t>
      </w:r>
    </w:p>
    <w:p w14:paraId="1FEBA436"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AlgorithmResult('TopologicalSort', order, {'has_cycle': False})</w:t>
      </w:r>
    </w:p>
    <w:p w14:paraId="2E076696" w14:textId="77777777" w:rsidR="00EB603C" w:rsidRDefault="00000000">
      <w:pPr>
        <w:spacing w:after="160" w:line="300" w:lineRule="auto"/>
      </w:pPr>
      <w:r>
        <w:t>A cycle cannot have a topological order by definition: for a cycle A→B→C→A, the ordering constraint requires A before B, B before C, and C before A simultaneously, which is contradictory.</w:t>
      </w:r>
    </w:p>
    <w:p w14:paraId="6CF76075" w14:textId="77777777" w:rsidR="00EB603C" w:rsidRDefault="00000000">
      <w:pPr>
        <w:pStyle w:val="Heading2"/>
        <w:spacing w:before="320" w:after="140"/>
      </w:pPr>
      <w:bookmarkStart w:id="30" w:name="_Toc31"/>
      <w:r>
        <w:t>8.7 Bipartite Test</w:t>
      </w:r>
      <w:bookmarkEnd w:id="30"/>
    </w:p>
    <w:p w14:paraId="693C4BC8" w14:textId="77777777" w:rsidR="00EB603C" w:rsidRDefault="00000000">
      <w:pPr>
        <w:spacing w:after="160" w:line="300" w:lineRule="auto"/>
      </w:pPr>
      <w:r>
        <w:t>Bipartite testing is defined for undirected graphs only; a directed graph is rejected with a clear error unless the integrated project explicitly defines testing on the underlying undirected graph. Implemented as BFS-based 2-colouring, chosen over a DFS-based version purely because it is easier to trace by hand — both are equally correct.</w:t>
      </w:r>
    </w:p>
    <w:p w14:paraId="49342B6C"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def is_bipartite(graph):</w:t>
      </w:r>
    </w:p>
    <w:p w14:paraId="71729A0F" w14:textId="77777777" w:rsidR="00EB603C" w:rsidRDefault="00000000">
      <w:pPr>
        <w:shd w:val="clear" w:color="auto" w:fill="F3F3F3"/>
        <w:ind w:left="200" w:right="200"/>
      </w:pPr>
      <w:r>
        <w:rPr>
          <w:rFonts w:ascii="Consolas" w:eastAsia="Consolas" w:hAnsi="Consolas" w:cs="Consolas"/>
          <w:color w:val="333333"/>
          <w:sz w:val="17"/>
          <w:szCs w:val="17"/>
        </w:rPr>
        <w:t xml:space="preserve">    colour = {}</w:t>
      </w:r>
    </w:p>
    <w:p w14:paraId="548D2AC2" w14:textId="77777777" w:rsidR="00EB603C" w:rsidRDefault="00000000">
      <w:pPr>
        <w:shd w:val="clear" w:color="auto" w:fill="F3F3F3"/>
        <w:ind w:left="200" w:right="200"/>
      </w:pPr>
      <w:r>
        <w:rPr>
          <w:rFonts w:ascii="Consolas" w:eastAsia="Consolas" w:hAnsi="Consolas" w:cs="Consolas"/>
          <w:color w:val="333333"/>
          <w:sz w:val="17"/>
          <w:szCs w:val="17"/>
        </w:rPr>
        <w:t xml:space="preserve">    for start in graph.vertices:</w:t>
      </w:r>
    </w:p>
    <w:p w14:paraId="46AE3150" w14:textId="77777777" w:rsidR="00EB603C" w:rsidRDefault="00000000">
      <w:pPr>
        <w:shd w:val="clear" w:color="auto" w:fill="F3F3F3"/>
        <w:ind w:left="200" w:right="200"/>
      </w:pPr>
      <w:r>
        <w:rPr>
          <w:rFonts w:ascii="Consolas" w:eastAsia="Consolas" w:hAnsi="Consolas" w:cs="Consolas"/>
          <w:color w:val="333333"/>
          <w:sz w:val="17"/>
          <w:szCs w:val="17"/>
        </w:rPr>
        <w:t xml:space="preserve">        if start in colour: continue</w:t>
      </w:r>
    </w:p>
    <w:p w14:paraId="23A6A5ED" w14:textId="77777777" w:rsidR="00EB603C" w:rsidRDefault="00000000">
      <w:pPr>
        <w:shd w:val="clear" w:color="auto" w:fill="F3F3F3"/>
        <w:ind w:left="200" w:right="200"/>
      </w:pPr>
      <w:r>
        <w:rPr>
          <w:rFonts w:ascii="Consolas" w:eastAsia="Consolas" w:hAnsi="Consolas" w:cs="Consolas"/>
          <w:color w:val="333333"/>
          <w:sz w:val="17"/>
          <w:szCs w:val="17"/>
        </w:rPr>
        <w:t xml:space="preserve">        colour[start] = 0</w:t>
      </w:r>
    </w:p>
    <w:p w14:paraId="4B384319" w14:textId="77777777" w:rsidR="00EB603C" w:rsidRDefault="00000000">
      <w:pPr>
        <w:shd w:val="clear" w:color="auto" w:fill="F3F3F3"/>
        <w:ind w:left="200" w:right="200"/>
      </w:pPr>
      <w:r>
        <w:rPr>
          <w:rFonts w:ascii="Consolas" w:eastAsia="Consolas" w:hAnsi="Consolas" w:cs="Consolas"/>
          <w:color w:val="333333"/>
          <w:sz w:val="17"/>
          <w:szCs w:val="17"/>
        </w:rPr>
        <w:t xml:space="preserve">        queue = deque([start])</w:t>
      </w:r>
    </w:p>
    <w:p w14:paraId="4872F34B" w14:textId="77777777" w:rsidR="00EB603C" w:rsidRDefault="00000000">
      <w:pPr>
        <w:shd w:val="clear" w:color="auto" w:fill="F3F3F3"/>
        <w:ind w:left="200" w:right="200"/>
      </w:pPr>
      <w:r>
        <w:rPr>
          <w:rFonts w:ascii="Consolas" w:eastAsia="Consolas" w:hAnsi="Consolas" w:cs="Consolas"/>
          <w:color w:val="333333"/>
          <w:sz w:val="17"/>
          <w:szCs w:val="17"/>
        </w:rPr>
        <w:t xml:space="preserve">        while queue:</w:t>
      </w:r>
    </w:p>
    <w:p w14:paraId="7CEC5C95" w14:textId="77777777" w:rsidR="00EB603C" w:rsidRDefault="00000000">
      <w:pPr>
        <w:shd w:val="clear" w:color="auto" w:fill="F3F3F3"/>
        <w:ind w:left="200" w:right="200"/>
      </w:pPr>
      <w:r>
        <w:rPr>
          <w:rFonts w:ascii="Consolas" w:eastAsia="Consolas" w:hAnsi="Consolas" w:cs="Consolas"/>
          <w:color w:val="333333"/>
          <w:sz w:val="17"/>
          <w:szCs w:val="17"/>
        </w:rPr>
        <w:t xml:space="preserve">            v = queue.popleft()</w:t>
      </w:r>
    </w:p>
    <w:p w14:paraId="12A8C641" w14:textId="77777777" w:rsidR="00EB603C" w:rsidRDefault="00000000">
      <w:pPr>
        <w:shd w:val="clear" w:color="auto" w:fill="F3F3F3"/>
        <w:ind w:left="200" w:right="200"/>
      </w:pPr>
      <w:r>
        <w:rPr>
          <w:rFonts w:ascii="Consolas" w:eastAsia="Consolas" w:hAnsi="Consolas" w:cs="Consolas"/>
          <w:color w:val="333333"/>
          <w:sz w:val="17"/>
          <w:szCs w:val="17"/>
        </w:rPr>
        <w:t xml:space="preserve">            for nbr in graph.neighbours(v):</w:t>
      </w:r>
    </w:p>
    <w:p w14:paraId="6FCA647B" w14:textId="77777777" w:rsidR="00EB603C" w:rsidRDefault="00000000">
      <w:pPr>
        <w:shd w:val="clear" w:color="auto" w:fill="F3F3F3"/>
        <w:ind w:left="200" w:right="200"/>
      </w:pPr>
      <w:r>
        <w:rPr>
          <w:rFonts w:ascii="Consolas" w:eastAsia="Consolas" w:hAnsi="Consolas" w:cs="Consolas"/>
          <w:color w:val="333333"/>
          <w:sz w:val="17"/>
          <w:szCs w:val="17"/>
        </w:rPr>
        <w:t xml:space="preserve">                if nbr not in colour:</w:t>
      </w:r>
    </w:p>
    <w:p w14:paraId="427DBDB7" w14:textId="77777777" w:rsidR="00EB603C" w:rsidRDefault="00000000">
      <w:pPr>
        <w:shd w:val="clear" w:color="auto" w:fill="F3F3F3"/>
        <w:ind w:left="200" w:right="200"/>
      </w:pPr>
      <w:r>
        <w:rPr>
          <w:rFonts w:ascii="Consolas" w:eastAsia="Consolas" w:hAnsi="Consolas" w:cs="Consolas"/>
          <w:color w:val="333333"/>
          <w:sz w:val="17"/>
          <w:szCs w:val="17"/>
        </w:rPr>
        <w:t xml:space="preserve">                    colour[nbr] = 1 - colour[v]</w:t>
      </w:r>
    </w:p>
    <w:p w14:paraId="6CE3F935" w14:textId="77777777" w:rsidR="00EB603C" w:rsidRDefault="00000000">
      <w:pPr>
        <w:shd w:val="clear" w:color="auto" w:fill="F3F3F3"/>
        <w:ind w:left="200" w:right="200"/>
      </w:pPr>
      <w:r>
        <w:rPr>
          <w:rFonts w:ascii="Consolas" w:eastAsia="Consolas" w:hAnsi="Consolas" w:cs="Consolas"/>
          <w:color w:val="333333"/>
          <w:sz w:val="17"/>
          <w:szCs w:val="17"/>
        </w:rPr>
        <w:t xml:space="preserve">                    queue.append(nbr)</w:t>
      </w:r>
    </w:p>
    <w:p w14:paraId="00DC5D65" w14:textId="77777777" w:rsidR="00EB603C" w:rsidRDefault="00000000">
      <w:pPr>
        <w:shd w:val="clear" w:color="auto" w:fill="F3F3F3"/>
        <w:ind w:left="200" w:right="200"/>
      </w:pPr>
      <w:r>
        <w:rPr>
          <w:rFonts w:ascii="Consolas" w:eastAsia="Consolas" w:hAnsi="Consolas" w:cs="Consolas"/>
          <w:color w:val="333333"/>
          <w:sz w:val="17"/>
          <w:szCs w:val="17"/>
        </w:rPr>
        <w:t xml:space="preserve">                elif colour[nbr] == colour[v]:</w:t>
      </w:r>
    </w:p>
    <w:p w14:paraId="20F797FA" w14:textId="77777777" w:rsidR="00EB603C" w:rsidRDefault="00000000">
      <w:pPr>
        <w:shd w:val="clear" w:color="auto" w:fill="F3F3F3"/>
        <w:ind w:left="200" w:right="200"/>
      </w:pPr>
      <w:r>
        <w:rPr>
          <w:rFonts w:ascii="Consolas" w:eastAsia="Consolas" w:hAnsi="Consolas" w:cs="Consolas"/>
          <w:color w:val="333333"/>
          <w:sz w:val="17"/>
          <w:szCs w:val="17"/>
        </w:rPr>
        <w:t xml:space="preserve">                    return AlgorithmResult('BipartiteTest', False, {})</w:t>
      </w:r>
    </w:p>
    <w:p w14:paraId="558E12B5"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return AlgorithmResult('BipartiteTest', True, {'colouring': colour})</w:t>
      </w:r>
    </w:p>
    <w:p w14:paraId="46709AA2" w14:textId="77777777" w:rsidR="00EB603C" w:rsidRDefault="00000000">
      <w:pPr>
        <w:spacing w:after="160" w:line="300" w:lineRule="auto"/>
      </w:pPr>
      <w:r>
        <w:t>A graph is bipartite exactly when it has no odd-length cycle. In one direction: if the graph is bipartite, every edge crosses between the two parts, so any cycle must alternate parts and therefore use an even number of edges. In the other direction: if the graph has no odd cycle, 2-colouring never finds a conflict, because a conflict — two adjacent vertices at the same BFS depth sharing a colour — only occurs where an odd cycle exists.</w:t>
      </w:r>
    </w:p>
    <w:p w14:paraId="68E91828" w14:textId="77777777" w:rsidR="00EB603C" w:rsidRDefault="00000000">
      <w:pPr>
        <w:pStyle w:val="Heading2"/>
        <w:spacing w:before="320" w:after="140"/>
      </w:pPr>
      <w:bookmarkStart w:id="31" w:name="_Toc32"/>
      <w:r>
        <w:t>8.8 Data Structures Used and Why</w:t>
      </w:r>
      <w:bookmarkEnd w:id="31"/>
    </w:p>
    <w:tbl>
      <w:tblPr>
        <w:tblW w:w="8940"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583"/>
        <w:gridCol w:w="2384"/>
        <w:gridCol w:w="3973"/>
      </w:tblGrid>
      <w:tr w:rsidR="00EB603C" w14:paraId="379F3224" w14:textId="77777777" w:rsidTr="0058348F">
        <w:trPr>
          <w:trHeight w:val="202"/>
          <w:tblHeader/>
        </w:trPr>
        <w:tc>
          <w:tcPr>
            <w:tcW w:w="2583" w:type="dxa"/>
            <w:shd w:val="clear" w:color="auto" w:fill="1F3864"/>
            <w:tcMar>
              <w:top w:w="80" w:type="dxa"/>
              <w:left w:w="100" w:type="dxa"/>
              <w:bottom w:w="80" w:type="dxa"/>
              <w:right w:w="100" w:type="dxa"/>
            </w:tcMar>
            <w:vAlign w:val="center"/>
          </w:tcPr>
          <w:p w14:paraId="5150B888" w14:textId="77777777" w:rsidR="00EB603C" w:rsidRDefault="00000000">
            <w:r>
              <w:rPr>
                <w:b/>
                <w:bCs/>
                <w:color w:val="FFFFFF"/>
                <w:sz w:val="18"/>
                <w:szCs w:val="18"/>
              </w:rPr>
              <w:t>Data structure</w:t>
            </w:r>
          </w:p>
        </w:tc>
        <w:tc>
          <w:tcPr>
            <w:tcW w:w="2384" w:type="dxa"/>
            <w:shd w:val="clear" w:color="auto" w:fill="1F3864"/>
            <w:tcMar>
              <w:top w:w="80" w:type="dxa"/>
              <w:left w:w="100" w:type="dxa"/>
              <w:bottom w:w="80" w:type="dxa"/>
              <w:right w:w="100" w:type="dxa"/>
            </w:tcMar>
            <w:vAlign w:val="center"/>
          </w:tcPr>
          <w:p w14:paraId="20C418DE" w14:textId="77777777" w:rsidR="00EB603C" w:rsidRDefault="00000000">
            <w:r>
              <w:rPr>
                <w:b/>
                <w:bCs/>
                <w:color w:val="FFFFFF"/>
                <w:sz w:val="18"/>
                <w:szCs w:val="18"/>
              </w:rPr>
              <w:t>Where used</w:t>
            </w:r>
          </w:p>
        </w:tc>
        <w:tc>
          <w:tcPr>
            <w:tcW w:w="3973" w:type="dxa"/>
            <w:shd w:val="clear" w:color="auto" w:fill="1F3864"/>
            <w:tcMar>
              <w:top w:w="80" w:type="dxa"/>
              <w:left w:w="100" w:type="dxa"/>
              <w:bottom w:w="80" w:type="dxa"/>
              <w:right w:w="100" w:type="dxa"/>
            </w:tcMar>
            <w:vAlign w:val="center"/>
          </w:tcPr>
          <w:p w14:paraId="1DFABFDD" w14:textId="77777777" w:rsidR="00EB603C" w:rsidRDefault="00000000">
            <w:r>
              <w:rPr>
                <w:b/>
                <w:bCs/>
                <w:color w:val="FFFFFF"/>
                <w:sz w:val="18"/>
                <w:szCs w:val="18"/>
              </w:rPr>
              <w:t>Why</w:t>
            </w:r>
          </w:p>
        </w:tc>
      </w:tr>
      <w:tr w:rsidR="00EB603C" w14:paraId="717124B9" w14:textId="77777777" w:rsidTr="0058348F">
        <w:trPr>
          <w:trHeight w:val="238"/>
        </w:trPr>
        <w:tc>
          <w:tcPr>
            <w:tcW w:w="2583" w:type="dxa"/>
            <w:shd w:val="clear" w:color="auto" w:fill="FFFFFF"/>
            <w:tcMar>
              <w:top w:w="60" w:type="dxa"/>
              <w:left w:w="100" w:type="dxa"/>
              <w:bottom w:w="60" w:type="dxa"/>
              <w:right w:w="100" w:type="dxa"/>
            </w:tcMar>
            <w:vAlign w:val="center"/>
          </w:tcPr>
          <w:p w14:paraId="71535309" w14:textId="77777777" w:rsidR="00EB603C" w:rsidRDefault="00000000">
            <w:pPr>
              <w:spacing w:line="250" w:lineRule="auto"/>
            </w:pPr>
            <w:r>
              <w:rPr>
                <w:sz w:val="18"/>
                <w:szCs w:val="18"/>
              </w:rPr>
              <w:t>dict[vertex → list[Edge]]</w:t>
            </w:r>
          </w:p>
        </w:tc>
        <w:tc>
          <w:tcPr>
            <w:tcW w:w="2384" w:type="dxa"/>
            <w:shd w:val="clear" w:color="auto" w:fill="FFFFFF"/>
            <w:tcMar>
              <w:top w:w="60" w:type="dxa"/>
              <w:left w:w="100" w:type="dxa"/>
              <w:bottom w:w="60" w:type="dxa"/>
              <w:right w:w="100" w:type="dxa"/>
            </w:tcMar>
            <w:vAlign w:val="center"/>
          </w:tcPr>
          <w:p w14:paraId="24A576CF" w14:textId="77777777" w:rsidR="00EB603C" w:rsidRDefault="00000000">
            <w:pPr>
              <w:spacing w:line="250" w:lineRule="auto"/>
            </w:pPr>
            <w:r>
              <w:rPr>
                <w:sz w:val="18"/>
                <w:szCs w:val="18"/>
              </w:rPr>
              <w:t>AdjacencyListGraph</w:t>
            </w:r>
          </w:p>
        </w:tc>
        <w:tc>
          <w:tcPr>
            <w:tcW w:w="3973" w:type="dxa"/>
            <w:shd w:val="clear" w:color="auto" w:fill="FFFFFF"/>
            <w:tcMar>
              <w:top w:w="60" w:type="dxa"/>
              <w:left w:w="100" w:type="dxa"/>
              <w:bottom w:w="60" w:type="dxa"/>
              <w:right w:w="100" w:type="dxa"/>
            </w:tcMar>
            <w:vAlign w:val="center"/>
          </w:tcPr>
          <w:p w14:paraId="7ACBA475" w14:textId="77777777" w:rsidR="00EB603C" w:rsidRDefault="00000000">
            <w:pPr>
              <w:spacing w:line="250" w:lineRule="auto"/>
            </w:pPr>
            <w:r>
              <w:rPr>
                <w:sz w:val="18"/>
                <w:szCs w:val="18"/>
              </w:rPr>
              <w:t>O(1) vertex lookup, O(degree) neighbour iteration</w:t>
            </w:r>
          </w:p>
        </w:tc>
      </w:tr>
      <w:tr w:rsidR="00EB603C" w14:paraId="6372A065" w14:textId="77777777" w:rsidTr="0058348F">
        <w:trPr>
          <w:trHeight w:val="226"/>
        </w:trPr>
        <w:tc>
          <w:tcPr>
            <w:tcW w:w="2583" w:type="dxa"/>
            <w:shd w:val="clear" w:color="auto" w:fill="EEF1F7"/>
            <w:tcMar>
              <w:top w:w="60" w:type="dxa"/>
              <w:left w:w="100" w:type="dxa"/>
              <w:bottom w:w="60" w:type="dxa"/>
              <w:right w:w="100" w:type="dxa"/>
            </w:tcMar>
            <w:vAlign w:val="center"/>
          </w:tcPr>
          <w:p w14:paraId="1C9AAFBD" w14:textId="77777777" w:rsidR="00EB603C" w:rsidRDefault="00000000">
            <w:pPr>
              <w:spacing w:line="250" w:lineRule="auto"/>
            </w:pPr>
            <w:r>
              <w:rPr>
                <w:sz w:val="18"/>
                <w:szCs w:val="18"/>
              </w:rPr>
              <w:t>2-D list / dict</w:t>
            </w:r>
          </w:p>
        </w:tc>
        <w:tc>
          <w:tcPr>
            <w:tcW w:w="2384" w:type="dxa"/>
            <w:shd w:val="clear" w:color="auto" w:fill="EEF1F7"/>
            <w:tcMar>
              <w:top w:w="60" w:type="dxa"/>
              <w:left w:w="100" w:type="dxa"/>
              <w:bottom w:w="60" w:type="dxa"/>
              <w:right w:w="100" w:type="dxa"/>
            </w:tcMar>
            <w:vAlign w:val="center"/>
          </w:tcPr>
          <w:p w14:paraId="7554BA1A" w14:textId="77777777" w:rsidR="00EB603C" w:rsidRDefault="00000000">
            <w:pPr>
              <w:spacing w:line="250" w:lineRule="auto"/>
            </w:pPr>
            <w:r>
              <w:rPr>
                <w:sz w:val="18"/>
                <w:szCs w:val="18"/>
              </w:rPr>
              <w:t>AdjacencyMatrixGraph</w:t>
            </w:r>
          </w:p>
        </w:tc>
        <w:tc>
          <w:tcPr>
            <w:tcW w:w="3973" w:type="dxa"/>
            <w:shd w:val="clear" w:color="auto" w:fill="EEF1F7"/>
            <w:tcMar>
              <w:top w:w="60" w:type="dxa"/>
              <w:left w:w="100" w:type="dxa"/>
              <w:bottom w:w="60" w:type="dxa"/>
              <w:right w:w="100" w:type="dxa"/>
            </w:tcMar>
            <w:vAlign w:val="center"/>
          </w:tcPr>
          <w:p w14:paraId="4E746C7C" w14:textId="77777777" w:rsidR="00EB603C" w:rsidRDefault="00000000">
            <w:pPr>
              <w:spacing w:line="250" w:lineRule="auto"/>
            </w:pPr>
            <w:r>
              <w:rPr>
                <w:sz w:val="18"/>
                <w:szCs w:val="18"/>
              </w:rPr>
              <w:t>O(1) edge existence check, O(V) neighbour scan</w:t>
            </w:r>
          </w:p>
        </w:tc>
      </w:tr>
      <w:tr w:rsidR="00EB603C" w14:paraId="699D5F5C" w14:textId="77777777" w:rsidTr="0058348F">
        <w:trPr>
          <w:trHeight w:val="238"/>
        </w:trPr>
        <w:tc>
          <w:tcPr>
            <w:tcW w:w="2583" w:type="dxa"/>
            <w:shd w:val="clear" w:color="auto" w:fill="FFFFFF"/>
            <w:tcMar>
              <w:top w:w="60" w:type="dxa"/>
              <w:left w:w="100" w:type="dxa"/>
              <w:bottom w:w="60" w:type="dxa"/>
              <w:right w:w="100" w:type="dxa"/>
            </w:tcMar>
            <w:vAlign w:val="center"/>
          </w:tcPr>
          <w:p w14:paraId="3F802A3E" w14:textId="77777777" w:rsidR="00EB603C" w:rsidRDefault="00000000">
            <w:pPr>
              <w:spacing w:line="250" w:lineRule="auto"/>
            </w:pPr>
            <w:r>
              <w:rPr>
                <w:sz w:val="18"/>
                <w:szCs w:val="18"/>
              </w:rPr>
              <w:t>set (visited)</w:t>
            </w:r>
          </w:p>
        </w:tc>
        <w:tc>
          <w:tcPr>
            <w:tcW w:w="2384" w:type="dxa"/>
            <w:shd w:val="clear" w:color="auto" w:fill="FFFFFF"/>
            <w:tcMar>
              <w:top w:w="60" w:type="dxa"/>
              <w:left w:w="100" w:type="dxa"/>
              <w:bottom w:w="60" w:type="dxa"/>
              <w:right w:w="100" w:type="dxa"/>
            </w:tcMar>
            <w:vAlign w:val="center"/>
          </w:tcPr>
          <w:p w14:paraId="32E1676A" w14:textId="77777777" w:rsidR="00EB603C" w:rsidRDefault="00000000">
            <w:pPr>
              <w:spacing w:line="250" w:lineRule="auto"/>
            </w:pPr>
            <w:r>
              <w:rPr>
                <w:sz w:val="18"/>
                <w:szCs w:val="18"/>
              </w:rPr>
              <w:t>All traversal algorithms</w:t>
            </w:r>
          </w:p>
        </w:tc>
        <w:tc>
          <w:tcPr>
            <w:tcW w:w="3973" w:type="dxa"/>
            <w:shd w:val="clear" w:color="auto" w:fill="FFFFFF"/>
            <w:tcMar>
              <w:top w:w="60" w:type="dxa"/>
              <w:left w:w="100" w:type="dxa"/>
              <w:bottom w:w="60" w:type="dxa"/>
              <w:right w:w="100" w:type="dxa"/>
            </w:tcMar>
            <w:vAlign w:val="center"/>
          </w:tcPr>
          <w:p w14:paraId="0C490DA6" w14:textId="77777777" w:rsidR="00EB603C" w:rsidRDefault="00000000">
            <w:pPr>
              <w:spacing w:line="250" w:lineRule="auto"/>
            </w:pPr>
            <w:r>
              <w:rPr>
                <w:sz w:val="18"/>
                <w:szCs w:val="18"/>
              </w:rPr>
              <w:t>O(1) average membership check</w:t>
            </w:r>
          </w:p>
        </w:tc>
      </w:tr>
      <w:tr w:rsidR="00EB603C" w14:paraId="4C75197D" w14:textId="77777777" w:rsidTr="0058348F">
        <w:trPr>
          <w:trHeight w:val="226"/>
        </w:trPr>
        <w:tc>
          <w:tcPr>
            <w:tcW w:w="2583" w:type="dxa"/>
            <w:shd w:val="clear" w:color="auto" w:fill="EEF1F7"/>
            <w:tcMar>
              <w:top w:w="60" w:type="dxa"/>
              <w:left w:w="100" w:type="dxa"/>
              <w:bottom w:w="60" w:type="dxa"/>
              <w:right w:w="100" w:type="dxa"/>
            </w:tcMar>
            <w:vAlign w:val="center"/>
          </w:tcPr>
          <w:p w14:paraId="55604641" w14:textId="77777777" w:rsidR="00EB603C" w:rsidRDefault="00000000">
            <w:pPr>
              <w:spacing w:line="250" w:lineRule="auto"/>
            </w:pPr>
            <w:r>
              <w:rPr>
                <w:sz w:val="18"/>
                <w:szCs w:val="18"/>
              </w:rPr>
              <w:t>collections.deque</w:t>
            </w:r>
          </w:p>
        </w:tc>
        <w:tc>
          <w:tcPr>
            <w:tcW w:w="2384" w:type="dxa"/>
            <w:shd w:val="clear" w:color="auto" w:fill="EEF1F7"/>
            <w:tcMar>
              <w:top w:w="60" w:type="dxa"/>
              <w:left w:w="100" w:type="dxa"/>
              <w:bottom w:w="60" w:type="dxa"/>
              <w:right w:w="100" w:type="dxa"/>
            </w:tcMar>
            <w:vAlign w:val="center"/>
          </w:tcPr>
          <w:p w14:paraId="697412CA" w14:textId="77777777" w:rsidR="00EB603C" w:rsidRDefault="00000000">
            <w:pPr>
              <w:spacing w:line="250" w:lineRule="auto"/>
            </w:pPr>
            <w:r>
              <w:rPr>
                <w:sz w:val="18"/>
                <w:szCs w:val="18"/>
              </w:rPr>
              <w:t>BFS, Kahn's topological sort</w:t>
            </w:r>
          </w:p>
        </w:tc>
        <w:tc>
          <w:tcPr>
            <w:tcW w:w="3973" w:type="dxa"/>
            <w:shd w:val="clear" w:color="auto" w:fill="EEF1F7"/>
            <w:tcMar>
              <w:top w:w="60" w:type="dxa"/>
              <w:left w:w="100" w:type="dxa"/>
              <w:bottom w:w="60" w:type="dxa"/>
              <w:right w:w="100" w:type="dxa"/>
            </w:tcMar>
            <w:vAlign w:val="center"/>
          </w:tcPr>
          <w:p w14:paraId="2501ADCB" w14:textId="77777777" w:rsidR="00EB603C" w:rsidRDefault="00000000">
            <w:pPr>
              <w:spacing w:line="250" w:lineRule="auto"/>
            </w:pPr>
            <w:r>
              <w:rPr>
                <w:sz w:val="18"/>
                <w:szCs w:val="18"/>
              </w:rPr>
              <w:t>O(1) append and popleft; avoids O(n) list.pop(0)</w:t>
            </w:r>
          </w:p>
        </w:tc>
      </w:tr>
      <w:tr w:rsidR="00EB603C" w14:paraId="16476C12" w14:textId="77777777" w:rsidTr="0058348F">
        <w:trPr>
          <w:trHeight w:val="465"/>
        </w:trPr>
        <w:tc>
          <w:tcPr>
            <w:tcW w:w="2583" w:type="dxa"/>
            <w:shd w:val="clear" w:color="auto" w:fill="FFFFFF"/>
            <w:tcMar>
              <w:top w:w="60" w:type="dxa"/>
              <w:left w:w="100" w:type="dxa"/>
              <w:bottom w:w="60" w:type="dxa"/>
              <w:right w:w="100" w:type="dxa"/>
            </w:tcMar>
            <w:vAlign w:val="center"/>
          </w:tcPr>
          <w:p w14:paraId="435FBAF5" w14:textId="77777777" w:rsidR="00EB603C" w:rsidRDefault="00000000">
            <w:pPr>
              <w:spacing w:line="250" w:lineRule="auto"/>
            </w:pPr>
            <w:r>
              <w:rPr>
                <w:sz w:val="18"/>
                <w:szCs w:val="18"/>
              </w:rPr>
              <w:t>Call stack (recursion)</w:t>
            </w:r>
          </w:p>
        </w:tc>
        <w:tc>
          <w:tcPr>
            <w:tcW w:w="2384" w:type="dxa"/>
            <w:shd w:val="clear" w:color="auto" w:fill="FFFFFF"/>
            <w:tcMar>
              <w:top w:w="60" w:type="dxa"/>
              <w:left w:w="100" w:type="dxa"/>
              <w:bottom w:w="60" w:type="dxa"/>
              <w:right w:w="100" w:type="dxa"/>
            </w:tcMar>
            <w:vAlign w:val="center"/>
          </w:tcPr>
          <w:p w14:paraId="4A942E15" w14:textId="6A01111F" w:rsidR="00EB603C" w:rsidRDefault="00000000">
            <w:pPr>
              <w:spacing w:line="250" w:lineRule="auto"/>
            </w:pPr>
            <w:r>
              <w:rPr>
                <w:sz w:val="18"/>
                <w:szCs w:val="18"/>
              </w:rPr>
              <w:t>DFS, cycle detection</w:t>
            </w:r>
          </w:p>
        </w:tc>
        <w:tc>
          <w:tcPr>
            <w:tcW w:w="3973" w:type="dxa"/>
            <w:shd w:val="clear" w:color="auto" w:fill="FFFFFF"/>
            <w:tcMar>
              <w:top w:w="60" w:type="dxa"/>
              <w:left w:w="100" w:type="dxa"/>
              <w:bottom w:w="60" w:type="dxa"/>
              <w:right w:w="100" w:type="dxa"/>
            </w:tcMar>
            <w:vAlign w:val="center"/>
          </w:tcPr>
          <w:p w14:paraId="31B8B6BE" w14:textId="77777777" w:rsidR="00EB603C" w:rsidRDefault="00000000">
            <w:pPr>
              <w:spacing w:line="250" w:lineRule="auto"/>
            </w:pPr>
            <w:r>
              <w:rPr>
                <w:sz w:val="18"/>
                <w:szCs w:val="18"/>
              </w:rPr>
              <w:t>Natural LIFO behaviour, clean implementation</w:t>
            </w:r>
          </w:p>
        </w:tc>
      </w:tr>
      <w:tr w:rsidR="00EB603C" w14:paraId="20CEC45B" w14:textId="77777777" w:rsidTr="0058348F">
        <w:trPr>
          <w:trHeight w:val="226"/>
        </w:trPr>
        <w:tc>
          <w:tcPr>
            <w:tcW w:w="2583" w:type="dxa"/>
            <w:shd w:val="clear" w:color="auto" w:fill="FFFFFF"/>
            <w:tcMar>
              <w:top w:w="60" w:type="dxa"/>
              <w:left w:w="100" w:type="dxa"/>
              <w:bottom w:w="60" w:type="dxa"/>
              <w:right w:w="100" w:type="dxa"/>
            </w:tcMar>
            <w:vAlign w:val="center"/>
          </w:tcPr>
          <w:p w14:paraId="2E070397" w14:textId="77777777" w:rsidR="00EB603C" w:rsidRDefault="00000000">
            <w:pPr>
              <w:spacing w:line="250" w:lineRule="auto"/>
            </w:pPr>
            <w:proofErr w:type="spellStart"/>
            <w:r>
              <w:rPr>
                <w:sz w:val="18"/>
                <w:szCs w:val="18"/>
              </w:rPr>
              <w:lastRenderedPageBreak/>
              <w:t>dict</w:t>
            </w:r>
            <w:proofErr w:type="spellEnd"/>
            <w:r>
              <w:rPr>
                <w:sz w:val="18"/>
                <w:szCs w:val="18"/>
              </w:rPr>
              <w:t xml:space="preserve"> (in-degree)</w:t>
            </w:r>
          </w:p>
        </w:tc>
        <w:tc>
          <w:tcPr>
            <w:tcW w:w="2384" w:type="dxa"/>
            <w:shd w:val="clear" w:color="auto" w:fill="FFFFFF"/>
            <w:tcMar>
              <w:top w:w="60" w:type="dxa"/>
              <w:left w:w="100" w:type="dxa"/>
              <w:bottom w:w="60" w:type="dxa"/>
              <w:right w:w="100" w:type="dxa"/>
            </w:tcMar>
            <w:vAlign w:val="center"/>
          </w:tcPr>
          <w:p w14:paraId="5E2193F1" w14:textId="77777777" w:rsidR="00EB603C" w:rsidRDefault="00000000">
            <w:pPr>
              <w:spacing w:line="250" w:lineRule="auto"/>
            </w:pPr>
            <w:r>
              <w:rPr>
                <w:sz w:val="18"/>
                <w:szCs w:val="18"/>
              </w:rPr>
              <w:t>Kahn's topological sort</w:t>
            </w:r>
          </w:p>
        </w:tc>
        <w:tc>
          <w:tcPr>
            <w:tcW w:w="3973" w:type="dxa"/>
            <w:shd w:val="clear" w:color="auto" w:fill="FFFFFF"/>
            <w:tcMar>
              <w:top w:w="60" w:type="dxa"/>
              <w:left w:w="100" w:type="dxa"/>
              <w:bottom w:w="60" w:type="dxa"/>
              <w:right w:w="100" w:type="dxa"/>
            </w:tcMar>
            <w:vAlign w:val="center"/>
          </w:tcPr>
          <w:p w14:paraId="49356775" w14:textId="77777777" w:rsidR="00EB603C" w:rsidRDefault="00000000">
            <w:pPr>
              <w:spacing w:line="250" w:lineRule="auto"/>
            </w:pPr>
            <w:r>
              <w:rPr>
                <w:sz w:val="18"/>
                <w:szCs w:val="18"/>
              </w:rPr>
              <w:t>Tracks pending predecessors per vertex</w:t>
            </w:r>
          </w:p>
        </w:tc>
      </w:tr>
      <w:tr w:rsidR="00EB603C" w14:paraId="19636744" w14:textId="77777777" w:rsidTr="0058348F">
        <w:trPr>
          <w:trHeight w:val="238"/>
        </w:trPr>
        <w:tc>
          <w:tcPr>
            <w:tcW w:w="2583" w:type="dxa"/>
            <w:shd w:val="clear" w:color="auto" w:fill="EEF1F7"/>
            <w:tcMar>
              <w:top w:w="60" w:type="dxa"/>
              <w:left w:w="100" w:type="dxa"/>
              <w:bottom w:w="60" w:type="dxa"/>
              <w:right w:w="100" w:type="dxa"/>
            </w:tcMar>
            <w:vAlign w:val="center"/>
          </w:tcPr>
          <w:p w14:paraId="374F8A29" w14:textId="77777777" w:rsidR="00EB603C" w:rsidRDefault="00000000">
            <w:pPr>
              <w:spacing w:line="250" w:lineRule="auto"/>
            </w:pPr>
            <w:r>
              <w:rPr>
                <w:sz w:val="18"/>
                <w:szCs w:val="18"/>
              </w:rPr>
              <w:t>dict (colour map)</w:t>
            </w:r>
          </w:p>
        </w:tc>
        <w:tc>
          <w:tcPr>
            <w:tcW w:w="2384" w:type="dxa"/>
            <w:shd w:val="clear" w:color="auto" w:fill="EEF1F7"/>
            <w:tcMar>
              <w:top w:w="60" w:type="dxa"/>
              <w:left w:w="100" w:type="dxa"/>
              <w:bottom w:w="60" w:type="dxa"/>
              <w:right w:w="100" w:type="dxa"/>
            </w:tcMar>
            <w:vAlign w:val="center"/>
          </w:tcPr>
          <w:p w14:paraId="01741C18" w14:textId="77777777" w:rsidR="00EB603C" w:rsidRDefault="00000000">
            <w:pPr>
              <w:spacing w:line="250" w:lineRule="auto"/>
            </w:pPr>
            <w:r>
              <w:rPr>
                <w:sz w:val="18"/>
                <w:szCs w:val="18"/>
              </w:rPr>
              <w:t>Bipartite test</w:t>
            </w:r>
          </w:p>
        </w:tc>
        <w:tc>
          <w:tcPr>
            <w:tcW w:w="3973" w:type="dxa"/>
            <w:shd w:val="clear" w:color="auto" w:fill="EEF1F7"/>
            <w:tcMar>
              <w:top w:w="60" w:type="dxa"/>
              <w:left w:w="100" w:type="dxa"/>
              <w:bottom w:w="60" w:type="dxa"/>
              <w:right w:w="100" w:type="dxa"/>
            </w:tcMar>
            <w:vAlign w:val="center"/>
          </w:tcPr>
          <w:p w14:paraId="5E6665FC" w14:textId="77777777" w:rsidR="00EB603C" w:rsidRDefault="00000000">
            <w:pPr>
              <w:spacing w:line="250" w:lineRule="auto"/>
            </w:pPr>
            <w:r>
              <w:rPr>
                <w:sz w:val="18"/>
                <w:szCs w:val="18"/>
              </w:rPr>
              <w:t>Maps each vertex to colour 0 or 1</w:t>
            </w:r>
          </w:p>
        </w:tc>
      </w:tr>
    </w:tbl>
    <w:p w14:paraId="157D5E2B" w14:textId="77777777" w:rsidR="00EB603C" w:rsidRDefault="00EB603C">
      <w:pPr>
        <w:spacing w:after="200"/>
      </w:pPr>
    </w:p>
    <w:p w14:paraId="05924F86" w14:textId="77777777" w:rsidR="00EB603C" w:rsidRDefault="00000000">
      <w:pPr>
        <w:pStyle w:val="Heading1"/>
        <w:pBdr>
          <w:bottom w:val="single" w:sz="6" w:space="6" w:color="B9C2D0"/>
        </w:pBdr>
        <w:spacing w:before="420" w:after="200"/>
      </w:pPr>
      <w:bookmarkStart w:id="32" w:name="_Toc33"/>
      <w:r>
        <w:t>9. Interfaces</w:t>
      </w:r>
      <w:bookmarkEnd w:id="32"/>
    </w:p>
    <w:p w14:paraId="5901681F" w14:textId="77777777" w:rsidR="00EB603C" w:rsidRDefault="00000000">
      <w:pPr>
        <w:pStyle w:val="Heading2"/>
        <w:spacing w:before="320" w:after="140"/>
      </w:pPr>
      <w:bookmarkStart w:id="33" w:name="_Toc34"/>
      <w:r>
        <w:t>9.1 Graph and Algorithm Interfaces</w:t>
      </w:r>
      <w:bookmarkEnd w:id="33"/>
    </w:p>
    <w:p w14:paraId="2604600E" w14:textId="77777777" w:rsidR="00EB603C" w:rsidRDefault="00000000">
      <w:pPr>
        <w:spacing w:after="160" w:line="300" w:lineRule="auto"/>
      </w:pPr>
      <w:r>
        <w:t>Every algorithm implements a single shared abstract base class:</w:t>
      </w:r>
    </w:p>
    <w:p w14:paraId="10E5B70E"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class Algorithm(ABC):</w:t>
      </w:r>
    </w:p>
    <w:p w14:paraId="57AC4FE1" w14:textId="77777777" w:rsidR="00EB603C" w:rsidRDefault="00000000">
      <w:pPr>
        <w:shd w:val="clear" w:color="auto" w:fill="F3F3F3"/>
        <w:ind w:left="200" w:right="200"/>
      </w:pPr>
      <w:r>
        <w:rPr>
          <w:rFonts w:ascii="Consolas" w:eastAsia="Consolas" w:hAnsi="Consolas" w:cs="Consolas"/>
          <w:color w:val="333333"/>
          <w:sz w:val="17"/>
          <w:szCs w:val="17"/>
        </w:rPr>
        <w:t xml:space="preserve">    @property</w:t>
      </w:r>
    </w:p>
    <w:p w14:paraId="088142A2" w14:textId="77777777" w:rsidR="00EB603C" w:rsidRDefault="00000000">
      <w:pPr>
        <w:shd w:val="clear" w:color="auto" w:fill="F3F3F3"/>
        <w:ind w:left="200" w:right="200"/>
      </w:pPr>
      <w:r>
        <w:rPr>
          <w:rFonts w:ascii="Consolas" w:eastAsia="Consolas" w:hAnsi="Consolas" w:cs="Consolas"/>
          <w:color w:val="333333"/>
          <w:sz w:val="17"/>
          <w:szCs w:val="17"/>
        </w:rPr>
        <w:t xml:space="preserve">    def name(self) -&gt; str: ...</w:t>
      </w:r>
    </w:p>
    <w:p w14:paraId="61E5F6CC"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def execute(self, graph: Graph, **kwargs) -&gt; AlgorithmResult: ...</w:t>
      </w:r>
    </w:p>
    <w:p w14:paraId="4E39E7EB" w14:textId="77777777" w:rsidR="00EB603C" w:rsidRDefault="00000000">
      <w:pPr>
        <w:spacing w:after="160" w:line="300" w:lineRule="auto"/>
      </w:pPr>
      <w:r>
        <w:t>and returns a single shared result type:</w:t>
      </w:r>
    </w:p>
    <w:p w14:paraId="1E830D39"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@dataclass</w:t>
      </w:r>
    </w:p>
    <w:p w14:paraId="249EF7EF" w14:textId="77777777" w:rsidR="00EB603C" w:rsidRDefault="00000000">
      <w:pPr>
        <w:shd w:val="clear" w:color="auto" w:fill="F3F3F3"/>
        <w:ind w:left="200" w:right="200"/>
      </w:pPr>
      <w:r>
        <w:rPr>
          <w:rFonts w:ascii="Consolas" w:eastAsia="Consolas" w:hAnsi="Consolas" w:cs="Consolas"/>
          <w:color w:val="333333"/>
          <w:sz w:val="17"/>
          <w:szCs w:val="17"/>
        </w:rPr>
        <w:t>class AlgorithmResult:</w:t>
      </w:r>
    </w:p>
    <w:p w14:paraId="019A5675" w14:textId="77777777" w:rsidR="00EB603C" w:rsidRDefault="00000000">
      <w:pPr>
        <w:shd w:val="clear" w:color="auto" w:fill="F3F3F3"/>
        <w:ind w:left="200" w:right="200"/>
      </w:pPr>
      <w:r>
        <w:rPr>
          <w:rFonts w:ascii="Consolas" w:eastAsia="Consolas" w:hAnsi="Consolas" w:cs="Consolas"/>
          <w:color w:val="333333"/>
          <w:sz w:val="17"/>
          <w:szCs w:val="17"/>
        </w:rPr>
        <w:t xml:space="preserve">    algorithm: str</w:t>
      </w:r>
    </w:p>
    <w:p w14:paraId="18F376AF" w14:textId="77777777" w:rsidR="00EB603C" w:rsidRDefault="00000000">
      <w:pPr>
        <w:shd w:val="clear" w:color="auto" w:fill="F3F3F3"/>
        <w:ind w:left="200" w:right="200"/>
      </w:pPr>
      <w:r>
        <w:rPr>
          <w:rFonts w:ascii="Consolas" w:eastAsia="Consolas" w:hAnsi="Consolas" w:cs="Consolas"/>
          <w:color w:val="333333"/>
          <w:sz w:val="17"/>
          <w:szCs w:val="17"/>
        </w:rPr>
        <w:t xml:space="preserve">    primary_output: Any</w:t>
      </w:r>
    </w:p>
    <w:p w14:paraId="4F1CE98C" w14:textId="77777777" w:rsidR="00EB603C" w:rsidRDefault="00000000">
      <w:pPr>
        <w:shd w:val="clear" w:color="auto" w:fill="F3F3F3"/>
        <w:ind w:left="200" w:right="200"/>
      </w:pPr>
      <w:r>
        <w:rPr>
          <w:rFonts w:ascii="Consolas" w:eastAsia="Consolas" w:hAnsi="Consolas" w:cs="Consolas"/>
          <w:color w:val="333333"/>
          <w:sz w:val="17"/>
          <w:szCs w:val="17"/>
        </w:rPr>
        <w:t xml:space="preserve">    metadata: dict = field(default_factory=dict)</w:t>
      </w:r>
    </w:p>
    <w:p w14:paraId="23387A43" w14:textId="77777777" w:rsidR="00EB603C" w:rsidRDefault="00000000">
      <w:pPr>
        <w:shd w:val="clear" w:color="auto" w:fill="F3F3F3"/>
        <w:ind w:left="200" w:right="200"/>
      </w:pPr>
      <w:r>
        <w:rPr>
          <w:rFonts w:ascii="Consolas" w:eastAsia="Consolas" w:hAnsi="Consolas" w:cs="Consolas"/>
          <w:color w:val="333333"/>
          <w:sz w:val="17"/>
          <w:szCs w:val="17"/>
        </w:rPr>
        <w:t xml:space="preserve">    success: bool = True</w:t>
      </w:r>
    </w:p>
    <w:p w14:paraId="48B728C4"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error_message: str = ''</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006"/>
        <w:gridCol w:w="3209"/>
        <w:gridCol w:w="3811"/>
      </w:tblGrid>
      <w:tr w:rsidR="00EB603C" w14:paraId="3EFD7534" w14:textId="77777777">
        <w:trPr>
          <w:tblHeader/>
        </w:trPr>
        <w:tc>
          <w:tcPr>
            <w:tcW w:w="2006" w:type="dxa"/>
            <w:shd w:val="clear" w:color="auto" w:fill="1F3864"/>
            <w:tcMar>
              <w:top w:w="80" w:type="dxa"/>
              <w:left w:w="100" w:type="dxa"/>
              <w:bottom w:w="80" w:type="dxa"/>
              <w:right w:w="100" w:type="dxa"/>
            </w:tcMar>
            <w:vAlign w:val="center"/>
          </w:tcPr>
          <w:p w14:paraId="35A3CB88" w14:textId="77777777" w:rsidR="00EB603C" w:rsidRDefault="00000000">
            <w:r>
              <w:rPr>
                <w:b/>
                <w:bCs/>
                <w:color w:val="FFFFFF"/>
                <w:sz w:val="18"/>
                <w:szCs w:val="18"/>
              </w:rPr>
              <w:t>Algorithm</w:t>
            </w:r>
          </w:p>
        </w:tc>
        <w:tc>
          <w:tcPr>
            <w:tcW w:w="3209" w:type="dxa"/>
            <w:shd w:val="clear" w:color="auto" w:fill="1F3864"/>
            <w:tcMar>
              <w:top w:w="80" w:type="dxa"/>
              <w:left w:w="100" w:type="dxa"/>
              <w:bottom w:w="80" w:type="dxa"/>
              <w:right w:w="100" w:type="dxa"/>
            </w:tcMar>
            <w:vAlign w:val="center"/>
          </w:tcPr>
          <w:p w14:paraId="67C4028F" w14:textId="77777777" w:rsidR="00EB603C" w:rsidRDefault="00000000">
            <w:r>
              <w:rPr>
                <w:b/>
                <w:bCs/>
                <w:color w:val="FFFFFF"/>
                <w:sz w:val="18"/>
                <w:szCs w:val="18"/>
              </w:rPr>
              <w:t>primary_output</w:t>
            </w:r>
          </w:p>
        </w:tc>
        <w:tc>
          <w:tcPr>
            <w:tcW w:w="3811" w:type="dxa"/>
            <w:shd w:val="clear" w:color="auto" w:fill="1F3864"/>
            <w:tcMar>
              <w:top w:w="80" w:type="dxa"/>
              <w:left w:w="100" w:type="dxa"/>
              <w:bottom w:w="80" w:type="dxa"/>
              <w:right w:w="100" w:type="dxa"/>
            </w:tcMar>
            <w:vAlign w:val="center"/>
          </w:tcPr>
          <w:p w14:paraId="65A32634" w14:textId="77777777" w:rsidR="00EB603C" w:rsidRDefault="00000000">
            <w:r>
              <w:rPr>
                <w:b/>
                <w:bCs/>
                <w:color w:val="FFFFFF"/>
                <w:sz w:val="18"/>
                <w:szCs w:val="18"/>
              </w:rPr>
              <w:t>metadata</w:t>
            </w:r>
          </w:p>
        </w:tc>
      </w:tr>
      <w:tr w:rsidR="00EB603C" w14:paraId="1E03F98C" w14:textId="77777777">
        <w:tc>
          <w:tcPr>
            <w:tcW w:w="2006" w:type="dxa"/>
            <w:shd w:val="clear" w:color="auto" w:fill="FFFFFF"/>
            <w:tcMar>
              <w:top w:w="60" w:type="dxa"/>
              <w:left w:w="100" w:type="dxa"/>
              <w:bottom w:w="60" w:type="dxa"/>
              <w:right w:w="100" w:type="dxa"/>
            </w:tcMar>
            <w:vAlign w:val="center"/>
          </w:tcPr>
          <w:p w14:paraId="1C861D57" w14:textId="77777777" w:rsidR="00EB603C" w:rsidRDefault="00000000">
            <w:pPr>
              <w:spacing w:line="250" w:lineRule="auto"/>
            </w:pPr>
            <w:r>
              <w:rPr>
                <w:sz w:val="18"/>
                <w:szCs w:val="18"/>
              </w:rPr>
              <w:t>BFS</w:t>
            </w:r>
          </w:p>
        </w:tc>
        <w:tc>
          <w:tcPr>
            <w:tcW w:w="3209" w:type="dxa"/>
            <w:shd w:val="clear" w:color="auto" w:fill="FFFFFF"/>
            <w:tcMar>
              <w:top w:w="60" w:type="dxa"/>
              <w:left w:w="100" w:type="dxa"/>
              <w:bottom w:w="60" w:type="dxa"/>
              <w:right w:w="100" w:type="dxa"/>
            </w:tcMar>
            <w:vAlign w:val="center"/>
          </w:tcPr>
          <w:p w14:paraId="60205717" w14:textId="77777777" w:rsidR="00EB603C" w:rsidRDefault="00000000">
            <w:pPr>
              <w:spacing w:line="250" w:lineRule="auto"/>
            </w:pPr>
            <w:r>
              <w:rPr>
                <w:sz w:val="18"/>
                <w:szCs w:val="18"/>
              </w:rPr>
              <w:t>['A','B','C','D'] (visit order)</w:t>
            </w:r>
          </w:p>
        </w:tc>
        <w:tc>
          <w:tcPr>
            <w:tcW w:w="3811" w:type="dxa"/>
            <w:shd w:val="clear" w:color="auto" w:fill="FFFFFF"/>
            <w:tcMar>
              <w:top w:w="60" w:type="dxa"/>
              <w:left w:w="100" w:type="dxa"/>
              <w:bottom w:w="60" w:type="dxa"/>
              <w:right w:w="100" w:type="dxa"/>
            </w:tcMar>
            <w:vAlign w:val="center"/>
          </w:tcPr>
          <w:p w14:paraId="53B9E7F1" w14:textId="77777777" w:rsidR="00EB603C" w:rsidRDefault="00000000">
            <w:pPr>
              <w:spacing w:line="250" w:lineRule="auto"/>
            </w:pPr>
            <w:r>
              <w:rPr>
                <w:sz w:val="18"/>
                <w:szCs w:val="18"/>
              </w:rPr>
              <w:t>{'start': 'A', 'parent': {...}}</w:t>
            </w:r>
          </w:p>
        </w:tc>
      </w:tr>
      <w:tr w:rsidR="00EB603C" w14:paraId="103A535D" w14:textId="77777777">
        <w:tc>
          <w:tcPr>
            <w:tcW w:w="2006" w:type="dxa"/>
            <w:shd w:val="clear" w:color="auto" w:fill="EEF1F7"/>
            <w:tcMar>
              <w:top w:w="60" w:type="dxa"/>
              <w:left w:w="100" w:type="dxa"/>
              <w:bottom w:w="60" w:type="dxa"/>
              <w:right w:w="100" w:type="dxa"/>
            </w:tcMar>
            <w:vAlign w:val="center"/>
          </w:tcPr>
          <w:p w14:paraId="1989200A" w14:textId="77777777" w:rsidR="00EB603C" w:rsidRDefault="00000000">
            <w:pPr>
              <w:spacing w:line="250" w:lineRule="auto"/>
            </w:pPr>
            <w:r>
              <w:rPr>
                <w:sz w:val="18"/>
                <w:szCs w:val="18"/>
              </w:rPr>
              <w:t>DFS</w:t>
            </w:r>
          </w:p>
        </w:tc>
        <w:tc>
          <w:tcPr>
            <w:tcW w:w="3209" w:type="dxa"/>
            <w:shd w:val="clear" w:color="auto" w:fill="EEF1F7"/>
            <w:tcMar>
              <w:top w:w="60" w:type="dxa"/>
              <w:left w:w="100" w:type="dxa"/>
              <w:bottom w:w="60" w:type="dxa"/>
              <w:right w:w="100" w:type="dxa"/>
            </w:tcMar>
            <w:vAlign w:val="center"/>
          </w:tcPr>
          <w:p w14:paraId="3C9EF19B" w14:textId="77777777" w:rsidR="00EB603C" w:rsidRDefault="00000000">
            <w:pPr>
              <w:spacing w:line="250" w:lineRule="auto"/>
            </w:pPr>
            <w:r>
              <w:rPr>
                <w:sz w:val="18"/>
                <w:szCs w:val="18"/>
              </w:rPr>
              <w:t>['A','C','D','B'] (visit order)</w:t>
            </w:r>
          </w:p>
        </w:tc>
        <w:tc>
          <w:tcPr>
            <w:tcW w:w="3811" w:type="dxa"/>
            <w:shd w:val="clear" w:color="auto" w:fill="EEF1F7"/>
            <w:tcMar>
              <w:top w:w="60" w:type="dxa"/>
              <w:left w:w="100" w:type="dxa"/>
              <w:bottom w:w="60" w:type="dxa"/>
              <w:right w:w="100" w:type="dxa"/>
            </w:tcMar>
            <w:vAlign w:val="center"/>
          </w:tcPr>
          <w:p w14:paraId="38A79635" w14:textId="77777777" w:rsidR="00EB603C" w:rsidRDefault="00000000">
            <w:pPr>
              <w:spacing w:line="250" w:lineRule="auto"/>
            </w:pPr>
            <w:r>
              <w:rPr>
                <w:sz w:val="18"/>
                <w:szCs w:val="18"/>
              </w:rPr>
              <w:t>{'start': 'A'}</w:t>
            </w:r>
          </w:p>
        </w:tc>
      </w:tr>
      <w:tr w:rsidR="00EB603C" w14:paraId="4E65E4D8" w14:textId="77777777">
        <w:tc>
          <w:tcPr>
            <w:tcW w:w="2006" w:type="dxa"/>
            <w:shd w:val="clear" w:color="auto" w:fill="FFFFFF"/>
            <w:tcMar>
              <w:top w:w="60" w:type="dxa"/>
              <w:left w:w="100" w:type="dxa"/>
              <w:bottom w:w="60" w:type="dxa"/>
              <w:right w:w="100" w:type="dxa"/>
            </w:tcMar>
            <w:vAlign w:val="center"/>
          </w:tcPr>
          <w:p w14:paraId="289CBDAD" w14:textId="77777777" w:rsidR="00EB603C" w:rsidRDefault="00000000">
            <w:pPr>
              <w:spacing w:line="250" w:lineRule="auto"/>
            </w:pPr>
            <w:r>
              <w:rPr>
                <w:sz w:val="18"/>
                <w:szCs w:val="18"/>
              </w:rPr>
              <w:t>Connected components</w:t>
            </w:r>
          </w:p>
        </w:tc>
        <w:tc>
          <w:tcPr>
            <w:tcW w:w="3209" w:type="dxa"/>
            <w:shd w:val="clear" w:color="auto" w:fill="FFFFFF"/>
            <w:tcMar>
              <w:top w:w="60" w:type="dxa"/>
              <w:left w:w="100" w:type="dxa"/>
              <w:bottom w:w="60" w:type="dxa"/>
              <w:right w:w="100" w:type="dxa"/>
            </w:tcMar>
            <w:vAlign w:val="center"/>
          </w:tcPr>
          <w:p w14:paraId="202553BE" w14:textId="77777777" w:rsidR="00EB603C" w:rsidRDefault="00000000">
            <w:pPr>
              <w:spacing w:line="250" w:lineRule="auto"/>
            </w:pPr>
            <w:r>
              <w:rPr>
                <w:sz w:val="18"/>
                <w:szCs w:val="18"/>
              </w:rPr>
              <w:t>[['A','B'], ['C']]</w:t>
            </w:r>
          </w:p>
        </w:tc>
        <w:tc>
          <w:tcPr>
            <w:tcW w:w="3811" w:type="dxa"/>
            <w:shd w:val="clear" w:color="auto" w:fill="FFFFFF"/>
            <w:tcMar>
              <w:top w:w="60" w:type="dxa"/>
              <w:left w:w="100" w:type="dxa"/>
              <w:bottom w:w="60" w:type="dxa"/>
              <w:right w:w="100" w:type="dxa"/>
            </w:tcMar>
            <w:vAlign w:val="center"/>
          </w:tcPr>
          <w:p w14:paraId="530A54D9" w14:textId="77777777" w:rsidR="00EB603C" w:rsidRDefault="00000000">
            <w:pPr>
              <w:spacing w:line="250" w:lineRule="auto"/>
            </w:pPr>
            <w:r>
              <w:rPr>
                <w:sz w:val="18"/>
                <w:szCs w:val="18"/>
              </w:rPr>
              <w:t>{'count': 2}</w:t>
            </w:r>
          </w:p>
        </w:tc>
      </w:tr>
      <w:tr w:rsidR="00EB603C" w14:paraId="2B6DF6D2" w14:textId="77777777">
        <w:tc>
          <w:tcPr>
            <w:tcW w:w="2006" w:type="dxa"/>
            <w:shd w:val="clear" w:color="auto" w:fill="EEF1F7"/>
            <w:tcMar>
              <w:top w:w="60" w:type="dxa"/>
              <w:left w:w="100" w:type="dxa"/>
              <w:bottom w:w="60" w:type="dxa"/>
              <w:right w:w="100" w:type="dxa"/>
            </w:tcMar>
            <w:vAlign w:val="center"/>
          </w:tcPr>
          <w:p w14:paraId="36090E68" w14:textId="77777777" w:rsidR="00EB603C" w:rsidRDefault="00000000">
            <w:pPr>
              <w:spacing w:line="250" w:lineRule="auto"/>
            </w:pPr>
            <w:r>
              <w:rPr>
                <w:sz w:val="18"/>
                <w:szCs w:val="18"/>
              </w:rPr>
              <w:t>SCC</w:t>
            </w:r>
          </w:p>
        </w:tc>
        <w:tc>
          <w:tcPr>
            <w:tcW w:w="3209" w:type="dxa"/>
            <w:shd w:val="clear" w:color="auto" w:fill="EEF1F7"/>
            <w:tcMar>
              <w:top w:w="60" w:type="dxa"/>
              <w:left w:w="100" w:type="dxa"/>
              <w:bottom w:w="60" w:type="dxa"/>
              <w:right w:w="100" w:type="dxa"/>
            </w:tcMar>
            <w:vAlign w:val="center"/>
          </w:tcPr>
          <w:p w14:paraId="147A80C1" w14:textId="77777777" w:rsidR="00EB603C" w:rsidRDefault="00000000">
            <w:pPr>
              <w:spacing w:line="250" w:lineRule="auto"/>
            </w:pPr>
            <w:r>
              <w:rPr>
                <w:sz w:val="18"/>
                <w:szCs w:val="18"/>
              </w:rPr>
              <w:t>[['A','B','C'], ['D']]</w:t>
            </w:r>
          </w:p>
        </w:tc>
        <w:tc>
          <w:tcPr>
            <w:tcW w:w="3811" w:type="dxa"/>
            <w:shd w:val="clear" w:color="auto" w:fill="EEF1F7"/>
            <w:tcMar>
              <w:top w:w="60" w:type="dxa"/>
              <w:left w:w="100" w:type="dxa"/>
              <w:bottom w:w="60" w:type="dxa"/>
              <w:right w:w="100" w:type="dxa"/>
            </w:tcMar>
            <w:vAlign w:val="center"/>
          </w:tcPr>
          <w:p w14:paraId="3AAA1ED7" w14:textId="77777777" w:rsidR="00EB603C" w:rsidRDefault="00000000">
            <w:pPr>
              <w:spacing w:line="250" w:lineRule="auto"/>
            </w:pPr>
            <w:r>
              <w:rPr>
                <w:sz w:val="18"/>
                <w:szCs w:val="18"/>
              </w:rPr>
              <w:t>{'count': 2}</w:t>
            </w:r>
          </w:p>
        </w:tc>
      </w:tr>
      <w:tr w:rsidR="00EB603C" w14:paraId="17B17ABC" w14:textId="77777777">
        <w:tc>
          <w:tcPr>
            <w:tcW w:w="2006" w:type="dxa"/>
            <w:shd w:val="clear" w:color="auto" w:fill="FFFFFF"/>
            <w:tcMar>
              <w:top w:w="60" w:type="dxa"/>
              <w:left w:w="100" w:type="dxa"/>
              <w:bottom w:w="60" w:type="dxa"/>
              <w:right w:w="100" w:type="dxa"/>
            </w:tcMar>
            <w:vAlign w:val="center"/>
          </w:tcPr>
          <w:p w14:paraId="34A2B287" w14:textId="77777777" w:rsidR="00EB603C" w:rsidRDefault="00000000">
            <w:pPr>
              <w:spacing w:line="250" w:lineRule="auto"/>
            </w:pPr>
            <w:r>
              <w:rPr>
                <w:sz w:val="18"/>
                <w:szCs w:val="18"/>
              </w:rPr>
              <w:t>Cycle detection</w:t>
            </w:r>
          </w:p>
        </w:tc>
        <w:tc>
          <w:tcPr>
            <w:tcW w:w="3209" w:type="dxa"/>
            <w:shd w:val="clear" w:color="auto" w:fill="FFFFFF"/>
            <w:tcMar>
              <w:top w:w="60" w:type="dxa"/>
              <w:left w:w="100" w:type="dxa"/>
              <w:bottom w:w="60" w:type="dxa"/>
              <w:right w:w="100" w:type="dxa"/>
            </w:tcMar>
            <w:vAlign w:val="center"/>
          </w:tcPr>
          <w:p w14:paraId="60A7AF85" w14:textId="77777777" w:rsidR="00EB603C" w:rsidRDefault="00000000">
            <w:pPr>
              <w:spacing w:line="250" w:lineRule="auto"/>
            </w:pPr>
            <w:r>
              <w:rPr>
                <w:sz w:val="18"/>
                <w:szCs w:val="18"/>
              </w:rPr>
              <w:t>True / False</w:t>
            </w:r>
          </w:p>
        </w:tc>
        <w:tc>
          <w:tcPr>
            <w:tcW w:w="3811" w:type="dxa"/>
            <w:shd w:val="clear" w:color="auto" w:fill="FFFFFF"/>
            <w:tcMar>
              <w:top w:w="60" w:type="dxa"/>
              <w:left w:w="100" w:type="dxa"/>
              <w:bottom w:w="60" w:type="dxa"/>
              <w:right w:w="100" w:type="dxa"/>
            </w:tcMar>
            <w:vAlign w:val="center"/>
          </w:tcPr>
          <w:p w14:paraId="1C05704A" w14:textId="77777777" w:rsidR="00EB603C" w:rsidRDefault="00000000">
            <w:pPr>
              <w:spacing w:line="250" w:lineRule="auto"/>
            </w:pPr>
            <w:r>
              <w:rPr>
                <w:sz w:val="18"/>
                <w:szCs w:val="18"/>
              </w:rPr>
              <w:t>{}</w:t>
            </w:r>
          </w:p>
        </w:tc>
      </w:tr>
      <w:tr w:rsidR="00EB603C" w14:paraId="1B186CA8" w14:textId="77777777">
        <w:tc>
          <w:tcPr>
            <w:tcW w:w="2006" w:type="dxa"/>
            <w:shd w:val="clear" w:color="auto" w:fill="EEF1F7"/>
            <w:tcMar>
              <w:top w:w="60" w:type="dxa"/>
              <w:left w:w="100" w:type="dxa"/>
              <w:bottom w:w="60" w:type="dxa"/>
              <w:right w:w="100" w:type="dxa"/>
            </w:tcMar>
            <w:vAlign w:val="center"/>
          </w:tcPr>
          <w:p w14:paraId="0EBE4C73" w14:textId="77777777" w:rsidR="00EB603C" w:rsidRDefault="00000000">
            <w:pPr>
              <w:spacing w:line="250" w:lineRule="auto"/>
            </w:pPr>
            <w:r>
              <w:rPr>
                <w:sz w:val="18"/>
                <w:szCs w:val="18"/>
              </w:rPr>
              <w:t>Topological sort</w:t>
            </w:r>
          </w:p>
        </w:tc>
        <w:tc>
          <w:tcPr>
            <w:tcW w:w="3209" w:type="dxa"/>
            <w:shd w:val="clear" w:color="auto" w:fill="EEF1F7"/>
            <w:tcMar>
              <w:top w:w="60" w:type="dxa"/>
              <w:left w:w="100" w:type="dxa"/>
              <w:bottom w:w="60" w:type="dxa"/>
              <w:right w:w="100" w:type="dxa"/>
            </w:tcMar>
            <w:vAlign w:val="center"/>
          </w:tcPr>
          <w:p w14:paraId="35879C90" w14:textId="77777777" w:rsidR="00EB603C" w:rsidRDefault="00000000">
            <w:pPr>
              <w:spacing w:line="250" w:lineRule="auto"/>
            </w:pPr>
            <w:r>
              <w:rPr>
                <w:sz w:val="18"/>
                <w:szCs w:val="18"/>
              </w:rPr>
              <w:t>order list or None</w:t>
            </w:r>
          </w:p>
        </w:tc>
        <w:tc>
          <w:tcPr>
            <w:tcW w:w="3811" w:type="dxa"/>
            <w:shd w:val="clear" w:color="auto" w:fill="EEF1F7"/>
            <w:tcMar>
              <w:top w:w="60" w:type="dxa"/>
              <w:left w:w="100" w:type="dxa"/>
              <w:bottom w:w="60" w:type="dxa"/>
              <w:right w:w="100" w:type="dxa"/>
            </w:tcMar>
            <w:vAlign w:val="center"/>
          </w:tcPr>
          <w:p w14:paraId="2E8E106A" w14:textId="77777777" w:rsidR="00EB603C" w:rsidRDefault="00000000">
            <w:pPr>
              <w:spacing w:line="250" w:lineRule="auto"/>
            </w:pPr>
            <w:r>
              <w:rPr>
                <w:sz w:val="18"/>
                <w:szCs w:val="18"/>
              </w:rPr>
              <w:t>{'has_cycle': bool}</w:t>
            </w:r>
          </w:p>
        </w:tc>
      </w:tr>
      <w:tr w:rsidR="00EB603C" w14:paraId="3BB2D559" w14:textId="77777777">
        <w:tc>
          <w:tcPr>
            <w:tcW w:w="2006" w:type="dxa"/>
            <w:shd w:val="clear" w:color="auto" w:fill="FFFFFF"/>
            <w:tcMar>
              <w:top w:w="60" w:type="dxa"/>
              <w:left w:w="100" w:type="dxa"/>
              <w:bottom w:w="60" w:type="dxa"/>
              <w:right w:w="100" w:type="dxa"/>
            </w:tcMar>
            <w:vAlign w:val="center"/>
          </w:tcPr>
          <w:p w14:paraId="130D1AB6" w14:textId="77777777" w:rsidR="00EB603C" w:rsidRDefault="00000000">
            <w:pPr>
              <w:spacing w:line="250" w:lineRule="auto"/>
            </w:pPr>
            <w:r>
              <w:rPr>
                <w:sz w:val="18"/>
                <w:szCs w:val="18"/>
              </w:rPr>
              <w:t>Bipartite test</w:t>
            </w:r>
          </w:p>
        </w:tc>
        <w:tc>
          <w:tcPr>
            <w:tcW w:w="3209" w:type="dxa"/>
            <w:shd w:val="clear" w:color="auto" w:fill="FFFFFF"/>
            <w:tcMar>
              <w:top w:w="60" w:type="dxa"/>
              <w:left w:w="100" w:type="dxa"/>
              <w:bottom w:w="60" w:type="dxa"/>
              <w:right w:w="100" w:type="dxa"/>
            </w:tcMar>
            <w:vAlign w:val="center"/>
          </w:tcPr>
          <w:p w14:paraId="78C67C00" w14:textId="77777777" w:rsidR="00EB603C" w:rsidRDefault="00000000">
            <w:pPr>
              <w:spacing w:line="250" w:lineRule="auto"/>
            </w:pPr>
            <w:r>
              <w:rPr>
                <w:sz w:val="18"/>
                <w:szCs w:val="18"/>
              </w:rPr>
              <w:t>True / False</w:t>
            </w:r>
          </w:p>
        </w:tc>
        <w:tc>
          <w:tcPr>
            <w:tcW w:w="3811" w:type="dxa"/>
            <w:shd w:val="clear" w:color="auto" w:fill="FFFFFF"/>
            <w:tcMar>
              <w:top w:w="60" w:type="dxa"/>
              <w:left w:w="100" w:type="dxa"/>
              <w:bottom w:w="60" w:type="dxa"/>
              <w:right w:w="100" w:type="dxa"/>
            </w:tcMar>
            <w:vAlign w:val="center"/>
          </w:tcPr>
          <w:p w14:paraId="718FFB91" w14:textId="77777777" w:rsidR="00EB603C" w:rsidRDefault="00000000">
            <w:pPr>
              <w:spacing w:line="250" w:lineRule="auto"/>
            </w:pPr>
            <w:r>
              <w:rPr>
                <w:sz w:val="18"/>
                <w:szCs w:val="18"/>
              </w:rPr>
              <w:t>{'colouring': {...}}</w:t>
            </w:r>
          </w:p>
        </w:tc>
      </w:tr>
    </w:tbl>
    <w:p w14:paraId="56AF91EA" w14:textId="77777777" w:rsidR="00EB603C" w:rsidRDefault="00000000">
      <w:pPr>
        <w:spacing w:after="160" w:line="300" w:lineRule="auto"/>
      </w:pPr>
      <w:r>
        <w:t>Every algorithm above requires a Graph instance and, where applicable, a start vertex as its only inputs; none accept a concrete representation type directly. BFS, DFS, and connected components accept any graph; SCC and topological sort require a directed graph and raise ValueError otherwise; the bipartite test requires an undirected graph and raises ValueError otherwise; cycle detection uses the undirected or directed algorithm depending on graph.is_directed. Only topological sort can fail in the ordinary sense (success=False when the graph has a cycle) — the others either return a definite result or raise an error for an invalid graph type or vertex, as detailed in Section 11.</w:t>
      </w:r>
    </w:p>
    <w:p w14:paraId="56AF91EB" w14:textId="77777777" w:rsidR="00EB603C" w:rsidRDefault="00EB603C">
      <w:pPr>
        <w:spacing w:after="200"/>
      </w:pPr>
    </w:p>
    <w:p w14:paraId="287DD55D" w14:textId="77777777" w:rsidR="00EB603C" w:rsidRDefault="00000000">
      <w:pPr>
        <w:pStyle w:val="Heading2"/>
        <w:spacing w:before="320" w:after="140"/>
      </w:pPr>
      <w:bookmarkStart w:id="34" w:name="_Toc35"/>
      <w:r>
        <w:t>9.2 Edge-List File Format</w:t>
      </w:r>
      <w:bookmarkEnd w:id="34"/>
    </w:p>
    <w:p w14:paraId="7E6F2753" w14:textId="77777777" w:rsidR="00EB603C" w:rsidRDefault="00000000">
      <w:pPr>
        <w:spacing w:after="160" w:line="300" w:lineRule="auto"/>
      </w:pPr>
      <w:r>
        <w:t>This format is a team decision proposed by Worklet 1 and pending sign-off from Worklet 2 and Worklet 3, since all three teams must read and write it identically.</w:t>
      </w:r>
    </w:p>
    <w:p w14:paraId="0944937E"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lastRenderedPageBreak/>
        <w:t># Graph Algorithms Explorer — Edge List Format v1</w:t>
      </w:r>
    </w:p>
    <w:p w14:paraId="26DAF176" w14:textId="77777777" w:rsidR="00EB603C" w:rsidRDefault="00000000">
      <w:pPr>
        <w:shd w:val="clear" w:color="auto" w:fill="F3F3F3"/>
        <w:ind w:left="200" w:right="200"/>
      </w:pPr>
      <w:r>
        <w:rPr>
          <w:rFonts w:ascii="Consolas" w:eastAsia="Consolas" w:hAnsi="Consolas" w:cs="Consolas"/>
          <w:color w:val="333333"/>
          <w:sz w:val="17"/>
          <w:szCs w:val="17"/>
        </w:rPr>
        <w:t># Lines starting with '#' are comments and are ignored.</w:t>
      </w:r>
    </w:p>
    <w:p w14:paraId="386E078C" w14:textId="77777777" w:rsidR="00EB603C" w:rsidRDefault="00000000">
      <w:pPr>
        <w:shd w:val="clear" w:color="auto" w:fill="F3F3F3"/>
        <w:ind w:left="200" w:right="200"/>
      </w:pPr>
      <w:r>
        <w:rPr>
          <w:rFonts w:ascii="Consolas" w:eastAsia="Consolas" w:hAnsi="Consolas" w:cs="Consolas"/>
          <w:color w:val="333333"/>
          <w:sz w:val="17"/>
          <w:szCs w:val="17"/>
        </w:rPr>
        <w:t>DIRECTED        # or UNDIRECTED</w:t>
      </w:r>
    </w:p>
    <w:p w14:paraId="70244ADE" w14:textId="77777777" w:rsidR="00EB603C" w:rsidRDefault="00000000">
      <w:pPr>
        <w:shd w:val="clear" w:color="auto" w:fill="F3F3F3"/>
        <w:ind w:left="200" w:right="200"/>
      </w:pPr>
      <w:r>
        <w:rPr>
          <w:rFonts w:ascii="Consolas" w:eastAsia="Consolas" w:hAnsi="Consolas" w:cs="Consolas"/>
          <w:color w:val="333333"/>
          <w:sz w:val="17"/>
          <w:szCs w:val="17"/>
        </w:rPr>
        <w:t>WEIGHTED        # or UNWEIGHTED</w:t>
      </w:r>
    </w:p>
    <w:p w14:paraId="3B590BA7" w14:textId="77777777" w:rsidR="00EB603C" w:rsidRDefault="00000000">
      <w:pPr>
        <w:shd w:val="clear" w:color="auto" w:fill="F3F3F3"/>
        <w:ind w:left="200" w:right="200"/>
      </w:pPr>
      <w:r>
        <w:rPr>
          <w:rFonts w:ascii="Consolas" w:eastAsia="Consolas" w:hAnsi="Consolas" w:cs="Consolas"/>
          <w:color w:val="333333"/>
          <w:sz w:val="17"/>
          <w:szCs w:val="17"/>
        </w:rPr>
        <w:t># Edges: source destination [weight]</w:t>
      </w:r>
    </w:p>
    <w:p w14:paraId="6220D9D0" w14:textId="77777777" w:rsidR="00EB603C" w:rsidRDefault="00000000">
      <w:pPr>
        <w:shd w:val="clear" w:color="auto" w:fill="F3F3F3"/>
        <w:ind w:left="200" w:right="200"/>
      </w:pPr>
      <w:r>
        <w:rPr>
          <w:rFonts w:ascii="Consolas" w:eastAsia="Consolas" w:hAnsi="Consolas" w:cs="Consolas"/>
          <w:color w:val="333333"/>
          <w:sz w:val="17"/>
          <w:szCs w:val="17"/>
        </w:rPr>
        <w:t>A B 4.0</w:t>
      </w:r>
    </w:p>
    <w:p w14:paraId="2150D9BB" w14:textId="77777777" w:rsidR="00EB603C" w:rsidRDefault="00000000">
      <w:pPr>
        <w:shd w:val="clear" w:color="auto" w:fill="F3F3F3"/>
        <w:ind w:left="200" w:right="200"/>
      </w:pPr>
      <w:r>
        <w:rPr>
          <w:rFonts w:ascii="Consolas" w:eastAsia="Consolas" w:hAnsi="Consolas" w:cs="Consolas"/>
          <w:color w:val="333333"/>
          <w:sz w:val="17"/>
          <w:szCs w:val="17"/>
        </w:rPr>
        <w:t>A C 2.0</w:t>
      </w:r>
    </w:p>
    <w:p w14:paraId="35BD9441" w14:textId="77777777" w:rsidR="00EB603C" w:rsidRDefault="00000000">
      <w:pPr>
        <w:shd w:val="clear" w:color="auto" w:fill="F3F3F3"/>
        <w:ind w:left="200" w:right="200"/>
      </w:pPr>
      <w:r>
        <w:rPr>
          <w:rFonts w:ascii="Consolas" w:eastAsia="Consolas" w:hAnsi="Consolas" w:cs="Consolas"/>
          <w:color w:val="333333"/>
          <w:sz w:val="17"/>
          <w:szCs w:val="17"/>
        </w:rPr>
        <w:t>B D 1.0</w:t>
      </w:r>
    </w:p>
    <w:p w14:paraId="44ED59BB" w14:textId="77777777" w:rsidR="00EB603C" w:rsidRDefault="00000000">
      <w:pPr>
        <w:shd w:val="clear" w:color="auto" w:fill="F3F3F3"/>
        <w:spacing w:after="240"/>
        <w:ind w:left="200" w:right="200"/>
      </w:pPr>
      <w:r>
        <w:rPr>
          <w:rFonts w:ascii="Consolas" w:eastAsia="Consolas" w:hAnsi="Consolas" w:cs="Consolas"/>
          <w:color w:val="333333"/>
          <w:sz w:val="17"/>
          <w:szCs w:val="17"/>
        </w:rPr>
        <w:t>C D 5.0</w:t>
      </w:r>
    </w:p>
    <w:p w14:paraId="609825C9" w14:textId="77777777" w:rsidR="00EB603C" w:rsidRDefault="00000000">
      <w:pPr>
        <w:pStyle w:val="ListParagraph"/>
        <w:numPr>
          <w:ilvl w:val="0"/>
          <w:numId w:val="3"/>
        </w:numPr>
        <w:spacing w:after="80" w:line="290" w:lineRule="auto"/>
      </w:pPr>
      <w:r>
        <w:t>The first non-comment line states DIRECTED or UNDIRECTED.</w:t>
      </w:r>
    </w:p>
    <w:p w14:paraId="47EE7B77" w14:textId="77777777" w:rsidR="00EB603C" w:rsidRDefault="00000000">
      <w:pPr>
        <w:pStyle w:val="ListParagraph"/>
        <w:numPr>
          <w:ilvl w:val="0"/>
          <w:numId w:val="3"/>
        </w:numPr>
        <w:spacing w:after="80" w:line="290" w:lineRule="auto"/>
      </w:pPr>
      <w:r>
        <w:t>The second non-comment line states WEIGHTED or UNWEIGHTED.</w:t>
      </w:r>
    </w:p>
    <w:p w14:paraId="23037034" w14:textId="77777777" w:rsidR="00EB603C" w:rsidRDefault="00000000">
      <w:pPr>
        <w:pStyle w:val="ListParagraph"/>
        <w:numPr>
          <w:ilvl w:val="0"/>
          <w:numId w:val="3"/>
        </w:numPr>
        <w:spacing w:after="80" w:line="290" w:lineRule="auto"/>
      </w:pPr>
      <w:r>
        <w:t>Remaining lines are “u v” for unweighted edges or “u v weight” for weighted ones.</w:t>
      </w:r>
    </w:p>
    <w:p w14:paraId="55F44AEA" w14:textId="77777777" w:rsidR="00EB603C" w:rsidRDefault="00000000">
      <w:pPr>
        <w:pStyle w:val="ListParagraph"/>
        <w:numPr>
          <w:ilvl w:val="0"/>
          <w:numId w:val="3"/>
        </w:numPr>
        <w:spacing w:after="80" w:line="290" w:lineRule="auto"/>
      </w:pPr>
      <w:r>
        <w:t>An isolated vertex with no edges can be declared on its own line with a single token.</w:t>
      </w:r>
    </w:p>
    <w:p w14:paraId="17EACC8D" w14:textId="77777777" w:rsidR="00EB603C" w:rsidRDefault="00000000">
      <w:pPr>
        <w:pStyle w:val="ListParagraph"/>
        <w:numPr>
          <w:ilvl w:val="0"/>
          <w:numId w:val="3"/>
        </w:numPr>
        <w:spacing w:after="80" w:line="290" w:lineRule="auto"/>
      </w:pPr>
      <w:r>
        <w:t>Vertex identifiers are strings containing no whitespace.</w:t>
      </w:r>
    </w:p>
    <w:p w14:paraId="25B5F306" w14:textId="77777777" w:rsidR="00EB603C" w:rsidRDefault="00000000">
      <w:pPr>
        <w:spacing w:after="160" w:line="300" w:lineRule="auto"/>
      </w:pPr>
      <w:r>
        <w:t>The format was kept deliberately plain: it is easy to write test fixtures by hand, easy to extend with comments or metadata later, and usable by Worklet 2 and Worklet 3 without modification.</w:t>
      </w:r>
    </w:p>
    <w:p w14:paraId="5038F0B0" w14:textId="77777777" w:rsidR="00EB603C" w:rsidRDefault="00000000">
      <w:pPr>
        <w:pStyle w:val="Heading2"/>
        <w:spacing w:before="320" w:after="140"/>
      </w:pPr>
      <w:bookmarkStart w:id="35" w:name="_Toc36"/>
      <w:r>
        <w:t>9.3 Worklet 1 – Worklet 2 Interface</w:t>
      </w:r>
      <w:bookmarkEnd w:id="35"/>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4012"/>
        <w:gridCol w:w="5014"/>
      </w:tblGrid>
      <w:tr w:rsidR="00EB603C" w14:paraId="230FEA47" w14:textId="77777777">
        <w:trPr>
          <w:tblHeader/>
        </w:trPr>
        <w:tc>
          <w:tcPr>
            <w:tcW w:w="4012" w:type="dxa"/>
            <w:shd w:val="clear" w:color="auto" w:fill="1F3864"/>
            <w:tcMar>
              <w:top w:w="80" w:type="dxa"/>
              <w:left w:w="100" w:type="dxa"/>
              <w:bottom w:w="80" w:type="dxa"/>
              <w:right w:w="100" w:type="dxa"/>
            </w:tcMar>
            <w:vAlign w:val="center"/>
          </w:tcPr>
          <w:p w14:paraId="33768307" w14:textId="77777777" w:rsidR="00EB603C" w:rsidRDefault="00000000">
            <w:r>
              <w:rPr>
                <w:b/>
                <w:bCs/>
                <w:color w:val="FFFFFF"/>
                <w:sz w:val="18"/>
                <w:szCs w:val="18"/>
              </w:rPr>
              <w:t>What Worklet 2 needs</w:t>
            </w:r>
          </w:p>
        </w:tc>
        <w:tc>
          <w:tcPr>
            <w:tcW w:w="5014" w:type="dxa"/>
            <w:shd w:val="clear" w:color="auto" w:fill="1F3864"/>
            <w:tcMar>
              <w:top w:w="80" w:type="dxa"/>
              <w:left w:w="100" w:type="dxa"/>
              <w:bottom w:w="80" w:type="dxa"/>
              <w:right w:w="100" w:type="dxa"/>
            </w:tcMar>
            <w:vAlign w:val="center"/>
          </w:tcPr>
          <w:p w14:paraId="648D7D61" w14:textId="77777777" w:rsidR="00EB603C" w:rsidRDefault="00000000">
            <w:r>
              <w:rPr>
                <w:b/>
                <w:bCs/>
                <w:color w:val="FFFFFF"/>
                <w:sz w:val="18"/>
                <w:szCs w:val="18"/>
              </w:rPr>
              <w:t>Provided by Worklet 1</w:t>
            </w:r>
          </w:p>
        </w:tc>
      </w:tr>
      <w:tr w:rsidR="00EB603C" w14:paraId="328A19B5" w14:textId="77777777">
        <w:tc>
          <w:tcPr>
            <w:tcW w:w="4012" w:type="dxa"/>
            <w:shd w:val="clear" w:color="auto" w:fill="FFFFFF"/>
            <w:tcMar>
              <w:top w:w="60" w:type="dxa"/>
              <w:left w:w="100" w:type="dxa"/>
              <w:bottom w:w="60" w:type="dxa"/>
              <w:right w:w="100" w:type="dxa"/>
            </w:tcMar>
            <w:vAlign w:val="center"/>
          </w:tcPr>
          <w:p w14:paraId="349B58D2" w14:textId="77777777" w:rsidR="00EB603C" w:rsidRDefault="00000000">
            <w:pPr>
              <w:spacing w:line="250" w:lineRule="auto"/>
            </w:pPr>
            <w:r>
              <w:rPr>
                <w:sz w:val="18"/>
                <w:szCs w:val="18"/>
              </w:rPr>
              <w:t>A Graph object whose neighbours(v) returns adjacent vertices</w:t>
            </w:r>
          </w:p>
        </w:tc>
        <w:tc>
          <w:tcPr>
            <w:tcW w:w="5014" w:type="dxa"/>
            <w:shd w:val="clear" w:color="auto" w:fill="FFFFFF"/>
            <w:tcMar>
              <w:top w:w="60" w:type="dxa"/>
              <w:left w:w="100" w:type="dxa"/>
              <w:bottom w:w="60" w:type="dxa"/>
              <w:right w:w="100" w:type="dxa"/>
            </w:tcMar>
            <w:vAlign w:val="center"/>
          </w:tcPr>
          <w:p w14:paraId="46AB3E84" w14:textId="77777777" w:rsidR="00EB603C" w:rsidRDefault="00000000">
            <w:pPr>
              <w:spacing w:line="250" w:lineRule="auto"/>
            </w:pPr>
            <w:r>
              <w:rPr>
                <w:sz w:val="18"/>
                <w:szCs w:val="18"/>
              </w:rPr>
              <w:t>Graph interface — agreed</w:t>
            </w:r>
          </w:p>
        </w:tc>
      </w:tr>
      <w:tr w:rsidR="00EB603C" w14:paraId="263CB486" w14:textId="77777777">
        <w:tc>
          <w:tcPr>
            <w:tcW w:w="4012" w:type="dxa"/>
            <w:shd w:val="clear" w:color="auto" w:fill="EEF1F7"/>
            <w:tcMar>
              <w:top w:w="60" w:type="dxa"/>
              <w:left w:w="100" w:type="dxa"/>
              <w:bottom w:w="60" w:type="dxa"/>
              <w:right w:w="100" w:type="dxa"/>
            </w:tcMar>
            <w:vAlign w:val="center"/>
          </w:tcPr>
          <w:p w14:paraId="770900BA" w14:textId="77777777" w:rsidR="00EB603C" w:rsidRDefault="00000000">
            <w:pPr>
              <w:spacing w:line="250" w:lineRule="auto"/>
            </w:pPr>
            <w:r>
              <w:rPr>
                <w:sz w:val="18"/>
                <w:szCs w:val="18"/>
              </w:rPr>
              <w:t>Edge weights accessible</w:t>
            </w:r>
          </w:p>
        </w:tc>
        <w:tc>
          <w:tcPr>
            <w:tcW w:w="5014" w:type="dxa"/>
            <w:shd w:val="clear" w:color="auto" w:fill="EEF1F7"/>
            <w:tcMar>
              <w:top w:w="60" w:type="dxa"/>
              <w:left w:w="100" w:type="dxa"/>
              <w:bottom w:w="60" w:type="dxa"/>
              <w:right w:w="100" w:type="dxa"/>
            </w:tcMar>
            <w:vAlign w:val="center"/>
          </w:tcPr>
          <w:p w14:paraId="2F6DE6D1" w14:textId="77777777" w:rsidR="00EB603C" w:rsidRDefault="00000000">
            <w:pPr>
              <w:spacing w:line="250" w:lineRule="auto"/>
            </w:pPr>
            <w:r>
              <w:rPr>
                <w:sz w:val="18"/>
                <w:szCs w:val="18"/>
              </w:rPr>
              <w:t>all_edges() → Edge.weight — agreed</w:t>
            </w:r>
          </w:p>
        </w:tc>
      </w:tr>
      <w:tr w:rsidR="00EB603C" w14:paraId="6C2C0E3C" w14:textId="77777777">
        <w:tc>
          <w:tcPr>
            <w:tcW w:w="4012" w:type="dxa"/>
            <w:shd w:val="clear" w:color="auto" w:fill="FFFFFF"/>
            <w:tcMar>
              <w:top w:w="60" w:type="dxa"/>
              <w:left w:w="100" w:type="dxa"/>
              <w:bottom w:w="60" w:type="dxa"/>
              <w:right w:w="100" w:type="dxa"/>
            </w:tcMar>
            <w:vAlign w:val="center"/>
          </w:tcPr>
          <w:p w14:paraId="01E62EEF" w14:textId="77777777" w:rsidR="00EB603C" w:rsidRDefault="00000000">
            <w:pPr>
              <w:spacing w:line="250" w:lineRule="auto"/>
            </w:pPr>
            <w:r>
              <w:rPr>
                <w:sz w:val="18"/>
                <w:szCs w:val="18"/>
              </w:rPr>
              <w:t>Directed and undirected support</w:t>
            </w:r>
          </w:p>
        </w:tc>
        <w:tc>
          <w:tcPr>
            <w:tcW w:w="5014" w:type="dxa"/>
            <w:shd w:val="clear" w:color="auto" w:fill="FFFFFF"/>
            <w:tcMar>
              <w:top w:w="60" w:type="dxa"/>
              <w:left w:w="100" w:type="dxa"/>
              <w:bottom w:w="60" w:type="dxa"/>
              <w:right w:w="100" w:type="dxa"/>
            </w:tcMar>
            <w:vAlign w:val="center"/>
          </w:tcPr>
          <w:p w14:paraId="76A3276A" w14:textId="77777777" w:rsidR="00EB603C" w:rsidRDefault="00000000">
            <w:pPr>
              <w:spacing w:line="250" w:lineRule="auto"/>
            </w:pPr>
            <w:r>
              <w:rPr>
                <w:sz w:val="18"/>
                <w:szCs w:val="18"/>
              </w:rPr>
              <w:t>is_directed property — agreed</w:t>
            </w:r>
          </w:p>
        </w:tc>
      </w:tr>
      <w:tr w:rsidR="00EB603C" w14:paraId="769227D7" w14:textId="77777777">
        <w:tc>
          <w:tcPr>
            <w:tcW w:w="4012" w:type="dxa"/>
            <w:shd w:val="clear" w:color="auto" w:fill="EEF1F7"/>
            <w:tcMar>
              <w:top w:w="60" w:type="dxa"/>
              <w:left w:w="100" w:type="dxa"/>
              <w:bottom w:w="60" w:type="dxa"/>
              <w:right w:w="100" w:type="dxa"/>
            </w:tcMar>
            <w:vAlign w:val="center"/>
          </w:tcPr>
          <w:p w14:paraId="712B06F6" w14:textId="77777777" w:rsidR="00EB603C" w:rsidRDefault="00000000">
            <w:pPr>
              <w:spacing w:line="250" w:lineRule="auto"/>
            </w:pPr>
            <w:r>
              <w:rPr>
                <w:sz w:val="18"/>
                <w:szCs w:val="18"/>
              </w:rPr>
              <w:t>O(1) edge-weight lookup for Dijkstra</w:t>
            </w:r>
          </w:p>
        </w:tc>
        <w:tc>
          <w:tcPr>
            <w:tcW w:w="5014" w:type="dxa"/>
            <w:shd w:val="clear" w:color="auto" w:fill="EEF1F7"/>
            <w:tcMar>
              <w:top w:w="60" w:type="dxa"/>
              <w:left w:w="100" w:type="dxa"/>
              <w:bottom w:w="60" w:type="dxa"/>
              <w:right w:w="100" w:type="dxa"/>
            </w:tcMar>
            <w:vAlign w:val="center"/>
          </w:tcPr>
          <w:p w14:paraId="1AB6EC41" w14:textId="77777777" w:rsidR="00EB603C" w:rsidRDefault="00000000">
            <w:pPr>
              <w:spacing w:line="250" w:lineRule="auto"/>
            </w:pPr>
            <w:r>
              <w:rPr>
                <w:sz w:val="18"/>
                <w:szCs w:val="18"/>
              </w:rPr>
              <w:t>Pending — Worklet 1 proposes adding edge_weight(u, v) -&gt; float | None to the common Graph interface (returns None if the edge does not exist or the graph is unweighted); status is proposed, awaiting Worklet 2 confirmation, not yet agreed</w:t>
            </w:r>
          </w:p>
        </w:tc>
      </w:tr>
    </w:tbl>
    <w:p w14:paraId="600F6614" w14:textId="77777777" w:rsidR="00EB603C" w:rsidRDefault="00EB603C">
      <w:pPr>
        <w:spacing w:after="200"/>
      </w:pPr>
    </w:p>
    <w:p w14:paraId="49CBFA96" w14:textId="77777777" w:rsidR="00EB603C" w:rsidRDefault="00000000">
      <w:pPr>
        <w:pStyle w:val="Heading2"/>
        <w:spacing w:before="320" w:after="140"/>
      </w:pPr>
      <w:bookmarkStart w:id="36" w:name="_Toc37"/>
      <w:r>
        <w:t>9.4 Worklet 1 – Worklet 3 Interface</w:t>
      </w:r>
      <w:bookmarkEnd w:id="36"/>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4012"/>
        <w:gridCol w:w="5014"/>
      </w:tblGrid>
      <w:tr w:rsidR="00EB603C" w14:paraId="2C784BD9" w14:textId="77777777">
        <w:trPr>
          <w:tblHeader/>
        </w:trPr>
        <w:tc>
          <w:tcPr>
            <w:tcW w:w="4012" w:type="dxa"/>
            <w:shd w:val="clear" w:color="auto" w:fill="1F3864"/>
            <w:tcMar>
              <w:top w:w="80" w:type="dxa"/>
              <w:left w:w="100" w:type="dxa"/>
              <w:bottom w:w="80" w:type="dxa"/>
              <w:right w:w="100" w:type="dxa"/>
            </w:tcMar>
            <w:vAlign w:val="center"/>
          </w:tcPr>
          <w:p w14:paraId="315926DB" w14:textId="77777777" w:rsidR="00EB603C" w:rsidRDefault="00000000">
            <w:r>
              <w:rPr>
                <w:b/>
                <w:bCs/>
                <w:color w:val="FFFFFF"/>
                <w:sz w:val="18"/>
                <w:szCs w:val="18"/>
              </w:rPr>
              <w:t>What Worklet 3 needs</w:t>
            </w:r>
          </w:p>
        </w:tc>
        <w:tc>
          <w:tcPr>
            <w:tcW w:w="5014" w:type="dxa"/>
            <w:shd w:val="clear" w:color="auto" w:fill="1F3864"/>
            <w:tcMar>
              <w:top w:w="80" w:type="dxa"/>
              <w:left w:w="100" w:type="dxa"/>
              <w:bottom w:w="80" w:type="dxa"/>
              <w:right w:w="100" w:type="dxa"/>
            </w:tcMar>
            <w:vAlign w:val="center"/>
          </w:tcPr>
          <w:p w14:paraId="44347BA5" w14:textId="77777777" w:rsidR="00EB603C" w:rsidRDefault="00000000">
            <w:r>
              <w:rPr>
                <w:b/>
                <w:bCs/>
                <w:color w:val="FFFFFF"/>
                <w:sz w:val="18"/>
                <w:szCs w:val="18"/>
              </w:rPr>
              <w:t>Provided by Worklet 1</w:t>
            </w:r>
          </w:p>
        </w:tc>
      </w:tr>
      <w:tr w:rsidR="00EB603C" w14:paraId="229CB20B" w14:textId="77777777">
        <w:tc>
          <w:tcPr>
            <w:tcW w:w="4012" w:type="dxa"/>
            <w:shd w:val="clear" w:color="auto" w:fill="FFFFFF"/>
            <w:tcMar>
              <w:top w:w="60" w:type="dxa"/>
              <w:left w:w="100" w:type="dxa"/>
              <w:bottom w:w="60" w:type="dxa"/>
              <w:right w:w="100" w:type="dxa"/>
            </w:tcMar>
            <w:vAlign w:val="center"/>
          </w:tcPr>
          <w:p w14:paraId="1E0294AF" w14:textId="77777777" w:rsidR="00EB603C" w:rsidRDefault="00000000">
            <w:pPr>
              <w:spacing w:line="250" w:lineRule="auto"/>
            </w:pPr>
            <w:r>
              <w:rPr>
                <w:sz w:val="18"/>
                <w:szCs w:val="18"/>
              </w:rPr>
              <w:t>List of all vertices</w:t>
            </w:r>
          </w:p>
        </w:tc>
        <w:tc>
          <w:tcPr>
            <w:tcW w:w="5014" w:type="dxa"/>
            <w:shd w:val="clear" w:color="auto" w:fill="FFFFFF"/>
            <w:tcMar>
              <w:top w:w="60" w:type="dxa"/>
              <w:left w:w="100" w:type="dxa"/>
              <w:bottom w:w="60" w:type="dxa"/>
              <w:right w:w="100" w:type="dxa"/>
            </w:tcMar>
            <w:vAlign w:val="center"/>
          </w:tcPr>
          <w:p w14:paraId="640EB0AC" w14:textId="77777777" w:rsidR="00EB603C" w:rsidRDefault="00000000">
            <w:pPr>
              <w:spacing w:line="250" w:lineRule="auto"/>
            </w:pPr>
            <w:r>
              <w:rPr>
                <w:sz w:val="18"/>
                <w:szCs w:val="18"/>
              </w:rPr>
              <w:t>graph.vertices — agreed</w:t>
            </w:r>
          </w:p>
        </w:tc>
      </w:tr>
      <w:tr w:rsidR="00EB603C" w14:paraId="788AE08A" w14:textId="77777777">
        <w:tc>
          <w:tcPr>
            <w:tcW w:w="4012" w:type="dxa"/>
            <w:shd w:val="clear" w:color="auto" w:fill="EEF1F7"/>
            <w:tcMar>
              <w:top w:w="60" w:type="dxa"/>
              <w:left w:w="100" w:type="dxa"/>
              <w:bottom w:w="60" w:type="dxa"/>
              <w:right w:w="100" w:type="dxa"/>
            </w:tcMar>
            <w:vAlign w:val="center"/>
          </w:tcPr>
          <w:p w14:paraId="706717A0" w14:textId="77777777" w:rsidR="00EB603C" w:rsidRDefault="00000000">
            <w:pPr>
              <w:spacing w:line="250" w:lineRule="auto"/>
            </w:pPr>
            <w:r>
              <w:rPr>
                <w:sz w:val="18"/>
                <w:szCs w:val="18"/>
              </w:rPr>
              <w:t>List of all edges with weights</w:t>
            </w:r>
          </w:p>
        </w:tc>
        <w:tc>
          <w:tcPr>
            <w:tcW w:w="5014" w:type="dxa"/>
            <w:shd w:val="clear" w:color="auto" w:fill="EEF1F7"/>
            <w:tcMar>
              <w:top w:w="60" w:type="dxa"/>
              <w:left w:w="100" w:type="dxa"/>
              <w:bottom w:w="60" w:type="dxa"/>
              <w:right w:w="100" w:type="dxa"/>
            </w:tcMar>
            <w:vAlign w:val="center"/>
          </w:tcPr>
          <w:p w14:paraId="3E0247D7" w14:textId="77777777" w:rsidR="00EB603C" w:rsidRDefault="00000000">
            <w:pPr>
              <w:spacing w:line="250" w:lineRule="auto"/>
            </w:pPr>
            <w:r>
              <w:rPr>
                <w:sz w:val="18"/>
                <w:szCs w:val="18"/>
              </w:rPr>
              <w:t>graph.all_edges() — agreed</w:t>
            </w:r>
          </w:p>
        </w:tc>
      </w:tr>
      <w:tr w:rsidR="00EB603C" w14:paraId="3F4B65CE" w14:textId="77777777">
        <w:tc>
          <w:tcPr>
            <w:tcW w:w="4012" w:type="dxa"/>
            <w:shd w:val="clear" w:color="auto" w:fill="FFFFFF"/>
            <w:tcMar>
              <w:top w:w="60" w:type="dxa"/>
              <w:left w:w="100" w:type="dxa"/>
              <w:bottom w:w="60" w:type="dxa"/>
              <w:right w:w="100" w:type="dxa"/>
            </w:tcMar>
            <w:vAlign w:val="center"/>
          </w:tcPr>
          <w:p w14:paraId="02D4FB62" w14:textId="77777777" w:rsidR="00EB603C" w:rsidRDefault="00000000">
            <w:pPr>
              <w:spacing w:line="250" w:lineRule="auto"/>
            </w:pPr>
            <w:r>
              <w:rPr>
                <w:sz w:val="18"/>
                <w:szCs w:val="18"/>
              </w:rPr>
              <w:t>Visit order from BFS/DFS</w:t>
            </w:r>
          </w:p>
        </w:tc>
        <w:tc>
          <w:tcPr>
            <w:tcW w:w="5014" w:type="dxa"/>
            <w:shd w:val="clear" w:color="auto" w:fill="FFFFFF"/>
            <w:tcMar>
              <w:top w:w="60" w:type="dxa"/>
              <w:left w:w="100" w:type="dxa"/>
              <w:bottom w:w="60" w:type="dxa"/>
              <w:right w:w="100" w:type="dxa"/>
            </w:tcMar>
            <w:vAlign w:val="center"/>
          </w:tcPr>
          <w:p w14:paraId="3FBC8BC9" w14:textId="77777777" w:rsidR="00EB603C" w:rsidRDefault="00000000">
            <w:pPr>
              <w:spacing w:line="250" w:lineRule="auto"/>
            </w:pPr>
            <w:r>
              <w:rPr>
                <w:sz w:val="18"/>
                <w:szCs w:val="18"/>
              </w:rPr>
              <w:t>AlgorithmResult.primary_output — agreed</w:t>
            </w:r>
          </w:p>
        </w:tc>
      </w:tr>
      <w:tr w:rsidR="00EB603C" w14:paraId="4637EE77" w14:textId="77777777">
        <w:tc>
          <w:tcPr>
            <w:tcW w:w="4012" w:type="dxa"/>
            <w:shd w:val="clear" w:color="auto" w:fill="EEF1F7"/>
            <w:tcMar>
              <w:top w:w="60" w:type="dxa"/>
              <w:left w:w="100" w:type="dxa"/>
              <w:bottom w:w="60" w:type="dxa"/>
              <w:right w:w="100" w:type="dxa"/>
            </w:tcMar>
            <w:vAlign w:val="center"/>
          </w:tcPr>
          <w:p w14:paraId="4A8D5AC4" w14:textId="77777777" w:rsidR="00EB603C" w:rsidRDefault="00000000">
            <w:pPr>
              <w:spacing w:line="250" w:lineRule="auto"/>
            </w:pPr>
            <w:r>
              <w:rPr>
                <w:sz w:val="18"/>
                <w:szCs w:val="18"/>
              </w:rPr>
              <w:t>Colouring map for the bipartite test</w:t>
            </w:r>
          </w:p>
        </w:tc>
        <w:tc>
          <w:tcPr>
            <w:tcW w:w="5014" w:type="dxa"/>
            <w:shd w:val="clear" w:color="auto" w:fill="EEF1F7"/>
            <w:tcMar>
              <w:top w:w="60" w:type="dxa"/>
              <w:left w:w="100" w:type="dxa"/>
              <w:bottom w:w="60" w:type="dxa"/>
              <w:right w:w="100" w:type="dxa"/>
            </w:tcMar>
            <w:vAlign w:val="center"/>
          </w:tcPr>
          <w:p w14:paraId="2BDFDD42" w14:textId="77777777" w:rsidR="00EB603C" w:rsidRDefault="00000000">
            <w:pPr>
              <w:spacing w:line="250" w:lineRule="auto"/>
            </w:pPr>
            <w:r>
              <w:rPr>
                <w:sz w:val="18"/>
                <w:szCs w:val="18"/>
              </w:rPr>
              <w:t>AlgorithmResult.metadata['colouring'] — agreed</w:t>
            </w:r>
          </w:p>
        </w:tc>
      </w:tr>
      <w:tr w:rsidR="00EB603C" w14:paraId="34F9D3C9" w14:textId="77777777">
        <w:tc>
          <w:tcPr>
            <w:tcW w:w="4012" w:type="dxa"/>
            <w:shd w:val="clear" w:color="auto" w:fill="FFFFFF"/>
            <w:tcMar>
              <w:top w:w="60" w:type="dxa"/>
              <w:left w:w="100" w:type="dxa"/>
              <w:bottom w:w="60" w:type="dxa"/>
              <w:right w:w="100" w:type="dxa"/>
            </w:tcMar>
            <w:vAlign w:val="center"/>
          </w:tcPr>
          <w:p w14:paraId="6AC41BA0" w14:textId="77777777" w:rsidR="00EB603C" w:rsidRDefault="00000000">
            <w:pPr>
              <w:spacing w:line="250" w:lineRule="auto"/>
            </w:pPr>
            <w:r>
              <w:rPr>
                <w:sz w:val="18"/>
                <w:szCs w:val="18"/>
              </w:rPr>
              <w:t>Component membership per vertex</w:t>
            </w:r>
          </w:p>
        </w:tc>
        <w:tc>
          <w:tcPr>
            <w:tcW w:w="5014" w:type="dxa"/>
            <w:shd w:val="clear" w:color="auto" w:fill="FFFFFF"/>
            <w:tcMar>
              <w:top w:w="60" w:type="dxa"/>
              <w:left w:w="100" w:type="dxa"/>
              <w:bottom w:w="60" w:type="dxa"/>
              <w:right w:w="100" w:type="dxa"/>
            </w:tcMar>
            <w:vAlign w:val="center"/>
          </w:tcPr>
          <w:p w14:paraId="0064C583" w14:textId="77777777" w:rsidR="00EB603C" w:rsidRDefault="00000000">
            <w:pPr>
              <w:spacing w:line="250" w:lineRule="auto"/>
            </w:pPr>
            <w:r>
              <w:rPr>
                <w:sz w:val="18"/>
                <w:szCs w:val="18"/>
              </w:rPr>
              <w:t>Pending — add metadata['component_map'] to component and SCC results</w:t>
            </w:r>
          </w:p>
        </w:tc>
      </w:tr>
      <w:tr w:rsidR="00EB603C" w14:paraId="643A77B3" w14:textId="77777777">
        <w:tc>
          <w:tcPr>
            <w:tcW w:w="4012" w:type="dxa"/>
            <w:shd w:val="clear" w:color="auto" w:fill="EEF1F7"/>
            <w:tcMar>
              <w:top w:w="60" w:type="dxa"/>
              <w:left w:w="100" w:type="dxa"/>
              <w:bottom w:w="60" w:type="dxa"/>
              <w:right w:w="100" w:type="dxa"/>
            </w:tcMar>
            <w:vAlign w:val="center"/>
          </w:tcPr>
          <w:p w14:paraId="6F3E8B67" w14:textId="77777777" w:rsidR="00EB603C" w:rsidRDefault="00000000">
            <w:pPr>
              <w:spacing w:line="250" w:lineRule="auto"/>
            </w:pPr>
            <w:r>
              <w:rPr>
                <w:sz w:val="18"/>
                <w:szCs w:val="18"/>
              </w:rPr>
              <w:t>Step-by-step data for traversal animation</w:t>
            </w:r>
          </w:p>
        </w:tc>
        <w:tc>
          <w:tcPr>
            <w:tcW w:w="5014" w:type="dxa"/>
            <w:shd w:val="clear" w:color="auto" w:fill="EEF1F7"/>
            <w:tcMar>
              <w:top w:w="60" w:type="dxa"/>
              <w:left w:w="100" w:type="dxa"/>
              <w:bottom w:w="60" w:type="dxa"/>
              <w:right w:w="100" w:type="dxa"/>
            </w:tcMar>
            <w:vAlign w:val="center"/>
          </w:tcPr>
          <w:p w14:paraId="4D76DE49" w14:textId="77777777" w:rsidR="00EB603C" w:rsidRDefault="00000000">
            <w:pPr>
              <w:spacing w:line="250" w:lineRule="auto"/>
            </w:pPr>
            <w:r>
              <w:rPr>
                <w:sz w:val="18"/>
                <w:szCs w:val="18"/>
              </w:rPr>
              <w:t>Pending — either Worklet 1 stores a step list in metadata, or Worklet 3 re-runs the algorithm with its own hooks</w:t>
            </w:r>
          </w:p>
        </w:tc>
      </w:tr>
    </w:tbl>
    <w:p w14:paraId="320EFE6C" w14:textId="77777777" w:rsidR="00EB603C" w:rsidRDefault="00EB603C">
      <w:pPr>
        <w:spacing w:after="200"/>
      </w:pPr>
    </w:p>
    <w:p w14:paraId="04433A66" w14:textId="77777777" w:rsidR="00EB603C" w:rsidRDefault="00000000">
      <w:pPr>
        <w:pStyle w:val="Heading1"/>
        <w:pBdr>
          <w:bottom w:val="single" w:sz="6" w:space="6" w:color="B9C2D0"/>
        </w:pBdr>
        <w:spacing w:before="420" w:after="200"/>
      </w:pPr>
      <w:bookmarkStart w:id="37" w:name="_Toc38"/>
      <w:r>
        <w:t>10. Design Decisions and Alternatives Considered</w:t>
      </w:r>
      <w:bookmarkEnd w:id="37"/>
    </w:p>
    <w:p w14:paraId="22240145" w14:textId="77777777" w:rsidR="00EB603C" w:rsidRDefault="00000000">
      <w:pPr>
        <w:spacing w:after="160" w:line="300" w:lineRule="auto"/>
      </w:pPr>
      <w:r>
        <w:lastRenderedPageBreak/>
        <w:t>A short account of the decisions most likely to be probed at review, together with the alternative that was rejected and why.</w:t>
      </w:r>
    </w:p>
    <w:p w14:paraId="5A517FF8" w14:textId="77777777" w:rsidR="00EB603C" w:rsidRDefault="00000000">
      <w:pPr>
        <w:pStyle w:val="Heading3"/>
        <w:spacing w:before="220" w:after="120"/>
      </w:pPr>
      <w:bookmarkStart w:id="38" w:name="_Toc39"/>
      <w:r>
        <w:t>Decision 1 — A common Graph abstract base class</w:t>
      </w:r>
      <w:bookmarkEnd w:id="38"/>
    </w:p>
    <w:p w14:paraId="03A72703" w14:textId="77777777" w:rsidR="00EB603C" w:rsidRDefault="00000000">
      <w:pPr>
        <w:spacing w:after="160" w:line="300" w:lineRule="auto"/>
      </w:pPr>
      <w:r>
        <w:t>A Python ABC was chosen over duck typing because it is used to enforce the interface contract and prevent instantiation of incomplete concrete implementations: a subclass that omits a required method cannot be instantiated at all, so the gap is caught the first time the class is used rather than failing silently deep inside an algorithm. The cost is that every representation must implement the full interface, even trivially.</w:t>
      </w:r>
    </w:p>
    <w:p w14:paraId="3E90505E" w14:textId="77777777" w:rsidR="00EB603C" w:rsidRDefault="00000000">
      <w:pPr>
        <w:pStyle w:val="Heading3"/>
        <w:spacing w:before="220" w:after="120"/>
      </w:pPr>
      <w:bookmarkStart w:id="39" w:name="_Toc40"/>
      <w:r>
        <w:t>Decision 2 — Adjacency list as the default representation</w:t>
      </w:r>
      <w:bookmarkEnd w:id="39"/>
    </w:p>
    <w:p w14:paraId="4167FB6B" w14:textId="77777777" w:rsidR="00EB603C" w:rsidRDefault="00000000">
      <w:pPr>
        <w:spacing w:after="160" w:line="300" w:lineRule="auto"/>
      </w:pPr>
      <w:r>
        <w:t>Most graphs encountered in the project are sparse, so O(V+E) space and O(degree) neighbour access outperform the matrix by default; the matrix remains available where dense-graph behaviour is being demonstrated, but is not the default constructed from a loaded file.</w:t>
      </w:r>
    </w:p>
    <w:p w14:paraId="6D8AC72C" w14:textId="4126FF63" w:rsidR="00EB603C" w:rsidRDefault="00000000">
      <w:pPr>
        <w:pStyle w:val="Heading3"/>
        <w:spacing w:before="220" w:after="120"/>
      </w:pPr>
      <w:bookmarkStart w:id="40" w:name="_Toc42"/>
      <w:r>
        <w:t xml:space="preserve">Decision </w:t>
      </w:r>
      <w:r w:rsidR="0058348F">
        <w:t>3</w:t>
      </w:r>
      <w:r>
        <w:t xml:space="preserve"> — Kahn's algorithm for topological sort</w:t>
      </w:r>
      <w:bookmarkEnd w:id="40"/>
    </w:p>
    <w:p w14:paraId="0007C5BE" w14:textId="77777777" w:rsidR="00EB603C" w:rsidRDefault="00000000">
      <w:pPr>
        <w:spacing w:after="160" w:line="300" w:lineRule="auto"/>
      </w:pPr>
      <w:r>
        <w:t>Chosen over DFS post-order reversal because cycle detection falls out naturally from comparing the output length to the vertex count, rather than requiring extra bookkeeping during the DFS.</w:t>
      </w:r>
    </w:p>
    <w:p w14:paraId="4539CD16" w14:textId="7044EBA6" w:rsidR="00EB603C" w:rsidRDefault="00000000">
      <w:pPr>
        <w:pStyle w:val="Heading3"/>
        <w:spacing w:before="220" w:after="120"/>
      </w:pPr>
      <w:bookmarkStart w:id="41" w:name="_Toc43"/>
      <w:r>
        <w:t xml:space="preserve">Decision </w:t>
      </w:r>
      <w:r w:rsidR="0058348F">
        <w:t>4</w:t>
      </w:r>
      <w:r>
        <w:t xml:space="preserve"> — Two-set cycle detection on directed graphs</w:t>
      </w:r>
      <w:bookmarkEnd w:id="41"/>
    </w:p>
    <w:p w14:paraId="557D8E46" w14:textId="77777777" w:rsidR="00EB603C" w:rsidRDefault="00000000">
      <w:pPr>
        <w:spacing w:after="160" w:line="300" w:lineRule="auto"/>
      </w:pPr>
      <w:r>
        <w:t>A single visited set was rejected because it cannot distinguish a genuine back edge from a cross edge to an already-finished vertex; the recursion-stack set makes that distinction explicit.</w:t>
      </w:r>
    </w:p>
    <w:p w14:paraId="4CC7ED45" w14:textId="77777777" w:rsidR="00EB603C" w:rsidRDefault="00000000">
      <w:pPr>
        <w:spacing w:after="160" w:line="300" w:lineRule="auto"/>
      </w:pPr>
      <w:r>
        <w:t>The full log, including dates and owners, is summarised below:</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921"/>
        <w:gridCol w:w="1842"/>
        <w:gridCol w:w="2118"/>
        <w:gridCol w:w="1750"/>
        <w:gridCol w:w="2395"/>
      </w:tblGrid>
      <w:tr w:rsidR="00EB603C" w14:paraId="5CFA43FC" w14:textId="77777777">
        <w:trPr>
          <w:tblHeader/>
        </w:trPr>
        <w:tc>
          <w:tcPr>
            <w:tcW w:w="921" w:type="dxa"/>
            <w:shd w:val="clear" w:color="auto" w:fill="1F3864"/>
            <w:tcMar>
              <w:top w:w="80" w:type="dxa"/>
              <w:left w:w="100" w:type="dxa"/>
              <w:bottom w:w="80" w:type="dxa"/>
              <w:right w:w="100" w:type="dxa"/>
            </w:tcMar>
            <w:vAlign w:val="center"/>
          </w:tcPr>
          <w:p w14:paraId="2CE641BD" w14:textId="77777777" w:rsidR="00EB603C" w:rsidRDefault="00000000">
            <w:r>
              <w:rPr>
                <w:b/>
                <w:bCs/>
                <w:color w:val="FFFFFF"/>
                <w:sz w:val="18"/>
                <w:szCs w:val="18"/>
              </w:rPr>
              <w:t>ID</w:t>
            </w:r>
          </w:p>
        </w:tc>
        <w:tc>
          <w:tcPr>
            <w:tcW w:w="1842" w:type="dxa"/>
            <w:shd w:val="clear" w:color="auto" w:fill="1F3864"/>
            <w:tcMar>
              <w:top w:w="80" w:type="dxa"/>
              <w:left w:w="100" w:type="dxa"/>
              <w:bottom w:w="80" w:type="dxa"/>
              <w:right w:w="100" w:type="dxa"/>
            </w:tcMar>
            <w:vAlign w:val="center"/>
          </w:tcPr>
          <w:p w14:paraId="1874C90D" w14:textId="77777777" w:rsidR="00EB603C" w:rsidRDefault="00000000">
            <w:r>
              <w:rPr>
                <w:b/>
                <w:bCs/>
                <w:color w:val="FFFFFF"/>
                <w:sz w:val="18"/>
                <w:szCs w:val="18"/>
              </w:rPr>
              <w:t>Decision</w:t>
            </w:r>
          </w:p>
        </w:tc>
        <w:tc>
          <w:tcPr>
            <w:tcW w:w="2118" w:type="dxa"/>
            <w:shd w:val="clear" w:color="auto" w:fill="1F3864"/>
            <w:tcMar>
              <w:top w:w="80" w:type="dxa"/>
              <w:left w:w="100" w:type="dxa"/>
              <w:bottom w:w="80" w:type="dxa"/>
              <w:right w:w="100" w:type="dxa"/>
            </w:tcMar>
            <w:vAlign w:val="center"/>
          </w:tcPr>
          <w:p w14:paraId="5351C5F2" w14:textId="77777777" w:rsidR="00EB603C" w:rsidRDefault="00000000">
            <w:r>
              <w:rPr>
                <w:b/>
                <w:bCs/>
                <w:color w:val="FFFFFF"/>
                <w:sz w:val="18"/>
                <w:szCs w:val="18"/>
              </w:rPr>
              <w:t>Alternatives considered</w:t>
            </w:r>
          </w:p>
        </w:tc>
        <w:tc>
          <w:tcPr>
            <w:tcW w:w="1750" w:type="dxa"/>
            <w:shd w:val="clear" w:color="auto" w:fill="1F3864"/>
            <w:tcMar>
              <w:top w:w="80" w:type="dxa"/>
              <w:left w:w="100" w:type="dxa"/>
              <w:bottom w:w="80" w:type="dxa"/>
              <w:right w:w="100" w:type="dxa"/>
            </w:tcMar>
            <w:vAlign w:val="center"/>
          </w:tcPr>
          <w:p w14:paraId="0323C709" w14:textId="77777777" w:rsidR="00EB603C" w:rsidRDefault="00000000">
            <w:r>
              <w:rPr>
                <w:b/>
                <w:bCs/>
                <w:color w:val="FFFFFF"/>
                <w:sz w:val="18"/>
                <w:szCs w:val="18"/>
              </w:rPr>
              <w:t>Final choice</w:t>
            </w:r>
          </w:p>
        </w:tc>
        <w:tc>
          <w:tcPr>
            <w:tcW w:w="2395" w:type="dxa"/>
            <w:shd w:val="clear" w:color="auto" w:fill="1F3864"/>
            <w:tcMar>
              <w:top w:w="80" w:type="dxa"/>
              <w:left w:w="100" w:type="dxa"/>
              <w:bottom w:w="80" w:type="dxa"/>
              <w:right w:w="100" w:type="dxa"/>
            </w:tcMar>
            <w:vAlign w:val="center"/>
          </w:tcPr>
          <w:p w14:paraId="0E9749E3" w14:textId="77777777" w:rsidR="00EB603C" w:rsidRDefault="00000000">
            <w:r>
              <w:rPr>
                <w:b/>
                <w:bCs/>
                <w:color w:val="FFFFFF"/>
                <w:sz w:val="18"/>
                <w:szCs w:val="18"/>
              </w:rPr>
              <w:t>Rationale</w:t>
            </w:r>
          </w:p>
        </w:tc>
      </w:tr>
      <w:tr w:rsidR="00EB603C" w14:paraId="4B3C9694" w14:textId="77777777">
        <w:tc>
          <w:tcPr>
            <w:tcW w:w="921" w:type="dxa"/>
            <w:shd w:val="clear" w:color="auto" w:fill="FFFFFF"/>
            <w:tcMar>
              <w:top w:w="60" w:type="dxa"/>
              <w:left w:w="100" w:type="dxa"/>
              <w:bottom w:w="60" w:type="dxa"/>
              <w:right w:w="100" w:type="dxa"/>
            </w:tcMar>
            <w:vAlign w:val="center"/>
          </w:tcPr>
          <w:p w14:paraId="080F0613" w14:textId="77777777" w:rsidR="00EB603C" w:rsidRDefault="00000000">
            <w:pPr>
              <w:spacing w:line="250" w:lineRule="auto"/>
            </w:pPr>
            <w:r>
              <w:rPr>
                <w:sz w:val="18"/>
                <w:szCs w:val="18"/>
              </w:rPr>
              <w:t>DD-01</w:t>
            </w:r>
          </w:p>
        </w:tc>
        <w:tc>
          <w:tcPr>
            <w:tcW w:w="1842" w:type="dxa"/>
            <w:shd w:val="clear" w:color="auto" w:fill="FFFFFF"/>
            <w:tcMar>
              <w:top w:w="60" w:type="dxa"/>
              <w:left w:w="100" w:type="dxa"/>
              <w:bottom w:w="60" w:type="dxa"/>
              <w:right w:w="100" w:type="dxa"/>
            </w:tcMar>
            <w:vAlign w:val="center"/>
          </w:tcPr>
          <w:p w14:paraId="4368AD1E" w14:textId="77777777" w:rsidR="00EB603C" w:rsidRDefault="00000000">
            <w:pPr>
              <w:spacing w:line="250" w:lineRule="auto"/>
            </w:pPr>
            <w:r>
              <w:rPr>
                <w:sz w:val="18"/>
                <w:szCs w:val="18"/>
              </w:rPr>
              <w:t>Graph interface mechanism</w:t>
            </w:r>
          </w:p>
        </w:tc>
        <w:tc>
          <w:tcPr>
            <w:tcW w:w="2118" w:type="dxa"/>
            <w:shd w:val="clear" w:color="auto" w:fill="FFFFFF"/>
            <w:tcMar>
              <w:top w:w="60" w:type="dxa"/>
              <w:left w:w="100" w:type="dxa"/>
              <w:bottom w:w="60" w:type="dxa"/>
              <w:right w:w="100" w:type="dxa"/>
            </w:tcMar>
            <w:vAlign w:val="center"/>
          </w:tcPr>
          <w:p w14:paraId="21C623CE" w14:textId="77777777" w:rsidR="00EB603C" w:rsidRDefault="00000000">
            <w:pPr>
              <w:spacing w:line="250" w:lineRule="auto"/>
            </w:pPr>
            <w:r>
              <w:rPr>
                <w:sz w:val="18"/>
                <w:szCs w:val="18"/>
              </w:rPr>
              <w:t>ABC vs Protocol vs duck typing</w:t>
            </w:r>
          </w:p>
        </w:tc>
        <w:tc>
          <w:tcPr>
            <w:tcW w:w="1750" w:type="dxa"/>
            <w:shd w:val="clear" w:color="auto" w:fill="FFFFFF"/>
            <w:tcMar>
              <w:top w:w="60" w:type="dxa"/>
              <w:left w:w="100" w:type="dxa"/>
              <w:bottom w:w="60" w:type="dxa"/>
              <w:right w:w="100" w:type="dxa"/>
            </w:tcMar>
            <w:vAlign w:val="center"/>
          </w:tcPr>
          <w:p w14:paraId="49584963" w14:textId="77777777" w:rsidR="00EB603C" w:rsidRDefault="00000000">
            <w:pPr>
              <w:spacing w:line="250" w:lineRule="auto"/>
            </w:pPr>
            <w:r>
              <w:rPr>
                <w:sz w:val="18"/>
                <w:szCs w:val="18"/>
              </w:rPr>
              <w:t>Python ABC</w:t>
            </w:r>
          </w:p>
        </w:tc>
        <w:tc>
          <w:tcPr>
            <w:tcW w:w="2395" w:type="dxa"/>
            <w:shd w:val="clear" w:color="auto" w:fill="FFFFFF"/>
            <w:tcMar>
              <w:top w:w="60" w:type="dxa"/>
              <w:left w:w="100" w:type="dxa"/>
              <w:bottom w:w="60" w:type="dxa"/>
              <w:right w:w="100" w:type="dxa"/>
            </w:tcMar>
            <w:vAlign w:val="center"/>
          </w:tcPr>
          <w:p w14:paraId="5B04339B" w14:textId="77777777" w:rsidR="00EB603C" w:rsidRDefault="00000000">
            <w:pPr>
              <w:spacing w:line="250" w:lineRule="auto"/>
            </w:pPr>
            <w:r>
              <w:rPr>
                <w:sz w:val="18"/>
                <w:szCs w:val="18"/>
              </w:rPr>
              <w:t>Explicit contract; incomplete implementations cannot be instantiated</w:t>
            </w:r>
          </w:p>
        </w:tc>
      </w:tr>
      <w:tr w:rsidR="00EB603C" w14:paraId="51994589" w14:textId="77777777">
        <w:tc>
          <w:tcPr>
            <w:tcW w:w="921" w:type="dxa"/>
            <w:shd w:val="clear" w:color="auto" w:fill="EEF1F7"/>
            <w:tcMar>
              <w:top w:w="60" w:type="dxa"/>
              <w:left w:w="100" w:type="dxa"/>
              <w:bottom w:w="60" w:type="dxa"/>
              <w:right w:w="100" w:type="dxa"/>
            </w:tcMar>
            <w:vAlign w:val="center"/>
          </w:tcPr>
          <w:p w14:paraId="6E697A5D" w14:textId="77777777" w:rsidR="00EB603C" w:rsidRDefault="00000000">
            <w:pPr>
              <w:spacing w:line="250" w:lineRule="auto"/>
            </w:pPr>
            <w:r>
              <w:rPr>
                <w:sz w:val="18"/>
                <w:szCs w:val="18"/>
              </w:rPr>
              <w:t>DD-02</w:t>
            </w:r>
          </w:p>
        </w:tc>
        <w:tc>
          <w:tcPr>
            <w:tcW w:w="1842" w:type="dxa"/>
            <w:shd w:val="clear" w:color="auto" w:fill="EEF1F7"/>
            <w:tcMar>
              <w:top w:w="60" w:type="dxa"/>
              <w:left w:w="100" w:type="dxa"/>
              <w:bottom w:w="60" w:type="dxa"/>
              <w:right w:w="100" w:type="dxa"/>
            </w:tcMar>
            <w:vAlign w:val="center"/>
          </w:tcPr>
          <w:p w14:paraId="5F883061" w14:textId="77777777" w:rsidR="00EB603C" w:rsidRDefault="00000000">
            <w:pPr>
              <w:spacing w:line="250" w:lineRule="auto"/>
            </w:pPr>
            <w:r>
              <w:rPr>
                <w:sz w:val="18"/>
                <w:szCs w:val="18"/>
              </w:rPr>
              <w:t>Default representation</w:t>
            </w:r>
          </w:p>
        </w:tc>
        <w:tc>
          <w:tcPr>
            <w:tcW w:w="2118" w:type="dxa"/>
            <w:shd w:val="clear" w:color="auto" w:fill="EEF1F7"/>
            <w:tcMar>
              <w:top w:w="60" w:type="dxa"/>
              <w:left w:w="100" w:type="dxa"/>
              <w:bottom w:w="60" w:type="dxa"/>
              <w:right w:w="100" w:type="dxa"/>
            </w:tcMar>
            <w:vAlign w:val="center"/>
          </w:tcPr>
          <w:p w14:paraId="06B4D6FA" w14:textId="77777777" w:rsidR="00EB603C" w:rsidRDefault="00000000">
            <w:pPr>
              <w:spacing w:line="250" w:lineRule="auto"/>
            </w:pPr>
            <w:r>
              <w:rPr>
                <w:sz w:val="18"/>
                <w:szCs w:val="18"/>
              </w:rPr>
              <w:t>List vs matrix</w:t>
            </w:r>
          </w:p>
        </w:tc>
        <w:tc>
          <w:tcPr>
            <w:tcW w:w="1750" w:type="dxa"/>
            <w:shd w:val="clear" w:color="auto" w:fill="EEF1F7"/>
            <w:tcMar>
              <w:top w:w="60" w:type="dxa"/>
              <w:left w:w="100" w:type="dxa"/>
              <w:bottom w:w="60" w:type="dxa"/>
              <w:right w:w="100" w:type="dxa"/>
            </w:tcMar>
            <w:vAlign w:val="center"/>
          </w:tcPr>
          <w:p w14:paraId="62A7F136" w14:textId="77777777" w:rsidR="00EB603C" w:rsidRDefault="00000000">
            <w:pPr>
              <w:spacing w:line="250" w:lineRule="auto"/>
            </w:pPr>
            <w:r>
              <w:rPr>
                <w:sz w:val="18"/>
                <w:szCs w:val="18"/>
              </w:rPr>
              <w:t>List</w:t>
            </w:r>
          </w:p>
        </w:tc>
        <w:tc>
          <w:tcPr>
            <w:tcW w:w="2395" w:type="dxa"/>
            <w:shd w:val="clear" w:color="auto" w:fill="EEF1F7"/>
            <w:tcMar>
              <w:top w:w="60" w:type="dxa"/>
              <w:left w:w="100" w:type="dxa"/>
              <w:bottom w:w="60" w:type="dxa"/>
              <w:right w:w="100" w:type="dxa"/>
            </w:tcMar>
            <w:vAlign w:val="center"/>
          </w:tcPr>
          <w:p w14:paraId="5FDD8DE4" w14:textId="77777777" w:rsidR="00EB603C" w:rsidRDefault="00000000">
            <w:pPr>
              <w:spacing w:line="250" w:lineRule="auto"/>
            </w:pPr>
            <w:r>
              <w:rPr>
                <w:sz w:val="18"/>
                <w:szCs w:val="18"/>
              </w:rPr>
              <w:t>Sparse-friendly, O(V+E) space</w:t>
            </w:r>
          </w:p>
        </w:tc>
      </w:tr>
      <w:tr w:rsidR="00EB603C" w14:paraId="35F6B843" w14:textId="77777777">
        <w:tc>
          <w:tcPr>
            <w:tcW w:w="921" w:type="dxa"/>
            <w:shd w:val="clear" w:color="auto" w:fill="EEF1F7"/>
            <w:tcMar>
              <w:top w:w="60" w:type="dxa"/>
              <w:left w:w="100" w:type="dxa"/>
              <w:bottom w:w="60" w:type="dxa"/>
              <w:right w:w="100" w:type="dxa"/>
            </w:tcMar>
            <w:vAlign w:val="center"/>
          </w:tcPr>
          <w:p w14:paraId="2FB8F344" w14:textId="72204298" w:rsidR="00EB603C" w:rsidRDefault="00000000">
            <w:pPr>
              <w:spacing w:line="250" w:lineRule="auto"/>
            </w:pPr>
            <w:r>
              <w:rPr>
                <w:sz w:val="18"/>
                <w:szCs w:val="18"/>
              </w:rPr>
              <w:t>DD-0</w:t>
            </w:r>
            <w:r w:rsidR="0058348F">
              <w:rPr>
                <w:sz w:val="18"/>
                <w:szCs w:val="18"/>
              </w:rPr>
              <w:t>3</w:t>
            </w:r>
          </w:p>
        </w:tc>
        <w:tc>
          <w:tcPr>
            <w:tcW w:w="1842" w:type="dxa"/>
            <w:shd w:val="clear" w:color="auto" w:fill="EEF1F7"/>
            <w:tcMar>
              <w:top w:w="60" w:type="dxa"/>
              <w:left w:w="100" w:type="dxa"/>
              <w:bottom w:w="60" w:type="dxa"/>
              <w:right w:w="100" w:type="dxa"/>
            </w:tcMar>
            <w:vAlign w:val="center"/>
          </w:tcPr>
          <w:p w14:paraId="655932E5" w14:textId="77777777" w:rsidR="00EB603C" w:rsidRDefault="00000000">
            <w:pPr>
              <w:spacing w:line="250" w:lineRule="auto"/>
            </w:pPr>
            <w:r>
              <w:rPr>
                <w:sz w:val="18"/>
                <w:szCs w:val="18"/>
              </w:rPr>
              <w:t>Topological sort algorithm</w:t>
            </w:r>
          </w:p>
        </w:tc>
        <w:tc>
          <w:tcPr>
            <w:tcW w:w="2118" w:type="dxa"/>
            <w:shd w:val="clear" w:color="auto" w:fill="EEF1F7"/>
            <w:tcMar>
              <w:top w:w="60" w:type="dxa"/>
              <w:left w:w="100" w:type="dxa"/>
              <w:bottom w:w="60" w:type="dxa"/>
              <w:right w:w="100" w:type="dxa"/>
            </w:tcMar>
            <w:vAlign w:val="center"/>
          </w:tcPr>
          <w:p w14:paraId="2A026810" w14:textId="77777777" w:rsidR="00EB603C" w:rsidRDefault="00000000">
            <w:pPr>
              <w:spacing w:line="250" w:lineRule="auto"/>
            </w:pPr>
            <w:r>
              <w:rPr>
                <w:sz w:val="18"/>
                <w:szCs w:val="18"/>
              </w:rPr>
              <w:t>Kahn's vs DFS</w:t>
            </w:r>
          </w:p>
        </w:tc>
        <w:tc>
          <w:tcPr>
            <w:tcW w:w="1750" w:type="dxa"/>
            <w:shd w:val="clear" w:color="auto" w:fill="EEF1F7"/>
            <w:tcMar>
              <w:top w:w="60" w:type="dxa"/>
              <w:left w:w="100" w:type="dxa"/>
              <w:bottom w:w="60" w:type="dxa"/>
              <w:right w:w="100" w:type="dxa"/>
            </w:tcMar>
            <w:vAlign w:val="center"/>
          </w:tcPr>
          <w:p w14:paraId="395F04BB" w14:textId="77777777" w:rsidR="00EB603C" w:rsidRDefault="00000000">
            <w:pPr>
              <w:spacing w:line="250" w:lineRule="auto"/>
            </w:pPr>
            <w:r>
              <w:rPr>
                <w:sz w:val="18"/>
                <w:szCs w:val="18"/>
              </w:rPr>
              <w:t>Kahn's</w:t>
            </w:r>
          </w:p>
        </w:tc>
        <w:tc>
          <w:tcPr>
            <w:tcW w:w="2395" w:type="dxa"/>
            <w:shd w:val="clear" w:color="auto" w:fill="EEF1F7"/>
            <w:tcMar>
              <w:top w:w="60" w:type="dxa"/>
              <w:left w:w="100" w:type="dxa"/>
              <w:bottom w:w="60" w:type="dxa"/>
              <w:right w:w="100" w:type="dxa"/>
            </w:tcMar>
            <w:vAlign w:val="center"/>
          </w:tcPr>
          <w:p w14:paraId="0D454863" w14:textId="77777777" w:rsidR="00EB603C" w:rsidRDefault="00000000">
            <w:pPr>
              <w:spacing w:line="250" w:lineRule="auto"/>
            </w:pPr>
            <w:r>
              <w:rPr>
                <w:sz w:val="18"/>
                <w:szCs w:val="18"/>
              </w:rPr>
              <w:t>Cycle detection built in</w:t>
            </w:r>
          </w:p>
        </w:tc>
      </w:tr>
      <w:tr w:rsidR="00EB603C" w14:paraId="5D2B7A56" w14:textId="77777777">
        <w:tc>
          <w:tcPr>
            <w:tcW w:w="921" w:type="dxa"/>
            <w:shd w:val="clear" w:color="auto" w:fill="FFFFFF"/>
            <w:tcMar>
              <w:top w:w="60" w:type="dxa"/>
              <w:left w:w="100" w:type="dxa"/>
              <w:bottom w:w="60" w:type="dxa"/>
              <w:right w:w="100" w:type="dxa"/>
            </w:tcMar>
            <w:vAlign w:val="center"/>
          </w:tcPr>
          <w:p w14:paraId="5507A1F4" w14:textId="20FB4122" w:rsidR="00EB603C" w:rsidRDefault="00000000">
            <w:pPr>
              <w:spacing w:line="250" w:lineRule="auto"/>
            </w:pPr>
            <w:r>
              <w:rPr>
                <w:sz w:val="18"/>
                <w:szCs w:val="18"/>
              </w:rPr>
              <w:t>DD-0</w:t>
            </w:r>
            <w:r w:rsidR="0058348F">
              <w:rPr>
                <w:sz w:val="18"/>
                <w:szCs w:val="18"/>
              </w:rPr>
              <w:t>4</w:t>
            </w:r>
          </w:p>
        </w:tc>
        <w:tc>
          <w:tcPr>
            <w:tcW w:w="1842" w:type="dxa"/>
            <w:shd w:val="clear" w:color="auto" w:fill="FFFFFF"/>
            <w:tcMar>
              <w:top w:w="60" w:type="dxa"/>
              <w:left w:w="100" w:type="dxa"/>
              <w:bottom w:w="60" w:type="dxa"/>
              <w:right w:w="100" w:type="dxa"/>
            </w:tcMar>
            <w:vAlign w:val="center"/>
          </w:tcPr>
          <w:p w14:paraId="20DCEFA6" w14:textId="77777777" w:rsidR="00EB603C" w:rsidRDefault="00000000">
            <w:pPr>
              <w:spacing w:line="250" w:lineRule="auto"/>
            </w:pPr>
            <w:r>
              <w:rPr>
                <w:sz w:val="18"/>
                <w:szCs w:val="18"/>
              </w:rPr>
              <w:t>Edge-list format</w:t>
            </w:r>
          </w:p>
        </w:tc>
        <w:tc>
          <w:tcPr>
            <w:tcW w:w="2118" w:type="dxa"/>
            <w:shd w:val="clear" w:color="auto" w:fill="FFFFFF"/>
            <w:tcMar>
              <w:top w:w="60" w:type="dxa"/>
              <w:left w:w="100" w:type="dxa"/>
              <w:bottom w:w="60" w:type="dxa"/>
              <w:right w:w="100" w:type="dxa"/>
            </w:tcMar>
            <w:vAlign w:val="center"/>
          </w:tcPr>
          <w:p w14:paraId="56E27D42" w14:textId="77777777" w:rsidR="00EB603C" w:rsidRDefault="00000000">
            <w:pPr>
              <w:spacing w:line="250" w:lineRule="auto"/>
            </w:pPr>
            <w:r>
              <w:rPr>
                <w:sz w:val="18"/>
                <w:szCs w:val="18"/>
              </w:rPr>
              <w:t>Custom text vs adjacency-list file</w:t>
            </w:r>
          </w:p>
        </w:tc>
        <w:tc>
          <w:tcPr>
            <w:tcW w:w="1750" w:type="dxa"/>
            <w:shd w:val="clear" w:color="auto" w:fill="FFFFFF"/>
            <w:tcMar>
              <w:top w:w="60" w:type="dxa"/>
              <w:left w:w="100" w:type="dxa"/>
              <w:bottom w:w="60" w:type="dxa"/>
              <w:right w:w="100" w:type="dxa"/>
            </w:tcMar>
            <w:vAlign w:val="center"/>
          </w:tcPr>
          <w:p w14:paraId="49EC3188" w14:textId="77777777" w:rsidR="00EB603C" w:rsidRDefault="00000000">
            <w:pPr>
              <w:spacing w:line="250" w:lineRule="auto"/>
            </w:pPr>
            <w:r>
              <w:rPr>
                <w:sz w:val="18"/>
                <w:szCs w:val="18"/>
              </w:rPr>
              <w:t>Custom plain text</w:t>
            </w:r>
          </w:p>
        </w:tc>
        <w:tc>
          <w:tcPr>
            <w:tcW w:w="2395" w:type="dxa"/>
            <w:shd w:val="clear" w:color="auto" w:fill="FFFFFF"/>
            <w:tcMar>
              <w:top w:w="60" w:type="dxa"/>
              <w:left w:w="100" w:type="dxa"/>
              <w:bottom w:w="60" w:type="dxa"/>
              <w:right w:w="100" w:type="dxa"/>
            </w:tcMar>
            <w:vAlign w:val="center"/>
          </w:tcPr>
          <w:p w14:paraId="0534FF1C" w14:textId="77777777" w:rsidR="00EB603C" w:rsidRDefault="00000000">
            <w:pPr>
              <w:spacing w:line="250" w:lineRule="auto"/>
            </w:pPr>
            <w:r>
              <w:rPr>
                <w:sz w:val="18"/>
                <w:szCs w:val="18"/>
              </w:rPr>
              <w:t>Human-readable, extensible</w:t>
            </w:r>
          </w:p>
        </w:tc>
      </w:tr>
      <w:tr w:rsidR="00EB603C" w14:paraId="15DCE2F5" w14:textId="77777777">
        <w:tc>
          <w:tcPr>
            <w:tcW w:w="921" w:type="dxa"/>
            <w:shd w:val="clear" w:color="auto" w:fill="EEF1F7"/>
            <w:tcMar>
              <w:top w:w="60" w:type="dxa"/>
              <w:left w:w="100" w:type="dxa"/>
              <w:bottom w:w="60" w:type="dxa"/>
              <w:right w:w="100" w:type="dxa"/>
            </w:tcMar>
            <w:vAlign w:val="center"/>
          </w:tcPr>
          <w:p w14:paraId="680112AD" w14:textId="78057ED0" w:rsidR="00EB603C" w:rsidRDefault="00000000">
            <w:pPr>
              <w:spacing w:line="250" w:lineRule="auto"/>
            </w:pPr>
            <w:r>
              <w:rPr>
                <w:sz w:val="18"/>
                <w:szCs w:val="18"/>
              </w:rPr>
              <w:t>DD-0</w:t>
            </w:r>
            <w:r w:rsidR="0058348F">
              <w:rPr>
                <w:sz w:val="18"/>
                <w:szCs w:val="18"/>
              </w:rPr>
              <w:t>5</w:t>
            </w:r>
          </w:p>
        </w:tc>
        <w:tc>
          <w:tcPr>
            <w:tcW w:w="1842" w:type="dxa"/>
            <w:shd w:val="clear" w:color="auto" w:fill="EEF1F7"/>
            <w:tcMar>
              <w:top w:w="60" w:type="dxa"/>
              <w:left w:w="100" w:type="dxa"/>
              <w:bottom w:w="60" w:type="dxa"/>
              <w:right w:w="100" w:type="dxa"/>
            </w:tcMar>
            <w:vAlign w:val="center"/>
          </w:tcPr>
          <w:p w14:paraId="0C366419" w14:textId="77777777" w:rsidR="00EB603C" w:rsidRDefault="00000000">
            <w:pPr>
              <w:spacing w:line="250" w:lineRule="auto"/>
            </w:pPr>
            <w:r>
              <w:rPr>
                <w:sz w:val="18"/>
                <w:szCs w:val="18"/>
              </w:rPr>
              <w:t>Result structure</w:t>
            </w:r>
          </w:p>
        </w:tc>
        <w:tc>
          <w:tcPr>
            <w:tcW w:w="2118" w:type="dxa"/>
            <w:shd w:val="clear" w:color="auto" w:fill="EEF1F7"/>
            <w:tcMar>
              <w:top w:w="60" w:type="dxa"/>
              <w:left w:w="100" w:type="dxa"/>
              <w:bottom w:w="60" w:type="dxa"/>
              <w:right w:w="100" w:type="dxa"/>
            </w:tcMar>
            <w:vAlign w:val="center"/>
          </w:tcPr>
          <w:p w14:paraId="1DAAC01E" w14:textId="77777777" w:rsidR="00EB603C" w:rsidRDefault="00000000">
            <w:pPr>
              <w:spacing w:line="250" w:lineRule="auto"/>
            </w:pPr>
            <w:r>
              <w:rPr>
                <w:sz w:val="18"/>
                <w:szCs w:val="18"/>
              </w:rPr>
              <w:t>Dict vs tuple vs dataclass</w:t>
            </w:r>
          </w:p>
        </w:tc>
        <w:tc>
          <w:tcPr>
            <w:tcW w:w="1750" w:type="dxa"/>
            <w:shd w:val="clear" w:color="auto" w:fill="EEF1F7"/>
            <w:tcMar>
              <w:top w:w="60" w:type="dxa"/>
              <w:left w:w="100" w:type="dxa"/>
              <w:bottom w:w="60" w:type="dxa"/>
              <w:right w:w="100" w:type="dxa"/>
            </w:tcMar>
            <w:vAlign w:val="center"/>
          </w:tcPr>
          <w:p w14:paraId="3A98F8BE" w14:textId="77777777" w:rsidR="00EB603C" w:rsidRDefault="00000000">
            <w:pPr>
              <w:spacing w:line="250" w:lineRule="auto"/>
            </w:pPr>
            <w:r>
              <w:rPr>
                <w:sz w:val="18"/>
                <w:szCs w:val="18"/>
              </w:rPr>
              <w:t>Dataclass</w:t>
            </w:r>
          </w:p>
        </w:tc>
        <w:tc>
          <w:tcPr>
            <w:tcW w:w="2395" w:type="dxa"/>
            <w:shd w:val="clear" w:color="auto" w:fill="EEF1F7"/>
            <w:tcMar>
              <w:top w:w="60" w:type="dxa"/>
              <w:left w:w="100" w:type="dxa"/>
              <w:bottom w:w="60" w:type="dxa"/>
              <w:right w:w="100" w:type="dxa"/>
            </w:tcMar>
            <w:vAlign w:val="center"/>
          </w:tcPr>
          <w:p w14:paraId="198B738F" w14:textId="77777777" w:rsidR="00EB603C" w:rsidRDefault="00000000">
            <w:pPr>
              <w:spacing w:line="250" w:lineRule="auto"/>
            </w:pPr>
            <w:r>
              <w:rPr>
                <w:sz w:val="18"/>
                <w:szCs w:val="18"/>
              </w:rPr>
              <w:t>Typed, readable, safe across worklets</w:t>
            </w:r>
          </w:p>
        </w:tc>
      </w:tr>
      <w:tr w:rsidR="00EB603C" w14:paraId="4EF47FB0" w14:textId="77777777">
        <w:tc>
          <w:tcPr>
            <w:tcW w:w="921" w:type="dxa"/>
            <w:shd w:val="clear" w:color="auto" w:fill="FFFFFF"/>
            <w:tcMar>
              <w:top w:w="60" w:type="dxa"/>
              <w:left w:w="100" w:type="dxa"/>
              <w:bottom w:w="60" w:type="dxa"/>
              <w:right w:w="100" w:type="dxa"/>
            </w:tcMar>
            <w:vAlign w:val="center"/>
          </w:tcPr>
          <w:p w14:paraId="55FB98B6" w14:textId="36906E5D" w:rsidR="00EB603C" w:rsidRDefault="00000000">
            <w:pPr>
              <w:spacing w:line="250" w:lineRule="auto"/>
            </w:pPr>
            <w:r>
              <w:rPr>
                <w:sz w:val="18"/>
                <w:szCs w:val="18"/>
              </w:rPr>
              <w:t>DD-0</w:t>
            </w:r>
            <w:r w:rsidR="0058348F">
              <w:rPr>
                <w:sz w:val="18"/>
                <w:szCs w:val="18"/>
              </w:rPr>
              <w:t>6</w:t>
            </w:r>
          </w:p>
        </w:tc>
        <w:tc>
          <w:tcPr>
            <w:tcW w:w="1842" w:type="dxa"/>
            <w:shd w:val="clear" w:color="auto" w:fill="FFFFFF"/>
            <w:tcMar>
              <w:top w:w="60" w:type="dxa"/>
              <w:left w:w="100" w:type="dxa"/>
              <w:bottom w:w="60" w:type="dxa"/>
              <w:right w:w="100" w:type="dxa"/>
            </w:tcMar>
            <w:vAlign w:val="center"/>
          </w:tcPr>
          <w:p w14:paraId="301E5170" w14:textId="77777777" w:rsidR="00EB603C" w:rsidRDefault="00000000">
            <w:pPr>
              <w:spacing w:line="250" w:lineRule="auto"/>
            </w:pPr>
            <w:r>
              <w:rPr>
                <w:sz w:val="18"/>
                <w:szCs w:val="18"/>
              </w:rPr>
              <w:t>Directed cycle detection</w:t>
            </w:r>
          </w:p>
        </w:tc>
        <w:tc>
          <w:tcPr>
            <w:tcW w:w="2118" w:type="dxa"/>
            <w:shd w:val="clear" w:color="auto" w:fill="FFFFFF"/>
            <w:tcMar>
              <w:top w:w="60" w:type="dxa"/>
              <w:left w:w="100" w:type="dxa"/>
              <w:bottom w:w="60" w:type="dxa"/>
              <w:right w:w="100" w:type="dxa"/>
            </w:tcMar>
            <w:vAlign w:val="center"/>
          </w:tcPr>
          <w:p w14:paraId="16270EEE" w14:textId="77777777" w:rsidR="00EB603C" w:rsidRDefault="00000000">
            <w:pPr>
              <w:spacing w:line="250" w:lineRule="auto"/>
            </w:pPr>
            <w:r>
              <w:rPr>
                <w:sz w:val="18"/>
                <w:szCs w:val="18"/>
              </w:rPr>
              <w:t>Single visited set vs visited + rec_stack</w:t>
            </w:r>
          </w:p>
        </w:tc>
        <w:tc>
          <w:tcPr>
            <w:tcW w:w="1750" w:type="dxa"/>
            <w:shd w:val="clear" w:color="auto" w:fill="FFFFFF"/>
            <w:tcMar>
              <w:top w:w="60" w:type="dxa"/>
              <w:left w:w="100" w:type="dxa"/>
              <w:bottom w:w="60" w:type="dxa"/>
              <w:right w:w="100" w:type="dxa"/>
            </w:tcMar>
            <w:vAlign w:val="center"/>
          </w:tcPr>
          <w:p w14:paraId="737480BF" w14:textId="77777777" w:rsidR="00EB603C" w:rsidRDefault="00000000">
            <w:pPr>
              <w:spacing w:line="250" w:lineRule="auto"/>
            </w:pPr>
            <w:r>
              <w:rPr>
                <w:sz w:val="18"/>
                <w:szCs w:val="18"/>
              </w:rPr>
              <w:t>visited + rec_stack</w:t>
            </w:r>
          </w:p>
        </w:tc>
        <w:tc>
          <w:tcPr>
            <w:tcW w:w="2395" w:type="dxa"/>
            <w:shd w:val="clear" w:color="auto" w:fill="FFFFFF"/>
            <w:tcMar>
              <w:top w:w="60" w:type="dxa"/>
              <w:left w:w="100" w:type="dxa"/>
              <w:bottom w:w="60" w:type="dxa"/>
              <w:right w:w="100" w:type="dxa"/>
            </w:tcMar>
            <w:vAlign w:val="center"/>
          </w:tcPr>
          <w:p w14:paraId="577C19BE" w14:textId="77777777" w:rsidR="00EB603C" w:rsidRDefault="00000000">
            <w:pPr>
              <w:spacing w:line="250" w:lineRule="auto"/>
            </w:pPr>
            <w:r>
              <w:rPr>
                <w:sz w:val="18"/>
                <w:szCs w:val="18"/>
              </w:rPr>
              <w:t>A single set cannot separate back from cross edges</w:t>
            </w:r>
          </w:p>
        </w:tc>
      </w:tr>
      <w:tr w:rsidR="00EB603C" w14:paraId="6BAC6DF1" w14:textId="77777777">
        <w:tc>
          <w:tcPr>
            <w:tcW w:w="921" w:type="dxa"/>
            <w:shd w:val="clear" w:color="auto" w:fill="EEF1F7"/>
            <w:tcMar>
              <w:top w:w="60" w:type="dxa"/>
              <w:left w:w="100" w:type="dxa"/>
              <w:bottom w:w="60" w:type="dxa"/>
              <w:right w:w="100" w:type="dxa"/>
            </w:tcMar>
            <w:vAlign w:val="center"/>
          </w:tcPr>
          <w:p w14:paraId="14D371D6" w14:textId="791885DF" w:rsidR="00EB603C" w:rsidRDefault="00000000">
            <w:pPr>
              <w:spacing w:line="250" w:lineRule="auto"/>
            </w:pPr>
            <w:r>
              <w:rPr>
                <w:sz w:val="18"/>
                <w:szCs w:val="18"/>
              </w:rPr>
              <w:t>DD-0</w:t>
            </w:r>
            <w:r w:rsidR="0058348F">
              <w:rPr>
                <w:sz w:val="18"/>
                <w:szCs w:val="18"/>
              </w:rPr>
              <w:t>7</w:t>
            </w:r>
          </w:p>
        </w:tc>
        <w:tc>
          <w:tcPr>
            <w:tcW w:w="1842" w:type="dxa"/>
            <w:shd w:val="clear" w:color="auto" w:fill="EEF1F7"/>
            <w:tcMar>
              <w:top w:w="60" w:type="dxa"/>
              <w:left w:w="100" w:type="dxa"/>
              <w:bottom w:w="60" w:type="dxa"/>
              <w:right w:w="100" w:type="dxa"/>
            </w:tcMar>
            <w:vAlign w:val="center"/>
          </w:tcPr>
          <w:p w14:paraId="0EC2CBA1" w14:textId="77777777" w:rsidR="00EB603C" w:rsidRDefault="00000000">
            <w:pPr>
              <w:spacing w:line="250" w:lineRule="auto"/>
            </w:pPr>
            <w:r>
              <w:rPr>
                <w:sz w:val="18"/>
                <w:szCs w:val="18"/>
              </w:rPr>
              <w:t>DFS style</w:t>
            </w:r>
          </w:p>
        </w:tc>
        <w:tc>
          <w:tcPr>
            <w:tcW w:w="2118" w:type="dxa"/>
            <w:shd w:val="clear" w:color="auto" w:fill="EEF1F7"/>
            <w:tcMar>
              <w:top w:w="60" w:type="dxa"/>
              <w:left w:w="100" w:type="dxa"/>
              <w:bottom w:w="60" w:type="dxa"/>
              <w:right w:w="100" w:type="dxa"/>
            </w:tcMar>
            <w:vAlign w:val="center"/>
          </w:tcPr>
          <w:p w14:paraId="620A8B65" w14:textId="77777777" w:rsidR="00EB603C" w:rsidRDefault="00000000">
            <w:pPr>
              <w:spacing w:line="250" w:lineRule="auto"/>
            </w:pPr>
            <w:r>
              <w:rPr>
                <w:sz w:val="18"/>
                <w:szCs w:val="18"/>
              </w:rPr>
              <w:t>Recursive vs iterative</w:t>
            </w:r>
          </w:p>
        </w:tc>
        <w:tc>
          <w:tcPr>
            <w:tcW w:w="1750" w:type="dxa"/>
            <w:shd w:val="clear" w:color="auto" w:fill="EEF1F7"/>
            <w:tcMar>
              <w:top w:w="60" w:type="dxa"/>
              <w:left w:w="100" w:type="dxa"/>
              <w:bottom w:w="60" w:type="dxa"/>
              <w:right w:w="100" w:type="dxa"/>
            </w:tcMar>
            <w:vAlign w:val="center"/>
          </w:tcPr>
          <w:p w14:paraId="49928C77" w14:textId="77777777" w:rsidR="00EB603C" w:rsidRDefault="00000000">
            <w:pPr>
              <w:spacing w:line="250" w:lineRule="auto"/>
            </w:pPr>
            <w:r>
              <w:rPr>
                <w:sz w:val="18"/>
                <w:szCs w:val="18"/>
              </w:rPr>
              <w:t>Recursive, with an iterative fallback noted</w:t>
            </w:r>
          </w:p>
        </w:tc>
        <w:tc>
          <w:tcPr>
            <w:tcW w:w="2395" w:type="dxa"/>
            <w:shd w:val="clear" w:color="auto" w:fill="EEF1F7"/>
            <w:tcMar>
              <w:top w:w="60" w:type="dxa"/>
              <w:left w:w="100" w:type="dxa"/>
              <w:bottom w:w="60" w:type="dxa"/>
              <w:right w:w="100" w:type="dxa"/>
            </w:tcMar>
            <w:vAlign w:val="center"/>
          </w:tcPr>
          <w:p w14:paraId="162384DA" w14:textId="77777777" w:rsidR="00EB603C" w:rsidRDefault="00000000">
            <w:pPr>
              <w:spacing w:line="250" w:lineRule="auto"/>
            </w:pPr>
            <w:r>
              <w:rPr>
                <w:sz w:val="18"/>
                <w:szCs w:val="18"/>
              </w:rPr>
              <w:t>Cleaner code; recursion-limit risk documented separately</w:t>
            </w:r>
          </w:p>
        </w:tc>
      </w:tr>
    </w:tbl>
    <w:p w14:paraId="5102B315" w14:textId="77777777" w:rsidR="00EB603C" w:rsidRDefault="00EB603C">
      <w:pPr>
        <w:spacing w:after="200"/>
      </w:pPr>
    </w:p>
    <w:p w14:paraId="6F9D0245" w14:textId="77777777" w:rsidR="00EB603C" w:rsidRDefault="00000000">
      <w:pPr>
        <w:pStyle w:val="Heading1"/>
        <w:pBdr>
          <w:bottom w:val="single" w:sz="6" w:space="6" w:color="B9C2D0"/>
        </w:pBdr>
        <w:spacing w:before="420" w:after="200"/>
      </w:pPr>
      <w:bookmarkStart w:id="42" w:name="_Toc44"/>
      <w:r>
        <w:t>11. Error Handling and Edge Cases</w:t>
      </w:r>
      <w:bookmarkEnd w:id="42"/>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3209"/>
        <w:gridCol w:w="5817"/>
      </w:tblGrid>
      <w:tr w:rsidR="00EB603C" w14:paraId="6D885067" w14:textId="77777777">
        <w:trPr>
          <w:tblHeader/>
        </w:trPr>
        <w:tc>
          <w:tcPr>
            <w:tcW w:w="3209" w:type="dxa"/>
            <w:shd w:val="clear" w:color="auto" w:fill="1F3864"/>
            <w:tcMar>
              <w:top w:w="80" w:type="dxa"/>
              <w:left w:w="100" w:type="dxa"/>
              <w:bottom w:w="80" w:type="dxa"/>
              <w:right w:w="100" w:type="dxa"/>
            </w:tcMar>
            <w:vAlign w:val="center"/>
          </w:tcPr>
          <w:p w14:paraId="756D0281" w14:textId="77777777" w:rsidR="00EB603C" w:rsidRDefault="00000000">
            <w:r>
              <w:rPr>
                <w:b/>
                <w:bCs/>
                <w:color w:val="FFFFFF"/>
                <w:sz w:val="18"/>
                <w:szCs w:val="18"/>
              </w:rPr>
              <w:lastRenderedPageBreak/>
              <w:t>Situation</w:t>
            </w:r>
          </w:p>
        </w:tc>
        <w:tc>
          <w:tcPr>
            <w:tcW w:w="5817" w:type="dxa"/>
            <w:shd w:val="clear" w:color="auto" w:fill="1F3864"/>
            <w:tcMar>
              <w:top w:w="80" w:type="dxa"/>
              <w:left w:w="100" w:type="dxa"/>
              <w:bottom w:w="80" w:type="dxa"/>
              <w:right w:w="100" w:type="dxa"/>
            </w:tcMar>
            <w:vAlign w:val="center"/>
          </w:tcPr>
          <w:p w14:paraId="72060F5D" w14:textId="77777777" w:rsidR="00EB603C" w:rsidRDefault="00000000">
            <w:r>
              <w:rPr>
                <w:b/>
                <w:bCs/>
                <w:color w:val="FFFFFF"/>
                <w:sz w:val="18"/>
                <w:szCs w:val="18"/>
              </w:rPr>
              <w:t>Expected behaviour</w:t>
            </w:r>
          </w:p>
        </w:tc>
      </w:tr>
      <w:tr w:rsidR="00EB603C" w14:paraId="360F6A05" w14:textId="77777777">
        <w:tc>
          <w:tcPr>
            <w:tcW w:w="3209" w:type="dxa"/>
            <w:shd w:val="clear" w:color="auto" w:fill="FFFFFF"/>
            <w:tcMar>
              <w:top w:w="60" w:type="dxa"/>
              <w:left w:w="100" w:type="dxa"/>
              <w:bottom w:w="60" w:type="dxa"/>
              <w:right w:w="100" w:type="dxa"/>
            </w:tcMar>
            <w:vAlign w:val="center"/>
          </w:tcPr>
          <w:p w14:paraId="218175BB" w14:textId="77777777" w:rsidR="00EB603C" w:rsidRDefault="00000000">
            <w:pPr>
              <w:spacing w:line="250" w:lineRule="auto"/>
            </w:pPr>
            <w:r>
              <w:rPr>
                <w:sz w:val="18"/>
                <w:szCs w:val="18"/>
              </w:rPr>
              <w:t>Empty graph (no vertices)</w:t>
            </w:r>
          </w:p>
        </w:tc>
        <w:tc>
          <w:tcPr>
            <w:tcW w:w="5817" w:type="dxa"/>
            <w:shd w:val="clear" w:color="auto" w:fill="FFFFFF"/>
            <w:tcMar>
              <w:top w:w="60" w:type="dxa"/>
              <w:left w:w="100" w:type="dxa"/>
              <w:bottom w:w="60" w:type="dxa"/>
              <w:right w:w="100" w:type="dxa"/>
            </w:tcMar>
            <w:vAlign w:val="center"/>
          </w:tcPr>
          <w:p w14:paraId="7E8E5993" w14:textId="77777777" w:rsidR="00EB603C" w:rsidRDefault="00000000">
            <w:pPr>
              <w:spacing w:line="250" w:lineRule="auto"/>
            </w:pPr>
            <w:r>
              <w:rPr>
                <w:sz w:val="18"/>
                <w:szCs w:val="18"/>
              </w:rPr>
              <w:t>All algorithms return an empty result; no exception.</w:t>
            </w:r>
          </w:p>
        </w:tc>
      </w:tr>
      <w:tr w:rsidR="00EB603C" w14:paraId="277D0AB5" w14:textId="77777777">
        <w:tc>
          <w:tcPr>
            <w:tcW w:w="3209" w:type="dxa"/>
            <w:shd w:val="clear" w:color="auto" w:fill="EEF1F7"/>
            <w:tcMar>
              <w:top w:w="60" w:type="dxa"/>
              <w:left w:w="100" w:type="dxa"/>
              <w:bottom w:w="60" w:type="dxa"/>
              <w:right w:w="100" w:type="dxa"/>
            </w:tcMar>
            <w:vAlign w:val="center"/>
          </w:tcPr>
          <w:p w14:paraId="086300FC" w14:textId="77777777" w:rsidR="00EB603C" w:rsidRDefault="00000000">
            <w:pPr>
              <w:spacing w:line="250" w:lineRule="auto"/>
            </w:pPr>
            <w:r>
              <w:rPr>
                <w:sz w:val="18"/>
                <w:szCs w:val="18"/>
              </w:rPr>
              <w:t>Single vertex, no edges</w:t>
            </w:r>
          </w:p>
        </w:tc>
        <w:tc>
          <w:tcPr>
            <w:tcW w:w="5817" w:type="dxa"/>
            <w:shd w:val="clear" w:color="auto" w:fill="EEF1F7"/>
            <w:tcMar>
              <w:top w:w="60" w:type="dxa"/>
              <w:left w:w="100" w:type="dxa"/>
              <w:bottom w:w="60" w:type="dxa"/>
              <w:right w:w="100" w:type="dxa"/>
            </w:tcMar>
            <w:vAlign w:val="center"/>
          </w:tcPr>
          <w:p w14:paraId="59297BBE" w14:textId="77777777" w:rsidR="00EB603C" w:rsidRDefault="00000000">
            <w:pPr>
              <w:spacing w:line="250" w:lineRule="auto"/>
            </w:pPr>
            <w:r>
              <w:rPr>
                <w:sz w:val="18"/>
                <w:szCs w:val="18"/>
              </w:rPr>
              <w:t>BFS/DFS return [v]; connected components = [[v]]; no cycle.</w:t>
            </w:r>
          </w:p>
        </w:tc>
      </w:tr>
      <w:tr w:rsidR="00EB603C" w14:paraId="2F66E4D9" w14:textId="77777777">
        <w:tc>
          <w:tcPr>
            <w:tcW w:w="3209" w:type="dxa"/>
            <w:shd w:val="clear" w:color="auto" w:fill="FFFFFF"/>
            <w:tcMar>
              <w:top w:w="60" w:type="dxa"/>
              <w:left w:w="100" w:type="dxa"/>
              <w:bottom w:w="60" w:type="dxa"/>
              <w:right w:w="100" w:type="dxa"/>
            </w:tcMar>
            <w:vAlign w:val="center"/>
          </w:tcPr>
          <w:p w14:paraId="03107DB3" w14:textId="77777777" w:rsidR="00EB603C" w:rsidRDefault="00000000">
            <w:pPr>
              <w:spacing w:line="250" w:lineRule="auto"/>
            </w:pPr>
            <w:r>
              <w:rPr>
                <w:sz w:val="18"/>
                <w:szCs w:val="18"/>
              </w:rPr>
              <w:t>Isolated vertices</w:t>
            </w:r>
          </w:p>
        </w:tc>
        <w:tc>
          <w:tcPr>
            <w:tcW w:w="5817" w:type="dxa"/>
            <w:shd w:val="clear" w:color="auto" w:fill="FFFFFF"/>
            <w:tcMar>
              <w:top w:w="60" w:type="dxa"/>
              <w:left w:w="100" w:type="dxa"/>
              <w:bottom w:w="60" w:type="dxa"/>
              <w:right w:w="100" w:type="dxa"/>
            </w:tcMar>
            <w:vAlign w:val="center"/>
          </w:tcPr>
          <w:p w14:paraId="2AB2FB7E" w14:textId="77777777" w:rsidR="00EB603C" w:rsidRDefault="00000000">
            <w:pPr>
              <w:spacing w:line="250" w:lineRule="auto"/>
            </w:pPr>
            <w:r>
              <w:rPr>
                <w:sz w:val="18"/>
                <w:szCs w:val="18"/>
              </w:rPr>
              <w:t>Treated as singleton components; included in full-graph traversal.</w:t>
            </w:r>
          </w:p>
        </w:tc>
      </w:tr>
      <w:tr w:rsidR="00EB603C" w14:paraId="265E557D" w14:textId="77777777">
        <w:tc>
          <w:tcPr>
            <w:tcW w:w="3209" w:type="dxa"/>
            <w:shd w:val="clear" w:color="auto" w:fill="EEF1F7"/>
            <w:tcMar>
              <w:top w:w="60" w:type="dxa"/>
              <w:left w:w="100" w:type="dxa"/>
              <w:bottom w:w="60" w:type="dxa"/>
              <w:right w:w="100" w:type="dxa"/>
            </w:tcMar>
            <w:vAlign w:val="center"/>
          </w:tcPr>
          <w:p w14:paraId="19661BAC" w14:textId="77777777" w:rsidR="00EB603C" w:rsidRDefault="00000000">
            <w:pPr>
              <w:spacing w:line="250" w:lineRule="auto"/>
            </w:pPr>
            <w:r>
              <w:rPr>
                <w:sz w:val="18"/>
                <w:szCs w:val="18"/>
              </w:rPr>
              <w:t>add_edge with a vertex that does not yet exist</w:t>
            </w:r>
          </w:p>
        </w:tc>
        <w:tc>
          <w:tcPr>
            <w:tcW w:w="5817" w:type="dxa"/>
            <w:shd w:val="clear" w:color="auto" w:fill="EEF1F7"/>
            <w:tcMar>
              <w:top w:w="60" w:type="dxa"/>
              <w:left w:w="100" w:type="dxa"/>
              <w:bottom w:w="60" w:type="dxa"/>
              <w:right w:w="100" w:type="dxa"/>
            </w:tcMar>
            <w:vAlign w:val="center"/>
          </w:tcPr>
          <w:p w14:paraId="7D4049DB" w14:textId="77777777" w:rsidR="00EB603C" w:rsidRDefault="00000000">
            <w:pPr>
              <w:spacing w:line="250" w:lineRule="auto"/>
            </w:pPr>
            <w:r>
              <w:rPr>
                <w:sz w:val="18"/>
                <w:szCs w:val="18"/>
              </w:rPr>
              <w:t>The vertex is created automatically.</w:t>
            </w:r>
          </w:p>
        </w:tc>
      </w:tr>
      <w:tr w:rsidR="00EB603C" w14:paraId="1501C5BF" w14:textId="77777777">
        <w:tc>
          <w:tcPr>
            <w:tcW w:w="3209" w:type="dxa"/>
            <w:shd w:val="clear" w:color="auto" w:fill="FFFFFF"/>
            <w:tcMar>
              <w:top w:w="60" w:type="dxa"/>
              <w:left w:w="100" w:type="dxa"/>
              <w:bottom w:w="60" w:type="dxa"/>
              <w:right w:w="100" w:type="dxa"/>
            </w:tcMar>
            <w:vAlign w:val="center"/>
          </w:tcPr>
          <w:p w14:paraId="0C026ADD" w14:textId="77777777" w:rsidR="00EB603C" w:rsidRDefault="00000000">
            <w:pPr>
              <w:spacing w:line="250" w:lineRule="auto"/>
            </w:pPr>
            <w:r>
              <w:rPr>
                <w:sz w:val="18"/>
                <w:szCs w:val="18"/>
              </w:rPr>
              <w:t>remove_vertex on a vertex not in the graph</w:t>
            </w:r>
          </w:p>
        </w:tc>
        <w:tc>
          <w:tcPr>
            <w:tcW w:w="5817" w:type="dxa"/>
            <w:shd w:val="clear" w:color="auto" w:fill="FFFFFF"/>
            <w:tcMar>
              <w:top w:w="60" w:type="dxa"/>
              <w:left w:w="100" w:type="dxa"/>
              <w:bottom w:w="60" w:type="dxa"/>
              <w:right w:w="100" w:type="dxa"/>
            </w:tcMar>
            <w:vAlign w:val="center"/>
          </w:tcPr>
          <w:p w14:paraId="53CA5A94" w14:textId="77777777" w:rsidR="00EB603C" w:rsidRDefault="00000000">
            <w:pPr>
              <w:spacing w:line="250" w:lineRule="auto"/>
            </w:pPr>
            <w:r>
              <w:rPr>
                <w:sz w:val="18"/>
                <w:szCs w:val="18"/>
              </w:rPr>
              <w:t>Raises KeyError or a custom VertexNotFoundError.</w:t>
            </w:r>
          </w:p>
        </w:tc>
      </w:tr>
      <w:tr w:rsidR="00EB603C" w14:paraId="6D42B479" w14:textId="77777777">
        <w:tc>
          <w:tcPr>
            <w:tcW w:w="3209" w:type="dxa"/>
            <w:shd w:val="clear" w:color="auto" w:fill="EEF1F7"/>
            <w:tcMar>
              <w:top w:w="60" w:type="dxa"/>
              <w:left w:w="100" w:type="dxa"/>
              <w:bottom w:w="60" w:type="dxa"/>
              <w:right w:w="100" w:type="dxa"/>
            </w:tcMar>
            <w:vAlign w:val="center"/>
          </w:tcPr>
          <w:p w14:paraId="000BEC09" w14:textId="77777777" w:rsidR="00EB603C" w:rsidRDefault="00000000">
            <w:pPr>
              <w:spacing w:line="250" w:lineRule="auto"/>
            </w:pPr>
            <w:r>
              <w:rPr>
                <w:sz w:val="18"/>
                <w:szCs w:val="18"/>
              </w:rPr>
              <w:t>remove_edge on an edge not in the graph</w:t>
            </w:r>
          </w:p>
        </w:tc>
        <w:tc>
          <w:tcPr>
            <w:tcW w:w="5817" w:type="dxa"/>
            <w:shd w:val="clear" w:color="auto" w:fill="EEF1F7"/>
            <w:tcMar>
              <w:top w:w="60" w:type="dxa"/>
              <w:left w:w="100" w:type="dxa"/>
              <w:bottom w:w="60" w:type="dxa"/>
              <w:right w:w="100" w:type="dxa"/>
            </w:tcMar>
            <w:vAlign w:val="center"/>
          </w:tcPr>
          <w:p w14:paraId="646AB8DC" w14:textId="77777777" w:rsidR="00EB603C" w:rsidRDefault="00000000">
            <w:pPr>
              <w:spacing w:line="250" w:lineRule="auto"/>
            </w:pPr>
            <w:r>
              <w:rPr>
                <w:sz w:val="18"/>
                <w:szCs w:val="18"/>
              </w:rPr>
              <w:t>Raises KeyError or a custom EdgeNotFoundError.</w:t>
            </w:r>
          </w:p>
        </w:tc>
      </w:tr>
      <w:tr w:rsidR="00EB603C" w14:paraId="5A86D960" w14:textId="77777777">
        <w:tc>
          <w:tcPr>
            <w:tcW w:w="3209" w:type="dxa"/>
            <w:shd w:val="clear" w:color="auto" w:fill="FFFFFF"/>
            <w:tcMar>
              <w:top w:w="60" w:type="dxa"/>
              <w:left w:w="100" w:type="dxa"/>
              <w:bottom w:w="60" w:type="dxa"/>
              <w:right w:w="100" w:type="dxa"/>
            </w:tcMar>
            <w:vAlign w:val="center"/>
          </w:tcPr>
          <w:p w14:paraId="33128AA8" w14:textId="77777777" w:rsidR="00EB603C" w:rsidRDefault="00000000">
            <w:pPr>
              <w:spacing w:line="250" w:lineRule="auto"/>
            </w:pPr>
            <w:r>
              <w:rPr>
                <w:sz w:val="18"/>
                <w:szCs w:val="18"/>
              </w:rPr>
              <w:t>BFS/DFS on a disconnected graph</w:t>
            </w:r>
          </w:p>
        </w:tc>
        <w:tc>
          <w:tcPr>
            <w:tcW w:w="5817" w:type="dxa"/>
            <w:shd w:val="clear" w:color="auto" w:fill="FFFFFF"/>
            <w:tcMar>
              <w:top w:w="60" w:type="dxa"/>
              <w:left w:w="100" w:type="dxa"/>
              <w:bottom w:w="60" w:type="dxa"/>
              <w:right w:w="100" w:type="dxa"/>
            </w:tcMar>
            <w:vAlign w:val="center"/>
          </w:tcPr>
          <w:p w14:paraId="695E1CE1" w14:textId="77777777" w:rsidR="00EB603C" w:rsidRDefault="00000000">
            <w:pPr>
              <w:spacing w:line="250" w:lineRule="auto"/>
            </w:pPr>
            <w:r>
              <w:rPr>
                <w:sz w:val="18"/>
                <w:szCs w:val="18"/>
              </w:rPr>
              <w:t>BFS(start)/DFS(start) cover only start's component; BFS_ALL/DFS_ALL cover every component by restarting from unvisited vertices.</w:t>
            </w:r>
          </w:p>
        </w:tc>
      </w:tr>
      <w:tr w:rsidR="00EB603C" w14:paraId="577ECAB8" w14:textId="77777777">
        <w:tc>
          <w:tcPr>
            <w:tcW w:w="3209" w:type="dxa"/>
            <w:shd w:val="clear" w:color="auto" w:fill="EEF1F7"/>
            <w:tcMar>
              <w:top w:w="60" w:type="dxa"/>
              <w:left w:w="100" w:type="dxa"/>
              <w:bottom w:w="60" w:type="dxa"/>
              <w:right w:w="100" w:type="dxa"/>
            </w:tcMar>
            <w:vAlign w:val="center"/>
          </w:tcPr>
          <w:p w14:paraId="024E1876" w14:textId="77777777" w:rsidR="00EB603C" w:rsidRDefault="00000000">
            <w:pPr>
              <w:spacing w:line="250" w:lineRule="auto"/>
            </w:pPr>
            <w:r>
              <w:rPr>
                <w:sz w:val="18"/>
                <w:szCs w:val="18"/>
              </w:rPr>
              <w:t>Topological sort on a graph with a cycle</w:t>
            </w:r>
          </w:p>
        </w:tc>
        <w:tc>
          <w:tcPr>
            <w:tcW w:w="5817" w:type="dxa"/>
            <w:shd w:val="clear" w:color="auto" w:fill="EEF1F7"/>
            <w:tcMar>
              <w:top w:w="60" w:type="dxa"/>
              <w:left w:w="100" w:type="dxa"/>
              <w:bottom w:w="60" w:type="dxa"/>
              <w:right w:w="100" w:type="dxa"/>
            </w:tcMar>
            <w:vAlign w:val="center"/>
          </w:tcPr>
          <w:p w14:paraId="090D1F84" w14:textId="77777777" w:rsidR="00EB603C" w:rsidRDefault="00000000">
            <w:pPr>
              <w:spacing w:line="250" w:lineRule="auto"/>
            </w:pPr>
            <w:r>
              <w:rPr>
                <w:sz w:val="18"/>
                <w:szCs w:val="18"/>
              </w:rPr>
              <w:t>Returns success=False and primary_output=None, with an error message.</w:t>
            </w:r>
          </w:p>
        </w:tc>
      </w:tr>
      <w:tr w:rsidR="00EB603C" w14:paraId="17C0873D" w14:textId="77777777">
        <w:tc>
          <w:tcPr>
            <w:tcW w:w="3209" w:type="dxa"/>
            <w:shd w:val="clear" w:color="auto" w:fill="EEF1F7"/>
            <w:tcMar>
              <w:top w:w="60" w:type="dxa"/>
              <w:left w:w="100" w:type="dxa"/>
              <w:bottom w:w="60" w:type="dxa"/>
              <w:right w:w="100" w:type="dxa"/>
            </w:tcMar>
            <w:vAlign w:val="center"/>
          </w:tcPr>
          <w:p w14:paraId="17C0873E" w14:textId="77777777" w:rsidR="00EB603C" w:rsidRDefault="00000000">
            <w:pPr>
              <w:spacing w:line="250" w:lineRule="auto"/>
            </w:pPr>
            <w:r>
              <w:rPr>
                <w:sz w:val="18"/>
                <w:szCs w:val="18"/>
              </w:rPr>
              <w:t>Topological sort requested on an undirected graph</w:t>
            </w:r>
          </w:p>
        </w:tc>
        <w:tc>
          <w:tcPr>
            <w:tcW w:w="5817" w:type="dxa"/>
            <w:shd w:val="clear" w:color="auto" w:fill="EEF1F7"/>
            <w:tcMar>
              <w:top w:w="60" w:type="dxa"/>
              <w:left w:w="100" w:type="dxa"/>
              <w:bottom w:w="60" w:type="dxa"/>
              <w:right w:w="100" w:type="dxa"/>
            </w:tcMar>
            <w:vAlign w:val="center"/>
          </w:tcPr>
          <w:p w14:paraId="17C0873F" w14:textId="77777777" w:rsidR="00EB603C" w:rsidRDefault="00000000">
            <w:pPr>
              <w:spacing w:line="250" w:lineRule="auto"/>
            </w:pPr>
            <w:r>
              <w:rPr>
                <w:sz w:val="18"/>
                <w:szCs w:val="18"/>
              </w:rPr>
              <w:t>Raises ValueError — topological order is only defined for directed graphs.</w:t>
            </w:r>
          </w:p>
        </w:tc>
      </w:tr>
      <w:tr w:rsidR="00EB603C" w14:paraId="17C08740" w14:textId="77777777">
        <w:tc>
          <w:tcPr>
            <w:tcW w:w="3209" w:type="dxa"/>
            <w:shd w:val="clear" w:color="auto" w:fill="FFFFFF"/>
            <w:tcMar>
              <w:top w:w="60" w:type="dxa"/>
              <w:left w:w="100" w:type="dxa"/>
              <w:bottom w:w="60" w:type="dxa"/>
              <w:right w:w="100" w:type="dxa"/>
            </w:tcMar>
            <w:vAlign w:val="center"/>
          </w:tcPr>
          <w:p w14:paraId="17C08741" w14:textId="77777777" w:rsidR="00EB603C" w:rsidRDefault="00000000">
            <w:pPr>
              <w:spacing w:line="250" w:lineRule="auto"/>
            </w:pPr>
            <w:r>
              <w:rPr>
                <w:sz w:val="18"/>
                <w:szCs w:val="18"/>
              </w:rPr>
              <w:t>Bipartite test requested on a directed graph</w:t>
            </w:r>
          </w:p>
        </w:tc>
        <w:tc>
          <w:tcPr>
            <w:tcW w:w="5817" w:type="dxa"/>
            <w:shd w:val="clear" w:color="auto" w:fill="FFFFFF"/>
            <w:tcMar>
              <w:top w:w="60" w:type="dxa"/>
              <w:left w:w="100" w:type="dxa"/>
              <w:bottom w:w="60" w:type="dxa"/>
              <w:right w:w="100" w:type="dxa"/>
            </w:tcMar>
            <w:vAlign w:val="center"/>
          </w:tcPr>
          <w:p w14:paraId="17C08742" w14:textId="77777777" w:rsidR="00EB603C" w:rsidRDefault="00000000">
            <w:pPr>
              <w:spacing w:line="250" w:lineRule="auto"/>
            </w:pPr>
            <w:r>
              <w:rPr>
                <w:sz w:val="18"/>
                <w:szCs w:val="18"/>
              </w:rPr>
              <w:t>Raises ValueError — bipartite testing is only defined for undirected graphs.</w:t>
            </w:r>
          </w:p>
        </w:tc>
      </w:tr>
      <w:tr w:rsidR="00EB603C" w14:paraId="17C0873C" w14:textId="77777777">
        <w:tc>
          <w:tcPr>
            <w:tcW w:w="3209" w:type="dxa"/>
            <w:shd w:val="clear" w:color="auto" w:fill="EEF1F7"/>
            <w:tcMar>
              <w:top w:w="60" w:type="dxa"/>
              <w:left w:w="100" w:type="dxa"/>
              <w:bottom w:w="60" w:type="dxa"/>
              <w:right w:w="100" w:type="dxa"/>
            </w:tcMar>
            <w:vAlign w:val="center"/>
          </w:tcPr>
          <w:p w14:paraId="1BF63D9C" w14:textId="77777777" w:rsidR="00EB603C" w:rsidRDefault="00000000">
            <w:pPr>
              <w:spacing w:line="250" w:lineRule="auto"/>
            </w:pPr>
            <w:r>
              <w:rPr>
                <w:sz w:val="18"/>
                <w:szCs w:val="18"/>
              </w:rPr>
              <w:t>Bipartite test on a disconnected graph</w:t>
            </w:r>
          </w:p>
        </w:tc>
        <w:tc>
          <w:tcPr>
            <w:tcW w:w="5817" w:type="dxa"/>
            <w:shd w:val="clear" w:color="auto" w:fill="EEF1F7"/>
            <w:tcMar>
              <w:top w:w="60" w:type="dxa"/>
              <w:left w:w="100" w:type="dxa"/>
              <w:bottom w:w="60" w:type="dxa"/>
              <w:right w:w="100" w:type="dxa"/>
            </w:tcMar>
            <w:vAlign w:val="center"/>
          </w:tcPr>
          <w:p w14:paraId="50A652BA" w14:textId="77777777" w:rsidR="00EB603C" w:rsidRDefault="00000000">
            <w:pPr>
              <w:spacing w:line="250" w:lineRule="auto"/>
            </w:pPr>
            <w:r>
              <w:rPr>
                <w:sz w:val="18"/>
                <w:szCs w:val="18"/>
              </w:rPr>
              <w:t>Each component is tested; if any fails, the whole graph is reported non-bipartite.</w:t>
            </w:r>
          </w:p>
        </w:tc>
      </w:tr>
      <w:tr w:rsidR="00EB603C" w14:paraId="1758CEFF" w14:textId="77777777">
        <w:tc>
          <w:tcPr>
            <w:tcW w:w="3209" w:type="dxa"/>
            <w:shd w:val="clear" w:color="auto" w:fill="FFFFFF"/>
            <w:tcMar>
              <w:top w:w="60" w:type="dxa"/>
              <w:left w:w="100" w:type="dxa"/>
              <w:bottom w:w="60" w:type="dxa"/>
              <w:right w:w="100" w:type="dxa"/>
            </w:tcMar>
            <w:vAlign w:val="center"/>
          </w:tcPr>
          <w:p w14:paraId="5010BE38" w14:textId="77777777" w:rsidR="00EB603C" w:rsidRDefault="00000000">
            <w:pPr>
              <w:spacing w:line="250" w:lineRule="auto"/>
            </w:pPr>
            <w:r>
              <w:rPr>
                <w:sz w:val="18"/>
                <w:szCs w:val="18"/>
              </w:rPr>
              <w:t>Malformed edge-list file</w:t>
            </w:r>
          </w:p>
        </w:tc>
        <w:tc>
          <w:tcPr>
            <w:tcW w:w="5817" w:type="dxa"/>
            <w:shd w:val="clear" w:color="auto" w:fill="FFFFFF"/>
            <w:tcMar>
              <w:top w:w="60" w:type="dxa"/>
              <w:left w:w="100" w:type="dxa"/>
              <w:bottom w:w="60" w:type="dxa"/>
              <w:right w:w="100" w:type="dxa"/>
            </w:tcMar>
            <w:vAlign w:val="center"/>
          </w:tcPr>
          <w:p w14:paraId="2D5E57BE" w14:textId="77777777" w:rsidR="00EB603C" w:rsidRDefault="00000000">
            <w:pPr>
              <w:spacing w:line="250" w:lineRule="auto"/>
            </w:pPr>
            <w:r>
              <w:rPr>
                <w:sz w:val="18"/>
                <w:szCs w:val="18"/>
              </w:rPr>
              <w:t>Raises ValueError with the offending line number.</w:t>
            </w:r>
          </w:p>
        </w:tc>
      </w:tr>
      <w:tr w:rsidR="00EB603C" w14:paraId="5F147560" w14:textId="77777777">
        <w:tc>
          <w:tcPr>
            <w:tcW w:w="3209" w:type="dxa"/>
            <w:shd w:val="clear" w:color="auto" w:fill="EEF1F7"/>
            <w:tcMar>
              <w:top w:w="60" w:type="dxa"/>
              <w:left w:w="100" w:type="dxa"/>
              <w:bottom w:w="60" w:type="dxa"/>
              <w:right w:w="100" w:type="dxa"/>
            </w:tcMar>
            <w:vAlign w:val="center"/>
          </w:tcPr>
          <w:p w14:paraId="4509BE3D" w14:textId="77777777" w:rsidR="00EB603C" w:rsidRDefault="00000000">
            <w:pPr>
              <w:spacing w:line="250" w:lineRule="auto"/>
            </w:pPr>
            <w:r>
              <w:rPr>
                <w:sz w:val="18"/>
                <w:szCs w:val="18"/>
              </w:rPr>
              <w:t>Missing edge-list file</w:t>
            </w:r>
          </w:p>
        </w:tc>
        <w:tc>
          <w:tcPr>
            <w:tcW w:w="5817" w:type="dxa"/>
            <w:shd w:val="clear" w:color="auto" w:fill="EEF1F7"/>
            <w:tcMar>
              <w:top w:w="60" w:type="dxa"/>
              <w:left w:w="100" w:type="dxa"/>
              <w:bottom w:w="60" w:type="dxa"/>
              <w:right w:w="100" w:type="dxa"/>
            </w:tcMar>
            <w:vAlign w:val="center"/>
          </w:tcPr>
          <w:p w14:paraId="21D40D71" w14:textId="77777777" w:rsidR="00EB603C" w:rsidRDefault="00000000">
            <w:pPr>
              <w:spacing w:line="250" w:lineRule="auto"/>
            </w:pPr>
            <w:r>
              <w:rPr>
                <w:sz w:val="18"/>
                <w:szCs w:val="18"/>
              </w:rPr>
              <w:t>Raises FileNotFoundError.</w:t>
            </w:r>
          </w:p>
        </w:tc>
      </w:tr>
      <w:tr w:rsidR="00EB603C" w14:paraId="4F319331" w14:textId="77777777">
        <w:tc>
          <w:tcPr>
            <w:tcW w:w="3209" w:type="dxa"/>
            <w:shd w:val="clear" w:color="auto" w:fill="FFFFFF"/>
            <w:tcMar>
              <w:top w:w="60" w:type="dxa"/>
              <w:left w:w="100" w:type="dxa"/>
              <w:bottom w:w="60" w:type="dxa"/>
              <w:right w:w="100" w:type="dxa"/>
            </w:tcMar>
            <w:vAlign w:val="center"/>
          </w:tcPr>
          <w:p w14:paraId="2EE7CF19" w14:textId="77777777" w:rsidR="00EB603C" w:rsidRDefault="00000000">
            <w:pPr>
              <w:spacing w:line="250" w:lineRule="auto"/>
            </w:pPr>
            <w:r>
              <w:rPr>
                <w:sz w:val="18"/>
                <w:szCs w:val="18"/>
              </w:rPr>
              <w:t>Weight missing in a WEIGHTED file</w:t>
            </w:r>
          </w:p>
        </w:tc>
        <w:tc>
          <w:tcPr>
            <w:tcW w:w="5817" w:type="dxa"/>
            <w:shd w:val="clear" w:color="auto" w:fill="FFFFFF"/>
            <w:tcMar>
              <w:top w:w="60" w:type="dxa"/>
              <w:left w:w="100" w:type="dxa"/>
              <w:bottom w:w="60" w:type="dxa"/>
              <w:right w:w="100" w:type="dxa"/>
            </w:tcMar>
            <w:vAlign w:val="center"/>
          </w:tcPr>
          <w:p w14:paraId="0E00C927" w14:textId="77777777" w:rsidR="00EB603C" w:rsidRDefault="00000000">
            <w:pPr>
              <w:spacing w:line="250" w:lineRule="auto"/>
            </w:pPr>
            <w:r>
              <w:rPr>
                <w:sz w:val="18"/>
                <w:szCs w:val="18"/>
              </w:rPr>
              <w:t>Raises ValueError.</w:t>
            </w:r>
          </w:p>
        </w:tc>
      </w:tr>
      <w:tr w:rsidR="00EB603C" w14:paraId="7F479DB7" w14:textId="77777777">
        <w:tc>
          <w:tcPr>
            <w:tcW w:w="3209" w:type="dxa"/>
            <w:shd w:val="clear" w:color="auto" w:fill="EEF1F7"/>
            <w:tcMar>
              <w:top w:w="60" w:type="dxa"/>
              <w:left w:w="100" w:type="dxa"/>
              <w:bottom w:w="60" w:type="dxa"/>
              <w:right w:w="100" w:type="dxa"/>
            </w:tcMar>
            <w:vAlign w:val="center"/>
          </w:tcPr>
          <w:p w14:paraId="3BE89737" w14:textId="77777777" w:rsidR="00EB603C" w:rsidRDefault="00000000">
            <w:pPr>
              <w:spacing w:line="250" w:lineRule="auto"/>
            </w:pPr>
            <w:r>
              <w:rPr>
                <w:sz w:val="18"/>
                <w:szCs w:val="18"/>
              </w:rPr>
              <w:t>Self-loop edge</w:t>
            </w:r>
          </w:p>
        </w:tc>
        <w:tc>
          <w:tcPr>
            <w:tcW w:w="5817" w:type="dxa"/>
            <w:shd w:val="clear" w:color="auto" w:fill="EEF1F7"/>
            <w:tcMar>
              <w:top w:w="60" w:type="dxa"/>
              <w:left w:w="100" w:type="dxa"/>
              <w:bottom w:w="60" w:type="dxa"/>
              <w:right w:w="100" w:type="dxa"/>
            </w:tcMar>
            <w:vAlign w:val="center"/>
          </w:tcPr>
          <w:p w14:paraId="64FDFFB5" w14:textId="77777777" w:rsidR="00EB603C" w:rsidRDefault="00000000">
            <w:pPr>
              <w:spacing w:line="250" w:lineRule="auto"/>
            </w:pPr>
            <w:r>
              <w:rPr>
                <w:sz w:val="18"/>
                <w:szCs w:val="18"/>
              </w:rPr>
              <w:t>Accepted; both directed and undirected cycle detection treat a self-loop as a cycle on that vertex.</w:t>
            </w:r>
          </w:p>
        </w:tc>
      </w:tr>
      <w:tr w:rsidR="00EB603C" w14:paraId="27AD9D8F" w14:textId="77777777">
        <w:tc>
          <w:tcPr>
            <w:tcW w:w="3209" w:type="dxa"/>
            <w:shd w:val="clear" w:color="auto" w:fill="FFFFFF"/>
            <w:tcMar>
              <w:top w:w="60" w:type="dxa"/>
              <w:left w:w="100" w:type="dxa"/>
              <w:bottom w:w="60" w:type="dxa"/>
              <w:right w:w="100" w:type="dxa"/>
            </w:tcMar>
            <w:vAlign w:val="center"/>
          </w:tcPr>
          <w:p w14:paraId="797A62F3" w14:textId="77777777" w:rsidR="00EB603C" w:rsidRDefault="00000000">
            <w:pPr>
              <w:spacing w:line="250" w:lineRule="auto"/>
            </w:pPr>
            <w:r>
              <w:rPr>
                <w:sz w:val="18"/>
                <w:szCs w:val="18"/>
              </w:rPr>
              <w:t>Duplicate edge</w:t>
            </w:r>
          </w:p>
        </w:tc>
        <w:tc>
          <w:tcPr>
            <w:tcW w:w="5817" w:type="dxa"/>
            <w:shd w:val="clear" w:color="auto" w:fill="FFFFFF"/>
            <w:tcMar>
              <w:top w:w="60" w:type="dxa"/>
              <w:left w:w="100" w:type="dxa"/>
              <w:bottom w:w="60" w:type="dxa"/>
              <w:right w:w="100" w:type="dxa"/>
            </w:tcMar>
            <w:vAlign w:val="center"/>
          </w:tcPr>
          <w:p w14:paraId="6732ECA7" w14:textId="77777777" w:rsidR="00EB603C" w:rsidRDefault="00000000">
            <w:pPr>
              <w:spacing w:line="250" w:lineRule="auto"/>
            </w:pPr>
            <w:r>
              <w:rPr>
                <w:sz w:val="18"/>
                <w:szCs w:val="18"/>
              </w:rPr>
              <w:t>Rejected with a clear error (EdgeAlreadyExistsError); add_edge checks has_edge(u, v) before inserting.</w:t>
            </w:r>
          </w:p>
        </w:tc>
      </w:tr>
    </w:tbl>
    <w:p w14:paraId="4A823716" w14:textId="77777777" w:rsidR="00EB603C" w:rsidRDefault="00EB603C">
      <w:pPr>
        <w:spacing w:after="200"/>
      </w:pPr>
    </w:p>
    <w:p w14:paraId="0088336B" w14:textId="77777777" w:rsidR="00EB603C" w:rsidRDefault="00000000">
      <w:pPr>
        <w:pStyle w:val="Heading1"/>
        <w:pBdr>
          <w:bottom w:val="single" w:sz="6" w:space="6" w:color="B9C2D0"/>
        </w:pBdr>
        <w:spacing w:before="420" w:after="200"/>
      </w:pPr>
      <w:bookmarkStart w:id="43" w:name="_Toc45"/>
      <w:r>
        <w:t>12. Testing Strategy</w:t>
      </w:r>
      <w:bookmarkEnd w:id="43"/>
    </w:p>
    <w:p w14:paraId="04293CFB" w14:textId="77777777" w:rsidR="00EB603C" w:rsidRDefault="00000000">
      <w:pPr>
        <w:pStyle w:val="Heading2"/>
        <w:spacing w:before="320" w:after="140"/>
      </w:pPr>
      <w:bookmarkStart w:id="44" w:name="_Toc46"/>
      <w:r>
        <w:t>12.1 Approach</w:t>
      </w:r>
      <w:bookmarkEnd w:id="44"/>
    </w:p>
    <w:p w14:paraId="3D152A00" w14:textId="77777777" w:rsidR="00EB603C" w:rsidRDefault="00000000">
      <w:pPr>
        <w:spacing w:after="160" w:line="300" w:lineRule="auto"/>
      </w:pPr>
      <w:r>
        <w:t>Tests are written with pytest, one file per module. Four levels of testing are used: representation tests (AdjacencyListGraph and AdjacencyMatrixGraph tested independently against the same cases), algorithm tests (each algorithm tested against both representations with the same parameterised cases), I/O tests (EdgeListLoader tested with valid, malformed and missing files), and integration tests (load a file, run an algorithm, inspect the result). The parameterised pattern below is what makes representation-independence a tested property rather than an assumption:</w:t>
      </w:r>
    </w:p>
    <w:p w14:paraId="6FF9058A" w14:textId="77777777" w:rsidR="00EB603C" w:rsidRDefault="00000000">
      <w:pPr>
        <w:pBdr>
          <w:top w:val="single" w:sz="4" w:space="4" w:color="D0D0D0"/>
        </w:pBdr>
        <w:shd w:val="clear" w:color="auto" w:fill="F3F3F3"/>
        <w:ind w:left="200" w:right="200"/>
      </w:pPr>
      <w:r>
        <w:rPr>
          <w:rFonts w:ascii="Consolas" w:eastAsia="Consolas" w:hAnsi="Consolas" w:cs="Consolas"/>
          <w:color w:val="333333"/>
          <w:sz w:val="17"/>
          <w:szCs w:val="17"/>
        </w:rPr>
        <w:t>@pytest.mark.parametrize('GraphClass', [AdjacencyListGraph, AdjacencyMatrixGraph])</w:t>
      </w:r>
    </w:p>
    <w:p w14:paraId="3F568149" w14:textId="77777777" w:rsidR="00EB603C" w:rsidRDefault="00000000">
      <w:pPr>
        <w:shd w:val="clear" w:color="auto" w:fill="F3F3F3"/>
        <w:ind w:left="200" w:right="200"/>
      </w:pPr>
      <w:r>
        <w:rPr>
          <w:rFonts w:ascii="Consolas" w:eastAsia="Consolas" w:hAnsi="Consolas" w:cs="Consolas"/>
          <w:color w:val="333333"/>
          <w:sz w:val="17"/>
          <w:szCs w:val="17"/>
        </w:rPr>
        <w:t>def test_bfs_simple(GraphClass):</w:t>
      </w:r>
    </w:p>
    <w:p w14:paraId="74AA94A0" w14:textId="77777777" w:rsidR="00EB603C" w:rsidRDefault="00000000">
      <w:pPr>
        <w:shd w:val="clear" w:color="auto" w:fill="F3F3F3"/>
        <w:ind w:left="200" w:right="200"/>
      </w:pPr>
      <w:r>
        <w:rPr>
          <w:rFonts w:ascii="Consolas" w:eastAsia="Consolas" w:hAnsi="Consolas" w:cs="Consolas"/>
          <w:color w:val="333333"/>
          <w:sz w:val="17"/>
          <w:szCs w:val="17"/>
        </w:rPr>
        <w:t xml:space="preserve">    g = GraphClass(directed=False)</w:t>
      </w:r>
    </w:p>
    <w:p w14:paraId="4F14A66D" w14:textId="77777777" w:rsidR="00EB603C" w:rsidRDefault="00000000">
      <w:pPr>
        <w:shd w:val="clear" w:color="auto" w:fill="F3F3F3"/>
        <w:ind w:left="200" w:right="200"/>
      </w:pPr>
      <w:r>
        <w:rPr>
          <w:rFonts w:ascii="Consolas" w:eastAsia="Consolas" w:hAnsi="Consolas" w:cs="Consolas"/>
          <w:color w:val="333333"/>
          <w:sz w:val="17"/>
          <w:szCs w:val="17"/>
        </w:rPr>
        <w:t xml:space="preserve">    g.add_edge('A', 'B'); g.add_edge('B', 'C')</w:t>
      </w:r>
    </w:p>
    <w:p w14:paraId="66417771" w14:textId="77777777" w:rsidR="00EB603C" w:rsidRDefault="00000000">
      <w:pPr>
        <w:shd w:val="clear" w:color="auto" w:fill="F3F3F3"/>
        <w:ind w:left="200" w:right="200"/>
      </w:pPr>
      <w:r>
        <w:rPr>
          <w:rFonts w:ascii="Consolas" w:eastAsia="Consolas" w:hAnsi="Consolas" w:cs="Consolas"/>
          <w:color w:val="333333"/>
          <w:sz w:val="17"/>
          <w:szCs w:val="17"/>
        </w:rPr>
        <w:t xml:space="preserve">    result = BFSAlgorithm().execute(g, start='A')</w:t>
      </w:r>
    </w:p>
    <w:p w14:paraId="78900DB4" w14:textId="77777777" w:rsidR="00EB603C" w:rsidRDefault="00000000">
      <w:pPr>
        <w:shd w:val="clear" w:color="auto" w:fill="F3F3F3"/>
        <w:spacing w:after="240"/>
        <w:ind w:left="200" w:right="200"/>
      </w:pPr>
      <w:r>
        <w:rPr>
          <w:rFonts w:ascii="Consolas" w:eastAsia="Consolas" w:hAnsi="Consolas" w:cs="Consolas"/>
          <w:color w:val="333333"/>
          <w:sz w:val="17"/>
          <w:szCs w:val="17"/>
        </w:rPr>
        <w:t xml:space="preserve">    assert result.primary_output == ['A', 'B', 'C']</w:t>
      </w:r>
    </w:p>
    <w:p w14:paraId="45D597DE" w14:textId="77777777" w:rsidR="0058348F" w:rsidRDefault="0058348F">
      <w:pPr>
        <w:pStyle w:val="Heading2"/>
        <w:spacing w:before="320" w:after="140"/>
      </w:pPr>
      <w:bookmarkStart w:id="45" w:name="_Toc47"/>
    </w:p>
    <w:p w14:paraId="496AA28F" w14:textId="3CD4ABF5" w:rsidR="00EB603C" w:rsidRDefault="00000000">
      <w:pPr>
        <w:pStyle w:val="Heading2"/>
        <w:spacing w:before="320" w:after="140"/>
      </w:pPr>
      <w:r>
        <w:lastRenderedPageBreak/>
        <w:t>12.2 Representative Test Cases</w:t>
      </w:r>
      <w:bookmarkEnd w:id="45"/>
    </w:p>
    <w:p w14:paraId="1AEB1EA5" w14:textId="77777777" w:rsidR="00EB603C" w:rsidRDefault="00000000">
      <w:pPr>
        <w:spacing w:after="160" w:line="300" w:lineRule="auto"/>
      </w:pPr>
      <w:r>
        <w:t>A representative sample of the initial test matrix is shown below; the full set covers every algorithm against both representations.</w:t>
      </w:r>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1805"/>
        <w:gridCol w:w="4012"/>
        <w:gridCol w:w="3209"/>
      </w:tblGrid>
      <w:tr w:rsidR="00EB603C" w14:paraId="2CBFD51E" w14:textId="77777777">
        <w:trPr>
          <w:tblHeader/>
        </w:trPr>
        <w:tc>
          <w:tcPr>
            <w:tcW w:w="1805" w:type="dxa"/>
            <w:shd w:val="clear" w:color="auto" w:fill="1F3864"/>
            <w:tcMar>
              <w:top w:w="80" w:type="dxa"/>
              <w:left w:w="100" w:type="dxa"/>
              <w:bottom w:w="80" w:type="dxa"/>
              <w:right w:w="100" w:type="dxa"/>
            </w:tcMar>
            <w:vAlign w:val="center"/>
          </w:tcPr>
          <w:p w14:paraId="4903597C" w14:textId="77777777" w:rsidR="00EB603C" w:rsidRDefault="00000000">
            <w:r>
              <w:rPr>
                <w:b/>
                <w:bCs/>
                <w:color w:val="FFFFFF"/>
                <w:sz w:val="18"/>
                <w:szCs w:val="18"/>
              </w:rPr>
              <w:t>Area</w:t>
            </w:r>
          </w:p>
        </w:tc>
        <w:tc>
          <w:tcPr>
            <w:tcW w:w="4012" w:type="dxa"/>
            <w:shd w:val="clear" w:color="auto" w:fill="1F3864"/>
            <w:tcMar>
              <w:top w:w="80" w:type="dxa"/>
              <w:left w:w="100" w:type="dxa"/>
              <w:bottom w:w="80" w:type="dxa"/>
              <w:right w:w="100" w:type="dxa"/>
            </w:tcMar>
            <w:vAlign w:val="center"/>
          </w:tcPr>
          <w:p w14:paraId="208CD712" w14:textId="77777777" w:rsidR="00EB603C" w:rsidRDefault="00000000">
            <w:r>
              <w:rPr>
                <w:b/>
                <w:bCs/>
                <w:color w:val="FFFFFF"/>
                <w:sz w:val="18"/>
                <w:szCs w:val="18"/>
              </w:rPr>
              <w:t>Case</w:t>
            </w:r>
          </w:p>
        </w:tc>
        <w:tc>
          <w:tcPr>
            <w:tcW w:w="3209" w:type="dxa"/>
            <w:shd w:val="clear" w:color="auto" w:fill="1F3864"/>
            <w:tcMar>
              <w:top w:w="80" w:type="dxa"/>
              <w:left w:w="100" w:type="dxa"/>
              <w:bottom w:w="80" w:type="dxa"/>
              <w:right w:w="100" w:type="dxa"/>
            </w:tcMar>
            <w:vAlign w:val="center"/>
          </w:tcPr>
          <w:p w14:paraId="56238C07" w14:textId="77777777" w:rsidR="00EB603C" w:rsidRDefault="00000000">
            <w:r>
              <w:rPr>
                <w:b/>
                <w:bCs/>
                <w:color w:val="FFFFFF"/>
                <w:sz w:val="18"/>
                <w:szCs w:val="18"/>
              </w:rPr>
              <w:t>Expected result</w:t>
            </w:r>
          </w:p>
        </w:tc>
      </w:tr>
      <w:tr w:rsidR="00EB603C" w14:paraId="7669C0F4" w14:textId="77777777">
        <w:tc>
          <w:tcPr>
            <w:tcW w:w="1805" w:type="dxa"/>
            <w:shd w:val="clear" w:color="auto" w:fill="FFFFFF"/>
            <w:tcMar>
              <w:top w:w="60" w:type="dxa"/>
              <w:left w:w="100" w:type="dxa"/>
              <w:bottom w:w="60" w:type="dxa"/>
              <w:right w:w="100" w:type="dxa"/>
            </w:tcMar>
            <w:vAlign w:val="center"/>
          </w:tcPr>
          <w:p w14:paraId="565F9AF1" w14:textId="77777777" w:rsidR="00EB603C" w:rsidRDefault="00000000">
            <w:pPr>
              <w:spacing w:line="250" w:lineRule="auto"/>
            </w:pPr>
            <w:r>
              <w:rPr>
                <w:sz w:val="18"/>
                <w:szCs w:val="18"/>
              </w:rPr>
              <w:t>Representation</w:t>
            </w:r>
          </w:p>
        </w:tc>
        <w:tc>
          <w:tcPr>
            <w:tcW w:w="4012" w:type="dxa"/>
            <w:shd w:val="clear" w:color="auto" w:fill="FFFFFF"/>
            <w:tcMar>
              <w:top w:w="60" w:type="dxa"/>
              <w:left w:w="100" w:type="dxa"/>
              <w:bottom w:w="60" w:type="dxa"/>
              <w:right w:w="100" w:type="dxa"/>
            </w:tcMar>
            <w:vAlign w:val="center"/>
          </w:tcPr>
          <w:p w14:paraId="2CC7EE7D" w14:textId="77777777" w:rsidR="00EB603C" w:rsidRDefault="00000000">
            <w:pPr>
              <w:spacing w:line="250" w:lineRule="auto"/>
            </w:pPr>
            <w:r>
              <w:rPr>
                <w:sz w:val="18"/>
                <w:szCs w:val="18"/>
              </w:rPr>
              <w:t>Add a directed edge A→B</w:t>
            </w:r>
          </w:p>
        </w:tc>
        <w:tc>
          <w:tcPr>
            <w:tcW w:w="3209" w:type="dxa"/>
            <w:shd w:val="clear" w:color="auto" w:fill="FFFFFF"/>
            <w:tcMar>
              <w:top w:w="60" w:type="dxa"/>
              <w:left w:w="100" w:type="dxa"/>
              <w:bottom w:w="60" w:type="dxa"/>
              <w:right w:w="100" w:type="dxa"/>
            </w:tcMar>
            <w:vAlign w:val="center"/>
          </w:tcPr>
          <w:p w14:paraId="0D14EA36" w14:textId="77777777" w:rsidR="00EB603C" w:rsidRDefault="00000000">
            <w:pPr>
              <w:spacing w:line="250" w:lineRule="auto"/>
            </w:pPr>
            <w:r>
              <w:rPr>
                <w:sz w:val="18"/>
                <w:szCs w:val="18"/>
              </w:rPr>
              <w:t>has_edge('A','B') is True, has_edge('B','A') is False</w:t>
            </w:r>
          </w:p>
        </w:tc>
      </w:tr>
      <w:tr w:rsidR="00EB603C" w14:paraId="1B711D84" w14:textId="77777777">
        <w:tc>
          <w:tcPr>
            <w:tcW w:w="1805" w:type="dxa"/>
            <w:shd w:val="clear" w:color="auto" w:fill="EEF1F7"/>
            <w:tcMar>
              <w:top w:w="60" w:type="dxa"/>
              <w:left w:w="100" w:type="dxa"/>
              <w:bottom w:w="60" w:type="dxa"/>
              <w:right w:w="100" w:type="dxa"/>
            </w:tcMar>
            <w:vAlign w:val="center"/>
          </w:tcPr>
          <w:p w14:paraId="521C3857" w14:textId="77777777" w:rsidR="00EB603C" w:rsidRDefault="00000000">
            <w:pPr>
              <w:spacing w:line="250" w:lineRule="auto"/>
            </w:pPr>
            <w:r>
              <w:rPr>
                <w:sz w:val="18"/>
                <w:szCs w:val="18"/>
              </w:rPr>
              <w:t>Representation</w:t>
            </w:r>
          </w:p>
        </w:tc>
        <w:tc>
          <w:tcPr>
            <w:tcW w:w="4012" w:type="dxa"/>
            <w:shd w:val="clear" w:color="auto" w:fill="EEF1F7"/>
            <w:tcMar>
              <w:top w:w="60" w:type="dxa"/>
              <w:left w:w="100" w:type="dxa"/>
              <w:bottom w:w="60" w:type="dxa"/>
              <w:right w:w="100" w:type="dxa"/>
            </w:tcMar>
            <w:vAlign w:val="center"/>
          </w:tcPr>
          <w:p w14:paraId="1FAA4A6F" w14:textId="77777777" w:rsidR="00EB603C" w:rsidRDefault="00000000">
            <w:pPr>
              <w:spacing w:line="250" w:lineRule="auto"/>
            </w:pPr>
            <w:r>
              <w:rPr>
                <w:sz w:val="18"/>
                <w:szCs w:val="18"/>
              </w:rPr>
              <w:t>Weighted edge A–B, weight 3.5</w:t>
            </w:r>
          </w:p>
        </w:tc>
        <w:tc>
          <w:tcPr>
            <w:tcW w:w="3209" w:type="dxa"/>
            <w:shd w:val="clear" w:color="auto" w:fill="EEF1F7"/>
            <w:tcMar>
              <w:top w:w="60" w:type="dxa"/>
              <w:left w:w="100" w:type="dxa"/>
              <w:bottom w:w="60" w:type="dxa"/>
              <w:right w:w="100" w:type="dxa"/>
            </w:tcMar>
            <w:vAlign w:val="center"/>
          </w:tcPr>
          <w:p w14:paraId="62F63C38" w14:textId="77777777" w:rsidR="00EB603C" w:rsidRDefault="00000000">
            <w:pPr>
              <w:spacing w:line="250" w:lineRule="auto"/>
            </w:pPr>
            <w:r>
              <w:rPr>
                <w:sz w:val="18"/>
                <w:szCs w:val="18"/>
              </w:rPr>
              <w:t>Stored weight equals 3.5</w:t>
            </w:r>
          </w:p>
        </w:tc>
      </w:tr>
      <w:tr w:rsidR="00EB603C" w14:paraId="762F956B" w14:textId="77777777">
        <w:tc>
          <w:tcPr>
            <w:tcW w:w="1805" w:type="dxa"/>
            <w:shd w:val="clear" w:color="auto" w:fill="FFFFFF"/>
            <w:tcMar>
              <w:top w:w="60" w:type="dxa"/>
              <w:left w:w="100" w:type="dxa"/>
              <w:bottom w:w="60" w:type="dxa"/>
              <w:right w:w="100" w:type="dxa"/>
            </w:tcMar>
            <w:vAlign w:val="center"/>
          </w:tcPr>
          <w:p w14:paraId="5D861D61" w14:textId="77777777" w:rsidR="00EB603C" w:rsidRDefault="00000000">
            <w:pPr>
              <w:spacing w:line="250" w:lineRule="auto"/>
            </w:pPr>
            <w:r>
              <w:rPr>
                <w:sz w:val="18"/>
                <w:szCs w:val="18"/>
              </w:rPr>
              <w:t>BFS</w:t>
            </w:r>
          </w:p>
        </w:tc>
        <w:tc>
          <w:tcPr>
            <w:tcW w:w="4012" w:type="dxa"/>
            <w:shd w:val="clear" w:color="auto" w:fill="FFFFFF"/>
            <w:tcMar>
              <w:top w:w="60" w:type="dxa"/>
              <w:left w:w="100" w:type="dxa"/>
              <w:bottom w:w="60" w:type="dxa"/>
              <w:right w:w="100" w:type="dxa"/>
            </w:tcMar>
            <w:vAlign w:val="center"/>
          </w:tcPr>
          <w:p w14:paraId="7D21F690" w14:textId="77777777" w:rsidR="00EB603C" w:rsidRDefault="00000000">
            <w:pPr>
              <w:spacing w:line="250" w:lineRule="auto"/>
            </w:pPr>
            <w:r>
              <w:rPr>
                <w:sz w:val="18"/>
                <w:szCs w:val="18"/>
              </w:rPr>
              <w:t>Disconnected graph, start A</w:t>
            </w:r>
          </w:p>
        </w:tc>
        <w:tc>
          <w:tcPr>
            <w:tcW w:w="3209" w:type="dxa"/>
            <w:shd w:val="clear" w:color="auto" w:fill="FFFFFF"/>
            <w:tcMar>
              <w:top w:w="60" w:type="dxa"/>
              <w:left w:w="100" w:type="dxa"/>
              <w:bottom w:w="60" w:type="dxa"/>
              <w:right w:w="100" w:type="dxa"/>
            </w:tcMar>
            <w:vAlign w:val="center"/>
          </w:tcPr>
          <w:p w14:paraId="1AFCFAD6" w14:textId="77777777" w:rsidR="00EB603C" w:rsidRDefault="00000000">
            <w:pPr>
              <w:spacing w:line="250" w:lineRule="auto"/>
            </w:pPr>
            <w:r>
              <w:rPr>
                <w:sz w:val="18"/>
                <w:szCs w:val="18"/>
              </w:rPr>
              <w:t>bfs_all covers A and B first, then C via the restart mechanism</w:t>
            </w:r>
          </w:p>
        </w:tc>
      </w:tr>
      <w:tr w:rsidR="00EB603C" w14:paraId="437EEE58" w14:textId="77777777">
        <w:tc>
          <w:tcPr>
            <w:tcW w:w="1805" w:type="dxa"/>
            <w:shd w:val="clear" w:color="auto" w:fill="EEF1F7"/>
            <w:tcMar>
              <w:top w:w="60" w:type="dxa"/>
              <w:left w:w="100" w:type="dxa"/>
              <w:bottom w:w="60" w:type="dxa"/>
              <w:right w:w="100" w:type="dxa"/>
            </w:tcMar>
            <w:vAlign w:val="center"/>
          </w:tcPr>
          <w:p w14:paraId="1A84141F" w14:textId="77777777" w:rsidR="00EB603C" w:rsidRDefault="00000000">
            <w:pPr>
              <w:spacing w:line="250" w:lineRule="auto"/>
            </w:pPr>
            <w:r>
              <w:rPr>
                <w:sz w:val="18"/>
                <w:szCs w:val="18"/>
              </w:rPr>
              <w:t>DFS</w:t>
            </w:r>
          </w:p>
        </w:tc>
        <w:tc>
          <w:tcPr>
            <w:tcW w:w="4012" w:type="dxa"/>
            <w:shd w:val="clear" w:color="auto" w:fill="EEF1F7"/>
            <w:tcMar>
              <w:top w:w="60" w:type="dxa"/>
              <w:left w:w="100" w:type="dxa"/>
              <w:bottom w:w="60" w:type="dxa"/>
              <w:right w:w="100" w:type="dxa"/>
            </w:tcMar>
            <w:vAlign w:val="center"/>
          </w:tcPr>
          <w:p w14:paraId="5804B29E" w14:textId="77777777" w:rsidR="00EB603C" w:rsidRDefault="00000000">
            <w:pPr>
              <w:spacing w:line="250" w:lineRule="auto"/>
            </w:pPr>
            <w:r>
              <w:rPr>
                <w:sz w:val="18"/>
                <w:szCs w:val="18"/>
              </w:rPr>
              <w:t>Graph with a back edge A–B–C–A</w:t>
            </w:r>
          </w:p>
        </w:tc>
        <w:tc>
          <w:tcPr>
            <w:tcW w:w="3209" w:type="dxa"/>
            <w:shd w:val="clear" w:color="auto" w:fill="EEF1F7"/>
            <w:tcMar>
              <w:top w:w="60" w:type="dxa"/>
              <w:left w:w="100" w:type="dxa"/>
              <w:bottom w:w="60" w:type="dxa"/>
              <w:right w:w="100" w:type="dxa"/>
            </w:tcMar>
            <w:vAlign w:val="center"/>
          </w:tcPr>
          <w:p w14:paraId="47452A92" w14:textId="77777777" w:rsidR="00EB603C" w:rsidRDefault="00000000">
            <w:pPr>
              <w:spacing w:line="250" w:lineRule="auto"/>
            </w:pPr>
            <w:r>
              <w:rPr>
                <w:sz w:val="18"/>
                <w:szCs w:val="18"/>
              </w:rPr>
              <w:t>All vertices visited; DFS itself does not report the cycle</w:t>
            </w:r>
          </w:p>
        </w:tc>
      </w:tr>
      <w:tr w:rsidR="00EB603C" w14:paraId="717EF3AC" w14:textId="77777777">
        <w:tc>
          <w:tcPr>
            <w:tcW w:w="1805" w:type="dxa"/>
            <w:shd w:val="clear" w:color="auto" w:fill="FFFFFF"/>
            <w:tcMar>
              <w:top w:w="60" w:type="dxa"/>
              <w:left w:w="100" w:type="dxa"/>
              <w:bottom w:w="60" w:type="dxa"/>
              <w:right w:w="100" w:type="dxa"/>
            </w:tcMar>
            <w:vAlign w:val="center"/>
          </w:tcPr>
          <w:p w14:paraId="778A6E7F" w14:textId="77777777" w:rsidR="00EB603C" w:rsidRDefault="00000000">
            <w:pPr>
              <w:spacing w:line="250" w:lineRule="auto"/>
            </w:pPr>
            <w:r>
              <w:rPr>
                <w:sz w:val="18"/>
                <w:szCs w:val="18"/>
              </w:rPr>
              <w:t>Connected components</w:t>
            </w:r>
          </w:p>
        </w:tc>
        <w:tc>
          <w:tcPr>
            <w:tcW w:w="4012" w:type="dxa"/>
            <w:shd w:val="clear" w:color="auto" w:fill="FFFFFF"/>
            <w:tcMar>
              <w:top w:w="60" w:type="dxa"/>
              <w:left w:w="100" w:type="dxa"/>
              <w:bottom w:w="60" w:type="dxa"/>
              <w:right w:w="100" w:type="dxa"/>
            </w:tcMar>
            <w:vAlign w:val="center"/>
          </w:tcPr>
          <w:p w14:paraId="14BDF7C0" w14:textId="77777777" w:rsidR="00EB603C" w:rsidRDefault="00000000">
            <w:pPr>
              <w:spacing w:line="250" w:lineRule="auto"/>
            </w:pPr>
            <w:r>
              <w:rPr>
                <w:sz w:val="18"/>
                <w:szCs w:val="18"/>
              </w:rPr>
              <w:t>A–B, C–D</w:t>
            </w:r>
          </w:p>
        </w:tc>
        <w:tc>
          <w:tcPr>
            <w:tcW w:w="3209" w:type="dxa"/>
            <w:shd w:val="clear" w:color="auto" w:fill="FFFFFF"/>
            <w:tcMar>
              <w:top w:w="60" w:type="dxa"/>
              <w:left w:w="100" w:type="dxa"/>
              <w:bottom w:w="60" w:type="dxa"/>
              <w:right w:w="100" w:type="dxa"/>
            </w:tcMar>
            <w:vAlign w:val="center"/>
          </w:tcPr>
          <w:p w14:paraId="56D62CBB" w14:textId="77777777" w:rsidR="00EB603C" w:rsidRDefault="00000000">
            <w:pPr>
              <w:spacing w:line="250" w:lineRule="auto"/>
            </w:pPr>
            <w:r>
              <w:rPr>
                <w:sz w:val="18"/>
                <w:szCs w:val="18"/>
              </w:rPr>
              <w:t>[[A,B],[C,D]]</w:t>
            </w:r>
          </w:p>
        </w:tc>
      </w:tr>
      <w:tr w:rsidR="00EB603C" w14:paraId="6FC52DF2" w14:textId="77777777">
        <w:tc>
          <w:tcPr>
            <w:tcW w:w="1805" w:type="dxa"/>
            <w:shd w:val="clear" w:color="auto" w:fill="EEF1F7"/>
            <w:tcMar>
              <w:top w:w="60" w:type="dxa"/>
              <w:left w:w="100" w:type="dxa"/>
              <w:bottom w:w="60" w:type="dxa"/>
              <w:right w:w="100" w:type="dxa"/>
            </w:tcMar>
            <w:vAlign w:val="center"/>
          </w:tcPr>
          <w:p w14:paraId="2E570359" w14:textId="77777777" w:rsidR="00EB603C" w:rsidRDefault="00000000">
            <w:pPr>
              <w:spacing w:line="250" w:lineRule="auto"/>
            </w:pPr>
            <w:r>
              <w:rPr>
                <w:sz w:val="18"/>
                <w:szCs w:val="18"/>
              </w:rPr>
              <w:t>Cycle detection</w:t>
            </w:r>
          </w:p>
        </w:tc>
        <w:tc>
          <w:tcPr>
            <w:tcW w:w="4012" w:type="dxa"/>
            <w:shd w:val="clear" w:color="auto" w:fill="EEF1F7"/>
            <w:tcMar>
              <w:top w:w="60" w:type="dxa"/>
              <w:left w:w="100" w:type="dxa"/>
              <w:bottom w:w="60" w:type="dxa"/>
              <w:right w:w="100" w:type="dxa"/>
            </w:tcMar>
            <w:vAlign w:val="center"/>
          </w:tcPr>
          <w:p w14:paraId="5B283C88" w14:textId="77777777" w:rsidR="00EB603C" w:rsidRDefault="00000000">
            <w:pPr>
              <w:spacing w:line="250" w:lineRule="auto"/>
            </w:pPr>
            <w:r>
              <w:rPr>
                <w:sz w:val="18"/>
                <w:szCs w:val="18"/>
              </w:rPr>
              <w:t>Directed cross edges A→B, A→C, B→D, C→D</w:t>
            </w:r>
          </w:p>
        </w:tc>
        <w:tc>
          <w:tcPr>
            <w:tcW w:w="3209" w:type="dxa"/>
            <w:shd w:val="clear" w:color="auto" w:fill="EEF1F7"/>
            <w:tcMar>
              <w:top w:w="60" w:type="dxa"/>
              <w:left w:w="100" w:type="dxa"/>
              <w:bottom w:w="60" w:type="dxa"/>
              <w:right w:w="100" w:type="dxa"/>
            </w:tcMar>
            <w:vAlign w:val="center"/>
          </w:tcPr>
          <w:p w14:paraId="31A70706" w14:textId="77777777" w:rsidR="00EB603C" w:rsidRDefault="00000000">
            <w:pPr>
              <w:spacing w:line="250" w:lineRule="auto"/>
            </w:pPr>
            <w:r>
              <w:rPr>
                <w:sz w:val="18"/>
                <w:szCs w:val="18"/>
              </w:rPr>
              <w:t>False — not a back edge</w:t>
            </w:r>
          </w:p>
        </w:tc>
      </w:tr>
      <w:tr w:rsidR="00EB603C" w14:paraId="6D7ED942" w14:textId="77777777">
        <w:tc>
          <w:tcPr>
            <w:tcW w:w="1805" w:type="dxa"/>
            <w:shd w:val="clear" w:color="auto" w:fill="FFFFFF"/>
            <w:tcMar>
              <w:top w:w="60" w:type="dxa"/>
              <w:left w:w="100" w:type="dxa"/>
              <w:bottom w:w="60" w:type="dxa"/>
              <w:right w:w="100" w:type="dxa"/>
            </w:tcMar>
            <w:vAlign w:val="center"/>
          </w:tcPr>
          <w:p w14:paraId="7A8082AA" w14:textId="77777777" w:rsidR="00EB603C" w:rsidRDefault="00000000">
            <w:pPr>
              <w:spacing w:line="250" w:lineRule="auto"/>
            </w:pPr>
            <w:r>
              <w:rPr>
                <w:sz w:val="18"/>
                <w:szCs w:val="18"/>
              </w:rPr>
              <w:t>Topological sort</w:t>
            </w:r>
          </w:p>
        </w:tc>
        <w:tc>
          <w:tcPr>
            <w:tcW w:w="4012" w:type="dxa"/>
            <w:shd w:val="clear" w:color="auto" w:fill="FFFFFF"/>
            <w:tcMar>
              <w:top w:w="60" w:type="dxa"/>
              <w:left w:w="100" w:type="dxa"/>
              <w:bottom w:w="60" w:type="dxa"/>
              <w:right w:w="100" w:type="dxa"/>
            </w:tcMar>
            <w:vAlign w:val="center"/>
          </w:tcPr>
          <w:p w14:paraId="2F21A760" w14:textId="77777777" w:rsidR="00EB603C" w:rsidRDefault="00000000">
            <w:pPr>
              <w:spacing w:line="250" w:lineRule="auto"/>
            </w:pPr>
            <w:r>
              <w:rPr>
                <w:sz w:val="18"/>
                <w:szCs w:val="18"/>
              </w:rPr>
              <w:t>Diamond DAG A→B, A→C, B→D, C→D</w:t>
            </w:r>
          </w:p>
        </w:tc>
        <w:tc>
          <w:tcPr>
            <w:tcW w:w="3209" w:type="dxa"/>
            <w:shd w:val="clear" w:color="auto" w:fill="FFFFFF"/>
            <w:tcMar>
              <w:top w:w="60" w:type="dxa"/>
              <w:left w:w="100" w:type="dxa"/>
              <w:bottom w:w="60" w:type="dxa"/>
              <w:right w:w="100" w:type="dxa"/>
            </w:tcMar>
            <w:vAlign w:val="center"/>
          </w:tcPr>
          <w:p w14:paraId="391ECBD7" w14:textId="77777777" w:rsidR="00EB603C" w:rsidRDefault="00000000">
            <w:pPr>
              <w:spacing w:line="250" w:lineRule="auto"/>
            </w:pPr>
            <w:r>
              <w:rPr>
                <w:sz w:val="18"/>
                <w:szCs w:val="18"/>
              </w:rPr>
              <w:t>A first, D last</w:t>
            </w:r>
          </w:p>
        </w:tc>
      </w:tr>
      <w:tr w:rsidR="00EB603C" w14:paraId="20320E1F" w14:textId="77777777">
        <w:tc>
          <w:tcPr>
            <w:tcW w:w="1805" w:type="dxa"/>
            <w:shd w:val="clear" w:color="auto" w:fill="EEF1F7"/>
            <w:tcMar>
              <w:top w:w="60" w:type="dxa"/>
              <w:left w:w="100" w:type="dxa"/>
              <w:bottom w:w="60" w:type="dxa"/>
              <w:right w:w="100" w:type="dxa"/>
            </w:tcMar>
            <w:vAlign w:val="center"/>
          </w:tcPr>
          <w:p w14:paraId="3661B73B" w14:textId="77777777" w:rsidR="00EB603C" w:rsidRDefault="00000000">
            <w:pPr>
              <w:spacing w:line="250" w:lineRule="auto"/>
            </w:pPr>
            <w:r>
              <w:rPr>
                <w:sz w:val="18"/>
                <w:szCs w:val="18"/>
              </w:rPr>
              <w:t>Topological sort</w:t>
            </w:r>
          </w:p>
        </w:tc>
        <w:tc>
          <w:tcPr>
            <w:tcW w:w="4012" w:type="dxa"/>
            <w:shd w:val="clear" w:color="auto" w:fill="EEF1F7"/>
            <w:tcMar>
              <w:top w:w="60" w:type="dxa"/>
              <w:left w:w="100" w:type="dxa"/>
              <w:bottom w:w="60" w:type="dxa"/>
              <w:right w:w="100" w:type="dxa"/>
            </w:tcMar>
            <w:vAlign w:val="center"/>
          </w:tcPr>
          <w:p w14:paraId="5DBF2ED2" w14:textId="77777777" w:rsidR="00EB603C" w:rsidRDefault="00000000">
            <w:pPr>
              <w:spacing w:line="250" w:lineRule="auto"/>
            </w:pPr>
            <w:r>
              <w:rPr>
                <w:sz w:val="18"/>
                <w:szCs w:val="18"/>
              </w:rPr>
              <w:t>A→B→A</w:t>
            </w:r>
          </w:p>
        </w:tc>
        <w:tc>
          <w:tcPr>
            <w:tcW w:w="3209" w:type="dxa"/>
            <w:shd w:val="clear" w:color="auto" w:fill="EEF1F7"/>
            <w:tcMar>
              <w:top w:w="60" w:type="dxa"/>
              <w:left w:w="100" w:type="dxa"/>
              <w:bottom w:w="60" w:type="dxa"/>
              <w:right w:w="100" w:type="dxa"/>
            </w:tcMar>
            <w:vAlign w:val="center"/>
          </w:tcPr>
          <w:p w14:paraId="0A7406B5" w14:textId="77777777" w:rsidR="00EB603C" w:rsidRDefault="00000000">
            <w:pPr>
              <w:spacing w:line="250" w:lineRule="auto"/>
            </w:pPr>
            <w:r>
              <w:rPr>
                <w:sz w:val="18"/>
                <w:szCs w:val="18"/>
              </w:rPr>
              <w:t>success = False</w:t>
            </w:r>
          </w:p>
        </w:tc>
      </w:tr>
      <w:tr w:rsidR="00EB603C" w14:paraId="4896C055" w14:textId="77777777">
        <w:tc>
          <w:tcPr>
            <w:tcW w:w="1805" w:type="dxa"/>
            <w:shd w:val="clear" w:color="auto" w:fill="FFFFFF"/>
            <w:tcMar>
              <w:top w:w="60" w:type="dxa"/>
              <w:left w:w="100" w:type="dxa"/>
              <w:bottom w:w="60" w:type="dxa"/>
              <w:right w:w="100" w:type="dxa"/>
            </w:tcMar>
            <w:vAlign w:val="center"/>
          </w:tcPr>
          <w:p w14:paraId="3B546FDD" w14:textId="77777777" w:rsidR="00EB603C" w:rsidRDefault="00000000">
            <w:pPr>
              <w:spacing w:line="250" w:lineRule="auto"/>
            </w:pPr>
            <w:r>
              <w:rPr>
                <w:sz w:val="18"/>
                <w:szCs w:val="18"/>
              </w:rPr>
              <w:t>Bipartite test</w:t>
            </w:r>
          </w:p>
        </w:tc>
        <w:tc>
          <w:tcPr>
            <w:tcW w:w="4012" w:type="dxa"/>
            <w:shd w:val="clear" w:color="auto" w:fill="FFFFFF"/>
            <w:tcMar>
              <w:top w:w="60" w:type="dxa"/>
              <w:left w:w="100" w:type="dxa"/>
              <w:bottom w:w="60" w:type="dxa"/>
              <w:right w:w="100" w:type="dxa"/>
            </w:tcMar>
            <w:vAlign w:val="center"/>
          </w:tcPr>
          <w:p w14:paraId="31543865" w14:textId="77777777" w:rsidR="00EB603C" w:rsidRDefault="00000000">
            <w:pPr>
              <w:spacing w:line="250" w:lineRule="auto"/>
            </w:pPr>
            <w:r>
              <w:rPr>
                <w:sz w:val="18"/>
                <w:szCs w:val="18"/>
              </w:rPr>
              <w:t>Triangle A–B, B–C, A–C</w:t>
            </w:r>
          </w:p>
        </w:tc>
        <w:tc>
          <w:tcPr>
            <w:tcW w:w="3209" w:type="dxa"/>
            <w:shd w:val="clear" w:color="auto" w:fill="FFFFFF"/>
            <w:tcMar>
              <w:top w:w="60" w:type="dxa"/>
              <w:left w:w="100" w:type="dxa"/>
              <w:bottom w:w="60" w:type="dxa"/>
              <w:right w:w="100" w:type="dxa"/>
            </w:tcMar>
            <w:vAlign w:val="center"/>
          </w:tcPr>
          <w:p w14:paraId="07043CA2" w14:textId="77777777" w:rsidR="00EB603C" w:rsidRDefault="00000000">
            <w:pPr>
              <w:spacing w:line="250" w:lineRule="auto"/>
            </w:pPr>
            <w:r>
              <w:rPr>
                <w:sz w:val="18"/>
                <w:szCs w:val="18"/>
              </w:rPr>
              <w:t>False (odd cycle)</w:t>
            </w:r>
          </w:p>
        </w:tc>
      </w:tr>
      <w:tr w:rsidR="00EB603C" w14:paraId="4F74B7C1" w14:textId="77777777">
        <w:tc>
          <w:tcPr>
            <w:tcW w:w="1805" w:type="dxa"/>
            <w:shd w:val="clear" w:color="auto" w:fill="EEF1F7"/>
            <w:tcMar>
              <w:top w:w="60" w:type="dxa"/>
              <w:left w:w="100" w:type="dxa"/>
              <w:bottom w:w="60" w:type="dxa"/>
              <w:right w:w="100" w:type="dxa"/>
            </w:tcMar>
            <w:vAlign w:val="center"/>
          </w:tcPr>
          <w:p w14:paraId="5A5D6088" w14:textId="77777777" w:rsidR="00EB603C" w:rsidRDefault="00000000">
            <w:pPr>
              <w:spacing w:line="250" w:lineRule="auto"/>
            </w:pPr>
            <w:r>
              <w:rPr>
                <w:sz w:val="18"/>
                <w:szCs w:val="18"/>
              </w:rPr>
              <w:t>Bipartite test</w:t>
            </w:r>
          </w:p>
        </w:tc>
        <w:tc>
          <w:tcPr>
            <w:tcW w:w="4012" w:type="dxa"/>
            <w:shd w:val="clear" w:color="auto" w:fill="EEF1F7"/>
            <w:tcMar>
              <w:top w:w="60" w:type="dxa"/>
              <w:left w:w="100" w:type="dxa"/>
              <w:bottom w:w="60" w:type="dxa"/>
              <w:right w:w="100" w:type="dxa"/>
            </w:tcMar>
            <w:vAlign w:val="center"/>
          </w:tcPr>
          <w:p w14:paraId="4B4D3193" w14:textId="77777777" w:rsidR="00EB603C" w:rsidRDefault="00000000">
            <w:pPr>
              <w:spacing w:line="250" w:lineRule="auto"/>
            </w:pPr>
            <w:r>
              <w:rPr>
                <w:sz w:val="18"/>
                <w:szCs w:val="18"/>
              </w:rPr>
              <w:t>Disconnected A–B, C–D</w:t>
            </w:r>
          </w:p>
        </w:tc>
        <w:tc>
          <w:tcPr>
            <w:tcW w:w="3209" w:type="dxa"/>
            <w:shd w:val="clear" w:color="auto" w:fill="EEF1F7"/>
            <w:tcMar>
              <w:top w:w="60" w:type="dxa"/>
              <w:left w:w="100" w:type="dxa"/>
              <w:bottom w:w="60" w:type="dxa"/>
              <w:right w:w="100" w:type="dxa"/>
            </w:tcMar>
            <w:vAlign w:val="center"/>
          </w:tcPr>
          <w:p w14:paraId="6B73AB04" w14:textId="77777777" w:rsidR="00EB603C" w:rsidRDefault="00000000">
            <w:pPr>
              <w:spacing w:line="250" w:lineRule="auto"/>
            </w:pPr>
            <w:r>
              <w:rPr>
                <w:sz w:val="18"/>
                <w:szCs w:val="18"/>
              </w:rPr>
              <w:t>True</w:t>
            </w:r>
          </w:p>
        </w:tc>
      </w:tr>
      <w:tr w:rsidR="00EB603C" w14:paraId="51ACDFA1" w14:textId="77777777">
        <w:tc>
          <w:tcPr>
            <w:tcW w:w="1805" w:type="dxa"/>
            <w:shd w:val="clear" w:color="auto" w:fill="FFFFFF"/>
            <w:tcMar>
              <w:top w:w="60" w:type="dxa"/>
              <w:left w:w="100" w:type="dxa"/>
              <w:bottom w:w="60" w:type="dxa"/>
              <w:right w:w="100" w:type="dxa"/>
            </w:tcMar>
            <w:vAlign w:val="center"/>
          </w:tcPr>
          <w:p w14:paraId="4BBA5854" w14:textId="77777777" w:rsidR="00EB603C" w:rsidRDefault="00000000">
            <w:pPr>
              <w:spacing w:line="250" w:lineRule="auto"/>
            </w:pPr>
            <w:r>
              <w:rPr>
                <w:sz w:val="18"/>
                <w:szCs w:val="18"/>
              </w:rPr>
              <w:t>SCC</w:t>
            </w:r>
          </w:p>
        </w:tc>
        <w:tc>
          <w:tcPr>
            <w:tcW w:w="4012" w:type="dxa"/>
            <w:shd w:val="clear" w:color="auto" w:fill="FFFFFF"/>
            <w:tcMar>
              <w:top w:w="60" w:type="dxa"/>
              <w:left w:w="100" w:type="dxa"/>
              <w:bottom w:w="60" w:type="dxa"/>
              <w:right w:w="100" w:type="dxa"/>
            </w:tcMar>
            <w:vAlign w:val="center"/>
          </w:tcPr>
          <w:p w14:paraId="46DB79F6" w14:textId="77777777" w:rsidR="00EB603C" w:rsidRDefault="00000000">
            <w:pPr>
              <w:spacing w:line="250" w:lineRule="auto"/>
            </w:pPr>
            <w:r>
              <w:rPr>
                <w:sz w:val="18"/>
                <w:szCs w:val="18"/>
              </w:rPr>
              <w:t>A→B→A, C→D</w:t>
            </w:r>
          </w:p>
        </w:tc>
        <w:tc>
          <w:tcPr>
            <w:tcW w:w="3209" w:type="dxa"/>
            <w:shd w:val="clear" w:color="auto" w:fill="FFFFFF"/>
            <w:tcMar>
              <w:top w:w="60" w:type="dxa"/>
              <w:left w:w="100" w:type="dxa"/>
              <w:bottom w:w="60" w:type="dxa"/>
              <w:right w:w="100" w:type="dxa"/>
            </w:tcMar>
            <w:vAlign w:val="center"/>
          </w:tcPr>
          <w:p w14:paraId="6CE2BE56" w14:textId="77777777" w:rsidR="00EB603C" w:rsidRDefault="00000000">
            <w:pPr>
              <w:spacing w:line="250" w:lineRule="auto"/>
            </w:pPr>
            <w:r>
              <w:rPr>
                <w:sz w:val="18"/>
                <w:szCs w:val="18"/>
              </w:rPr>
              <w:t>[[A,B],[C],[D]]</w:t>
            </w:r>
          </w:p>
        </w:tc>
      </w:tr>
    </w:tbl>
    <w:p w14:paraId="700BFD06" w14:textId="77777777" w:rsidR="00EB603C" w:rsidRDefault="00EB603C">
      <w:pPr>
        <w:spacing w:after="200"/>
      </w:pPr>
    </w:p>
    <w:p w14:paraId="16F6D1B5" w14:textId="77777777" w:rsidR="00EB603C" w:rsidRDefault="00000000">
      <w:pPr>
        <w:pStyle w:val="Heading1"/>
        <w:pBdr>
          <w:bottom w:val="single" w:sz="6" w:space="6" w:color="B9C2D0"/>
        </w:pBdr>
        <w:spacing w:before="420" w:after="200"/>
      </w:pPr>
      <w:bookmarkStart w:id="46" w:name="_Toc48"/>
      <w:r>
        <w:t>13. Team Organisation and Development Workflow</w:t>
      </w:r>
      <w:bookmarkEnd w:id="46"/>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2006"/>
        <w:gridCol w:w="3811"/>
        <w:gridCol w:w="3209"/>
      </w:tblGrid>
      <w:tr w:rsidR="00EB603C" w14:paraId="4E96C08D" w14:textId="77777777">
        <w:trPr>
          <w:tblHeader/>
        </w:trPr>
        <w:tc>
          <w:tcPr>
            <w:tcW w:w="2006" w:type="dxa"/>
            <w:shd w:val="clear" w:color="auto" w:fill="1F3864"/>
            <w:tcMar>
              <w:top w:w="80" w:type="dxa"/>
              <w:left w:w="100" w:type="dxa"/>
              <w:bottom w:w="80" w:type="dxa"/>
              <w:right w:w="100" w:type="dxa"/>
            </w:tcMar>
            <w:vAlign w:val="center"/>
          </w:tcPr>
          <w:p w14:paraId="15D7D06B" w14:textId="77777777" w:rsidR="00EB603C" w:rsidRDefault="00000000">
            <w:r>
              <w:rPr>
                <w:b/>
                <w:bCs/>
                <w:color w:val="FFFFFF"/>
                <w:sz w:val="18"/>
                <w:szCs w:val="18"/>
              </w:rPr>
              <w:t>Member</w:t>
            </w:r>
          </w:p>
        </w:tc>
        <w:tc>
          <w:tcPr>
            <w:tcW w:w="3811" w:type="dxa"/>
            <w:shd w:val="clear" w:color="auto" w:fill="1F3864"/>
            <w:tcMar>
              <w:top w:w="80" w:type="dxa"/>
              <w:left w:w="100" w:type="dxa"/>
              <w:bottom w:w="80" w:type="dxa"/>
              <w:right w:w="100" w:type="dxa"/>
            </w:tcMar>
            <w:vAlign w:val="center"/>
          </w:tcPr>
          <w:p w14:paraId="13634D2D" w14:textId="77777777" w:rsidR="00EB603C" w:rsidRDefault="00000000">
            <w:r>
              <w:rPr>
                <w:b/>
                <w:bCs/>
                <w:color w:val="FFFFFF"/>
                <w:sz w:val="18"/>
                <w:szCs w:val="18"/>
              </w:rPr>
              <w:t>Primary ownership</w:t>
            </w:r>
          </w:p>
        </w:tc>
        <w:tc>
          <w:tcPr>
            <w:tcW w:w="3209" w:type="dxa"/>
            <w:shd w:val="clear" w:color="auto" w:fill="1F3864"/>
            <w:tcMar>
              <w:top w:w="80" w:type="dxa"/>
              <w:left w:w="100" w:type="dxa"/>
              <w:bottom w:w="80" w:type="dxa"/>
              <w:right w:w="100" w:type="dxa"/>
            </w:tcMar>
            <w:vAlign w:val="center"/>
          </w:tcPr>
          <w:p w14:paraId="63946294" w14:textId="77777777" w:rsidR="00EB603C" w:rsidRDefault="00000000">
            <w:r>
              <w:rPr>
                <w:b/>
                <w:bCs/>
                <w:color w:val="FFFFFF"/>
                <w:sz w:val="18"/>
                <w:szCs w:val="18"/>
              </w:rPr>
              <w:t>Secondary / review</w:t>
            </w:r>
          </w:p>
        </w:tc>
      </w:tr>
      <w:tr w:rsidR="00EB603C" w14:paraId="1EAF0EA3" w14:textId="77777777">
        <w:tc>
          <w:tcPr>
            <w:tcW w:w="2006" w:type="dxa"/>
            <w:shd w:val="clear" w:color="auto" w:fill="FFFFFF"/>
            <w:tcMar>
              <w:top w:w="60" w:type="dxa"/>
              <w:left w:w="100" w:type="dxa"/>
              <w:bottom w:w="60" w:type="dxa"/>
              <w:right w:w="100" w:type="dxa"/>
            </w:tcMar>
            <w:vAlign w:val="center"/>
          </w:tcPr>
          <w:p w14:paraId="0865B393" w14:textId="77777777" w:rsidR="00EB603C" w:rsidRDefault="00000000">
            <w:pPr>
              <w:spacing w:line="250" w:lineRule="auto"/>
            </w:pPr>
            <w:r>
              <w:rPr>
                <w:sz w:val="18"/>
                <w:szCs w:val="18"/>
              </w:rPr>
              <w:t>Yash — 612415022</w:t>
            </w:r>
          </w:p>
        </w:tc>
        <w:tc>
          <w:tcPr>
            <w:tcW w:w="3811" w:type="dxa"/>
            <w:shd w:val="clear" w:color="auto" w:fill="FFFFFF"/>
            <w:tcMar>
              <w:top w:w="60" w:type="dxa"/>
              <w:left w:w="100" w:type="dxa"/>
              <w:bottom w:w="60" w:type="dxa"/>
              <w:right w:w="100" w:type="dxa"/>
            </w:tcMar>
            <w:vAlign w:val="center"/>
          </w:tcPr>
          <w:p w14:paraId="40A6B36B" w14:textId="77777777" w:rsidR="00EB603C" w:rsidRDefault="00000000">
            <w:pPr>
              <w:spacing w:line="250" w:lineRule="auto"/>
            </w:pPr>
            <w:r>
              <w:rPr>
                <w:sz w:val="18"/>
                <w:szCs w:val="18"/>
              </w:rPr>
              <w:t>graph/base.py (Graph ABC, Vertex, Edge), graph/adj_list.py, contract tests</w:t>
            </w:r>
          </w:p>
        </w:tc>
        <w:tc>
          <w:tcPr>
            <w:tcW w:w="3209" w:type="dxa"/>
            <w:shd w:val="clear" w:color="auto" w:fill="FFFFFF"/>
            <w:tcMar>
              <w:top w:w="60" w:type="dxa"/>
              <w:left w:w="100" w:type="dxa"/>
              <w:bottom w:w="60" w:type="dxa"/>
              <w:right w:w="100" w:type="dxa"/>
            </w:tcMar>
            <w:vAlign w:val="center"/>
          </w:tcPr>
          <w:p w14:paraId="563DDF5E" w14:textId="77777777" w:rsidR="00EB603C" w:rsidRDefault="00000000">
            <w:pPr>
              <w:spacing w:line="250" w:lineRule="auto"/>
            </w:pPr>
            <w:r>
              <w:rPr>
                <w:sz w:val="18"/>
                <w:szCs w:val="18"/>
              </w:rPr>
              <w:t>Reviews the matrix implementation; assists on SCC</w:t>
            </w:r>
          </w:p>
        </w:tc>
      </w:tr>
      <w:tr w:rsidR="00EB603C" w14:paraId="34E2E969" w14:textId="77777777">
        <w:tc>
          <w:tcPr>
            <w:tcW w:w="2006" w:type="dxa"/>
            <w:shd w:val="clear" w:color="auto" w:fill="EEF1F7"/>
            <w:tcMar>
              <w:top w:w="60" w:type="dxa"/>
              <w:left w:w="100" w:type="dxa"/>
              <w:bottom w:w="60" w:type="dxa"/>
              <w:right w:w="100" w:type="dxa"/>
            </w:tcMar>
            <w:vAlign w:val="center"/>
          </w:tcPr>
          <w:p w14:paraId="3CD155DC" w14:textId="77777777" w:rsidR="00EB603C" w:rsidRDefault="00000000">
            <w:pPr>
              <w:spacing w:line="250" w:lineRule="auto"/>
            </w:pPr>
            <w:r>
              <w:rPr>
                <w:sz w:val="18"/>
                <w:szCs w:val="18"/>
              </w:rPr>
              <w:t>Pranav — 612415026</w:t>
            </w:r>
          </w:p>
        </w:tc>
        <w:tc>
          <w:tcPr>
            <w:tcW w:w="3811" w:type="dxa"/>
            <w:shd w:val="clear" w:color="auto" w:fill="EEF1F7"/>
            <w:tcMar>
              <w:top w:w="60" w:type="dxa"/>
              <w:left w:w="100" w:type="dxa"/>
              <w:bottom w:w="60" w:type="dxa"/>
              <w:right w:w="100" w:type="dxa"/>
            </w:tcMar>
            <w:vAlign w:val="center"/>
          </w:tcPr>
          <w:p w14:paraId="45D7C02C" w14:textId="77777777" w:rsidR="00EB603C" w:rsidRDefault="00000000">
            <w:pPr>
              <w:spacing w:line="250" w:lineRule="auto"/>
            </w:pPr>
            <w:r>
              <w:rPr>
                <w:sz w:val="18"/>
                <w:szCs w:val="18"/>
              </w:rPr>
              <w:t>graph/adj_matrix.py, io/edge_list_loader.py</w:t>
            </w:r>
          </w:p>
        </w:tc>
        <w:tc>
          <w:tcPr>
            <w:tcW w:w="3209" w:type="dxa"/>
            <w:shd w:val="clear" w:color="auto" w:fill="EEF1F7"/>
            <w:tcMar>
              <w:top w:w="60" w:type="dxa"/>
              <w:left w:w="100" w:type="dxa"/>
              <w:bottom w:w="60" w:type="dxa"/>
              <w:right w:w="100" w:type="dxa"/>
            </w:tcMar>
            <w:vAlign w:val="center"/>
          </w:tcPr>
          <w:p w14:paraId="00F43D5E" w14:textId="77777777" w:rsidR="00EB603C" w:rsidRDefault="00000000">
            <w:pPr>
              <w:spacing w:line="250" w:lineRule="auto"/>
            </w:pPr>
            <w:r>
              <w:rPr>
                <w:sz w:val="18"/>
                <w:szCs w:val="18"/>
              </w:rPr>
              <w:t>Reviews the list implementation; assists on BFS</w:t>
            </w:r>
          </w:p>
        </w:tc>
      </w:tr>
      <w:tr w:rsidR="00EB603C" w14:paraId="312BD586" w14:textId="77777777">
        <w:tc>
          <w:tcPr>
            <w:tcW w:w="2006" w:type="dxa"/>
            <w:shd w:val="clear" w:color="auto" w:fill="FFFFFF"/>
            <w:tcMar>
              <w:top w:w="60" w:type="dxa"/>
              <w:left w:w="100" w:type="dxa"/>
              <w:bottom w:w="60" w:type="dxa"/>
              <w:right w:w="100" w:type="dxa"/>
            </w:tcMar>
            <w:vAlign w:val="center"/>
          </w:tcPr>
          <w:p w14:paraId="002125B6" w14:textId="77777777" w:rsidR="00EB603C" w:rsidRDefault="00000000">
            <w:pPr>
              <w:spacing w:line="250" w:lineRule="auto"/>
            </w:pPr>
            <w:r>
              <w:rPr>
                <w:sz w:val="18"/>
                <w:szCs w:val="18"/>
              </w:rPr>
              <w:t>Kunal — 612415025</w:t>
            </w:r>
          </w:p>
        </w:tc>
        <w:tc>
          <w:tcPr>
            <w:tcW w:w="3811" w:type="dxa"/>
            <w:shd w:val="clear" w:color="auto" w:fill="FFFFFF"/>
            <w:tcMar>
              <w:top w:w="60" w:type="dxa"/>
              <w:left w:w="100" w:type="dxa"/>
              <w:bottom w:w="60" w:type="dxa"/>
              <w:right w:w="100" w:type="dxa"/>
            </w:tcMar>
            <w:vAlign w:val="center"/>
          </w:tcPr>
          <w:p w14:paraId="12B05774" w14:textId="77777777" w:rsidR="00EB603C" w:rsidRDefault="00000000">
            <w:pPr>
              <w:spacing w:line="250" w:lineRule="auto"/>
            </w:pPr>
            <w:r>
              <w:rPr>
                <w:sz w:val="18"/>
                <w:szCs w:val="18"/>
              </w:rPr>
              <w:t>algorithms/bfs.py, algorithms/dfs.py, algorithms/connected_components.py</w:t>
            </w:r>
          </w:p>
        </w:tc>
        <w:tc>
          <w:tcPr>
            <w:tcW w:w="3209" w:type="dxa"/>
            <w:shd w:val="clear" w:color="auto" w:fill="FFFFFF"/>
            <w:tcMar>
              <w:top w:w="60" w:type="dxa"/>
              <w:left w:w="100" w:type="dxa"/>
              <w:bottom w:w="60" w:type="dxa"/>
              <w:right w:w="100" w:type="dxa"/>
            </w:tcMar>
            <w:vAlign w:val="center"/>
          </w:tcPr>
          <w:p w14:paraId="1217ABF0" w14:textId="77777777" w:rsidR="00EB603C" w:rsidRDefault="00000000">
            <w:pPr>
              <w:spacing w:line="250" w:lineRule="auto"/>
            </w:pPr>
            <w:r>
              <w:rPr>
                <w:sz w:val="18"/>
                <w:szCs w:val="18"/>
              </w:rPr>
              <w:t>Reviews SCC; assists on the bipartite test</w:t>
            </w:r>
          </w:p>
        </w:tc>
      </w:tr>
      <w:tr w:rsidR="00EB603C" w14:paraId="1AD5C008" w14:textId="77777777">
        <w:tc>
          <w:tcPr>
            <w:tcW w:w="2006" w:type="dxa"/>
            <w:shd w:val="clear" w:color="auto" w:fill="EEF1F7"/>
            <w:tcMar>
              <w:top w:w="60" w:type="dxa"/>
              <w:left w:w="100" w:type="dxa"/>
              <w:bottom w:w="60" w:type="dxa"/>
              <w:right w:w="100" w:type="dxa"/>
            </w:tcMar>
            <w:vAlign w:val="center"/>
          </w:tcPr>
          <w:p w14:paraId="79AB33F6" w14:textId="77777777" w:rsidR="00EB603C" w:rsidRDefault="00000000">
            <w:pPr>
              <w:spacing w:line="250" w:lineRule="auto"/>
            </w:pPr>
            <w:r>
              <w:rPr>
                <w:sz w:val="18"/>
                <w:szCs w:val="18"/>
              </w:rPr>
              <w:t>Vedant — 612415026</w:t>
            </w:r>
          </w:p>
        </w:tc>
        <w:tc>
          <w:tcPr>
            <w:tcW w:w="3811" w:type="dxa"/>
            <w:shd w:val="clear" w:color="auto" w:fill="EEF1F7"/>
            <w:tcMar>
              <w:top w:w="60" w:type="dxa"/>
              <w:left w:w="100" w:type="dxa"/>
              <w:bottom w:w="60" w:type="dxa"/>
              <w:right w:w="100" w:type="dxa"/>
            </w:tcMar>
            <w:vAlign w:val="center"/>
          </w:tcPr>
          <w:p w14:paraId="37F55A88" w14:textId="77777777" w:rsidR="00EB603C" w:rsidRDefault="00000000">
            <w:pPr>
              <w:spacing w:line="250" w:lineRule="auto"/>
            </w:pPr>
            <w:r>
              <w:rPr>
                <w:sz w:val="18"/>
                <w:szCs w:val="18"/>
              </w:rPr>
              <w:t>algorithms/scc.py, algorithms/cycle_detection.py, algorithms/topological_sort.py, algorithms/bipartite.py</w:t>
            </w:r>
          </w:p>
        </w:tc>
        <w:tc>
          <w:tcPr>
            <w:tcW w:w="3209" w:type="dxa"/>
            <w:shd w:val="clear" w:color="auto" w:fill="EEF1F7"/>
            <w:tcMar>
              <w:top w:w="60" w:type="dxa"/>
              <w:left w:w="100" w:type="dxa"/>
              <w:bottom w:w="60" w:type="dxa"/>
              <w:right w:w="100" w:type="dxa"/>
            </w:tcMar>
            <w:vAlign w:val="center"/>
          </w:tcPr>
          <w:p w14:paraId="5A9ED81D" w14:textId="77777777" w:rsidR="00EB603C" w:rsidRDefault="00000000">
            <w:pPr>
              <w:spacing w:line="250" w:lineRule="auto"/>
            </w:pPr>
            <w:r>
              <w:rPr>
                <w:sz w:val="18"/>
                <w:szCs w:val="18"/>
              </w:rPr>
              <w:t>Reviews BFS/DFS; assists on tests</w:t>
            </w:r>
          </w:p>
        </w:tc>
      </w:tr>
    </w:tbl>
    <w:p w14:paraId="1534B12D" w14:textId="77777777" w:rsidR="00EB603C" w:rsidRDefault="00EB603C">
      <w:pPr>
        <w:spacing w:after="200"/>
      </w:pPr>
    </w:p>
    <w:p w14:paraId="217DBCA7" w14:textId="77777777" w:rsidR="00EB603C" w:rsidRDefault="00000000">
      <w:pPr>
        <w:spacing w:after="160" w:line="300" w:lineRule="auto"/>
      </w:pPr>
      <w:r>
        <w:t>Every member is expected to be able to explain any module at the viva, and code review is required before a branch is merged, with the presenter rotating at each review. Development follows small, frequent commits on feature branches (feature/adj-list, feature/bfs, and so on) into a protected main branch, gated on tests passing. A module is considered done only once it implements the full interface, all tests pass, it has been reviewed, docstrings are present, and the relevant design decision has been recorded in the design journal.</w:t>
      </w:r>
    </w:p>
    <w:p w14:paraId="6FBB1A12" w14:textId="77777777" w:rsidR="00EB603C" w:rsidRDefault="00000000">
      <w:pPr>
        <w:pStyle w:val="Heading1"/>
        <w:pBdr>
          <w:bottom w:val="single" w:sz="6" w:space="6" w:color="B9C2D0"/>
        </w:pBdr>
        <w:spacing w:before="420" w:after="200"/>
      </w:pPr>
      <w:bookmarkStart w:id="47" w:name="_Toc49"/>
      <w:r>
        <w:lastRenderedPageBreak/>
        <w:t>14. Limitations</w:t>
      </w:r>
      <w:bookmarkEnd w:id="47"/>
    </w:p>
    <w:p w14:paraId="77E428B6" w14:textId="77777777" w:rsidR="00EB603C" w:rsidRDefault="00000000">
      <w:pPr>
        <w:pStyle w:val="ListParagraph"/>
        <w:numPr>
          <w:ilvl w:val="0"/>
          <w:numId w:val="3"/>
        </w:numPr>
        <w:spacing w:after="80" w:line="290" w:lineRule="auto"/>
      </w:pPr>
      <w:r>
        <w:t>Recursive DFS and the recursion-based cycle detection can hit Python's default recursion limit on unusually deep graphs; an iterative fallback is documented as a mitigation but is not yet built by default.</w:t>
      </w:r>
    </w:p>
    <w:p w14:paraId="49BFDDEE" w14:textId="77777777" w:rsidR="00EB603C" w:rsidRDefault="00000000">
      <w:pPr>
        <w:pStyle w:val="ListParagraph"/>
        <w:numPr>
          <w:ilvl w:val="0"/>
          <w:numId w:val="3"/>
        </w:numPr>
        <w:spacing w:after="80" w:line="290" w:lineRule="auto"/>
      </w:pPr>
      <w:r>
        <w:t>Kosaraju's algorithm was chosen for readability over Tarjan's, which is somewhat more efficient in practice; this trade-off favours explainability over raw performance.</w:t>
      </w:r>
    </w:p>
    <w:p w14:paraId="60B1C043" w14:textId="77777777" w:rsidR="00EB603C" w:rsidRDefault="00000000">
      <w:pPr>
        <w:pStyle w:val="Heading1"/>
        <w:pBdr>
          <w:bottom w:val="single" w:sz="6" w:space="6" w:color="B9C2D0"/>
        </w:pBdr>
        <w:spacing w:before="420" w:after="200"/>
      </w:pPr>
      <w:bookmarkStart w:id="48" w:name="_Toc50"/>
      <w:r>
        <w:t>15. Future Scope</w:t>
      </w:r>
      <w:bookmarkEnd w:id="48"/>
    </w:p>
    <w:p w14:paraId="1E29AB26" w14:textId="77777777" w:rsidR="00EB603C" w:rsidRDefault="00000000">
      <w:pPr>
        <w:spacing w:after="160" w:line="300" w:lineRule="auto"/>
      </w:pPr>
      <w:r>
        <w:t>Once the cross-worklet interfaces are finalised, the immediate next steps are to close the remaining representation tests, complete the AdjacencyMatrixGraph and EdgeListLoader implementations, and implement the BFS, DFS, and cycle-detection algorithms against the agreed Graph interface. Beyond Week 3, Worklet 1's output feeds directly into Worklet 2's weighted algorithms and Worklet 3's visualisation and benchmarking work, so maintaining interface stability going forward matters more than adding new features within Worklet 1 itself.</w:t>
      </w:r>
    </w:p>
    <w:p w14:paraId="3F979E5B" w14:textId="77777777" w:rsidR="00EB603C" w:rsidRDefault="00000000">
      <w:pPr>
        <w:pStyle w:val="Heading1"/>
        <w:pBdr>
          <w:bottom w:val="single" w:sz="6" w:space="6" w:color="B9C2D0"/>
        </w:pBdr>
        <w:spacing w:before="420" w:after="200"/>
      </w:pPr>
      <w:bookmarkStart w:id="49" w:name="_Toc51"/>
      <w:r>
        <w:t>16. Conclusion</w:t>
      </w:r>
      <w:bookmarkEnd w:id="49"/>
    </w:p>
    <w:p w14:paraId="36A2E2D3" w14:textId="77777777" w:rsidR="00EB603C" w:rsidRDefault="00000000">
      <w:pPr>
        <w:spacing w:after="160" w:line="300" w:lineRule="auto"/>
      </w:pPr>
      <w:r>
        <w:t>Worklet 1 establishes the foundation the rest of the Graph Algorithms Explorer depends on: two hand-built graph representations behind a single interface, and a set of traversal and connectivity algorithms that never need to know which representation they are running on. The design choices made so far — an abstract Graph interface, an adjacency list as the default representation, Kosaraju's algorithm for strongly connected components, and Kahn's algorithm for topological sort — were each selected over a viable alternative for a specific, documented reason, which is what the design decision log is intended to make visible at review. The main outstanding work before the interfaces can be considered stable is agreement with Worklet 2 and Worklet 3 on the edge-list format, the weight-lookup method, and the metadata Worklet 3 needs for animation and component colouring.</w:t>
      </w:r>
    </w:p>
    <w:p w14:paraId="21E4835C" w14:textId="77777777" w:rsidR="00EB603C" w:rsidRDefault="00000000">
      <w:r>
        <w:br w:type="page"/>
      </w:r>
    </w:p>
    <w:p w14:paraId="56901791" w14:textId="77777777" w:rsidR="00EB603C" w:rsidRDefault="00000000">
      <w:pPr>
        <w:pStyle w:val="Heading1"/>
        <w:pBdr>
          <w:bottom w:val="single" w:sz="6" w:space="6" w:color="B9C2D0"/>
        </w:pBdr>
        <w:spacing w:before="420" w:after="200"/>
      </w:pPr>
      <w:bookmarkStart w:id="50" w:name="_Toc52"/>
      <w:r>
        <w:lastRenderedPageBreak/>
        <w:t>Appendix A — Week 3 Deliverables Checklist</w:t>
      </w:r>
      <w:bookmarkEnd w:id="50"/>
    </w:p>
    <w:p w14:paraId="70E509E3" w14:textId="77777777" w:rsidR="00EB603C" w:rsidRDefault="00000000">
      <w:pPr>
        <w:pStyle w:val="ListParagraph"/>
        <w:numPr>
          <w:ilvl w:val="0"/>
          <w:numId w:val="3"/>
        </w:numPr>
        <w:spacing w:after="80" w:line="290" w:lineRule="auto"/>
      </w:pPr>
      <w:r>
        <w:t>Written requirements note (FR-01 to FR-20, NFR-01 to NFR-12)</w:t>
      </w:r>
    </w:p>
    <w:p w14:paraId="1DB93F1B" w14:textId="77777777" w:rsidR="00EB603C" w:rsidRDefault="00000000">
      <w:pPr>
        <w:pStyle w:val="ListParagraph"/>
        <w:numPr>
          <w:ilvl w:val="0"/>
          <w:numId w:val="3"/>
        </w:numPr>
        <w:spacing w:after="80" w:line="290" w:lineRule="auto"/>
      </w:pPr>
      <w:r>
        <w:t>High-level design document (architecture diagram, module decomposition)</w:t>
      </w:r>
    </w:p>
    <w:p w14:paraId="66B6A92D" w14:textId="77777777" w:rsidR="00EB603C" w:rsidRDefault="00000000">
      <w:pPr>
        <w:pStyle w:val="ListParagraph"/>
        <w:numPr>
          <w:ilvl w:val="0"/>
          <w:numId w:val="3"/>
        </w:numPr>
        <w:spacing w:after="80" w:line="290" w:lineRule="auto"/>
      </w:pPr>
      <w:r>
        <w:t>Interface definitions: Graph ABC, Algorithm ABC, AlgorithmResult, EdgeListLoader</w:t>
      </w:r>
    </w:p>
    <w:p w14:paraId="0885104C" w14:textId="77777777" w:rsidR="00EB603C" w:rsidRDefault="00000000">
      <w:pPr>
        <w:pStyle w:val="ListParagraph"/>
        <w:numPr>
          <w:ilvl w:val="0"/>
          <w:numId w:val="3"/>
        </w:numPr>
        <w:spacing w:after="80" w:line="290" w:lineRule="auto"/>
      </w:pPr>
      <w:r>
        <w:t>Edge-list file format specification, pending agreement with all worklet groups</w:t>
      </w:r>
    </w:p>
    <w:p w14:paraId="73CEEB21" w14:textId="77777777" w:rsidR="00EB603C" w:rsidRDefault="00000000">
      <w:pPr>
        <w:pStyle w:val="ListParagraph"/>
        <w:numPr>
          <w:ilvl w:val="0"/>
          <w:numId w:val="3"/>
        </w:numPr>
        <w:spacing w:after="80" w:line="290" w:lineRule="auto"/>
      </w:pPr>
      <w:r>
        <w:t>Design decision log (DD-01 to DD-08)</w:t>
      </w:r>
    </w:p>
    <w:p w14:paraId="641F41AE" w14:textId="77777777" w:rsidR="00EB603C" w:rsidRDefault="00000000">
      <w:pPr>
        <w:pStyle w:val="ListParagraph"/>
        <w:numPr>
          <w:ilvl w:val="0"/>
          <w:numId w:val="3"/>
        </w:numPr>
        <w:spacing w:after="80" w:line="290" w:lineRule="auto"/>
      </w:pPr>
      <w:r>
        <w:t>Worklet 1 – Worklet 2 interface agreement, documented</w:t>
      </w:r>
    </w:p>
    <w:p w14:paraId="1E27913F" w14:textId="77777777" w:rsidR="00EB603C" w:rsidRDefault="00000000">
      <w:pPr>
        <w:pStyle w:val="ListParagraph"/>
        <w:numPr>
          <w:ilvl w:val="0"/>
          <w:numId w:val="3"/>
        </w:numPr>
        <w:spacing w:after="80" w:line="290" w:lineRule="auto"/>
      </w:pPr>
      <w:r>
        <w:t>Worklet 1 – Worklet 3 interface agreement, documented</w:t>
      </w:r>
    </w:p>
    <w:p w14:paraId="6EFBD9FA" w14:textId="77777777" w:rsidR="00EB603C" w:rsidRDefault="00000000">
      <w:pPr>
        <w:pStyle w:val="ListParagraph"/>
        <w:numPr>
          <w:ilvl w:val="0"/>
          <w:numId w:val="3"/>
        </w:numPr>
        <w:spacing w:after="80" w:line="290" w:lineRule="auto"/>
      </w:pPr>
      <w:r>
        <w:t>Initial test cases written at design level, not necessarily all passing yet</w:t>
      </w:r>
    </w:p>
    <w:p w14:paraId="4EE63F95" w14:textId="77777777" w:rsidR="00EB603C" w:rsidRDefault="00000000">
      <w:pPr>
        <w:pStyle w:val="ListParagraph"/>
        <w:numPr>
          <w:ilvl w:val="0"/>
          <w:numId w:val="3"/>
        </w:numPr>
        <w:spacing w:after="80" w:line="290" w:lineRule="auto"/>
      </w:pPr>
      <w:r>
        <w:t>Shared repository set up and accessible, with a README containing build instructions</w:t>
      </w:r>
    </w:p>
    <w:p w14:paraId="72222964" w14:textId="77777777" w:rsidR="00EB603C" w:rsidRDefault="00000000">
      <w:pPr>
        <w:pStyle w:val="Heading1"/>
        <w:pBdr>
          <w:bottom w:val="single" w:sz="6" w:space="6" w:color="B9C2D0"/>
        </w:pBdr>
        <w:spacing w:before="420" w:after="200"/>
      </w:pPr>
      <w:bookmarkStart w:id="51" w:name="_Toc53"/>
      <w:r>
        <w:t>Appendix B — Anticipated Review and Viva Questions</w:t>
      </w:r>
      <w:bookmarkEnd w:id="51"/>
    </w:p>
    <w:tbl>
      <w:tblPr>
        <w:tblW w:w="9026" w:type="dxa"/>
        <w:tblBorders>
          <w:top w:val="single" w:sz="4" w:space="0" w:color="C9CFDA"/>
          <w:left w:val="single" w:sz="4" w:space="0" w:color="C9CFDA"/>
          <w:bottom w:val="single" w:sz="4" w:space="0" w:color="C9CFDA"/>
          <w:right w:val="single" w:sz="4" w:space="0" w:color="C9CFDA"/>
          <w:insideH w:val="single" w:sz="2" w:space="0" w:color="DCE1EA"/>
          <w:insideV w:val="single" w:sz="2" w:space="0" w:color="DCE1EA"/>
        </w:tblBorders>
        <w:tblCellMar>
          <w:left w:w="10" w:type="dxa"/>
          <w:right w:w="10" w:type="dxa"/>
        </w:tblCellMar>
        <w:tblLook w:val="04A0" w:firstRow="1" w:lastRow="0" w:firstColumn="1" w:lastColumn="0" w:noHBand="0" w:noVBand="1"/>
      </w:tblPr>
      <w:tblGrid>
        <w:gridCol w:w="3510"/>
        <w:gridCol w:w="5516"/>
      </w:tblGrid>
      <w:tr w:rsidR="00EB603C" w14:paraId="7DAF728B" w14:textId="77777777">
        <w:trPr>
          <w:tblHeader/>
        </w:trPr>
        <w:tc>
          <w:tcPr>
            <w:tcW w:w="3510" w:type="dxa"/>
            <w:shd w:val="clear" w:color="auto" w:fill="1F3864"/>
            <w:tcMar>
              <w:top w:w="80" w:type="dxa"/>
              <w:left w:w="100" w:type="dxa"/>
              <w:bottom w:w="80" w:type="dxa"/>
              <w:right w:w="100" w:type="dxa"/>
            </w:tcMar>
            <w:vAlign w:val="center"/>
          </w:tcPr>
          <w:p w14:paraId="239AE19B" w14:textId="77777777" w:rsidR="00EB603C" w:rsidRDefault="00000000">
            <w:r>
              <w:rPr>
                <w:b/>
                <w:bCs/>
                <w:color w:val="FFFFFF"/>
                <w:sz w:val="18"/>
                <w:szCs w:val="18"/>
              </w:rPr>
              <w:t>Question</w:t>
            </w:r>
          </w:p>
        </w:tc>
        <w:tc>
          <w:tcPr>
            <w:tcW w:w="5516" w:type="dxa"/>
            <w:shd w:val="clear" w:color="auto" w:fill="1F3864"/>
            <w:tcMar>
              <w:top w:w="80" w:type="dxa"/>
              <w:left w:w="100" w:type="dxa"/>
              <w:bottom w:w="80" w:type="dxa"/>
              <w:right w:w="100" w:type="dxa"/>
            </w:tcMar>
            <w:vAlign w:val="center"/>
          </w:tcPr>
          <w:p w14:paraId="07CDCFF4" w14:textId="77777777" w:rsidR="00EB603C" w:rsidRDefault="00000000">
            <w:r>
              <w:rPr>
                <w:b/>
                <w:bCs/>
                <w:color w:val="FFFFFF"/>
                <w:sz w:val="18"/>
                <w:szCs w:val="18"/>
              </w:rPr>
              <w:t>Expected answering points</w:t>
            </w:r>
          </w:p>
        </w:tc>
      </w:tr>
      <w:tr w:rsidR="00EB603C" w14:paraId="2C37C2B1" w14:textId="77777777">
        <w:tc>
          <w:tcPr>
            <w:tcW w:w="3510" w:type="dxa"/>
            <w:shd w:val="clear" w:color="auto" w:fill="FFFFFF"/>
            <w:tcMar>
              <w:top w:w="60" w:type="dxa"/>
              <w:left w:w="100" w:type="dxa"/>
              <w:bottom w:w="60" w:type="dxa"/>
              <w:right w:w="100" w:type="dxa"/>
            </w:tcMar>
            <w:vAlign w:val="center"/>
          </w:tcPr>
          <w:p w14:paraId="4ECA3375" w14:textId="77777777" w:rsidR="00EB603C" w:rsidRDefault="00000000">
            <w:pPr>
              <w:spacing w:line="250" w:lineRule="auto"/>
            </w:pPr>
            <w:r>
              <w:rPr>
                <w:sz w:val="18"/>
                <w:szCs w:val="18"/>
              </w:rPr>
              <w:t>When is an adjacency matrix better than a list, and why?</w:t>
            </w:r>
          </w:p>
        </w:tc>
        <w:tc>
          <w:tcPr>
            <w:tcW w:w="5516" w:type="dxa"/>
            <w:shd w:val="clear" w:color="auto" w:fill="FFFFFF"/>
            <w:tcMar>
              <w:top w:w="60" w:type="dxa"/>
              <w:left w:w="100" w:type="dxa"/>
              <w:bottom w:w="60" w:type="dxa"/>
              <w:right w:w="100" w:type="dxa"/>
            </w:tcMar>
            <w:vAlign w:val="center"/>
          </w:tcPr>
          <w:p w14:paraId="3E24FE2C" w14:textId="77777777" w:rsidR="00EB603C" w:rsidRDefault="00000000">
            <w:pPr>
              <w:spacing w:line="250" w:lineRule="auto"/>
            </w:pPr>
            <w:r>
              <w:rPr>
                <w:sz w:val="18"/>
                <w:szCs w:val="18"/>
              </w:rPr>
              <w:t>When the graph is dense enough that O(V²) space is not wasted, or when frequent O(1) has_edge lookups are needed; the list wins for sparse graphs and traversal-heavy work.</w:t>
            </w:r>
          </w:p>
        </w:tc>
      </w:tr>
      <w:tr w:rsidR="00EB603C" w14:paraId="00031847" w14:textId="77777777">
        <w:tc>
          <w:tcPr>
            <w:tcW w:w="3510" w:type="dxa"/>
            <w:shd w:val="clear" w:color="auto" w:fill="EEF1F7"/>
            <w:tcMar>
              <w:top w:w="60" w:type="dxa"/>
              <w:left w:w="100" w:type="dxa"/>
              <w:bottom w:w="60" w:type="dxa"/>
              <w:right w:w="100" w:type="dxa"/>
            </w:tcMar>
            <w:vAlign w:val="center"/>
          </w:tcPr>
          <w:p w14:paraId="7234B892" w14:textId="77777777" w:rsidR="00EB603C" w:rsidRDefault="00000000">
            <w:pPr>
              <w:spacing w:line="250" w:lineRule="auto"/>
            </w:pPr>
            <w:r>
              <w:rPr>
                <w:sz w:val="18"/>
                <w:szCs w:val="18"/>
              </w:rPr>
              <w:t>Trace BFS from a node and explain why it yields shortest paths in an unweighted graph.</w:t>
            </w:r>
          </w:p>
        </w:tc>
        <w:tc>
          <w:tcPr>
            <w:tcW w:w="5516" w:type="dxa"/>
            <w:shd w:val="clear" w:color="auto" w:fill="EEF1F7"/>
            <w:tcMar>
              <w:top w:w="60" w:type="dxa"/>
              <w:left w:w="100" w:type="dxa"/>
              <w:bottom w:w="60" w:type="dxa"/>
              <w:right w:w="100" w:type="dxa"/>
            </w:tcMar>
            <w:vAlign w:val="center"/>
          </w:tcPr>
          <w:p w14:paraId="6B99A2B0" w14:textId="77777777" w:rsidR="00EB603C" w:rsidRDefault="00000000">
            <w:pPr>
              <w:spacing w:line="250" w:lineRule="auto"/>
            </w:pPr>
            <w:r>
              <w:rPr>
                <w:sz w:val="18"/>
                <w:szCs w:val="18"/>
              </w:rPr>
              <w:t>FIFO ordering dequeues vertices in non-decreasing distance from the source, so the first time a vertex is reached it is by the fewest edges; this does not hold once edges carry different weights.</w:t>
            </w:r>
          </w:p>
        </w:tc>
      </w:tr>
      <w:tr w:rsidR="00EB603C" w14:paraId="12DE5A5F" w14:textId="77777777">
        <w:tc>
          <w:tcPr>
            <w:tcW w:w="3510" w:type="dxa"/>
            <w:shd w:val="clear" w:color="auto" w:fill="FFFFFF"/>
            <w:tcMar>
              <w:top w:w="60" w:type="dxa"/>
              <w:left w:w="100" w:type="dxa"/>
              <w:bottom w:w="60" w:type="dxa"/>
              <w:right w:w="100" w:type="dxa"/>
            </w:tcMar>
            <w:vAlign w:val="center"/>
          </w:tcPr>
          <w:p w14:paraId="11C70349" w14:textId="77777777" w:rsidR="00EB603C" w:rsidRDefault="00000000">
            <w:pPr>
              <w:spacing w:line="250" w:lineRule="auto"/>
            </w:pPr>
            <w:r>
              <w:rPr>
                <w:sz w:val="18"/>
                <w:szCs w:val="18"/>
              </w:rPr>
              <w:t>Why can't a single visited set detect cycles in a directed graph?</w:t>
            </w:r>
          </w:p>
        </w:tc>
        <w:tc>
          <w:tcPr>
            <w:tcW w:w="5516" w:type="dxa"/>
            <w:shd w:val="clear" w:color="auto" w:fill="FFFFFF"/>
            <w:tcMar>
              <w:top w:w="60" w:type="dxa"/>
              <w:left w:w="100" w:type="dxa"/>
              <w:bottom w:w="60" w:type="dxa"/>
              <w:right w:w="100" w:type="dxa"/>
            </w:tcMar>
            <w:vAlign w:val="center"/>
          </w:tcPr>
          <w:p w14:paraId="1AD5B06F" w14:textId="77777777" w:rsidR="00EB603C" w:rsidRDefault="00000000">
            <w:pPr>
              <w:spacing w:line="250" w:lineRule="auto"/>
            </w:pPr>
            <w:r>
              <w:rPr>
                <w:sz w:val="18"/>
                <w:szCs w:val="18"/>
              </w:rPr>
              <w:t>It cannot distinguish a back edge (a vertex still on the current path) from a cross edge to a vertex that has already finished; the recursion-stack set makes that distinction explicit.</w:t>
            </w:r>
          </w:p>
        </w:tc>
      </w:tr>
      <w:tr w:rsidR="00EB603C" w14:paraId="4857C04D" w14:textId="77777777">
        <w:tc>
          <w:tcPr>
            <w:tcW w:w="3510" w:type="dxa"/>
            <w:shd w:val="clear" w:color="auto" w:fill="EEF1F7"/>
            <w:tcMar>
              <w:top w:w="60" w:type="dxa"/>
              <w:left w:w="100" w:type="dxa"/>
              <w:bottom w:w="60" w:type="dxa"/>
              <w:right w:w="100" w:type="dxa"/>
            </w:tcMar>
            <w:vAlign w:val="center"/>
          </w:tcPr>
          <w:p w14:paraId="773DA7A4" w14:textId="77777777" w:rsidR="00EB603C" w:rsidRDefault="00000000">
            <w:pPr>
              <w:spacing w:line="250" w:lineRule="auto"/>
            </w:pPr>
            <w:r>
              <w:rPr>
                <w:sz w:val="18"/>
                <w:szCs w:val="18"/>
              </w:rPr>
              <w:t>Why does Kosaraju's algorithm need to transpose the graph?</w:t>
            </w:r>
          </w:p>
        </w:tc>
        <w:tc>
          <w:tcPr>
            <w:tcW w:w="5516" w:type="dxa"/>
            <w:shd w:val="clear" w:color="auto" w:fill="EEF1F7"/>
            <w:tcMar>
              <w:top w:w="60" w:type="dxa"/>
              <w:left w:w="100" w:type="dxa"/>
              <w:bottom w:w="60" w:type="dxa"/>
              <w:right w:w="100" w:type="dxa"/>
            </w:tcMar>
            <w:vAlign w:val="center"/>
          </w:tcPr>
          <w:p w14:paraId="13553ED2" w14:textId="77777777" w:rsidR="00EB603C" w:rsidRDefault="00000000">
            <w:pPr>
              <w:spacing w:line="250" w:lineRule="auto"/>
            </w:pPr>
            <w:r>
              <w:rPr>
                <w:sz w:val="18"/>
                <w:szCs w:val="18"/>
              </w:rPr>
              <w:t>Starting DFS from the vertex with the highest finish time in the transposed graph keeps the search inside one SCC until it is fully explored, because inter-SCC edges point the other way after transposition.</w:t>
            </w:r>
          </w:p>
        </w:tc>
      </w:tr>
      <w:tr w:rsidR="00EB603C" w14:paraId="77259BC3" w14:textId="77777777">
        <w:tc>
          <w:tcPr>
            <w:tcW w:w="3510" w:type="dxa"/>
            <w:shd w:val="clear" w:color="auto" w:fill="FFFFFF"/>
            <w:tcMar>
              <w:top w:w="60" w:type="dxa"/>
              <w:left w:w="100" w:type="dxa"/>
              <w:bottom w:w="60" w:type="dxa"/>
              <w:right w:w="100" w:type="dxa"/>
            </w:tcMar>
            <w:vAlign w:val="center"/>
          </w:tcPr>
          <w:p w14:paraId="697924C9" w14:textId="77777777" w:rsidR="00EB603C" w:rsidRDefault="00000000">
            <w:pPr>
              <w:spacing w:line="250" w:lineRule="auto"/>
            </w:pPr>
            <w:r>
              <w:rPr>
                <w:sz w:val="18"/>
                <w:szCs w:val="18"/>
              </w:rPr>
              <w:t>Prove that a graph is bipartite if and only if it has no odd cycle.</w:t>
            </w:r>
          </w:p>
        </w:tc>
        <w:tc>
          <w:tcPr>
            <w:tcW w:w="5516" w:type="dxa"/>
            <w:shd w:val="clear" w:color="auto" w:fill="FFFFFF"/>
            <w:tcMar>
              <w:top w:w="60" w:type="dxa"/>
              <w:left w:w="100" w:type="dxa"/>
              <w:bottom w:w="60" w:type="dxa"/>
              <w:right w:w="100" w:type="dxa"/>
            </w:tcMar>
            <w:vAlign w:val="center"/>
          </w:tcPr>
          <w:p w14:paraId="6785128D" w14:textId="77777777" w:rsidR="00EB603C" w:rsidRDefault="00000000">
            <w:pPr>
              <w:spacing w:line="250" w:lineRule="auto"/>
            </w:pPr>
            <w:r>
              <w:rPr>
                <w:sz w:val="18"/>
                <w:szCs w:val="18"/>
              </w:rPr>
              <w:t>Bipartite ⇒ every cycle alternates the two parts, so its length is even. No odd cycle ⇒ BFS 2-colouring never finds a same-colour conflict, since a conflict can only arise where an odd cycle exists.</w:t>
            </w:r>
          </w:p>
        </w:tc>
      </w:tr>
      <w:tr w:rsidR="00EB603C" w14:paraId="4D63224C" w14:textId="77777777">
        <w:tc>
          <w:tcPr>
            <w:tcW w:w="3510" w:type="dxa"/>
            <w:shd w:val="clear" w:color="auto" w:fill="EEF1F7"/>
            <w:tcMar>
              <w:top w:w="60" w:type="dxa"/>
              <w:left w:w="100" w:type="dxa"/>
              <w:bottom w:w="60" w:type="dxa"/>
              <w:right w:w="100" w:type="dxa"/>
            </w:tcMar>
            <w:vAlign w:val="center"/>
          </w:tcPr>
          <w:p w14:paraId="78D5814C" w14:textId="77777777" w:rsidR="00EB603C" w:rsidRDefault="00000000">
            <w:pPr>
              <w:spacing w:line="250" w:lineRule="auto"/>
            </w:pPr>
            <w:r>
              <w:rPr>
                <w:sz w:val="18"/>
                <w:szCs w:val="18"/>
              </w:rPr>
              <w:t>Why is the graph representation separated from the algorithms?</w:t>
            </w:r>
          </w:p>
        </w:tc>
        <w:tc>
          <w:tcPr>
            <w:tcW w:w="5516" w:type="dxa"/>
            <w:shd w:val="clear" w:color="auto" w:fill="EEF1F7"/>
            <w:tcMar>
              <w:top w:w="60" w:type="dxa"/>
              <w:left w:w="100" w:type="dxa"/>
              <w:bottom w:w="60" w:type="dxa"/>
              <w:right w:w="100" w:type="dxa"/>
            </w:tcMar>
            <w:vAlign w:val="center"/>
          </w:tcPr>
          <w:p w14:paraId="31CE2B62" w14:textId="77777777" w:rsidR="00EB603C" w:rsidRDefault="00000000">
            <w:pPr>
              <w:spacing w:line="250" w:lineRule="auto"/>
            </w:pPr>
            <w:r>
              <w:rPr>
                <w:sz w:val="18"/>
                <w:szCs w:val="18"/>
              </w:rPr>
              <w:t>So BFS, DFS and every other algorithm can run unchanged on either representation — they call graph.neighbours() and nothing else, which is the pluggable-representations principle from the project guidelines.</w:t>
            </w:r>
          </w:p>
        </w:tc>
      </w:tr>
    </w:tbl>
    <w:p w14:paraId="6F279353" w14:textId="77777777" w:rsidR="00EB603C" w:rsidRDefault="00EB603C">
      <w:pPr>
        <w:spacing w:after="200"/>
      </w:pPr>
    </w:p>
    <w:p w14:paraId="5C4BCF90" w14:textId="77777777" w:rsidR="00EB603C" w:rsidRDefault="00000000">
      <w:pPr>
        <w:pStyle w:val="Heading1"/>
        <w:pBdr>
          <w:bottom w:val="single" w:sz="6" w:space="6" w:color="B9C2D0"/>
        </w:pBdr>
        <w:spacing w:before="420" w:after="200"/>
      </w:pPr>
      <w:bookmarkStart w:id="52" w:name="_Toc54"/>
      <w:r>
        <w:t>References</w:t>
      </w:r>
      <w:bookmarkEnd w:id="52"/>
    </w:p>
    <w:p w14:paraId="63669D41" w14:textId="77777777" w:rsidR="00EB603C" w:rsidRDefault="00000000">
      <w:pPr>
        <w:spacing w:after="160" w:line="300" w:lineRule="auto"/>
      </w:pPr>
      <w:r>
        <w:t>Mini Project 9 — Graph Algorithms Explorer: project guidelines and requirements documents, provided by the Department of Computer Science and Engineering, COEP Technological University (2026).</w:t>
      </w:r>
    </w:p>
    <w:sectPr w:rsidR="00EB603C">
      <w:headerReference w:type="default" r:id="rId7"/>
      <w:footerReference w:type="default" r:id="rId8"/>
      <w:headerReference w:type="first" r:id="rId9"/>
      <w:footerReference w:type="first" r:id="rId10"/>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3E74" w14:textId="77777777" w:rsidR="00060C4C" w:rsidRDefault="00060C4C">
      <w:r>
        <w:separator/>
      </w:r>
    </w:p>
  </w:endnote>
  <w:endnote w:type="continuationSeparator" w:id="0">
    <w:p w14:paraId="408003FC" w14:textId="77777777" w:rsidR="00060C4C" w:rsidRDefault="0006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832F" w14:textId="77777777" w:rsidR="00EB603C"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35BA8">
      <w:rPr>
        <w:noProof/>
        <w:color w:val="8C8C8C"/>
        <w:sz w:val="16"/>
        <w:szCs w:val="16"/>
      </w:rPr>
      <w:t>2</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C35BA8">
      <w:rPr>
        <w:noProof/>
        <w:color w:val="8C8C8C"/>
        <w:sz w:val="16"/>
        <w:szCs w:val="16"/>
      </w:rPr>
      <w:t>3</w:t>
    </w:r>
    <w:r>
      <w:rPr>
        <w:color w:val="8C8C8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2C42" w14:textId="77777777" w:rsidR="00EB603C" w:rsidRDefault="00EB60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689F" w14:textId="77777777" w:rsidR="00060C4C" w:rsidRDefault="00060C4C">
      <w:r>
        <w:separator/>
      </w:r>
    </w:p>
  </w:footnote>
  <w:footnote w:type="continuationSeparator" w:id="0">
    <w:p w14:paraId="0A0D3319" w14:textId="77777777" w:rsidR="00060C4C" w:rsidRDefault="00060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016F" w14:textId="77777777" w:rsidR="00EB603C" w:rsidRDefault="00000000">
    <w:pPr>
      <w:pBdr>
        <w:bottom w:val="single" w:sz="4" w:space="4" w:color="B9C2D0"/>
      </w:pBdr>
      <w:jc w:val="right"/>
    </w:pPr>
    <w:r>
      <w:rPr>
        <w:color w:val="8C8C8C"/>
        <w:sz w:val="16"/>
        <w:szCs w:val="16"/>
      </w:rPr>
      <w:t>Worklet 1 — Graph Algorithms Explorer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CB6" w14:textId="77777777" w:rsidR="00EB603C" w:rsidRDefault="00EB60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2B1"/>
    <w:multiLevelType w:val="hybridMultilevel"/>
    <w:tmpl w:val="D62ABD94"/>
    <w:lvl w:ilvl="0" w:tplc="8696B0A0">
      <w:start w:val="1"/>
      <w:numFmt w:val="decimal"/>
      <w:lvlText w:val="%1."/>
      <w:lvlJc w:val="left"/>
      <w:pPr>
        <w:ind w:left="420" w:hanging="260"/>
      </w:pPr>
    </w:lvl>
    <w:lvl w:ilvl="1" w:tplc="80EC42C4">
      <w:numFmt w:val="decimal"/>
      <w:lvlText w:val=""/>
      <w:lvlJc w:val="left"/>
    </w:lvl>
    <w:lvl w:ilvl="2" w:tplc="E8860040">
      <w:numFmt w:val="decimal"/>
      <w:lvlText w:val=""/>
      <w:lvlJc w:val="left"/>
    </w:lvl>
    <w:lvl w:ilvl="3" w:tplc="E31E8092">
      <w:numFmt w:val="decimal"/>
      <w:lvlText w:val=""/>
      <w:lvlJc w:val="left"/>
    </w:lvl>
    <w:lvl w:ilvl="4" w:tplc="C4347894">
      <w:numFmt w:val="decimal"/>
      <w:lvlText w:val=""/>
      <w:lvlJc w:val="left"/>
    </w:lvl>
    <w:lvl w:ilvl="5" w:tplc="395A8FA0">
      <w:numFmt w:val="decimal"/>
      <w:lvlText w:val=""/>
      <w:lvlJc w:val="left"/>
    </w:lvl>
    <w:lvl w:ilvl="6" w:tplc="7A325F0C">
      <w:numFmt w:val="decimal"/>
      <w:lvlText w:val=""/>
      <w:lvlJc w:val="left"/>
    </w:lvl>
    <w:lvl w:ilvl="7" w:tplc="B26663EE">
      <w:numFmt w:val="decimal"/>
      <w:lvlText w:val=""/>
      <w:lvlJc w:val="left"/>
    </w:lvl>
    <w:lvl w:ilvl="8" w:tplc="19F8A1C8">
      <w:numFmt w:val="decimal"/>
      <w:lvlText w:val=""/>
      <w:lvlJc w:val="left"/>
    </w:lvl>
  </w:abstractNum>
  <w:abstractNum w:abstractNumId="1" w15:restartNumberingAfterBreak="0">
    <w:nsid w:val="1B640C46"/>
    <w:multiLevelType w:val="hybridMultilevel"/>
    <w:tmpl w:val="F8CC535C"/>
    <w:lvl w:ilvl="0" w:tplc="5AB08ABC">
      <w:start w:val="1"/>
      <w:numFmt w:val="bullet"/>
      <w:lvlText w:val="•"/>
      <w:lvlJc w:val="left"/>
      <w:pPr>
        <w:ind w:left="420" w:hanging="260"/>
      </w:pPr>
    </w:lvl>
    <w:lvl w:ilvl="1" w:tplc="B5A0559A">
      <w:numFmt w:val="decimal"/>
      <w:lvlText w:val=""/>
      <w:lvlJc w:val="left"/>
    </w:lvl>
    <w:lvl w:ilvl="2" w:tplc="59B638CE">
      <w:numFmt w:val="decimal"/>
      <w:lvlText w:val=""/>
      <w:lvlJc w:val="left"/>
    </w:lvl>
    <w:lvl w:ilvl="3" w:tplc="8C96DD72">
      <w:numFmt w:val="decimal"/>
      <w:lvlText w:val=""/>
      <w:lvlJc w:val="left"/>
    </w:lvl>
    <w:lvl w:ilvl="4" w:tplc="E410D93A">
      <w:numFmt w:val="decimal"/>
      <w:lvlText w:val=""/>
      <w:lvlJc w:val="left"/>
    </w:lvl>
    <w:lvl w:ilvl="5" w:tplc="1524717C">
      <w:numFmt w:val="decimal"/>
      <w:lvlText w:val=""/>
      <w:lvlJc w:val="left"/>
    </w:lvl>
    <w:lvl w:ilvl="6" w:tplc="13F02B72">
      <w:numFmt w:val="decimal"/>
      <w:lvlText w:val=""/>
      <w:lvlJc w:val="left"/>
    </w:lvl>
    <w:lvl w:ilvl="7" w:tplc="F7EA8562">
      <w:numFmt w:val="decimal"/>
      <w:lvlText w:val=""/>
      <w:lvlJc w:val="left"/>
    </w:lvl>
    <w:lvl w:ilvl="8" w:tplc="A626927C">
      <w:numFmt w:val="decimal"/>
      <w:lvlText w:val=""/>
      <w:lvlJc w:val="left"/>
    </w:lvl>
  </w:abstractNum>
  <w:abstractNum w:abstractNumId="2" w15:restartNumberingAfterBreak="0">
    <w:nsid w:val="278C54E4"/>
    <w:multiLevelType w:val="hybridMultilevel"/>
    <w:tmpl w:val="ABCE9ADC"/>
    <w:lvl w:ilvl="0" w:tplc="9792380C">
      <w:start w:val="1"/>
      <w:numFmt w:val="bullet"/>
      <w:lvlText w:val="●"/>
      <w:lvlJc w:val="left"/>
      <w:pPr>
        <w:ind w:left="720" w:hanging="360"/>
      </w:pPr>
    </w:lvl>
    <w:lvl w:ilvl="1" w:tplc="92D6A92E">
      <w:start w:val="1"/>
      <w:numFmt w:val="bullet"/>
      <w:lvlText w:val="○"/>
      <w:lvlJc w:val="left"/>
      <w:pPr>
        <w:ind w:left="1440" w:hanging="360"/>
      </w:pPr>
    </w:lvl>
    <w:lvl w:ilvl="2" w:tplc="F22E95AE">
      <w:start w:val="1"/>
      <w:numFmt w:val="bullet"/>
      <w:lvlText w:val="■"/>
      <w:lvlJc w:val="left"/>
      <w:pPr>
        <w:ind w:left="2160" w:hanging="360"/>
      </w:pPr>
    </w:lvl>
    <w:lvl w:ilvl="3" w:tplc="AE1627E4">
      <w:start w:val="1"/>
      <w:numFmt w:val="bullet"/>
      <w:lvlText w:val="●"/>
      <w:lvlJc w:val="left"/>
      <w:pPr>
        <w:ind w:left="2880" w:hanging="360"/>
      </w:pPr>
    </w:lvl>
    <w:lvl w:ilvl="4" w:tplc="DF6E1DE4">
      <w:start w:val="1"/>
      <w:numFmt w:val="bullet"/>
      <w:lvlText w:val="○"/>
      <w:lvlJc w:val="left"/>
      <w:pPr>
        <w:ind w:left="3600" w:hanging="360"/>
      </w:pPr>
    </w:lvl>
    <w:lvl w:ilvl="5" w:tplc="15689B44">
      <w:start w:val="1"/>
      <w:numFmt w:val="bullet"/>
      <w:lvlText w:val="■"/>
      <w:lvlJc w:val="left"/>
      <w:pPr>
        <w:ind w:left="4320" w:hanging="360"/>
      </w:pPr>
    </w:lvl>
    <w:lvl w:ilvl="6" w:tplc="FB42DDFE">
      <w:start w:val="1"/>
      <w:numFmt w:val="bullet"/>
      <w:lvlText w:val="●"/>
      <w:lvlJc w:val="left"/>
      <w:pPr>
        <w:ind w:left="5040" w:hanging="360"/>
      </w:pPr>
    </w:lvl>
    <w:lvl w:ilvl="7" w:tplc="FBE2D122">
      <w:start w:val="1"/>
      <w:numFmt w:val="bullet"/>
      <w:lvlText w:val="●"/>
      <w:lvlJc w:val="left"/>
      <w:pPr>
        <w:ind w:left="5760" w:hanging="360"/>
      </w:pPr>
    </w:lvl>
    <w:lvl w:ilvl="8" w:tplc="8DA457A0">
      <w:start w:val="1"/>
      <w:numFmt w:val="bullet"/>
      <w:lvlText w:val="●"/>
      <w:lvlJc w:val="left"/>
      <w:pPr>
        <w:ind w:left="6480" w:hanging="360"/>
      </w:pPr>
    </w:lvl>
  </w:abstractNum>
  <w:num w:numId="1" w16cid:durableId="928853509">
    <w:abstractNumId w:val="2"/>
    <w:lvlOverride w:ilvl="0">
      <w:startOverride w:val="1"/>
    </w:lvlOverride>
  </w:num>
  <w:num w:numId="2" w16cid:durableId="1863863091">
    <w:abstractNumId w:val="0"/>
    <w:lvlOverride w:ilvl="0">
      <w:startOverride w:val="1"/>
    </w:lvlOverride>
  </w:num>
  <w:num w:numId="3" w16cid:durableId="2141025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3C"/>
    <w:rsid w:val="00060C4C"/>
    <w:rsid w:val="002F5C17"/>
    <w:rsid w:val="00384F58"/>
    <w:rsid w:val="0058348F"/>
    <w:rsid w:val="00685ABD"/>
    <w:rsid w:val="00A07864"/>
    <w:rsid w:val="00AA385E"/>
    <w:rsid w:val="00C35BA8"/>
    <w:rsid w:val="00EB6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3733"/>
  <w15:docId w15:val="{AAA20B6F-FAA4-4A48-921E-7518D301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395"/>
      <w:sz w:val="25"/>
      <w:szCs w:val="25"/>
    </w:rPr>
  </w:style>
  <w:style w:type="paragraph" w:styleId="Heading3">
    <w:name w:val="heading 3"/>
    <w:uiPriority w:val="9"/>
    <w:unhideWhenUsed/>
    <w:qFormat/>
    <w:pPr>
      <w:outlineLvl w:val="2"/>
    </w:pPr>
    <w:rPr>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7133</Words>
  <Characters>40664</Characters>
  <Application>Microsoft Office Word</Application>
  <DocSecurity>0</DocSecurity>
  <Lines>338</Lines>
  <Paragraphs>95</Paragraphs>
  <ScaleCrop>false</ScaleCrop>
  <Company/>
  <LinksUpToDate>false</LinksUpToDate>
  <CharactersWithSpaces>47702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Gade</cp:lastModifiedBy>
  <cp:revision>2</cp:revision>
  <dcterms:created xsi:type="dcterms:W3CDTF">2026-08-28T17:19:00Z</dcterms:created>
  <dcterms:modified xsi:type="dcterms:W3CDTF">2026-08-28T17:19:00Z</dcterms:modified>
</cp:coreProperties>
</file>