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Sterling Document Services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INV-0110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2025-09-03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$169,895.00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Development services — 10 hours @ $325/hr</w:t>
      </w:r>
    </w:p>
    <w:p>
      <w:pPr>
        <w:pStyle w:val="ListBullet"/>
      </w:pPr>
      <w:r>
        <w:t>Line item 2: Review services — 61 hours @ $177/hr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