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360" w:right="-1350" w:firstLine="0"/>
        <w:rPr/>
      </w:pPr>
      <w:r w:rsidDel="00000000" w:rsidR="00000000" w:rsidRPr="00000000">
        <w:rPr>
          <w:rtl w:val="0"/>
        </w:rPr>
        <w:t xml:space="preserve">Vim /etc/ansible/ansible.cfg</w:t>
      </w:r>
    </w:p>
    <w:p w:rsidR="00000000" w:rsidDel="00000000" w:rsidP="00000000" w:rsidRDefault="00000000" w:rsidRPr="00000000" w14:paraId="00000004">
      <w:pPr>
        <w:ind w:left="-360" w:right="-1350" w:firstLine="0"/>
        <w:rPr/>
      </w:pPr>
      <w:r w:rsidDel="00000000" w:rsidR="00000000" w:rsidRPr="00000000">
        <w:rPr>
          <w:rtl w:val="0"/>
        </w:rPr>
        <w:t xml:space="preserve">Uncomment the inventory, sudo_user and host_key_checking</w:t>
      </w:r>
    </w:p>
    <w:p w:rsidR="00000000" w:rsidDel="00000000" w:rsidP="00000000" w:rsidRDefault="00000000" w:rsidRPr="00000000" w14:paraId="00000005">
      <w:pPr>
        <w:ind w:left="-360" w:right="-1350" w:firstLine="0"/>
        <w:rPr/>
      </w:pPr>
      <w:r w:rsidDel="00000000" w:rsidR="00000000" w:rsidRPr="00000000">
        <w:rPr/>
        <w:drawing>
          <wp:inline distB="114300" distT="114300" distL="114300" distR="114300">
            <wp:extent cx="4686300" cy="18859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right="-1350" w:firstLine="0"/>
        <w:rPr/>
      </w:pPr>
      <w:r w:rsidDel="00000000" w:rsidR="00000000" w:rsidRPr="00000000">
        <w:rPr/>
        <w:drawing>
          <wp:inline distB="114300" distT="114300" distL="114300" distR="114300">
            <wp:extent cx="4343400" cy="409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360" w:right="-1350" w:firstLine="0"/>
        <w:rPr/>
      </w:pPr>
      <w:r w:rsidDel="00000000" w:rsidR="00000000" w:rsidRPr="00000000">
        <w:rPr>
          <w:rtl w:val="0"/>
        </w:rPr>
        <w:t xml:space="preserve">Adding the ansible user in main server and nodes</w:t>
      </w:r>
    </w:p>
    <w:p w:rsidR="00000000" w:rsidDel="00000000" w:rsidP="00000000" w:rsidRDefault="00000000" w:rsidRPr="00000000" w14:paraId="00000009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360" w:right="-1350" w:firstLine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Useradd ansible</w:t>
      </w:r>
    </w:p>
    <w:p w:rsidR="00000000" w:rsidDel="00000000" w:rsidP="00000000" w:rsidRDefault="00000000" w:rsidRPr="00000000" w14:paraId="0000000B">
      <w:pPr>
        <w:ind w:left="-360" w:right="-135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Passwd ansible</w:t>
      </w:r>
    </w:p>
    <w:p w:rsidR="00000000" w:rsidDel="00000000" w:rsidP="00000000" w:rsidRDefault="00000000" w:rsidRPr="00000000" w14:paraId="0000000C">
      <w:pPr>
        <w:ind w:left="-360" w:right="-1350" w:firstLine="0"/>
        <w:rPr/>
      </w:pPr>
      <w:r w:rsidDel="00000000" w:rsidR="00000000" w:rsidRPr="00000000">
        <w:rPr>
          <w:i w:val="1"/>
          <w:rtl w:val="0"/>
        </w:rPr>
        <w:t xml:space="preserve">Visudo</w:t>
      </w:r>
      <w:r w:rsidDel="00000000" w:rsidR="00000000" w:rsidRPr="00000000">
        <w:rPr>
          <w:rtl w:val="0"/>
        </w:rPr>
        <w:t xml:space="preserve"> /add ansible user to root/</w:t>
      </w:r>
    </w:p>
    <w:p w:rsidR="00000000" w:rsidDel="00000000" w:rsidP="00000000" w:rsidRDefault="00000000" w:rsidRPr="00000000" w14:paraId="0000000D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360" w:right="-1350" w:firstLine="0"/>
        <w:rPr/>
      </w:pPr>
      <w:r w:rsidDel="00000000" w:rsidR="00000000" w:rsidRPr="00000000">
        <w:rPr/>
        <w:drawing>
          <wp:inline distB="114300" distT="114300" distL="114300" distR="114300">
            <wp:extent cx="4343400" cy="866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360" w:right="-1350" w:firstLine="0"/>
        <w:rPr/>
      </w:pPr>
      <w:r w:rsidDel="00000000" w:rsidR="00000000" w:rsidRPr="00000000">
        <w:rPr>
          <w:i w:val="1"/>
          <w:rtl w:val="0"/>
        </w:rPr>
        <w:t xml:space="preserve">Vi /etc/ssh/sshd_config</w:t>
      </w:r>
      <w:r w:rsidDel="00000000" w:rsidR="00000000" w:rsidRPr="00000000">
        <w:rPr>
          <w:rtl w:val="0"/>
        </w:rPr>
        <w:t xml:space="preserve">  /change password authentication to yes/</w:t>
      </w:r>
    </w:p>
    <w:p w:rsidR="00000000" w:rsidDel="00000000" w:rsidP="00000000" w:rsidRDefault="00000000" w:rsidRPr="00000000" w14:paraId="00000011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360" w:right="-1350" w:firstLine="0"/>
        <w:rPr/>
      </w:pPr>
      <w:r w:rsidDel="00000000" w:rsidR="00000000" w:rsidRPr="00000000">
        <w:rPr/>
        <w:drawing>
          <wp:inline distB="114300" distT="114300" distL="114300" distR="114300">
            <wp:extent cx="5410200" cy="13811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360" w:right="-1350" w:firstLine="0"/>
        <w:rPr/>
      </w:pPr>
      <w:r w:rsidDel="00000000" w:rsidR="00000000" w:rsidRPr="00000000">
        <w:rPr>
          <w:rtl w:val="0"/>
        </w:rPr>
        <w:t xml:space="preserve">Perform the above two steps in nodes too</w:t>
      </w:r>
    </w:p>
    <w:p w:rsidR="00000000" w:rsidDel="00000000" w:rsidP="00000000" w:rsidRDefault="00000000" w:rsidRPr="00000000" w14:paraId="00000015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360" w:right="-1350" w:firstLine="0"/>
        <w:rPr/>
      </w:pPr>
      <w:r w:rsidDel="00000000" w:rsidR="00000000" w:rsidRPr="00000000">
        <w:rPr>
          <w:rtl w:val="0"/>
        </w:rPr>
        <w:t xml:space="preserve">Specifying the node private id with node username and password</w:t>
      </w:r>
    </w:p>
    <w:p w:rsidR="00000000" w:rsidDel="00000000" w:rsidP="00000000" w:rsidRDefault="00000000" w:rsidRPr="00000000" w14:paraId="00000018">
      <w:pPr>
        <w:ind w:left="-360" w:right="-1350" w:firstLine="0"/>
        <w:rPr/>
      </w:pPr>
      <w:r w:rsidDel="00000000" w:rsidR="00000000" w:rsidRPr="00000000">
        <w:rPr/>
        <w:drawing>
          <wp:inline distB="114300" distT="114300" distL="114300" distR="114300">
            <wp:extent cx="5762625" cy="10096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360" w:right="-1350" w:firstLine="0"/>
        <w:rPr/>
      </w:pPr>
      <w:r w:rsidDel="00000000" w:rsidR="00000000" w:rsidRPr="00000000">
        <w:rPr>
          <w:rtl w:val="0"/>
        </w:rPr>
        <w:t xml:space="preserve">Checking the connection status of the nodes with below commands </w:t>
      </w:r>
    </w:p>
    <w:p w:rsidR="00000000" w:rsidDel="00000000" w:rsidP="00000000" w:rsidRDefault="00000000" w:rsidRPr="00000000" w14:paraId="0000001C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360" w:right="-135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360" w:right="-1350" w:firstLine="0"/>
        <w:rPr/>
      </w:pPr>
      <w:r w:rsidDel="00000000" w:rsidR="00000000" w:rsidRPr="00000000">
        <w:rPr>
          <w:rtl w:val="0"/>
        </w:rPr>
        <w:t xml:space="preserve">Installing Git tree docker and httpd in redhat server in task.yml playbook</w:t>
      </w:r>
    </w:p>
    <w:p w:rsidR="00000000" w:rsidDel="00000000" w:rsidP="00000000" w:rsidRDefault="00000000" w:rsidRPr="00000000" w14:paraId="00000022">
      <w:pPr>
        <w:ind w:left="-360" w:right="-1350" w:firstLine="0"/>
        <w:rPr/>
      </w:pPr>
      <w:r w:rsidDel="00000000" w:rsidR="00000000" w:rsidRPr="00000000">
        <w:rPr/>
        <w:drawing>
          <wp:inline distB="114300" distT="114300" distL="114300" distR="114300">
            <wp:extent cx="4114800" cy="19621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360" w:right="-1350" w:firstLine="0"/>
        <w:rPr/>
      </w:pPr>
      <w:r w:rsidDel="00000000" w:rsidR="00000000" w:rsidRPr="00000000">
        <w:rPr>
          <w:rtl w:val="0"/>
        </w:rPr>
        <w:t xml:space="preserve">Checking the installed packages in redhat server</w:t>
      </w:r>
    </w:p>
    <w:p w:rsidR="00000000" w:rsidDel="00000000" w:rsidP="00000000" w:rsidRDefault="00000000" w:rsidRPr="00000000" w14:paraId="0000002A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360" w:right="-135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24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360" w:right="-13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360" w:right="-135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