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CRISPS AND COBBLERS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MIXED BERRY CRISP__________________________________________________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¾ cups plus 1/3 flour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½ cups sugar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tsp. cinnamon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tsp. salt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14 tbs. (1 ½ sticks) chilled unsalted butter, cut into pieces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1-pound bag frozen blueberries, thawed and drained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1-lb. bag frozen raspberries, thawed and drained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1-pound bag frozen blackberries, thawed and drained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vanilla extract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Preheat oven to 375-degrees.  Butter and flour a 13 X 9 X 2-inch glass baking dish.  Blend 1-¾ cups of flour with 1 ¼ cups of sugar, cinnamon and salt in processor until just combined.  Add butter, using on/off turn, cut in until moist clumps form.  Press half the flour mixture into the bottom of the pan. Mix all berries, vanilla, 1/3-cup flour and 1 ½ cups sugar in a large bowl.  Spoon berries over dough in pan.  Sprinkle with remaining flour mixture over the top.  Bake until top is brown and cooked through – about 50 minutes. Cool for 10 minutes before serving.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CRISP________________________________________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pecans, chopped fine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old fashion rolled oats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granulated sugar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unsalted butter, melted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Golden delicious apples, peeled, cored, halved and cut into wedges ½-inch-thick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granulated sugar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cinnamon, optional</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apple cider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ice cream (vanilla or caramel) optional</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450 and adjust oven rack to middle position. Line a baking sheet with aluminum foil. Make the topping by combining flour, pecans, oats, brown sugar, granulated sugar, cinnamon and salt in a bowl. Stir in the butter until all is evenly moistened and crumbly. Set aside.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tossing apples, sugar and cinnamon together in a bowl. Bring cider to simmer in a 12-inch oven safe skillet over medium heat. Cook over medium heat until it is reduced to ½ cup. This takes about 5 minutes. Transfer reduced cider to a bowl and stir in lemon juice. Melt butter in the now empty skillet. Add apple mixture and cook, stirring frequently, until the apples are beginning to soften and become translucent, about 12-15 minutes. Do not fully cook the apples. Off heat, stir in the cider mixture, until all apples are coated.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finish, sprinkle the topping evenly over the fruit, breaking up any big chunks of topping.  Place skillet on prepared baking sheet and bake until the fruit is tender and the topping is golden brown, about 15-20 minutes, rotating the sheet halfway through cooking. Transfer to a wire rack and cook for 15 minutes before serving.</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This recipe is from Cooks Illustrated Baking Book. They recommend 3 other variations.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 with Raspberries and Almonds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Substitute slivered almonds for pecans. Add 1/8 tsp. almond extract to the reduced cider and lemon juice. Stir in 5 oz. fresh raspberries to the apple mixture when you add the cider mixture.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 with Vanilla, Cardamom and Pistachios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Substitute ½ cup shelled pistachios and ¼ cup walnuts for the pecans. Substitute ½ tsp. ground cardamom for the cinnamon in the filling and add the seeds of 1 vanilla bean to the apple, sugar and cardamom mixture.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 with Maple and Bacon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6 slices of bacon, cut into ¼-inch pieces in the 12-inch skillet over medium heat, stirring frequently until crisp, 5-7 minutes. Using a slotted spoon transfer the bacon to a paper towel lined plate. Pour off the bacon fat and discard but do not wash the skillet. Stir the bacon into the topping mixture after adding the butter. Omit sugar and cinnamon from the filling. Toss the apples with 1/3 cup maple syrup instead and continue with the recipe.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