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34D75" w14:textId="1928DBFE" w:rsidR="009B15A5" w:rsidRPr="00E44B4D" w:rsidRDefault="009B15A5" w:rsidP="009B15A5">
      <w:pPr>
        <w:rPr>
          <w:rFonts w:ascii="Arial Narrow" w:hAnsi="Arial Narrow"/>
          <w:color w:val="000000" w:themeColor="text1"/>
          <w:lang w:val="es-ES_tradnl"/>
        </w:rPr>
      </w:pPr>
    </w:p>
    <w:p w14:paraId="4F8C681A" w14:textId="77777777" w:rsidR="009B15A5" w:rsidRPr="00E44B4D" w:rsidRDefault="009B15A5" w:rsidP="009B15A5">
      <w:pPr>
        <w:rPr>
          <w:rFonts w:ascii="Arial Narrow" w:hAnsi="Arial Narrow"/>
          <w:color w:val="000000" w:themeColor="text1"/>
          <w:lang w:val="es-ES_tradnl"/>
        </w:rPr>
      </w:pPr>
    </w:p>
    <w:sdt>
      <w:sdtPr>
        <w:rPr>
          <w:rFonts w:ascii="Arial Narrow" w:eastAsiaTheme="minorHAnsi" w:hAnsi="Arial Narrow" w:cstheme="minorBidi"/>
          <w:color w:val="000000" w:themeColor="text1"/>
          <w:sz w:val="22"/>
          <w:szCs w:val="22"/>
          <w:lang w:val="es-ES_tradnl"/>
        </w:rPr>
        <w:id w:val="867105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1165CC" w14:textId="16863D95" w:rsidR="009B15A5" w:rsidRPr="00E44B4D" w:rsidRDefault="009B15A5">
          <w:pPr>
            <w:pStyle w:val="TOCHeading"/>
            <w:rPr>
              <w:rFonts w:ascii="Arial Narrow" w:hAnsi="Arial Narrow"/>
              <w:color w:val="000000" w:themeColor="text1"/>
              <w:lang w:val="es-ES_tradnl"/>
            </w:rPr>
          </w:pPr>
          <w:r w:rsidRPr="00E44B4D">
            <w:rPr>
              <w:rFonts w:ascii="Arial Narrow" w:hAnsi="Arial Narrow"/>
              <w:color w:val="000000" w:themeColor="text1"/>
              <w:lang w:val="es-ES_tradnl"/>
            </w:rPr>
            <w:t>Contenido</w:t>
          </w:r>
        </w:p>
        <w:p w14:paraId="66E8267B" w14:textId="247FAE85" w:rsidR="009B15A5" w:rsidRPr="00E44B4D" w:rsidRDefault="009B15A5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r w:rsidRPr="00E44B4D">
            <w:rPr>
              <w:rFonts w:ascii="Arial Narrow" w:hAnsi="Arial Narrow"/>
              <w:color w:val="000000" w:themeColor="text1"/>
              <w:lang w:val="es-ES_tradnl"/>
            </w:rPr>
            <w:fldChar w:fldCharType="begin"/>
          </w:r>
          <w:r w:rsidRPr="00E44B4D">
            <w:rPr>
              <w:rFonts w:ascii="Arial Narrow" w:hAnsi="Arial Narrow"/>
              <w:color w:val="000000" w:themeColor="text1"/>
              <w:lang w:val="es-ES_tradnl"/>
            </w:rPr>
            <w:instrText xml:space="preserve"> TOC \o "1-3" \h \z \u </w:instrText>
          </w:r>
          <w:r w:rsidRPr="00E44B4D">
            <w:rPr>
              <w:rFonts w:ascii="Arial Narrow" w:hAnsi="Arial Narrow"/>
              <w:color w:val="000000" w:themeColor="text1"/>
              <w:lang w:val="es-ES_tradnl"/>
            </w:rPr>
            <w:fldChar w:fldCharType="separate"/>
          </w:r>
          <w:hyperlink w:anchor="_Toc511122306" w:history="1">
            <w:r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1.</w:t>
            </w:r>
            <w:r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RESUMEN EJECUTIVO</w:t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_Toc511122306 \h </w:instrText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73191BB1" w14:textId="613F8AA2" w:rsidR="009B15A5" w:rsidRPr="00E44B4D" w:rsidRDefault="005979CE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07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2.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DESCRIPCIÓN DEL PROBLEMA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_Toc511122307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25483B6E" w14:textId="26043585" w:rsidR="009B15A5" w:rsidRPr="00E44B4D" w:rsidRDefault="005979CE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08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3.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REQUERIMIENTOS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_Toc511122308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5F1CB49D" w14:textId="79EA4550" w:rsidR="009B15A5" w:rsidRPr="00E44B4D" w:rsidRDefault="005979CE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09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4.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ESQUEMA FUNCIONAL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_Toc511122309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6B49DA14" w14:textId="2EF1618C" w:rsidR="009B15A5" w:rsidRPr="00E44B4D" w:rsidRDefault="005979CE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10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5.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DISEÑO DE LA BASE DE DATOS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_Toc511122310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0B401273" w14:textId="392CD80A" w:rsidR="009B15A5" w:rsidRPr="00E44B4D" w:rsidRDefault="005979CE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11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6.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DISEÑO FÍSICO DE LA BASE DE DATOS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_Toc511122311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34108FE2" w14:textId="69FBCFE2" w:rsidR="009B15A5" w:rsidRPr="00E44B4D" w:rsidRDefault="005979CE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12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7.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CASOS DE PRUEBA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_Toc511122312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7A6C9D3A" w14:textId="258FB5E3" w:rsidR="009B15A5" w:rsidRPr="00E44B4D" w:rsidRDefault="005979CE">
          <w:pPr>
            <w:pStyle w:val="TOC1"/>
            <w:tabs>
              <w:tab w:val="left" w:pos="440"/>
              <w:tab w:val="right" w:leader="dot" w:pos="9350"/>
            </w:tabs>
            <w:rPr>
              <w:rFonts w:ascii="Arial Narrow" w:hAnsi="Arial Narrow"/>
              <w:noProof/>
              <w:color w:val="000000" w:themeColor="text1"/>
              <w:lang w:val="es-ES_tradnl"/>
            </w:rPr>
          </w:pPr>
          <w:hyperlink w:anchor="_Toc511122313" w:history="1"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8.</w:t>
            </w:r>
            <w:r w:rsidR="009B15A5" w:rsidRPr="00E44B4D">
              <w:rPr>
                <w:rFonts w:ascii="Arial Narrow" w:hAnsi="Arial Narrow"/>
                <w:noProof/>
                <w:color w:val="000000" w:themeColor="text1"/>
                <w:lang w:val="es-ES_tradnl"/>
              </w:rPr>
              <w:tab/>
            </w:r>
            <w:r w:rsidR="009B15A5" w:rsidRPr="00E44B4D">
              <w:rPr>
                <w:rStyle w:val="Hyperlink"/>
                <w:rFonts w:ascii="Arial Narrow" w:hAnsi="Arial Narrow"/>
                <w:noProof/>
                <w:color w:val="000000" w:themeColor="text1"/>
                <w:lang w:val="es-ES_tradnl"/>
              </w:rPr>
              <w:t>MANUAL DE USO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ab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begin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instrText xml:space="preserve"> PAGEREF _Toc511122313 \h </w:instrTex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separate"/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t>1</w:t>
            </w:r>
            <w:r w:rsidR="009B15A5" w:rsidRPr="00E44B4D">
              <w:rPr>
                <w:rFonts w:ascii="Arial Narrow" w:hAnsi="Arial Narrow"/>
                <w:noProof/>
                <w:webHidden/>
                <w:color w:val="000000" w:themeColor="text1"/>
                <w:lang w:val="es-ES_tradnl"/>
              </w:rPr>
              <w:fldChar w:fldCharType="end"/>
            </w:r>
          </w:hyperlink>
        </w:p>
        <w:p w14:paraId="0C7B2FD5" w14:textId="15419245" w:rsidR="009B15A5" w:rsidRPr="00E44B4D" w:rsidRDefault="009B15A5">
          <w:pPr>
            <w:rPr>
              <w:rFonts w:ascii="Arial Narrow" w:hAnsi="Arial Narrow"/>
              <w:color w:val="000000" w:themeColor="text1"/>
              <w:lang w:val="es-ES_tradnl"/>
            </w:rPr>
          </w:pPr>
          <w:r w:rsidRPr="00E44B4D">
            <w:rPr>
              <w:rFonts w:ascii="Arial Narrow" w:hAnsi="Arial Narrow"/>
              <w:b/>
              <w:bCs/>
              <w:noProof/>
              <w:color w:val="000000" w:themeColor="text1"/>
              <w:lang w:val="es-ES_tradnl"/>
            </w:rPr>
            <w:fldChar w:fldCharType="end"/>
          </w:r>
        </w:p>
      </w:sdtContent>
    </w:sdt>
    <w:p w14:paraId="211744AE" w14:textId="77777777" w:rsidR="009B15A5" w:rsidRPr="00E44B4D" w:rsidRDefault="009B15A5" w:rsidP="009B15A5">
      <w:pPr>
        <w:rPr>
          <w:rFonts w:ascii="Arial Narrow" w:hAnsi="Arial Narrow"/>
          <w:color w:val="000000" w:themeColor="text1"/>
          <w:lang w:val="es-ES_tradnl"/>
        </w:rPr>
      </w:pPr>
    </w:p>
    <w:p w14:paraId="3A047A9B" w14:textId="77777777" w:rsidR="009B15A5" w:rsidRPr="00E44B4D" w:rsidRDefault="009B15A5" w:rsidP="009B15A5">
      <w:pPr>
        <w:rPr>
          <w:rFonts w:ascii="Arial Narrow" w:hAnsi="Arial Narrow"/>
          <w:color w:val="000000" w:themeColor="text1"/>
          <w:lang w:val="es-ES_tradnl"/>
        </w:rPr>
      </w:pPr>
    </w:p>
    <w:p w14:paraId="5C0C25AB" w14:textId="5BB64BB3" w:rsidR="007D0CFD" w:rsidRDefault="00874837" w:rsidP="007D0CFD">
      <w:pPr>
        <w:pStyle w:val="Heading1"/>
        <w:spacing w:after="240"/>
        <w:rPr>
          <w:lang w:val="es-ES_tradnl"/>
        </w:rPr>
      </w:pPr>
      <w:bookmarkStart w:id="0" w:name="_Toc511122306"/>
      <w:r w:rsidRPr="00E44B4D">
        <w:rPr>
          <w:lang w:val="es-ES_tradnl"/>
        </w:rPr>
        <w:t>RESUMEN EJECUTIVO</w:t>
      </w:r>
      <w:bookmarkEnd w:id="0"/>
    </w:p>
    <w:p w14:paraId="2B453F3A" w14:textId="77777777" w:rsidR="000C2320" w:rsidRPr="00AA73DC" w:rsidRDefault="000C2320" w:rsidP="000C2320">
      <w:pPr>
        <w:pStyle w:val="Heading2"/>
      </w:pPr>
      <w:r w:rsidRPr="00AA73DC">
        <w:t>TRATAMIENTO DE ENTIDADES</w:t>
      </w:r>
    </w:p>
    <w:p w14:paraId="1A975EA0" w14:textId="77777777" w:rsidR="000C2320" w:rsidRPr="00AA73DC" w:rsidRDefault="000C2320" w:rsidP="000C2320">
      <w:pPr>
        <w:rPr>
          <w:rFonts w:ascii="Arial Narrow" w:hAnsi="Arial Narrow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C2320" w:rsidRPr="00AA73DC" w14:paraId="7F6DF47D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3C15EFB3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30997C1F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</w:rPr>
              <w:t>Create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0B3B7FCA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</w:rPr>
              <w:t>Read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04A229A6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</w:rPr>
              <w:t>Update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C2480CC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 w:rsidRPr="00AA73DC">
              <w:rPr>
                <w:rFonts w:ascii="Arial Narrow" w:hAnsi="Arial Narrow"/>
                <w:b/>
                <w:sz w:val="18"/>
                <w:szCs w:val="18"/>
              </w:rPr>
              <w:t>Delete</w:t>
            </w:r>
          </w:p>
        </w:tc>
      </w:tr>
      <w:tr w:rsidR="000C2320" w:rsidRPr="00AA73DC" w14:paraId="524DE85D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38494C35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6EFD5D33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08ED6677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16809D4E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5F1F640B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43EE4277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11D826FB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2C5C33F1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68416656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2FFFDD84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05E1D67E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7FD506E5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2678ACE5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7E8D829D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15D8AE6F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34A8934B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42277C36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338E6C22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2A7672E2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1D220CF7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3E58106F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537B4EB6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3C877488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4715F02B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79D72F50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4F3EFD88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3E9132C8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6355FD78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74E9C420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6AD4E97A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2FAB74DE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5FAF3AEB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60743424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6501430F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7C768B8F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5932DEDF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2D9513EC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4B2A119C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27F27573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1B908636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12797965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0C2320" w:rsidRPr="00AA73DC" w14:paraId="038972CA" w14:textId="77777777" w:rsidTr="00374847">
        <w:tc>
          <w:tcPr>
            <w:tcW w:w="1698" w:type="dxa"/>
            <w:shd w:val="clear" w:color="auto" w:fill="BFBFBF" w:themeFill="background1" w:themeFillShade="BF"/>
          </w:tcPr>
          <w:p w14:paraId="77681992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699" w:type="dxa"/>
          </w:tcPr>
          <w:p w14:paraId="6FA9DCB0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62844672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078F5CA8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699" w:type="dxa"/>
          </w:tcPr>
          <w:p w14:paraId="21E25952" w14:textId="77777777" w:rsidR="000C2320" w:rsidRPr="00AA73DC" w:rsidRDefault="000C2320" w:rsidP="00374847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14:paraId="050DE955" w14:textId="77777777" w:rsidR="000C2320" w:rsidRPr="00AA73DC" w:rsidRDefault="000C2320" w:rsidP="000C2320">
      <w:pPr>
        <w:rPr>
          <w:rFonts w:ascii="Arial Narrow" w:hAnsi="Arial Narrow"/>
          <w:sz w:val="24"/>
          <w:szCs w:val="24"/>
        </w:rPr>
      </w:pPr>
    </w:p>
    <w:p w14:paraId="01BD06AC" w14:textId="77777777" w:rsidR="000C2320" w:rsidRPr="00AA73DC" w:rsidRDefault="000C2320" w:rsidP="000C2320">
      <w:pPr>
        <w:pStyle w:val="Heading2"/>
      </w:pPr>
      <w:r w:rsidRPr="00AA73DC">
        <w:t>PUNTOS DONDE SE MANIPULAN ENTIDADES</w:t>
      </w:r>
    </w:p>
    <w:p w14:paraId="4BB5AF14" w14:textId="77777777" w:rsidR="000C2320" w:rsidRPr="00AA73DC" w:rsidRDefault="000C2320" w:rsidP="000C2320">
      <w:pPr>
        <w:rPr>
          <w:rFonts w:ascii="Arial Narrow" w:hAnsi="Arial Narrow"/>
        </w:rPr>
      </w:pPr>
    </w:p>
    <w:p w14:paraId="140A6DC2" w14:textId="77777777" w:rsidR="000C2320" w:rsidRPr="00AA73DC" w:rsidRDefault="000C2320" w:rsidP="000C2320">
      <w:pPr>
        <w:pStyle w:val="ListParagraph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6F216DA3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CREAR: </w:t>
      </w:r>
    </w:p>
    <w:p w14:paraId="7077EEF6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…</w:t>
      </w:r>
    </w:p>
    <w:p w14:paraId="4417512C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4D91DDEC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…</w:t>
      </w:r>
    </w:p>
    <w:p w14:paraId="6FFB97E0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ACTUALIZAR: </w:t>
      </w:r>
    </w:p>
    <w:p w14:paraId="21FE50DB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3470AB5D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616AE567" w14:textId="77777777" w:rsidR="000C2320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5CEF795B" w14:textId="77777777" w:rsidR="000C2320" w:rsidRPr="00AA73DC" w:rsidRDefault="000C2320" w:rsidP="000C2320">
      <w:pPr>
        <w:pStyle w:val="ListParagraph"/>
        <w:rPr>
          <w:rFonts w:ascii="Arial Narrow" w:hAnsi="Arial Narrow"/>
          <w:sz w:val="24"/>
          <w:szCs w:val="24"/>
        </w:rPr>
      </w:pPr>
    </w:p>
    <w:p w14:paraId="6A0F8933" w14:textId="77777777" w:rsidR="000C2320" w:rsidRPr="00AA73DC" w:rsidRDefault="000C2320" w:rsidP="000C2320">
      <w:pPr>
        <w:pStyle w:val="ListParagraph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710F4E01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 1:</w:t>
      </w:r>
    </w:p>
    <w:p w14:paraId="73306C74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23BD9428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lastRenderedPageBreak/>
        <w:t>CREAR 2:</w:t>
      </w:r>
    </w:p>
    <w:p w14:paraId="3AE9794E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29DF76B6" w14:textId="77777777" w:rsidR="000C2320" w:rsidRPr="00C57EF0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</w:t>
      </w:r>
      <w:r>
        <w:rPr>
          <w:rFonts w:ascii="Arial Narrow" w:hAnsi="Arial Narrow"/>
          <w:sz w:val="24"/>
          <w:szCs w:val="24"/>
        </w:rPr>
        <w:t xml:space="preserve"> 1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7CD9E1A1" w14:textId="77777777" w:rsidR="000C2320" w:rsidRPr="00F264F3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4DB1E28F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 xml:space="preserve">ACTUALIZAR: </w:t>
      </w:r>
    </w:p>
    <w:p w14:paraId="3C4D7891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03172CBE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2B1C353D" w14:textId="77777777" w:rsidR="000C2320" w:rsidRPr="0094485F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74333230" w14:textId="77777777" w:rsidR="000C2320" w:rsidRPr="00AA73DC" w:rsidRDefault="000C2320" w:rsidP="000C2320">
      <w:pPr>
        <w:pStyle w:val="ListParagraph"/>
        <w:ind w:left="2160"/>
        <w:rPr>
          <w:rFonts w:ascii="Arial Narrow" w:hAnsi="Arial Narrow"/>
          <w:sz w:val="24"/>
          <w:szCs w:val="24"/>
        </w:rPr>
      </w:pPr>
    </w:p>
    <w:p w14:paraId="6B1941CA" w14:textId="77777777" w:rsidR="000C2320" w:rsidRPr="00AA73DC" w:rsidRDefault="000C2320" w:rsidP="000C2320">
      <w:pPr>
        <w:pStyle w:val="ListParagraph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42FDC104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1BE2A02E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6027C380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 1:</w:t>
      </w:r>
    </w:p>
    <w:p w14:paraId="7083E794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0F58100E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ACTUALIZAR:</w:t>
      </w:r>
    </w:p>
    <w:p w14:paraId="406CA328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22BC069B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22563051" w14:textId="77777777" w:rsidR="000C2320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5F885C41" w14:textId="77777777" w:rsidR="000C2320" w:rsidRPr="00AA73DC" w:rsidRDefault="000C2320" w:rsidP="000C2320">
      <w:pPr>
        <w:pStyle w:val="ListParagraph"/>
        <w:ind w:left="2160"/>
        <w:rPr>
          <w:rFonts w:ascii="Arial Narrow" w:hAnsi="Arial Narrow"/>
          <w:sz w:val="24"/>
          <w:szCs w:val="24"/>
        </w:rPr>
      </w:pPr>
    </w:p>
    <w:p w14:paraId="0D4818BC" w14:textId="77777777" w:rsidR="000C2320" w:rsidRPr="00AA73DC" w:rsidRDefault="000C2320" w:rsidP="000C2320">
      <w:pPr>
        <w:pStyle w:val="ListParagraph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21E9A616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1B955FE7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4C8CE673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</w:t>
      </w:r>
      <w:r>
        <w:rPr>
          <w:rFonts w:ascii="Arial Narrow" w:hAnsi="Arial Narrow"/>
          <w:sz w:val="24"/>
          <w:szCs w:val="24"/>
        </w:rPr>
        <w:t xml:space="preserve"> 1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5471B932" w14:textId="77777777" w:rsidR="000C2320" w:rsidRPr="00BE31E8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29DA90D3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ACTUALIZAR</w:t>
      </w:r>
    </w:p>
    <w:p w14:paraId="40F2CA71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3D4D1815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BORRAR:</w:t>
      </w:r>
    </w:p>
    <w:p w14:paraId="51A1BEF6" w14:textId="77777777" w:rsidR="000C2320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4527BB55" w14:textId="77777777" w:rsidR="000C2320" w:rsidRPr="00AA73DC" w:rsidRDefault="000C2320" w:rsidP="000C2320">
      <w:pPr>
        <w:pStyle w:val="ListParagraph"/>
        <w:ind w:left="2160"/>
        <w:rPr>
          <w:rFonts w:ascii="Arial Narrow" w:hAnsi="Arial Narrow"/>
          <w:sz w:val="24"/>
          <w:szCs w:val="24"/>
        </w:rPr>
      </w:pPr>
    </w:p>
    <w:p w14:paraId="204A8F29" w14:textId="77777777" w:rsidR="000C2320" w:rsidRPr="00AA73DC" w:rsidRDefault="000C2320" w:rsidP="000C2320">
      <w:pPr>
        <w:pStyle w:val="ListParagraph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6762E538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58008091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265111BF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0F22826A" w14:textId="77777777" w:rsidR="000C2320" w:rsidRPr="0094485F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39F1CE90" w14:textId="77777777" w:rsidR="000C2320" w:rsidRPr="00AA73DC" w:rsidRDefault="000C2320" w:rsidP="000C2320">
      <w:pPr>
        <w:pStyle w:val="ListParagraph"/>
        <w:ind w:left="2160"/>
        <w:rPr>
          <w:rFonts w:ascii="Arial Narrow" w:hAnsi="Arial Narrow"/>
          <w:sz w:val="24"/>
          <w:szCs w:val="24"/>
        </w:rPr>
      </w:pPr>
    </w:p>
    <w:p w14:paraId="0C8E2AAE" w14:textId="77777777" w:rsidR="000C2320" w:rsidRPr="00AA73DC" w:rsidRDefault="000C2320" w:rsidP="000C2320">
      <w:pPr>
        <w:pStyle w:val="ListParagraph"/>
        <w:numPr>
          <w:ilvl w:val="0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XXXXXXXXX</w:t>
      </w:r>
      <w:r w:rsidRPr="00AA73DC">
        <w:rPr>
          <w:rFonts w:ascii="Arial Narrow" w:hAnsi="Arial Narrow"/>
          <w:sz w:val="24"/>
          <w:szCs w:val="24"/>
        </w:rPr>
        <w:t>:</w:t>
      </w:r>
    </w:p>
    <w:p w14:paraId="450809D0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CREAR:</w:t>
      </w:r>
    </w:p>
    <w:p w14:paraId="606D37AB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..</w:t>
      </w:r>
    </w:p>
    <w:p w14:paraId="58FD836C" w14:textId="77777777" w:rsidR="000C2320" w:rsidRPr="00AA73DC" w:rsidRDefault="000C2320" w:rsidP="000C2320">
      <w:pPr>
        <w:pStyle w:val="ListParagraph"/>
        <w:numPr>
          <w:ilvl w:val="1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 w:rsidRPr="00AA73DC">
        <w:rPr>
          <w:rFonts w:ascii="Arial Narrow" w:hAnsi="Arial Narrow"/>
          <w:sz w:val="24"/>
          <w:szCs w:val="24"/>
        </w:rPr>
        <w:t>LEER:</w:t>
      </w:r>
    </w:p>
    <w:p w14:paraId="10A79A15" w14:textId="77777777" w:rsidR="000C2320" w:rsidRPr="00AA73DC" w:rsidRDefault="000C2320" w:rsidP="000C2320">
      <w:pPr>
        <w:pStyle w:val="ListParagraph"/>
        <w:numPr>
          <w:ilvl w:val="2"/>
          <w:numId w:val="3"/>
        </w:numPr>
        <w:spacing w:after="160" w:line="259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…</w:t>
      </w:r>
    </w:p>
    <w:p w14:paraId="08CED4ED" w14:textId="77777777" w:rsidR="000C2320" w:rsidRPr="00AA73DC" w:rsidRDefault="000C2320" w:rsidP="000C2320">
      <w:pPr>
        <w:pStyle w:val="ListParagraph"/>
        <w:ind w:left="0"/>
        <w:rPr>
          <w:rFonts w:ascii="Arial Narrow" w:hAnsi="Arial Narrow"/>
          <w:sz w:val="24"/>
          <w:szCs w:val="24"/>
        </w:rPr>
      </w:pPr>
    </w:p>
    <w:p w14:paraId="01CB2B8B" w14:textId="77777777" w:rsidR="000C2320" w:rsidRPr="00AA73DC" w:rsidRDefault="000C2320" w:rsidP="000C2320">
      <w:pPr>
        <w:pStyle w:val="ListParagraph"/>
        <w:ind w:left="0"/>
        <w:rPr>
          <w:rFonts w:ascii="Arial Narrow" w:hAnsi="Arial Narrow"/>
          <w:b/>
          <w:sz w:val="24"/>
          <w:szCs w:val="24"/>
        </w:rPr>
      </w:pPr>
    </w:p>
    <w:p w14:paraId="6A5223BF" w14:textId="77777777" w:rsidR="000C2320" w:rsidRDefault="000C2320" w:rsidP="000C2320">
      <w:pPr>
        <w:pStyle w:val="Heading2"/>
        <w:spacing w:after="240"/>
        <w:jc w:val="both"/>
      </w:pPr>
      <w:r w:rsidRPr="00AA73DC">
        <w:lastRenderedPageBreak/>
        <w:t>APORTACIONES EXTRAORDINARIAS</w:t>
      </w:r>
    </w:p>
    <w:p w14:paraId="6C3255B1" w14:textId="5544EA68" w:rsidR="000C2320" w:rsidRPr="000C2320" w:rsidRDefault="00D24D71" w:rsidP="000C2320">
      <w:pPr>
        <w:pStyle w:val="Heading4"/>
      </w:pPr>
      <w:r>
        <w:t>DISEÑO RESPONSIVE</w:t>
      </w:r>
    </w:p>
    <w:p w14:paraId="620E4915" w14:textId="5F646CF0" w:rsidR="000C2320" w:rsidRPr="003F3763" w:rsidRDefault="003F3763" w:rsidP="003F3763">
      <w:pPr>
        <w:spacing w:after="160" w:line="259" w:lineRule="auto"/>
        <w:ind w:left="360" w:firstLine="360"/>
        <w:jc w:val="both"/>
        <w:rPr>
          <w:rFonts w:ascii="Arial Narrow" w:hAnsi="Arial Narrow"/>
          <w:sz w:val="24"/>
          <w:szCs w:val="24"/>
          <w:lang w:val="es-ES"/>
        </w:rPr>
      </w:pPr>
      <w:r>
        <w:rPr>
          <w:rFonts w:ascii="Arial Narrow" w:hAnsi="Arial Narrow"/>
          <w:sz w:val="24"/>
          <w:szCs w:val="24"/>
          <w:lang w:val="es-ES"/>
        </w:rPr>
        <w:t>Para logar un d</w:t>
      </w:r>
      <w:r w:rsidR="000C2320" w:rsidRPr="003F3763">
        <w:rPr>
          <w:rFonts w:ascii="Arial Narrow" w:hAnsi="Arial Narrow"/>
          <w:sz w:val="24"/>
          <w:szCs w:val="24"/>
          <w:lang w:val="es-ES"/>
        </w:rPr>
        <w:t>iseño</w:t>
      </w:r>
      <w:r>
        <w:rPr>
          <w:rFonts w:ascii="Arial Narrow" w:hAnsi="Arial Narrow"/>
          <w:sz w:val="24"/>
          <w:szCs w:val="24"/>
          <w:lang w:val="es-ES"/>
        </w:rPr>
        <w:t xml:space="preserve"> completamente</w:t>
      </w:r>
      <w:r w:rsidR="000C2320" w:rsidRPr="003F3763">
        <w:rPr>
          <w:rFonts w:ascii="Arial Narrow" w:hAnsi="Arial Narrow"/>
          <w:sz w:val="24"/>
          <w:szCs w:val="24"/>
          <w:lang w:val="es-ES"/>
        </w:rPr>
        <w:t xml:space="preserve"> </w:t>
      </w:r>
      <w:proofErr w:type="spellStart"/>
      <w:r w:rsidR="000C2320" w:rsidRPr="003F3763">
        <w:rPr>
          <w:rFonts w:ascii="Arial Narrow" w:hAnsi="Arial Narrow"/>
          <w:i/>
          <w:sz w:val="24"/>
          <w:szCs w:val="24"/>
          <w:lang w:val="es-ES"/>
        </w:rPr>
        <w:t>responsive</w:t>
      </w:r>
      <w:proofErr w:type="spellEnd"/>
      <w:r>
        <w:rPr>
          <w:rFonts w:ascii="Arial Narrow" w:hAnsi="Arial Narrow"/>
          <w:sz w:val="24"/>
          <w:szCs w:val="24"/>
          <w:lang w:val="es-ES"/>
        </w:rPr>
        <w:t xml:space="preserve">, </w:t>
      </w:r>
      <w:r w:rsidR="000C2320" w:rsidRPr="003F3763">
        <w:rPr>
          <w:rFonts w:ascii="Arial Narrow" w:hAnsi="Arial Narrow"/>
          <w:sz w:val="24"/>
          <w:szCs w:val="24"/>
          <w:lang w:val="es-ES"/>
        </w:rPr>
        <w:t xml:space="preserve">atractivo y que se adapte a cualquier dispositivo, se ha empleado la plantilla </w:t>
      </w:r>
      <w:r>
        <w:rPr>
          <w:rFonts w:ascii="Arial Narrow" w:hAnsi="Arial Narrow"/>
          <w:sz w:val="24"/>
          <w:szCs w:val="24"/>
          <w:lang w:val="es-ES"/>
        </w:rPr>
        <w:t>W3.</w:t>
      </w:r>
      <w:r w:rsidR="000C2320" w:rsidRPr="003F3763">
        <w:rPr>
          <w:rFonts w:ascii="Arial Narrow" w:hAnsi="Arial Narrow"/>
          <w:sz w:val="24"/>
          <w:szCs w:val="24"/>
          <w:lang w:val="es-ES"/>
        </w:rPr>
        <w:t>CSS ofrecida por W3School</w:t>
      </w:r>
      <w:r w:rsidR="00977DF4">
        <w:rPr>
          <w:rStyle w:val="FootnoteReference"/>
          <w:rFonts w:ascii="Arial Narrow" w:hAnsi="Arial Narrow"/>
          <w:sz w:val="24"/>
          <w:szCs w:val="24"/>
          <w:lang w:val="es-ES"/>
        </w:rPr>
        <w:footnoteReference w:id="1"/>
      </w:r>
      <w:r w:rsidR="000C2320" w:rsidRPr="003F3763">
        <w:rPr>
          <w:rFonts w:ascii="Arial Narrow" w:hAnsi="Arial Narrow"/>
          <w:sz w:val="24"/>
          <w:szCs w:val="24"/>
          <w:lang w:val="es-ES"/>
        </w:rPr>
        <w:t xml:space="preserve">. En concreto, la aplicación se mostrará en modo compacto si la anchura de la ventana es </w:t>
      </w:r>
      <w:r w:rsidR="00D24D71">
        <w:rPr>
          <w:rFonts w:ascii="Arial Narrow" w:hAnsi="Arial Narrow"/>
          <w:sz w:val="24"/>
          <w:szCs w:val="24"/>
          <w:lang w:val="es-ES"/>
        </w:rPr>
        <w:t>inferior</w:t>
      </w:r>
      <w:r w:rsidR="000C2320" w:rsidRPr="003F3763">
        <w:rPr>
          <w:rFonts w:ascii="Arial Narrow" w:hAnsi="Arial Narrow"/>
          <w:sz w:val="24"/>
          <w:szCs w:val="24"/>
          <w:lang w:val="es-ES"/>
        </w:rPr>
        <w:t xml:space="preserve"> a 800 píxeles.</w:t>
      </w:r>
    </w:p>
    <w:p w14:paraId="5916861D" w14:textId="1F8498B0" w:rsidR="000C2320" w:rsidRPr="00AA73DC" w:rsidRDefault="003F3763" w:rsidP="000C2320">
      <w:pPr>
        <w:pStyle w:val="Heading4"/>
      </w:pPr>
      <w:r>
        <w:t>CONTROL DE VERSIONES</w:t>
      </w:r>
    </w:p>
    <w:p w14:paraId="5023FE6B" w14:textId="39251AC0" w:rsidR="000C2320" w:rsidRPr="003F3763" w:rsidRDefault="000C2320" w:rsidP="003F3763">
      <w:pPr>
        <w:spacing w:after="160" w:line="259" w:lineRule="auto"/>
        <w:ind w:left="360" w:firstLine="360"/>
        <w:jc w:val="both"/>
        <w:rPr>
          <w:rFonts w:ascii="Arial Narrow" w:hAnsi="Arial Narrow"/>
          <w:sz w:val="24"/>
          <w:szCs w:val="24"/>
          <w:lang w:val="es-ES"/>
        </w:rPr>
      </w:pPr>
      <w:r w:rsidRPr="003F3763">
        <w:rPr>
          <w:rFonts w:ascii="Arial Narrow" w:hAnsi="Arial Narrow"/>
          <w:sz w:val="24"/>
          <w:szCs w:val="24"/>
          <w:lang w:val="es-ES"/>
        </w:rPr>
        <w:t xml:space="preserve">El equipo ha empleado el sistema de control de versiones Git para controlar y compartir el trabajo, alojando el proyecto </w:t>
      </w:r>
      <w:r w:rsidR="003F3763" w:rsidRPr="003F3763">
        <w:rPr>
          <w:rFonts w:ascii="Arial Narrow" w:hAnsi="Arial Narrow"/>
          <w:sz w:val="24"/>
          <w:szCs w:val="24"/>
          <w:lang w:val="es-ES"/>
        </w:rPr>
        <w:t>en</w:t>
      </w:r>
      <w:r w:rsidRPr="003F3763">
        <w:rPr>
          <w:rFonts w:ascii="Arial Narrow" w:hAnsi="Arial Narrow"/>
          <w:sz w:val="24"/>
          <w:szCs w:val="24"/>
          <w:lang w:val="es-ES"/>
        </w:rPr>
        <w:t xml:space="preserve"> un repositorio remoto de GitHub. El repositorio puede consultarse en: </w:t>
      </w:r>
      <w:hyperlink r:id="rId8" w:history="1">
        <w:r w:rsidRPr="003F3763">
          <w:rPr>
            <w:rStyle w:val="Hyperlink"/>
            <w:rFonts w:ascii="Arial Narrow" w:hAnsi="Arial Narrow"/>
            <w:sz w:val="24"/>
            <w:szCs w:val="24"/>
            <w:lang w:val="es-ES"/>
          </w:rPr>
          <w:t>https://github.com/mridpin/IT_Group07_Project</w:t>
        </w:r>
      </w:hyperlink>
      <w:r w:rsidRPr="003F3763">
        <w:rPr>
          <w:rFonts w:ascii="Arial Narrow" w:hAnsi="Arial Narrow"/>
          <w:sz w:val="24"/>
          <w:szCs w:val="24"/>
          <w:lang w:val="es-ES"/>
        </w:rPr>
        <w:t xml:space="preserve"> </w:t>
      </w:r>
    </w:p>
    <w:p w14:paraId="7B82F827" w14:textId="77777777" w:rsidR="000C2320" w:rsidRPr="000C2320" w:rsidRDefault="000C2320" w:rsidP="000C2320">
      <w:pPr>
        <w:rPr>
          <w:lang w:val="es-ES"/>
        </w:rPr>
      </w:pPr>
    </w:p>
    <w:p w14:paraId="0314B347" w14:textId="6623798A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1" w:name="_Toc511122307"/>
      <w:r w:rsidRPr="00E44B4D">
        <w:rPr>
          <w:lang w:val="es-ES_tradnl"/>
        </w:rPr>
        <w:t>DESCRIPCIÓN DEL PROBLEMA</w:t>
      </w:r>
      <w:bookmarkEnd w:id="1"/>
    </w:p>
    <w:p w14:paraId="79CF9CDC" w14:textId="7DBFDD60" w:rsidR="00E94106" w:rsidRPr="00E44B4D" w:rsidRDefault="00E9410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44B4D">
        <w:rPr>
          <w:rFonts w:ascii="Arial Narrow" w:hAnsi="Arial Narrow"/>
          <w:sz w:val="24"/>
          <w:szCs w:val="24"/>
          <w:lang w:val="es-ES_tradnl"/>
        </w:rPr>
        <w:t>Para que los alumnos de las universidades públicas cuenten con una educación asequible y de calidad, es esencial que estas ofrezcan una aplicación web para dinamizar y descentralizar la impartición de esta educación. Por este motivo, se va a desarrollar una aplicación web que permita tanto a alumnos como profesores acceder de manera remota desde sus propios dispositivos a todo lo necesario para dar clases, compartir material, y comunicar resultados y actividades.</w:t>
      </w:r>
    </w:p>
    <w:p w14:paraId="449CB4EB" w14:textId="47D6F9B4" w:rsidR="00E94106" w:rsidRPr="00E44B4D" w:rsidRDefault="00E9410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1D364BD4" w14:textId="571D6343" w:rsidR="00F113E7" w:rsidRPr="00E44B4D" w:rsidRDefault="00F113E7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44B4D">
        <w:rPr>
          <w:rFonts w:ascii="Arial Narrow" w:hAnsi="Arial Narrow"/>
          <w:sz w:val="24"/>
          <w:szCs w:val="24"/>
          <w:lang w:val="es-ES_tradnl"/>
        </w:rPr>
        <w:t>Con este fin, la aplicación contará con componentes que permita la gestión de alumnos y profesores por parte de usuarios administradores. Los alumnos y profesores podrán enviar mensajes privados y públicos a los alumnos de los cursos en los que están matriculados. Los profesores necesitan reservar aulas y subir contenido</w:t>
      </w:r>
      <w:r w:rsidR="00E63A8E" w:rsidRPr="00E44B4D">
        <w:rPr>
          <w:rFonts w:ascii="Arial Narrow" w:hAnsi="Arial Narrow"/>
          <w:sz w:val="24"/>
          <w:szCs w:val="24"/>
          <w:lang w:val="es-ES_tradnl"/>
        </w:rPr>
        <w:t xml:space="preserve"> para sus asignaturas, así como proponer actividades. Los alumnos podrán descargar este contenido y subir sus respuestas a las actividades, que deberán ser calificadas.</w:t>
      </w:r>
    </w:p>
    <w:p w14:paraId="1D75DB42" w14:textId="4D692541" w:rsidR="00C82A66" w:rsidRPr="00E44B4D" w:rsidRDefault="00C82A6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</w:p>
    <w:p w14:paraId="55C703E1" w14:textId="2F2BD705" w:rsidR="00C82A66" w:rsidRPr="00E44B4D" w:rsidRDefault="00C82A66" w:rsidP="00E63A8E">
      <w:pPr>
        <w:ind w:firstLine="360"/>
        <w:jc w:val="both"/>
        <w:rPr>
          <w:rFonts w:ascii="Arial Narrow" w:hAnsi="Arial Narrow"/>
          <w:sz w:val="24"/>
          <w:szCs w:val="24"/>
          <w:lang w:val="es-ES_tradnl"/>
        </w:rPr>
      </w:pPr>
      <w:r w:rsidRPr="00E44B4D">
        <w:rPr>
          <w:rFonts w:ascii="Arial Narrow" w:hAnsi="Arial Narrow"/>
          <w:sz w:val="24"/>
          <w:szCs w:val="24"/>
          <w:lang w:val="es-ES_tradnl"/>
        </w:rPr>
        <w:t>El diseño de la aplicación debe ser minimalista e intuitivo, así como capaz de adaptarse a diferentes dispositivos (</w:t>
      </w:r>
      <w:r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>NO COMO EL B</w:t>
      </w:r>
      <w:r w:rsidR="0031689B"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>L</w:t>
      </w:r>
      <w:r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>ACKBOARD QUE ES UNA PUTA</w:t>
      </w:r>
      <w:r w:rsid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 xml:space="preserve"> </w:t>
      </w:r>
      <w:r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 xml:space="preserve">MIERDA </w:t>
      </w:r>
      <w:r w:rsidR="00E97F07"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 xml:space="preserve">QUE EN 2018 TODAVÍA </w:t>
      </w:r>
      <w:r w:rsidRPr="0031689B">
        <w:rPr>
          <w:rFonts w:ascii="Arial Narrow" w:hAnsi="Arial Narrow"/>
          <w:strike/>
          <w:color w:val="FF0000"/>
          <w:sz w:val="24"/>
          <w:szCs w:val="24"/>
          <w:lang w:val="es-ES_tradnl"/>
        </w:rPr>
        <w:t>NO SE VE EN EL MÓVIL</w:t>
      </w:r>
      <w:r w:rsidRPr="0031689B">
        <w:rPr>
          <w:rFonts w:ascii="Arial Narrow" w:hAnsi="Arial Narrow"/>
          <w:strike/>
          <w:sz w:val="24"/>
          <w:szCs w:val="24"/>
          <w:lang w:val="es-ES_tradnl"/>
        </w:rPr>
        <w:t>).</w:t>
      </w:r>
      <w:r w:rsidR="00BC4E42" w:rsidRPr="00E44B4D">
        <w:rPr>
          <w:rFonts w:ascii="Arial Narrow" w:hAnsi="Arial Narrow"/>
          <w:sz w:val="24"/>
          <w:szCs w:val="24"/>
          <w:lang w:val="es-ES_tradnl"/>
        </w:rPr>
        <w:t xml:space="preserve"> </w:t>
      </w:r>
      <w:r w:rsidR="001D1834" w:rsidRPr="00E44B4D">
        <w:rPr>
          <w:rFonts w:ascii="Arial Narrow" w:hAnsi="Arial Narrow"/>
          <w:sz w:val="24"/>
          <w:szCs w:val="24"/>
          <w:lang w:val="es-ES_tradnl"/>
        </w:rPr>
        <w:t xml:space="preserve">No se contempla la posibilidad de modificar el </w:t>
      </w:r>
      <w:proofErr w:type="spellStart"/>
      <w:r w:rsidR="001D1834" w:rsidRPr="00E44B4D">
        <w:rPr>
          <w:rFonts w:ascii="Arial Narrow" w:hAnsi="Arial Narrow"/>
          <w:i/>
          <w:sz w:val="24"/>
          <w:szCs w:val="24"/>
          <w:lang w:val="es-ES_tradnl"/>
        </w:rPr>
        <w:t>layout</w:t>
      </w:r>
      <w:proofErr w:type="spellEnd"/>
      <w:r w:rsidR="001D1834" w:rsidRPr="00E44B4D">
        <w:rPr>
          <w:rFonts w:ascii="Arial Narrow" w:hAnsi="Arial Narrow"/>
          <w:sz w:val="24"/>
          <w:szCs w:val="24"/>
          <w:lang w:val="es-ES_tradnl"/>
        </w:rPr>
        <w:t xml:space="preserve"> de los componentes ni la personalización de opciones avanzadas más allá de cambiar el idioma a inglés para adaptarse a los alumnos extranjeros. </w:t>
      </w:r>
      <w:r w:rsidR="00EC1886" w:rsidRPr="00E44B4D">
        <w:rPr>
          <w:rFonts w:ascii="Arial Narrow" w:hAnsi="Arial Narrow"/>
          <w:sz w:val="24"/>
          <w:szCs w:val="24"/>
          <w:lang w:val="es-ES_tradnl"/>
        </w:rPr>
        <w:t xml:space="preserve">Finalmente, con el propósito de agilizar sus tareas, los administradores pueden crear grupos completos de alumnos mediante un fichero Excel. </w:t>
      </w:r>
    </w:p>
    <w:p w14:paraId="7B461B8B" w14:textId="6C4AB999" w:rsidR="00E94106" w:rsidRDefault="00E94106" w:rsidP="00E94106">
      <w:pPr>
        <w:ind w:firstLine="360"/>
        <w:rPr>
          <w:rFonts w:ascii="Arial Narrow" w:hAnsi="Arial Narrow"/>
          <w:sz w:val="24"/>
          <w:szCs w:val="24"/>
          <w:lang w:val="es-ES_tradnl"/>
        </w:rPr>
      </w:pPr>
    </w:p>
    <w:p w14:paraId="09BF11A1" w14:textId="02140876" w:rsidR="00C4200E" w:rsidRDefault="00C4200E" w:rsidP="00E94106">
      <w:pPr>
        <w:ind w:firstLine="360"/>
        <w:rPr>
          <w:rFonts w:ascii="Arial Narrow" w:hAnsi="Arial Narrow"/>
          <w:sz w:val="24"/>
          <w:szCs w:val="24"/>
          <w:lang w:val="es-ES_tradnl"/>
        </w:rPr>
      </w:pPr>
    </w:p>
    <w:p w14:paraId="55954878" w14:textId="5FDB5CC0" w:rsidR="00C4200E" w:rsidRDefault="00C4200E" w:rsidP="00E94106">
      <w:pPr>
        <w:ind w:firstLine="360"/>
        <w:rPr>
          <w:rFonts w:ascii="Arial Narrow" w:hAnsi="Arial Narrow"/>
          <w:sz w:val="24"/>
          <w:szCs w:val="24"/>
          <w:lang w:val="es-ES_tradnl"/>
        </w:rPr>
      </w:pPr>
    </w:p>
    <w:p w14:paraId="7D820E0F" w14:textId="7113A41C" w:rsidR="00C4200E" w:rsidRDefault="00C4200E" w:rsidP="00E94106">
      <w:pPr>
        <w:ind w:firstLine="360"/>
        <w:rPr>
          <w:rFonts w:ascii="Arial Narrow" w:hAnsi="Arial Narrow"/>
          <w:sz w:val="24"/>
          <w:szCs w:val="24"/>
          <w:lang w:val="es-ES_tradnl"/>
        </w:rPr>
      </w:pPr>
    </w:p>
    <w:p w14:paraId="198BBE8C" w14:textId="77777777" w:rsidR="00C4200E" w:rsidRPr="00E44B4D" w:rsidRDefault="00C4200E" w:rsidP="00E94106">
      <w:pPr>
        <w:ind w:firstLine="360"/>
        <w:rPr>
          <w:rFonts w:ascii="Arial Narrow" w:hAnsi="Arial Narrow"/>
          <w:sz w:val="24"/>
          <w:szCs w:val="24"/>
          <w:lang w:val="es-ES_tradnl"/>
        </w:rPr>
      </w:pPr>
    </w:p>
    <w:p w14:paraId="11E29821" w14:textId="60CDE4AD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2" w:name="_Toc511122308"/>
      <w:r w:rsidRPr="00E44B4D">
        <w:rPr>
          <w:lang w:val="es-ES_tradnl"/>
        </w:rPr>
        <w:lastRenderedPageBreak/>
        <w:t>REQUERIMIENTOS</w:t>
      </w:r>
      <w:bookmarkEnd w:id="2"/>
    </w:p>
    <w:p w14:paraId="55CAB12A" w14:textId="38F9F26F" w:rsidR="008D7E31" w:rsidRPr="00E44B4D" w:rsidRDefault="008D7E31" w:rsidP="00604F98">
      <w:pPr>
        <w:pStyle w:val="Heading2"/>
        <w:spacing w:after="240"/>
        <w:rPr>
          <w:lang w:val="es-ES_tradnl"/>
        </w:rPr>
      </w:pPr>
      <w:r w:rsidRPr="00E44B4D">
        <w:rPr>
          <w:lang w:val="es-ES_tradnl"/>
        </w:rPr>
        <w:t>REQUISITOS FUNCIONALES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604F98" w:rsidRPr="00E44B4D" w14:paraId="697FCE1F" w14:textId="77777777" w:rsidTr="00E44B4D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2AA22A18" w14:textId="5EA7F930" w:rsidR="00604F98" w:rsidRPr="00E44B4D" w:rsidRDefault="00604F98" w:rsidP="00604F9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A359BE8" w14:textId="15304C97" w:rsidR="00604F98" w:rsidRPr="00E44B4D" w:rsidRDefault="00604F98" w:rsidP="00604F9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65AAEE2B" w14:textId="63CCFC0B" w:rsidR="00604F98" w:rsidRPr="00E44B4D" w:rsidRDefault="00604F98" w:rsidP="00604F98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5D02AA" w:rsidRPr="00297C41" w14:paraId="54B623A8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7E5FE7FA" w14:textId="39A37597" w:rsidR="005D02AA" w:rsidRPr="009607E1" w:rsidRDefault="009607E1" w:rsidP="005D02A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5D02AA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40535702" w14:textId="3B06C634" w:rsidR="005D02AA" w:rsidRPr="009607E1" w:rsidRDefault="005D02AA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proofErr w:type="spellStart"/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Login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583DC4DC" w14:textId="4EC56902" w:rsidR="005D02AA" w:rsidRPr="00E44B4D" w:rsidRDefault="005D02AA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Los alumnos y profesores deben poder </w:t>
            </w:r>
            <w:r w:rsidR="00532498">
              <w:rPr>
                <w:rFonts w:ascii="Arial Narrow" w:hAnsi="Arial Narrow"/>
                <w:sz w:val="24"/>
                <w:szCs w:val="24"/>
                <w:lang w:val="es-ES_tradnl"/>
              </w:rPr>
              <w:t>iniciar sesión</w:t>
            </w: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y acceder a funcionalidades personalizadas según las asignaturas en las que están matriculados</w:t>
            </w:r>
          </w:p>
        </w:tc>
      </w:tr>
      <w:tr w:rsidR="005D02AA" w:rsidRPr="00297C41" w14:paraId="5CB53CEC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CC154D5" w14:textId="70F93A36" w:rsidR="005D02AA" w:rsidRPr="009607E1" w:rsidRDefault="009607E1" w:rsidP="005D02AA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5D02AA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4FE072E1" w14:textId="79DF9534" w:rsidR="005D02AA" w:rsidRPr="009607E1" w:rsidRDefault="005D02AA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alumnos</w:t>
            </w:r>
          </w:p>
        </w:tc>
        <w:tc>
          <w:tcPr>
            <w:tcW w:w="6565" w:type="dxa"/>
            <w:shd w:val="clear" w:color="auto" w:fill="FFFFFF" w:themeFill="background1"/>
          </w:tcPr>
          <w:p w14:paraId="70A3F32F" w14:textId="42AB1357" w:rsidR="005D02AA" w:rsidRPr="00E44B4D" w:rsidRDefault="005D02AA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permite </w:t>
            </w:r>
            <w:r w:rsidR="00001E89"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gestionar los alumnos de la universidad. El administrador podrá darlos de alta y los alumnos podrán cambiar su información personal</w:t>
            </w:r>
          </w:p>
        </w:tc>
      </w:tr>
      <w:tr w:rsidR="00001E89" w:rsidRPr="00297C41" w14:paraId="0265E779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71367AE" w14:textId="08847FDF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03</w:t>
            </w:r>
          </w:p>
        </w:tc>
        <w:tc>
          <w:tcPr>
            <w:tcW w:w="1890" w:type="dxa"/>
            <w:vAlign w:val="center"/>
          </w:tcPr>
          <w:p w14:paraId="6E7D780B" w14:textId="116BF3E3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profesores</w:t>
            </w:r>
          </w:p>
        </w:tc>
        <w:tc>
          <w:tcPr>
            <w:tcW w:w="6565" w:type="dxa"/>
          </w:tcPr>
          <w:p w14:paraId="5E73252C" w14:textId="4CD41DDF" w:rsidR="00001E89" w:rsidRPr="00E44B4D" w:rsidRDefault="00001E89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El sistema permite gestionar los profesores de la universidad. El administrador podrá darlos de alta y los profesores podrán cambiar su información personal</w:t>
            </w:r>
          </w:p>
        </w:tc>
      </w:tr>
      <w:tr w:rsidR="00001E89" w:rsidRPr="00297C41" w14:paraId="3E0C0336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1A6DC24F" w14:textId="1541D40B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04</w:t>
            </w:r>
          </w:p>
        </w:tc>
        <w:tc>
          <w:tcPr>
            <w:tcW w:w="1890" w:type="dxa"/>
            <w:vAlign w:val="center"/>
          </w:tcPr>
          <w:p w14:paraId="7FC410C3" w14:textId="75781903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aulas</w:t>
            </w:r>
          </w:p>
        </w:tc>
        <w:tc>
          <w:tcPr>
            <w:tcW w:w="6565" w:type="dxa"/>
          </w:tcPr>
          <w:p w14:paraId="1FC4054C" w14:textId="47295968" w:rsidR="00001E89" w:rsidRPr="00E44B4D" w:rsidRDefault="00001E89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El administrador podrá gestionar las aulas disponibles para clases y otras actividades</w:t>
            </w:r>
            <w:r w:rsidR="002C4595">
              <w:rPr>
                <w:rFonts w:ascii="Arial Narrow" w:hAnsi="Arial Narrow"/>
                <w:sz w:val="24"/>
                <w:szCs w:val="24"/>
                <w:lang w:val="es-ES_tradnl"/>
              </w:rPr>
              <w:t>, además asignar</w:t>
            </w:r>
            <w:r w:rsidR="00BA1500">
              <w:rPr>
                <w:rFonts w:ascii="Arial Narrow" w:hAnsi="Arial Narrow"/>
                <w:sz w:val="24"/>
                <w:szCs w:val="24"/>
                <w:lang w:val="es-ES_tradnl"/>
              </w:rPr>
              <w:t>á</w:t>
            </w:r>
            <w:r w:rsidR="002C4595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aulas a las </w:t>
            </w:r>
            <w:r w:rsidR="00CB76D3">
              <w:rPr>
                <w:rFonts w:ascii="Arial Narrow" w:hAnsi="Arial Narrow"/>
                <w:sz w:val="24"/>
                <w:szCs w:val="24"/>
                <w:lang w:val="es-ES_tradnl"/>
              </w:rPr>
              <w:t>asignaturas</w:t>
            </w:r>
            <w:r w:rsidR="002C4595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  <w:r w:rsidR="00B9122C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También los profesores podrán solicitar un traslado de aula para las asignaturas que impartan</w:t>
            </w:r>
            <w:r w:rsidR="00E27985"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001E89" w:rsidRPr="00297C41" w14:paraId="0FA10E1C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DE3F6D8" w14:textId="0BC641EF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05</w:t>
            </w:r>
          </w:p>
        </w:tc>
        <w:tc>
          <w:tcPr>
            <w:tcW w:w="1890" w:type="dxa"/>
            <w:vAlign w:val="center"/>
          </w:tcPr>
          <w:p w14:paraId="5D81C091" w14:textId="1B648838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asignaturas</w:t>
            </w:r>
          </w:p>
        </w:tc>
        <w:tc>
          <w:tcPr>
            <w:tcW w:w="6565" w:type="dxa"/>
          </w:tcPr>
          <w:p w14:paraId="55C55D81" w14:textId="3438900E" w:rsidR="00001E89" w:rsidRPr="00E44B4D" w:rsidRDefault="00001E89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El administrador podrá gestionar las asignaturas según la oferta de la universidad y gestionar los alumnos matriculados</w:t>
            </w:r>
          </w:p>
        </w:tc>
      </w:tr>
      <w:tr w:rsidR="00001E89" w:rsidRPr="00297C41" w14:paraId="14C37FFC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0A6FF65" w14:textId="4D661C95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06</w:t>
            </w:r>
          </w:p>
        </w:tc>
        <w:tc>
          <w:tcPr>
            <w:tcW w:w="1890" w:type="dxa"/>
            <w:vAlign w:val="center"/>
          </w:tcPr>
          <w:p w14:paraId="11A09A83" w14:textId="7ACA9732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actividades</w:t>
            </w:r>
          </w:p>
        </w:tc>
        <w:tc>
          <w:tcPr>
            <w:tcW w:w="6565" w:type="dxa"/>
          </w:tcPr>
          <w:p w14:paraId="59545EBE" w14:textId="2DDDCB1E" w:rsidR="00001E89" w:rsidRPr="00E44B4D" w:rsidRDefault="00E44B4D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Los profesores podrán ofrecer actividades y los alumnos subir sus trabajos. Los profesores podrán calificar las actividades y los alumnos consultar sus calificaciones</w:t>
            </w:r>
          </w:p>
        </w:tc>
      </w:tr>
      <w:tr w:rsidR="00001E89" w:rsidRPr="00297C41" w14:paraId="715AD22D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2B119BAC" w14:textId="39A5061B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07</w:t>
            </w:r>
          </w:p>
        </w:tc>
        <w:tc>
          <w:tcPr>
            <w:tcW w:w="1890" w:type="dxa"/>
            <w:vAlign w:val="center"/>
          </w:tcPr>
          <w:p w14:paraId="5D8DE701" w14:textId="1255CE44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Gestión de material</w:t>
            </w:r>
          </w:p>
        </w:tc>
        <w:tc>
          <w:tcPr>
            <w:tcW w:w="6565" w:type="dxa"/>
          </w:tcPr>
          <w:p w14:paraId="27E4032E" w14:textId="5559C013" w:rsidR="00001E89" w:rsidRPr="00E44B4D" w:rsidRDefault="00E44B4D" w:rsidP="00E44B4D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Los profesores podrán subir material para los alumnos de sus asignaturas, y estos descargarlo</w:t>
            </w:r>
          </w:p>
        </w:tc>
      </w:tr>
      <w:tr w:rsidR="00001E89" w:rsidRPr="00297C41" w14:paraId="2B88F019" w14:textId="77777777" w:rsidTr="00E44B4D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443DF9B7" w14:textId="02A00BFE" w:rsidR="00001E89" w:rsidRPr="009607E1" w:rsidRDefault="009607E1" w:rsidP="00001E89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RF</w:t>
            </w:r>
            <w:r w:rsidR="00001E89" w:rsidRPr="009607E1"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08</w:t>
            </w:r>
          </w:p>
        </w:tc>
        <w:tc>
          <w:tcPr>
            <w:tcW w:w="1890" w:type="dxa"/>
            <w:vAlign w:val="center"/>
          </w:tcPr>
          <w:p w14:paraId="18A1B494" w14:textId="642C3B83" w:rsidR="00001E89" w:rsidRPr="009607E1" w:rsidRDefault="00001E89" w:rsidP="00E44B4D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9607E1">
              <w:rPr>
                <w:rFonts w:ascii="Arial Narrow" w:hAnsi="Arial Narrow"/>
                <w:sz w:val="24"/>
                <w:szCs w:val="24"/>
                <w:lang w:val="es-ES_tradnl"/>
              </w:rPr>
              <w:t>Envío de mensajes</w:t>
            </w:r>
          </w:p>
        </w:tc>
        <w:tc>
          <w:tcPr>
            <w:tcW w:w="6565" w:type="dxa"/>
          </w:tcPr>
          <w:p w14:paraId="0E99561B" w14:textId="1C428223" w:rsidR="00001E89" w:rsidRPr="000C2320" w:rsidRDefault="00E44B4D" w:rsidP="00E44B4D">
            <w:pPr>
              <w:rPr>
                <w:rFonts w:ascii="Arial Narrow" w:hAnsi="Arial Narrow"/>
                <w:sz w:val="24"/>
                <w:szCs w:val="24"/>
                <w:lang w:val="es-ES"/>
              </w:rPr>
            </w:pPr>
            <w:r w:rsidRPr="00E44B4D">
              <w:rPr>
                <w:rFonts w:ascii="Arial Narrow" w:hAnsi="Arial Narrow"/>
                <w:sz w:val="24"/>
                <w:szCs w:val="24"/>
                <w:lang w:val="es-ES_tradnl"/>
              </w:rPr>
              <w:t>Los usuarios y profesores podrán enviar mensajes a otros miembros de la comunidad</w:t>
            </w:r>
          </w:p>
        </w:tc>
      </w:tr>
    </w:tbl>
    <w:p w14:paraId="67D66197" w14:textId="00278617" w:rsidR="00604F98" w:rsidRPr="00907B7A" w:rsidRDefault="00604F98" w:rsidP="00604F98">
      <w:pPr>
        <w:rPr>
          <w:rFonts w:ascii="Arial Narrow" w:hAnsi="Arial Narrow"/>
          <w:lang w:val="es-ES"/>
        </w:rPr>
      </w:pPr>
    </w:p>
    <w:p w14:paraId="0CB98D29" w14:textId="5177D920" w:rsidR="00651D15" w:rsidRDefault="009607E1" w:rsidP="00651D15">
      <w:pPr>
        <w:pStyle w:val="Heading2"/>
        <w:spacing w:after="240"/>
        <w:rPr>
          <w:lang w:val="es-ES_tradnl"/>
        </w:rPr>
      </w:pPr>
      <w:r>
        <w:rPr>
          <w:lang w:val="es-ES_tradnl"/>
        </w:rPr>
        <w:t>REQUISITOS NO FUNCIONALES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651D15" w:rsidRPr="00E44B4D" w14:paraId="56EE2853" w14:textId="77777777" w:rsidTr="00EE1294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6AF77A82" w14:textId="77777777" w:rsidR="00651D15" w:rsidRPr="00E44B4D" w:rsidRDefault="00651D15" w:rsidP="00EE1294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323C3B0" w14:textId="77777777" w:rsidR="00651D15" w:rsidRPr="00E44B4D" w:rsidRDefault="00651D15" w:rsidP="00EE1294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Requisito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7E171784" w14:textId="77777777" w:rsidR="00651D15" w:rsidRPr="00E44B4D" w:rsidRDefault="00651D15" w:rsidP="00EE1294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651D15" w:rsidRPr="00297C41" w14:paraId="6B3E26D0" w14:textId="77777777" w:rsidTr="00EE1294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098DDE49" w14:textId="22AA4662" w:rsidR="00651D15" w:rsidRPr="009607E1" w:rsidRDefault="00651D15" w:rsidP="00EE1294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229539BD" w14:textId="783B7F55" w:rsidR="00651D15" w:rsidRPr="009607E1" w:rsidRDefault="004419F3" w:rsidP="00EE1294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Diseño </w:t>
            </w:r>
            <w:proofErr w:type="spellStart"/>
            <w:r w:rsidRPr="001F228B">
              <w:rPr>
                <w:rFonts w:ascii="Arial Narrow" w:hAnsi="Arial Narrow"/>
                <w:i/>
                <w:sz w:val="24"/>
                <w:szCs w:val="24"/>
                <w:u w:val="single"/>
                <w:lang w:val="es-ES_tradnl"/>
              </w:rPr>
              <w:t>Responsive</w:t>
            </w:r>
            <w:proofErr w:type="spellEnd"/>
          </w:p>
        </w:tc>
        <w:tc>
          <w:tcPr>
            <w:tcW w:w="6565" w:type="dxa"/>
            <w:shd w:val="clear" w:color="auto" w:fill="FFFFFF" w:themeFill="background1"/>
          </w:tcPr>
          <w:p w14:paraId="51D4C95F" w14:textId="648CB11B" w:rsidR="00651D15" w:rsidRPr="00E44B4D" w:rsidRDefault="004419F3" w:rsidP="00EE1294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La aplicación debe adaptarse a distintos tamaños de pantalla y dispositivo. Se dará prioridad a los dispositivos con relación de aspecto 16:9 y 9:16, es decir, monitores de ordenador tradicional y dispositivos móviles en vertical.</w:t>
            </w:r>
          </w:p>
        </w:tc>
      </w:tr>
      <w:tr w:rsidR="00651D15" w:rsidRPr="00297C41" w14:paraId="17B0FAAD" w14:textId="77777777" w:rsidTr="00EE1294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4A63E994" w14:textId="1CFF73B4" w:rsidR="00651D15" w:rsidRPr="009607E1" w:rsidRDefault="004419F3" w:rsidP="00EE1294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RNF02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7604C1E2" w14:textId="3B241803" w:rsidR="00651D15" w:rsidRPr="009607E1" w:rsidRDefault="004419F3" w:rsidP="00EE1294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Seguridad</w:t>
            </w:r>
          </w:p>
        </w:tc>
        <w:tc>
          <w:tcPr>
            <w:tcW w:w="6565" w:type="dxa"/>
            <w:shd w:val="clear" w:color="auto" w:fill="FFFFFF" w:themeFill="background1"/>
          </w:tcPr>
          <w:p w14:paraId="4D06C171" w14:textId="77777777" w:rsidR="004419F3" w:rsidRPr="004419F3" w:rsidRDefault="004419F3" w:rsidP="004419F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419F3"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El sistema debe estar protegido frente a ataques de inyección SQL. </w:t>
            </w:r>
          </w:p>
          <w:p w14:paraId="40660C8A" w14:textId="25FBE4F3" w:rsidR="00651D15" w:rsidRDefault="004419F3" w:rsidP="004419F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s-ES_tradnl"/>
              </w:rPr>
            </w:pPr>
            <w:r w:rsidRPr="004419F3">
              <w:rPr>
                <w:rFonts w:ascii="Arial Narrow" w:hAnsi="Arial Narrow"/>
                <w:sz w:val="24"/>
                <w:szCs w:val="24"/>
                <w:lang w:val="es-ES_tradnl"/>
              </w:rPr>
              <w:t>Los usuarios no deben poder acceder a funcionalidades que no les corresponde</w:t>
            </w:r>
            <w:r>
              <w:rPr>
                <w:rFonts w:ascii="Arial Narrow" w:hAnsi="Arial Narrow"/>
                <w:sz w:val="24"/>
                <w:szCs w:val="24"/>
                <w:lang w:val="es-ES_tradnl"/>
              </w:rPr>
              <w:t>n</w:t>
            </w:r>
          </w:p>
          <w:p w14:paraId="15E6531B" w14:textId="77777777" w:rsidR="004419F3" w:rsidRDefault="004E257D" w:rsidP="004419F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La información sensible debe estar protegida</w:t>
            </w:r>
          </w:p>
          <w:p w14:paraId="2F8EE341" w14:textId="3D4BE87C" w:rsidR="004E257D" w:rsidRPr="004419F3" w:rsidRDefault="004E257D" w:rsidP="004419F3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Algunos elementos, como alumnos y mensajes, no se podrán borrar, solo ocultar</w:t>
            </w:r>
          </w:p>
        </w:tc>
      </w:tr>
    </w:tbl>
    <w:p w14:paraId="7DD18C12" w14:textId="77777777" w:rsidR="00651D15" w:rsidRPr="00651D15" w:rsidRDefault="00651D15" w:rsidP="00651D15">
      <w:pPr>
        <w:rPr>
          <w:lang w:val="es-ES_tradnl"/>
        </w:rPr>
      </w:pPr>
    </w:p>
    <w:p w14:paraId="3726ED3B" w14:textId="7DA60D85" w:rsidR="005A7ADD" w:rsidRPr="00CD44BE" w:rsidRDefault="00D1644B" w:rsidP="005A7ADD">
      <w:pPr>
        <w:pStyle w:val="Heading2"/>
        <w:spacing w:after="240"/>
        <w:rPr>
          <w:lang w:val="es-ES"/>
        </w:rPr>
      </w:pPr>
      <w:bookmarkStart w:id="3" w:name="_Toc511244033"/>
      <w:r w:rsidRPr="00CD44BE">
        <w:rPr>
          <w:lang w:val="es-ES"/>
        </w:rPr>
        <w:lastRenderedPageBreak/>
        <w:t xml:space="preserve">ACTORES Y </w:t>
      </w:r>
      <w:r w:rsidR="005A7ADD" w:rsidRPr="00CD44BE">
        <w:rPr>
          <w:lang w:val="es-ES"/>
        </w:rPr>
        <w:t>DIAGRAMA DE CASOS DE USO</w:t>
      </w:r>
      <w:bookmarkEnd w:id="3"/>
    </w:p>
    <w:p w14:paraId="66618FFD" w14:textId="3C04F935" w:rsidR="00CD44BE" w:rsidRPr="00CD44BE" w:rsidRDefault="00CD44BE" w:rsidP="00CD44BE">
      <w:pPr>
        <w:spacing w:after="240"/>
        <w:rPr>
          <w:rFonts w:ascii="Arial Narrow" w:hAnsi="Arial Narrow"/>
          <w:sz w:val="24"/>
          <w:szCs w:val="24"/>
          <w:lang w:val="es-ES"/>
        </w:rPr>
      </w:pPr>
      <w:r w:rsidRPr="00CD44BE">
        <w:rPr>
          <w:rFonts w:ascii="Arial Narrow" w:hAnsi="Arial Narrow"/>
          <w:sz w:val="24"/>
          <w:szCs w:val="24"/>
          <w:lang w:val="es-ES"/>
        </w:rPr>
        <w:t>Los actores de la aplicación quedan recogidos en la siguiente tabla</w:t>
      </w:r>
      <w:r>
        <w:rPr>
          <w:rFonts w:ascii="Arial Narrow" w:hAnsi="Arial Narrow"/>
          <w:sz w:val="24"/>
          <w:szCs w:val="24"/>
          <w:lang w:val="es-ES"/>
        </w:rPr>
        <w:t>, en orden de aparición en el diagrama posterior</w:t>
      </w:r>
      <w:r w:rsidRPr="00CD44BE">
        <w:rPr>
          <w:rFonts w:ascii="Arial Narrow" w:hAnsi="Arial Narrow"/>
          <w:sz w:val="24"/>
          <w:szCs w:val="24"/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CD44BE" w:rsidRPr="00E44B4D" w14:paraId="5003E9E2" w14:textId="77777777" w:rsidTr="0029560E"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0200B941" w14:textId="77777777" w:rsidR="00CD44BE" w:rsidRPr="00E44B4D" w:rsidRDefault="00CD44BE" w:rsidP="0029560E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Código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0CF9A79" w14:textId="0AB722F8" w:rsidR="00CD44BE" w:rsidRPr="00E44B4D" w:rsidRDefault="00CD44BE" w:rsidP="0029560E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Actor</w:t>
            </w:r>
          </w:p>
        </w:tc>
        <w:tc>
          <w:tcPr>
            <w:tcW w:w="6565" w:type="dxa"/>
            <w:shd w:val="clear" w:color="auto" w:fill="D9D9D9" w:themeFill="background1" w:themeFillShade="D9"/>
            <w:vAlign w:val="center"/>
          </w:tcPr>
          <w:p w14:paraId="67660613" w14:textId="77777777" w:rsidR="00CD44BE" w:rsidRPr="00E44B4D" w:rsidRDefault="00CD44BE" w:rsidP="0029560E">
            <w:pPr>
              <w:jc w:val="center"/>
              <w:rPr>
                <w:rFonts w:ascii="Arial Narrow" w:hAnsi="Arial Narrow"/>
                <w:b/>
                <w:sz w:val="24"/>
                <w:szCs w:val="24"/>
                <w:lang w:val="es-ES_tradnl"/>
              </w:rPr>
            </w:pPr>
            <w:r w:rsidRPr="00E44B4D">
              <w:rPr>
                <w:rFonts w:ascii="Arial Narrow" w:hAnsi="Arial Narrow"/>
                <w:b/>
                <w:sz w:val="24"/>
                <w:szCs w:val="24"/>
                <w:lang w:val="es-ES_tradnl"/>
              </w:rPr>
              <w:t>Descripción</w:t>
            </w:r>
          </w:p>
        </w:tc>
      </w:tr>
      <w:tr w:rsidR="00CD44BE" w:rsidRPr="00297C41" w14:paraId="7251DEFB" w14:textId="77777777" w:rsidTr="0029560E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41305AEB" w14:textId="4C556908" w:rsidR="00CD44BE" w:rsidRPr="009607E1" w:rsidRDefault="00CD44BE" w:rsidP="0029560E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ACT01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771CBEB6" w14:textId="30F8181A" w:rsidR="00CD44BE" w:rsidRPr="009607E1" w:rsidRDefault="00CD44BE" w:rsidP="0029560E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Todos</w:t>
            </w:r>
          </w:p>
        </w:tc>
        <w:tc>
          <w:tcPr>
            <w:tcW w:w="6565" w:type="dxa"/>
            <w:shd w:val="clear" w:color="auto" w:fill="FFFFFF" w:themeFill="background1"/>
          </w:tcPr>
          <w:p w14:paraId="24CD480D" w14:textId="5A900CFC" w:rsidR="00CD44BE" w:rsidRPr="00E44B4D" w:rsidRDefault="00CD44BE" w:rsidP="0029560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Representa una combinación de todos los usuarios que van a participar en la aplicación. Solo se usa para representar los casos de uso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login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y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logout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_tradnl"/>
              </w:rPr>
              <w:t>.</w:t>
            </w:r>
          </w:p>
        </w:tc>
      </w:tr>
      <w:tr w:rsidR="00CD44BE" w:rsidRPr="00297C41" w14:paraId="7C4BA92D" w14:textId="77777777" w:rsidTr="0029560E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49E42F3B" w14:textId="76ABA9E5" w:rsidR="00CD44BE" w:rsidRPr="009607E1" w:rsidRDefault="00CD44BE" w:rsidP="0029560E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ACT02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51F4C193" w14:textId="780EF775" w:rsidR="00CD44BE" w:rsidRPr="009607E1" w:rsidRDefault="00CD44BE" w:rsidP="0029560E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Administrador</w:t>
            </w:r>
          </w:p>
        </w:tc>
        <w:tc>
          <w:tcPr>
            <w:tcW w:w="6565" w:type="dxa"/>
            <w:shd w:val="clear" w:color="auto" w:fill="FFFFFF" w:themeFill="background1"/>
          </w:tcPr>
          <w:p w14:paraId="51426C90" w14:textId="26F5E272" w:rsidR="00CD44BE" w:rsidRPr="00CD44BE" w:rsidRDefault="00CD44BE" w:rsidP="00CD44B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Representa a un empleado de la universidad que tiene acceso al back-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end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para gestionar los componentes de la aplicación a cuya información los ACT03-Usuario solo tienen acceso de consulta.</w:t>
            </w:r>
          </w:p>
        </w:tc>
      </w:tr>
      <w:tr w:rsidR="00CD44BE" w:rsidRPr="00297C41" w14:paraId="686BBD1B" w14:textId="77777777" w:rsidTr="0029560E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624443C7" w14:textId="23EB2982" w:rsidR="00CD44BE" w:rsidRDefault="00CD44BE" w:rsidP="0029560E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ACT03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6FE91077" w14:textId="4EB35E8D" w:rsidR="00CD44BE" w:rsidRDefault="00CD44BE" w:rsidP="0029560E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Usuario</w:t>
            </w:r>
          </w:p>
        </w:tc>
        <w:tc>
          <w:tcPr>
            <w:tcW w:w="6565" w:type="dxa"/>
            <w:shd w:val="clear" w:color="auto" w:fill="FFFFFF" w:themeFill="background1"/>
          </w:tcPr>
          <w:p w14:paraId="5B29AA01" w14:textId="5D9664BE" w:rsidR="00CD44BE" w:rsidRPr="00CD44BE" w:rsidRDefault="00CD44BE" w:rsidP="00CD44B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Representa a alumnos y profesores. Solo tiene acceso al </w:t>
            </w:r>
            <w:proofErr w:type="spellStart"/>
            <w:r>
              <w:rPr>
                <w:rFonts w:ascii="Arial Narrow" w:hAnsi="Arial Narrow"/>
                <w:sz w:val="24"/>
                <w:szCs w:val="24"/>
                <w:lang w:val="es-ES_tradnl"/>
              </w:rPr>
              <w:t>front-end</w:t>
            </w:r>
            <w:proofErr w:type="spellEnd"/>
            <w:r>
              <w:rPr>
                <w:rFonts w:ascii="Arial Narrow" w:hAnsi="Arial Narrow"/>
                <w:sz w:val="24"/>
                <w:szCs w:val="24"/>
                <w:lang w:val="es-ES_tradnl"/>
              </w:rPr>
              <w:t xml:space="preserve"> de la aplicación.</w:t>
            </w:r>
          </w:p>
        </w:tc>
      </w:tr>
      <w:tr w:rsidR="00CD44BE" w:rsidRPr="00297C41" w14:paraId="58ED16E4" w14:textId="77777777" w:rsidTr="0029560E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3D491404" w14:textId="2A68A33F" w:rsidR="00CD44BE" w:rsidRDefault="00CD44BE" w:rsidP="0029560E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ACT04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3791C17C" w14:textId="0D5E566F" w:rsidR="00CD44BE" w:rsidRDefault="00CD44BE" w:rsidP="0029560E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Profesor</w:t>
            </w:r>
          </w:p>
        </w:tc>
        <w:tc>
          <w:tcPr>
            <w:tcW w:w="6565" w:type="dxa"/>
            <w:shd w:val="clear" w:color="auto" w:fill="FFFFFF" w:themeFill="background1"/>
          </w:tcPr>
          <w:p w14:paraId="6DB87854" w14:textId="72121C46" w:rsidR="00CD44BE" w:rsidRPr="00CD44BE" w:rsidRDefault="00CD44BE" w:rsidP="00CD44B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Representa un usuario profesor de la universidad</w:t>
            </w:r>
          </w:p>
        </w:tc>
      </w:tr>
      <w:tr w:rsidR="00CD44BE" w:rsidRPr="00297C41" w14:paraId="7478978D" w14:textId="77777777" w:rsidTr="0029560E"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09CAA3EB" w14:textId="7356F574" w:rsidR="00CD44BE" w:rsidRDefault="00CD44BE" w:rsidP="0029560E">
            <w:pPr>
              <w:jc w:val="center"/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b/>
                <w:color w:val="000000" w:themeColor="text1"/>
                <w:sz w:val="24"/>
                <w:szCs w:val="24"/>
                <w:lang w:val="es-ES_tradnl"/>
              </w:rPr>
              <w:t>ACT05</w:t>
            </w:r>
          </w:p>
        </w:tc>
        <w:tc>
          <w:tcPr>
            <w:tcW w:w="1890" w:type="dxa"/>
            <w:shd w:val="clear" w:color="auto" w:fill="FFFFFF" w:themeFill="background1"/>
            <w:vAlign w:val="center"/>
          </w:tcPr>
          <w:p w14:paraId="3DFF29DD" w14:textId="0AB72AB8" w:rsidR="00CD44BE" w:rsidRDefault="00CD44BE" w:rsidP="0029560E">
            <w:pPr>
              <w:jc w:val="center"/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Alumno</w:t>
            </w:r>
          </w:p>
        </w:tc>
        <w:tc>
          <w:tcPr>
            <w:tcW w:w="6565" w:type="dxa"/>
            <w:shd w:val="clear" w:color="auto" w:fill="FFFFFF" w:themeFill="background1"/>
          </w:tcPr>
          <w:p w14:paraId="00F5E5AC" w14:textId="63EA037B" w:rsidR="00CD44BE" w:rsidRPr="00CD44BE" w:rsidRDefault="00CD44BE" w:rsidP="00CD44BE">
            <w:pPr>
              <w:rPr>
                <w:rFonts w:ascii="Arial Narrow" w:hAnsi="Arial Narrow"/>
                <w:sz w:val="24"/>
                <w:szCs w:val="24"/>
                <w:lang w:val="es-ES_tradnl"/>
              </w:rPr>
            </w:pPr>
            <w:r>
              <w:rPr>
                <w:rFonts w:ascii="Arial Narrow" w:hAnsi="Arial Narrow"/>
                <w:sz w:val="24"/>
                <w:szCs w:val="24"/>
                <w:lang w:val="es-ES_tradnl"/>
              </w:rPr>
              <w:t>Representa un usuario alumno de la universidad</w:t>
            </w:r>
          </w:p>
        </w:tc>
      </w:tr>
    </w:tbl>
    <w:p w14:paraId="2402298D" w14:textId="77777777" w:rsidR="00CD44BE" w:rsidRPr="00CD44BE" w:rsidRDefault="00CD44BE" w:rsidP="00CD44BE">
      <w:pPr>
        <w:rPr>
          <w:lang w:val="es-ES"/>
        </w:rPr>
      </w:pPr>
    </w:p>
    <w:p w14:paraId="6B67B5D1" w14:textId="7DE32465" w:rsidR="005A7ADD" w:rsidRPr="00EA026A" w:rsidRDefault="005A7ADD" w:rsidP="005A7ADD">
      <w:pPr>
        <w:spacing w:after="240"/>
        <w:ind w:firstLine="360"/>
        <w:rPr>
          <w:rFonts w:ascii="Arial Narrow" w:hAnsi="Arial Narrow"/>
          <w:sz w:val="24"/>
          <w:szCs w:val="24"/>
          <w:lang w:val="es-ES_tradnl"/>
        </w:rPr>
      </w:pPr>
      <w:r w:rsidRPr="00EA026A">
        <w:rPr>
          <w:rFonts w:ascii="Arial Narrow" w:hAnsi="Arial Narrow"/>
          <w:sz w:val="24"/>
          <w:szCs w:val="24"/>
          <w:lang w:val="es-ES_tradnl"/>
        </w:rPr>
        <w:t>Los casos de uso de la aplicación se recogen en</w:t>
      </w:r>
      <w:r w:rsidR="00D1644B">
        <w:rPr>
          <w:rFonts w:ascii="Arial Narrow" w:hAnsi="Arial Narrow"/>
          <w:sz w:val="24"/>
          <w:szCs w:val="24"/>
          <w:lang w:val="es-ES_tradnl"/>
        </w:rPr>
        <w:t xml:space="preserve"> los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siguiente</w:t>
      </w:r>
      <w:r w:rsidR="00D1644B">
        <w:rPr>
          <w:rFonts w:ascii="Arial Narrow" w:hAnsi="Arial Narrow"/>
          <w:sz w:val="24"/>
          <w:szCs w:val="24"/>
          <w:lang w:val="es-ES_tradnl"/>
        </w:rPr>
        <w:t>s</w:t>
      </w:r>
      <w:r w:rsidRPr="00EA026A">
        <w:rPr>
          <w:rFonts w:ascii="Arial Narrow" w:hAnsi="Arial Narrow"/>
          <w:sz w:val="24"/>
          <w:szCs w:val="24"/>
          <w:lang w:val="es-ES_tradnl"/>
        </w:rPr>
        <w:t xml:space="preserve"> diagrama</w:t>
      </w:r>
      <w:r w:rsidR="00D1644B">
        <w:rPr>
          <w:rFonts w:ascii="Arial Narrow" w:hAnsi="Arial Narrow"/>
          <w:sz w:val="24"/>
          <w:szCs w:val="24"/>
          <w:lang w:val="es-ES_tradnl"/>
        </w:rPr>
        <w:t>s</w:t>
      </w:r>
      <w:r w:rsidR="00176C07">
        <w:rPr>
          <w:rFonts w:ascii="Arial Narrow" w:hAnsi="Arial Narrow"/>
          <w:sz w:val="24"/>
          <w:szCs w:val="24"/>
          <w:lang w:val="es-ES_tradnl"/>
        </w:rPr>
        <w:t>, agrupados por actores</w:t>
      </w:r>
      <w:r w:rsidRPr="00EA026A">
        <w:rPr>
          <w:rFonts w:ascii="Arial Narrow" w:hAnsi="Arial Narrow"/>
          <w:sz w:val="24"/>
          <w:szCs w:val="24"/>
          <w:lang w:val="es-ES_tradnl"/>
        </w:rPr>
        <w:t>:</w:t>
      </w:r>
    </w:p>
    <w:p w14:paraId="04B6F469" w14:textId="043B073A" w:rsidR="005A7ADD" w:rsidRDefault="005979CE" w:rsidP="005A7ADD">
      <w:pPr>
        <w:spacing w:after="240"/>
        <w:jc w:val="center"/>
      </w:pPr>
      <w:r>
        <w:rPr>
          <w:noProof/>
        </w:rPr>
        <w:object w:dxaOrig="5641" w:dyaOrig="1891" w14:anchorId="35EDE7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267.5pt;height:89.15pt;mso-width-percent:0;mso-height-percent:0;mso-width-percent:0;mso-height-percent:0" o:ole="">
            <v:imagedata r:id="rId9" o:title=""/>
          </v:shape>
          <o:OLEObject Type="Embed" ProgID="Visio.Drawing.15" ShapeID="_x0000_i1031" DrawAspect="Content" ObjectID="_1586267095" r:id="rId10"/>
        </w:object>
      </w:r>
    </w:p>
    <w:p w14:paraId="345B37A3" w14:textId="4BA0FA90" w:rsidR="00176C07" w:rsidRDefault="005979CE" w:rsidP="00C4200E">
      <w:pPr>
        <w:spacing w:after="240"/>
        <w:jc w:val="center"/>
      </w:pPr>
      <w:r>
        <w:rPr>
          <w:noProof/>
        </w:rPr>
        <w:object w:dxaOrig="10096" w:dyaOrig="7711" w14:anchorId="032AE4FC">
          <v:shape id="_x0000_i1030" type="#_x0000_t75" alt="" style="width:358.7pt;height:274.8pt;mso-width-percent:0;mso-height-percent:0;mso-width-percent:0;mso-height-percent:0" o:ole="">
            <v:imagedata r:id="rId11" o:title=""/>
          </v:shape>
          <o:OLEObject Type="Embed" ProgID="Visio.Drawing.15" ShapeID="_x0000_i1030" DrawAspect="Content" ObjectID="_1586267096" r:id="rId12"/>
        </w:object>
      </w:r>
    </w:p>
    <w:p w14:paraId="403C204C" w14:textId="3F808BF2" w:rsidR="00176C07" w:rsidRDefault="005979CE" w:rsidP="005A7ADD">
      <w:pPr>
        <w:spacing w:after="240"/>
        <w:jc w:val="center"/>
      </w:pPr>
      <w:r>
        <w:rPr>
          <w:noProof/>
        </w:rPr>
        <w:object w:dxaOrig="5700" w:dyaOrig="1891" w14:anchorId="272C3542">
          <v:shape id="_x0000_i1029" type="#_x0000_t75" alt="" style="width:266.2pt;height:88.5pt;mso-width-percent:0;mso-height-percent:0;mso-width-percent:0;mso-height-percent:0" o:ole="">
            <v:imagedata r:id="rId13" o:title=""/>
          </v:shape>
          <o:OLEObject Type="Embed" ProgID="Visio.Drawing.15" ShapeID="_x0000_i1029" DrawAspect="Content" ObjectID="_1586267097" r:id="rId14"/>
        </w:object>
      </w:r>
    </w:p>
    <w:p w14:paraId="63E62BFC" w14:textId="65691213" w:rsidR="00176C07" w:rsidRDefault="005979CE" w:rsidP="005A7ADD">
      <w:pPr>
        <w:spacing w:after="240"/>
        <w:jc w:val="center"/>
      </w:pPr>
      <w:r>
        <w:rPr>
          <w:noProof/>
        </w:rPr>
        <w:object w:dxaOrig="9435" w:dyaOrig="4800" w14:anchorId="386EBFCB">
          <v:shape id="_x0000_i1028" type="#_x0000_t75" alt="" style="width:398.95pt;height:203.45pt;mso-width-percent:0;mso-height-percent:0;mso-width-percent:0;mso-height-percent:0" o:ole="">
            <v:imagedata r:id="rId15" o:title=""/>
          </v:shape>
          <o:OLEObject Type="Embed" ProgID="Visio.Drawing.15" ShapeID="_x0000_i1028" DrawAspect="Content" ObjectID="_1586267098" r:id="rId16"/>
        </w:object>
      </w:r>
    </w:p>
    <w:p w14:paraId="55E95FB3" w14:textId="0AE7619C" w:rsidR="00176C07" w:rsidRDefault="00176C07" w:rsidP="005A7ADD">
      <w:pPr>
        <w:spacing w:after="240"/>
        <w:jc w:val="center"/>
        <w:rPr>
          <w:rFonts w:ascii="Arial Narrow" w:hAnsi="Arial Narrow"/>
          <w:lang w:val="es-ES_tradnl"/>
        </w:rPr>
      </w:pPr>
    </w:p>
    <w:p w14:paraId="69985711" w14:textId="5BC72770" w:rsidR="00C4200E" w:rsidRDefault="005979CE" w:rsidP="005A7ADD">
      <w:pPr>
        <w:spacing w:after="240"/>
        <w:jc w:val="center"/>
        <w:rPr>
          <w:rFonts w:ascii="Arial Narrow" w:hAnsi="Arial Narrow"/>
          <w:lang w:val="es-ES_tradnl"/>
        </w:rPr>
      </w:pPr>
      <w:r>
        <w:rPr>
          <w:noProof/>
        </w:rPr>
        <w:object w:dxaOrig="7740" w:dyaOrig="3001" w14:anchorId="55EF6373">
          <v:shape id="_x0000_i1027" type="#_x0000_t75" alt="" style="width:387.1pt;height:149.95pt;mso-width-percent:0;mso-height-percent:0;mso-width-percent:0;mso-height-percent:0" o:ole="">
            <v:imagedata r:id="rId17" o:title=""/>
          </v:shape>
          <o:OLEObject Type="Embed" ProgID="Visio.Drawing.15" ShapeID="_x0000_i1027" DrawAspect="Content" ObjectID="_1586267099" r:id="rId18"/>
        </w:object>
      </w:r>
    </w:p>
    <w:p w14:paraId="0369FF14" w14:textId="77777777" w:rsidR="00C4200E" w:rsidRPr="00EA026A" w:rsidRDefault="00C4200E" w:rsidP="005A7ADD">
      <w:pPr>
        <w:spacing w:after="240"/>
        <w:jc w:val="center"/>
        <w:rPr>
          <w:rFonts w:ascii="Arial Narrow" w:hAnsi="Arial Narrow"/>
          <w:lang w:val="es-ES_tradnl"/>
        </w:rPr>
      </w:pPr>
    </w:p>
    <w:p w14:paraId="79CB1FC1" w14:textId="77777777" w:rsidR="005A7ADD" w:rsidRPr="00EA026A" w:rsidRDefault="005A7ADD" w:rsidP="005A7ADD">
      <w:pPr>
        <w:pStyle w:val="Heading2"/>
        <w:spacing w:after="240"/>
      </w:pPr>
      <w:bookmarkStart w:id="4" w:name="_Toc511244034"/>
      <w:r w:rsidRPr="00EA026A">
        <w:t>RESTRICCIONES FUNCIONALES</w:t>
      </w:r>
      <w:bookmarkEnd w:id="4"/>
    </w:p>
    <w:p w14:paraId="008E377D" w14:textId="77777777" w:rsidR="005A7ADD" w:rsidRPr="003D154B" w:rsidRDefault="005A7ADD" w:rsidP="005A7ADD">
      <w:p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>Se aplican las siguientes restricciones:</w:t>
      </w:r>
    </w:p>
    <w:p w14:paraId="212CA1D3" w14:textId="430ADA3D" w:rsidR="005A7ADD" w:rsidRPr="003D154B" w:rsidRDefault="005A7ADD" w:rsidP="005A7ADD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 xml:space="preserve">Borrado de información: Para no provocar borrados en cascada que causen situaciones imprevistas, </w:t>
      </w:r>
      <w:r>
        <w:rPr>
          <w:rFonts w:ascii="Arial Narrow" w:hAnsi="Arial Narrow"/>
          <w:sz w:val="24"/>
          <w:szCs w:val="24"/>
          <w:lang w:val="es-ES_tradnl"/>
        </w:rPr>
        <w:t>y fallos en la integridad de la aplicación, no se permite el borrado ni la modificación de los mensajes enviados.</w:t>
      </w:r>
    </w:p>
    <w:p w14:paraId="6D6CDCEB" w14:textId="2196D4DE" w:rsidR="00651D15" w:rsidRPr="001C442B" w:rsidRDefault="005A7ADD" w:rsidP="00651D15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sz w:val="24"/>
          <w:szCs w:val="24"/>
          <w:lang w:val="es-ES_tradnl"/>
        </w:rPr>
      </w:pPr>
      <w:r w:rsidRPr="003D154B">
        <w:rPr>
          <w:rFonts w:ascii="Arial Narrow" w:hAnsi="Arial Narrow"/>
          <w:sz w:val="24"/>
          <w:szCs w:val="24"/>
          <w:lang w:val="es-ES_tradnl"/>
        </w:rPr>
        <w:t xml:space="preserve">No se contempla la gestión de administradores. Estos obtendrán sus credenciales directamente de la base de datos, y su información no </w:t>
      </w:r>
      <w:r>
        <w:rPr>
          <w:rFonts w:ascii="Arial Narrow" w:hAnsi="Arial Narrow"/>
          <w:sz w:val="24"/>
          <w:szCs w:val="24"/>
          <w:lang w:val="es-ES_tradnl"/>
        </w:rPr>
        <w:t>podrá ser modificada mediante el uso de la aplicación</w:t>
      </w:r>
      <w:r w:rsidR="001C442B">
        <w:rPr>
          <w:rFonts w:ascii="Arial Narrow" w:hAnsi="Arial Narrow"/>
          <w:sz w:val="24"/>
          <w:szCs w:val="24"/>
          <w:lang w:val="es-ES_tradnl"/>
        </w:rPr>
        <w:t>.</w:t>
      </w:r>
    </w:p>
    <w:p w14:paraId="6B04451C" w14:textId="7DB52CCC" w:rsidR="006416FB" w:rsidRPr="00CE5084" w:rsidRDefault="00874837" w:rsidP="001C442B">
      <w:pPr>
        <w:pStyle w:val="Heading1"/>
        <w:spacing w:after="240"/>
        <w:rPr>
          <w:lang w:val="es-ES_tradnl"/>
        </w:rPr>
      </w:pPr>
      <w:bookmarkStart w:id="5" w:name="_Toc511122309"/>
      <w:r w:rsidRPr="00E44B4D">
        <w:rPr>
          <w:lang w:val="es-ES_tradnl"/>
        </w:rPr>
        <w:lastRenderedPageBreak/>
        <w:t>ESQUEMA FUNCIONAL</w:t>
      </w:r>
      <w:bookmarkEnd w:id="5"/>
    </w:p>
    <w:p w14:paraId="5A9D2469" w14:textId="01BA3F24" w:rsidR="00874837" w:rsidRDefault="005979CE" w:rsidP="009B15A5">
      <w:pPr>
        <w:pStyle w:val="Heading1"/>
        <w:spacing w:after="240"/>
        <w:rPr>
          <w:lang w:val="es-ES_tradnl"/>
        </w:rPr>
      </w:pPr>
      <w:bookmarkStart w:id="6" w:name="_Toc511122310"/>
      <w:r>
        <w:rPr>
          <w:noProof/>
        </w:rPr>
        <w:object w:dxaOrig="1440" w:dyaOrig="1440" w14:anchorId="302DE068">
          <v:shape id="_x0000_s1027" type="#_x0000_t75" alt="" style="position:absolute;left:0;text-align:left;margin-left:0;margin-top:16.9pt;width:468pt;height:191.25pt;z-index:251659264;mso-wrap-edited:f;mso-width-percent:0;mso-height-percent:0;mso-position-horizontal-relative:text;mso-position-vertical-relative:text;mso-width-percent:0;mso-height-percent:0">
            <v:imagedata r:id="rId19" o:title=""/>
            <w10:wrap type="square"/>
          </v:shape>
          <o:OLEObject Type="Embed" ProgID="Visio.Drawing.15" ShapeID="_x0000_s1027" DrawAspect="Content" ObjectID="_1586267101" r:id="rId20"/>
        </w:object>
      </w:r>
      <w:r w:rsidR="00874837" w:rsidRPr="00E44B4D">
        <w:rPr>
          <w:lang w:val="es-ES_tradnl"/>
        </w:rPr>
        <w:t>DISEÑO DE LA BASE DE DATOS</w:t>
      </w:r>
      <w:bookmarkEnd w:id="6"/>
    </w:p>
    <w:p w14:paraId="0AD68CD8" w14:textId="7A32BB8A" w:rsidR="0091051B" w:rsidRDefault="0091051B" w:rsidP="00BA5869">
      <w:pPr>
        <w:jc w:val="center"/>
        <w:rPr>
          <w:lang w:val="es-ES_tradnl"/>
        </w:rPr>
      </w:pPr>
    </w:p>
    <w:p w14:paraId="0792A6D5" w14:textId="2A847E81" w:rsidR="0091051B" w:rsidRDefault="005979CE" w:rsidP="0091051B">
      <w:pPr>
        <w:rPr>
          <w:lang w:val="es-ES_tradnl"/>
        </w:rPr>
      </w:pPr>
      <w:r>
        <w:rPr>
          <w:noProof/>
        </w:rPr>
        <w:object w:dxaOrig="1440" w:dyaOrig="1440" w14:anchorId="7F650DCB">
          <v:shape id="_x0000_s1026" type="#_x0000_t75" alt="" style="position:absolute;margin-left:48pt;margin-top:11.45pt;width:365.05pt;height:296pt;z-index:251661312;mso-wrap-edited:f;mso-width-percent:0;mso-height-percent:0;mso-position-horizontal-relative:text;mso-position-vertical-relative:text;mso-width-percent:0;mso-height-percent:0">
            <v:imagedata r:id="rId21" o:title=""/>
            <w10:wrap type="square"/>
          </v:shape>
          <o:OLEObject Type="Embed" ProgID="Visio.Drawing.15" ShapeID="_x0000_s1026" DrawAspect="Content" ObjectID="_1586267100" r:id="rId22"/>
        </w:object>
      </w:r>
    </w:p>
    <w:p w14:paraId="52E6E7A5" w14:textId="0C87759E" w:rsidR="00BA5869" w:rsidRDefault="00BA5869" w:rsidP="0091051B">
      <w:pPr>
        <w:rPr>
          <w:lang w:val="es-ES_tradnl"/>
        </w:rPr>
      </w:pPr>
    </w:p>
    <w:p w14:paraId="43B7DC2E" w14:textId="2DB91E95" w:rsidR="00BA5869" w:rsidRDefault="00BA5869" w:rsidP="0091051B">
      <w:pPr>
        <w:rPr>
          <w:lang w:val="es-ES_tradnl"/>
        </w:rPr>
      </w:pPr>
    </w:p>
    <w:p w14:paraId="31D6F76C" w14:textId="3E81FE3F" w:rsidR="00297C41" w:rsidRDefault="00297C41" w:rsidP="0091051B">
      <w:pPr>
        <w:rPr>
          <w:lang w:val="es-ES_tradnl"/>
        </w:rPr>
      </w:pPr>
    </w:p>
    <w:p w14:paraId="1C03809E" w14:textId="357E3830" w:rsidR="00297C41" w:rsidRDefault="00297C41" w:rsidP="0091051B">
      <w:pPr>
        <w:rPr>
          <w:lang w:val="es-ES_tradnl"/>
        </w:rPr>
      </w:pPr>
    </w:p>
    <w:p w14:paraId="463E5318" w14:textId="20FF8DF2" w:rsidR="00297C41" w:rsidRDefault="00297C41" w:rsidP="0091051B">
      <w:pPr>
        <w:rPr>
          <w:lang w:val="es-ES_tradnl"/>
        </w:rPr>
      </w:pPr>
    </w:p>
    <w:p w14:paraId="06F548D2" w14:textId="58146515" w:rsidR="00297C41" w:rsidRDefault="00297C41" w:rsidP="0091051B">
      <w:pPr>
        <w:rPr>
          <w:lang w:val="es-ES_tradnl"/>
        </w:rPr>
      </w:pPr>
    </w:p>
    <w:p w14:paraId="2176B45E" w14:textId="202B0B4F" w:rsidR="00297C41" w:rsidRDefault="00297C41" w:rsidP="0091051B">
      <w:pPr>
        <w:rPr>
          <w:lang w:val="es-ES_tradnl"/>
        </w:rPr>
      </w:pPr>
    </w:p>
    <w:p w14:paraId="2E5DABDE" w14:textId="153CE14C" w:rsidR="00297C41" w:rsidRDefault="00297C41" w:rsidP="0091051B">
      <w:pPr>
        <w:rPr>
          <w:lang w:val="es-ES_tradnl"/>
        </w:rPr>
      </w:pPr>
    </w:p>
    <w:p w14:paraId="5B9BCEEA" w14:textId="55C36CD4" w:rsidR="00297C41" w:rsidRDefault="00297C41" w:rsidP="0091051B">
      <w:pPr>
        <w:rPr>
          <w:lang w:val="es-ES_tradnl"/>
        </w:rPr>
      </w:pPr>
    </w:p>
    <w:p w14:paraId="4532D3D0" w14:textId="0C76D48C" w:rsidR="00297C41" w:rsidRDefault="00297C41" w:rsidP="0091051B">
      <w:pPr>
        <w:rPr>
          <w:lang w:val="es-ES_tradnl"/>
        </w:rPr>
      </w:pPr>
    </w:p>
    <w:p w14:paraId="45C4C91D" w14:textId="6D4FAA2D" w:rsidR="00297C41" w:rsidRDefault="00297C41" w:rsidP="0091051B">
      <w:pPr>
        <w:rPr>
          <w:lang w:val="es-ES_tradnl"/>
        </w:rPr>
      </w:pPr>
    </w:p>
    <w:p w14:paraId="2440819A" w14:textId="74890399" w:rsidR="00297C41" w:rsidRDefault="00297C41" w:rsidP="0091051B">
      <w:pPr>
        <w:rPr>
          <w:lang w:val="es-ES_tradnl"/>
        </w:rPr>
      </w:pPr>
    </w:p>
    <w:p w14:paraId="475BEB15" w14:textId="49AA5A2D" w:rsidR="00297C41" w:rsidRDefault="00297C41" w:rsidP="0091051B">
      <w:pPr>
        <w:rPr>
          <w:lang w:val="es-ES_tradnl"/>
        </w:rPr>
      </w:pPr>
    </w:p>
    <w:p w14:paraId="27525AE6" w14:textId="60BA2B94" w:rsidR="00297C41" w:rsidRDefault="00297C41" w:rsidP="0091051B">
      <w:pPr>
        <w:rPr>
          <w:lang w:val="es-ES_tradnl"/>
        </w:rPr>
      </w:pPr>
    </w:p>
    <w:p w14:paraId="6126A973" w14:textId="0805F4F3" w:rsidR="00297C41" w:rsidRDefault="00297C41" w:rsidP="0091051B">
      <w:pPr>
        <w:rPr>
          <w:lang w:val="es-ES_tradnl"/>
        </w:rPr>
      </w:pPr>
    </w:p>
    <w:p w14:paraId="6792CEC0" w14:textId="085940DA" w:rsidR="00297C41" w:rsidRDefault="00297C41" w:rsidP="0091051B">
      <w:pPr>
        <w:rPr>
          <w:lang w:val="es-ES_tradnl"/>
        </w:rPr>
      </w:pPr>
    </w:p>
    <w:p w14:paraId="63199335" w14:textId="2C642D8E" w:rsidR="00297C41" w:rsidRDefault="00297C41" w:rsidP="0091051B">
      <w:pPr>
        <w:rPr>
          <w:lang w:val="es-ES_tradnl"/>
        </w:rPr>
      </w:pPr>
    </w:p>
    <w:p w14:paraId="1A346F6A" w14:textId="7A36ECAA" w:rsidR="00297C41" w:rsidRDefault="00297C41" w:rsidP="0091051B">
      <w:pPr>
        <w:rPr>
          <w:lang w:val="es-ES_tradnl"/>
        </w:rPr>
      </w:pPr>
    </w:p>
    <w:p w14:paraId="28223630" w14:textId="2E53E914" w:rsidR="00297C41" w:rsidRDefault="00297C41" w:rsidP="0091051B">
      <w:pPr>
        <w:rPr>
          <w:lang w:val="es-ES_tradnl"/>
        </w:rPr>
      </w:pPr>
    </w:p>
    <w:p w14:paraId="64215D6F" w14:textId="5A72DE8D" w:rsidR="00297C41" w:rsidRDefault="00297C41" w:rsidP="0091051B">
      <w:pPr>
        <w:rPr>
          <w:lang w:val="es-ES_tradnl"/>
        </w:rPr>
      </w:pPr>
    </w:p>
    <w:p w14:paraId="03D0BFA3" w14:textId="75E9DC88" w:rsidR="00297C41" w:rsidRDefault="00297C41" w:rsidP="0091051B">
      <w:pPr>
        <w:rPr>
          <w:lang w:val="es-ES_tradnl"/>
        </w:rPr>
      </w:pPr>
    </w:p>
    <w:p w14:paraId="27BE5208" w14:textId="026378A6" w:rsidR="00297C41" w:rsidRDefault="00297C41" w:rsidP="0091051B">
      <w:pPr>
        <w:rPr>
          <w:lang w:val="es-ES_tradnl"/>
        </w:rPr>
      </w:pPr>
    </w:p>
    <w:p w14:paraId="3D182B68" w14:textId="41583CE1" w:rsidR="00297C41" w:rsidRDefault="00297C41" w:rsidP="0091051B">
      <w:pPr>
        <w:rPr>
          <w:lang w:val="es-ES_tradnl"/>
        </w:rPr>
      </w:pPr>
    </w:p>
    <w:p w14:paraId="71245449" w14:textId="77777777" w:rsidR="00297C41" w:rsidRPr="0091051B" w:rsidRDefault="00297C41" w:rsidP="0091051B">
      <w:pPr>
        <w:rPr>
          <w:lang w:val="es-ES_tradnl"/>
        </w:rPr>
      </w:pPr>
    </w:p>
    <w:p w14:paraId="52AA373A" w14:textId="463A54F4" w:rsidR="00874837" w:rsidRDefault="00874837" w:rsidP="009B15A5">
      <w:pPr>
        <w:pStyle w:val="Heading1"/>
        <w:spacing w:after="240"/>
        <w:rPr>
          <w:lang w:val="es-ES_tradnl"/>
        </w:rPr>
      </w:pPr>
      <w:bookmarkStart w:id="7" w:name="_Toc511122311"/>
      <w:r w:rsidRPr="00E44B4D">
        <w:rPr>
          <w:lang w:val="es-ES_tradnl"/>
        </w:rPr>
        <w:lastRenderedPageBreak/>
        <w:t>DISEÑO FÍSICO DE LA BASE DE DATOS</w:t>
      </w:r>
      <w:bookmarkEnd w:id="7"/>
    </w:p>
    <w:p w14:paraId="46D9E351" w14:textId="2FF269A0" w:rsidR="00297C41" w:rsidRDefault="00297C41" w:rsidP="00297C41">
      <w:pPr>
        <w:rPr>
          <w:lang w:val="es-ES_tradnl"/>
        </w:rPr>
      </w:pPr>
    </w:p>
    <w:p w14:paraId="01CAF8BE" w14:textId="65C90015" w:rsidR="00297C41" w:rsidRPr="00297C41" w:rsidRDefault="00297C41" w:rsidP="00297C41">
      <w:pPr>
        <w:rPr>
          <w:lang w:val="es-ES_tradnl"/>
        </w:rPr>
      </w:pPr>
      <w:r>
        <w:rPr>
          <w:noProof/>
          <w:lang w:val="es-ES_tradnl"/>
        </w:rPr>
        <w:drawing>
          <wp:inline distT="0" distB="0" distL="0" distR="0" wp14:anchorId="6B150C5A" wp14:editId="3C5F9B90">
            <wp:extent cx="5943600" cy="3955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la BD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047FB0E8" w14:textId="29ADB684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9" w:name="_Toc511122312"/>
      <w:r w:rsidRPr="00E44B4D">
        <w:rPr>
          <w:lang w:val="es-ES_tradnl"/>
        </w:rPr>
        <w:t>CASOS DE PRUEBA</w:t>
      </w:r>
      <w:bookmarkEnd w:id="9"/>
    </w:p>
    <w:p w14:paraId="083FB455" w14:textId="1DEBDC57" w:rsidR="00874837" w:rsidRPr="00E44B4D" w:rsidRDefault="00874837" w:rsidP="009B15A5">
      <w:pPr>
        <w:pStyle w:val="Heading1"/>
        <w:spacing w:after="240"/>
        <w:rPr>
          <w:lang w:val="es-ES_tradnl"/>
        </w:rPr>
      </w:pPr>
      <w:bookmarkStart w:id="10" w:name="_Toc511122313"/>
      <w:r w:rsidRPr="00E44B4D">
        <w:rPr>
          <w:lang w:val="es-ES_tradnl"/>
        </w:rPr>
        <w:t>MANUAL DE USO</w:t>
      </w:r>
      <w:bookmarkEnd w:id="10"/>
    </w:p>
    <w:p w14:paraId="7C70C15B" w14:textId="78247EC7" w:rsidR="007D0CFD" w:rsidRPr="00E44B4D" w:rsidRDefault="007D0CFD" w:rsidP="007D0CFD">
      <w:pPr>
        <w:pStyle w:val="Heading1"/>
        <w:rPr>
          <w:lang w:val="es-ES_tradnl"/>
        </w:rPr>
      </w:pPr>
      <w:r w:rsidRPr="00E44B4D">
        <w:rPr>
          <w:lang w:val="es-ES_tradnl"/>
        </w:rPr>
        <w:t>APÉNDICE: APORTACIONES EXTRAORDINARIAS</w:t>
      </w:r>
    </w:p>
    <w:sectPr w:rsidR="007D0CFD" w:rsidRPr="00E44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2D7E1" w14:textId="77777777" w:rsidR="005979CE" w:rsidRDefault="005979CE" w:rsidP="000C2320">
      <w:r>
        <w:separator/>
      </w:r>
    </w:p>
  </w:endnote>
  <w:endnote w:type="continuationSeparator" w:id="0">
    <w:p w14:paraId="11711C25" w14:textId="77777777" w:rsidR="005979CE" w:rsidRDefault="005979CE" w:rsidP="000C2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21405" w14:textId="77777777" w:rsidR="005979CE" w:rsidRDefault="005979CE" w:rsidP="000C2320">
      <w:r>
        <w:separator/>
      </w:r>
    </w:p>
  </w:footnote>
  <w:footnote w:type="continuationSeparator" w:id="0">
    <w:p w14:paraId="53B2BFD4" w14:textId="77777777" w:rsidR="005979CE" w:rsidRDefault="005979CE" w:rsidP="000C2320">
      <w:r>
        <w:continuationSeparator/>
      </w:r>
    </w:p>
  </w:footnote>
  <w:footnote w:id="1">
    <w:p w14:paraId="408101D1" w14:textId="3312BFEB" w:rsidR="00977DF4" w:rsidRPr="00977DF4" w:rsidRDefault="00977DF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8B1368">
          <w:rPr>
            <w:rStyle w:val="Hyperlink"/>
          </w:rPr>
          <w:t>https://www.w3schools.com/w3css/default.asp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75823"/>
    <w:multiLevelType w:val="hybridMultilevel"/>
    <w:tmpl w:val="0CBE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E4B97"/>
    <w:multiLevelType w:val="hybridMultilevel"/>
    <w:tmpl w:val="05027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F65DF"/>
    <w:multiLevelType w:val="multilevel"/>
    <w:tmpl w:val="25348C3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ascii="Arial Narrow" w:eastAsiaTheme="majorEastAsia" w:hAnsi="Arial Narrow" w:cstheme="majorBidi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4"/>
      <w:isLgl/>
      <w:lvlText w:val="%1.%2.%3.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2CD0E73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645CD7"/>
    <w:multiLevelType w:val="hybridMultilevel"/>
    <w:tmpl w:val="D4264F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B190B"/>
    <w:multiLevelType w:val="hybridMultilevel"/>
    <w:tmpl w:val="C6786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54960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2D51CD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B5"/>
    <w:rsid w:val="00001E89"/>
    <w:rsid w:val="000A6239"/>
    <w:rsid w:val="000C2320"/>
    <w:rsid w:val="000F19D8"/>
    <w:rsid w:val="00104BDB"/>
    <w:rsid w:val="00176C07"/>
    <w:rsid w:val="001C442B"/>
    <w:rsid w:val="001D1834"/>
    <w:rsid w:val="001F228B"/>
    <w:rsid w:val="001F592F"/>
    <w:rsid w:val="00297C41"/>
    <w:rsid w:val="002B75DA"/>
    <w:rsid w:val="002C4595"/>
    <w:rsid w:val="00307B4A"/>
    <w:rsid w:val="00311CB7"/>
    <w:rsid w:val="0031689B"/>
    <w:rsid w:val="00373A6F"/>
    <w:rsid w:val="003F3763"/>
    <w:rsid w:val="004419F3"/>
    <w:rsid w:val="004E257D"/>
    <w:rsid w:val="00532498"/>
    <w:rsid w:val="005979CE"/>
    <w:rsid w:val="005A7ADD"/>
    <w:rsid w:val="005D02AA"/>
    <w:rsid w:val="005E4BB5"/>
    <w:rsid w:val="00604F98"/>
    <w:rsid w:val="006416FB"/>
    <w:rsid w:val="00651D15"/>
    <w:rsid w:val="0066683A"/>
    <w:rsid w:val="006C447B"/>
    <w:rsid w:val="00785089"/>
    <w:rsid w:val="007D0CFD"/>
    <w:rsid w:val="007F033B"/>
    <w:rsid w:val="0081258F"/>
    <w:rsid w:val="00874837"/>
    <w:rsid w:val="008D7E31"/>
    <w:rsid w:val="00907B7A"/>
    <w:rsid w:val="0091051B"/>
    <w:rsid w:val="009607E1"/>
    <w:rsid w:val="00977DF4"/>
    <w:rsid w:val="00997AA7"/>
    <w:rsid w:val="009B15A5"/>
    <w:rsid w:val="009B57D9"/>
    <w:rsid w:val="00A41090"/>
    <w:rsid w:val="00AB7CE9"/>
    <w:rsid w:val="00AD4C9A"/>
    <w:rsid w:val="00B9122C"/>
    <w:rsid w:val="00BA1500"/>
    <w:rsid w:val="00BA1884"/>
    <w:rsid w:val="00BA5869"/>
    <w:rsid w:val="00BC4E42"/>
    <w:rsid w:val="00BD300E"/>
    <w:rsid w:val="00C4200E"/>
    <w:rsid w:val="00C552D2"/>
    <w:rsid w:val="00C82A66"/>
    <w:rsid w:val="00CB76D3"/>
    <w:rsid w:val="00CD44BE"/>
    <w:rsid w:val="00CE5084"/>
    <w:rsid w:val="00D1644B"/>
    <w:rsid w:val="00D24D71"/>
    <w:rsid w:val="00E27985"/>
    <w:rsid w:val="00E44B4D"/>
    <w:rsid w:val="00E520CF"/>
    <w:rsid w:val="00E63A8E"/>
    <w:rsid w:val="00E94106"/>
    <w:rsid w:val="00E97F07"/>
    <w:rsid w:val="00EA7D78"/>
    <w:rsid w:val="00EC1886"/>
    <w:rsid w:val="00F113E7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18534787"/>
  <w15:chartTrackingRefBased/>
  <w15:docId w15:val="{A274ACDD-895F-4826-8D3E-C227C9BD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5A5"/>
    <w:pPr>
      <w:keepNext/>
      <w:keepLines/>
      <w:numPr>
        <w:numId w:val="1"/>
      </w:numPr>
      <w:spacing w:before="240"/>
      <w:outlineLvl w:val="0"/>
    </w:pPr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2D2"/>
    <w:pPr>
      <w:keepNext/>
      <w:keepLines/>
      <w:numPr>
        <w:ilvl w:val="1"/>
        <w:numId w:val="1"/>
      </w:numPr>
      <w:spacing w:before="40"/>
      <w:outlineLvl w:val="1"/>
    </w:pPr>
    <w:rPr>
      <w:rFonts w:ascii="Arial Narrow" w:eastAsiaTheme="majorEastAsia" w:hAnsi="Arial Narrow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320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2320"/>
    <w:pPr>
      <w:keepNext/>
      <w:keepLines/>
      <w:numPr>
        <w:ilvl w:val="2"/>
        <w:numId w:val="1"/>
      </w:numPr>
      <w:spacing w:before="40" w:after="240"/>
      <w:ind w:left="1080"/>
      <w:outlineLvl w:val="3"/>
    </w:pPr>
    <w:rPr>
      <w:rFonts w:ascii="Arial Narrow" w:eastAsiaTheme="majorEastAsia" w:hAnsi="Arial Narrow" w:cstheme="majorBidi"/>
      <w:i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5A5"/>
    <w:rPr>
      <w:rFonts w:ascii="Arial Narrow" w:eastAsiaTheme="majorEastAsia" w:hAnsi="Arial Narrow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7483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B15A5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B15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15A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52D2"/>
    <w:rPr>
      <w:rFonts w:ascii="Arial Narrow" w:eastAsiaTheme="majorEastAsia" w:hAnsi="Arial Narrow" w:cstheme="majorBidi"/>
      <w:color w:val="000000" w:themeColor="text1"/>
      <w:sz w:val="28"/>
      <w:szCs w:val="28"/>
    </w:rPr>
  </w:style>
  <w:style w:type="table" w:styleId="TableGrid">
    <w:name w:val="Table Grid"/>
    <w:basedOn w:val="TableNormal"/>
    <w:uiPriority w:val="39"/>
    <w:rsid w:val="00604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C232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2320"/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2320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iPriority w:val="99"/>
    <w:semiHidden/>
    <w:unhideWhenUsed/>
    <w:rsid w:val="000C2320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0C2320"/>
    <w:rPr>
      <w:rFonts w:ascii="Arial Narrow" w:eastAsiaTheme="majorEastAsia" w:hAnsi="Arial Narrow" w:cstheme="majorBidi"/>
      <w:iCs/>
      <w:color w:val="000000" w:themeColor="text1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77D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ridpin/IT_Group07_Project" TargetMode="Externa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png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package" Target="embeddings/Microsoft_Visio_Drawing6.vsdx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3schools.com/w3css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9BF67-FB0C-7E47-ADBD-3B97B8DC3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Victor'sWindows</dc:creator>
  <cp:keywords/>
  <dc:description/>
  <cp:lastModifiedBy>Víctor Martinelli Rodríguez</cp:lastModifiedBy>
  <cp:revision>53</cp:revision>
  <dcterms:created xsi:type="dcterms:W3CDTF">2018-04-10T09:11:00Z</dcterms:created>
  <dcterms:modified xsi:type="dcterms:W3CDTF">2018-04-26T14:58:00Z</dcterms:modified>
</cp:coreProperties>
</file>