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Default="0018642A" w:rsidP="0018642A">
      <w:pPr>
        <w:spacing w:line="360" w:lineRule="auto"/>
        <w:jc w:val="both"/>
        <w:rPr>
          <w:rFonts w:ascii="Arial" w:hAnsi="Arial" w:cs="Arial"/>
          <w:sz w:val="24"/>
        </w:rPr>
      </w:pPr>
      <w:r w:rsidRPr="0018642A">
        <w:rPr>
          <w:rFonts w:ascii="Arial" w:hAnsi="Arial" w:cs="Arial"/>
          <w:sz w:val="24"/>
        </w:rPr>
        <w:t>Tendemos a poner el liderazgo en un pedestal, casi como algo imposible d</w:t>
      </w:r>
      <w:r>
        <w:rPr>
          <w:rFonts w:ascii="Arial" w:hAnsi="Arial" w:cs="Arial"/>
          <w:sz w:val="24"/>
        </w:rPr>
        <w:t xml:space="preserve">e alcanzar. Pero no tomamos en </w:t>
      </w:r>
      <w:r w:rsidRPr="0018642A">
        <w:rPr>
          <w:rFonts w:ascii="Arial" w:hAnsi="Arial" w:cs="Arial"/>
          <w:sz w:val="24"/>
        </w:rPr>
        <w:t>cue</w:t>
      </w:r>
      <w:r>
        <w:rPr>
          <w:rFonts w:ascii="Arial" w:hAnsi="Arial" w:cs="Arial"/>
          <w:sz w:val="24"/>
        </w:rPr>
        <w:t>nta que liderazgo es un momento</w:t>
      </w:r>
      <w:r w:rsidRPr="0018642A">
        <w:rPr>
          <w:rFonts w:ascii="Arial" w:hAnsi="Arial" w:cs="Arial"/>
          <w:sz w:val="24"/>
        </w:rPr>
        <w:t xml:space="preserve"> que se presenta en nuestras vidas</w:t>
      </w:r>
      <w:r>
        <w:rPr>
          <w:rFonts w:ascii="Arial" w:hAnsi="Arial" w:cs="Arial"/>
          <w:sz w:val="24"/>
        </w:rPr>
        <w:t xml:space="preserve">. </w:t>
      </w:r>
    </w:p>
    <w:p w:rsidR="0018642A" w:rsidRDefault="0018642A" w:rsidP="0018642A">
      <w:pPr>
        <w:spacing w:line="360" w:lineRule="auto"/>
        <w:jc w:val="both"/>
        <w:rPr>
          <w:rFonts w:ascii="Arial" w:hAnsi="Arial" w:cs="Arial"/>
          <w:sz w:val="24"/>
        </w:rPr>
      </w:pPr>
      <w:r>
        <w:rPr>
          <w:rFonts w:ascii="Arial" w:hAnsi="Arial" w:cs="Arial"/>
          <w:sz w:val="24"/>
        </w:rPr>
        <w:t>Liderazgo es la influencia que nosotros tenemos en la vida de las demás personas. Puede ser algo tan insignificante como una conversación de menos de un minuto. Pero esta conversación significa tanto para las demás personas que incluso nosotros podemos alterar e influenciar la vida de ellas.</w:t>
      </w:r>
    </w:p>
    <w:p w:rsidR="0018642A" w:rsidRDefault="0018642A" w:rsidP="0018642A">
      <w:pPr>
        <w:spacing w:line="360" w:lineRule="auto"/>
        <w:jc w:val="both"/>
        <w:rPr>
          <w:rFonts w:ascii="Arial" w:hAnsi="Arial" w:cs="Arial"/>
          <w:sz w:val="24"/>
        </w:rPr>
      </w:pPr>
      <w:r>
        <w:rPr>
          <w:rFonts w:ascii="Arial" w:hAnsi="Arial" w:cs="Arial"/>
          <w:sz w:val="24"/>
        </w:rPr>
        <w:t xml:space="preserve">Estos “momentos de paleta” haciendo referencia al video. Son momentos que donde todos somos líderes sin saberlo. Tenemos tanto alcance hacia la vida de las personas que no rodean, pero gran parte de nosotros no sabemos esto. </w:t>
      </w:r>
    </w:p>
    <w:p w:rsidR="0018642A" w:rsidRDefault="0018642A" w:rsidP="0018642A">
      <w:pPr>
        <w:spacing w:line="360" w:lineRule="auto"/>
        <w:jc w:val="both"/>
        <w:rPr>
          <w:rFonts w:ascii="Arial" w:hAnsi="Arial" w:cs="Arial"/>
          <w:sz w:val="24"/>
        </w:rPr>
      </w:pPr>
      <w:r>
        <w:rPr>
          <w:rFonts w:ascii="Arial" w:hAnsi="Arial" w:cs="Arial"/>
          <w:sz w:val="24"/>
        </w:rPr>
        <w:t>Es importante saber que las personas a nuestro alrededor son afectadas de buena o mala manera por nuestras acciones. Y no importa quien seas, tendrás en tu vida “momentos de paleta” donde cambiaras la vida de las personas sin saberlo.</w:t>
      </w:r>
    </w:p>
    <w:p w:rsidR="0018642A" w:rsidRPr="0018642A" w:rsidRDefault="0018642A" w:rsidP="0018642A">
      <w:pPr>
        <w:spacing w:line="360" w:lineRule="auto"/>
        <w:jc w:val="both"/>
      </w:pPr>
      <w:r>
        <w:rPr>
          <w:rFonts w:ascii="Arial" w:hAnsi="Arial" w:cs="Arial"/>
          <w:sz w:val="24"/>
        </w:rPr>
        <w:t>Por eso y más todos somos líderes.</w:t>
      </w:r>
      <w:bookmarkStart w:id="0" w:name="_GoBack"/>
      <w:bookmarkEnd w:id="0"/>
    </w:p>
    <w:sectPr w:rsidR="0018642A" w:rsidRPr="0018642A">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7B5" w:rsidRDefault="006D17B5" w:rsidP="00A4067C">
      <w:pPr>
        <w:spacing w:after="0" w:line="240" w:lineRule="auto"/>
      </w:pPr>
      <w:r>
        <w:separator/>
      </w:r>
    </w:p>
  </w:endnote>
  <w:endnote w:type="continuationSeparator" w:id="0">
    <w:p w:rsidR="006D17B5" w:rsidRDefault="006D17B5" w:rsidP="00A40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67C" w:rsidRPr="00A4067C" w:rsidRDefault="00A4067C">
    <w:pPr>
      <w:pStyle w:val="Piedepgina"/>
      <w:rPr>
        <w:lang w:val="en-US"/>
      </w:rPr>
    </w:pPr>
    <w:r>
      <w:rPr>
        <w:lang w:val="en-US"/>
      </w:rPr>
      <w:t>TI 3-3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7B5" w:rsidRDefault="006D17B5" w:rsidP="00A4067C">
      <w:pPr>
        <w:spacing w:after="0" w:line="240" w:lineRule="auto"/>
      </w:pPr>
      <w:r>
        <w:separator/>
      </w:r>
    </w:p>
  </w:footnote>
  <w:footnote w:type="continuationSeparator" w:id="0">
    <w:p w:rsidR="006D17B5" w:rsidRDefault="006D17B5" w:rsidP="00A40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67C" w:rsidRPr="00A4067C" w:rsidRDefault="00A4067C" w:rsidP="00A4067C">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2A"/>
    <w:rsid w:val="0018642A"/>
    <w:rsid w:val="00266B7F"/>
    <w:rsid w:val="006D17B5"/>
    <w:rsid w:val="007D3ABF"/>
    <w:rsid w:val="00A4067C"/>
    <w:rsid w:val="00C503ED"/>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4286"/>
  <w15:chartTrackingRefBased/>
  <w15:docId w15:val="{BC888B61-B32A-4466-9C3B-1508E0DD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06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67C"/>
  </w:style>
  <w:style w:type="paragraph" w:styleId="Piedepgina">
    <w:name w:val="footer"/>
    <w:basedOn w:val="Normal"/>
    <w:link w:val="PiedepginaCar"/>
    <w:uiPriority w:val="99"/>
    <w:unhideWhenUsed/>
    <w:rsid w:val="00A406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148</Words>
  <Characters>815</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2020-10-15T18:57:00Z</dcterms:created>
  <dcterms:modified xsi:type="dcterms:W3CDTF">2020-10-15T19:09:00Z</dcterms:modified>
</cp:coreProperties>
</file>